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CD1F11D" w14:textId="77777777" w:rsidR="0083641B" w:rsidRPr="007F1D3F" w:rsidRDefault="0083641B" w:rsidP="0083641B">
      <w:pPr>
        <w:snapToGrid w:val="0"/>
        <w:jc w:val="center"/>
        <w:rPr>
          <w:b/>
          <w:bCs/>
          <w:sz w:val="26"/>
          <w:szCs w:val="26"/>
          <w:lang w:val="it-IT"/>
        </w:rPr>
      </w:pPr>
      <w:r w:rsidRPr="007F1D3F">
        <w:rPr>
          <w:noProof/>
        </w:rPr>
        <mc:AlternateContent>
          <mc:Choice Requires="wps">
            <w:drawing>
              <wp:anchor distT="45720" distB="45720" distL="114300" distR="114300" simplePos="0" relativeHeight="251689984" behindDoc="0" locked="0" layoutInCell="1" allowOverlap="1" wp14:anchorId="27764B8A" wp14:editId="003CBDD6">
                <wp:simplePos x="0" y="0"/>
                <wp:positionH relativeFrom="column">
                  <wp:posOffset>296545</wp:posOffset>
                </wp:positionH>
                <wp:positionV relativeFrom="paragraph">
                  <wp:posOffset>-13335</wp:posOffset>
                </wp:positionV>
                <wp:extent cx="852805" cy="557530"/>
                <wp:effectExtent l="3810" t="4445" r="635" b="0"/>
                <wp:wrapSquare wrapText="bothSides"/>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52805" cy="55753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00AC993" w14:textId="77777777" w:rsidR="0083641B" w:rsidRDefault="0083641B" w:rsidP="0083641B">
                            <w:r>
                              <w:rPr>
                                <w:noProof/>
                              </w:rPr>
                              <w:drawing>
                                <wp:inline distT="0" distB="0" distL="0" distR="0" wp14:anchorId="13B25303" wp14:editId="3B2746BF">
                                  <wp:extent cx="654844" cy="419100"/>
                                  <wp:effectExtent l="0" t="0" r="0" b="0"/>
                                  <wp:docPr id="2" name="Picture 2" descr="A picture containing text, clipart, screensho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picture containing text, clipart, screenshot&#10;&#10;Description automatically generated"/>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59764" cy="422249"/>
                                          </a:xfrm>
                                          <a:prstGeom prst="rect">
                                            <a:avLst/>
                                          </a:prstGeom>
                                          <a:noFill/>
                                          <a:ln>
                                            <a:noFill/>
                                          </a:ln>
                                        </pic:spPr>
                                      </pic:pic>
                                    </a:graphicData>
                                  </a:graphic>
                                </wp:inline>
                              </w:drawing>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27764B8A" id="_x0000_t202" coordsize="21600,21600" o:spt="202" path="m,l,21600r21600,l21600,xe">
                <v:stroke joinstyle="miter"/>
                <v:path gradientshapeok="t" o:connecttype="rect"/>
              </v:shapetype>
              <v:shape id="Text Box 2" o:spid="_x0000_s1026" type="#_x0000_t202" style="position:absolute;left:0;text-align:left;margin-left:23.35pt;margin-top:-1.05pt;width:67.15pt;height:43.9pt;z-index:25168998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" stroked="f">
                <v:textbox>
                  <w:txbxContent>
                    <w:p w14:paraId="000AC993" w14:textId="77777777" w:rsidR="0083641B" w:rsidRDefault="0083641B" w:rsidP="0083641B">
                      <w:r>
                        <w:rPr>
                          <w:noProof/>
                        </w:rPr>
                        <w:drawing>
                          <wp:inline distT="0" distB="0" distL="0" distR="0" wp14:anchorId="13B25303" wp14:editId="3B2746BF">
                            <wp:extent cx="654844" cy="419100"/>
                            <wp:effectExtent l="0" t="0" r="0" b="0"/>
                            <wp:docPr id="2" name="Picture 2" descr="A picture containing text, clipart, screensho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picture containing text, clipart, screenshot&#10;&#10;Description automatically generated"/>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59764" cy="422249"/>
                                    </a:xfrm>
                                    <a:prstGeom prst="rect">
                                      <a:avLst/>
                                    </a:prstGeom>
                                    <a:noFill/>
                                    <a:ln>
                                      <a:noFill/>
                                    </a:ln>
                                  </pic:spPr>
                                </pic:pic>
                              </a:graphicData>
                            </a:graphic>
                          </wp:inline>
                        </w:drawing>
                      </w:r>
                    </w:p>
                  </w:txbxContent>
                </v:textbox>
                <w10:wrap type="square"/>
              </v:shape>
            </w:pict>
          </mc:Fallback>
        </mc:AlternateContent>
      </w:r>
      <w:r w:rsidRPr="007F1D3F">
        <w:rPr>
          <w:b/>
          <w:bCs/>
          <w:sz w:val="26"/>
          <w:szCs w:val="26"/>
          <w:lang w:val="it-IT"/>
        </w:rPr>
        <w:t>CÔNG TY CỔ PHẦN KIẾN TRÚC VÀ XÂY DỰNG AST</w:t>
      </w:r>
    </w:p>
    <w:p w14:paraId="4D1BDCAC" w14:textId="77777777" w:rsidR="0083641B" w:rsidRPr="007F1D3F" w:rsidRDefault="0083641B" w:rsidP="0083641B">
      <w:pPr>
        <w:snapToGrid w:val="0"/>
        <w:jc w:val="center"/>
        <w:rPr>
          <w:lang w:val="it-IT"/>
        </w:rPr>
      </w:pPr>
      <w:r w:rsidRPr="007F1D3F">
        <w:rPr>
          <w:lang w:val="it-IT"/>
        </w:rPr>
        <w:t>Địa chỉ: 19 hẻm 119/1/1 Hồ Đắc Di, Nam Đồng, Đống Đa, Hà Nội</w:t>
      </w:r>
    </w:p>
    <w:p w14:paraId="40ED8521" w14:textId="77777777" w:rsidR="0083641B" w:rsidRPr="007F1D3F" w:rsidRDefault="0083641B" w:rsidP="0083641B">
      <w:pPr>
        <w:snapToGrid w:val="0"/>
        <w:rPr>
          <w:b/>
          <w:bCs/>
          <w:lang w:val="it-IT"/>
        </w:rPr>
      </w:pPr>
      <w:r w:rsidRPr="007F1D3F">
        <w:rPr>
          <w:lang w:val="nl-NL"/>
        </w:rPr>
        <w:t xml:space="preserve">     Điện thoại   : 024.2240.2370     Fax: (84-42)37 616 095</w:t>
      </w:r>
    </w:p>
    <w:p w14:paraId="73192A3D" w14:textId="77777777" w:rsidR="0083641B" w:rsidRPr="007F1D3F" w:rsidRDefault="0083641B" w:rsidP="0083641B">
      <w:pPr>
        <w:snapToGrid w:val="0"/>
        <w:jc w:val="center"/>
        <w:rPr>
          <w:b/>
          <w:sz w:val="26"/>
          <w:szCs w:val="26"/>
        </w:rPr>
      </w:pPr>
      <w:r w:rsidRPr="007F1D3F">
        <w:rPr>
          <w:b/>
          <w:noProof/>
          <w:sz w:val="26"/>
          <w:szCs w:val="26"/>
        </w:rPr>
        <mc:AlternateContent>
          <mc:Choice Requires="wps">
            <w:drawing>
              <wp:anchor distT="0" distB="0" distL="114300" distR="114300" simplePos="0" relativeHeight="251691008" behindDoc="0" locked="0" layoutInCell="1" allowOverlap="1" wp14:anchorId="354B5FE8" wp14:editId="27AB24B8">
                <wp:simplePos x="0" y="0"/>
                <wp:positionH relativeFrom="column">
                  <wp:posOffset>390525</wp:posOffset>
                </wp:positionH>
                <wp:positionV relativeFrom="paragraph">
                  <wp:posOffset>57150</wp:posOffset>
                </wp:positionV>
                <wp:extent cx="5287645" cy="0"/>
                <wp:effectExtent l="6985" t="5715" r="10795" b="13335"/>
                <wp:wrapNone/>
                <wp:docPr id="3" name="AutoShap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28764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4D958869" id="_x0000_t32" coordsize="21600,21600" o:spt="32" o:oned="t" path="m,l21600,21600e" filled="f">
                <v:path arrowok="t" fillok="f" o:connecttype="none"/>
                <o:lock v:ext="edit" shapetype="t"/>
              </v:shapetype>
              <v:shape id="AutoShape 4" o:spid="_x0000_s1026" type="#_x0000_t32" style="position:absolute;margin-left:30.75pt;margin-top:4.5pt;width:416.35pt;height:0;z-index:251691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"/>
            </w:pict>
          </mc:Fallback>
        </mc:AlternateContent>
      </w:r>
    </w:p>
    <w:p w14:paraId="72F0FFAD" w14:textId="77777777" w:rsidR="004971AD" w:rsidRPr="007F1D3F" w:rsidRDefault="004971AD" w:rsidP="004971AD">
      <w:pPr>
        <w:ind w:left="360"/>
        <w:jc w:val="center"/>
        <w:rPr>
          <w:b/>
          <w:sz w:val="34"/>
          <w:szCs w:val="28"/>
        </w:rPr>
      </w:pPr>
    </w:p>
    <w:p w14:paraId="228D8663" w14:textId="77777777" w:rsidR="004971AD" w:rsidRPr="007F1D3F" w:rsidRDefault="004971AD" w:rsidP="004971AD">
      <w:pPr>
        <w:jc w:val="center"/>
        <w:rPr>
          <w:b/>
          <w:sz w:val="14"/>
          <w:szCs w:val="28"/>
        </w:rPr>
      </w:pPr>
    </w:p>
    <w:p w14:paraId="2A69453B" w14:textId="77777777" w:rsidR="004971AD" w:rsidRPr="007F1D3F" w:rsidRDefault="004971AD" w:rsidP="004971AD">
      <w:pPr>
        <w:jc w:val="center"/>
        <w:rPr>
          <w:b/>
          <w:sz w:val="48"/>
          <w:szCs w:val="48"/>
        </w:rPr>
      </w:pPr>
    </w:p>
    <w:p w14:paraId="2391A3EE" w14:textId="77777777" w:rsidR="004971AD" w:rsidRPr="007F1D3F" w:rsidRDefault="004971AD" w:rsidP="004971AD">
      <w:pPr>
        <w:jc w:val="center"/>
        <w:rPr>
          <w:b/>
          <w:sz w:val="48"/>
          <w:szCs w:val="48"/>
        </w:rPr>
      </w:pPr>
    </w:p>
    <w:p w14:paraId="3A883E1E" w14:textId="77777777" w:rsidR="004971AD" w:rsidRPr="007F1D3F" w:rsidRDefault="004971AD" w:rsidP="004971AD">
      <w:pPr>
        <w:jc w:val="center"/>
        <w:rPr>
          <w:b/>
          <w:sz w:val="48"/>
          <w:szCs w:val="48"/>
        </w:rPr>
      </w:pPr>
    </w:p>
    <w:p w14:paraId="77D15813" w14:textId="77777777" w:rsidR="00A540B3" w:rsidRPr="007F1D3F" w:rsidRDefault="008D2F55" w:rsidP="00A540B3">
      <w:pPr>
        <w:jc w:val="center"/>
        <w:rPr>
          <w:b/>
          <w:sz w:val="48"/>
          <w:szCs w:val="48"/>
        </w:rPr>
      </w:pPr>
      <w:r w:rsidRPr="007F1D3F">
        <w:rPr>
          <w:b/>
          <w:sz w:val="48"/>
          <w:szCs w:val="48"/>
        </w:rPr>
        <w:t>THUYẾT MINH</w:t>
      </w:r>
    </w:p>
    <w:p w14:paraId="5690858A" w14:textId="77777777" w:rsidR="00A540B3" w:rsidRPr="007F1D3F" w:rsidRDefault="008D2F55" w:rsidP="00A540B3">
      <w:pPr>
        <w:jc w:val="center"/>
        <w:rPr>
          <w:b/>
          <w:bCs/>
          <w:spacing w:val="-12"/>
          <w:position w:val="12"/>
          <w:sz w:val="36"/>
          <w:szCs w:val="36"/>
        </w:rPr>
      </w:pPr>
      <w:r w:rsidRPr="007F1D3F">
        <w:rPr>
          <w:b/>
          <w:bCs/>
          <w:spacing w:val="-12"/>
          <w:position w:val="12"/>
          <w:sz w:val="36"/>
          <w:szCs w:val="36"/>
        </w:rPr>
        <w:t xml:space="preserve">NHIỆM VỤ </w:t>
      </w:r>
      <w:r w:rsidR="004971AD" w:rsidRPr="007F1D3F">
        <w:rPr>
          <w:b/>
          <w:bCs/>
          <w:spacing w:val="-12"/>
          <w:position w:val="12"/>
          <w:sz w:val="36"/>
          <w:szCs w:val="36"/>
        </w:rPr>
        <w:t>ĐIỀU CHỈNH QUY HOẠCH CHUNG</w:t>
      </w:r>
    </w:p>
    <w:p w14:paraId="40AE6FAB" w14:textId="3473B917" w:rsidR="00A540B3" w:rsidRPr="007F1D3F" w:rsidRDefault="00A540B3" w:rsidP="00A540B3">
      <w:pPr>
        <w:jc w:val="center"/>
        <w:rPr>
          <w:b/>
          <w:bCs/>
          <w:spacing w:val="-12"/>
          <w:position w:val="12"/>
          <w:sz w:val="36"/>
          <w:szCs w:val="36"/>
        </w:rPr>
      </w:pPr>
      <w:r w:rsidRPr="007F1D3F">
        <w:rPr>
          <w:b/>
          <w:bCs/>
          <w:spacing w:val="-12"/>
          <w:position w:val="12"/>
          <w:sz w:val="36"/>
          <w:szCs w:val="36"/>
        </w:rPr>
        <w:t xml:space="preserve">XÂY DỰNG </w:t>
      </w:r>
      <w:r w:rsidR="0041328C" w:rsidRPr="007F1D3F">
        <w:rPr>
          <w:b/>
          <w:bCs/>
          <w:spacing w:val="-12"/>
          <w:position w:val="12"/>
          <w:sz w:val="36"/>
          <w:szCs w:val="36"/>
        </w:rPr>
        <w:t>ĐÔ THỊ</w:t>
      </w:r>
      <w:r w:rsidR="004971AD" w:rsidRPr="007F1D3F">
        <w:rPr>
          <w:b/>
          <w:bCs/>
          <w:spacing w:val="-12"/>
          <w:position w:val="12"/>
          <w:sz w:val="36"/>
          <w:szCs w:val="36"/>
        </w:rPr>
        <w:t xml:space="preserve"> </w:t>
      </w:r>
      <w:r w:rsidR="00427AD4" w:rsidRPr="007F1D3F">
        <w:rPr>
          <w:b/>
          <w:bCs/>
          <w:spacing w:val="-12"/>
          <w:position w:val="12"/>
          <w:sz w:val="36"/>
          <w:szCs w:val="36"/>
        </w:rPr>
        <w:t>HOÀI NHƠN</w:t>
      </w:r>
      <w:r w:rsidR="004971AD" w:rsidRPr="007F1D3F">
        <w:rPr>
          <w:b/>
          <w:bCs/>
          <w:spacing w:val="-12"/>
          <w:position w:val="12"/>
          <w:sz w:val="36"/>
          <w:szCs w:val="36"/>
        </w:rPr>
        <w:t xml:space="preserve">, TỈNH </w:t>
      </w:r>
      <w:r w:rsidR="00427AD4" w:rsidRPr="007F1D3F">
        <w:rPr>
          <w:b/>
          <w:bCs/>
          <w:spacing w:val="-12"/>
          <w:position w:val="12"/>
          <w:sz w:val="36"/>
          <w:szCs w:val="36"/>
        </w:rPr>
        <w:t>BÌNH ĐỊNH</w:t>
      </w:r>
    </w:p>
    <w:p w14:paraId="1DC45EB4" w14:textId="11BDFD63" w:rsidR="004971AD" w:rsidRPr="007F1D3F" w:rsidRDefault="004971AD" w:rsidP="00A540B3">
      <w:pPr>
        <w:jc w:val="center"/>
        <w:rPr>
          <w:b/>
          <w:sz w:val="48"/>
          <w:szCs w:val="48"/>
        </w:rPr>
      </w:pPr>
      <w:r w:rsidRPr="007F1D3F">
        <w:rPr>
          <w:b/>
          <w:bCs/>
          <w:spacing w:val="-12"/>
          <w:position w:val="12"/>
          <w:sz w:val="36"/>
          <w:szCs w:val="36"/>
        </w:rPr>
        <w:t>ĐẾN NĂM 2045</w:t>
      </w:r>
    </w:p>
    <w:p w14:paraId="590C254A" w14:textId="77777777" w:rsidR="004971AD" w:rsidRPr="007F1D3F" w:rsidRDefault="004971AD" w:rsidP="004971AD">
      <w:pPr>
        <w:rPr>
          <w:b/>
          <w:i/>
          <w:sz w:val="28"/>
          <w:szCs w:val="28"/>
        </w:rPr>
      </w:pPr>
      <w:r w:rsidRPr="007F1D3F">
        <w:rPr>
          <w:b/>
          <w:i/>
          <w:sz w:val="28"/>
          <w:szCs w:val="28"/>
        </w:rPr>
        <w:tab/>
      </w:r>
      <w:r w:rsidRPr="007F1D3F">
        <w:rPr>
          <w:b/>
          <w:i/>
          <w:sz w:val="28"/>
          <w:szCs w:val="28"/>
        </w:rPr>
        <w:tab/>
      </w:r>
      <w:r w:rsidRPr="007F1D3F">
        <w:rPr>
          <w:b/>
          <w:i/>
          <w:sz w:val="28"/>
          <w:szCs w:val="28"/>
        </w:rPr>
        <w:tab/>
      </w:r>
    </w:p>
    <w:p w14:paraId="41FF7654" w14:textId="46E1866C" w:rsidR="004971AD" w:rsidRPr="007F1D3F" w:rsidRDefault="0083641B" w:rsidP="004971AD">
      <w:pPr>
        <w:rPr>
          <w:b/>
          <w:iCs/>
          <w:sz w:val="28"/>
          <w:szCs w:val="28"/>
        </w:rPr>
      </w:pPr>
      <w:r w:rsidRPr="007F1D3F">
        <w:rPr>
          <w:b/>
          <w:iCs/>
          <w:noProof/>
          <w:sz w:val="28"/>
          <w:szCs w:val="28"/>
        </w:rPr>
        <w:drawing>
          <wp:inline distT="0" distB="0" distL="0" distR="0" wp14:anchorId="54EEC9F4" wp14:editId="720FFE55">
            <wp:extent cx="5743575" cy="3828415"/>
            <wp:effectExtent l="0" t="0" r="9525" b="635"/>
            <wp:docPr id="46761666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7616660" name="Picture 467616660"/>
                    <pic:cNvPicPr/>
                  </pic:nvPicPr>
                  <pic:blipFill>
                    <a:blip r:embed="rId9" cstate="print">
                      <a:extLst>
                        <a:ext uri="{28A0092B-C50C-407E-A947-70E740481C1C}">
                          <a14:useLocalDpi xmlns:a14="http://schemas.microsoft.com/office/drawing/2010/main" val="0"/>
                        </a:ext>
                      </a:extLst>
                    </a:blip>
                    <a:stretch>
                      <a:fillRect/>
                    </a:stretch>
                  </pic:blipFill>
                  <pic:spPr>
                    <a:xfrm>
                      <a:off x="0" y="0"/>
                      <a:ext cx="5743575" cy="3828415"/>
                    </a:xfrm>
                    <a:prstGeom prst="rect">
                      <a:avLst/>
                    </a:prstGeom>
                  </pic:spPr>
                </pic:pic>
              </a:graphicData>
            </a:graphic>
          </wp:inline>
        </w:drawing>
      </w:r>
    </w:p>
    <w:p w14:paraId="006B4452" w14:textId="77777777" w:rsidR="004971AD" w:rsidRPr="007F1D3F" w:rsidRDefault="004971AD" w:rsidP="004971AD">
      <w:pPr>
        <w:ind w:left="1440" w:firstLine="720"/>
        <w:rPr>
          <w:b/>
          <w:i/>
          <w:sz w:val="2"/>
          <w:szCs w:val="28"/>
        </w:rPr>
      </w:pPr>
      <w:r w:rsidRPr="007F1D3F">
        <w:rPr>
          <w:b/>
          <w:i/>
          <w:sz w:val="28"/>
          <w:szCs w:val="28"/>
        </w:rPr>
        <w:t xml:space="preserve">               </w:t>
      </w:r>
    </w:p>
    <w:p w14:paraId="6C03C048" w14:textId="77777777" w:rsidR="004971AD" w:rsidRPr="007F1D3F" w:rsidRDefault="004971AD" w:rsidP="004971AD">
      <w:pPr>
        <w:jc w:val="center"/>
        <w:rPr>
          <w:b/>
          <w:w w:val="95"/>
          <w:sz w:val="28"/>
          <w:szCs w:val="28"/>
        </w:rPr>
      </w:pPr>
    </w:p>
    <w:p w14:paraId="15BDB8E2" w14:textId="77777777" w:rsidR="00427AD4" w:rsidRPr="007F1D3F" w:rsidRDefault="00427AD4" w:rsidP="004971AD">
      <w:pPr>
        <w:jc w:val="center"/>
        <w:rPr>
          <w:b/>
          <w:w w:val="95"/>
          <w:sz w:val="28"/>
          <w:szCs w:val="28"/>
        </w:rPr>
      </w:pPr>
    </w:p>
    <w:p w14:paraId="50415A59" w14:textId="77777777" w:rsidR="00427AD4" w:rsidRPr="007F1D3F" w:rsidRDefault="00427AD4" w:rsidP="004971AD">
      <w:pPr>
        <w:jc w:val="center"/>
        <w:rPr>
          <w:b/>
          <w:w w:val="95"/>
          <w:sz w:val="28"/>
          <w:szCs w:val="28"/>
        </w:rPr>
      </w:pPr>
    </w:p>
    <w:p w14:paraId="57B6B3EA" w14:textId="77777777" w:rsidR="00EC51F2" w:rsidRPr="007F1D3F" w:rsidRDefault="00EC51F2" w:rsidP="004971AD">
      <w:pPr>
        <w:jc w:val="center"/>
        <w:rPr>
          <w:b/>
          <w:w w:val="95"/>
          <w:sz w:val="28"/>
          <w:szCs w:val="28"/>
        </w:rPr>
      </w:pPr>
    </w:p>
    <w:p w14:paraId="699C98F4" w14:textId="77777777" w:rsidR="00EC51F2" w:rsidRPr="007F1D3F" w:rsidRDefault="00EC51F2" w:rsidP="004971AD">
      <w:pPr>
        <w:jc w:val="center"/>
        <w:rPr>
          <w:b/>
          <w:w w:val="95"/>
          <w:sz w:val="28"/>
          <w:szCs w:val="28"/>
        </w:rPr>
      </w:pPr>
    </w:p>
    <w:p w14:paraId="45B18F8C" w14:textId="77777777" w:rsidR="00EC51F2" w:rsidRPr="007F1D3F" w:rsidRDefault="00EC51F2" w:rsidP="004971AD">
      <w:pPr>
        <w:jc w:val="center"/>
        <w:rPr>
          <w:b/>
          <w:w w:val="95"/>
          <w:sz w:val="28"/>
          <w:szCs w:val="28"/>
        </w:rPr>
      </w:pPr>
    </w:p>
    <w:p w14:paraId="3A07988E" w14:textId="77777777" w:rsidR="00427AD4" w:rsidRPr="007F1D3F" w:rsidRDefault="00427AD4" w:rsidP="004971AD">
      <w:pPr>
        <w:jc w:val="center"/>
        <w:rPr>
          <w:b/>
          <w:w w:val="95"/>
          <w:sz w:val="28"/>
          <w:szCs w:val="28"/>
        </w:rPr>
      </w:pPr>
    </w:p>
    <w:p w14:paraId="66F46950" w14:textId="02045F05" w:rsidR="008202D4" w:rsidRPr="007F1D3F" w:rsidRDefault="00EC51F2" w:rsidP="004971AD">
      <w:pPr>
        <w:jc w:val="center"/>
        <w:rPr>
          <w:b/>
          <w:w w:val="95"/>
        </w:rPr>
      </w:pPr>
      <w:r w:rsidRPr="007F1D3F">
        <w:rPr>
          <w:b/>
          <w:w w:val="95"/>
        </w:rPr>
        <w:t>HOÀI NHƠN</w:t>
      </w:r>
      <w:r w:rsidR="004971AD" w:rsidRPr="007F1D3F">
        <w:rPr>
          <w:b/>
          <w:w w:val="95"/>
        </w:rPr>
        <w:t xml:space="preserve">, THÁNG </w:t>
      </w:r>
      <w:r w:rsidR="00427AD4" w:rsidRPr="007F1D3F">
        <w:rPr>
          <w:b/>
          <w:w w:val="95"/>
        </w:rPr>
        <w:t>6</w:t>
      </w:r>
      <w:r w:rsidR="004971AD" w:rsidRPr="007F1D3F">
        <w:rPr>
          <w:b/>
          <w:w w:val="95"/>
        </w:rPr>
        <w:t xml:space="preserve"> NĂM 2024</w:t>
      </w:r>
    </w:p>
    <w:p w14:paraId="1B105A23" w14:textId="115ECA57" w:rsidR="00F63497" w:rsidRPr="007F1D3F" w:rsidRDefault="00F63497" w:rsidP="00F63497">
      <w:pPr>
        <w:spacing w:before="60" w:after="60"/>
        <w:jc w:val="center"/>
        <w:rPr>
          <w:bCs/>
          <w:sz w:val="26"/>
          <w:szCs w:val="26"/>
        </w:rPr>
      </w:pPr>
      <w:r w:rsidRPr="007F1D3F">
        <w:rPr>
          <w:bCs/>
          <w:sz w:val="26"/>
          <w:szCs w:val="26"/>
        </w:rPr>
        <w:lastRenderedPageBreak/>
        <w:t>CỘNG HÒA XÃ HỘI CHỦ NGHĨA VIỆT NAM</w:t>
      </w:r>
    </w:p>
    <w:p w14:paraId="5D5EABE8" w14:textId="77777777" w:rsidR="00F63497" w:rsidRPr="007F1D3F" w:rsidRDefault="00F63497" w:rsidP="00F63497">
      <w:pPr>
        <w:spacing w:before="60" w:after="60"/>
        <w:jc w:val="center"/>
        <w:rPr>
          <w:b/>
          <w:sz w:val="26"/>
          <w:szCs w:val="26"/>
        </w:rPr>
      </w:pPr>
      <w:proofErr w:type="spellStart"/>
      <w:r w:rsidRPr="007F1D3F">
        <w:rPr>
          <w:b/>
          <w:sz w:val="26"/>
          <w:szCs w:val="26"/>
        </w:rPr>
        <w:t>Độc</w:t>
      </w:r>
      <w:proofErr w:type="spellEnd"/>
      <w:r w:rsidRPr="007F1D3F">
        <w:rPr>
          <w:b/>
          <w:sz w:val="26"/>
          <w:szCs w:val="26"/>
        </w:rPr>
        <w:t xml:space="preserve"> </w:t>
      </w:r>
      <w:proofErr w:type="spellStart"/>
      <w:r w:rsidRPr="007F1D3F">
        <w:rPr>
          <w:b/>
          <w:sz w:val="26"/>
          <w:szCs w:val="26"/>
        </w:rPr>
        <w:t>lập</w:t>
      </w:r>
      <w:proofErr w:type="spellEnd"/>
      <w:r w:rsidRPr="007F1D3F">
        <w:rPr>
          <w:b/>
          <w:sz w:val="26"/>
          <w:szCs w:val="26"/>
        </w:rPr>
        <w:t xml:space="preserve"> – </w:t>
      </w:r>
      <w:proofErr w:type="spellStart"/>
      <w:r w:rsidRPr="007F1D3F">
        <w:rPr>
          <w:b/>
          <w:sz w:val="26"/>
          <w:szCs w:val="26"/>
        </w:rPr>
        <w:t>Tự</w:t>
      </w:r>
      <w:proofErr w:type="spellEnd"/>
      <w:r w:rsidRPr="007F1D3F">
        <w:rPr>
          <w:b/>
          <w:sz w:val="26"/>
          <w:szCs w:val="26"/>
        </w:rPr>
        <w:t xml:space="preserve"> do – </w:t>
      </w:r>
      <w:proofErr w:type="spellStart"/>
      <w:r w:rsidRPr="007F1D3F">
        <w:rPr>
          <w:b/>
          <w:sz w:val="26"/>
          <w:szCs w:val="26"/>
        </w:rPr>
        <w:t>Hạnh</w:t>
      </w:r>
      <w:proofErr w:type="spellEnd"/>
      <w:r w:rsidRPr="007F1D3F">
        <w:rPr>
          <w:b/>
          <w:sz w:val="26"/>
          <w:szCs w:val="26"/>
        </w:rPr>
        <w:t xml:space="preserve"> </w:t>
      </w:r>
      <w:proofErr w:type="spellStart"/>
      <w:r w:rsidRPr="007F1D3F">
        <w:rPr>
          <w:b/>
          <w:sz w:val="26"/>
          <w:szCs w:val="26"/>
        </w:rPr>
        <w:t>phúc</w:t>
      </w:r>
      <w:proofErr w:type="spellEnd"/>
    </w:p>
    <w:p w14:paraId="13F5D028" w14:textId="77777777" w:rsidR="00F63497" w:rsidRPr="007F1D3F" w:rsidRDefault="00F63497" w:rsidP="00F63497">
      <w:pPr>
        <w:spacing w:before="100" w:beforeAutospacing="1" w:after="100" w:afterAutospacing="1"/>
        <w:jc w:val="center"/>
        <w:rPr>
          <w:rFonts w:ascii="Arial" w:hAnsi="Arial" w:cs="Arial"/>
          <w:b/>
          <w:sz w:val="26"/>
          <w:szCs w:val="26"/>
        </w:rPr>
      </w:pPr>
      <w:r w:rsidRPr="007F1D3F">
        <w:rPr>
          <w:rFonts w:ascii="Arial" w:hAnsi="Arial" w:cs="Arial"/>
          <w:b/>
          <w:sz w:val="26"/>
          <w:szCs w:val="26"/>
        </w:rPr>
        <w:t>--------***--------</w:t>
      </w:r>
    </w:p>
    <w:p w14:paraId="67800236" w14:textId="77777777" w:rsidR="0083641B" w:rsidRPr="007F1D3F" w:rsidRDefault="0083641B" w:rsidP="00F63497">
      <w:pPr>
        <w:tabs>
          <w:tab w:val="left" w:pos="7050"/>
        </w:tabs>
        <w:spacing w:before="100" w:beforeAutospacing="1" w:after="100" w:afterAutospacing="1"/>
        <w:jc w:val="center"/>
        <w:rPr>
          <w:b/>
          <w:sz w:val="52"/>
          <w:szCs w:val="52"/>
        </w:rPr>
      </w:pPr>
    </w:p>
    <w:p w14:paraId="516A0E71" w14:textId="77777777" w:rsidR="0083641B" w:rsidRPr="007F1D3F" w:rsidRDefault="0083641B" w:rsidP="00F63497">
      <w:pPr>
        <w:tabs>
          <w:tab w:val="left" w:pos="7050"/>
        </w:tabs>
        <w:spacing w:before="100" w:beforeAutospacing="1" w:after="100" w:afterAutospacing="1"/>
        <w:jc w:val="center"/>
        <w:rPr>
          <w:b/>
          <w:sz w:val="52"/>
          <w:szCs w:val="52"/>
        </w:rPr>
      </w:pPr>
    </w:p>
    <w:p w14:paraId="583F3F15" w14:textId="2833BB37" w:rsidR="00F63497" w:rsidRPr="007F1D3F" w:rsidRDefault="00EC51F2" w:rsidP="00F63497">
      <w:pPr>
        <w:tabs>
          <w:tab w:val="left" w:pos="7050"/>
        </w:tabs>
        <w:spacing w:before="100" w:beforeAutospacing="1" w:after="100" w:afterAutospacing="1"/>
        <w:jc w:val="center"/>
        <w:rPr>
          <w:b/>
          <w:sz w:val="40"/>
          <w:szCs w:val="40"/>
        </w:rPr>
      </w:pPr>
      <w:r w:rsidRPr="007F1D3F">
        <w:rPr>
          <w:b/>
          <w:sz w:val="40"/>
          <w:szCs w:val="40"/>
        </w:rPr>
        <w:t>THUYẾT MINH</w:t>
      </w:r>
    </w:p>
    <w:p w14:paraId="624200ED" w14:textId="77777777" w:rsidR="00A540B3" w:rsidRPr="007F1D3F" w:rsidRDefault="00EC51F2" w:rsidP="00A540B3">
      <w:pPr>
        <w:jc w:val="center"/>
        <w:rPr>
          <w:sz w:val="36"/>
          <w:szCs w:val="36"/>
        </w:rPr>
      </w:pPr>
      <w:r w:rsidRPr="007F1D3F">
        <w:rPr>
          <w:sz w:val="36"/>
          <w:szCs w:val="36"/>
        </w:rPr>
        <w:t xml:space="preserve">NHIỆM VỤ </w:t>
      </w:r>
      <w:r w:rsidR="00F63497" w:rsidRPr="007F1D3F">
        <w:rPr>
          <w:sz w:val="36"/>
          <w:szCs w:val="36"/>
        </w:rPr>
        <w:t>ĐIỀU CHỈNH QUY HOẠCH CHUNG</w:t>
      </w:r>
    </w:p>
    <w:p w14:paraId="0D63FD72" w14:textId="6495CF63" w:rsidR="00F63497" w:rsidRPr="007F1D3F" w:rsidRDefault="00A540B3" w:rsidP="00A540B3">
      <w:pPr>
        <w:jc w:val="center"/>
        <w:rPr>
          <w:sz w:val="36"/>
          <w:szCs w:val="36"/>
        </w:rPr>
      </w:pPr>
      <w:r w:rsidRPr="007F1D3F">
        <w:rPr>
          <w:sz w:val="36"/>
          <w:szCs w:val="36"/>
        </w:rPr>
        <w:t xml:space="preserve">XÂY DỰNG </w:t>
      </w:r>
      <w:r w:rsidR="00F63497" w:rsidRPr="007F1D3F">
        <w:rPr>
          <w:sz w:val="36"/>
          <w:szCs w:val="36"/>
        </w:rPr>
        <w:t>ĐÔ THỊ HOÀI NHƠN, TỈNH BÌNH ĐỊNH ĐẾN NĂM 2045</w:t>
      </w:r>
    </w:p>
    <w:p w14:paraId="4FFEB8B5" w14:textId="77777777" w:rsidR="00F63497" w:rsidRPr="007F1D3F" w:rsidRDefault="00F63497" w:rsidP="00F63497">
      <w:pPr>
        <w:spacing w:before="100" w:beforeAutospacing="1" w:after="100" w:afterAutospacing="1"/>
        <w:jc w:val="both"/>
        <w:rPr>
          <w:sz w:val="26"/>
          <w:szCs w:val="26"/>
        </w:rPr>
      </w:pPr>
    </w:p>
    <w:tbl>
      <w:tblPr>
        <w:tblW w:w="9924" w:type="dxa"/>
        <w:tblInd w:w="-318" w:type="dxa"/>
        <w:tblLook w:val="04A0" w:firstRow="1" w:lastRow="0" w:firstColumn="1" w:lastColumn="0" w:noHBand="0" w:noVBand="1"/>
      </w:tblPr>
      <w:tblGrid>
        <w:gridCol w:w="4962"/>
        <w:gridCol w:w="4962"/>
      </w:tblGrid>
      <w:tr w:rsidR="007F1D3F" w:rsidRPr="007F1D3F" w14:paraId="409AC2CE" w14:textId="77777777" w:rsidTr="00F63497">
        <w:tc>
          <w:tcPr>
            <w:tcW w:w="4962" w:type="dxa"/>
            <w:shd w:val="clear" w:color="auto" w:fill="auto"/>
          </w:tcPr>
          <w:p w14:paraId="7A00DDBA" w14:textId="77777777" w:rsidR="00F63497" w:rsidRPr="007F1D3F" w:rsidRDefault="00F63497" w:rsidP="00C6566C">
            <w:pPr>
              <w:spacing w:before="60" w:after="60"/>
              <w:jc w:val="center"/>
              <w:rPr>
                <w:sz w:val="26"/>
                <w:szCs w:val="26"/>
                <w:lang w:val="de-DE"/>
              </w:rPr>
            </w:pPr>
            <w:r w:rsidRPr="007F1D3F">
              <w:rPr>
                <w:sz w:val="26"/>
                <w:szCs w:val="26"/>
                <w:lang w:val="de-DE"/>
              </w:rPr>
              <w:t>Cơ quan thẩm định</w:t>
            </w:r>
          </w:p>
          <w:p w14:paraId="0E4730F1" w14:textId="070329AE" w:rsidR="00F63497" w:rsidRPr="007F1D3F" w:rsidRDefault="00F63497" w:rsidP="00C6566C">
            <w:pPr>
              <w:jc w:val="center"/>
              <w:rPr>
                <w:b/>
                <w:sz w:val="26"/>
              </w:rPr>
            </w:pPr>
            <w:r w:rsidRPr="007F1D3F">
              <w:rPr>
                <w:b/>
                <w:sz w:val="26"/>
                <w:lang w:val="de-DE"/>
              </w:rPr>
              <w:t>SỞ XÂY DỰNG TỈNH BÌNH ĐỊNH</w:t>
            </w:r>
          </w:p>
          <w:p w14:paraId="5C2D5781" w14:textId="77777777" w:rsidR="00F63497" w:rsidRPr="007F1D3F" w:rsidRDefault="00F63497" w:rsidP="00C6566C">
            <w:pPr>
              <w:spacing w:before="100" w:beforeAutospacing="1" w:after="100" w:afterAutospacing="1"/>
              <w:jc w:val="both"/>
              <w:rPr>
                <w:sz w:val="26"/>
                <w:szCs w:val="26"/>
              </w:rPr>
            </w:pPr>
          </w:p>
        </w:tc>
        <w:tc>
          <w:tcPr>
            <w:tcW w:w="4962" w:type="dxa"/>
            <w:shd w:val="clear" w:color="auto" w:fill="auto"/>
          </w:tcPr>
          <w:p w14:paraId="5282D46B" w14:textId="77777777" w:rsidR="00F63497" w:rsidRPr="007F1D3F" w:rsidRDefault="00F63497" w:rsidP="00C6566C">
            <w:pPr>
              <w:spacing w:before="60" w:after="60"/>
              <w:jc w:val="center"/>
              <w:rPr>
                <w:sz w:val="26"/>
                <w:szCs w:val="26"/>
              </w:rPr>
            </w:pPr>
            <w:proofErr w:type="spellStart"/>
            <w:r w:rsidRPr="007F1D3F">
              <w:rPr>
                <w:sz w:val="26"/>
                <w:szCs w:val="26"/>
              </w:rPr>
              <w:t>Cơ</w:t>
            </w:r>
            <w:proofErr w:type="spellEnd"/>
            <w:r w:rsidRPr="007F1D3F">
              <w:rPr>
                <w:sz w:val="26"/>
                <w:szCs w:val="26"/>
              </w:rPr>
              <w:t xml:space="preserve"> </w:t>
            </w:r>
            <w:proofErr w:type="spellStart"/>
            <w:r w:rsidRPr="007F1D3F">
              <w:rPr>
                <w:sz w:val="26"/>
                <w:szCs w:val="26"/>
              </w:rPr>
              <w:t>quan</w:t>
            </w:r>
            <w:proofErr w:type="spellEnd"/>
            <w:r w:rsidRPr="007F1D3F">
              <w:rPr>
                <w:sz w:val="26"/>
                <w:szCs w:val="26"/>
              </w:rPr>
              <w:t xml:space="preserve"> </w:t>
            </w:r>
            <w:proofErr w:type="spellStart"/>
            <w:r w:rsidRPr="007F1D3F">
              <w:rPr>
                <w:sz w:val="26"/>
                <w:szCs w:val="26"/>
              </w:rPr>
              <w:t>phê</w:t>
            </w:r>
            <w:proofErr w:type="spellEnd"/>
            <w:r w:rsidRPr="007F1D3F">
              <w:rPr>
                <w:sz w:val="26"/>
                <w:szCs w:val="26"/>
              </w:rPr>
              <w:t xml:space="preserve"> </w:t>
            </w:r>
            <w:proofErr w:type="spellStart"/>
            <w:r w:rsidRPr="007F1D3F">
              <w:rPr>
                <w:sz w:val="26"/>
                <w:szCs w:val="26"/>
              </w:rPr>
              <w:t>duyệt</w:t>
            </w:r>
            <w:proofErr w:type="spellEnd"/>
          </w:p>
          <w:p w14:paraId="001BDD93" w14:textId="77777777" w:rsidR="00F63497" w:rsidRPr="007F1D3F" w:rsidRDefault="00F63497" w:rsidP="00C6566C">
            <w:pPr>
              <w:jc w:val="center"/>
              <w:rPr>
                <w:b/>
                <w:sz w:val="26"/>
                <w:lang w:val="de-DE"/>
              </w:rPr>
            </w:pPr>
            <w:r w:rsidRPr="007F1D3F">
              <w:rPr>
                <w:b/>
                <w:sz w:val="26"/>
                <w:lang w:val="de-DE"/>
              </w:rPr>
              <w:t>ỦY BAN NHÂN DÂN</w:t>
            </w:r>
          </w:p>
          <w:p w14:paraId="480FF591" w14:textId="211100BD" w:rsidR="00F63497" w:rsidRPr="007F1D3F" w:rsidRDefault="00F63497" w:rsidP="00C6566C">
            <w:pPr>
              <w:jc w:val="center"/>
              <w:rPr>
                <w:b/>
                <w:sz w:val="26"/>
                <w:lang w:val="de-DE"/>
              </w:rPr>
            </w:pPr>
            <w:r w:rsidRPr="007F1D3F">
              <w:rPr>
                <w:b/>
                <w:sz w:val="26"/>
                <w:lang w:val="de-DE"/>
              </w:rPr>
              <w:t>TỈNH BÌNH ĐỊNH</w:t>
            </w:r>
          </w:p>
          <w:p w14:paraId="608F76FD" w14:textId="77777777" w:rsidR="00F63497" w:rsidRPr="007F1D3F" w:rsidRDefault="00F63497" w:rsidP="00C6566C">
            <w:pPr>
              <w:spacing w:before="100" w:beforeAutospacing="1" w:after="100" w:afterAutospacing="1"/>
              <w:jc w:val="both"/>
              <w:rPr>
                <w:sz w:val="26"/>
                <w:szCs w:val="26"/>
              </w:rPr>
            </w:pPr>
          </w:p>
          <w:p w14:paraId="4A3CD533" w14:textId="77777777" w:rsidR="00F63497" w:rsidRPr="007F1D3F" w:rsidRDefault="00F63497" w:rsidP="00C6566C">
            <w:pPr>
              <w:spacing w:before="100" w:beforeAutospacing="1" w:after="100" w:afterAutospacing="1"/>
              <w:jc w:val="both"/>
              <w:rPr>
                <w:sz w:val="26"/>
                <w:szCs w:val="26"/>
              </w:rPr>
            </w:pPr>
          </w:p>
          <w:p w14:paraId="18288323" w14:textId="77777777" w:rsidR="00F63497" w:rsidRPr="007F1D3F" w:rsidRDefault="00F63497" w:rsidP="00C6566C">
            <w:pPr>
              <w:spacing w:before="100" w:beforeAutospacing="1" w:after="100" w:afterAutospacing="1"/>
              <w:jc w:val="both"/>
              <w:rPr>
                <w:sz w:val="26"/>
                <w:szCs w:val="26"/>
              </w:rPr>
            </w:pPr>
          </w:p>
          <w:p w14:paraId="39192251" w14:textId="77777777" w:rsidR="00F63497" w:rsidRPr="007F1D3F" w:rsidRDefault="00F63497" w:rsidP="00C6566C">
            <w:pPr>
              <w:spacing w:before="100" w:beforeAutospacing="1" w:after="100" w:afterAutospacing="1"/>
              <w:jc w:val="both"/>
              <w:rPr>
                <w:sz w:val="26"/>
                <w:szCs w:val="26"/>
              </w:rPr>
            </w:pPr>
          </w:p>
          <w:p w14:paraId="274C991D" w14:textId="77777777" w:rsidR="00F63497" w:rsidRPr="007F1D3F" w:rsidRDefault="00F63497" w:rsidP="00C6566C">
            <w:pPr>
              <w:spacing w:before="100" w:beforeAutospacing="1" w:after="100" w:afterAutospacing="1"/>
              <w:jc w:val="both"/>
              <w:rPr>
                <w:sz w:val="26"/>
                <w:szCs w:val="26"/>
              </w:rPr>
            </w:pPr>
          </w:p>
        </w:tc>
      </w:tr>
      <w:tr w:rsidR="007F1D3F" w:rsidRPr="007F1D3F" w14:paraId="0280C1D0" w14:textId="77777777" w:rsidTr="00F63497">
        <w:tc>
          <w:tcPr>
            <w:tcW w:w="4962" w:type="dxa"/>
            <w:shd w:val="clear" w:color="auto" w:fill="auto"/>
          </w:tcPr>
          <w:p w14:paraId="0C302770" w14:textId="37B356A6" w:rsidR="00F63497" w:rsidRPr="007F1D3F" w:rsidRDefault="00F63497" w:rsidP="00C6566C">
            <w:pPr>
              <w:spacing w:before="60" w:after="60"/>
              <w:jc w:val="center"/>
              <w:rPr>
                <w:sz w:val="26"/>
                <w:szCs w:val="26"/>
                <w:lang w:val="de-DE"/>
              </w:rPr>
            </w:pPr>
            <w:r w:rsidRPr="007F1D3F">
              <w:rPr>
                <w:sz w:val="26"/>
                <w:szCs w:val="26"/>
                <w:lang w:val="de-DE"/>
              </w:rPr>
              <w:t>Cơ quan tổ chức lập quy hoạch</w:t>
            </w:r>
          </w:p>
          <w:p w14:paraId="607C5A6B" w14:textId="77777777" w:rsidR="00F63497" w:rsidRPr="007F1D3F" w:rsidRDefault="00F63497" w:rsidP="00C6566C">
            <w:pPr>
              <w:spacing w:before="60" w:after="60"/>
              <w:jc w:val="center"/>
              <w:rPr>
                <w:b/>
                <w:bCs/>
                <w:sz w:val="26"/>
                <w:szCs w:val="26"/>
                <w:lang w:val="de-DE"/>
              </w:rPr>
            </w:pPr>
            <w:r w:rsidRPr="007F1D3F">
              <w:rPr>
                <w:b/>
                <w:bCs/>
                <w:sz w:val="26"/>
                <w:szCs w:val="26"/>
                <w:lang w:val="de-DE"/>
              </w:rPr>
              <w:t xml:space="preserve">ỦY BAN NHÂN DÂN </w:t>
            </w:r>
          </w:p>
          <w:p w14:paraId="5EDA67A9" w14:textId="2F155576" w:rsidR="00F63497" w:rsidRPr="007F1D3F" w:rsidRDefault="00F63497" w:rsidP="00C6566C">
            <w:pPr>
              <w:spacing w:before="60" w:after="60"/>
              <w:jc w:val="center"/>
              <w:rPr>
                <w:b/>
                <w:bCs/>
                <w:sz w:val="26"/>
                <w:szCs w:val="26"/>
                <w:lang w:val="de-DE"/>
              </w:rPr>
            </w:pPr>
            <w:r w:rsidRPr="007F1D3F">
              <w:rPr>
                <w:b/>
                <w:bCs/>
                <w:sz w:val="26"/>
                <w:szCs w:val="26"/>
                <w:lang w:val="de-DE"/>
              </w:rPr>
              <w:t>THỊ XÃ HOÀI NHƠN</w:t>
            </w:r>
          </w:p>
          <w:p w14:paraId="2E65BBEB" w14:textId="77777777" w:rsidR="00F63497" w:rsidRPr="007F1D3F" w:rsidRDefault="00F63497" w:rsidP="00C6566C">
            <w:pPr>
              <w:spacing w:before="60" w:after="60"/>
              <w:jc w:val="center"/>
              <w:rPr>
                <w:sz w:val="26"/>
                <w:szCs w:val="26"/>
                <w:lang w:val="de-DE"/>
              </w:rPr>
            </w:pPr>
          </w:p>
          <w:p w14:paraId="0FE7041C" w14:textId="77777777" w:rsidR="00F63497" w:rsidRPr="007F1D3F" w:rsidRDefault="00F63497" w:rsidP="00C6566C">
            <w:pPr>
              <w:spacing w:before="60" w:after="60"/>
              <w:jc w:val="center"/>
              <w:rPr>
                <w:sz w:val="26"/>
                <w:szCs w:val="26"/>
                <w:lang w:val="de-DE"/>
              </w:rPr>
            </w:pPr>
          </w:p>
          <w:p w14:paraId="2C956291" w14:textId="77777777" w:rsidR="00F63497" w:rsidRPr="007F1D3F" w:rsidRDefault="00F63497" w:rsidP="00C6566C">
            <w:pPr>
              <w:spacing w:before="60" w:after="60"/>
              <w:jc w:val="center"/>
              <w:rPr>
                <w:sz w:val="26"/>
                <w:szCs w:val="26"/>
                <w:lang w:val="de-DE"/>
              </w:rPr>
            </w:pPr>
          </w:p>
          <w:p w14:paraId="79F31795" w14:textId="77777777" w:rsidR="00F63497" w:rsidRPr="007F1D3F" w:rsidRDefault="00F63497" w:rsidP="00C6566C">
            <w:pPr>
              <w:jc w:val="center"/>
              <w:rPr>
                <w:sz w:val="26"/>
                <w:szCs w:val="26"/>
                <w:lang w:val="vi-VN"/>
              </w:rPr>
            </w:pPr>
          </w:p>
        </w:tc>
        <w:tc>
          <w:tcPr>
            <w:tcW w:w="4962" w:type="dxa"/>
            <w:shd w:val="clear" w:color="auto" w:fill="auto"/>
          </w:tcPr>
          <w:p w14:paraId="5F6965BA" w14:textId="77777777" w:rsidR="00F63497" w:rsidRPr="007F1D3F" w:rsidRDefault="00F63497" w:rsidP="00C6566C">
            <w:pPr>
              <w:spacing w:before="60" w:after="60"/>
              <w:jc w:val="center"/>
              <w:rPr>
                <w:sz w:val="26"/>
                <w:szCs w:val="26"/>
              </w:rPr>
            </w:pPr>
            <w:proofErr w:type="spellStart"/>
            <w:r w:rsidRPr="007F1D3F">
              <w:rPr>
                <w:sz w:val="26"/>
                <w:szCs w:val="26"/>
              </w:rPr>
              <w:t>Đơn</w:t>
            </w:r>
            <w:proofErr w:type="spellEnd"/>
            <w:r w:rsidRPr="007F1D3F">
              <w:rPr>
                <w:sz w:val="26"/>
                <w:szCs w:val="26"/>
              </w:rPr>
              <w:t xml:space="preserve"> </w:t>
            </w:r>
            <w:proofErr w:type="spellStart"/>
            <w:r w:rsidRPr="007F1D3F">
              <w:rPr>
                <w:sz w:val="26"/>
                <w:szCs w:val="26"/>
              </w:rPr>
              <w:t>vị</w:t>
            </w:r>
            <w:proofErr w:type="spellEnd"/>
            <w:r w:rsidRPr="007F1D3F">
              <w:rPr>
                <w:sz w:val="26"/>
                <w:szCs w:val="26"/>
              </w:rPr>
              <w:t xml:space="preserve"> </w:t>
            </w:r>
            <w:proofErr w:type="spellStart"/>
            <w:r w:rsidRPr="007F1D3F">
              <w:rPr>
                <w:sz w:val="26"/>
                <w:szCs w:val="26"/>
              </w:rPr>
              <w:t>tư</w:t>
            </w:r>
            <w:proofErr w:type="spellEnd"/>
            <w:r w:rsidRPr="007F1D3F">
              <w:rPr>
                <w:sz w:val="26"/>
                <w:szCs w:val="26"/>
              </w:rPr>
              <w:t xml:space="preserve"> </w:t>
            </w:r>
            <w:proofErr w:type="spellStart"/>
            <w:r w:rsidRPr="007F1D3F">
              <w:rPr>
                <w:sz w:val="26"/>
                <w:szCs w:val="26"/>
              </w:rPr>
              <w:t>vấn</w:t>
            </w:r>
            <w:proofErr w:type="spellEnd"/>
            <w:r w:rsidRPr="007F1D3F">
              <w:rPr>
                <w:sz w:val="26"/>
                <w:szCs w:val="26"/>
              </w:rPr>
              <w:t xml:space="preserve"> </w:t>
            </w:r>
            <w:proofErr w:type="spellStart"/>
            <w:r w:rsidRPr="007F1D3F">
              <w:rPr>
                <w:sz w:val="26"/>
                <w:szCs w:val="26"/>
              </w:rPr>
              <w:t>lập</w:t>
            </w:r>
            <w:proofErr w:type="spellEnd"/>
            <w:r w:rsidRPr="007F1D3F">
              <w:rPr>
                <w:sz w:val="26"/>
                <w:szCs w:val="26"/>
              </w:rPr>
              <w:t xml:space="preserve"> </w:t>
            </w:r>
            <w:proofErr w:type="spellStart"/>
            <w:r w:rsidRPr="007F1D3F">
              <w:rPr>
                <w:sz w:val="26"/>
                <w:szCs w:val="26"/>
              </w:rPr>
              <w:t>nhiệm</w:t>
            </w:r>
            <w:proofErr w:type="spellEnd"/>
            <w:r w:rsidRPr="007F1D3F">
              <w:rPr>
                <w:sz w:val="26"/>
                <w:szCs w:val="26"/>
              </w:rPr>
              <w:t xml:space="preserve"> </w:t>
            </w:r>
            <w:proofErr w:type="spellStart"/>
            <w:r w:rsidRPr="007F1D3F">
              <w:rPr>
                <w:sz w:val="26"/>
                <w:szCs w:val="26"/>
              </w:rPr>
              <w:t>vụ</w:t>
            </w:r>
            <w:proofErr w:type="spellEnd"/>
            <w:r w:rsidRPr="007F1D3F">
              <w:rPr>
                <w:sz w:val="26"/>
                <w:szCs w:val="26"/>
              </w:rPr>
              <w:t xml:space="preserve"> </w:t>
            </w:r>
            <w:proofErr w:type="spellStart"/>
            <w:r w:rsidRPr="007F1D3F">
              <w:rPr>
                <w:sz w:val="26"/>
                <w:szCs w:val="26"/>
              </w:rPr>
              <w:t>quy</w:t>
            </w:r>
            <w:proofErr w:type="spellEnd"/>
            <w:r w:rsidRPr="007F1D3F">
              <w:rPr>
                <w:sz w:val="26"/>
                <w:szCs w:val="26"/>
              </w:rPr>
              <w:t xml:space="preserve"> </w:t>
            </w:r>
            <w:proofErr w:type="spellStart"/>
            <w:r w:rsidRPr="007F1D3F">
              <w:rPr>
                <w:sz w:val="26"/>
                <w:szCs w:val="26"/>
              </w:rPr>
              <w:t>hoạch</w:t>
            </w:r>
            <w:proofErr w:type="spellEnd"/>
          </w:p>
          <w:p w14:paraId="69707413" w14:textId="77777777" w:rsidR="00F63497" w:rsidRPr="007F1D3F" w:rsidRDefault="00F63497" w:rsidP="00C6566C">
            <w:pPr>
              <w:jc w:val="center"/>
              <w:rPr>
                <w:b/>
                <w:sz w:val="26"/>
                <w:lang w:val="de-DE"/>
              </w:rPr>
            </w:pPr>
            <w:r w:rsidRPr="007F1D3F">
              <w:rPr>
                <w:b/>
                <w:sz w:val="26"/>
                <w:lang w:val="de-DE"/>
              </w:rPr>
              <w:t>CÔNG TY CỔ PHẦN</w:t>
            </w:r>
          </w:p>
          <w:p w14:paraId="1A21DF23" w14:textId="77777777" w:rsidR="00F63497" w:rsidRPr="007F1D3F" w:rsidRDefault="00F63497" w:rsidP="00C6566C">
            <w:pPr>
              <w:jc w:val="center"/>
              <w:rPr>
                <w:b/>
                <w:sz w:val="26"/>
                <w:lang w:val="de-DE"/>
              </w:rPr>
            </w:pPr>
            <w:r w:rsidRPr="007F1D3F">
              <w:rPr>
                <w:b/>
                <w:sz w:val="26"/>
                <w:lang w:val="de-DE"/>
              </w:rPr>
              <w:t>KIẾN TRÚC VÀ XÂY DỰNG AST</w:t>
            </w:r>
          </w:p>
          <w:p w14:paraId="2079FA37" w14:textId="77777777" w:rsidR="00F63497" w:rsidRPr="007F1D3F" w:rsidRDefault="00F63497" w:rsidP="00C6566C">
            <w:pPr>
              <w:spacing w:before="100" w:beforeAutospacing="1" w:after="100" w:afterAutospacing="1"/>
              <w:jc w:val="both"/>
              <w:rPr>
                <w:sz w:val="26"/>
                <w:szCs w:val="26"/>
              </w:rPr>
            </w:pPr>
          </w:p>
        </w:tc>
      </w:tr>
    </w:tbl>
    <w:p w14:paraId="3D969ED7" w14:textId="77777777" w:rsidR="008202D4" w:rsidRPr="007F1D3F" w:rsidRDefault="008202D4">
      <w:pPr>
        <w:rPr>
          <w:b/>
          <w:w w:val="95"/>
        </w:rPr>
      </w:pPr>
      <w:r w:rsidRPr="007F1D3F">
        <w:rPr>
          <w:b/>
          <w:w w:val="95"/>
        </w:rPr>
        <w:br w:type="page"/>
      </w:r>
    </w:p>
    <w:sdt>
      <w:sdtPr>
        <w:rPr>
          <w:rFonts w:ascii="Times New Roman" w:eastAsia="Times New Roman" w:hAnsi="Times New Roman" w:cs="Times New Roman"/>
          <w:b/>
          <w:bCs/>
          <w:color w:val="auto"/>
          <w:sz w:val="26"/>
          <w:szCs w:val="26"/>
        </w:rPr>
        <w:id w:val="-1395960326"/>
        <w:docPartObj>
          <w:docPartGallery w:val="Table of Contents"/>
          <w:docPartUnique/>
        </w:docPartObj>
      </w:sdtPr>
      <w:sdtEndPr>
        <w:rPr>
          <w:b w:val="0"/>
          <w:bCs w:val="0"/>
          <w:noProof/>
        </w:rPr>
      </w:sdtEndPr>
      <w:sdtContent>
        <w:p w14:paraId="5B5A6A9E" w14:textId="17CD0D2E" w:rsidR="00C84B2C" w:rsidRPr="007F1D3F" w:rsidRDefault="00BE4244" w:rsidP="009809A7">
          <w:pPr>
            <w:pStyle w:val="TOCHeading"/>
            <w:jc w:val="center"/>
            <w:rPr>
              <w:rFonts w:ascii="Times New Roman" w:hAnsi="Times New Roman" w:cs="Times New Roman"/>
              <w:b/>
              <w:bCs/>
              <w:color w:val="auto"/>
              <w:sz w:val="36"/>
              <w:szCs w:val="36"/>
            </w:rPr>
          </w:pPr>
          <w:r w:rsidRPr="007F1D3F">
            <w:rPr>
              <w:rFonts w:ascii="Times New Roman" w:hAnsi="Times New Roman" w:cs="Times New Roman"/>
              <w:b/>
              <w:bCs/>
              <w:color w:val="auto"/>
              <w:sz w:val="36"/>
              <w:szCs w:val="36"/>
            </w:rPr>
            <w:t>MỤC LỤC</w:t>
          </w:r>
        </w:p>
        <w:p w14:paraId="24C4F76D" w14:textId="0EE735FA" w:rsidR="00227C6E" w:rsidRPr="007F1D3F" w:rsidRDefault="00C84B2C">
          <w:pPr>
            <w:pStyle w:val="TOC2"/>
            <w:rPr>
              <w:rFonts w:asciiTheme="minorHAnsi" w:eastAsiaTheme="minorEastAsia" w:hAnsiTheme="minorHAnsi" w:cstheme="minorBidi"/>
              <w:b w:val="0"/>
              <w:kern w:val="2"/>
              <w:sz w:val="24"/>
              <w:szCs w:val="24"/>
              <w:lang w:eastAsia="vi-VN"/>
              <w14:ligatures w14:val="standardContextual"/>
            </w:rPr>
          </w:pPr>
          <w:r w:rsidRPr="007F1D3F">
            <w:rPr>
              <w:noProof w:val="0"/>
            </w:rPr>
            <w:fldChar w:fldCharType="begin"/>
          </w:r>
          <w:r w:rsidRPr="007F1D3F">
            <w:instrText xml:space="preserve"> TOC \o "1-3" \h \z \u </w:instrText>
          </w:r>
          <w:r w:rsidRPr="007F1D3F">
            <w:rPr>
              <w:noProof w:val="0"/>
            </w:rPr>
            <w:fldChar w:fldCharType="separate"/>
          </w:r>
          <w:hyperlink w:anchor="_Toc169595894" w:history="1">
            <w:r w:rsidR="00227C6E" w:rsidRPr="007F1D3F">
              <w:rPr>
                <w:rStyle w:val="Hyperlink"/>
                <w:color w:val="auto"/>
                <w:lang w:val="pt-BR"/>
              </w:rPr>
              <w:t>I.</w:t>
            </w:r>
            <w:r w:rsidR="00227C6E" w:rsidRPr="007F1D3F">
              <w:rPr>
                <w:rFonts w:asciiTheme="minorHAnsi" w:eastAsiaTheme="minorEastAsia" w:hAnsiTheme="minorHAnsi" w:cstheme="minorBidi"/>
                <w:b w:val="0"/>
                <w:kern w:val="2"/>
                <w:sz w:val="24"/>
                <w:szCs w:val="24"/>
                <w:lang w:eastAsia="vi-VN"/>
                <w14:ligatures w14:val="standardContextual"/>
              </w:rPr>
              <w:tab/>
            </w:r>
            <w:r w:rsidR="00227C6E" w:rsidRPr="007F1D3F">
              <w:rPr>
                <w:rStyle w:val="Hyperlink"/>
                <w:color w:val="auto"/>
                <w:lang w:val="pt-BR"/>
              </w:rPr>
              <w:t>LÝ DO VÀ SỰ CẦN THIẾT LẬP QUY HOẠCH</w:t>
            </w:r>
            <w:r w:rsidR="00227C6E" w:rsidRPr="007F1D3F">
              <w:rPr>
                <w:webHidden/>
              </w:rPr>
              <w:tab/>
            </w:r>
            <w:r w:rsidR="00227C6E" w:rsidRPr="007F1D3F">
              <w:rPr>
                <w:webHidden/>
              </w:rPr>
              <w:fldChar w:fldCharType="begin"/>
            </w:r>
            <w:r w:rsidR="00227C6E" w:rsidRPr="007F1D3F">
              <w:rPr>
                <w:webHidden/>
              </w:rPr>
              <w:instrText xml:space="preserve"> PAGEREF _Toc169595894 \h </w:instrText>
            </w:r>
            <w:r w:rsidR="00227C6E" w:rsidRPr="007F1D3F">
              <w:rPr>
                <w:webHidden/>
              </w:rPr>
            </w:r>
            <w:r w:rsidR="00227C6E" w:rsidRPr="007F1D3F">
              <w:rPr>
                <w:webHidden/>
              </w:rPr>
              <w:fldChar w:fldCharType="separate"/>
            </w:r>
            <w:r w:rsidR="00227C6E" w:rsidRPr="007F1D3F">
              <w:rPr>
                <w:webHidden/>
              </w:rPr>
              <w:t>5</w:t>
            </w:r>
            <w:r w:rsidR="00227C6E" w:rsidRPr="007F1D3F">
              <w:rPr>
                <w:webHidden/>
              </w:rPr>
              <w:fldChar w:fldCharType="end"/>
            </w:r>
          </w:hyperlink>
        </w:p>
        <w:p w14:paraId="3354E904" w14:textId="72B261B7" w:rsidR="00227C6E" w:rsidRPr="007F1D3F" w:rsidRDefault="00000000">
          <w:pPr>
            <w:pStyle w:val="TOC2"/>
            <w:rPr>
              <w:rFonts w:asciiTheme="minorHAnsi" w:eastAsiaTheme="minorEastAsia" w:hAnsiTheme="minorHAnsi" w:cstheme="minorBidi"/>
              <w:b w:val="0"/>
              <w:kern w:val="2"/>
              <w:sz w:val="24"/>
              <w:szCs w:val="24"/>
              <w:lang w:eastAsia="vi-VN"/>
              <w14:ligatures w14:val="standardContextual"/>
            </w:rPr>
          </w:pPr>
          <w:hyperlink w:anchor="_Toc169595895" w:history="1">
            <w:r w:rsidR="00227C6E" w:rsidRPr="007F1D3F">
              <w:rPr>
                <w:rStyle w:val="Hyperlink"/>
                <w:color w:val="auto"/>
              </w:rPr>
              <w:t>II.</w:t>
            </w:r>
            <w:r w:rsidR="00227C6E" w:rsidRPr="007F1D3F">
              <w:rPr>
                <w:rFonts w:asciiTheme="minorHAnsi" w:eastAsiaTheme="minorEastAsia" w:hAnsiTheme="minorHAnsi" w:cstheme="minorBidi"/>
                <w:b w:val="0"/>
                <w:kern w:val="2"/>
                <w:sz w:val="24"/>
                <w:szCs w:val="24"/>
                <w:lang w:eastAsia="vi-VN"/>
                <w14:ligatures w14:val="standardContextual"/>
              </w:rPr>
              <w:tab/>
            </w:r>
            <w:r w:rsidR="00227C6E" w:rsidRPr="007F1D3F">
              <w:rPr>
                <w:rStyle w:val="Hyperlink"/>
                <w:color w:val="auto"/>
              </w:rPr>
              <w:t>NỘI DUNG NHIỆM VỤ QUY HOẠCH</w:t>
            </w:r>
            <w:r w:rsidR="00227C6E" w:rsidRPr="007F1D3F">
              <w:rPr>
                <w:webHidden/>
              </w:rPr>
              <w:tab/>
            </w:r>
            <w:r w:rsidR="00227C6E" w:rsidRPr="007F1D3F">
              <w:rPr>
                <w:webHidden/>
              </w:rPr>
              <w:fldChar w:fldCharType="begin"/>
            </w:r>
            <w:r w:rsidR="00227C6E" w:rsidRPr="007F1D3F">
              <w:rPr>
                <w:webHidden/>
              </w:rPr>
              <w:instrText xml:space="preserve"> PAGEREF _Toc169595895 \h </w:instrText>
            </w:r>
            <w:r w:rsidR="00227C6E" w:rsidRPr="007F1D3F">
              <w:rPr>
                <w:webHidden/>
              </w:rPr>
            </w:r>
            <w:r w:rsidR="00227C6E" w:rsidRPr="007F1D3F">
              <w:rPr>
                <w:webHidden/>
              </w:rPr>
              <w:fldChar w:fldCharType="separate"/>
            </w:r>
            <w:r w:rsidR="00227C6E" w:rsidRPr="007F1D3F">
              <w:rPr>
                <w:webHidden/>
              </w:rPr>
              <w:t>6</w:t>
            </w:r>
            <w:r w:rsidR="00227C6E" w:rsidRPr="007F1D3F">
              <w:rPr>
                <w:webHidden/>
              </w:rPr>
              <w:fldChar w:fldCharType="end"/>
            </w:r>
          </w:hyperlink>
        </w:p>
        <w:p w14:paraId="5B7BFED1" w14:textId="2C271FF6" w:rsidR="00227C6E" w:rsidRPr="007F1D3F" w:rsidRDefault="00000000">
          <w:pPr>
            <w:pStyle w:val="TOC2"/>
            <w:rPr>
              <w:rFonts w:asciiTheme="minorHAnsi" w:eastAsiaTheme="minorEastAsia" w:hAnsiTheme="minorHAnsi" w:cstheme="minorBidi"/>
              <w:b w:val="0"/>
              <w:kern w:val="2"/>
              <w:sz w:val="24"/>
              <w:szCs w:val="24"/>
              <w:lang w:eastAsia="vi-VN"/>
              <w14:ligatures w14:val="standardContextual"/>
            </w:rPr>
          </w:pPr>
          <w:hyperlink w:anchor="_Toc169595896" w:history="1">
            <w:r w:rsidR="00227C6E" w:rsidRPr="007F1D3F">
              <w:rPr>
                <w:rStyle w:val="Hyperlink"/>
                <w:color w:val="auto"/>
              </w:rPr>
              <w:t>2.1</w:t>
            </w:r>
            <w:r w:rsidR="00227C6E" w:rsidRPr="007F1D3F">
              <w:rPr>
                <w:rFonts w:asciiTheme="minorHAnsi" w:eastAsiaTheme="minorEastAsia" w:hAnsiTheme="minorHAnsi" w:cstheme="minorBidi"/>
                <w:b w:val="0"/>
                <w:kern w:val="2"/>
                <w:sz w:val="24"/>
                <w:szCs w:val="24"/>
                <w:lang w:eastAsia="vi-VN"/>
                <w14:ligatures w14:val="standardContextual"/>
              </w:rPr>
              <w:tab/>
            </w:r>
            <w:r w:rsidR="00227C6E" w:rsidRPr="007F1D3F">
              <w:rPr>
                <w:rStyle w:val="Hyperlink"/>
                <w:color w:val="auto"/>
              </w:rPr>
              <w:t>Vị trí và mối quan hệ vùng</w:t>
            </w:r>
            <w:r w:rsidR="00227C6E" w:rsidRPr="007F1D3F">
              <w:rPr>
                <w:webHidden/>
              </w:rPr>
              <w:tab/>
            </w:r>
            <w:r w:rsidR="00227C6E" w:rsidRPr="007F1D3F">
              <w:rPr>
                <w:webHidden/>
              </w:rPr>
              <w:fldChar w:fldCharType="begin"/>
            </w:r>
            <w:r w:rsidR="00227C6E" w:rsidRPr="007F1D3F">
              <w:rPr>
                <w:webHidden/>
              </w:rPr>
              <w:instrText xml:space="preserve"> PAGEREF _Toc169595896 \h </w:instrText>
            </w:r>
            <w:r w:rsidR="00227C6E" w:rsidRPr="007F1D3F">
              <w:rPr>
                <w:webHidden/>
              </w:rPr>
            </w:r>
            <w:r w:rsidR="00227C6E" w:rsidRPr="007F1D3F">
              <w:rPr>
                <w:webHidden/>
              </w:rPr>
              <w:fldChar w:fldCharType="separate"/>
            </w:r>
            <w:r w:rsidR="00227C6E" w:rsidRPr="007F1D3F">
              <w:rPr>
                <w:webHidden/>
              </w:rPr>
              <w:t>6</w:t>
            </w:r>
            <w:r w:rsidR="00227C6E" w:rsidRPr="007F1D3F">
              <w:rPr>
                <w:webHidden/>
              </w:rPr>
              <w:fldChar w:fldCharType="end"/>
            </w:r>
          </w:hyperlink>
        </w:p>
        <w:p w14:paraId="3EEB72E4" w14:textId="3564A184" w:rsidR="00227C6E" w:rsidRPr="007F1D3F" w:rsidRDefault="00000000">
          <w:pPr>
            <w:pStyle w:val="TOC2"/>
            <w:rPr>
              <w:rFonts w:asciiTheme="minorHAnsi" w:eastAsiaTheme="minorEastAsia" w:hAnsiTheme="minorHAnsi" w:cstheme="minorBidi"/>
              <w:b w:val="0"/>
              <w:kern w:val="2"/>
              <w:sz w:val="24"/>
              <w:szCs w:val="24"/>
              <w:lang w:eastAsia="vi-VN"/>
              <w14:ligatures w14:val="standardContextual"/>
            </w:rPr>
          </w:pPr>
          <w:hyperlink w:anchor="_Toc169595897" w:history="1">
            <w:r w:rsidR="00227C6E" w:rsidRPr="007F1D3F">
              <w:rPr>
                <w:rStyle w:val="Hyperlink"/>
                <w:color w:val="auto"/>
                <w:lang w:val="pt-BR"/>
              </w:rPr>
              <w:t>2.2</w:t>
            </w:r>
            <w:r w:rsidR="00227C6E" w:rsidRPr="007F1D3F">
              <w:rPr>
                <w:rFonts w:asciiTheme="minorHAnsi" w:eastAsiaTheme="minorEastAsia" w:hAnsiTheme="minorHAnsi" w:cstheme="minorBidi"/>
                <w:b w:val="0"/>
                <w:kern w:val="2"/>
                <w:sz w:val="24"/>
                <w:szCs w:val="24"/>
                <w:lang w:eastAsia="vi-VN"/>
                <w14:ligatures w14:val="standardContextual"/>
              </w:rPr>
              <w:tab/>
            </w:r>
            <w:r w:rsidR="00227C6E" w:rsidRPr="007F1D3F">
              <w:rPr>
                <w:rStyle w:val="Hyperlink"/>
                <w:color w:val="auto"/>
                <w:lang w:val="pt-BR"/>
              </w:rPr>
              <w:t>Phạm vi ranh giới và quy mô lập quy hoạch</w:t>
            </w:r>
            <w:r w:rsidR="00227C6E" w:rsidRPr="007F1D3F">
              <w:rPr>
                <w:webHidden/>
              </w:rPr>
              <w:tab/>
            </w:r>
            <w:r w:rsidR="00227C6E" w:rsidRPr="007F1D3F">
              <w:rPr>
                <w:webHidden/>
              </w:rPr>
              <w:fldChar w:fldCharType="begin"/>
            </w:r>
            <w:r w:rsidR="00227C6E" w:rsidRPr="007F1D3F">
              <w:rPr>
                <w:webHidden/>
              </w:rPr>
              <w:instrText xml:space="preserve"> PAGEREF _Toc169595897 \h </w:instrText>
            </w:r>
            <w:r w:rsidR="00227C6E" w:rsidRPr="007F1D3F">
              <w:rPr>
                <w:webHidden/>
              </w:rPr>
            </w:r>
            <w:r w:rsidR="00227C6E" w:rsidRPr="007F1D3F">
              <w:rPr>
                <w:webHidden/>
              </w:rPr>
              <w:fldChar w:fldCharType="separate"/>
            </w:r>
            <w:r w:rsidR="00227C6E" w:rsidRPr="007F1D3F">
              <w:rPr>
                <w:webHidden/>
              </w:rPr>
              <w:t>9</w:t>
            </w:r>
            <w:r w:rsidR="00227C6E" w:rsidRPr="007F1D3F">
              <w:rPr>
                <w:webHidden/>
              </w:rPr>
              <w:fldChar w:fldCharType="end"/>
            </w:r>
          </w:hyperlink>
        </w:p>
        <w:p w14:paraId="69A35BEF" w14:textId="2004C471" w:rsidR="00227C6E" w:rsidRPr="007F1D3F" w:rsidRDefault="00000000">
          <w:pPr>
            <w:pStyle w:val="TOC2"/>
            <w:rPr>
              <w:rFonts w:asciiTheme="minorHAnsi" w:eastAsiaTheme="minorEastAsia" w:hAnsiTheme="minorHAnsi" w:cstheme="minorBidi"/>
              <w:b w:val="0"/>
              <w:kern w:val="2"/>
              <w:sz w:val="24"/>
              <w:szCs w:val="24"/>
              <w:lang w:eastAsia="vi-VN"/>
              <w14:ligatures w14:val="standardContextual"/>
            </w:rPr>
          </w:pPr>
          <w:hyperlink w:anchor="_Toc169595898" w:history="1">
            <w:r w:rsidR="00227C6E" w:rsidRPr="007F1D3F">
              <w:rPr>
                <w:rStyle w:val="Hyperlink"/>
                <w:color w:val="auto"/>
              </w:rPr>
              <w:t>2.3</w:t>
            </w:r>
            <w:r w:rsidR="00227C6E" w:rsidRPr="007F1D3F">
              <w:rPr>
                <w:rFonts w:asciiTheme="minorHAnsi" w:eastAsiaTheme="minorEastAsia" w:hAnsiTheme="minorHAnsi" w:cstheme="minorBidi"/>
                <w:b w:val="0"/>
                <w:kern w:val="2"/>
                <w:sz w:val="24"/>
                <w:szCs w:val="24"/>
                <w:lang w:eastAsia="vi-VN"/>
                <w14:ligatures w14:val="standardContextual"/>
              </w:rPr>
              <w:tab/>
            </w:r>
            <w:r w:rsidR="00227C6E" w:rsidRPr="007F1D3F">
              <w:rPr>
                <w:rStyle w:val="Hyperlink"/>
                <w:color w:val="auto"/>
              </w:rPr>
              <w:t>Mục tiêu lập quy hoạch</w:t>
            </w:r>
            <w:r w:rsidR="00227C6E" w:rsidRPr="007F1D3F">
              <w:rPr>
                <w:webHidden/>
              </w:rPr>
              <w:tab/>
            </w:r>
            <w:r w:rsidR="00227C6E" w:rsidRPr="007F1D3F">
              <w:rPr>
                <w:webHidden/>
              </w:rPr>
              <w:fldChar w:fldCharType="begin"/>
            </w:r>
            <w:r w:rsidR="00227C6E" w:rsidRPr="007F1D3F">
              <w:rPr>
                <w:webHidden/>
              </w:rPr>
              <w:instrText xml:space="preserve"> PAGEREF _Toc169595898 \h </w:instrText>
            </w:r>
            <w:r w:rsidR="00227C6E" w:rsidRPr="007F1D3F">
              <w:rPr>
                <w:webHidden/>
              </w:rPr>
            </w:r>
            <w:r w:rsidR="00227C6E" w:rsidRPr="007F1D3F">
              <w:rPr>
                <w:webHidden/>
              </w:rPr>
              <w:fldChar w:fldCharType="separate"/>
            </w:r>
            <w:r w:rsidR="00227C6E" w:rsidRPr="007F1D3F">
              <w:rPr>
                <w:webHidden/>
              </w:rPr>
              <w:t>10</w:t>
            </w:r>
            <w:r w:rsidR="00227C6E" w:rsidRPr="007F1D3F">
              <w:rPr>
                <w:webHidden/>
              </w:rPr>
              <w:fldChar w:fldCharType="end"/>
            </w:r>
          </w:hyperlink>
        </w:p>
        <w:p w14:paraId="173EAA40" w14:textId="640C951C" w:rsidR="00227C6E" w:rsidRPr="007F1D3F" w:rsidRDefault="00000000">
          <w:pPr>
            <w:pStyle w:val="TOC2"/>
            <w:rPr>
              <w:rFonts w:asciiTheme="minorHAnsi" w:eastAsiaTheme="minorEastAsia" w:hAnsiTheme="minorHAnsi" w:cstheme="minorBidi"/>
              <w:b w:val="0"/>
              <w:kern w:val="2"/>
              <w:sz w:val="24"/>
              <w:szCs w:val="24"/>
              <w:lang w:eastAsia="vi-VN"/>
              <w14:ligatures w14:val="standardContextual"/>
            </w:rPr>
          </w:pPr>
          <w:hyperlink w:anchor="_Toc169595901" w:history="1">
            <w:r w:rsidR="00227C6E" w:rsidRPr="007F1D3F">
              <w:rPr>
                <w:rStyle w:val="Hyperlink"/>
                <w:color w:val="auto"/>
              </w:rPr>
              <w:t>2.4</w:t>
            </w:r>
            <w:r w:rsidR="00227C6E" w:rsidRPr="007F1D3F">
              <w:rPr>
                <w:rFonts w:asciiTheme="minorHAnsi" w:eastAsiaTheme="minorEastAsia" w:hAnsiTheme="minorHAnsi" w:cstheme="minorBidi"/>
                <w:b w:val="0"/>
                <w:kern w:val="2"/>
                <w:sz w:val="24"/>
                <w:szCs w:val="24"/>
                <w:lang w:eastAsia="vi-VN"/>
                <w14:ligatures w14:val="standardContextual"/>
              </w:rPr>
              <w:tab/>
            </w:r>
            <w:r w:rsidR="00227C6E" w:rsidRPr="007F1D3F">
              <w:rPr>
                <w:rStyle w:val="Hyperlink"/>
                <w:color w:val="auto"/>
              </w:rPr>
              <w:t>Căn cứ lập quy hoạch</w:t>
            </w:r>
            <w:r w:rsidR="00227C6E" w:rsidRPr="007F1D3F">
              <w:rPr>
                <w:webHidden/>
              </w:rPr>
              <w:tab/>
            </w:r>
            <w:r w:rsidR="00227C6E" w:rsidRPr="007F1D3F">
              <w:rPr>
                <w:webHidden/>
              </w:rPr>
              <w:fldChar w:fldCharType="begin"/>
            </w:r>
            <w:r w:rsidR="00227C6E" w:rsidRPr="007F1D3F">
              <w:rPr>
                <w:webHidden/>
              </w:rPr>
              <w:instrText xml:space="preserve"> PAGEREF _Toc169595901 \h </w:instrText>
            </w:r>
            <w:r w:rsidR="00227C6E" w:rsidRPr="007F1D3F">
              <w:rPr>
                <w:webHidden/>
              </w:rPr>
            </w:r>
            <w:r w:rsidR="00227C6E" w:rsidRPr="007F1D3F">
              <w:rPr>
                <w:webHidden/>
              </w:rPr>
              <w:fldChar w:fldCharType="separate"/>
            </w:r>
            <w:r w:rsidR="00227C6E" w:rsidRPr="007F1D3F">
              <w:rPr>
                <w:webHidden/>
              </w:rPr>
              <w:t>10</w:t>
            </w:r>
            <w:r w:rsidR="00227C6E" w:rsidRPr="007F1D3F">
              <w:rPr>
                <w:webHidden/>
              </w:rPr>
              <w:fldChar w:fldCharType="end"/>
            </w:r>
          </w:hyperlink>
        </w:p>
        <w:p w14:paraId="5A16230E" w14:textId="5A555A04" w:rsidR="00227C6E" w:rsidRPr="007F1D3F" w:rsidRDefault="00000000">
          <w:pPr>
            <w:pStyle w:val="TOC2"/>
            <w:rPr>
              <w:rFonts w:asciiTheme="minorHAnsi" w:eastAsiaTheme="minorEastAsia" w:hAnsiTheme="minorHAnsi" w:cstheme="minorBidi"/>
              <w:b w:val="0"/>
              <w:bCs/>
              <w:kern w:val="2"/>
              <w:sz w:val="24"/>
              <w:szCs w:val="24"/>
              <w:lang w:eastAsia="vi-VN"/>
              <w14:ligatures w14:val="standardContextual"/>
            </w:rPr>
          </w:pPr>
          <w:hyperlink w:anchor="_Toc169595902" w:history="1">
            <w:r w:rsidR="00227C6E" w:rsidRPr="007F1D3F">
              <w:rPr>
                <w:rStyle w:val="Hyperlink"/>
                <w:b w:val="0"/>
                <w:bCs/>
                <w:i/>
                <w:iCs/>
                <w:color w:val="auto"/>
              </w:rPr>
              <w:t>2.4.1. Các văn bản quy phạm pháp luật</w:t>
            </w:r>
            <w:r w:rsidR="00227C6E" w:rsidRPr="007F1D3F">
              <w:rPr>
                <w:b w:val="0"/>
                <w:bCs/>
                <w:webHidden/>
              </w:rPr>
              <w:tab/>
            </w:r>
            <w:r w:rsidR="00227C6E" w:rsidRPr="007F1D3F">
              <w:rPr>
                <w:b w:val="0"/>
                <w:bCs/>
                <w:webHidden/>
              </w:rPr>
              <w:fldChar w:fldCharType="begin"/>
            </w:r>
            <w:r w:rsidR="00227C6E" w:rsidRPr="007F1D3F">
              <w:rPr>
                <w:b w:val="0"/>
                <w:bCs/>
                <w:webHidden/>
              </w:rPr>
              <w:instrText xml:space="preserve"> PAGEREF _Toc169595902 \h </w:instrText>
            </w:r>
            <w:r w:rsidR="00227C6E" w:rsidRPr="007F1D3F">
              <w:rPr>
                <w:b w:val="0"/>
                <w:bCs/>
                <w:webHidden/>
              </w:rPr>
            </w:r>
            <w:r w:rsidR="00227C6E" w:rsidRPr="007F1D3F">
              <w:rPr>
                <w:b w:val="0"/>
                <w:bCs/>
                <w:webHidden/>
              </w:rPr>
              <w:fldChar w:fldCharType="separate"/>
            </w:r>
            <w:r w:rsidR="00227C6E" w:rsidRPr="007F1D3F">
              <w:rPr>
                <w:b w:val="0"/>
                <w:bCs/>
                <w:webHidden/>
              </w:rPr>
              <w:t>10</w:t>
            </w:r>
            <w:r w:rsidR="00227C6E" w:rsidRPr="007F1D3F">
              <w:rPr>
                <w:b w:val="0"/>
                <w:bCs/>
                <w:webHidden/>
              </w:rPr>
              <w:fldChar w:fldCharType="end"/>
            </w:r>
          </w:hyperlink>
        </w:p>
        <w:p w14:paraId="26EE3C83" w14:textId="3AA9A8A4" w:rsidR="00227C6E" w:rsidRPr="007F1D3F" w:rsidRDefault="00000000">
          <w:pPr>
            <w:pStyle w:val="TOC2"/>
            <w:rPr>
              <w:rFonts w:asciiTheme="minorHAnsi" w:eastAsiaTheme="minorEastAsia" w:hAnsiTheme="minorHAnsi" w:cstheme="minorBidi"/>
              <w:b w:val="0"/>
              <w:bCs/>
              <w:kern w:val="2"/>
              <w:sz w:val="24"/>
              <w:szCs w:val="24"/>
              <w:lang w:eastAsia="vi-VN"/>
              <w14:ligatures w14:val="standardContextual"/>
            </w:rPr>
          </w:pPr>
          <w:hyperlink w:anchor="_Toc169595906" w:history="1">
            <w:r w:rsidR="00227C6E" w:rsidRPr="007F1D3F">
              <w:rPr>
                <w:rStyle w:val="Hyperlink"/>
                <w:b w:val="0"/>
                <w:bCs/>
                <w:i/>
                <w:iCs/>
                <w:color w:val="auto"/>
              </w:rPr>
              <w:t>2.4.2. Các chủ trương, chính sách của Đảng và Chính phủ</w:t>
            </w:r>
            <w:r w:rsidR="00227C6E" w:rsidRPr="007F1D3F">
              <w:rPr>
                <w:b w:val="0"/>
                <w:bCs/>
                <w:webHidden/>
              </w:rPr>
              <w:tab/>
            </w:r>
            <w:r w:rsidR="00227C6E" w:rsidRPr="007F1D3F">
              <w:rPr>
                <w:b w:val="0"/>
                <w:bCs/>
                <w:webHidden/>
              </w:rPr>
              <w:fldChar w:fldCharType="begin"/>
            </w:r>
            <w:r w:rsidR="00227C6E" w:rsidRPr="007F1D3F">
              <w:rPr>
                <w:b w:val="0"/>
                <w:bCs/>
                <w:webHidden/>
              </w:rPr>
              <w:instrText xml:space="preserve"> PAGEREF _Toc169595906 \h </w:instrText>
            </w:r>
            <w:r w:rsidR="00227C6E" w:rsidRPr="007F1D3F">
              <w:rPr>
                <w:b w:val="0"/>
                <w:bCs/>
                <w:webHidden/>
              </w:rPr>
            </w:r>
            <w:r w:rsidR="00227C6E" w:rsidRPr="007F1D3F">
              <w:rPr>
                <w:b w:val="0"/>
                <w:bCs/>
                <w:webHidden/>
              </w:rPr>
              <w:fldChar w:fldCharType="separate"/>
            </w:r>
            <w:r w:rsidR="00227C6E" w:rsidRPr="007F1D3F">
              <w:rPr>
                <w:b w:val="0"/>
                <w:bCs/>
                <w:webHidden/>
              </w:rPr>
              <w:t>11</w:t>
            </w:r>
            <w:r w:rsidR="00227C6E" w:rsidRPr="007F1D3F">
              <w:rPr>
                <w:b w:val="0"/>
                <w:bCs/>
                <w:webHidden/>
              </w:rPr>
              <w:fldChar w:fldCharType="end"/>
            </w:r>
          </w:hyperlink>
        </w:p>
        <w:p w14:paraId="12EBE9C0" w14:textId="3403DA77" w:rsidR="00227C6E" w:rsidRPr="007F1D3F" w:rsidRDefault="00000000">
          <w:pPr>
            <w:pStyle w:val="TOC2"/>
            <w:rPr>
              <w:rFonts w:asciiTheme="minorHAnsi" w:eastAsiaTheme="minorEastAsia" w:hAnsiTheme="minorHAnsi" w:cstheme="minorBidi"/>
              <w:b w:val="0"/>
              <w:bCs/>
              <w:kern w:val="2"/>
              <w:sz w:val="24"/>
              <w:szCs w:val="24"/>
              <w:lang w:eastAsia="vi-VN"/>
              <w14:ligatures w14:val="standardContextual"/>
            </w:rPr>
          </w:pPr>
          <w:hyperlink w:anchor="_Toc169595909" w:history="1">
            <w:r w:rsidR="00227C6E" w:rsidRPr="007F1D3F">
              <w:rPr>
                <w:rStyle w:val="Hyperlink"/>
                <w:b w:val="0"/>
                <w:bCs/>
                <w:i/>
                <w:iCs/>
                <w:color w:val="auto"/>
              </w:rPr>
              <w:t>2.4.3. Các chủ trương, chính sách, quyết định của Tỉnh ủy, UBND tỉnh, thị xã</w:t>
            </w:r>
            <w:r w:rsidR="00227C6E" w:rsidRPr="007F1D3F">
              <w:rPr>
                <w:b w:val="0"/>
                <w:bCs/>
                <w:webHidden/>
              </w:rPr>
              <w:tab/>
            </w:r>
            <w:r w:rsidR="00227C6E" w:rsidRPr="007F1D3F">
              <w:rPr>
                <w:b w:val="0"/>
                <w:bCs/>
                <w:webHidden/>
              </w:rPr>
              <w:fldChar w:fldCharType="begin"/>
            </w:r>
            <w:r w:rsidR="00227C6E" w:rsidRPr="007F1D3F">
              <w:rPr>
                <w:b w:val="0"/>
                <w:bCs/>
                <w:webHidden/>
              </w:rPr>
              <w:instrText xml:space="preserve"> PAGEREF _Toc169595909 \h </w:instrText>
            </w:r>
            <w:r w:rsidR="00227C6E" w:rsidRPr="007F1D3F">
              <w:rPr>
                <w:b w:val="0"/>
                <w:bCs/>
                <w:webHidden/>
              </w:rPr>
            </w:r>
            <w:r w:rsidR="00227C6E" w:rsidRPr="007F1D3F">
              <w:rPr>
                <w:b w:val="0"/>
                <w:bCs/>
                <w:webHidden/>
              </w:rPr>
              <w:fldChar w:fldCharType="separate"/>
            </w:r>
            <w:r w:rsidR="00227C6E" w:rsidRPr="007F1D3F">
              <w:rPr>
                <w:b w:val="0"/>
                <w:bCs/>
                <w:webHidden/>
              </w:rPr>
              <w:t>12</w:t>
            </w:r>
            <w:r w:rsidR="00227C6E" w:rsidRPr="007F1D3F">
              <w:rPr>
                <w:b w:val="0"/>
                <w:bCs/>
                <w:webHidden/>
              </w:rPr>
              <w:fldChar w:fldCharType="end"/>
            </w:r>
          </w:hyperlink>
        </w:p>
        <w:p w14:paraId="7F73354D" w14:textId="6730DD21" w:rsidR="00227C6E" w:rsidRPr="007F1D3F" w:rsidRDefault="00000000">
          <w:pPr>
            <w:pStyle w:val="TOC2"/>
            <w:rPr>
              <w:rFonts w:asciiTheme="minorHAnsi" w:eastAsiaTheme="minorEastAsia" w:hAnsiTheme="minorHAnsi" w:cstheme="minorBidi"/>
              <w:b w:val="0"/>
              <w:bCs/>
              <w:kern w:val="2"/>
              <w:sz w:val="24"/>
              <w:szCs w:val="24"/>
              <w:lang w:eastAsia="vi-VN"/>
              <w14:ligatures w14:val="standardContextual"/>
            </w:rPr>
          </w:pPr>
          <w:hyperlink w:anchor="_Toc169595910" w:history="1">
            <w:r w:rsidR="00227C6E" w:rsidRPr="007F1D3F">
              <w:rPr>
                <w:rStyle w:val="Hyperlink"/>
                <w:b w:val="0"/>
                <w:bCs/>
                <w:i/>
                <w:iCs/>
                <w:color w:val="auto"/>
              </w:rPr>
              <w:t>2.4.4. Các nguồn tài liệu, số liệu khác</w:t>
            </w:r>
            <w:r w:rsidR="00227C6E" w:rsidRPr="007F1D3F">
              <w:rPr>
                <w:b w:val="0"/>
                <w:bCs/>
                <w:webHidden/>
              </w:rPr>
              <w:tab/>
            </w:r>
            <w:r w:rsidR="00227C6E" w:rsidRPr="007F1D3F">
              <w:rPr>
                <w:b w:val="0"/>
                <w:bCs/>
                <w:webHidden/>
              </w:rPr>
              <w:fldChar w:fldCharType="begin"/>
            </w:r>
            <w:r w:rsidR="00227C6E" w:rsidRPr="007F1D3F">
              <w:rPr>
                <w:b w:val="0"/>
                <w:bCs/>
                <w:webHidden/>
              </w:rPr>
              <w:instrText xml:space="preserve"> PAGEREF _Toc169595910 \h </w:instrText>
            </w:r>
            <w:r w:rsidR="00227C6E" w:rsidRPr="007F1D3F">
              <w:rPr>
                <w:b w:val="0"/>
                <w:bCs/>
                <w:webHidden/>
              </w:rPr>
            </w:r>
            <w:r w:rsidR="00227C6E" w:rsidRPr="007F1D3F">
              <w:rPr>
                <w:b w:val="0"/>
                <w:bCs/>
                <w:webHidden/>
              </w:rPr>
              <w:fldChar w:fldCharType="separate"/>
            </w:r>
            <w:r w:rsidR="00227C6E" w:rsidRPr="007F1D3F">
              <w:rPr>
                <w:b w:val="0"/>
                <w:bCs/>
                <w:webHidden/>
              </w:rPr>
              <w:t>13</w:t>
            </w:r>
            <w:r w:rsidR="00227C6E" w:rsidRPr="007F1D3F">
              <w:rPr>
                <w:b w:val="0"/>
                <w:bCs/>
                <w:webHidden/>
              </w:rPr>
              <w:fldChar w:fldCharType="end"/>
            </w:r>
          </w:hyperlink>
        </w:p>
        <w:p w14:paraId="01D0C0EA" w14:textId="4C43A1EB" w:rsidR="00227C6E" w:rsidRPr="007F1D3F" w:rsidRDefault="00000000">
          <w:pPr>
            <w:pStyle w:val="TOC2"/>
            <w:rPr>
              <w:rFonts w:asciiTheme="minorHAnsi" w:eastAsiaTheme="minorEastAsia" w:hAnsiTheme="minorHAnsi" w:cstheme="minorBidi"/>
              <w:b w:val="0"/>
              <w:kern w:val="2"/>
              <w:sz w:val="24"/>
              <w:szCs w:val="24"/>
              <w:lang w:eastAsia="vi-VN"/>
              <w14:ligatures w14:val="standardContextual"/>
            </w:rPr>
          </w:pPr>
          <w:hyperlink w:anchor="_Toc169595911" w:history="1">
            <w:r w:rsidR="00227C6E" w:rsidRPr="007F1D3F">
              <w:rPr>
                <w:rStyle w:val="Hyperlink"/>
                <w:color w:val="auto"/>
              </w:rPr>
              <w:t>2.5</w:t>
            </w:r>
            <w:r w:rsidR="00227C6E" w:rsidRPr="007F1D3F">
              <w:rPr>
                <w:rFonts w:asciiTheme="minorHAnsi" w:eastAsiaTheme="minorEastAsia" w:hAnsiTheme="minorHAnsi" w:cstheme="minorBidi"/>
                <w:b w:val="0"/>
                <w:kern w:val="2"/>
                <w:sz w:val="24"/>
                <w:szCs w:val="24"/>
                <w:lang w:eastAsia="vi-VN"/>
                <w14:ligatures w14:val="standardContextual"/>
              </w:rPr>
              <w:tab/>
            </w:r>
            <w:r w:rsidR="00227C6E" w:rsidRPr="007F1D3F">
              <w:rPr>
                <w:rStyle w:val="Hyperlink"/>
                <w:color w:val="auto"/>
              </w:rPr>
              <w:t>Thời hạn lập quy hoạch</w:t>
            </w:r>
            <w:r w:rsidR="00227C6E" w:rsidRPr="007F1D3F">
              <w:rPr>
                <w:webHidden/>
              </w:rPr>
              <w:tab/>
            </w:r>
            <w:r w:rsidR="00227C6E" w:rsidRPr="007F1D3F">
              <w:rPr>
                <w:webHidden/>
              </w:rPr>
              <w:fldChar w:fldCharType="begin"/>
            </w:r>
            <w:r w:rsidR="00227C6E" w:rsidRPr="007F1D3F">
              <w:rPr>
                <w:webHidden/>
              </w:rPr>
              <w:instrText xml:space="preserve"> PAGEREF _Toc169595911 \h </w:instrText>
            </w:r>
            <w:r w:rsidR="00227C6E" w:rsidRPr="007F1D3F">
              <w:rPr>
                <w:webHidden/>
              </w:rPr>
            </w:r>
            <w:r w:rsidR="00227C6E" w:rsidRPr="007F1D3F">
              <w:rPr>
                <w:webHidden/>
              </w:rPr>
              <w:fldChar w:fldCharType="separate"/>
            </w:r>
            <w:r w:rsidR="00227C6E" w:rsidRPr="007F1D3F">
              <w:rPr>
                <w:webHidden/>
              </w:rPr>
              <w:t>13</w:t>
            </w:r>
            <w:r w:rsidR="00227C6E" w:rsidRPr="007F1D3F">
              <w:rPr>
                <w:webHidden/>
              </w:rPr>
              <w:fldChar w:fldCharType="end"/>
            </w:r>
          </w:hyperlink>
        </w:p>
        <w:p w14:paraId="408580E3" w14:textId="3B88AF21" w:rsidR="00227C6E" w:rsidRPr="007F1D3F" w:rsidRDefault="00000000">
          <w:pPr>
            <w:pStyle w:val="TOC2"/>
            <w:rPr>
              <w:rFonts w:asciiTheme="minorHAnsi" w:eastAsiaTheme="minorEastAsia" w:hAnsiTheme="minorHAnsi" w:cstheme="minorBidi"/>
              <w:b w:val="0"/>
              <w:kern w:val="2"/>
              <w:sz w:val="24"/>
              <w:szCs w:val="24"/>
              <w:lang w:eastAsia="vi-VN"/>
              <w14:ligatures w14:val="standardContextual"/>
            </w:rPr>
          </w:pPr>
          <w:hyperlink w:anchor="_Toc169595912" w:history="1">
            <w:r w:rsidR="00227C6E" w:rsidRPr="007F1D3F">
              <w:rPr>
                <w:rStyle w:val="Hyperlink"/>
                <w:color w:val="auto"/>
                <w:lang w:val="it-IT"/>
              </w:rPr>
              <w:t>2.6</w:t>
            </w:r>
            <w:r w:rsidR="00227C6E" w:rsidRPr="007F1D3F">
              <w:rPr>
                <w:rFonts w:asciiTheme="minorHAnsi" w:eastAsiaTheme="minorEastAsia" w:hAnsiTheme="minorHAnsi" w:cstheme="minorBidi"/>
                <w:b w:val="0"/>
                <w:kern w:val="2"/>
                <w:sz w:val="24"/>
                <w:szCs w:val="24"/>
                <w:lang w:eastAsia="vi-VN"/>
                <w14:ligatures w14:val="standardContextual"/>
              </w:rPr>
              <w:tab/>
            </w:r>
            <w:r w:rsidR="00227C6E" w:rsidRPr="007F1D3F">
              <w:rPr>
                <w:rStyle w:val="Hyperlink"/>
                <w:color w:val="auto"/>
                <w:lang w:val="it-IT"/>
              </w:rPr>
              <w:t>Đánh giá sơ bộ hiện trạng khu vực lập quy hoạch</w:t>
            </w:r>
            <w:r w:rsidR="00227C6E" w:rsidRPr="007F1D3F">
              <w:rPr>
                <w:webHidden/>
              </w:rPr>
              <w:tab/>
            </w:r>
            <w:r w:rsidR="00227C6E" w:rsidRPr="007F1D3F">
              <w:rPr>
                <w:webHidden/>
              </w:rPr>
              <w:fldChar w:fldCharType="begin"/>
            </w:r>
            <w:r w:rsidR="00227C6E" w:rsidRPr="007F1D3F">
              <w:rPr>
                <w:webHidden/>
              </w:rPr>
              <w:instrText xml:space="preserve"> PAGEREF _Toc169595912 \h </w:instrText>
            </w:r>
            <w:r w:rsidR="00227C6E" w:rsidRPr="007F1D3F">
              <w:rPr>
                <w:webHidden/>
              </w:rPr>
            </w:r>
            <w:r w:rsidR="00227C6E" w:rsidRPr="007F1D3F">
              <w:rPr>
                <w:webHidden/>
              </w:rPr>
              <w:fldChar w:fldCharType="separate"/>
            </w:r>
            <w:r w:rsidR="00227C6E" w:rsidRPr="007F1D3F">
              <w:rPr>
                <w:webHidden/>
              </w:rPr>
              <w:t>13</w:t>
            </w:r>
            <w:r w:rsidR="00227C6E" w:rsidRPr="007F1D3F">
              <w:rPr>
                <w:webHidden/>
              </w:rPr>
              <w:fldChar w:fldCharType="end"/>
            </w:r>
          </w:hyperlink>
        </w:p>
        <w:p w14:paraId="5CAE60ED" w14:textId="6E0F1B7D" w:rsidR="00227C6E" w:rsidRPr="007F1D3F" w:rsidRDefault="00000000">
          <w:pPr>
            <w:pStyle w:val="TOC2"/>
            <w:rPr>
              <w:rFonts w:asciiTheme="minorHAnsi" w:eastAsiaTheme="minorEastAsia" w:hAnsiTheme="minorHAnsi" w:cstheme="minorBidi"/>
              <w:b w:val="0"/>
              <w:bCs/>
              <w:kern w:val="2"/>
              <w:sz w:val="24"/>
              <w:szCs w:val="24"/>
              <w:lang w:eastAsia="vi-VN"/>
              <w14:ligatures w14:val="standardContextual"/>
            </w:rPr>
          </w:pPr>
          <w:hyperlink w:anchor="_Toc169595913" w:history="1">
            <w:r w:rsidR="00227C6E" w:rsidRPr="007F1D3F">
              <w:rPr>
                <w:rStyle w:val="Hyperlink"/>
                <w:b w:val="0"/>
                <w:bCs/>
                <w:i/>
                <w:iCs/>
                <w:color w:val="auto"/>
              </w:rPr>
              <w:t>2.6.1. Về điều kiện tự nhiên</w:t>
            </w:r>
            <w:r w:rsidR="00227C6E" w:rsidRPr="007F1D3F">
              <w:rPr>
                <w:b w:val="0"/>
                <w:bCs/>
                <w:webHidden/>
              </w:rPr>
              <w:tab/>
            </w:r>
            <w:r w:rsidR="00227C6E" w:rsidRPr="007F1D3F">
              <w:rPr>
                <w:b w:val="0"/>
                <w:bCs/>
                <w:webHidden/>
              </w:rPr>
              <w:fldChar w:fldCharType="begin"/>
            </w:r>
            <w:r w:rsidR="00227C6E" w:rsidRPr="007F1D3F">
              <w:rPr>
                <w:b w:val="0"/>
                <w:bCs/>
                <w:webHidden/>
              </w:rPr>
              <w:instrText xml:space="preserve"> PAGEREF _Toc169595913 \h </w:instrText>
            </w:r>
            <w:r w:rsidR="00227C6E" w:rsidRPr="007F1D3F">
              <w:rPr>
                <w:b w:val="0"/>
                <w:bCs/>
                <w:webHidden/>
              </w:rPr>
            </w:r>
            <w:r w:rsidR="00227C6E" w:rsidRPr="007F1D3F">
              <w:rPr>
                <w:b w:val="0"/>
                <w:bCs/>
                <w:webHidden/>
              </w:rPr>
              <w:fldChar w:fldCharType="separate"/>
            </w:r>
            <w:r w:rsidR="00227C6E" w:rsidRPr="007F1D3F">
              <w:rPr>
                <w:b w:val="0"/>
                <w:bCs/>
                <w:webHidden/>
              </w:rPr>
              <w:t>13</w:t>
            </w:r>
            <w:r w:rsidR="00227C6E" w:rsidRPr="007F1D3F">
              <w:rPr>
                <w:b w:val="0"/>
                <w:bCs/>
                <w:webHidden/>
              </w:rPr>
              <w:fldChar w:fldCharType="end"/>
            </w:r>
          </w:hyperlink>
        </w:p>
        <w:p w14:paraId="77EBF74B" w14:textId="26BBB5E7" w:rsidR="00227C6E" w:rsidRPr="007F1D3F" w:rsidRDefault="00000000">
          <w:pPr>
            <w:pStyle w:val="TOC2"/>
            <w:rPr>
              <w:rFonts w:asciiTheme="minorHAnsi" w:eastAsiaTheme="minorEastAsia" w:hAnsiTheme="minorHAnsi" w:cstheme="minorBidi"/>
              <w:b w:val="0"/>
              <w:bCs/>
              <w:kern w:val="2"/>
              <w:sz w:val="24"/>
              <w:szCs w:val="24"/>
              <w:lang w:eastAsia="vi-VN"/>
              <w14:ligatures w14:val="standardContextual"/>
            </w:rPr>
          </w:pPr>
          <w:hyperlink w:anchor="_Toc169595918" w:history="1">
            <w:r w:rsidR="00227C6E" w:rsidRPr="007F1D3F">
              <w:rPr>
                <w:rStyle w:val="Hyperlink"/>
                <w:b w:val="0"/>
                <w:bCs/>
                <w:i/>
                <w:iCs/>
                <w:color w:val="auto"/>
              </w:rPr>
              <w:t>2.6.2. Khái quát về hiện trạng phát triển đô thị</w:t>
            </w:r>
            <w:r w:rsidR="00227C6E" w:rsidRPr="007F1D3F">
              <w:rPr>
                <w:b w:val="0"/>
                <w:bCs/>
                <w:webHidden/>
              </w:rPr>
              <w:tab/>
            </w:r>
            <w:r w:rsidR="00227C6E" w:rsidRPr="007F1D3F">
              <w:rPr>
                <w:b w:val="0"/>
                <w:bCs/>
                <w:webHidden/>
              </w:rPr>
              <w:fldChar w:fldCharType="begin"/>
            </w:r>
            <w:r w:rsidR="00227C6E" w:rsidRPr="007F1D3F">
              <w:rPr>
                <w:b w:val="0"/>
                <w:bCs/>
                <w:webHidden/>
              </w:rPr>
              <w:instrText xml:space="preserve"> PAGEREF _Toc169595918 \h </w:instrText>
            </w:r>
            <w:r w:rsidR="00227C6E" w:rsidRPr="007F1D3F">
              <w:rPr>
                <w:b w:val="0"/>
                <w:bCs/>
                <w:webHidden/>
              </w:rPr>
            </w:r>
            <w:r w:rsidR="00227C6E" w:rsidRPr="007F1D3F">
              <w:rPr>
                <w:b w:val="0"/>
                <w:bCs/>
                <w:webHidden/>
              </w:rPr>
              <w:fldChar w:fldCharType="separate"/>
            </w:r>
            <w:r w:rsidR="00227C6E" w:rsidRPr="007F1D3F">
              <w:rPr>
                <w:b w:val="0"/>
                <w:bCs/>
                <w:webHidden/>
              </w:rPr>
              <w:t>15</w:t>
            </w:r>
            <w:r w:rsidR="00227C6E" w:rsidRPr="007F1D3F">
              <w:rPr>
                <w:b w:val="0"/>
                <w:bCs/>
                <w:webHidden/>
              </w:rPr>
              <w:fldChar w:fldCharType="end"/>
            </w:r>
          </w:hyperlink>
        </w:p>
        <w:p w14:paraId="327AFF6B" w14:textId="21811ACE" w:rsidR="00227C6E" w:rsidRPr="007F1D3F" w:rsidRDefault="00000000">
          <w:pPr>
            <w:pStyle w:val="TOC2"/>
            <w:rPr>
              <w:rFonts w:asciiTheme="minorHAnsi" w:eastAsiaTheme="minorEastAsia" w:hAnsiTheme="minorHAnsi" w:cstheme="minorBidi"/>
              <w:b w:val="0"/>
              <w:bCs/>
              <w:kern w:val="2"/>
              <w:sz w:val="24"/>
              <w:szCs w:val="24"/>
              <w:lang w:eastAsia="vi-VN"/>
              <w14:ligatures w14:val="standardContextual"/>
            </w:rPr>
          </w:pPr>
          <w:hyperlink w:anchor="_Toc169595919" w:history="1">
            <w:r w:rsidR="00227C6E" w:rsidRPr="007F1D3F">
              <w:rPr>
                <w:rStyle w:val="Hyperlink"/>
                <w:b w:val="0"/>
                <w:bCs/>
                <w:i/>
                <w:iCs/>
                <w:color w:val="auto"/>
              </w:rPr>
              <w:t>2.6.3. Đánh giá sơ bộ về hiện trạng khu vực lập quy hoạch</w:t>
            </w:r>
            <w:r w:rsidR="00227C6E" w:rsidRPr="007F1D3F">
              <w:rPr>
                <w:b w:val="0"/>
                <w:bCs/>
                <w:webHidden/>
              </w:rPr>
              <w:tab/>
            </w:r>
            <w:r w:rsidR="00227C6E" w:rsidRPr="007F1D3F">
              <w:rPr>
                <w:b w:val="0"/>
                <w:bCs/>
                <w:webHidden/>
              </w:rPr>
              <w:fldChar w:fldCharType="begin"/>
            </w:r>
            <w:r w:rsidR="00227C6E" w:rsidRPr="007F1D3F">
              <w:rPr>
                <w:b w:val="0"/>
                <w:bCs/>
                <w:webHidden/>
              </w:rPr>
              <w:instrText xml:space="preserve"> PAGEREF _Toc169595919 \h </w:instrText>
            </w:r>
            <w:r w:rsidR="00227C6E" w:rsidRPr="007F1D3F">
              <w:rPr>
                <w:b w:val="0"/>
                <w:bCs/>
                <w:webHidden/>
              </w:rPr>
            </w:r>
            <w:r w:rsidR="00227C6E" w:rsidRPr="007F1D3F">
              <w:rPr>
                <w:b w:val="0"/>
                <w:bCs/>
                <w:webHidden/>
              </w:rPr>
              <w:fldChar w:fldCharType="separate"/>
            </w:r>
            <w:r w:rsidR="00227C6E" w:rsidRPr="007F1D3F">
              <w:rPr>
                <w:b w:val="0"/>
                <w:bCs/>
                <w:webHidden/>
              </w:rPr>
              <w:t>16</w:t>
            </w:r>
            <w:r w:rsidR="00227C6E" w:rsidRPr="007F1D3F">
              <w:rPr>
                <w:b w:val="0"/>
                <w:bCs/>
                <w:webHidden/>
              </w:rPr>
              <w:fldChar w:fldCharType="end"/>
            </w:r>
          </w:hyperlink>
        </w:p>
        <w:p w14:paraId="33A5796C" w14:textId="63F59CD7" w:rsidR="00227C6E" w:rsidRPr="007F1D3F" w:rsidRDefault="00000000">
          <w:pPr>
            <w:pStyle w:val="TOC2"/>
            <w:rPr>
              <w:rFonts w:asciiTheme="minorHAnsi" w:eastAsiaTheme="minorEastAsia" w:hAnsiTheme="minorHAnsi" w:cstheme="minorBidi"/>
              <w:b w:val="0"/>
              <w:kern w:val="2"/>
              <w:sz w:val="24"/>
              <w:szCs w:val="24"/>
              <w:lang w:eastAsia="vi-VN"/>
              <w14:ligatures w14:val="standardContextual"/>
            </w:rPr>
          </w:pPr>
          <w:hyperlink w:anchor="_Toc169595920" w:history="1">
            <w:r w:rsidR="00227C6E" w:rsidRPr="007F1D3F">
              <w:rPr>
                <w:rStyle w:val="Hyperlink"/>
                <w:color w:val="auto"/>
              </w:rPr>
              <w:t>2.7</w:t>
            </w:r>
            <w:r w:rsidR="00227C6E" w:rsidRPr="007F1D3F">
              <w:rPr>
                <w:rFonts w:asciiTheme="minorHAnsi" w:eastAsiaTheme="minorEastAsia" w:hAnsiTheme="minorHAnsi" w:cstheme="minorBidi"/>
                <w:b w:val="0"/>
                <w:kern w:val="2"/>
                <w:sz w:val="24"/>
                <w:szCs w:val="24"/>
                <w:lang w:eastAsia="vi-VN"/>
                <w14:ligatures w14:val="standardContextual"/>
              </w:rPr>
              <w:tab/>
            </w:r>
            <w:r w:rsidR="00227C6E" w:rsidRPr="007F1D3F">
              <w:rPr>
                <w:rStyle w:val="Hyperlink"/>
                <w:color w:val="auto"/>
              </w:rPr>
              <w:t>Rà soát nội dung quy hoạch chung và đánh giá việc thực hiện Quy hoạch chung xây dựng đô thị Hoài Nhơn, tỉnh Bình Định đến năm 2035 đã được phê duyệt:</w:t>
            </w:r>
            <w:r w:rsidR="00227C6E" w:rsidRPr="007F1D3F">
              <w:rPr>
                <w:webHidden/>
              </w:rPr>
              <w:tab/>
            </w:r>
            <w:r w:rsidR="00227C6E" w:rsidRPr="007F1D3F">
              <w:rPr>
                <w:webHidden/>
              </w:rPr>
              <w:fldChar w:fldCharType="begin"/>
            </w:r>
            <w:r w:rsidR="00227C6E" w:rsidRPr="007F1D3F">
              <w:rPr>
                <w:webHidden/>
              </w:rPr>
              <w:instrText xml:space="preserve"> PAGEREF _Toc169595920 \h </w:instrText>
            </w:r>
            <w:r w:rsidR="00227C6E" w:rsidRPr="007F1D3F">
              <w:rPr>
                <w:webHidden/>
              </w:rPr>
            </w:r>
            <w:r w:rsidR="00227C6E" w:rsidRPr="007F1D3F">
              <w:rPr>
                <w:webHidden/>
              </w:rPr>
              <w:fldChar w:fldCharType="separate"/>
            </w:r>
            <w:r w:rsidR="00227C6E" w:rsidRPr="007F1D3F">
              <w:rPr>
                <w:webHidden/>
              </w:rPr>
              <w:t>23</w:t>
            </w:r>
            <w:r w:rsidR="00227C6E" w:rsidRPr="007F1D3F">
              <w:rPr>
                <w:webHidden/>
              </w:rPr>
              <w:fldChar w:fldCharType="end"/>
            </w:r>
          </w:hyperlink>
        </w:p>
        <w:p w14:paraId="6E2FFDFF" w14:textId="1ECD2FF4" w:rsidR="00227C6E" w:rsidRPr="007F1D3F" w:rsidRDefault="00000000">
          <w:pPr>
            <w:pStyle w:val="TOC2"/>
            <w:rPr>
              <w:rFonts w:asciiTheme="minorHAnsi" w:eastAsiaTheme="minorEastAsia" w:hAnsiTheme="minorHAnsi" w:cstheme="minorBidi"/>
              <w:b w:val="0"/>
              <w:bCs/>
              <w:kern w:val="2"/>
              <w:sz w:val="24"/>
              <w:szCs w:val="24"/>
              <w:lang w:eastAsia="vi-VN"/>
              <w14:ligatures w14:val="standardContextual"/>
            </w:rPr>
          </w:pPr>
          <w:hyperlink w:anchor="_Toc169595921" w:history="1">
            <w:r w:rsidR="00227C6E" w:rsidRPr="007F1D3F">
              <w:rPr>
                <w:rStyle w:val="Hyperlink"/>
                <w:b w:val="0"/>
                <w:bCs/>
                <w:i/>
                <w:iCs/>
                <w:color w:val="auto"/>
              </w:rPr>
              <w:t>2.7.1. Rà soát đánh giá thực hiện theo đồ án Quy hoạch chung được duyệt.</w:t>
            </w:r>
            <w:r w:rsidR="00227C6E" w:rsidRPr="007F1D3F">
              <w:rPr>
                <w:b w:val="0"/>
                <w:bCs/>
                <w:webHidden/>
              </w:rPr>
              <w:tab/>
            </w:r>
            <w:r w:rsidR="00227C6E" w:rsidRPr="007F1D3F">
              <w:rPr>
                <w:b w:val="0"/>
                <w:bCs/>
                <w:webHidden/>
              </w:rPr>
              <w:fldChar w:fldCharType="begin"/>
            </w:r>
            <w:r w:rsidR="00227C6E" w:rsidRPr="007F1D3F">
              <w:rPr>
                <w:b w:val="0"/>
                <w:bCs/>
                <w:webHidden/>
              </w:rPr>
              <w:instrText xml:space="preserve"> PAGEREF _Toc169595921 \h </w:instrText>
            </w:r>
            <w:r w:rsidR="00227C6E" w:rsidRPr="007F1D3F">
              <w:rPr>
                <w:b w:val="0"/>
                <w:bCs/>
                <w:webHidden/>
              </w:rPr>
            </w:r>
            <w:r w:rsidR="00227C6E" w:rsidRPr="007F1D3F">
              <w:rPr>
                <w:b w:val="0"/>
                <w:bCs/>
                <w:webHidden/>
              </w:rPr>
              <w:fldChar w:fldCharType="separate"/>
            </w:r>
            <w:r w:rsidR="00227C6E" w:rsidRPr="007F1D3F">
              <w:rPr>
                <w:b w:val="0"/>
                <w:bCs/>
                <w:webHidden/>
              </w:rPr>
              <w:t>23</w:t>
            </w:r>
            <w:r w:rsidR="00227C6E" w:rsidRPr="007F1D3F">
              <w:rPr>
                <w:b w:val="0"/>
                <w:bCs/>
                <w:webHidden/>
              </w:rPr>
              <w:fldChar w:fldCharType="end"/>
            </w:r>
          </w:hyperlink>
        </w:p>
        <w:p w14:paraId="423010B4" w14:textId="02FE62B4" w:rsidR="00227C6E" w:rsidRPr="007F1D3F" w:rsidRDefault="00000000">
          <w:pPr>
            <w:pStyle w:val="TOC2"/>
            <w:rPr>
              <w:rFonts w:asciiTheme="minorHAnsi" w:eastAsiaTheme="minorEastAsia" w:hAnsiTheme="minorHAnsi" w:cstheme="minorBidi"/>
              <w:b w:val="0"/>
              <w:bCs/>
              <w:kern w:val="2"/>
              <w:sz w:val="24"/>
              <w:szCs w:val="24"/>
              <w:lang w:eastAsia="vi-VN"/>
              <w14:ligatures w14:val="standardContextual"/>
            </w:rPr>
          </w:pPr>
          <w:hyperlink w:anchor="_Toc169595922" w:history="1">
            <w:r w:rsidR="00227C6E" w:rsidRPr="007F1D3F">
              <w:rPr>
                <w:rStyle w:val="Hyperlink"/>
                <w:b w:val="0"/>
                <w:bCs/>
                <w:i/>
                <w:iCs/>
                <w:color w:val="auto"/>
              </w:rPr>
              <w:t>2.7.2. Đánh giá chung</w:t>
            </w:r>
            <w:r w:rsidR="00227C6E" w:rsidRPr="007F1D3F">
              <w:rPr>
                <w:b w:val="0"/>
                <w:bCs/>
                <w:webHidden/>
              </w:rPr>
              <w:tab/>
            </w:r>
            <w:r w:rsidR="00227C6E" w:rsidRPr="007F1D3F">
              <w:rPr>
                <w:b w:val="0"/>
                <w:bCs/>
                <w:webHidden/>
              </w:rPr>
              <w:fldChar w:fldCharType="begin"/>
            </w:r>
            <w:r w:rsidR="00227C6E" w:rsidRPr="007F1D3F">
              <w:rPr>
                <w:b w:val="0"/>
                <w:bCs/>
                <w:webHidden/>
              </w:rPr>
              <w:instrText xml:space="preserve"> PAGEREF _Toc169595922 \h </w:instrText>
            </w:r>
            <w:r w:rsidR="00227C6E" w:rsidRPr="007F1D3F">
              <w:rPr>
                <w:b w:val="0"/>
                <w:bCs/>
                <w:webHidden/>
              </w:rPr>
            </w:r>
            <w:r w:rsidR="00227C6E" w:rsidRPr="007F1D3F">
              <w:rPr>
                <w:b w:val="0"/>
                <w:bCs/>
                <w:webHidden/>
              </w:rPr>
              <w:fldChar w:fldCharType="separate"/>
            </w:r>
            <w:r w:rsidR="00227C6E" w:rsidRPr="007F1D3F">
              <w:rPr>
                <w:b w:val="0"/>
                <w:bCs/>
                <w:webHidden/>
              </w:rPr>
              <w:t>25</w:t>
            </w:r>
            <w:r w:rsidR="00227C6E" w:rsidRPr="007F1D3F">
              <w:rPr>
                <w:b w:val="0"/>
                <w:bCs/>
                <w:webHidden/>
              </w:rPr>
              <w:fldChar w:fldCharType="end"/>
            </w:r>
          </w:hyperlink>
        </w:p>
        <w:p w14:paraId="48FDA6FA" w14:textId="0AB9B78C" w:rsidR="00227C6E" w:rsidRPr="007F1D3F" w:rsidRDefault="00000000">
          <w:pPr>
            <w:pStyle w:val="TOC2"/>
            <w:rPr>
              <w:rFonts w:asciiTheme="minorHAnsi" w:eastAsiaTheme="minorEastAsia" w:hAnsiTheme="minorHAnsi" w:cstheme="minorBidi"/>
              <w:b w:val="0"/>
              <w:kern w:val="2"/>
              <w:sz w:val="24"/>
              <w:szCs w:val="24"/>
              <w:lang w:eastAsia="vi-VN"/>
              <w14:ligatures w14:val="standardContextual"/>
            </w:rPr>
          </w:pPr>
          <w:hyperlink w:anchor="_Toc169595923" w:history="1">
            <w:r w:rsidR="00227C6E" w:rsidRPr="007F1D3F">
              <w:rPr>
                <w:rStyle w:val="Hyperlink"/>
                <w:color w:val="auto"/>
              </w:rPr>
              <w:t>2.8</w:t>
            </w:r>
            <w:r w:rsidR="00227C6E" w:rsidRPr="007F1D3F">
              <w:rPr>
                <w:rFonts w:asciiTheme="minorHAnsi" w:eastAsiaTheme="minorEastAsia" w:hAnsiTheme="minorHAnsi" w:cstheme="minorBidi"/>
                <w:b w:val="0"/>
                <w:kern w:val="2"/>
                <w:sz w:val="24"/>
                <w:szCs w:val="24"/>
                <w:lang w:eastAsia="vi-VN"/>
                <w14:ligatures w14:val="standardContextual"/>
              </w:rPr>
              <w:tab/>
            </w:r>
            <w:r w:rsidR="00227C6E" w:rsidRPr="007F1D3F">
              <w:rPr>
                <w:rStyle w:val="Hyperlink"/>
                <w:color w:val="auto"/>
              </w:rPr>
              <w:t>Động lực và Tính chất đô thị</w:t>
            </w:r>
            <w:r w:rsidR="00227C6E" w:rsidRPr="007F1D3F">
              <w:rPr>
                <w:webHidden/>
              </w:rPr>
              <w:tab/>
            </w:r>
            <w:r w:rsidR="00227C6E" w:rsidRPr="007F1D3F">
              <w:rPr>
                <w:webHidden/>
              </w:rPr>
              <w:fldChar w:fldCharType="begin"/>
            </w:r>
            <w:r w:rsidR="00227C6E" w:rsidRPr="007F1D3F">
              <w:rPr>
                <w:webHidden/>
              </w:rPr>
              <w:instrText xml:space="preserve"> PAGEREF _Toc169595923 \h </w:instrText>
            </w:r>
            <w:r w:rsidR="00227C6E" w:rsidRPr="007F1D3F">
              <w:rPr>
                <w:webHidden/>
              </w:rPr>
            </w:r>
            <w:r w:rsidR="00227C6E" w:rsidRPr="007F1D3F">
              <w:rPr>
                <w:webHidden/>
              </w:rPr>
              <w:fldChar w:fldCharType="separate"/>
            </w:r>
            <w:r w:rsidR="00227C6E" w:rsidRPr="007F1D3F">
              <w:rPr>
                <w:webHidden/>
              </w:rPr>
              <w:t>26</w:t>
            </w:r>
            <w:r w:rsidR="00227C6E" w:rsidRPr="007F1D3F">
              <w:rPr>
                <w:webHidden/>
              </w:rPr>
              <w:fldChar w:fldCharType="end"/>
            </w:r>
          </w:hyperlink>
        </w:p>
        <w:p w14:paraId="45FB99A4" w14:textId="145BB3D0" w:rsidR="00227C6E" w:rsidRPr="007F1D3F" w:rsidRDefault="00000000">
          <w:pPr>
            <w:pStyle w:val="TOC2"/>
            <w:rPr>
              <w:rFonts w:asciiTheme="minorHAnsi" w:eastAsiaTheme="minorEastAsia" w:hAnsiTheme="minorHAnsi" w:cstheme="minorBidi"/>
              <w:b w:val="0"/>
              <w:kern w:val="2"/>
              <w:sz w:val="24"/>
              <w:szCs w:val="24"/>
              <w:lang w:eastAsia="vi-VN"/>
              <w14:ligatures w14:val="standardContextual"/>
            </w:rPr>
          </w:pPr>
          <w:hyperlink w:anchor="_Toc169595924" w:history="1">
            <w:r w:rsidR="00227C6E" w:rsidRPr="007F1D3F">
              <w:rPr>
                <w:rStyle w:val="Hyperlink"/>
                <w:color w:val="auto"/>
                <w:lang w:val="it-IT"/>
              </w:rPr>
              <w:t>2.9</w:t>
            </w:r>
            <w:r w:rsidR="00227C6E" w:rsidRPr="007F1D3F">
              <w:rPr>
                <w:rFonts w:asciiTheme="minorHAnsi" w:eastAsiaTheme="minorEastAsia" w:hAnsiTheme="minorHAnsi" w:cstheme="minorBidi"/>
                <w:b w:val="0"/>
                <w:kern w:val="2"/>
                <w:sz w:val="24"/>
                <w:szCs w:val="24"/>
                <w:lang w:eastAsia="vi-VN"/>
                <w14:ligatures w14:val="standardContextual"/>
              </w:rPr>
              <w:tab/>
            </w:r>
            <w:r w:rsidR="00227C6E" w:rsidRPr="007F1D3F">
              <w:rPr>
                <w:rStyle w:val="Hyperlink"/>
                <w:color w:val="auto"/>
                <w:lang w:val="it-IT"/>
              </w:rPr>
              <w:t>Các quan điểm quy hoạch chính</w:t>
            </w:r>
            <w:r w:rsidR="00227C6E" w:rsidRPr="007F1D3F">
              <w:rPr>
                <w:webHidden/>
              </w:rPr>
              <w:tab/>
            </w:r>
            <w:r w:rsidR="00227C6E" w:rsidRPr="007F1D3F">
              <w:rPr>
                <w:webHidden/>
              </w:rPr>
              <w:fldChar w:fldCharType="begin"/>
            </w:r>
            <w:r w:rsidR="00227C6E" w:rsidRPr="007F1D3F">
              <w:rPr>
                <w:webHidden/>
              </w:rPr>
              <w:instrText xml:space="preserve"> PAGEREF _Toc169595924 \h </w:instrText>
            </w:r>
            <w:r w:rsidR="00227C6E" w:rsidRPr="007F1D3F">
              <w:rPr>
                <w:webHidden/>
              </w:rPr>
            </w:r>
            <w:r w:rsidR="00227C6E" w:rsidRPr="007F1D3F">
              <w:rPr>
                <w:webHidden/>
              </w:rPr>
              <w:fldChar w:fldCharType="separate"/>
            </w:r>
            <w:r w:rsidR="00227C6E" w:rsidRPr="007F1D3F">
              <w:rPr>
                <w:webHidden/>
              </w:rPr>
              <w:t>27</w:t>
            </w:r>
            <w:r w:rsidR="00227C6E" w:rsidRPr="007F1D3F">
              <w:rPr>
                <w:webHidden/>
              </w:rPr>
              <w:fldChar w:fldCharType="end"/>
            </w:r>
          </w:hyperlink>
        </w:p>
        <w:p w14:paraId="6041F3BB" w14:textId="15F4CDCE" w:rsidR="00227C6E" w:rsidRPr="007F1D3F" w:rsidRDefault="00000000">
          <w:pPr>
            <w:pStyle w:val="TOC2"/>
            <w:rPr>
              <w:rFonts w:asciiTheme="minorHAnsi" w:eastAsiaTheme="minorEastAsia" w:hAnsiTheme="minorHAnsi" w:cstheme="minorBidi"/>
              <w:b w:val="0"/>
              <w:kern w:val="2"/>
              <w:sz w:val="24"/>
              <w:szCs w:val="24"/>
              <w:lang w:eastAsia="vi-VN"/>
              <w14:ligatures w14:val="standardContextual"/>
            </w:rPr>
          </w:pPr>
          <w:hyperlink w:anchor="_Toc169595925" w:history="1">
            <w:r w:rsidR="00227C6E" w:rsidRPr="007F1D3F">
              <w:rPr>
                <w:rStyle w:val="Hyperlink"/>
                <w:color w:val="auto"/>
                <w:lang w:val="it-IT"/>
              </w:rPr>
              <w:t>2.10</w:t>
            </w:r>
            <w:r w:rsidR="00227C6E" w:rsidRPr="007F1D3F">
              <w:rPr>
                <w:rFonts w:asciiTheme="minorHAnsi" w:eastAsiaTheme="minorEastAsia" w:hAnsiTheme="minorHAnsi" w:cstheme="minorBidi"/>
                <w:b w:val="0"/>
                <w:kern w:val="2"/>
                <w:sz w:val="24"/>
                <w:szCs w:val="24"/>
                <w:lang w:eastAsia="vi-VN"/>
                <w14:ligatures w14:val="standardContextual"/>
              </w:rPr>
              <w:tab/>
            </w:r>
            <w:r w:rsidR="00227C6E" w:rsidRPr="007F1D3F">
              <w:rPr>
                <w:rStyle w:val="Hyperlink"/>
                <w:color w:val="auto"/>
                <w:lang w:val="it-IT"/>
              </w:rPr>
              <w:t>Dự báo sơ bộ quy mô phát triển đô thị</w:t>
            </w:r>
            <w:r w:rsidR="00227C6E" w:rsidRPr="007F1D3F">
              <w:rPr>
                <w:webHidden/>
              </w:rPr>
              <w:tab/>
            </w:r>
            <w:r w:rsidR="00227C6E" w:rsidRPr="007F1D3F">
              <w:rPr>
                <w:webHidden/>
              </w:rPr>
              <w:fldChar w:fldCharType="begin"/>
            </w:r>
            <w:r w:rsidR="00227C6E" w:rsidRPr="007F1D3F">
              <w:rPr>
                <w:webHidden/>
              </w:rPr>
              <w:instrText xml:space="preserve"> PAGEREF _Toc169595925 \h </w:instrText>
            </w:r>
            <w:r w:rsidR="00227C6E" w:rsidRPr="007F1D3F">
              <w:rPr>
                <w:webHidden/>
              </w:rPr>
            </w:r>
            <w:r w:rsidR="00227C6E" w:rsidRPr="007F1D3F">
              <w:rPr>
                <w:webHidden/>
              </w:rPr>
              <w:fldChar w:fldCharType="separate"/>
            </w:r>
            <w:r w:rsidR="00227C6E" w:rsidRPr="007F1D3F">
              <w:rPr>
                <w:webHidden/>
              </w:rPr>
              <w:t>28</w:t>
            </w:r>
            <w:r w:rsidR="00227C6E" w:rsidRPr="007F1D3F">
              <w:rPr>
                <w:webHidden/>
              </w:rPr>
              <w:fldChar w:fldCharType="end"/>
            </w:r>
          </w:hyperlink>
        </w:p>
        <w:p w14:paraId="5D302DE4" w14:textId="0B2A4F09" w:rsidR="00227C6E" w:rsidRPr="007F1D3F" w:rsidRDefault="00000000">
          <w:pPr>
            <w:pStyle w:val="TOC2"/>
            <w:rPr>
              <w:rFonts w:asciiTheme="minorHAnsi" w:eastAsiaTheme="minorEastAsia" w:hAnsiTheme="minorHAnsi" w:cstheme="minorBidi"/>
              <w:b w:val="0"/>
              <w:bCs/>
              <w:kern w:val="2"/>
              <w:sz w:val="24"/>
              <w:szCs w:val="24"/>
              <w:lang w:eastAsia="vi-VN"/>
              <w14:ligatures w14:val="standardContextual"/>
            </w:rPr>
          </w:pPr>
          <w:hyperlink w:anchor="_Toc169595926" w:history="1">
            <w:r w:rsidR="00227C6E" w:rsidRPr="007F1D3F">
              <w:rPr>
                <w:rStyle w:val="Hyperlink"/>
                <w:b w:val="0"/>
                <w:bCs/>
                <w:i/>
                <w:iCs/>
                <w:color w:val="auto"/>
                <w:lang w:val="sv-SE"/>
              </w:rPr>
              <w:t>2.10.1. Dự báo sơ bộ về quy mô dân số</w:t>
            </w:r>
            <w:r w:rsidR="00227C6E" w:rsidRPr="007F1D3F">
              <w:rPr>
                <w:b w:val="0"/>
                <w:bCs/>
                <w:webHidden/>
              </w:rPr>
              <w:tab/>
            </w:r>
            <w:r w:rsidR="00227C6E" w:rsidRPr="007F1D3F">
              <w:rPr>
                <w:b w:val="0"/>
                <w:bCs/>
                <w:webHidden/>
              </w:rPr>
              <w:fldChar w:fldCharType="begin"/>
            </w:r>
            <w:r w:rsidR="00227C6E" w:rsidRPr="007F1D3F">
              <w:rPr>
                <w:b w:val="0"/>
                <w:bCs/>
                <w:webHidden/>
              </w:rPr>
              <w:instrText xml:space="preserve"> PAGEREF _Toc169595926 \h </w:instrText>
            </w:r>
            <w:r w:rsidR="00227C6E" w:rsidRPr="007F1D3F">
              <w:rPr>
                <w:b w:val="0"/>
                <w:bCs/>
                <w:webHidden/>
              </w:rPr>
            </w:r>
            <w:r w:rsidR="00227C6E" w:rsidRPr="007F1D3F">
              <w:rPr>
                <w:b w:val="0"/>
                <w:bCs/>
                <w:webHidden/>
              </w:rPr>
              <w:fldChar w:fldCharType="separate"/>
            </w:r>
            <w:r w:rsidR="00227C6E" w:rsidRPr="007F1D3F">
              <w:rPr>
                <w:b w:val="0"/>
                <w:bCs/>
                <w:webHidden/>
              </w:rPr>
              <w:t>28</w:t>
            </w:r>
            <w:r w:rsidR="00227C6E" w:rsidRPr="007F1D3F">
              <w:rPr>
                <w:b w:val="0"/>
                <w:bCs/>
                <w:webHidden/>
              </w:rPr>
              <w:fldChar w:fldCharType="end"/>
            </w:r>
          </w:hyperlink>
        </w:p>
        <w:p w14:paraId="3CEC70BB" w14:textId="6155BCB7" w:rsidR="00227C6E" w:rsidRPr="007F1D3F" w:rsidRDefault="00000000">
          <w:pPr>
            <w:pStyle w:val="TOC2"/>
            <w:rPr>
              <w:rFonts w:asciiTheme="minorHAnsi" w:eastAsiaTheme="minorEastAsia" w:hAnsiTheme="minorHAnsi" w:cstheme="minorBidi"/>
              <w:b w:val="0"/>
              <w:bCs/>
              <w:kern w:val="2"/>
              <w:sz w:val="24"/>
              <w:szCs w:val="24"/>
              <w:lang w:eastAsia="vi-VN"/>
              <w14:ligatures w14:val="standardContextual"/>
            </w:rPr>
          </w:pPr>
          <w:hyperlink w:anchor="_Toc169595929" w:history="1">
            <w:r w:rsidR="00227C6E" w:rsidRPr="007F1D3F">
              <w:rPr>
                <w:rStyle w:val="Hyperlink"/>
                <w:b w:val="0"/>
                <w:bCs/>
                <w:i/>
                <w:iCs/>
                <w:color w:val="auto"/>
                <w:lang w:val="sv-SE"/>
              </w:rPr>
              <w:t>2.10.2. Dự báo sơ bộ về quy mô đất xây dựng</w:t>
            </w:r>
            <w:r w:rsidR="00227C6E" w:rsidRPr="007F1D3F">
              <w:rPr>
                <w:b w:val="0"/>
                <w:bCs/>
                <w:webHidden/>
              </w:rPr>
              <w:tab/>
            </w:r>
            <w:r w:rsidR="00227C6E" w:rsidRPr="007F1D3F">
              <w:rPr>
                <w:b w:val="0"/>
                <w:bCs/>
                <w:webHidden/>
              </w:rPr>
              <w:fldChar w:fldCharType="begin"/>
            </w:r>
            <w:r w:rsidR="00227C6E" w:rsidRPr="007F1D3F">
              <w:rPr>
                <w:b w:val="0"/>
                <w:bCs/>
                <w:webHidden/>
              </w:rPr>
              <w:instrText xml:space="preserve"> PAGEREF _Toc169595929 \h </w:instrText>
            </w:r>
            <w:r w:rsidR="00227C6E" w:rsidRPr="007F1D3F">
              <w:rPr>
                <w:b w:val="0"/>
                <w:bCs/>
                <w:webHidden/>
              </w:rPr>
            </w:r>
            <w:r w:rsidR="00227C6E" w:rsidRPr="007F1D3F">
              <w:rPr>
                <w:b w:val="0"/>
                <w:bCs/>
                <w:webHidden/>
              </w:rPr>
              <w:fldChar w:fldCharType="separate"/>
            </w:r>
            <w:r w:rsidR="00227C6E" w:rsidRPr="007F1D3F">
              <w:rPr>
                <w:b w:val="0"/>
                <w:bCs/>
                <w:webHidden/>
              </w:rPr>
              <w:t>29</w:t>
            </w:r>
            <w:r w:rsidR="00227C6E" w:rsidRPr="007F1D3F">
              <w:rPr>
                <w:b w:val="0"/>
                <w:bCs/>
                <w:webHidden/>
              </w:rPr>
              <w:fldChar w:fldCharType="end"/>
            </w:r>
          </w:hyperlink>
        </w:p>
        <w:p w14:paraId="55AD8C66" w14:textId="56633488" w:rsidR="00227C6E" w:rsidRPr="007F1D3F" w:rsidRDefault="00000000">
          <w:pPr>
            <w:pStyle w:val="TOC2"/>
            <w:rPr>
              <w:rFonts w:asciiTheme="minorHAnsi" w:eastAsiaTheme="minorEastAsia" w:hAnsiTheme="minorHAnsi" w:cstheme="minorBidi"/>
              <w:b w:val="0"/>
              <w:kern w:val="2"/>
              <w:sz w:val="24"/>
              <w:szCs w:val="24"/>
              <w:lang w:eastAsia="vi-VN"/>
              <w14:ligatures w14:val="standardContextual"/>
            </w:rPr>
          </w:pPr>
          <w:hyperlink w:anchor="_Toc169595930" w:history="1">
            <w:r w:rsidR="00227C6E" w:rsidRPr="007F1D3F">
              <w:rPr>
                <w:rStyle w:val="Hyperlink"/>
                <w:color w:val="auto"/>
                <w:lang w:val="sv-SE"/>
              </w:rPr>
              <w:t>2.11</w:t>
            </w:r>
            <w:r w:rsidR="00227C6E" w:rsidRPr="007F1D3F">
              <w:rPr>
                <w:rFonts w:asciiTheme="minorHAnsi" w:eastAsiaTheme="minorEastAsia" w:hAnsiTheme="minorHAnsi" w:cstheme="minorBidi"/>
                <w:b w:val="0"/>
                <w:kern w:val="2"/>
                <w:sz w:val="24"/>
                <w:szCs w:val="24"/>
                <w:lang w:eastAsia="vi-VN"/>
                <w14:ligatures w14:val="standardContextual"/>
              </w:rPr>
              <w:tab/>
            </w:r>
            <w:r w:rsidR="00227C6E" w:rsidRPr="007F1D3F">
              <w:rPr>
                <w:rStyle w:val="Hyperlink"/>
                <w:color w:val="auto"/>
                <w:lang w:val="sv-SE"/>
              </w:rPr>
              <w:t>Các chỉ tiêu kinh tế - kỹ thuật dự kiến</w:t>
            </w:r>
            <w:r w:rsidR="00227C6E" w:rsidRPr="007F1D3F">
              <w:rPr>
                <w:webHidden/>
              </w:rPr>
              <w:tab/>
            </w:r>
            <w:r w:rsidR="00227C6E" w:rsidRPr="007F1D3F">
              <w:rPr>
                <w:webHidden/>
              </w:rPr>
              <w:fldChar w:fldCharType="begin"/>
            </w:r>
            <w:r w:rsidR="00227C6E" w:rsidRPr="007F1D3F">
              <w:rPr>
                <w:webHidden/>
              </w:rPr>
              <w:instrText xml:space="preserve"> PAGEREF _Toc169595930 \h </w:instrText>
            </w:r>
            <w:r w:rsidR="00227C6E" w:rsidRPr="007F1D3F">
              <w:rPr>
                <w:webHidden/>
              </w:rPr>
            </w:r>
            <w:r w:rsidR="00227C6E" w:rsidRPr="007F1D3F">
              <w:rPr>
                <w:webHidden/>
              </w:rPr>
              <w:fldChar w:fldCharType="separate"/>
            </w:r>
            <w:r w:rsidR="00227C6E" w:rsidRPr="007F1D3F">
              <w:rPr>
                <w:webHidden/>
              </w:rPr>
              <w:t>30</w:t>
            </w:r>
            <w:r w:rsidR="00227C6E" w:rsidRPr="007F1D3F">
              <w:rPr>
                <w:webHidden/>
              </w:rPr>
              <w:fldChar w:fldCharType="end"/>
            </w:r>
          </w:hyperlink>
        </w:p>
        <w:p w14:paraId="7DF0166B" w14:textId="5DF0E769" w:rsidR="00227C6E" w:rsidRPr="007F1D3F" w:rsidRDefault="00000000">
          <w:pPr>
            <w:pStyle w:val="TOC2"/>
            <w:rPr>
              <w:rFonts w:asciiTheme="minorHAnsi" w:eastAsiaTheme="minorEastAsia" w:hAnsiTheme="minorHAnsi" w:cstheme="minorBidi"/>
              <w:b w:val="0"/>
              <w:kern w:val="2"/>
              <w:sz w:val="24"/>
              <w:szCs w:val="24"/>
              <w:lang w:eastAsia="vi-VN"/>
              <w14:ligatures w14:val="standardContextual"/>
            </w:rPr>
          </w:pPr>
          <w:hyperlink w:anchor="_Toc169595931" w:history="1">
            <w:r w:rsidR="00227C6E" w:rsidRPr="007F1D3F">
              <w:rPr>
                <w:rStyle w:val="Hyperlink"/>
                <w:color w:val="auto"/>
              </w:rPr>
              <w:t>2.12</w:t>
            </w:r>
            <w:r w:rsidR="00227C6E" w:rsidRPr="007F1D3F">
              <w:rPr>
                <w:rFonts w:asciiTheme="minorHAnsi" w:eastAsiaTheme="minorEastAsia" w:hAnsiTheme="minorHAnsi" w:cstheme="minorBidi"/>
                <w:b w:val="0"/>
                <w:kern w:val="2"/>
                <w:sz w:val="24"/>
                <w:szCs w:val="24"/>
                <w:lang w:eastAsia="vi-VN"/>
                <w14:ligatures w14:val="standardContextual"/>
              </w:rPr>
              <w:tab/>
            </w:r>
            <w:r w:rsidR="00227C6E" w:rsidRPr="007F1D3F">
              <w:rPr>
                <w:rStyle w:val="Hyperlink"/>
                <w:color w:val="auto"/>
              </w:rPr>
              <w:t>Các yêu cầu chính về nội dung nghiên cứu và các nguyên tắc về tổ chức không gian, kiến trúc, kết nối ha tầng kỹ thuật</w:t>
            </w:r>
            <w:r w:rsidR="00227C6E" w:rsidRPr="007F1D3F">
              <w:rPr>
                <w:webHidden/>
              </w:rPr>
              <w:tab/>
            </w:r>
            <w:r w:rsidR="00227C6E" w:rsidRPr="007F1D3F">
              <w:rPr>
                <w:webHidden/>
              </w:rPr>
              <w:fldChar w:fldCharType="begin"/>
            </w:r>
            <w:r w:rsidR="00227C6E" w:rsidRPr="007F1D3F">
              <w:rPr>
                <w:webHidden/>
              </w:rPr>
              <w:instrText xml:space="preserve"> PAGEREF _Toc169595931 \h </w:instrText>
            </w:r>
            <w:r w:rsidR="00227C6E" w:rsidRPr="007F1D3F">
              <w:rPr>
                <w:webHidden/>
              </w:rPr>
            </w:r>
            <w:r w:rsidR="00227C6E" w:rsidRPr="007F1D3F">
              <w:rPr>
                <w:webHidden/>
              </w:rPr>
              <w:fldChar w:fldCharType="separate"/>
            </w:r>
            <w:r w:rsidR="00227C6E" w:rsidRPr="007F1D3F">
              <w:rPr>
                <w:webHidden/>
              </w:rPr>
              <w:t>31</w:t>
            </w:r>
            <w:r w:rsidR="00227C6E" w:rsidRPr="007F1D3F">
              <w:rPr>
                <w:webHidden/>
              </w:rPr>
              <w:fldChar w:fldCharType="end"/>
            </w:r>
          </w:hyperlink>
        </w:p>
        <w:p w14:paraId="7E990040" w14:textId="2F77BD13" w:rsidR="00227C6E" w:rsidRPr="007F1D3F" w:rsidRDefault="00000000">
          <w:pPr>
            <w:pStyle w:val="TOC2"/>
            <w:rPr>
              <w:rFonts w:asciiTheme="minorHAnsi" w:eastAsiaTheme="minorEastAsia" w:hAnsiTheme="minorHAnsi" w:cstheme="minorBidi"/>
              <w:b w:val="0"/>
              <w:bCs/>
              <w:kern w:val="2"/>
              <w:sz w:val="24"/>
              <w:szCs w:val="24"/>
              <w:lang w:eastAsia="vi-VN"/>
              <w14:ligatures w14:val="standardContextual"/>
            </w:rPr>
          </w:pPr>
          <w:hyperlink w:anchor="_Toc169595932" w:history="1">
            <w:r w:rsidR="00227C6E" w:rsidRPr="007F1D3F">
              <w:rPr>
                <w:rStyle w:val="Hyperlink"/>
                <w:b w:val="0"/>
                <w:bCs/>
                <w:i/>
                <w:iCs/>
                <w:color w:val="auto"/>
                <w:lang w:val="sv-SE"/>
              </w:rPr>
              <w:t>2.12.1. Phân tích đánh giá hiện trạng khu vực lập quy hoạch và xác định quy mô phát triển.</w:t>
            </w:r>
            <w:r w:rsidR="00227C6E" w:rsidRPr="007F1D3F">
              <w:rPr>
                <w:b w:val="0"/>
                <w:bCs/>
                <w:webHidden/>
              </w:rPr>
              <w:tab/>
            </w:r>
            <w:r w:rsidR="00227C6E" w:rsidRPr="007F1D3F">
              <w:rPr>
                <w:b w:val="0"/>
                <w:bCs/>
                <w:webHidden/>
              </w:rPr>
              <w:fldChar w:fldCharType="begin"/>
            </w:r>
            <w:r w:rsidR="00227C6E" w:rsidRPr="007F1D3F">
              <w:rPr>
                <w:b w:val="0"/>
                <w:bCs/>
                <w:webHidden/>
              </w:rPr>
              <w:instrText xml:space="preserve"> PAGEREF _Toc169595932 \h </w:instrText>
            </w:r>
            <w:r w:rsidR="00227C6E" w:rsidRPr="007F1D3F">
              <w:rPr>
                <w:b w:val="0"/>
                <w:bCs/>
                <w:webHidden/>
              </w:rPr>
            </w:r>
            <w:r w:rsidR="00227C6E" w:rsidRPr="007F1D3F">
              <w:rPr>
                <w:b w:val="0"/>
                <w:bCs/>
                <w:webHidden/>
              </w:rPr>
              <w:fldChar w:fldCharType="separate"/>
            </w:r>
            <w:r w:rsidR="00227C6E" w:rsidRPr="007F1D3F">
              <w:rPr>
                <w:b w:val="0"/>
                <w:bCs/>
                <w:webHidden/>
              </w:rPr>
              <w:t>31</w:t>
            </w:r>
            <w:r w:rsidR="00227C6E" w:rsidRPr="007F1D3F">
              <w:rPr>
                <w:b w:val="0"/>
                <w:bCs/>
                <w:webHidden/>
              </w:rPr>
              <w:fldChar w:fldCharType="end"/>
            </w:r>
          </w:hyperlink>
        </w:p>
        <w:p w14:paraId="4EABA158" w14:textId="492E8D27" w:rsidR="00227C6E" w:rsidRPr="007F1D3F" w:rsidRDefault="00000000">
          <w:pPr>
            <w:pStyle w:val="TOC2"/>
            <w:rPr>
              <w:rFonts w:asciiTheme="minorHAnsi" w:eastAsiaTheme="minorEastAsia" w:hAnsiTheme="minorHAnsi" w:cstheme="minorBidi"/>
              <w:b w:val="0"/>
              <w:bCs/>
              <w:kern w:val="2"/>
              <w:sz w:val="24"/>
              <w:szCs w:val="24"/>
              <w:lang w:eastAsia="vi-VN"/>
              <w14:ligatures w14:val="standardContextual"/>
            </w:rPr>
          </w:pPr>
          <w:hyperlink w:anchor="_Toc169595933" w:history="1">
            <w:r w:rsidR="00227C6E" w:rsidRPr="007F1D3F">
              <w:rPr>
                <w:rStyle w:val="Hyperlink"/>
                <w:b w:val="0"/>
                <w:bCs/>
                <w:i/>
                <w:iCs/>
                <w:color w:val="auto"/>
                <w:lang w:val="sv-SE"/>
              </w:rPr>
              <w:t>2.12.2. Dự báo phát triển đô thị</w:t>
            </w:r>
            <w:r w:rsidR="00227C6E" w:rsidRPr="007F1D3F">
              <w:rPr>
                <w:b w:val="0"/>
                <w:bCs/>
                <w:webHidden/>
              </w:rPr>
              <w:tab/>
            </w:r>
            <w:r w:rsidR="00227C6E" w:rsidRPr="007F1D3F">
              <w:rPr>
                <w:b w:val="0"/>
                <w:bCs/>
                <w:webHidden/>
              </w:rPr>
              <w:fldChar w:fldCharType="begin"/>
            </w:r>
            <w:r w:rsidR="00227C6E" w:rsidRPr="007F1D3F">
              <w:rPr>
                <w:b w:val="0"/>
                <w:bCs/>
                <w:webHidden/>
              </w:rPr>
              <w:instrText xml:space="preserve"> PAGEREF _Toc169595933 \h </w:instrText>
            </w:r>
            <w:r w:rsidR="00227C6E" w:rsidRPr="007F1D3F">
              <w:rPr>
                <w:b w:val="0"/>
                <w:bCs/>
                <w:webHidden/>
              </w:rPr>
            </w:r>
            <w:r w:rsidR="00227C6E" w:rsidRPr="007F1D3F">
              <w:rPr>
                <w:b w:val="0"/>
                <w:bCs/>
                <w:webHidden/>
              </w:rPr>
              <w:fldChar w:fldCharType="separate"/>
            </w:r>
            <w:r w:rsidR="00227C6E" w:rsidRPr="007F1D3F">
              <w:rPr>
                <w:b w:val="0"/>
                <w:bCs/>
                <w:webHidden/>
              </w:rPr>
              <w:t>33</w:t>
            </w:r>
            <w:r w:rsidR="00227C6E" w:rsidRPr="007F1D3F">
              <w:rPr>
                <w:b w:val="0"/>
                <w:bCs/>
                <w:webHidden/>
              </w:rPr>
              <w:fldChar w:fldCharType="end"/>
            </w:r>
          </w:hyperlink>
        </w:p>
        <w:p w14:paraId="29597DD1" w14:textId="1BE440F3" w:rsidR="00227C6E" w:rsidRPr="007F1D3F" w:rsidRDefault="00000000">
          <w:pPr>
            <w:pStyle w:val="TOC2"/>
            <w:rPr>
              <w:rFonts w:asciiTheme="minorHAnsi" w:eastAsiaTheme="minorEastAsia" w:hAnsiTheme="minorHAnsi" w:cstheme="minorBidi"/>
              <w:b w:val="0"/>
              <w:bCs/>
              <w:kern w:val="2"/>
              <w:sz w:val="24"/>
              <w:szCs w:val="24"/>
              <w:lang w:eastAsia="vi-VN"/>
              <w14:ligatures w14:val="standardContextual"/>
            </w:rPr>
          </w:pPr>
          <w:hyperlink w:anchor="_Toc169595934" w:history="1">
            <w:r w:rsidR="00227C6E" w:rsidRPr="007F1D3F">
              <w:rPr>
                <w:rStyle w:val="Hyperlink"/>
                <w:b w:val="0"/>
                <w:bCs/>
                <w:i/>
                <w:iCs/>
                <w:color w:val="auto"/>
                <w:lang w:val="sv-SE"/>
              </w:rPr>
              <w:t>2.12.3. Xây dựng tầm nhìn, chiến lược khung và đề xuất các chỉ tiêu kinh tế - xã hội</w:t>
            </w:r>
            <w:r w:rsidR="00227C6E" w:rsidRPr="007F1D3F">
              <w:rPr>
                <w:b w:val="0"/>
                <w:bCs/>
                <w:webHidden/>
              </w:rPr>
              <w:tab/>
            </w:r>
            <w:r w:rsidR="00227C6E" w:rsidRPr="007F1D3F">
              <w:rPr>
                <w:b w:val="0"/>
                <w:bCs/>
                <w:webHidden/>
              </w:rPr>
              <w:fldChar w:fldCharType="begin"/>
            </w:r>
            <w:r w:rsidR="00227C6E" w:rsidRPr="007F1D3F">
              <w:rPr>
                <w:b w:val="0"/>
                <w:bCs/>
                <w:webHidden/>
              </w:rPr>
              <w:instrText xml:space="preserve"> PAGEREF _Toc169595934 \h </w:instrText>
            </w:r>
            <w:r w:rsidR="00227C6E" w:rsidRPr="007F1D3F">
              <w:rPr>
                <w:b w:val="0"/>
                <w:bCs/>
                <w:webHidden/>
              </w:rPr>
            </w:r>
            <w:r w:rsidR="00227C6E" w:rsidRPr="007F1D3F">
              <w:rPr>
                <w:b w:val="0"/>
                <w:bCs/>
                <w:webHidden/>
              </w:rPr>
              <w:fldChar w:fldCharType="separate"/>
            </w:r>
            <w:r w:rsidR="00227C6E" w:rsidRPr="007F1D3F">
              <w:rPr>
                <w:b w:val="0"/>
                <w:bCs/>
                <w:webHidden/>
              </w:rPr>
              <w:t>34</w:t>
            </w:r>
            <w:r w:rsidR="00227C6E" w:rsidRPr="007F1D3F">
              <w:rPr>
                <w:b w:val="0"/>
                <w:bCs/>
                <w:webHidden/>
              </w:rPr>
              <w:fldChar w:fldCharType="end"/>
            </w:r>
          </w:hyperlink>
        </w:p>
        <w:p w14:paraId="693C9463" w14:textId="073514E1" w:rsidR="00227C6E" w:rsidRPr="007F1D3F" w:rsidRDefault="00000000">
          <w:pPr>
            <w:pStyle w:val="TOC2"/>
            <w:rPr>
              <w:rFonts w:asciiTheme="minorHAnsi" w:eastAsiaTheme="minorEastAsia" w:hAnsiTheme="minorHAnsi" w:cstheme="minorBidi"/>
              <w:b w:val="0"/>
              <w:bCs/>
              <w:kern w:val="2"/>
              <w:sz w:val="24"/>
              <w:szCs w:val="24"/>
              <w:lang w:eastAsia="vi-VN"/>
              <w14:ligatures w14:val="standardContextual"/>
            </w:rPr>
          </w:pPr>
          <w:hyperlink w:anchor="_Toc169595935" w:history="1">
            <w:r w:rsidR="00227C6E" w:rsidRPr="007F1D3F">
              <w:rPr>
                <w:rStyle w:val="Hyperlink"/>
                <w:b w:val="0"/>
                <w:bCs/>
                <w:i/>
                <w:iCs/>
                <w:color w:val="auto"/>
                <w:lang w:val="sv-SE"/>
              </w:rPr>
              <w:t>2.12.4. Cơ cấu tổ chức quy hoạch</w:t>
            </w:r>
            <w:r w:rsidR="00227C6E" w:rsidRPr="007F1D3F">
              <w:rPr>
                <w:b w:val="0"/>
                <w:bCs/>
                <w:webHidden/>
              </w:rPr>
              <w:tab/>
            </w:r>
            <w:r w:rsidR="00227C6E" w:rsidRPr="007F1D3F">
              <w:rPr>
                <w:b w:val="0"/>
                <w:bCs/>
                <w:webHidden/>
              </w:rPr>
              <w:fldChar w:fldCharType="begin"/>
            </w:r>
            <w:r w:rsidR="00227C6E" w:rsidRPr="007F1D3F">
              <w:rPr>
                <w:b w:val="0"/>
                <w:bCs/>
                <w:webHidden/>
              </w:rPr>
              <w:instrText xml:space="preserve"> PAGEREF _Toc169595935 \h </w:instrText>
            </w:r>
            <w:r w:rsidR="00227C6E" w:rsidRPr="007F1D3F">
              <w:rPr>
                <w:b w:val="0"/>
                <w:bCs/>
                <w:webHidden/>
              </w:rPr>
            </w:r>
            <w:r w:rsidR="00227C6E" w:rsidRPr="007F1D3F">
              <w:rPr>
                <w:b w:val="0"/>
                <w:bCs/>
                <w:webHidden/>
              </w:rPr>
              <w:fldChar w:fldCharType="separate"/>
            </w:r>
            <w:r w:rsidR="00227C6E" w:rsidRPr="007F1D3F">
              <w:rPr>
                <w:b w:val="0"/>
                <w:bCs/>
                <w:webHidden/>
              </w:rPr>
              <w:t>34</w:t>
            </w:r>
            <w:r w:rsidR="00227C6E" w:rsidRPr="007F1D3F">
              <w:rPr>
                <w:b w:val="0"/>
                <w:bCs/>
                <w:webHidden/>
              </w:rPr>
              <w:fldChar w:fldCharType="end"/>
            </w:r>
          </w:hyperlink>
        </w:p>
        <w:p w14:paraId="54159585" w14:textId="0986410F" w:rsidR="00227C6E" w:rsidRPr="007F1D3F" w:rsidRDefault="00000000">
          <w:pPr>
            <w:pStyle w:val="TOC2"/>
            <w:rPr>
              <w:rFonts w:asciiTheme="minorHAnsi" w:eastAsiaTheme="minorEastAsia" w:hAnsiTheme="minorHAnsi" w:cstheme="minorBidi"/>
              <w:b w:val="0"/>
              <w:bCs/>
              <w:kern w:val="2"/>
              <w:sz w:val="24"/>
              <w:szCs w:val="24"/>
              <w:lang w:eastAsia="vi-VN"/>
              <w14:ligatures w14:val="standardContextual"/>
            </w:rPr>
          </w:pPr>
          <w:hyperlink w:anchor="_Toc169595936" w:history="1">
            <w:r w:rsidR="00227C6E" w:rsidRPr="007F1D3F">
              <w:rPr>
                <w:rStyle w:val="Hyperlink"/>
                <w:b w:val="0"/>
                <w:bCs/>
                <w:i/>
                <w:iCs/>
                <w:color w:val="auto"/>
                <w:lang w:val="sv-SE"/>
              </w:rPr>
              <w:t>2.12.5. Định hướng phát triển không gian</w:t>
            </w:r>
            <w:r w:rsidR="00227C6E" w:rsidRPr="007F1D3F">
              <w:rPr>
                <w:b w:val="0"/>
                <w:bCs/>
                <w:webHidden/>
              </w:rPr>
              <w:tab/>
            </w:r>
            <w:r w:rsidR="00227C6E" w:rsidRPr="007F1D3F">
              <w:rPr>
                <w:b w:val="0"/>
                <w:bCs/>
                <w:webHidden/>
              </w:rPr>
              <w:fldChar w:fldCharType="begin"/>
            </w:r>
            <w:r w:rsidR="00227C6E" w:rsidRPr="007F1D3F">
              <w:rPr>
                <w:b w:val="0"/>
                <w:bCs/>
                <w:webHidden/>
              </w:rPr>
              <w:instrText xml:space="preserve"> PAGEREF _Toc169595936 \h </w:instrText>
            </w:r>
            <w:r w:rsidR="00227C6E" w:rsidRPr="007F1D3F">
              <w:rPr>
                <w:b w:val="0"/>
                <w:bCs/>
                <w:webHidden/>
              </w:rPr>
            </w:r>
            <w:r w:rsidR="00227C6E" w:rsidRPr="007F1D3F">
              <w:rPr>
                <w:b w:val="0"/>
                <w:bCs/>
                <w:webHidden/>
              </w:rPr>
              <w:fldChar w:fldCharType="separate"/>
            </w:r>
            <w:r w:rsidR="00227C6E" w:rsidRPr="007F1D3F">
              <w:rPr>
                <w:b w:val="0"/>
                <w:bCs/>
                <w:webHidden/>
              </w:rPr>
              <w:t>35</w:t>
            </w:r>
            <w:r w:rsidR="00227C6E" w:rsidRPr="007F1D3F">
              <w:rPr>
                <w:b w:val="0"/>
                <w:bCs/>
                <w:webHidden/>
              </w:rPr>
              <w:fldChar w:fldCharType="end"/>
            </w:r>
          </w:hyperlink>
        </w:p>
        <w:p w14:paraId="5B15FD4F" w14:textId="1351D4FD" w:rsidR="00227C6E" w:rsidRPr="007F1D3F" w:rsidRDefault="00000000">
          <w:pPr>
            <w:pStyle w:val="TOC2"/>
            <w:rPr>
              <w:rFonts w:asciiTheme="minorHAnsi" w:eastAsiaTheme="minorEastAsia" w:hAnsiTheme="minorHAnsi" w:cstheme="minorBidi"/>
              <w:b w:val="0"/>
              <w:bCs/>
              <w:kern w:val="2"/>
              <w:sz w:val="24"/>
              <w:szCs w:val="24"/>
              <w:lang w:eastAsia="vi-VN"/>
              <w14:ligatures w14:val="standardContextual"/>
            </w:rPr>
          </w:pPr>
          <w:hyperlink w:anchor="_Toc169595937" w:history="1">
            <w:r w:rsidR="00227C6E" w:rsidRPr="007F1D3F">
              <w:rPr>
                <w:rStyle w:val="Hyperlink"/>
                <w:b w:val="0"/>
                <w:bCs/>
                <w:i/>
                <w:iCs/>
                <w:color w:val="auto"/>
                <w:lang w:val="sv-SE"/>
              </w:rPr>
              <w:t>2.12.6. Quy hoạch sử dụng đất đai</w:t>
            </w:r>
            <w:r w:rsidR="00227C6E" w:rsidRPr="007F1D3F">
              <w:rPr>
                <w:b w:val="0"/>
                <w:bCs/>
                <w:webHidden/>
              </w:rPr>
              <w:tab/>
            </w:r>
            <w:r w:rsidR="00227C6E" w:rsidRPr="007F1D3F">
              <w:rPr>
                <w:b w:val="0"/>
                <w:bCs/>
                <w:webHidden/>
              </w:rPr>
              <w:fldChar w:fldCharType="begin"/>
            </w:r>
            <w:r w:rsidR="00227C6E" w:rsidRPr="007F1D3F">
              <w:rPr>
                <w:b w:val="0"/>
                <w:bCs/>
                <w:webHidden/>
              </w:rPr>
              <w:instrText xml:space="preserve"> PAGEREF _Toc169595937 \h </w:instrText>
            </w:r>
            <w:r w:rsidR="00227C6E" w:rsidRPr="007F1D3F">
              <w:rPr>
                <w:b w:val="0"/>
                <w:bCs/>
                <w:webHidden/>
              </w:rPr>
            </w:r>
            <w:r w:rsidR="00227C6E" w:rsidRPr="007F1D3F">
              <w:rPr>
                <w:b w:val="0"/>
                <w:bCs/>
                <w:webHidden/>
              </w:rPr>
              <w:fldChar w:fldCharType="separate"/>
            </w:r>
            <w:r w:rsidR="00227C6E" w:rsidRPr="007F1D3F">
              <w:rPr>
                <w:b w:val="0"/>
                <w:bCs/>
                <w:webHidden/>
              </w:rPr>
              <w:t>36</w:t>
            </w:r>
            <w:r w:rsidR="00227C6E" w:rsidRPr="007F1D3F">
              <w:rPr>
                <w:b w:val="0"/>
                <w:bCs/>
                <w:webHidden/>
              </w:rPr>
              <w:fldChar w:fldCharType="end"/>
            </w:r>
          </w:hyperlink>
        </w:p>
        <w:p w14:paraId="75A3B269" w14:textId="70AF3B27" w:rsidR="00227C6E" w:rsidRPr="007F1D3F" w:rsidRDefault="00000000">
          <w:pPr>
            <w:pStyle w:val="TOC2"/>
            <w:rPr>
              <w:rFonts w:asciiTheme="minorHAnsi" w:eastAsiaTheme="minorEastAsia" w:hAnsiTheme="minorHAnsi" w:cstheme="minorBidi"/>
              <w:b w:val="0"/>
              <w:bCs/>
              <w:kern w:val="2"/>
              <w:sz w:val="24"/>
              <w:szCs w:val="24"/>
              <w:lang w:eastAsia="vi-VN"/>
              <w14:ligatures w14:val="standardContextual"/>
            </w:rPr>
          </w:pPr>
          <w:hyperlink w:anchor="_Toc169595938" w:history="1">
            <w:r w:rsidR="00227C6E" w:rsidRPr="007F1D3F">
              <w:rPr>
                <w:rStyle w:val="Hyperlink"/>
                <w:b w:val="0"/>
                <w:bCs/>
                <w:i/>
                <w:iCs/>
                <w:color w:val="auto"/>
                <w:lang w:val="sv-SE"/>
              </w:rPr>
              <w:t>2.12.7. Quy hoạch hệ thống hạ tầng kinh tế - hạ tầng xã hội</w:t>
            </w:r>
            <w:r w:rsidR="00227C6E" w:rsidRPr="007F1D3F">
              <w:rPr>
                <w:b w:val="0"/>
                <w:bCs/>
                <w:webHidden/>
              </w:rPr>
              <w:tab/>
            </w:r>
            <w:r w:rsidR="00227C6E" w:rsidRPr="007F1D3F">
              <w:rPr>
                <w:b w:val="0"/>
                <w:bCs/>
                <w:webHidden/>
              </w:rPr>
              <w:fldChar w:fldCharType="begin"/>
            </w:r>
            <w:r w:rsidR="00227C6E" w:rsidRPr="007F1D3F">
              <w:rPr>
                <w:b w:val="0"/>
                <w:bCs/>
                <w:webHidden/>
              </w:rPr>
              <w:instrText xml:space="preserve"> PAGEREF _Toc169595938 \h </w:instrText>
            </w:r>
            <w:r w:rsidR="00227C6E" w:rsidRPr="007F1D3F">
              <w:rPr>
                <w:b w:val="0"/>
                <w:bCs/>
                <w:webHidden/>
              </w:rPr>
            </w:r>
            <w:r w:rsidR="00227C6E" w:rsidRPr="007F1D3F">
              <w:rPr>
                <w:b w:val="0"/>
                <w:bCs/>
                <w:webHidden/>
              </w:rPr>
              <w:fldChar w:fldCharType="separate"/>
            </w:r>
            <w:r w:rsidR="00227C6E" w:rsidRPr="007F1D3F">
              <w:rPr>
                <w:b w:val="0"/>
                <w:bCs/>
                <w:webHidden/>
              </w:rPr>
              <w:t>37</w:t>
            </w:r>
            <w:r w:rsidR="00227C6E" w:rsidRPr="007F1D3F">
              <w:rPr>
                <w:b w:val="0"/>
                <w:bCs/>
                <w:webHidden/>
              </w:rPr>
              <w:fldChar w:fldCharType="end"/>
            </w:r>
          </w:hyperlink>
        </w:p>
        <w:p w14:paraId="240069DF" w14:textId="1F791706" w:rsidR="00227C6E" w:rsidRPr="007F1D3F" w:rsidRDefault="00000000">
          <w:pPr>
            <w:pStyle w:val="TOC2"/>
            <w:rPr>
              <w:rFonts w:asciiTheme="minorHAnsi" w:eastAsiaTheme="minorEastAsia" w:hAnsiTheme="minorHAnsi" w:cstheme="minorBidi"/>
              <w:b w:val="0"/>
              <w:bCs/>
              <w:kern w:val="2"/>
              <w:sz w:val="24"/>
              <w:szCs w:val="24"/>
              <w:lang w:eastAsia="vi-VN"/>
              <w14:ligatures w14:val="standardContextual"/>
            </w:rPr>
          </w:pPr>
          <w:hyperlink w:anchor="_Toc169595939" w:history="1">
            <w:r w:rsidR="00227C6E" w:rsidRPr="007F1D3F">
              <w:rPr>
                <w:rStyle w:val="Hyperlink"/>
                <w:b w:val="0"/>
                <w:bCs/>
                <w:i/>
                <w:iCs/>
                <w:color w:val="auto"/>
                <w:lang w:val="sv-SE"/>
              </w:rPr>
              <w:t>2.12.8. Quy hoạch mạng lưới hạ tầng kỹ thuật</w:t>
            </w:r>
            <w:r w:rsidR="00227C6E" w:rsidRPr="007F1D3F">
              <w:rPr>
                <w:b w:val="0"/>
                <w:bCs/>
                <w:webHidden/>
              </w:rPr>
              <w:tab/>
            </w:r>
            <w:r w:rsidR="00227C6E" w:rsidRPr="007F1D3F">
              <w:rPr>
                <w:b w:val="0"/>
                <w:bCs/>
                <w:webHidden/>
              </w:rPr>
              <w:fldChar w:fldCharType="begin"/>
            </w:r>
            <w:r w:rsidR="00227C6E" w:rsidRPr="007F1D3F">
              <w:rPr>
                <w:b w:val="0"/>
                <w:bCs/>
                <w:webHidden/>
              </w:rPr>
              <w:instrText xml:space="preserve"> PAGEREF _Toc169595939 \h </w:instrText>
            </w:r>
            <w:r w:rsidR="00227C6E" w:rsidRPr="007F1D3F">
              <w:rPr>
                <w:b w:val="0"/>
                <w:bCs/>
                <w:webHidden/>
              </w:rPr>
            </w:r>
            <w:r w:rsidR="00227C6E" w:rsidRPr="007F1D3F">
              <w:rPr>
                <w:b w:val="0"/>
                <w:bCs/>
                <w:webHidden/>
              </w:rPr>
              <w:fldChar w:fldCharType="separate"/>
            </w:r>
            <w:r w:rsidR="00227C6E" w:rsidRPr="007F1D3F">
              <w:rPr>
                <w:b w:val="0"/>
                <w:bCs/>
                <w:webHidden/>
              </w:rPr>
              <w:t>37</w:t>
            </w:r>
            <w:r w:rsidR="00227C6E" w:rsidRPr="007F1D3F">
              <w:rPr>
                <w:b w:val="0"/>
                <w:bCs/>
                <w:webHidden/>
              </w:rPr>
              <w:fldChar w:fldCharType="end"/>
            </w:r>
          </w:hyperlink>
        </w:p>
        <w:p w14:paraId="3EEA5013" w14:textId="4E2E0C30" w:rsidR="00227C6E" w:rsidRPr="007F1D3F" w:rsidRDefault="00000000">
          <w:pPr>
            <w:pStyle w:val="TOC2"/>
            <w:rPr>
              <w:rFonts w:asciiTheme="minorHAnsi" w:eastAsiaTheme="minorEastAsia" w:hAnsiTheme="minorHAnsi" w:cstheme="minorBidi"/>
              <w:b w:val="0"/>
              <w:bCs/>
              <w:kern w:val="2"/>
              <w:sz w:val="24"/>
              <w:szCs w:val="24"/>
              <w:lang w:eastAsia="vi-VN"/>
              <w14:ligatures w14:val="standardContextual"/>
            </w:rPr>
          </w:pPr>
          <w:hyperlink w:anchor="_Toc169595940" w:history="1">
            <w:r w:rsidR="00227C6E" w:rsidRPr="007F1D3F">
              <w:rPr>
                <w:rStyle w:val="Hyperlink"/>
                <w:b w:val="0"/>
                <w:bCs/>
                <w:i/>
                <w:iCs/>
                <w:color w:val="auto"/>
                <w:lang w:val="sv-SE"/>
              </w:rPr>
              <w:t>2.12.9. Đề xuất các giải pháp bảo vệ môi trường</w:t>
            </w:r>
            <w:r w:rsidR="00227C6E" w:rsidRPr="007F1D3F">
              <w:rPr>
                <w:b w:val="0"/>
                <w:bCs/>
                <w:webHidden/>
              </w:rPr>
              <w:tab/>
            </w:r>
            <w:r w:rsidR="00227C6E" w:rsidRPr="007F1D3F">
              <w:rPr>
                <w:b w:val="0"/>
                <w:bCs/>
                <w:webHidden/>
              </w:rPr>
              <w:fldChar w:fldCharType="begin"/>
            </w:r>
            <w:r w:rsidR="00227C6E" w:rsidRPr="007F1D3F">
              <w:rPr>
                <w:b w:val="0"/>
                <w:bCs/>
                <w:webHidden/>
              </w:rPr>
              <w:instrText xml:space="preserve"> PAGEREF _Toc169595940 \h </w:instrText>
            </w:r>
            <w:r w:rsidR="00227C6E" w:rsidRPr="007F1D3F">
              <w:rPr>
                <w:b w:val="0"/>
                <w:bCs/>
                <w:webHidden/>
              </w:rPr>
            </w:r>
            <w:r w:rsidR="00227C6E" w:rsidRPr="007F1D3F">
              <w:rPr>
                <w:b w:val="0"/>
                <w:bCs/>
                <w:webHidden/>
              </w:rPr>
              <w:fldChar w:fldCharType="separate"/>
            </w:r>
            <w:r w:rsidR="00227C6E" w:rsidRPr="007F1D3F">
              <w:rPr>
                <w:b w:val="0"/>
                <w:bCs/>
                <w:webHidden/>
              </w:rPr>
              <w:t>39</w:t>
            </w:r>
            <w:r w:rsidR="00227C6E" w:rsidRPr="007F1D3F">
              <w:rPr>
                <w:b w:val="0"/>
                <w:bCs/>
                <w:webHidden/>
              </w:rPr>
              <w:fldChar w:fldCharType="end"/>
            </w:r>
          </w:hyperlink>
        </w:p>
        <w:p w14:paraId="3E0ECE5B" w14:textId="4744CE9B" w:rsidR="00227C6E" w:rsidRPr="007F1D3F" w:rsidRDefault="00000000">
          <w:pPr>
            <w:pStyle w:val="TOC2"/>
            <w:rPr>
              <w:rFonts w:asciiTheme="minorHAnsi" w:eastAsiaTheme="minorEastAsia" w:hAnsiTheme="minorHAnsi" w:cstheme="minorBidi"/>
              <w:b w:val="0"/>
              <w:bCs/>
              <w:kern w:val="2"/>
              <w:sz w:val="24"/>
              <w:szCs w:val="24"/>
              <w:lang w:eastAsia="vi-VN"/>
              <w14:ligatures w14:val="standardContextual"/>
            </w:rPr>
          </w:pPr>
          <w:hyperlink w:anchor="_Toc169595941" w:history="1">
            <w:r w:rsidR="00227C6E" w:rsidRPr="007F1D3F">
              <w:rPr>
                <w:rStyle w:val="Hyperlink"/>
                <w:b w:val="0"/>
                <w:bCs/>
                <w:i/>
                <w:iCs/>
                <w:color w:val="auto"/>
                <w:lang w:val="sv-SE"/>
              </w:rPr>
              <w:t>2.12.10. Các chương trình dự án ưu tiên đầu tư và nguồn lực thực hiện</w:t>
            </w:r>
            <w:r w:rsidR="00227C6E" w:rsidRPr="007F1D3F">
              <w:rPr>
                <w:b w:val="0"/>
                <w:bCs/>
                <w:webHidden/>
              </w:rPr>
              <w:tab/>
            </w:r>
            <w:r w:rsidR="00227C6E" w:rsidRPr="007F1D3F">
              <w:rPr>
                <w:b w:val="0"/>
                <w:bCs/>
                <w:webHidden/>
              </w:rPr>
              <w:fldChar w:fldCharType="begin"/>
            </w:r>
            <w:r w:rsidR="00227C6E" w:rsidRPr="007F1D3F">
              <w:rPr>
                <w:b w:val="0"/>
                <w:bCs/>
                <w:webHidden/>
              </w:rPr>
              <w:instrText xml:space="preserve"> PAGEREF _Toc169595941 \h </w:instrText>
            </w:r>
            <w:r w:rsidR="00227C6E" w:rsidRPr="007F1D3F">
              <w:rPr>
                <w:b w:val="0"/>
                <w:bCs/>
                <w:webHidden/>
              </w:rPr>
            </w:r>
            <w:r w:rsidR="00227C6E" w:rsidRPr="007F1D3F">
              <w:rPr>
                <w:b w:val="0"/>
                <w:bCs/>
                <w:webHidden/>
              </w:rPr>
              <w:fldChar w:fldCharType="separate"/>
            </w:r>
            <w:r w:rsidR="00227C6E" w:rsidRPr="007F1D3F">
              <w:rPr>
                <w:b w:val="0"/>
                <w:bCs/>
                <w:webHidden/>
              </w:rPr>
              <w:t>39</w:t>
            </w:r>
            <w:r w:rsidR="00227C6E" w:rsidRPr="007F1D3F">
              <w:rPr>
                <w:b w:val="0"/>
                <w:bCs/>
                <w:webHidden/>
              </w:rPr>
              <w:fldChar w:fldCharType="end"/>
            </w:r>
          </w:hyperlink>
        </w:p>
        <w:p w14:paraId="590F50A6" w14:textId="2EAC1597" w:rsidR="00227C6E" w:rsidRPr="007F1D3F" w:rsidRDefault="00000000">
          <w:pPr>
            <w:pStyle w:val="TOC2"/>
            <w:rPr>
              <w:rFonts w:asciiTheme="minorHAnsi" w:eastAsiaTheme="minorEastAsia" w:hAnsiTheme="minorHAnsi" w:cstheme="minorBidi"/>
              <w:b w:val="0"/>
              <w:bCs/>
              <w:kern w:val="2"/>
              <w:sz w:val="24"/>
              <w:szCs w:val="24"/>
              <w:lang w:eastAsia="vi-VN"/>
              <w14:ligatures w14:val="standardContextual"/>
            </w:rPr>
          </w:pPr>
          <w:hyperlink w:anchor="_Toc169595942" w:history="1">
            <w:r w:rsidR="00227C6E" w:rsidRPr="007F1D3F">
              <w:rPr>
                <w:rStyle w:val="Hyperlink"/>
                <w:b w:val="0"/>
                <w:bCs/>
                <w:i/>
                <w:iCs/>
                <w:color w:val="auto"/>
                <w:lang w:val="sv-SE"/>
              </w:rPr>
              <w:t>2.12.11. Lập quy định quản lý theo đồ án Quy hoạch chung</w:t>
            </w:r>
            <w:r w:rsidR="00227C6E" w:rsidRPr="007F1D3F">
              <w:rPr>
                <w:b w:val="0"/>
                <w:bCs/>
                <w:webHidden/>
              </w:rPr>
              <w:tab/>
            </w:r>
            <w:r w:rsidR="00227C6E" w:rsidRPr="007F1D3F">
              <w:rPr>
                <w:b w:val="0"/>
                <w:bCs/>
                <w:webHidden/>
              </w:rPr>
              <w:fldChar w:fldCharType="begin"/>
            </w:r>
            <w:r w:rsidR="00227C6E" w:rsidRPr="007F1D3F">
              <w:rPr>
                <w:b w:val="0"/>
                <w:bCs/>
                <w:webHidden/>
              </w:rPr>
              <w:instrText xml:space="preserve"> PAGEREF _Toc169595942 \h </w:instrText>
            </w:r>
            <w:r w:rsidR="00227C6E" w:rsidRPr="007F1D3F">
              <w:rPr>
                <w:b w:val="0"/>
                <w:bCs/>
                <w:webHidden/>
              </w:rPr>
            </w:r>
            <w:r w:rsidR="00227C6E" w:rsidRPr="007F1D3F">
              <w:rPr>
                <w:b w:val="0"/>
                <w:bCs/>
                <w:webHidden/>
              </w:rPr>
              <w:fldChar w:fldCharType="separate"/>
            </w:r>
            <w:r w:rsidR="00227C6E" w:rsidRPr="007F1D3F">
              <w:rPr>
                <w:b w:val="0"/>
                <w:bCs/>
                <w:webHidden/>
              </w:rPr>
              <w:t>39</w:t>
            </w:r>
            <w:r w:rsidR="00227C6E" w:rsidRPr="007F1D3F">
              <w:rPr>
                <w:b w:val="0"/>
                <w:bCs/>
                <w:webHidden/>
              </w:rPr>
              <w:fldChar w:fldCharType="end"/>
            </w:r>
          </w:hyperlink>
        </w:p>
        <w:p w14:paraId="3B95D71B" w14:textId="2769FEF6" w:rsidR="00227C6E" w:rsidRPr="007F1D3F" w:rsidRDefault="00000000">
          <w:pPr>
            <w:pStyle w:val="TOC2"/>
            <w:rPr>
              <w:rFonts w:asciiTheme="minorHAnsi" w:eastAsiaTheme="minorEastAsia" w:hAnsiTheme="minorHAnsi" w:cstheme="minorBidi"/>
              <w:b w:val="0"/>
              <w:kern w:val="2"/>
              <w:sz w:val="24"/>
              <w:szCs w:val="24"/>
              <w:lang w:eastAsia="vi-VN"/>
              <w14:ligatures w14:val="standardContextual"/>
            </w:rPr>
          </w:pPr>
          <w:hyperlink w:anchor="_Toc169595943" w:history="1">
            <w:r w:rsidR="00227C6E" w:rsidRPr="007F1D3F">
              <w:rPr>
                <w:rStyle w:val="Hyperlink"/>
                <w:color w:val="auto"/>
                <w:lang w:val="pt-BR"/>
              </w:rPr>
              <w:t>2.13</w:t>
            </w:r>
            <w:r w:rsidR="00227C6E" w:rsidRPr="007F1D3F">
              <w:rPr>
                <w:rFonts w:asciiTheme="minorHAnsi" w:eastAsiaTheme="minorEastAsia" w:hAnsiTheme="minorHAnsi" w:cstheme="minorBidi"/>
                <w:b w:val="0"/>
                <w:kern w:val="2"/>
                <w:sz w:val="24"/>
                <w:szCs w:val="24"/>
                <w:lang w:eastAsia="vi-VN"/>
                <w14:ligatures w14:val="standardContextual"/>
              </w:rPr>
              <w:tab/>
            </w:r>
            <w:r w:rsidR="00227C6E" w:rsidRPr="007F1D3F">
              <w:rPr>
                <w:rStyle w:val="Hyperlink"/>
                <w:color w:val="auto"/>
                <w:lang w:val="pt-BR"/>
              </w:rPr>
              <w:t>Yêu cầu mức độ điều tra khảo sát, thu thập tài liệu, số liệu, đánh giá hiện trạng đô thị và cơ sở dữ liệu hiện trạng</w:t>
            </w:r>
            <w:r w:rsidR="00227C6E" w:rsidRPr="007F1D3F">
              <w:rPr>
                <w:webHidden/>
              </w:rPr>
              <w:tab/>
            </w:r>
            <w:r w:rsidR="00227C6E" w:rsidRPr="007F1D3F">
              <w:rPr>
                <w:webHidden/>
              </w:rPr>
              <w:fldChar w:fldCharType="begin"/>
            </w:r>
            <w:r w:rsidR="00227C6E" w:rsidRPr="007F1D3F">
              <w:rPr>
                <w:webHidden/>
              </w:rPr>
              <w:instrText xml:space="preserve"> PAGEREF _Toc169595943 \h </w:instrText>
            </w:r>
            <w:r w:rsidR="00227C6E" w:rsidRPr="007F1D3F">
              <w:rPr>
                <w:webHidden/>
              </w:rPr>
            </w:r>
            <w:r w:rsidR="00227C6E" w:rsidRPr="007F1D3F">
              <w:rPr>
                <w:webHidden/>
              </w:rPr>
              <w:fldChar w:fldCharType="separate"/>
            </w:r>
            <w:r w:rsidR="00227C6E" w:rsidRPr="007F1D3F">
              <w:rPr>
                <w:webHidden/>
              </w:rPr>
              <w:t>40</w:t>
            </w:r>
            <w:r w:rsidR="00227C6E" w:rsidRPr="007F1D3F">
              <w:rPr>
                <w:webHidden/>
              </w:rPr>
              <w:fldChar w:fldCharType="end"/>
            </w:r>
          </w:hyperlink>
        </w:p>
        <w:p w14:paraId="7E6A08BD" w14:textId="7865CE0F" w:rsidR="00227C6E" w:rsidRPr="007F1D3F" w:rsidRDefault="00000000">
          <w:pPr>
            <w:pStyle w:val="TOC2"/>
            <w:rPr>
              <w:rFonts w:asciiTheme="minorHAnsi" w:eastAsiaTheme="minorEastAsia" w:hAnsiTheme="minorHAnsi" w:cstheme="minorBidi"/>
              <w:b w:val="0"/>
              <w:kern w:val="2"/>
              <w:sz w:val="24"/>
              <w:szCs w:val="24"/>
              <w:lang w:eastAsia="vi-VN"/>
              <w14:ligatures w14:val="standardContextual"/>
            </w:rPr>
          </w:pPr>
          <w:hyperlink w:anchor="_Toc169595944" w:history="1">
            <w:r w:rsidR="00227C6E" w:rsidRPr="007F1D3F">
              <w:rPr>
                <w:rStyle w:val="Hyperlink"/>
                <w:color w:val="auto"/>
                <w:lang w:val="pt-BR"/>
              </w:rPr>
              <w:t>2.14</w:t>
            </w:r>
            <w:r w:rsidR="00227C6E" w:rsidRPr="007F1D3F">
              <w:rPr>
                <w:rFonts w:asciiTheme="minorHAnsi" w:eastAsiaTheme="minorEastAsia" w:hAnsiTheme="minorHAnsi" w:cstheme="minorBidi"/>
                <w:b w:val="0"/>
                <w:kern w:val="2"/>
                <w:sz w:val="24"/>
                <w:szCs w:val="24"/>
                <w:lang w:eastAsia="vi-VN"/>
                <w14:ligatures w14:val="standardContextual"/>
              </w:rPr>
              <w:tab/>
            </w:r>
            <w:r w:rsidR="00227C6E" w:rsidRPr="007F1D3F">
              <w:rPr>
                <w:rStyle w:val="Hyperlink"/>
                <w:color w:val="auto"/>
                <w:lang w:val="pt-BR"/>
              </w:rPr>
              <w:t>Một số vấn đề chính cần được giải quyết trong đồ án điều chỉnh</w:t>
            </w:r>
            <w:r w:rsidR="00227C6E" w:rsidRPr="007F1D3F">
              <w:rPr>
                <w:webHidden/>
              </w:rPr>
              <w:tab/>
            </w:r>
            <w:r w:rsidR="00227C6E" w:rsidRPr="007F1D3F">
              <w:rPr>
                <w:webHidden/>
              </w:rPr>
              <w:fldChar w:fldCharType="begin"/>
            </w:r>
            <w:r w:rsidR="00227C6E" w:rsidRPr="007F1D3F">
              <w:rPr>
                <w:webHidden/>
              </w:rPr>
              <w:instrText xml:space="preserve"> PAGEREF _Toc169595944 \h </w:instrText>
            </w:r>
            <w:r w:rsidR="00227C6E" w:rsidRPr="007F1D3F">
              <w:rPr>
                <w:webHidden/>
              </w:rPr>
            </w:r>
            <w:r w:rsidR="00227C6E" w:rsidRPr="007F1D3F">
              <w:rPr>
                <w:webHidden/>
              </w:rPr>
              <w:fldChar w:fldCharType="separate"/>
            </w:r>
            <w:r w:rsidR="00227C6E" w:rsidRPr="007F1D3F">
              <w:rPr>
                <w:webHidden/>
              </w:rPr>
              <w:t>40</w:t>
            </w:r>
            <w:r w:rsidR="00227C6E" w:rsidRPr="007F1D3F">
              <w:rPr>
                <w:webHidden/>
              </w:rPr>
              <w:fldChar w:fldCharType="end"/>
            </w:r>
          </w:hyperlink>
        </w:p>
        <w:p w14:paraId="44DE2402" w14:textId="61F6FABB" w:rsidR="00227C6E" w:rsidRPr="007F1D3F" w:rsidRDefault="00000000">
          <w:pPr>
            <w:pStyle w:val="TOC2"/>
            <w:rPr>
              <w:rFonts w:asciiTheme="minorHAnsi" w:eastAsiaTheme="minorEastAsia" w:hAnsiTheme="minorHAnsi" w:cstheme="minorBidi"/>
              <w:b w:val="0"/>
              <w:kern w:val="2"/>
              <w:sz w:val="24"/>
              <w:szCs w:val="24"/>
              <w:lang w:eastAsia="vi-VN"/>
              <w14:ligatures w14:val="standardContextual"/>
            </w:rPr>
          </w:pPr>
          <w:hyperlink w:anchor="_Toc169595945" w:history="1">
            <w:r w:rsidR="00227C6E" w:rsidRPr="007F1D3F">
              <w:rPr>
                <w:rStyle w:val="Hyperlink"/>
                <w:color w:val="auto"/>
                <w:lang w:val="pt-BR"/>
              </w:rPr>
              <w:t>2.15</w:t>
            </w:r>
            <w:r w:rsidR="00227C6E" w:rsidRPr="007F1D3F">
              <w:rPr>
                <w:rFonts w:asciiTheme="minorHAnsi" w:eastAsiaTheme="minorEastAsia" w:hAnsiTheme="minorHAnsi" w:cstheme="minorBidi"/>
                <w:b w:val="0"/>
                <w:kern w:val="2"/>
                <w:sz w:val="24"/>
                <w:szCs w:val="24"/>
                <w:lang w:eastAsia="vi-VN"/>
                <w14:ligatures w14:val="standardContextual"/>
              </w:rPr>
              <w:tab/>
            </w:r>
            <w:r w:rsidR="00227C6E" w:rsidRPr="007F1D3F">
              <w:rPr>
                <w:rStyle w:val="Hyperlink"/>
                <w:color w:val="auto"/>
                <w:lang w:val="pt-BR"/>
              </w:rPr>
              <w:t>Hồ sơ sản phẩm của Đồ án</w:t>
            </w:r>
            <w:r w:rsidR="00227C6E" w:rsidRPr="007F1D3F">
              <w:rPr>
                <w:webHidden/>
              </w:rPr>
              <w:tab/>
            </w:r>
            <w:r w:rsidR="00227C6E" w:rsidRPr="007F1D3F">
              <w:rPr>
                <w:webHidden/>
              </w:rPr>
              <w:fldChar w:fldCharType="begin"/>
            </w:r>
            <w:r w:rsidR="00227C6E" w:rsidRPr="007F1D3F">
              <w:rPr>
                <w:webHidden/>
              </w:rPr>
              <w:instrText xml:space="preserve"> PAGEREF _Toc169595945 \h </w:instrText>
            </w:r>
            <w:r w:rsidR="00227C6E" w:rsidRPr="007F1D3F">
              <w:rPr>
                <w:webHidden/>
              </w:rPr>
            </w:r>
            <w:r w:rsidR="00227C6E" w:rsidRPr="007F1D3F">
              <w:rPr>
                <w:webHidden/>
              </w:rPr>
              <w:fldChar w:fldCharType="separate"/>
            </w:r>
            <w:r w:rsidR="00227C6E" w:rsidRPr="007F1D3F">
              <w:rPr>
                <w:webHidden/>
              </w:rPr>
              <w:t>42</w:t>
            </w:r>
            <w:r w:rsidR="00227C6E" w:rsidRPr="007F1D3F">
              <w:rPr>
                <w:webHidden/>
              </w:rPr>
              <w:fldChar w:fldCharType="end"/>
            </w:r>
          </w:hyperlink>
        </w:p>
        <w:p w14:paraId="1918498E" w14:textId="1D9FE0C3" w:rsidR="00227C6E" w:rsidRPr="007F1D3F" w:rsidRDefault="00000000">
          <w:pPr>
            <w:pStyle w:val="TOC2"/>
            <w:rPr>
              <w:rFonts w:asciiTheme="minorHAnsi" w:eastAsiaTheme="minorEastAsia" w:hAnsiTheme="minorHAnsi" w:cstheme="minorBidi"/>
              <w:b w:val="0"/>
              <w:kern w:val="2"/>
              <w:sz w:val="24"/>
              <w:szCs w:val="24"/>
              <w:lang w:eastAsia="vi-VN"/>
              <w14:ligatures w14:val="standardContextual"/>
            </w:rPr>
          </w:pPr>
          <w:hyperlink w:anchor="_Toc169595946" w:history="1">
            <w:r w:rsidR="00227C6E" w:rsidRPr="007F1D3F">
              <w:rPr>
                <w:rStyle w:val="Hyperlink"/>
                <w:color w:val="auto"/>
                <w:lang w:val="pt-BR"/>
              </w:rPr>
              <w:t>2.16</w:t>
            </w:r>
            <w:r w:rsidR="00227C6E" w:rsidRPr="007F1D3F">
              <w:rPr>
                <w:rFonts w:asciiTheme="minorHAnsi" w:eastAsiaTheme="minorEastAsia" w:hAnsiTheme="minorHAnsi" w:cstheme="minorBidi"/>
                <w:b w:val="0"/>
                <w:kern w:val="2"/>
                <w:sz w:val="24"/>
                <w:szCs w:val="24"/>
                <w:lang w:eastAsia="vi-VN"/>
                <w14:ligatures w14:val="standardContextual"/>
              </w:rPr>
              <w:tab/>
            </w:r>
            <w:r w:rsidR="00227C6E" w:rsidRPr="007F1D3F">
              <w:rPr>
                <w:rStyle w:val="Hyperlink"/>
                <w:color w:val="auto"/>
                <w:lang w:val="pt-BR"/>
              </w:rPr>
              <w:t>Dự toán kinh phí thực hiện</w:t>
            </w:r>
            <w:r w:rsidR="00227C6E" w:rsidRPr="007F1D3F">
              <w:rPr>
                <w:webHidden/>
              </w:rPr>
              <w:tab/>
            </w:r>
            <w:r w:rsidR="00227C6E" w:rsidRPr="007F1D3F">
              <w:rPr>
                <w:webHidden/>
              </w:rPr>
              <w:fldChar w:fldCharType="begin"/>
            </w:r>
            <w:r w:rsidR="00227C6E" w:rsidRPr="007F1D3F">
              <w:rPr>
                <w:webHidden/>
              </w:rPr>
              <w:instrText xml:space="preserve"> PAGEREF _Toc169595946 \h </w:instrText>
            </w:r>
            <w:r w:rsidR="00227C6E" w:rsidRPr="007F1D3F">
              <w:rPr>
                <w:webHidden/>
              </w:rPr>
            </w:r>
            <w:r w:rsidR="00227C6E" w:rsidRPr="007F1D3F">
              <w:rPr>
                <w:webHidden/>
              </w:rPr>
              <w:fldChar w:fldCharType="separate"/>
            </w:r>
            <w:r w:rsidR="00227C6E" w:rsidRPr="007F1D3F">
              <w:rPr>
                <w:webHidden/>
              </w:rPr>
              <w:t>43</w:t>
            </w:r>
            <w:r w:rsidR="00227C6E" w:rsidRPr="007F1D3F">
              <w:rPr>
                <w:webHidden/>
              </w:rPr>
              <w:fldChar w:fldCharType="end"/>
            </w:r>
          </w:hyperlink>
        </w:p>
        <w:p w14:paraId="53CA847B" w14:textId="094AFF8E" w:rsidR="00227C6E" w:rsidRPr="007F1D3F" w:rsidRDefault="00000000">
          <w:pPr>
            <w:pStyle w:val="TOC2"/>
            <w:rPr>
              <w:rFonts w:asciiTheme="minorHAnsi" w:eastAsiaTheme="minorEastAsia" w:hAnsiTheme="minorHAnsi" w:cstheme="minorBidi"/>
              <w:b w:val="0"/>
              <w:kern w:val="2"/>
              <w:sz w:val="24"/>
              <w:szCs w:val="24"/>
              <w:lang w:eastAsia="vi-VN"/>
              <w14:ligatures w14:val="standardContextual"/>
            </w:rPr>
          </w:pPr>
          <w:hyperlink w:anchor="_Toc169595947" w:history="1">
            <w:r w:rsidR="00227C6E" w:rsidRPr="007F1D3F">
              <w:rPr>
                <w:rStyle w:val="Hyperlink"/>
                <w:color w:val="auto"/>
              </w:rPr>
              <w:t>III.</w:t>
            </w:r>
            <w:r w:rsidR="00227C6E" w:rsidRPr="007F1D3F">
              <w:rPr>
                <w:rFonts w:asciiTheme="minorHAnsi" w:eastAsiaTheme="minorEastAsia" w:hAnsiTheme="minorHAnsi" w:cstheme="minorBidi"/>
                <w:b w:val="0"/>
                <w:kern w:val="2"/>
                <w:sz w:val="24"/>
                <w:szCs w:val="24"/>
                <w:lang w:eastAsia="vi-VN"/>
                <w14:ligatures w14:val="standardContextual"/>
              </w:rPr>
              <w:tab/>
            </w:r>
            <w:r w:rsidR="00227C6E" w:rsidRPr="007F1D3F">
              <w:rPr>
                <w:rStyle w:val="Hyperlink"/>
                <w:color w:val="auto"/>
              </w:rPr>
              <w:t>TỔ CHỨC THỰC HIỆN</w:t>
            </w:r>
            <w:r w:rsidR="00227C6E" w:rsidRPr="007F1D3F">
              <w:rPr>
                <w:webHidden/>
              </w:rPr>
              <w:tab/>
            </w:r>
            <w:r w:rsidR="00227C6E" w:rsidRPr="007F1D3F">
              <w:rPr>
                <w:webHidden/>
              </w:rPr>
              <w:fldChar w:fldCharType="begin"/>
            </w:r>
            <w:r w:rsidR="00227C6E" w:rsidRPr="007F1D3F">
              <w:rPr>
                <w:webHidden/>
              </w:rPr>
              <w:instrText xml:space="preserve"> PAGEREF _Toc169595947 \h </w:instrText>
            </w:r>
            <w:r w:rsidR="00227C6E" w:rsidRPr="007F1D3F">
              <w:rPr>
                <w:webHidden/>
              </w:rPr>
            </w:r>
            <w:r w:rsidR="00227C6E" w:rsidRPr="007F1D3F">
              <w:rPr>
                <w:webHidden/>
              </w:rPr>
              <w:fldChar w:fldCharType="separate"/>
            </w:r>
            <w:r w:rsidR="00227C6E" w:rsidRPr="007F1D3F">
              <w:rPr>
                <w:webHidden/>
              </w:rPr>
              <w:t>43</w:t>
            </w:r>
            <w:r w:rsidR="00227C6E" w:rsidRPr="007F1D3F">
              <w:rPr>
                <w:webHidden/>
              </w:rPr>
              <w:fldChar w:fldCharType="end"/>
            </w:r>
          </w:hyperlink>
        </w:p>
        <w:p w14:paraId="1B494FDB" w14:textId="6F27DCB2" w:rsidR="00227C6E" w:rsidRPr="007F1D3F" w:rsidRDefault="00000000">
          <w:pPr>
            <w:pStyle w:val="TOC2"/>
            <w:rPr>
              <w:rFonts w:asciiTheme="minorHAnsi" w:eastAsiaTheme="minorEastAsia" w:hAnsiTheme="minorHAnsi" w:cstheme="minorBidi"/>
              <w:b w:val="0"/>
              <w:kern w:val="2"/>
              <w:sz w:val="24"/>
              <w:szCs w:val="24"/>
              <w:lang w:eastAsia="vi-VN"/>
              <w14:ligatures w14:val="standardContextual"/>
            </w:rPr>
          </w:pPr>
          <w:hyperlink w:anchor="_Toc169595948" w:history="1">
            <w:r w:rsidR="00227C6E" w:rsidRPr="007F1D3F">
              <w:rPr>
                <w:rStyle w:val="Hyperlink"/>
                <w:color w:val="auto"/>
              </w:rPr>
              <w:t>3.1.</w:t>
            </w:r>
            <w:r w:rsidR="00227C6E" w:rsidRPr="007F1D3F">
              <w:rPr>
                <w:rFonts w:asciiTheme="minorHAnsi" w:eastAsiaTheme="minorEastAsia" w:hAnsiTheme="minorHAnsi" w:cstheme="minorBidi"/>
                <w:b w:val="0"/>
                <w:kern w:val="2"/>
                <w:sz w:val="24"/>
                <w:szCs w:val="24"/>
                <w:lang w:eastAsia="vi-VN"/>
                <w14:ligatures w14:val="standardContextual"/>
              </w:rPr>
              <w:tab/>
            </w:r>
            <w:r w:rsidR="00227C6E" w:rsidRPr="007F1D3F">
              <w:rPr>
                <w:rStyle w:val="Hyperlink"/>
                <w:color w:val="auto"/>
              </w:rPr>
              <w:t>Phân công trách nhiệm</w:t>
            </w:r>
            <w:r w:rsidR="00227C6E" w:rsidRPr="007F1D3F">
              <w:rPr>
                <w:webHidden/>
              </w:rPr>
              <w:tab/>
            </w:r>
            <w:r w:rsidR="00227C6E" w:rsidRPr="007F1D3F">
              <w:rPr>
                <w:webHidden/>
              </w:rPr>
              <w:fldChar w:fldCharType="begin"/>
            </w:r>
            <w:r w:rsidR="00227C6E" w:rsidRPr="007F1D3F">
              <w:rPr>
                <w:webHidden/>
              </w:rPr>
              <w:instrText xml:space="preserve"> PAGEREF _Toc169595948 \h </w:instrText>
            </w:r>
            <w:r w:rsidR="00227C6E" w:rsidRPr="007F1D3F">
              <w:rPr>
                <w:webHidden/>
              </w:rPr>
            </w:r>
            <w:r w:rsidR="00227C6E" w:rsidRPr="007F1D3F">
              <w:rPr>
                <w:webHidden/>
              </w:rPr>
              <w:fldChar w:fldCharType="separate"/>
            </w:r>
            <w:r w:rsidR="00227C6E" w:rsidRPr="007F1D3F">
              <w:rPr>
                <w:webHidden/>
              </w:rPr>
              <w:t>43</w:t>
            </w:r>
            <w:r w:rsidR="00227C6E" w:rsidRPr="007F1D3F">
              <w:rPr>
                <w:webHidden/>
              </w:rPr>
              <w:fldChar w:fldCharType="end"/>
            </w:r>
          </w:hyperlink>
        </w:p>
        <w:p w14:paraId="668950FC" w14:textId="32FED21B" w:rsidR="00227C6E" w:rsidRPr="007F1D3F" w:rsidRDefault="00000000">
          <w:pPr>
            <w:pStyle w:val="TOC2"/>
            <w:rPr>
              <w:rFonts w:asciiTheme="minorHAnsi" w:eastAsiaTheme="minorEastAsia" w:hAnsiTheme="minorHAnsi" w:cstheme="minorBidi"/>
              <w:b w:val="0"/>
              <w:kern w:val="2"/>
              <w:sz w:val="24"/>
              <w:szCs w:val="24"/>
              <w:lang w:eastAsia="vi-VN"/>
              <w14:ligatures w14:val="standardContextual"/>
            </w:rPr>
          </w:pPr>
          <w:hyperlink w:anchor="_Toc169595949" w:history="1">
            <w:r w:rsidR="00227C6E" w:rsidRPr="007F1D3F">
              <w:rPr>
                <w:rStyle w:val="Hyperlink"/>
                <w:color w:val="auto"/>
              </w:rPr>
              <w:t>3.2.</w:t>
            </w:r>
            <w:r w:rsidR="00227C6E" w:rsidRPr="007F1D3F">
              <w:rPr>
                <w:rFonts w:asciiTheme="minorHAnsi" w:eastAsiaTheme="minorEastAsia" w:hAnsiTheme="minorHAnsi" w:cstheme="minorBidi"/>
                <w:b w:val="0"/>
                <w:kern w:val="2"/>
                <w:sz w:val="24"/>
                <w:szCs w:val="24"/>
                <w:lang w:eastAsia="vi-VN"/>
                <w14:ligatures w14:val="standardContextual"/>
              </w:rPr>
              <w:tab/>
            </w:r>
            <w:r w:rsidR="00227C6E" w:rsidRPr="007F1D3F">
              <w:rPr>
                <w:rStyle w:val="Hyperlink"/>
                <w:color w:val="auto"/>
              </w:rPr>
              <w:t>Tiến độ thực hiện</w:t>
            </w:r>
            <w:r w:rsidR="00227C6E" w:rsidRPr="007F1D3F">
              <w:rPr>
                <w:webHidden/>
              </w:rPr>
              <w:tab/>
            </w:r>
            <w:r w:rsidR="00227C6E" w:rsidRPr="007F1D3F">
              <w:rPr>
                <w:webHidden/>
              </w:rPr>
              <w:fldChar w:fldCharType="begin"/>
            </w:r>
            <w:r w:rsidR="00227C6E" w:rsidRPr="007F1D3F">
              <w:rPr>
                <w:webHidden/>
              </w:rPr>
              <w:instrText xml:space="preserve"> PAGEREF _Toc169595949 \h </w:instrText>
            </w:r>
            <w:r w:rsidR="00227C6E" w:rsidRPr="007F1D3F">
              <w:rPr>
                <w:webHidden/>
              </w:rPr>
            </w:r>
            <w:r w:rsidR="00227C6E" w:rsidRPr="007F1D3F">
              <w:rPr>
                <w:webHidden/>
              </w:rPr>
              <w:fldChar w:fldCharType="separate"/>
            </w:r>
            <w:r w:rsidR="00227C6E" w:rsidRPr="007F1D3F">
              <w:rPr>
                <w:webHidden/>
              </w:rPr>
              <w:t>44</w:t>
            </w:r>
            <w:r w:rsidR="00227C6E" w:rsidRPr="007F1D3F">
              <w:rPr>
                <w:webHidden/>
              </w:rPr>
              <w:fldChar w:fldCharType="end"/>
            </w:r>
          </w:hyperlink>
        </w:p>
        <w:p w14:paraId="36B904F8" w14:textId="3CF4B7E0" w:rsidR="00C84B2C" w:rsidRPr="007F1D3F" w:rsidRDefault="00C84B2C">
          <w:pPr>
            <w:rPr>
              <w:sz w:val="26"/>
              <w:szCs w:val="26"/>
            </w:rPr>
          </w:pPr>
          <w:r w:rsidRPr="007F1D3F">
            <w:rPr>
              <w:noProof/>
              <w:sz w:val="26"/>
              <w:szCs w:val="26"/>
            </w:rPr>
            <w:fldChar w:fldCharType="end"/>
          </w:r>
        </w:p>
      </w:sdtContent>
    </w:sdt>
    <w:p w14:paraId="37F9B248" w14:textId="7F1D1877" w:rsidR="00BE4244" w:rsidRPr="007F1D3F" w:rsidRDefault="00BE4244">
      <w:pPr>
        <w:rPr>
          <w:spacing w:val="20"/>
          <w:sz w:val="26"/>
          <w:szCs w:val="26"/>
          <w:lang w:val="pt-BR"/>
        </w:rPr>
      </w:pPr>
      <w:r w:rsidRPr="007F1D3F">
        <w:rPr>
          <w:spacing w:val="20"/>
          <w:sz w:val="26"/>
          <w:szCs w:val="26"/>
          <w:lang w:val="pt-BR"/>
        </w:rPr>
        <w:br w:type="page"/>
      </w:r>
    </w:p>
    <w:p w14:paraId="7DA268E8" w14:textId="4EA92291" w:rsidR="004E442A" w:rsidRPr="007F1D3F" w:rsidRDefault="009569A5" w:rsidP="00AE0801">
      <w:pPr>
        <w:pStyle w:val="ListParagraph"/>
        <w:numPr>
          <w:ilvl w:val="1"/>
          <w:numId w:val="11"/>
        </w:numPr>
        <w:tabs>
          <w:tab w:val="left" w:pos="851"/>
        </w:tabs>
        <w:spacing w:before="120" w:after="120"/>
        <w:jc w:val="both"/>
        <w:outlineLvl w:val="1"/>
        <w:rPr>
          <w:b/>
          <w:sz w:val="26"/>
          <w:szCs w:val="26"/>
          <w:lang w:val="pt-BR"/>
        </w:rPr>
      </w:pPr>
      <w:bookmarkStart w:id="0" w:name="_Toc169595894"/>
      <w:r w:rsidRPr="007F1D3F">
        <w:rPr>
          <w:b/>
          <w:sz w:val="26"/>
          <w:szCs w:val="26"/>
          <w:lang w:val="pt-BR"/>
        </w:rPr>
        <w:lastRenderedPageBreak/>
        <w:t>LÝ DO VÀ SỰ CẦN THIẾT LẬP QUY HOẠCH</w:t>
      </w:r>
      <w:bookmarkEnd w:id="0"/>
    </w:p>
    <w:p w14:paraId="3D320341" w14:textId="23A9E92A" w:rsidR="002E2F4C" w:rsidRPr="007F1D3F" w:rsidRDefault="002E2F4C" w:rsidP="002E2F4C">
      <w:pPr>
        <w:pStyle w:val="bac-bullet01"/>
        <w:numPr>
          <w:ilvl w:val="0"/>
          <w:numId w:val="0"/>
        </w:numPr>
        <w:tabs>
          <w:tab w:val="left" w:pos="360"/>
        </w:tabs>
        <w:spacing w:after="120" w:line="276" w:lineRule="auto"/>
        <w:ind w:firstLine="567"/>
        <w:jc w:val="both"/>
        <w:rPr>
          <w:rFonts w:ascii="Times New Roman" w:hAnsi="Times New Roman" w:cs="Times New Roman"/>
          <w:sz w:val="26"/>
          <w:szCs w:val="26"/>
          <w:lang w:val="pt-BR"/>
        </w:rPr>
      </w:pPr>
      <w:r w:rsidRPr="007F1D3F">
        <w:rPr>
          <w:rFonts w:ascii="Times New Roman" w:hAnsi="Times New Roman" w:cs="Times New Roman"/>
          <w:sz w:val="26"/>
          <w:szCs w:val="26"/>
          <w:lang w:val="pt-BR"/>
        </w:rPr>
        <w:t xml:space="preserve">Trong vùng Bắc Trung bộ và Duyên hải miền Trung, tỉnh Bình Định thuộc tiểu vùng Trung Trung Bộ, là tiểu vùng được định hướng trở thành vùng động lực của vùng, là khu vực tăng trưởng quan trọng về công nghiệp, dịch vụ cao </w:t>
      </w:r>
      <w:r w:rsidR="00AE6075" w:rsidRPr="007F1D3F">
        <w:rPr>
          <w:rFonts w:ascii="Times New Roman" w:hAnsi="Times New Roman" w:cs="Times New Roman"/>
          <w:sz w:val="26"/>
          <w:szCs w:val="26"/>
          <w:lang w:val="pt-BR"/>
        </w:rPr>
        <w:t>cấp</w:t>
      </w:r>
      <w:r w:rsidRPr="007F1D3F">
        <w:rPr>
          <w:rFonts w:ascii="Times New Roman" w:hAnsi="Times New Roman" w:cs="Times New Roman"/>
          <w:sz w:val="26"/>
          <w:szCs w:val="26"/>
          <w:lang w:val="pt-BR"/>
        </w:rPr>
        <w:t>, đô thị biển. Bình Định được xác định là trung tâm công nghiệp công nghệ thông tin, dịch vụ và du lịch, trung tâm lớn của cả nước về phát triển kinh tế biển.</w:t>
      </w:r>
    </w:p>
    <w:p w14:paraId="42B3A529" w14:textId="7553AC86" w:rsidR="002E2F4C" w:rsidRPr="007F1D3F" w:rsidRDefault="002E2F4C" w:rsidP="002E2F4C">
      <w:pPr>
        <w:pStyle w:val="bac-bullet01"/>
        <w:numPr>
          <w:ilvl w:val="0"/>
          <w:numId w:val="0"/>
        </w:numPr>
        <w:tabs>
          <w:tab w:val="left" w:pos="360"/>
        </w:tabs>
        <w:spacing w:after="120" w:line="276" w:lineRule="auto"/>
        <w:ind w:firstLine="567"/>
        <w:jc w:val="both"/>
        <w:rPr>
          <w:rFonts w:ascii="Times New Roman" w:hAnsi="Times New Roman" w:cs="Times New Roman"/>
          <w:sz w:val="26"/>
          <w:szCs w:val="26"/>
          <w:lang w:val="pt-BR"/>
        </w:rPr>
      </w:pPr>
      <w:r w:rsidRPr="007F1D3F">
        <w:rPr>
          <w:rFonts w:ascii="Times New Roman" w:hAnsi="Times New Roman" w:cs="Times New Roman"/>
          <w:sz w:val="26"/>
          <w:szCs w:val="26"/>
          <w:lang w:val="pt-BR"/>
        </w:rPr>
        <w:t>Hoài Nhơn là đô thị duyên hải thuộc khu vực trung tâm vùng phía Bắc tỉnh Bình Định, có tổng diện tích tự nhiên là 420,84 km</w:t>
      </w:r>
      <w:r w:rsidRPr="001564D1">
        <w:rPr>
          <w:rFonts w:ascii="Times New Roman" w:hAnsi="Times New Roman" w:cs="Times New Roman"/>
          <w:sz w:val="26"/>
          <w:szCs w:val="26"/>
          <w:vertAlign w:val="superscript"/>
          <w:lang w:val="pt-BR"/>
        </w:rPr>
        <w:t>2</w:t>
      </w:r>
      <w:r w:rsidRPr="007F1D3F">
        <w:rPr>
          <w:rFonts w:ascii="Times New Roman" w:hAnsi="Times New Roman" w:cs="Times New Roman"/>
          <w:sz w:val="26"/>
          <w:szCs w:val="26"/>
          <w:lang w:val="pt-BR"/>
        </w:rPr>
        <w:t xml:space="preserve">, dân số </w:t>
      </w:r>
      <w:r w:rsidR="00461F6C" w:rsidRPr="007F1D3F">
        <w:rPr>
          <w:rFonts w:ascii="Times New Roman" w:hAnsi="Times New Roman" w:cs="Times New Roman"/>
          <w:sz w:val="26"/>
          <w:szCs w:val="26"/>
          <w:lang w:val="pt-BR"/>
        </w:rPr>
        <w:t xml:space="preserve">năm 2022 là </w:t>
      </w:r>
      <w:r w:rsidRPr="007F1D3F">
        <w:rPr>
          <w:rFonts w:ascii="Times New Roman" w:hAnsi="Times New Roman" w:cs="Times New Roman"/>
          <w:sz w:val="26"/>
          <w:szCs w:val="26"/>
          <w:lang w:val="pt-BR"/>
        </w:rPr>
        <w:t>210.</w:t>
      </w:r>
      <w:r w:rsidR="00461F6C" w:rsidRPr="007F1D3F">
        <w:rPr>
          <w:rFonts w:ascii="Times New Roman" w:hAnsi="Times New Roman" w:cs="Times New Roman"/>
          <w:sz w:val="26"/>
          <w:szCs w:val="26"/>
          <w:lang w:val="pt-BR"/>
        </w:rPr>
        <w:t>295</w:t>
      </w:r>
      <w:r w:rsidRPr="007F1D3F">
        <w:rPr>
          <w:rFonts w:ascii="Times New Roman" w:hAnsi="Times New Roman" w:cs="Times New Roman"/>
          <w:sz w:val="26"/>
          <w:szCs w:val="26"/>
          <w:lang w:val="pt-BR"/>
        </w:rPr>
        <w:t xml:space="preserve"> người, gồm 17 đơn vị hành chính cấp xã (11 phường và 06 xã).</w:t>
      </w:r>
    </w:p>
    <w:p w14:paraId="00D3F9DA" w14:textId="12536081" w:rsidR="002E2F4C" w:rsidRPr="007F1D3F" w:rsidRDefault="002E2F4C" w:rsidP="002E2F4C">
      <w:pPr>
        <w:pStyle w:val="bac-bullet01"/>
        <w:numPr>
          <w:ilvl w:val="0"/>
          <w:numId w:val="0"/>
        </w:numPr>
        <w:tabs>
          <w:tab w:val="left" w:pos="360"/>
        </w:tabs>
        <w:spacing w:after="120" w:line="276" w:lineRule="auto"/>
        <w:ind w:firstLine="567"/>
        <w:jc w:val="both"/>
        <w:rPr>
          <w:rFonts w:ascii="Times New Roman" w:hAnsi="Times New Roman" w:cs="Times New Roman"/>
          <w:sz w:val="26"/>
          <w:szCs w:val="26"/>
          <w:lang w:val="pt-BR"/>
        </w:rPr>
      </w:pPr>
      <w:r w:rsidRPr="007F1D3F">
        <w:rPr>
          <w:rFonts w:ascii="Times New Roman" w:hAnsi="Times New Roman" w:cs="Times New Roman"/>
          <w:sz w:val="26"/>
          <w:szCs w:val="26"/>
          <w:lang w:val="pt-BR"/>
        </w:rPr>
        <w:t xml:space="preserve">Hoài Nhơn có vị trí thuận lợi về giao thông như </w:t>
      </w:r>
      <w:r w:rsidR="001564D1">
        <w:rPr>
          <w:rFonts w:ascii="Times New Roman" w:hAnsi="Times New Roman" w:cs="Times New Roman"/>
          <w:sz w:val="26"/>
          <w:szCs w:val="26"/>
          <w:lang w:val="pt-BR"/>
        </w:rPr>
        <w:t>T</w:t>
      </w:r>
      <w:r w:rsidRPr="007F1D3F">
        <w:rPr>
          <w:rFonts w:ascii="Times New Roman" w:hAnsi="Times New Roman" w:cs="Times New Roman"/>
          <w:sz w:val="26"/>
          <w:szCs w:val="26"/>
          <w:lang w:val="pt-BR"/>
        </w:rPr>
        <w:t xml:space="preserve">uyến đường sắt Bắc – Nam với 02 nhà ga là Tam Quan và Bồng Sơn; </w:t>
      </w:r>
      <w:r w:rsidR="001564D1">
        <w:rPr>
          <w:rFonts w:ascii="Times New Roman" w:hAnsi="Times New Roman" w:cs="Times New Roman"/>
          <w:sz w:val="26"/>
          <w:szCs w:val="26"/>
          <w:lang w:val="pt-BR"/>
        </w:rPr>
        <w:t>Q</w:t>
      </w:r>
      <w:r w:rsidRPr="007F1D3F">
        <w:rPr>
          <w:rFonts w:ascii="Times New Roman" w:hAnsi="Times New Roman" w:cs="Times New Roman"/>
          <w:sz w:val="26"/>
          <w:szCs w:val="26"/>
          <w:lang w:val="pt-BR"/>
        </w:rPr>
        <w:t>uốc lộ 1A chạy dài từ Bắc đến Nam, là điểm đầu của các</w:t>
      </w:r>
      <w:r w:rsidR="00795B3A" w:rsidRPr="007F1D3F">
        <w:rPr>
          <w:rFonts w:ascii="Times New Roman" w:hAnsi="Times New Roman" w:cs="Times New Roman"/>
          <w:sz w:val="26"/>
          <w:szCs w:val="26"/>
          <w:lang w:val="pt-BR"/>
        </w:rPr>
        <w:t xml:space="preserve"> đường</w:t>
      </w:r>
      <w:r w:rsidRPr="007F1D3F">
        <w:rPr>
          <w:rFonts w:ascii="Times New Roman" w:hAnsi="Times New Roman" w:cs="Times New Roman"/>
          <w:sz w:val="26"/>
          <w:szCs w:val="26"/>
          <w:lang w:val="pt-BR"/>
        </w:rPr>
        <w:t xml:space="preserve"> tỉnh lộ 639, 638</w:t>
      </w:r>
      <w:r w:rsidR="00795B3A" w:rsidRPr="007F1D3F">
        <w:rPr>
          <w:rFonts w:ascii="Times New Roman" w:hAnsi="Times New Roman" w:cs="Times New Roman"/>
          <w:sz w:val="26"/>
          <w:szCs w:val="26"/>
          <w:lang w:val="pt-BR"/>
        </w:rPr>
        <w:t>, 629, 630</w:t>
      </w:r>
      <w:r w:rsidRPr="007F1D3F">
        <w:rPr>
          <w:rFonts w:ascii="Times New Roman" w:hAnsi="Times New Roman" w:cs="Times New Roman"/>
          <w:sz w:val="26"/>
          <w:szCs w:val="26"/>
          <w:lang w:val="pt-BR"/>
        </w:rPr>
        <w:t xml:space="preserve"> nối liền hầu hết các huyện trong tỉnh, có 24km đường bờ biển với 02 cửa biển.  Nằm ở vị trí trung tâm giữa 02 thành phố lớn của tỉnh Bình Định và tỉnh Quảng Ngãi là thành phố Quy Nhơn (cách 85 km) và thành phố Quảng Ngãi (cách 90 km). Như vậy, Hoài Nhơn là địa bàn có vị trí chiến lược quan trọng về chính trị, kinh tế, an ninh, quốc phòng của tỉnh Bình Định nói riêng và vùng Trung Trung Bộ nói chung. </w:t>
      </w:r>
    </w:p>
    <w:p w14:paraId="5F24DF82" w14:textId="77777777" w:rsidR="002E2F4C" w:rsidRPr="007F1D3F" w:rsidRDefault="002E2F4C" w:rsidP="002E2F4C">
      <w:pPr>
        <w:pStyle w:val="bac-bullet01"/>
        <w:numPr>
          <w:ilvl w:val="0"/>
          <w:numId w:val="0"/>
        </w:numPr>
        <w:tabs>
          <w:tab w:val="left" w:pos="360"/>
        </w:tabs>
        <w:spacing w:after="120" w:line="276" w:lineRule="auto"/>
        <w:ind w:firstLine="567"/>
        <w:jc w:val="both"/>
        <w:rPr>
          <w:rFonts w:ascii="Times New Roman" w:hAnsi="Times New Roman" w:cs="Times New Roman"/>
          <w:sz w:val="26"/>
          <w:szCs w:val="26"/>
          <w:lang w:val="pt-BR"/>
        </w:rPr>
      </w:pPr>
      <w:r w:rsidRPr="007F1D3F">
        <w:rPr>
          <w:rFonts w:ascii="Times New Roman" w:hAnsi="Times New Roman" w:cs="Times New Roman"/>
          <w:sz w:val="26"/>
          <w:szCs w:val="26"/>
          <w:lang w:val="pt-BR"/>
        </w:rPr>
        <w:t>Theo Quy hoạch tỉnh Bình Định thời kỳ 2021-2030, tầm nhìn đến năm 2050 đã được Thủ tướng Chính phủ phê duyệt tại Quyết định số 1619/QĐ-TTg ngày 14/12/2023, Hoài Nhơn là một trong ba cực phát triển chính của tỉnh Bình Định, là đô thị cửa ngõ phía Bắc, hạt nhân thúc đẩy sự phát triển của tiểu vùng phía Bắc tỉnh; là vùng có tầm quan trọng trong bảo vệ cảnh quan, môi trường, sự phát triển bền vững tại địa phương; là vùng phát triển đô thị mới gắn liền với phát triển công nghiệp hiện đại gắn với động lực mới phía Bắc của tỉnh; là khu vực có nhiều tiềm năng phát triển kinh tế biển, gắn liền với du lịch dịch vụ.</w:t>
      </w:r>
    </w:p>
    <w:p w14:paraId="249F6ABA" w14:textId="520387B7" w:rsidR="002E2F4C" w:rsidRPr="007F1D3F" w:rsidRDefault="002E2F4C" w:rsidP="002E2F4C">
      <w:pPr>
        <w:pStyle w:val="bac-bullet01"/>
        <w:numPr>
          <w:ilvl w:val="0"/>
          <w:numId w:val="0"/>
        </w:numPr>
        <w:tabs>
          <w:tab w:val="left" w:pos="360"/>
        </w:tabs>
        <w:spacing w:after="120" w:line="276" w:lineRule="auto"/>
        <w:ind w:firstLine="567"/>
        <w:jc w:val="both"/>
        <w:rPr>
          <w:rFonts w:ascii="Times New Roman" w:hAnsi="Times New Roman" w:cs="Times New Roman"/>
          <w:sz w:val="26"/>
          <w:szCs w:val="26"/>
          <w:lang w:val="pt-BR"/>
        </w:rPr>
      </w:pPr>
      <w:r w:rsidRPr="007F1D3F">
        <w:rPr>
          <w:rFonts w:ascii="Times New Roman" w:hAnsi="Times New Roman" w:cs="Times New Roman"/>
          <w:sz w:val="26"/>
          <w:szCs w:val="26"/>
          <w:lang w:val="pt-BR"/>
        </w:rPr>
        <w:t xml:space="preserve">Quy hoạch chung </w:t>
      </w:r>
      <w:r w:rsidR="00DB3F70" w:rsidRPr="007F1D3F">
        <w:rPr>
          <w:rFonts w:ascii="Times New Roman" w:hAnsi="Times New Roman" w:cs="Times New Roman"/>
          <w:sz w:val="26"/>
          <w:szCs w:val="26"/>
          <w:lang w:val="pt-BR"/>
        </w:rPr>
        <w:t xml:space="preserve">xây dựng </w:t>
      </w:r>
      <w:r w:rsidRPr="007F1D3F">
        <w:rPr>
          <w:rFonts w:ascii="Times New Roman" w:hAnsi="Times New Roman" w:cs="Times New Roman"/>
          <w:sz w:val="26"/>
          <w:szCs w:val="26"/>
          <w:lang w:val="pt-BR"/>
        </w:rPr>
        <w:t>đô thị Hoài Nhơn</w:t>
      </w:r>
      <w:r w:rsidR="00795B3A" w:rsidRPr="007F1D3F">
        <w:rPr>
          <w:rFonts w:ascii="Times New Roman" w:hAnsi="Times New Roman" w:cs="Times New Roman"/>
          <w:sz w:val="26"/>
          <w:szCs w:val="26"/>
          <w:lang w:val="pt-BR"/>
        </w:rPr>
        <w:t>, tỉnh Bình Định</w:t>
      </w:r>
      <w:r w:rsidRPr="007F1D3F">
        <w:rPr>
          <w:rFonts w:ascii="Times New Roman" w:hAnsi="Times New Roman" w:cs="Times New Roman"/>
          <w:sz w:val="26"/>
          <w:szCs w:val="26"/>
          <w:lang w:val="pt-BR"/>
        </w:rPr>
        <w:t xml:space="preserve"> đến năm 2035 đã được Uỷ ban nhân dân tỉnh Bình Định phê duyệt tại Quyết định số 2185/QĐ-UBND ngày 27/6/2019. Đến nay, cơ bản thị xã đã hình thành và phát triển theo các định hướng của quy hoạch chung được duyệt. Tuy nhiên, đồ án được lập trong bối cảnh thực hiện mục tiêu nâng cấp đô thị Hoài Nhơn lên đô thị loại IV và hình thành thị xã Hoài Nhơn, do đó, các chỉ tiêu kinh tế - kỹ thuật đến nay cần được rà soát, điều chỉnh phù hợp với các định hướng</w:t>
      </w:r>
      <w:r w:rsidR="0010571C" w:rsidRPr="007F1D3F">
        <w:rPr>
          <w:rFonts w:ascii="Times New Roman" w:hAnsi="Times New Roman" w:cs="Times New Roman"/>
          <w:sz w:val="26"/>
          <w:szCs w:val="26"/>
          <w:lang w:val="pt-BR"/>
        </w:rPr>
        <w:t xml:space="preserve"> nâng cấp lên đô thị loại III</w:t>
      </w:r>
      <w:r w:rsidR="007D298C" w:rsidRPr="007F1D3F">
        <w:rPr>
          <w:rFonts w:ascii="Times New Roman" w:hAnsi="Times New Roman" w:cs="Times New Roman"/>
          <w:sz w:val="26"/>
          <w:szCs w:val="26"/>
          <w:lang w:val="pt-BR"/>
        </w:rPr>
        <w:t xml:space="preserve"> vào năm 2025, trở thành thành phố trực thuộc tỉnh trước năm 2030,</w:t>
      </w:r>
      <w:r w:rsidRPr="007F1D3F">
        <w:rPr>
          <w:rFonts w:ascii="Times New Roman" w:hAnsi="Times New Roman" w:cs="Times New Roman"/>
          <w:sz w:val="26"/>
          <w:szCs w:val="26"/>
          <w:lang w:val="pt-BR"/>
        </w:rPr>
        <w:t xml:space="preserve"> cũng như quy định pháp luật về tiêu chuẩn phân loại đô thị và phân loại đơn vị hành chính. Đồng thời, Quy hoạch vùng Bắc Trung bộ và Duyên hải miền Trung và Quy hoạch tỉnh Bình Định thời kỳ 2021-2030, tầm nhìn đến năm 2050 đã được Thủ tướng Chính phủ phê duyệt đã đề xuất các định hướng phát triển mới về kinh tế - xã hội, kết cấu hạ tầng, phát triển đô thị, …cần được nghiên cứu, cập nhật và </w:t>
      </w:r>
      <w:r w:rsidRPr="007F1D3F">
        <w:rPr>
          <w:rFonts w:ascii="Times New Roman" w:hAnsi="Times New Roman" w:cs="Times New Roman"/>
          <w:sz w:val="26"/>
          <w:szCs w:val="26"/>
          <w:lang w:val="pt-BR"/>
        </w:rPr>
        <w:lastRenderedPageBreak/>
        <w:t>bổ sung các định hướng phát triển cho thị xã Hoài Nhơn đảm bảo phù hợp với các quy hoạch cấp trên.</w:t>
      </w:r>
    </w:p>
    <w:p w14:paraId="12CE211D" w14:textId="6686193F" w:rsidR="002E2F4C" w:rsidRPr="007F1D3F" w:rsidRDefault="002E2F4C" w:rsidP="002E2F4C">
      <w:pPr>
        <w:pStyle w:val="bac-bullet01"/>
        <w:numPr>
          <w:ilvl w:val="0"/>
          <w:numId w:val="0"/>
        </w:numPr>
        <w:tabs>
          <w:tab w:val="left" w:pos="360"/>
        </w:tabs>
        <w:spacing w:after="120" w:line="276" w:lineRule="auto"/>
        <w:ind w:firstLine="567"/>
        <w:jc w:val="both"/>
        <w:rPr>
          <w:rFonts w:ascii="Times New Roman" w:hAnsi="Times New Roman" w:cs="Times New Roman"/>
          <w:sz w:val="26"/>
          <w:szCs w:val="26"/>
          <w:lang w:val="pt-BR"/>
        </w:rPr>
      </w:pPr>
      <w:r w:rsidRPr="007F1D3F">
        <w:rPr>
          <w:rFonts w:ascii="Times New Roman" w:hAnsi="Times New Roman" w:cs="Times New Roman"/>
          <w:sz w:val="26"/>
          <w:szCs w:val="26"/>
          <w:lang w:val="pt-BR"/>
        </w:rPr>
        <w:t xml:space="preserve">Điều chỉnh Quy hoạch chung </w:t>
      </w:r>
      <w:r w:rsidR="00795B3A" w:rsidRPr="007F1D3F">
        <w:rPr>
          <w:rFonts w:ascii="Times New Roman" w:hAnsi="Times New Roman" w:cs="Times New Roman"/>
          <w:sz w:val="26"/>
          <w:szCs w:val="26"/>
          <w:lang w:val="pt-BR"/>
        </w:rPr>
        <w:t>đô thị</w:t>
      </w:r>
      <w:r w:rsidRPr="007F1D3F">
        <w:rPr>
          <w:rFonts w:ascii="Times New Roman" w:hAnsi="Times New Roman" w:cs="Times New Roman"/>
          <w:sz w:val="26"/>
          <w:szCs w:val="26"/>
          <w:lang w:val="pt-BR"/>
        </w:rPr>
        <w:t xml:space="preserve"> Hoài Nhơn</w:t>
      </w:r>
      <w:r w:rsidR="00795B3A" w:rsidRPr="007F1D3F">
        <w:rPr>
          <w:rFonts w:ascii="Times New Roman" w:hAnsi="Times New Roman" w:cs="Times New Roman"/>
          <w:sz w:val="26"/>
          <w:szCs w:val="26"/>
          <w:lang w:val="pt-BR"/>
        </w:rPr>
        <w:t>, tỉnh Bình Định</w:t>
      </w:r>
      <w:r w:rsidRPr="007F1D3F">
        <w:rPr>
          <w:rFonts w:ascii="Times New Roman" w:hAnsi="Times New Roman" w:cs="Times New Roman"/>
          <w:sz w:val="26"/>
          <w:szCs w:val="26"/>
          <w:lang w:val="pt-BR"/>
        </w:rPr>
        <w:t xml:space="preserve"> đến năm 2045 là bước cụ thể hoá Quyết định số 1619/QĐ-TTg ngày 14/12/2023 của Thủ tướng Chính phủ về việc phê duyệt Quy hoạch tỉnh Bình Định thời kỳ 2021-2030, tầm nhìn đến năm 2050. Đồng thời phù hợp với định hướng Quy hoạch vùng Bắc Trung bộ và Duyên hải miền Trung thời kỳ 2021-2030, tầm nhìn đến năm 2050 được Thủ tướng Chính phủ phê duyệt tại Quyết định số 376/QĐ-TTg ngày 04/5/2024.</w:t>
      </w:r>
    </w:p>
    <w:p w14:paraId="08D90A37" w14:textId="77B429C7" w:rsidR="002E2F4C" w:rsidRPr="007F1D3F" w:rsidRDefault="002E2F4C" w:rsidP="002E2F4C">
      <w:pPr>
        <w:pStyle w:val="bac-bullet01"/>
        <w:numPr>
          <w:ilvl w:val="0"/>
          <w:numId w:val="0"/>
        </w:numPr>
        <w:tabs>
          <w:tab w:val="left" w:pos="360"/>
        </w:tabs>
        <w:spacing w:after="120" w:line="276" w:lineRule="auto"/>
        <w:ind w:firstLine="567"/>
        <w:jc w:val="both"/>
        <w:rPr>
          <w:rFonts w:ascii="Times New Roman" w:hAnsi="Times New Roman" w:cs="Times New Roman"/>
          <w:sz w:val="26"/>
          <w:szCs w:val="26"/>
          <w:lang w:val="pt-BR"/>
        </w:rPr>
      </w:pPr>
      <w:r w:rsidRPr="007F1D3F">
        <w:rPr>
          <w:rFonts w:ascii="Times New Roman" w:hAnsi="Times New Roman" w:cs="Times New Roman"/>
          <w:sz w:val="26"/>
          <w:szCs w:val="26"/>
          <w:lang w:val="pt-BR"/>
        </w:rPr>
        <w:t xml:space="preserve">Với những lý do </w:t>
      </w:r>
      <w:r w:rsidR="00A540B3" w:rsidRPr="007F1D3F">
        <w:rPr>
          <w:rFonts w:ascii="Times New Roman" w:hAnsi="Times New Roman" w:cs="Times New Roman"/>
          <w:sz w:val="26"/>
          <w:szCs w:val="26"/>
          <w:lang w:val="pt-BR"/>
        </w:rPr>
        <w:t>nêu</w:t>
      </w:r>
      <w:r w:rsidRPr="007F1D3F">
        <w:rPr>
          <w:rFonts w:ascii="Times New Roman" w:hAnsi="Times New Roman" w:cs="Times New Roman"/>
          <w:sz w:val="26"/>
          <w:szCs w:val="26"/>
          <w:lang w:val="pt-BR"/>
        </w:rPr>
        <w:t xml:space="preserve"> trên, việc lập “Điều chỉnh Quy hoạch chung xây dựng đô thị Hoài Nhơn, tỉnh Bình Định đến năm 2045” với tỷ lệ 1/10.000 trên cơ sở rà soát điều chỉnh </w:t>
      </w:r>
      <w:r w:rsidR="00A540B3" w:rsidRPr="007F1D3F">
        <w:rPr>
          <w:rFonts w:ascii="Times New Roman" w:hAnsi="Times New Roman" w:cs="Times New Roman"/>
          <w:sz w:val="26"/>
          <w:szCs w:val="26"/>
          <w:lang w:val="pt-BR"/>
        </w:rPr>
        <w:t>Q</w:t>
      </w:r>
      <w:r w:rsidRPr="007F1D3F">
        <w:rPr>
          <w:rFonts w:ascii="Times New Roman" w:hAnsi="Times New Roman" w:cs="Times New Roman"/>
          <w:sz w:val="26"/>
          <w:szCs w:val="26"/>
          <w:lang w:val="pt-BR"/>
        </w:rPr>
        <w:t>uy hoạch chung xây dựng đô thị Hoài Nhơn</w:t>
      </w:r>
      <w:r w:rsidR="00A540B3" w:rsidRPr="007F1D3F">
        <w:rPr>
          <w:rFonts w:ascii="Times New Roman" w:hAnsi="Times New Roman" w:cs="Times New Roman"/>
          <w:sz w:val="26"/>
          <w:szCs w:val="26"/>
          <w:lang w:val="pt-BR"/>
        </w:rPr>
        <w:t>, tỉnh Bình Định</w:t>
      </w:r>
      <w:r w:rsidRPr="007F1D3F">
        <w:rPr>
          <w:rFonts w:ascii="Times New Roman" w:hAnsi="Times New Roman" w:cs="Times New Roman"/>
          <w:sz w:val="26"/>
          <w:szCs w:val="26"/>
          <w:lang w:val="pt-BR"/>
        </w:rPr>
        <w:t xml:space="preserve"> đến năm 2035 đã được UBND tỉnh Bình Định phê duyệt là thật sự cần thiết và cấp bách.</w:t>
      </w:r>
    </w:p>
    <w:p w14:paraId="1EF3E275" w14:textId="08D2197B" w:rsidR="00E31969" w:rsidRPr="007F1D3F" w:rsidRDefault="00BF5617" w:rsidP="002E2F4C">
      <w:pPr>
        <w:pStyle w:val="ListParagraph"/>
        <w:numPr>
          <w:ilvl w:val="1"/>
          <w:numId w:val="11"/>
        </w:numPr>
        <w:tabs>
          <w:tab w:val="left" w:pos="851"/>
        </w:tabs>
        <w:spacing w:before="120" w:after="120"/>
        <w:ind w:left="357" w:hanging="357"/>
        <w:jc w:val="both"/>
        <w:outlineLvl w:val="1"/>
        <w:rPr>
          <w:b/>
          <w:sz w:val="26"/>
          <w:szCs w:val="26"/>
          <w:lang w:val="vi-VN"/>
        </w:rPr>
      </w:pPr>
      <w:bookmarkStart w:id="1" w:name="_Toc169595895"/>
      <w:r w:rsidRPr="007F1D3F">
        <w:rPr>
          <w:b/>
          <w:sz w:val="26"/>
          <w:szCs w:val="26"/>
          <w:lang w:val="vi-VN"/>
        </w:rPr>
        <w:t>NỘI DUNG NHIỆM VỤ QUY HOẠCH</w:t>
      </w:r>
      <w:bookmarkEnd w:id="1"/>
    </w:p>
    <w:p w14:paraId="106A7DA9" w14:textId="62F22321" w:rsidR="000731FB" w:rsidRPr="007F1D3F" w:rsidRDefault="00307661" w:rsidP="00B77794">
      <w:pPr>
        <w:pStyle w:val="ListParagraph"/>
        <w:numPr>
          <w:ilvl w:val="1"/>
          <w:numId w:val="12"/>
        </w:numPr>
        <w:tabs>
          <w:tab w:val="left" w:pos="851"/>
        </w:tabs>
        <w:spacing w:before="120" w:after="120"/>
        <w:ind w:left="567" w:hanging="567"/>
        <w:jc w:val="both"/>
        <w:outlineLvl w:val="1"/>
        <w:rPr>
          <w:b/>
          <w:sz w:val="26"/>
          <w:szCs w:val="26"/>
          <w:lang w:val="vi-VN"/>
        </w:rPr>
      </w:pPr>
      <w:bookmarkStart w:id="2" w:name="_Toc169595896"/>
      <w:r w:rsidRPr="007F1D3F">
        <w:rPr>
          <w:b/>
          <w:sz w:val="26"/>
          <w:szCs w:val="26"/>
          <w:lang w:val="vi-VN"/>
        </w:rPr>
        <w:t>Vị trí và mối quan hệ vùng</w:t>
      </w:r>
      <w:bookmarkEnd w:id="2"/>
    </w:p>
    <w:p w14:paraId="48293EBB" w14:textId="0E1D61C2" w:rsidR="00027F40" w:rsidRPr="007F1D3F" w:rsidRDefault="005B7A57" w:rsidP="00027F40">
      <w:pPr>
        <w:pStyle w:val="bac-bullet01"/>
        <w:numPr>
          <w:ilvl w:val="0"/>
          <w:numId w:val="0"/>
        </w:numPr>
        <w:tabs>
          <w:tab w:val="left" w:pos="360"/>
        </w:tabs>
        <w:spacing w:after="120" w:line="276" w:lineRule="auto"/>
        <w:ind w:firstLine="567"/>
        <w:jc w:val="both"/>
        <w:rPr>
          <w:rFonts w:ascii="Times New Roman" w:hAnsi="Times New Roman" w:cs="Times New Roman"/>
          <w:b/>
          <w:bCs/>
          <w:sz w:val="26"/>
          <w:szCs w:val="26"/>
          <w:lang w:val="pt-BR"/>
        </w:rPr>
      </w:pPr>
      <w:r w:rsidRPr="007F1D3F">
        <w:rPr>
          <w:rFonts w:ascii="Times New Roman" w:hAnsi="Times New Roman" w:cs="Times New Roman"/>
          <w:b/>
          <w:bCs/>
          <w:sz w:val="26"/>
          <w:szCs w:val="26"/>
          <w:lang w:val="pt-BR"/>
        </w:rPr>
        <w:t>Tỉnh Bình Định:</w:t>
      </w:r>
    </w:p>
    <w:p w14:paraId="0B232E9F" w14:textId="40603C0A" w:rsidR="005B7A57" w:rsidRPr="007F1D3F" w:rsidRDefault="005B7A57" w:rsidP="00393355">
      <w:pPr>
        <w:pStyle w:val="bac-bullet01"/>
        <w:numPr>
          <w:ilvl w:val="0"/>
          <w:numId w:val="0"/>
        </w:numPr>
        <w:tabs>
          <w:tab w:val="left" w:pos="360"/>
        </w:tabs>
        <w:spacing w:after="120" w:line="276" w:lineRule="auto"/>
        <w:ind w:firstLine="567"/>
        <w:jc w:val="both"/>
        <w:rPr>
          <w:rFonts w:ascii="Times New Roman" w:hAnsi="Times New Roman" w:cs="Times New Roman"/>
          <w:sz w:val="26"/>
          <w:szCs w:val="26"/>
          <w:lang w:val="pt-BR"/>
        </w:rPr>
      </w:pPr>
      <w:r w:rsidRPr="007F1D3F">
        <w:rPr>
          <w:rFonts w:ascii="Times New Roman" w:hAnsi="Times New Roman" w:cs="Times New Roman"/>
          <w:sz w:val="26"/>
          <w:szCs w:val="26"/>
          <w:lang w:val="pt-BR"/>
        </w:rPr>
        <w:t>Bình Định có vị trí kinh tế, vị thế quan trọng với vùng, quốc gia. Tỉnh Bình Định là một trong những cửa ngõ ra biển quan trọng và là một trung tâm phân phối hàng hóa (logistics) cả xuất và nhập khẩu của vùng Tây</w:t>
      </w:r>
      <w:r w:rsidR="00A540B3" w:rsidRPr="007F1D3F">
        <w:rPr>
          <w:rFonts w:ascii="Times New Roman" w:hAnsi="Times New Roman" w:cs="Times New Roman"/>
          <w:sz w:val="26"/>
          <w:szCs w:val="26"/>
          <w:lang w:val="pt-BR"/>
        </w:rPr>
        <w:t xml:space="preserve"> </w:t>
      </w:r>
      <w:r w:rsidRPr="007F1D3F">
        <w:rPr>
          <w:rFonts w:ascii="Times New Roman" w:hAnsi="Times New Roman" w:cs="Times New Roman"/>
          <w:sz w:val="26"/>
          <w:szCs w:val="26"/>
          <w:lang w:val="pt-BR"/>
        </w:rPr>
        <w:t xml:space="preserve">Nguyên và một số địa phương trong vùng duyên hải Trung Bộ. </w:t>
      </w:r>
    </w:p>
    <w:p w14:paraId="13A732C3" w14:textId="4253FB97" w:rsidR="006572F0" w:rsidRPr="007F1D3F" w:rsidRDefault="005B7A57" w:rsidP="00393355">
      <w:pPr>
        <w:pStyle w:val="bac-bullet01"/>
        <w:numPr>
          <w:ilvl w:val="0"/>
          <w:numId w:val="0"/>
        </w:numPr>
        <w:tabs>
          <w:tab w:val="left" w:pos="360"/>
        </w:tabs>
        <w:spacing w:after="120" w:line="276" w:lineRule="auto"/>
        <w:ind w:firstLine="567"/>
        <w:jc w:val="both"/>
        <w:rPr>
          <w:rFonts w:ascii="Times New Roman" w:hAnsi="Times New Roman" w:cs="Times New Roman"/>
          <w:sz w:val="26"/>
          <w:szCs w:val="26"/>
          <w:lang w:val="pt-BR"/>
        </w:rPr>
      </w:pPr>
      <w:r w:rsidRPr="007F1D3F">
        <w:rPr>
          <w:rFonts w:ascii="Times New Roman" w:hAnsi="Times New Roman" w:cs="Times New Roman"/>
          <w:sz w:val="26"/>
          <w:szCs w:val="26"/>
          <w:lang w:val="pt-BR"/>
        </w:rPr>
        <w:t>Tỉnh Bình Định có vai trò là tổ hợp khu kinh tế ven biển mạnh của khu vực duyên hải Trung Bộ. Tỉnh Bình Định có khu kinh tế Nhơn Hội và cảng hàng không</w:t>
      </w:r>
      <w:r w:rsidR="006572F0" w:rsidRPr="007F1D3F">
        <w:rPr>
          <w:rFonts w:ascii="Times New Roman" w:hAnsi="Times New Roman" w:cs="Times New Roman"/>
          <w:sz w:val="26"/>
          <w:szCs w:val="26"/>
          <w:lang w:val="pt-BR"/>
        </w:rPr>
        <w:t xml:space="preserve"> Phù Cát. Trong đó, KKT Nhơn Hội đóng vai trò quan trọng đối với sự phát triển kinh tế - xã hội của tỉnh Bình Định nói riêng và khu vực miền Trung, Tây Nguyên nói chung. </w:t>
      </w:r>
    </w:p>
    <w:p w14:paraId="1053150C" w14:textId="0FC09C0A" w:rsidR="006572F0" w:rsidRPr="007F1D3F" w:rsidRDefault="006572F0" w:rsidP="00393355">
      <w:pPr>
        <w:pStyle w:val="bac-bullet01"/>
        <w:numPr>
          <w:ilvl w:val="0"/>
          <w:numId w:val="0"/>
        </w:numPr>
        <w:tabs>
          <w:tab w:val="left" w:pos="360"/>
        </w:tabs>
        <w:spacing w:after="120" w:line="276" w:lineRule="auto"/>
        <w:ind w:firstLine="567"/>
        <w:jc w:val="both"/>
        <w:rPr>
          <w:rFonts w:ascii="Times New Roman" w:hAnsi="Times New Roman" w:cs="Times New Roman"/>
          <w:sz w:val="26"/>
          <w:szCs w:val="26"/>
          <w:lang w:val="pt-BR"/>
        </w:rPr>
      </w:pPr>
      <w:r w:rsidRPr="007F1D3F">
        <w:rPr>
          <w:rFonts w:ascii="Times New Roman" w:hAnsi="Times New Roman" w:cs="Times New Roman"/>
          <w:sz w:val="26"/>
          <w:szCs w:val="26"/>
          <w:lang w:val="pt-BR"/>
        </w:rPr>
        <w:t>Bình Định là một trong những địa phương có hoạt động chế biến, xuất khẩu gỗ lớn nhất trong cả nước. Bình Định được mệnh danh là 1 trong những “thủ phủ ngành gỗ” của,</w:t>
      </w:r>
      <w:r w:rsidR="00A540B3" w:rsidRPr="007F1D3F">
        <w:rPr>
          <w:rFonts w:ascii="Times New Roman" w:hAnsi="Times New Roman" w:cs="Times New Roman"/>
          <w:sz w:val="26"/>
          <w:szCs w:val="26"/>
          <w:lang w:val="pt-BR"/>
        </w:rPr>
        <w:t xml:space="preserve"> </w:t>
      </w:r>
      <w:r w:rsidRPr="007F1D3F">
        <w:rPr>
          <w:rFonts w:ascii="Times New Roman" w:hAnsi="Times New Roman" w:cs="Times New Roman"/>
          <w:sz w:val="26"/>
          <w:szCs w:val="26"/>
          <w:lang w:val="pt-BR"/>
        </w:rPr>
        <w:t>cả nước, là một trong các trung tâm phát triển các cụm liên kết ngành về chế biến gỗ và lâm sản bởi nó hội đủ những điều kiện khách quan và chủ quan</w:t>
      </w:r>
      <w:r w:rsidR="00A540B3" w:rsidRPr="007F1D3F">
        <w:rPr>
          <w:rFonts w:ascii="Times New Roman" w:hAnsi="Times New Roman" w:cs="Times New Roman"/>
          <w:sz w:val="26"/>
          <w:szCs w:val="26"/>
          <w:lang w:val="pt-BR"/>
        </w:rPr>
        <w:t>. V</w:t>
      </w:r>
      <w:r w:rsidRPr="007F1D3F">
        <w:rPr>
          <w:rFonts w:ascii="Times New Roman" w:hAnsi="Times New Roman" w:cs="Times New Roman"/>
          <w:sz w:val="26"/>
          <w:szCs w:val="26"/>
          <w:lang w:val="pt-BR"/>
        </w:rPr>
        <w:t>ị trí thuận lợi là cửa ngõ của Tây Nguyên, kết nối chặt chẽ với các vùng nguyên liệu nối với cảng biển Quy Nhơn. Điều kiện thuận lợi này tiết kiệm chi phí trong quá trình sản xuất và tiêu thụ, con đường đưa sản phẩm gỗ và lâm sản ra thế giới không đâu hiệu quả hơn ở Bình Định.</w:t>
      </w:r>
    </w:p>
    <w:p w14:paraId="5243BEB7" w14:textId="404A5ABC" w:rsidR="00B159C7" w:rsidRPr="007F1D3F" w:rsidRDefault="006572F0" w:rsidP="00393355">
      <w:pPr>
        <w:pStyle w:val="bac-bullet01"/>
        <w:numPr>
          <w:ilvl w:val="0"/>
          <w:numId w:val="0"/>
        </w:numPr>
        <w:tabs>
          <w:tab w:val="left" w:pos="360"/>
        </w:tabs>
        <w:spacing w:after="120" w:line="276" w:lineRule="auto"/>
        <w:ind w:firstLine="567"/>
        <w:jc w:val="both"/>
        <w:rPr>
          <w:rFonts w:ascii="Times New Roman" w:hAnsi="Times New Roman" w:cs="Times New Roman"/>
          <w:sz w:val="26"/>
          <w:szCs w:val="26"/>
          <w:lang w:val="pt-BR"/>
        </w:rPr>
      </w:pPr>
      <w:r w:rsidRPr="007F1D3F">
        <w:rPr>
          <w:rFonts w:ascii="Times New Roman" w:hAnsi="Times New Roman" w:cs="Times New Roman"/>
          <w:sz w:val="26"/>
          <w:szCs w:val="26"/>
          <w:lang w:val="pt-BR"/>
        </w:rPr>
        <w:t>Bên cạnh đó, Bình Định hội đủ điều kiện cơ bản để trở thành địa phương có ngành kinh tế biển phát triển vượt trội về lĩnh vực về đánh bắt và chế biến thủy hải sản, với chiều dài bờ biển trên 134 km, 1.440km2 diện tích vùng nội thủy và</w:t>
      </w:r>
      <w:r w:rsidR="00393355" w:rsidRPr="007F1D3F">
        <w:rPr>
          <w:rFonts w:ascii="Times New Roman" w:hAnsi="Times New Roman" w:cs="Times New Roman"/>
          <w:sz w:val="26"/>
          <w:szCs w:val="26"/>
          <w:lang w:val="pt-BR"/>
        </w:rPr>
        <w:t xml:space="preserve"> </w:t>
      </w:r>
      <w:r w:rsidRPr="007F1D3F">
        <w:rPr>
          <w:rFonts w:ascii="Times New Roman" w:hAnsi="Times New Roman" w:cs="Times New Roman"/>
          <w:sz w:val="26"/>
          <w:szCs w:val="26"/>
          <w:lang w:val="pt-BR"/>
        </w:rPr>
        <w:t>40.000km</w:t>
      </w:r>
      <w:r w:rsidRPr="00F8731F">
        <w:rPr>
          <w:rFonts w:ascii="Times New Roman" w:hAnsi="Times New Roman" w:cs="Times New Roman"/>
          <w:sz w:val="26"/>
          <w:szCs w:val="26"/>
          <w:vertAlign w:val="superscript"/>
          <w:lang w:val="pt-BR"/>
        </w:rPr>
        <w:t>2</w:t>
      </w:r>
      <w:r w:rsidRPr="007F1D3F">
        <w:rPr>
          <w:rFonts w:ascii="Times New Roman" w:hAnsi="Times New Roman" w:cs="Times New Roman"/>
          <w:sz w:val="26"/>
          <w:szCs w:val="26"/>
          <w:lang w:val="pt-BR"/>
        </w:rPr>
        <w:t xml:space="preserve"> diện tích lãnh hải. Lực lượng tàu thuyền đánh bắt rộng khắp tất cả ngư trường trên cả nước, trải dài khu vực Biển Đông và vùng hoạt động giáp ranh với các nước Malaysia, </w:t>
      </w:r>
      <w:r w:rsidRPr="007F1D3F">
        <w:rPr>
          <w:rFonts w:ascii="Times New Roman" w:hAnsi="Times New Roman" w:cs="Times New Roman"/>
          <w:sz w:val="26"/>
          <w:szCs w:val="26"/>
          <w:lang w:val="pt-BR"/>
        </w:rPr>
        <w:lastRenderedPageBreak/>
        <w:t>Indonesia, Brunei, Philippines, Thái Lan. Tỉnh có điều kiện phát triển cụm liên kết ngành chế biến thủy sản, như khu vực chế biến thủy sản Cát Khánh (Phù Cát), góp phần phát triển ngành chế biến thủy sản của tỉnh thành ngành sản xuất hàng hóa lớn theo hướng hiện đại, phát triển toàn diện, bền vững, có cơ cấu và các hình thức tổ chức sản xuất hợp lý, với năng suất, chất lượng, hiệu quả, có thương hiệu uy tín, có khả năng cạnh tranh cao và hội nhập</w:t>
      </w:r>
      <w:r w:rsidR="00B159C7" w:rsidRPr="007F1D3F">
        <w:rPr>
          <w:rFonts w:ascii="Times New Roman" w:hAnsi="Times New Roman" w:cs="Times New Roman"/>
          <w:sz w:val="26"/>
          <w:szCs w:val="26"/>
          <w:lang w:val="pt-BR"/>
        </w:rPr>
        <w:t xml:space="preserve"> vững chắc vào kinh tế</w:t>
      </w:r>
      <w:r w:rsidR="001A03BF" w:rsidRPr="007F1D3F">
        <w:rPr>
          <w:rFonts w:ascii="Times New Roman" w:hAnsi="Times New Roman" w:cs="Times New Roman"/>
          <w:sz w:val="26"/>
          <w:szCs w:val="26"/>
          <w:lang w:val="pt-BR"/>
        </w:rPr>
        <w:t xml:space="preserve"> </w:t>
      </w:r>
      <w:r w:rsidR="00B159C7" w:rsidRPr="007F1D3F">
        <w:rPr>
          <w:rFonts w:ascii="Times New Roman" w:hAnsi="Times New Roman" w:cs="Times New Roman"/>
          <w:sz w:val="26"/>
          <w:szCs w:val="26"/>
          <w:lang w:val="pt-BR"/>
        </w:rPr>
        <w:t>khu vực và thế giới. Ngoài ra, về chế biến khoáng phi kim, Bình Định là một trong những tỉnh tập trung trữ lượng lớn nhất sa khoáng Titan trong cả nước, đây cũng là một tiền đề để hình thành những hoạt động khai thác có quy mô của cả nước.</w:t>
      </w:r>
    </w:p>
    <w:p w14:paraId="0BF84B46" w14:textId="77777777" w:rsidR="00B159C7" w:rsidRPr="007F1D3F" w:rsidRDefault="00B159C7" w:rsidP="00393355">
      <w:pPr>
        <w:pStyle w:val="bac-bullet01"/>
        <w:numPr>
          <w:ilvl w:val="0"/>
          <w:numId w:val="0"/>
        </w:numPr>
        <w:tabs>
          <w:tab w:val="left" w:pos="360"/>
        </w:tabs>
        <w:spacing w:after="120" w:line="276" w:lineRule="auto"/>
        <w:ind w:firstLine="567"/>
        <w:jc w:val="both"/>
        <w:rPr>
          <w:rFonts w:ascii="Times New Roman" w:hAnsi="Times New Roman" w:cs="Times New Roman"/>
          <w:sz w:val="26"/>
          <w:szCs w:val="26"/>
          <w:lang w:val="pt-BR"/>
        </w:rPr>
      </w:pPr>
      <w:r w:rsidRPr="007F1D3F">
        <w:rPr>
          <w:rFonts w:ascii="Times New Roman" w:hAnsi="Times New Roman" w:cs="Times New Roman"/>
          <w:sz w:val="26"/>
          <w:szCs w:val="26"/>
          <w:lang w:val="pt-BR"/>
        </w:rPr>
        <w:t>Bình Định có vị trí kinh tế, vị thế quan trọng về khoa học, công nghệ với vùng, quốc gia. Với đội ngũ nhà khoa học, hệ thống trường đại học, viện nghiên cứu uy tín, các trung tâm sản xuất, nghiên cứu và đào tạo của Tập đoàn công nghệ FPT, khu đô thị khoa học Quy Hòa (TP Quy Nhơn)… Bình Định còn đóng vai trò là một trong những trung tâm nghiên cứu, đào tạo nhân lực chất lượng cao và ứng dụng KHCN của khu vực Nam Trung bộ và vùng Tây Nguyên.</w:t>
      </w:r>
    </w:p>
    <w:p w14:paraId="4F6C7945" w14:textId="50636C25" w:rsidR="00B159C7" w:rsidRPr="007F1D3F" w:rsidRDefault="00B159C7" w:rsidP="00393355">
      <w:pPr>
        <w:pStyle w:val="bac-bullet01"/>
        <w:numPr>
          <w:ilvl w:val="0"/>
          <w:numId w:val="0"/>
        </w:numPr>
        <w:tabs>
          <w:tab w:val="left" w:pos="360"/>
        </w:tabs>
        <w:spacing w:after="120" w:line="276" w:lineRule="auto"/>
        <w:ind w:firstLine="567"/>
        <w:jc w:val="both"/>
        <w:rPr>
          <w:rFonts w:ascii="Times New Roman" w:hAnsi="Times New Roman" w:cs="Times New Roman"/>
          <w:sz w:val="26"/>
          <w:szCs w:val="26"/>
          <w:lang w:val="pt-BR"/>
        </w:rPr>
      </w:pPr>
      <w:r w:rsidRPr="007F1D3F">
        <w:rPr>
          <w:rFonts w:ascii="Times New Roman" w:hAnsi="Times New Roman" w:cs="Times New Roman"/>
          <w:sz w:val="26"/>
          <w:szCs w:val="26"/>
          <w:lang w:val="pt-BR"/>
        </w:rPr>
        <w:t xml:space="preserve">Tỉnh Bình Định có vai trò, vị thế quan trọng trong phát triển và liên kết phát triển du lịch của vùng và cả nước. Với tài nguyên du lịch biển đảo, tài nguyên du lịch nhân văn phong phú, đặc sắc với 134 km bờ biển, Bình Định không chỉ là trung tâm du lịch của vùng, mà còn là một trong những trung tâm du lịch biển quan trọng của cả nước. </w:t>
      </w:r>
    </w:p>
    <w:p w14:paraId="44E3C66F" w14:textId="4B534438" w:rsidR="00393355" w:rsidRPr="007F1D3F" w:rsidRDefault="0053129C" w:rsidP="00393355">
      <w:pPr>
        <w:pStyle w:val="bac-bullet01"/>
        <w:numPr>
          <w:ilvl w:val="0"/>
          <w:numId w:val="0"/>
        </w:numPr>
        <w:tabs>
          <w:tab w:val="left" w:pos="360"/>
        </w:tabs>
        <w:spacing w:after="120" w:line="276" w:lineRule="auto"/>
        <w:ind w:firstLine="567"/>
        <w:jc w:val="both"/>
        <w:rPr>
          <w:rFonts w:ascii="Times New Roman" w:hAnsi="Times New Roman" w:cs="Times New Roman"/>
          <w:sz w:val="26"/>
          <w:szCs w:val="26"/>
          <w:lang w:val="pt-BR"/>
        </w:rPr>
      </w:pPr>
      <w:r w:rsidRPr="007F1D3F">
        <w:rPr>
          <w:rFonts w:ascii="Times New Roman" w:hAnsi="Times New Roman" w:cs="Times New Roman"/>
          <w:sz w:val="26"/>
          <w:szCs w:val="26"/>
          <w:lang w:val="pt-BR"/>
        </w:rPr>
        <w:t>Bình Định có vị thế quan trọng trong bảo đảm an ninh quốc phòng, phát triển kinh tế biển. Tỉnh Bình Định có chiều dài bờ biển 134 km vùng lãnh hải</w:t>
      </w:r>
      <w:r w:rsidR="00393355" w:rsidRPr="007F1D3F">
        <w:rPr>
          <w:rFonts w:ascii="Times New Roman" w:hAnsi="Times New Roman" w:cs="Times New Roman"/>
          <w:sz w:val="26"/>
          <w:szCs w:val="26"/>
          <w:lang w:val="pt-BR"/>
        </w:rPr>
        <w:t xml:space="preserve"> </w:t>
      </w:r>
      <w:r w:rsidRPr="007F1D3F">
        <w:rPr>
          <w:rFonts w:ascii="Times New Roman" w:hAnsi="Times New Roman" w:cs="Times New Roman"/>
          <w:sz w:val="26"/>
          <w:szCs w:val="26"/>
          <w:lang w:val="pt-BR"/>
        </w:rPr>
        <w:t>2.500 km</w:t>
      </w:r>
      <w:r w:rsidRPr="00F8731F">
        <w:rPr>
          <w:rFonts w:ascii="Times New Roman" w:hAnsi="Times New Roman" w:cs="Times New Roman"/>
          <w:sz w:val="26"/>
          <w:szCs w:val="26"/>
          <w:vertAlign w:val="superscript"/>
          <w:lang w:val="pt-BR"/>
        </w:rPr>
        <w:t>2</w:t>
      </w:r>
      <w:r w:rsidRPr="007F1D3F">
        <w:rPr>
          <w:rFonts w:ascii="Times New Roman" w:hAnsi="Times New Roman" w:cs="Times New Roman"/>
          <w:sz w:val="26"/>
          <w:szCs w:val="26"/>
          <w:lang w:val="pt-BR"/>
        </w:rPr>
        <w:t>, vùng đặc quyền kinh tế 40.000 km</w:t>
      </w:r>
      <w:r w:rsidRPr="00F8731F">
        <w:rPr>
          <w:rFonts w:ascii="Times New Roman" w:hAnsi="Times New Roman" w:cs="Times New Roman"/>
          <w:sz w:val="26"/>
          <w:szCs w:val="26"/>
          <w:vertAlign w:val="superscript"/>
          <w:lang w:val="pt-BR"/>
        </w:rPr>
        <w:t>2</w:t>
      </w:r>
      <w:r w:rsidRPr="007F1D3F">
        <w:rPr>
          <w:rFonts w:ascii="Times New Roman" w:hAnsi="Times New Roman" w:cs="Times New Roman"/>
          <w:sz w:val="26"/>
          <w:szCs w:val="26"/>
          <w:lang w:val="pt-BR"/>
        </w:rPr>
        <w:t xml:space="preserve"> với 3 cửa lạch lớn: Quy Nhơn, Đề Gi, Tam Quan và 2 cửa lạch nhỏ: Hà Ra - Phú Thứ và An Dũ; có đảo Cù Lao Xanh rộng 4 km</w:t>
      </w:r>
      <w:r w:rsidRPr="00F8731F">
        <w:rPr>
          <w:rFonts w:ascii="Times New Roman" w:hAnsi="Times New Roman" w:cs="Times New Roman"/>
          <w:sz w:val="26"/>
          <w:szCs w:val="26"/>
          <w:vertAlign w:val="superscript"/>
          <w:lang w:val="pt-BR"/>
        </w:rPr>
        <w:t>2</w:t>
      </w:r>
      <w:r w:rsidRPr="007F1D3F">
        <w:rPr>
          <w:rFonts w:ascii="Times New Roman" w:hAnsi="Times New Roman" w:cs="Times New Roman"/>
          <w:sz w:val="26"/>
          <w:szCs w:val="26"/>
          <w:lang w:val="pt-BR"/>
        </w:rPr>
        <w:t>. Vùng biển Bình Định có trữ lượng hải sản lớn; có nhiều khu vực thuận lợi nuôi trồng thủy sản, xây dựng các hải cảng, các khu du lịch biển, KCN ven biển… Bình Định là tỉnh duyên hải Nam Trung Bộ có vị trí địa lý thuận lợi gần các vùng biển Hoàng Sa, Trường Sa có vị trí chiến lược với khu vực. Với vị trí địa lý, chiều dài bờ biển, diện tích biển và các tiềm năng kinh tế nêu trên, Bình Định có vai trò quan trọng trong bảo vệ an ninh, chủ quyền biển, đảo của</w:t>
      </w:r>
      <w:r w:rsidR="00393355" w:rsidRPr="007F1D3F">
        <w:rPr>
          <w:rFonts w:ascii="Times New Roman" w:hAnsi="Times New Roman" w:cs="Times New Roman"/>
          <w:sz w:val="26"/>
          <w:szCs w:val="26"/>
          <w:lang w:val="pt-BR"/>
        </w:rPr>
        <w:t xml:space="preserve"> quốc gia. Đồng thời, tỉnh Bình Định cũng có có tiềm năng, lợi thế, cơ hội lớn trở thành một trung tâm kinh tế biển quan trọng của cả nước.</w:t>
      </w:r>
    </w:p>
    <w:p w14:paraId="4FF4699C" w14:textId="3320B49F" w:rsidR="0096351F" w:rsidRPr="007F1D3F" w:rsidRDefault="00393355" w:rsidP="0096351F">
      <w:pPr>
        <w:pStyle w:val="bac-bullet01"/>
        <w:numPr>
          <w:ilvl w:val="0"/>
          <w:numId w:val="0"/>
        </w:numPr>
        <w:tabs>
          <w:tab w:val="left" w:pos="360"/>
        </w:tabs>
        <w:spacing w:after="120" w:line="276" w:lineRule="auto"/>
        <w:ind w:firstLine="567"/>
        <w:jc w:val="both"/>
        <w:rPr>
          <w:rFonts w:ascii="Times New Roman" w:hAnsi="Times New Roman" w:cs="Times New Roman"/>
          <w:b/>
          <w:sz w:val="26"/>
          <w:szCs w:val="26"/>
          <w:lang w:val="pt-BR"/>
        </w:rPr>
      </w:pPr>
      <w:r w:rsidRPr="007F1D3F">
        <w:rPr>
          <w:rFonts w:ascii="Times New Roman" w:hAnsi="Times New Roman" w:cs="Times New Roman"/>
          <w:b/>
          <w:sz w:val="26"/>
          <w:szCs w:val="26"/>
          <w:lang w:val="pt-BR"/>
        </w:rPr>
        <w:t>Đô thị Hoài Nhơn</w:t>
      </w:r>
      <w:r w:rsidR="006068E3" w:rsidRPr="007F1D3F">
        <w:rPr>
          <w:rFonts w:ascii="Times New Roman" w:hAnsi="Times New Roman" w:cs="Times New Roman"/>
          <w:b/>
          <w:sz w:val="26"/>
          <w:szCs w:val="26"/>
          <w:lang w:val="pt-BR"/>
        </w:rPr>
        <w:t>:</w:t>
      </w:r>
    </w:p>
    <w:p w14:paraId="4463F102" w14:textId="541D7526" w:rsidR="00621900" w:rsidRPr="007F1D3F" w:rsidRDefault="00621900" w:rsidP="00621900">
      <w:pPr>
        <w:pStyle w:val="bac-bullet01"/>
        <w:numPr>
          <w:ilvl w:val="0"/>
          <w:numId w:val="0"/>
        </w:numPr>
        <w:tabs>
          <w:tab w:val="left" w:pos="360"/>
        </w:tabs>
        <w:spacing w:after="120" w:line="276" w:lineRule="auto"/>
        <w:ind w:firstLine="567"/>
        <w:jc w:val="both"/>
        <w:rPr>
          <w:rFonts w:ascii="Times New Roman" w:hAnsi="Times New Roman" w:cs="Times New Roman"/>
          <w:sz w:val="26"/>
          <w:szCs w:val="26"/>
          <w:lang w:val="pt-BR"/>
        </w:rPr>
      </w:pPr>
      <w:r w:rsidRPr="007F1D3F">
        <w:rPr>
          <w:rFonts w:ascii="Times New Roman" w:hAnsi="Times New Roman" w:cs="Times New Roman"/>
          <w:sz w:val="26"/>
          <w:szCs w:val="26"/>
          <w:lang w:val="pt-BR"/>
        </w:rPr>
        <w:t>Hoài Nhơn – cửa ngõ phía Bắc của tỉnh Bình Định, là đô thị mới với triển vọng phát triển kinh tế – xã hội vượt bậc so với khu vực, với vị trí đắc địa là thị xã kết nối Bình Định và các tỉnh vùng kinh tế trọng điểm miền Trung trong tương lai gần, nằm ngay giữa 2 thành phố lớn là Quy Nhơn và Quảng Ngãi (chỉ cách 90km). Với đường bờ biển dài 24km, 2 cửa biển (Tam Quan và An Dũ), cảng cá Tam Quan đạt chuẩn cảng cá loại I</w:t>
      </w:r>
      <w:r w:rsidR="00763CDC">
        <w:rPr>
          <w:rFonts w:ascii="Times New Roman" w:hAnsi="Times New Roman" w:cs="Times New Roman"/>
          <w:sz w:val="26"/>
          <w:szCs w:val="26"/>
          <w:lang w:val="pt-BR"/>
        </w:rPr>
        <w:t xml:space="preserve"> </w:t>
      </w:r>
      <w:r w:rsidRPr="007F1D3F">
        <w:rPr>
          <w:rFonts w:ascii="Times New Roman" w:hAnsi="Times New Roman" w:cs="Times New Roman"/>
          <w:sz w:val="26"/>
          <w:szCs w:val="26"/>
          <w:lang w:val="pt-BR"/>
        </w:rPr>
        <w:t xml:space="preserve">và khu neo đậu tránh trú bão cho tàu cá cấp vùng, </w:t>
      </w:r>
      <w:r w:rsidR="00763CDC">
        <w:rPr>
          <w:rFonts w:ascii="Times New Roman" w:hAnsi="Times New Roman" w:cs="Times New Roman"/>
          <w:sz w:val="26"/>
          <w:szCs w:val="26"/>
          <w:lang w:val="pt-BR"/>
        </w:rPr>
        <w:t xml:space="preserve">số lượng tầu cá cập cảng trong </w:t>
      </w:r>
      <w:r w:rsidR="00763CDC">
        <w:rPr>
          <w:rFonts w:ascii="Times New Roman" w:hAnsi="Times New Roman" w:cs="Times New Roman"/>
          <w:sz w:val="26"/>
          <w:szCs w:val="26"/>
          <w:lang w:val="pt-BR"/>
        </w:rPr>
        <w:lastRenderedPageBreak/>
        <w:t>ngày 300 tàu</w:t>
      </w:r>
      <w:r w:rsidRPr="007F1D3F">
        <w:rPr>
          <w:rFonts w:ascii="Times New Roman" w:hAnsi="Times New Roman" w:cs="Times New Roman"/>
          <w:sz w:val="26"/>
          <w:szCs w:val="26"/>
          <w:lang w:val="pt-BR"/>
        </w:rPr>
        <w:t xml:space="preserve">, </w:t>
      </w:r>
      <w:r w:rsidR="00763CDC">
        <w:rPr>
          <w:rFonts w:ascii="Times New Roman" w:hAnsi="Times New Roman" w:cs="Times New Roman"/>
          <w:sz w:val="26"/>
          <w:szCs w:val="26"/>
          <w:lang w:val="pt-BR"/>
        </w:rPr>
        <w:t>lượng thủy sản qua cảng 40.000 tấn/năm</w:t>
      </w:r>
      <w:r w:rsidRPr="007F1D3F">
        <w:rPr>
          <w:rFonts w:ascii="Times New Roman" w:hAnsi="Times New Roman" w:cs="Times New Roman"/>
          <w:sz w:val="26"/>
          <w:szCs w:val="26"/>
          <w:lang w:val="pt-BR"/>
        </w:rPr>
        <w:t>, với gần 90% tàu tham gia khai thác hải sản xa bờ. </w:t>
      </w:r>
    </w:p>
    <w:p w14:paraId="4921ACBF" w14:textId="77777777" w:rsidR="00621900" w:rsidRPr="007F1D3F" w:rsidRDefault="00621900" w:rsidP="00621900">
      <w:pPr>
        <w:pStyle w:val="bac-bullet01"/>
        <w:numPr>
          <w:ilvl w:val="0"/>
          <w:numId w:val="0"/>
        </w:numPr>
        <w:tabs>
          <w:tab w:val="left" w:pos="360"/>
        </w:tabs>
        <w:spacing w:after="120" w:line="276" w:lineRule="auto"/>
        <w:ind w:firstLine="567"/>
        <w:jc w:val="both"/>
        <w:rPr>
          <w:rFonts w:ascii="Times New Roman" w:hAnsi="Times New Roman" w:cs="Times New Roman"/>
          <w:sz w:val="26"/>
          <w:szCs w:val="26"/>
          <w:lang w:val="pt-BR"/>
        </w:rPr>
      </w:pPr>
      <w:r w:rsidRPr="007F1D3F">
        <w:rPr>
          <w:rFonts w:ascii="Times New Roman" w:hAnsi="Times New Roman" w:cs="Times New Roman"/>
          <w:sz w:val="26"/>
          <w:szCs w:val="26"/>
          <w:lang w:val="pt-BR"/>
        </w:rPr>
        <w:t>Thị xã có hệ thống hạ tầng kinh tế - xã hội và giao thông phong phú, đa dạng, các tuyến đường Quốc lộ 1A, đường sắt chạy dọc chiều dài của thị xã với 2 nhà ga đường sắt (Bồng Sơn và Tam Quan) được xác định là cửa ngõ giao lưu kinh tế quan trọng phía bắc của tỉnh Bình Định, là đầu mối giao thông quan trọng nối các huyện Hoài Ân, An Lão. Cao tốc Bắc – Nam đang xây dựng 2 điểm đấu nối tại địa phận thị xã, đường sắt, nhà ga đường sắt tốc độ cao; là điểm đầu của các tuyến tỉnh lộ, đường quốc gia ven biển, hệ thống cầu, đập bắt qua sông Lại Giang nối liền hầu hết các địa phương trong thị xã và các huyện lân cận phía Bắc tỉnh Bình Định và phía Nam thị xã Đức Phổ, tỉnh Quảng Ngãi nên rất thuận lợi cho việc thông thương, phát triển kinh tế - xã hội. Đặc biệt, Hoài Nhơn có nhiều tiềm năng lớn về thu hút đầu tư, phát triển du lịch sinh thái, nghỉ dưỡng, trải nghiệm gắn với du lịch làng nghề.</w:t>
      </w:r>
    </w:p>
    <w:p w14:paraId="53C57051" w14:textId="77777777" w:rsidR="00FD62DA" w:rsidRPr="007F1D3F" w:rsidRDefault="00FD62DA" w:rsidP="00763CDC">
      <w:pPr>
        <w:pStyle w:val="bac-bullet01"/>
        <w:keepNext/>
        <w:numPr>
          <w:ilvl w:val="0"/>
          <w:numId w:val="0"/>
        </w:numPr>
        <w:tabs>
          <w:tab w:val="left" w:pos="360"/>
        </w:tabs>
        <w:spacing w:after="120" w:line="276" w:lineRule="auto"/>
        <w:ind w:firstLine="567"/>
        <w:jc w:val="center"/>
      </w:pPr>
      <w:r w:rsidRPr="007F1D3F">
        <w:rPr>
          <w:noProof/>
        </w:rPr>
        <w:drawing>
          <wp:inline distT="0" distB="0" distL="0" distR="0" wp14:anchorId="03E0FC53" wp14:editId="492ED49D">
            <wp:extent cx="3562350" cy="4974387"/>
            <wp:effectExtent l="0" t="0" r="0" b="0"/>
            <wp:docPr id="131546909" name="Picture 1" descr="A map of a large area with roads and road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1546909" name="Picture 1" descr="A map of a large area with roads and roads&#10;&#10;Description automatically generated"/>
                    <pic:cNvPicPr/>
                  </pic:nvPicPr>
                  <pic:blipFill>
                    <a:blip r:embed="rId10"/>
                    <a:stretch>
                      <a:fillRect/>
                    </a:stretch>
                  </pic:blipFill>
                  <pic:spPr>
                    <a:xfrm>
                      <a:off x="0" y="0"/>
                      <a:ext cx="3564387" cy="4977231"/>
                    </a:xfrm>
                    <a:prstGeom prst="rect">
                      <a:avLst/>
                    </a:prstGeom>
                  </pic:spPr>
                </pic:pic>
              </a:graphicData>
            </a:graphic>
          </wp:inline>
        </w:drawing>
      </w:r>
    </w:p>
    <w:p w14:paraId="39691441" w14:textId="334DD304" w:rsidR="003647D3" w:rsidRPr="007F1D3F" w:rsidRDefault="00FD62DA" w:rsidP="00FD62DA">
      <w:pPr>
        <w:pStyle w:val="Caption"/>
        <w:jc w:val="center"/>
        <w:rPr>
          <w:rFonts w:cs="Times New Roman"/>
          <w:color w:val="auto"/>
          <w:sz w:val="26"/>
          <w:szCs w:val="26"/>
          <w:lang w:val="pt-BR"/>
        </w:rPr>
      </w:pPr>
      <w:proofErr w:type="spellStart"/>
      <w:r w:rsidRPr="007F1D3F">
        <w:rPr>
          <w:color w:val="auto"/>
          <w:sz w:val="26"/>
          <w:szCs w:val="26"/>
        </w:rPr>
        <w:t>Hình</w:t>
      </w:r>
      <w:proofErr w:type="spellEnd"/>
      <w:r w:rsidRPr="007F1D3F">
        <w:rPr>
          <w:color w:val="auto"/>
          <w:sz w:val="26"/>
          <w:szCs w:val="26"/>
        </w:rPr>
        <w:t xml:space="preserve"> </w:t>
      </w:r>
      <w:r w:rsidRPr="007F1D3F">
        <w:rPr>
          <w:color w:val="auto"/>
          <w:sz w:val="26"/>
          <w:szCs w:val="26"/>
        </w:rPr>
        <w:fldChar w:fldCharType="begin"/>
      </w:r>
      <w:r w:rsidRPr="007F1D3F">
        <w:rPr>
          <w:color w:val="auto"/>
          <w:sz w:val="26"/>
          <w:szCs w:val="26"/>
        </w:rPr>
        <w:instrText xml:space="preserve"> SEQ Hình \* ARABIC </w:instrText>
      </w:r>
      <w:r w:rsidRPr="007F1D3F">
        <w:rPr>
          <w:color w:val="auto"/>
          <w:sz w:val="26"/>
          <w:szCs w:val="26"/>
        </w:rPr>
        <w:fldChar w:fldCharType="separate"/>
      </w:r>
      <w:r w:rsidR="00F81E43" w:rsidRPr="007F1D3F">
        <w:rPr>
          <w:noProof/>
          <w:color w:val="auto"/>
          <w:sz w:val="26"/>
          <w:szCs w:val="26"/>
        </w:rPr>
        <w:t>1</w:t>
      </w:r>
      <w:r w:rsidRPr="007F1D3F">
        <w:rPr>
          <w:color w:val="auto"/>
          <w:sz w:val="26"/>
          <w:szCs w:val="26"/>
        </w:rPr>
        <w:fldChar w:fldCharType="end"/>
      </w:r>
      <w:r w:rsidRPr="007F1D3F">
        <w:rPr>
          <w:color w:val="auto"/>
          <w:sz w:val="26"/>
          <w:szCs w:val="26"/>
        </w:rPr>
        <w:t xml:space="preserve">: </w:t>
      </w:r>
      <w:proofErr w:type="spellStart"/>
      <w:r w:rsidRPr="007F1D3F">
        <w:rPr>
          <w:color w:val="auto"/>
          <w:sz w:val="26"/>
          <w:szCs w:val="26"/>
        </w:rPr>
        <w:t>Vị</w:t>
      </w:r>
      <w:proofErr w:type="spellEnd"/>
      <w:r w:rsidRPr="007F1D3F">
        <w:rPr>
          <w:color w:val="auto"/>
          <w:sz w:val="26"/>
          <w:szCs w:val="26"/>
        </w:rPr>
        <w:t xml:space="preserve"> </w:t>
      </w:r>
      <w:proofErr w:type="spellStart"/>
      <w:r w:rsidRPr="007F1D3F">
        <w:rPr>
          <w:color w:val="auto"/>
          <w:sz w:val="26"/>
          <w:szCs w:val="26"/>
        </w:rPr>
        <w:t>trí</w:t>
      </w:r>
      <w:proofErr w:type="spellEnd"/>
      <w:r w:rsidRPr="007F1D3F">
        <w:rPr>
          <w:color w:val="auto"/>
          <w:sz w:val="26"/>
          <w:szCs w:val="26"/>
        </w:rPr>
        <w:t xml:space="preserve"> </w:t>
      </w:r>
      <w:proofErr w:type="spellStart"/>
      <w:r w:rsidRPr="007F1D3F">
        <w:rPr>
          <w:color w:val="auto"/>
          <w:sz w:val="26"/>
          <w:szCs w:val="26"/>
        </w:rPr>
        <w:t>thị</w:t>
      </w:r>
      <w:proofErr w:type="spellEnd"/>
      <w:r w:rsidRPr="007F1D3F">
        <w:rPr>
          <w:color w:val="auto"/>
          <w:sz w:val="26"/>
          <w:szCs w:val="26"/>
        </w:rPr>
        <w:t xml:space="preserve"> </w:t>
      </w:r>
      <w:proofErr w:type="spellStart"/>
      <w:r w:rsidRPr="007F1D3F">
        <w:rPr>
          <w:color w:val="auto"/>
          <w:sz w:val="26"/>
          <w:szCs w:val="26"/>
        </w:rPr>
        <w:t>xã</w:t>
      </w:r>
      <w:proofErr w:type="spellEnd"/>
      <w:r w:rsidRPr="007F1D3F">
        <w:rPr>
          <w:color w:val="auto"/>
          <w:sz w:val="26"/>
          <w:szCs w:val="26"/>
        </w:rPr>
        <w:t xml:space="preserve"> Hoài </w:t>
      </w:r>
      <w:proofErr w:type="spellStart"/>
      <w:r w:rsidRPr="007F1D3F">
        <w:rPr>
          <w:color w:val="auto"/>
          <w:sz w:val="26"/>
          <w:szCs w:val="26"/>
        </w:rPr>
        <w:t>Nhơn</w:t>
      </w:r>
      <w:proofErr w:type="spellEnd"/>
      <w:r w:rsidRPr="007F1D3F">
        <w:rPr>
          <w:color w:val="auto"/>
          <w:sz w:val="26"/>
          <w:szCs w:val="26"/>
        </w:rPr>
        <w:t xml:space="preserve"> </w:t>
      </w:r>
      <w:proofErr w:type="spellStart"/>
      <w:r w:rsidRPr="007F1D3F">
        <w:rPr>
          <w:color w:val="auto"/>
          <w:sz w:val="26"/>
          <w:szCs w:val="26"/>
        </w:rPr>
        <w:t>trong</w:t>
      </w:r>
      <w:proofErr w:type="spellEnd"/>
      <w:r w:rsidRPr="007F1D3F">
        <w:rPr>
          <w:color w:val="auto"/>
          <w:sz w:val="26"/>
          <w:szCs w:val="26"/>
        </w:rPr>
        <w:t xml:space="preserve"> </w:t>
      </w:r>
      <w:proofErr w:type="spellStart"/>
      <w:r w:rsidRPr="007F1D3F">
        <w:rPr>
          <w:color w:val="auto"/>
          <w:sz w:val="26"/>
          <w:szCs w:val="26"/>
        </w:rPr>
        <w:t>tỉnh</w:t>
      </w:r>
      <w:proofErr w:type="spellEnd"/>
      <w:r w:rsidRPr="007F1D3F">
        <w:rPr>
          <w:color w:val="auto"/>
          <w:sz w:val="26"/>
          <w:szCs w:val="26"/>
        </w:rPr>
        <w:t xml:space="preserve"> Bình Định</w:t>
      </w:r>
    </w:p>
    <w:p w14:paraId="629FA4AB" w14:textId="66C776C2" w:rsidR="000731FB" w:rsidRPr="007F1D3F" w:rsidRDefault="000731FB" w:rsidP="00AE0801">
      <w:pPr>
        <w:pStyle w:val="ListParagraph"/>
        <w:numPr>
          <w:ilvl w:val="1"/>
          <w:numId w:val="12"/>
        </w:numPr>
        <w:tabs>
          <w:tab w:val="left" w:pos="851"/>
        </w:tabs>
        <w:spacing w:before="120" w:after="120"/>
        <w:ind w:left="426" w:hanging="426"/>
        <w:jc w:val="both"/>
        <w:outlineLvl w:val="1"/>
        <w:rPr>
          <w:b/>
          <w:sz w:val="26"/>
          <w:szCs w:val="26"/>
          <w:lang w:val="pt-BR"/>
        </w:rPr>
      </w:pPr>
      <w:bookmarkStart w:id="3" w:name="_Toc169595897"/>
      <w:r w:rsidRPr="007F1D3F">
        <w:rPr>
          <w:b/>
          <w:sz w:val="26"/>
          <w:szCs w:val="26"/>
          <w:lang w:val="pt-BR"/>
        </w:rPr>
        <w:lastRenderedPageBreak/>
        <w:t>Phạm vi ranh giới và quy mô lập quy hoạch</w:t>
      </w:r>
      <w:bookmarkEnd w:id="3"/>
    </w:p>
    <w:p w14:paraId="6F7CA74C" w14:textId="77777777" w:rsidR="00AC7707" w:rsidRPr="007F1D3F" w:rsidRDefault="00AC7707" w:rsidP="00B07B47">
      <w:pPr>
        <w:pStyle w:val="bac-bullet01"/>
        <w:numPr>
          <w:ilvl w:val="0"/>
          <w:numId w:val="0"/>
        </w:numPr>
        <w:tabs>
          <w:tab w:val="left" w:pos="360"/>
        </w:tabs>
        <w:spacing w:after="120" w:line="276" w:lineRule="auto"/>
        <w:ind w:firstLine="567"/>
        <w:jc w:val="both"/>
        <w:rPr>
          <w:rFonts w:ascii="Times New Roman" w:hAnsi="Times New Roman" w:cs="Times New Roman"/>
          <w:sz w:val="26"/>
          <w:szCs w:val="26"/>
          <w:lang w:val="pt-BR"/>
        </w:rPr>
      </w:pPr>
      <w:r w:rsidRPr="007F1D3F">
        <w:rPr>
          <w:rFonts w:ascii="Times New Roman" w:hAnsi="Times New Roman" w:cs="Times New Roman"/>
          <w:sz w:val="26"/>
          <w:szCs w:val="26"/>
          <w:lang w:val="pt-BR"/>
        </w:rPr>
        <w:t>Hoài Nhơn là đô thị nằm ở ven biển phía Bắc của tỉnh Bình Định, cách thành phố Quy Nhơn 85 km; là cực phát triển và trung tâm phía Bắc của tỉnh Bình Định với 17 đơn vị hành chính cấp xã.</w:t>
      </w:r>
    </w:p>
    <w:p w14:paraId="5C697EFE" w14:textId="77777777" w:rsidR="00B07B47" w:rsidRPr="007F1D3F" w:rsidRDefault="00B07B47" w:rsidP="00B07B47">
      <w:pPr>
        <w:pStyle w:val="bac-bullet01"/>
        <w:numPr>
          <w:ilvl w:val="0"/>
          <w:numId w:val="0"/>
        </w:numPr>
        <w:tabs>
          <w:tab w:val="left" w:pos="360"/>
        </w:tabs>
        <w:spacing w:after="120" w:line="276" w:lineRule="auto"/>
        <w:ind w:firstLine="567"/>
        <w:jc w:val="both"/>
        <w:rPr>
          <w:rFonts w:ascii="Times New Roman" w:hAnsi="Times New Roman" w:cs="Times New Roman"/>
          <w:sz w:val="26"/>
          <w:szCs w:val="26"/>
          <w:lang w:val="pt-BR"/>
        </w:rPr>
      </w:pPr>
      <w:r w:rsidRPr="007F1D3F">
        <w:rPr>
          <w:rFonts w:ascii="Times New Roman" w:hAnsi="Times New Roman" w:cs="Times New Roman"/>
          <w:sz w:val="26"/>
          <w:szCs w:val="26"/>
          <w:lang w:val="pt-BR"/>
        </w:rPr>
        <w:t>- Phạm vi lập quy hoạch: địa giới hành chính thị xã Hoài Nhơn, diện tích khoảng  42.084,4 ha (khoảng 420,84 km</w:t>
      </w:r>
      <w:r w:rsidRPr="00750690">
        <w:rPr>
          <w:rFonts w:ascii="Times New Roman" w:hAnsi="Times New Roman" w:cs="Times New Roman"/>
          <w:sz w:val="26"/>
          <w:szCs w:val="26"/>
          <w:vertAlign w:val="superscript"/>
          <w:lang w:val="pt-BR"/>
        </w:rPr>
        <w:t>2</w:t>
      </w:r>
      <w:r w:rsidRPr="007F1D3F">
        <w:rPr>
          <w:rFonts w:ascii="Times New Roman" w:hAnsi="Times New Roman" w:cs="Times New Roman"/>
          <w:sz w:val="26"/>
          <w:szCs w:val="26"/>
          <w:lang w:val="pt-BR"/>
        </w:rPr>
        <w:t>).</w:t>
      </w:r>
    </w:p>
    <w:p w14:paraId="5639B85B" w14:textId="77777777" w:rsidR="00B07B47" w:rsidRPr="007F1D3F" w:rsidRDefault="00B07B47" w:rsidP="00B07B47">
      <w:pPr>
        <w:pStyle w:val="bac-bullet01"/>
        <w:numPr>
          <w:ilvl w:val="0"/>
          <w:numId w:val="0"/>
        </w:numPr>
        <w:tabs>
          <w:tab w:val="left" w:pos="360"/>
        </w:tabs>
        <w:spacing w:after="120" w:line="276" w:lineRule="auto"/>
        <w:ind w:firstLine="567"/>
        <w:jc w:val="both"/>
        <w:rPr>
          <w:rFonts w:ascii="Times New Roman" w:hAnsi="Times New Roman" w:cs="Times New Roman"/>
          <w:sz w:val="26"/>
          <w:szCs w:val="26"/>
          <w:lang w:val="pt-BR"/>
        </w:rPr>
      </w:pPr>
      <w:r w:rsidRPr="007F1D3F">
        <w:rPr>
          <w:rFonts w:ascii="Times New Roman" w:hAnsi="Times New Roman" w:cs="Times New Roman"/>
          <w:sz w:val="26"/>
          <w:szCs w:val="26"/>
          <w:lang w:val="pt-BR"/>
        </w:rPr>
        <w:t>- Ranh giới quy hoạch:</w:t>
      </w:r>
    </w:p>
    <w:p w14:paraId="7F624BFA" w14:textId="77777777" w:rsidR="00B07B47" w:rsidRPr="007F1D3F" w:rsidRDefault="00B07B47" w:rsidP="00B07B47">
      <w:pPr>
        <w:pStyle w:val="bac-bullet01"/>
        <w:numPr>
          <w:ilvl w:val="0"/>
          <w:numId w:val="0"/>
        </w:numPr>
        <w:tabs>
          <w:tab w:val="left" w:pos="360"/>
        </w:tabs>
        <w:spacing w:after="120" w:line="276" w:lineRule="auto"/>
        <w:ind w:firstLine="567"/>
        <w:jc w:val="both"/>
        <w:rPr>
          <w:rFonts w:ascii="Times New Roman" w:hAnsi="Times New Roman" w:cs="Times New Roman"/>
          <w:sz w:val="26"/>
          <w:szCs w:val="26"/>
          <w:lang w:val="pt-BR"/>
        </w:rPr>
      </w:pPr>
      <w:r w:rsidRPr="007F1D3F">
        <w:rPr>
          <w:rFonts w:ascii="Times New Roman" w:hAnsi="Times New Roman" w:cs="Times New Roman"/>
          <w:sz w:val="26"/>
          <w:szCs w:val="26"/>
          <w:lang w:val="pt-BR"/>
        </w:rPr>
        <w:t>+ Phía Đông giáp biển Đông;</w:t>
      </w:r>
    </w:p>
    <w:p w14:paraId="7909BC9D" w14:textId="77777777" w:rsidR="00B07B47" w:rsidRPr="007F1D3F" w:rsidRDefault="00B07B47" w:rsidP="00B07B47">
      <w:pPr>
        <w:pStyle w:val="bac-bullet01"/>
        <w:numPr>
          <w:ilvl w:val="0"/>
          <w:numId w:val="0"/>
        </w:numPr>
        <w:tabs>
          <w:tab w:val="left" w:pos="360"/>
        </w:tabs>
        <w:spacing w:after="120" w:line="276" w:lineRule="auto"/>
        <w:ind w:firstLine="567"/>
        <w:jc w:val="both"/>
        <w:rPr>
          <w:rFonts w:ascii="Times New Roman" w:hAnsi="Times New Roman" w:cs="Times New Roman"/>
          <w:sz w:val="26"/>
          <w:szCs w:val="26"/>
          <w:lang w:val="pt-BR"/>
        </w:rPr>
      </w:pPr>
      <w:r w:rsidRPr="007F1D3F">
        <w:rPr>
          <w:rFonts w:ascii="Times New Roman" w:hAnsi="Times New Roman" w:cs="Times New Roman"/>
          <w:sz w:val="26"/>
          <w:szCs w:val="26"/>
          <w:lang w:val="pt-BR"/>
        </w:rPr>
        <w:t>+ Phía Tây giáp huyện Hoài Ân và huyện An Lão;</w:t>
      </w:r>
    </w:p>
    <w:p w14:paraId="0595CA8D" w14:textId="77777777" w:rsidR="00B07B47" w:rsidRPr="007F1D3F" w:rsidRDefault="00B07B47" w:rsidP="00B07B47">
      <w:pPr>
        <w:pStyle w:val="bac-bullet01"/>
        <w:numPr>
          <w:ilvl w:val="0"/>
          <w:numId w:val="0"/>
        </w:numPr>
        <w:tabs>
          <w:tab w:val="left" w:pos="360"/>
        </w:tabs>
        <w:spacing w:after="120" w:line="276" w:lineRule="auto"/>
        <w:ind w:firstLine="567"/>
        <w:jc w:val="both"/>
        <w:rPr>
          <w:rFonts w:ascii="Times New Roman" w:hAnsi="Times New Roman" w:cs="Times New Roman"/>
          <w:sz w:val="26"/>
          <w:szCs w:val="26"/>
          <w:lang w:val="pt-BR"/>
        </w:rPr>
      </w:pPr>
      <w:r w:rsidRPr="007F1D3F">
        <w:rPr>
          <w:rFonts w:ascii="Times New Roman" w:hAnsi="Times New Roman" w:cs="Times New Roman"/>
          <w:sz w:val="26"/>
          <w:szCs w:val="26"/>
          <w:lang w:val="pt-BR"/>
        </w:rPr>
        <w:t>+ Phía Nam giáp huyện Phù Mỹ;</w:t>
      </w:r>
    </w:p>
    <w:p w14:paraId="5E882BE8" w14:textId="69E43996" w:rsidR="00B07B47" w:rsidRPr="007F1D3F" w:rsidRDefault="00B07B47" w:rsidP="00B07B47">
      <w:pPr>
        <w:pStyle w:val="bac-bullet01"/>
        <w:numPr>
          <w:ilvl w:val="0"/>
          <w:numId w:val="0"/>
        </w:numPr>
        <w:tabs>
          <w:tab w:val="left" w:pos="360"/>
        </w:tabs>
        <w:spacing w:after="120" w:line="276" w:lineRule="auto"/>
        <w:ind w:firstLine="567"/>
        <w:jc w:val="both"/>
        <w:rPr>
          <w:rFonts w:ascii="Times New Roman" w:hAnsi="Times New Roman" w:cs="Times New Roman"/>
          <w:sz w:val="26"/>
          <w:szCs w:val="26"/>
          <w:lang w:val="pt-BR"/>
        </w:rPr>
      </w:pPr>
      <w:r w:rsidRPr="007F1D3F">
        <w:rPr>
          <w:rFonts w:ascii="Times New Roman" w:hAnsi="Times New Roman" w:cs="Times New Roman"/>
          <w:sz w:val="26"/>
          <w:szCs w:val="26"/>
          <w:lang w:val="pt-BR"/>
        </w:rPr>
        <w:t xml:space="preserve">+ Phía Bắc giáp </w:t>
      </w:r>
      <w:r w:rsidR="00542A02" w:rsidRPr="007F1D3F">
        <w:rPr>
          <w:rFonts w:ascii="Times New Roman" w:hAnsi="Times New Roman" w:cs="Times New Roman"/>
          <w:sz w:val="26"/>
          <w:szCs w:val="26"/>
          <w:lang w:val="pt-BR"/>
        </w:rPr>
        <w:t>thị xã</w:t>
      </w:r>
      <w:r w:rsidRPr="007F1D3F">
        <w:rPr>
          <w:rFonts w:ascii="Times New Roman" w:hAnsi="Times New Roman" w:cs="Times New Roman"/>
          <w:sz w:val="26"/>
          <w:szCs w:val="26"/>
          <w:lang w:val="pt-BR"/>
        </w:rPr>
        <w:t xml:space="preserve"> Đức Phổ, tỉnh Quảng Ngãi.</w:t>
      </w:r>
    </w:p>
    <w:p w14:paraId="7695392C" w14:textId="77777777" w:rsidR="00F81E43" w:rsidRPr="007F1D3F" w:rsidRDefault="00F81E43" w:rsidP="00F81E43">
      <w:pPr>
        <w:pStyle w:val="bac-bullet01"/>
        <w:keepNext/>
        <w:numPr>
          <w:ilvl w:val="0"/>
          <w:numId w:val="0"/>
        </w:numPr>
        <w:tabs>
          <w:tab w:val="left" w:pos="360"/>
        </w:tabs>
        <w:spacing w:after="120" w:line="276" w:lineRule="auto"/>
        <w:ind w:firstLine="567"/>
        <w:jc w:val="center"/>
      </w:pPr>
      <w:r w:rsidRPr="007F1D3F">
        <w:rPr>
          <w:noProof/>
        </w:rPr>
        <w:drawing>
          <wp:inline distT="0" distB="0" distL="0" distR="0" wp14:anchorId="56943E9F" wp14:editId="2901BC0B">
            <wp:extent cx="3476625" cy="5044854"/>
            <wp:effectExtent l="0" t="0" r="0" b="3810"/>
            <wp:docPr id="687270435"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3482466" cy="5053330"/>
                    </a:xfrm>
                    <a:prstGeom prst="rect">
                      <a:avLst/>
                    </a:prstGeom>
                    <a:noFill/>
                    <a:ln>
                      <a:noFill/>
                    </a:ln>
                  </pic:spPr>
                </pic:pic>
              </a:graphicData>
            </a:graphic>
          </wp:inline>
        </w:drawing>
      </w:r>
    </w:p>
    <w:p w14:paraId="7CB6B10C" w14:textId="3FB1101E" w:rsidR="00F81E43" w:rsidRPr="007F1D3F" w:rsidRDefault="00F81E43" w:rsidP="00F81E43">
      <w:pPr>
        <w:pStyle w:val="Caption"/>
        <w:jc w:val="center"/>
        <w:rPr>
          <w:rFonts w:cs="Times New Roman"/>
          <w:color w:val="auto"/>
          <w:sz w:val="26"/>
          <w:szCs w:val="26"/>
          <w:lang w:val="pt-BR"/>
        </w:rPr>
      </w:pPr>
      <w:proofErr w:type="spellStart"/>
      <w:r w:rsidRPr="007F1D3F">
        <w:rPr>
          <w:color w:val="auto"/>
          <w:sz w:val="26"/>
          <w:szCs w:val="26"/>
        </w:rPr>
        <w:t>Hình</w:t>
      </w:r>
      <w:proofErr w:type="spellEnd"/>
      <w:r w:rsidRPr="007F1D3F">
        <w:rPr>
          <w:color w:val="auto"/>
          <w:sz w:val="26"/>
          <w:szCs w:val="26"/>
        </w:rPr>
        <w:t xml:space="preserve"> </w:t>
      </w:r>
      <w:r w:rsidRPr="007F1D3F">
        <w:rPr>
          <w:color w:val="auto"/>
          <w:sz w:val="26"/>
          <w:szCs w:val="26"/>
        </w:rPr>
        <w:fldChar w:fldCharType="begin"/>
      </w:r>
      <w:r w:rsidRPr="007F1D3F">
        <w:rPr>
          <w:color w:val="auto"/>
          <w:sz w:val="26"/>
          <w:szCs w:val="26"/>
        </w:rPr>
        <w:instrText xml:space="preserve"> SEQ Hình \* ARABIC </w:instrText>
      </w:r>
      <w:r w:rsidRPr="007F1D3F">
        <w:rPr>
          <w:color w:val="auto"/>
          <w:sz w:val="26"/>
          <w:szCs w:val="26"/>
        </w:rPr>
        <w:fldChar w:fldCharType="separate"/>
      </w:r>
      <w:r w:rsidRPr="007F1D3F">
        <w:rPr>
          <w:noProof/>
          <w:color w:val="auto"/>
          <w:sz w:val="26"/>
          <w:szCs w:val="26"/>
        </w:rPr>
        <w:t>2</w:t>
      </w:r>
      <w:r w:rsidRPr="007F1D3F">
        <w:rPr>
          <w:color w:val="auto"/>
          <w:sz w:val="26"/>
          <w:szCs w:val="26"/>
        </w:rPr>
        <w:fldChar w:fldCharType="end"/>
      </w:r>
      <w:r w:rsidRPr="007F1D3F">
        <w:rPr>
          <w:color w:val="auto"/>
          <w:sz w:val="26"/>
          <w:szCs w:val="26"/>
        </w:rPr>
        <w:t xml:space="preserve">: </w:t>
      </w:r>
      <w:proofErr w:type="spellStart"/>
      <w:r w:rsidRPr="007F1D3F">
        <w:rPr>
          <w:color w:val="auto"/>
          <w:sz w:val="26"/>
          <w:szCs w:val="26"/>
        </w:rPr>
        <w:t>Vị</w:t>
      </w:r>
      <w:proofErr w:type="spellEnd"/>
      <w:r w:rsidRPr="007F1D3F">
        <w:rPr>
          <w:color w:val="auto"/>
          <w:sz w:val="26"/>
          <w:szCs w:val="26"/>
        </w:rPr>
        <w:t xml:space="preserve"> </w:t>
      </w:r>
      <w:proofErr w:type="spellStart"/>
      <w:r w:rsidRPr="007F1D3F">
        <w:rPr>
          <w:color w:val="auto"/>
          <w:sz w:val="26"/>
          <w:szCs w:val="26"/>
        </w:rPr>
        <w:t>trí</w:t>
      </w:r>
      <w:proofErr w:type="spellEnd"/>
      <w:r w:rsidRPr="007F1D3F">
        <w:rPr>
          <w:color w:val="auto"/>
          <w:sz w:val="26"/>
          <w:szCs w:val="26"/>
        </w:rPr>
        <w:t xml:space="preserve"> </w:t>
      </w:r>
      <w:proofErr w:type="spellStart"/>
      <w:r w:rsidRPr="007F1D3F">
        <w:rPr>
          <w:color w:val="auto"/>
          <w:sz w:val="26"/>
          <w:szCs w:val="26"/>
        </w:rPr>
        <w:t>đô</w:t>
      </w:r>
      <w:proofErr w:type="spellEnd"/>
      <w:r w:rsidRPr="007F1D3F">
        <w:rPr>
          <w:color w:val="auto"/>
          <w:sz w:val="26"/>
          <w:szCs w:val="26"/>
        </w:rPr>
        <w:t xml:space="preserve"> </w:t>
      </w:r>
      <w:proofErr w:type="spellStart"/>
      <w:r w:rsidRPr="007F1D3F">
        <w:rPr>
          <w:color w:val="auto"/>
          <w:sz w:val="26"/>
          <w:szCs w:val="26"/>
        </w:rPr>
        <w:t>thị</w:t>
      </w:r>
      <w:proofErr w:type="spellEnd"/>
      <w:r w:rsidRPr="007F1D3F">
        <w:rPr>
          <w:color w:val="auto"/>
          <w:sz w:val="26"/>
          <w:szCs w:val="26"/>
        </w:rPr>
        <w:t xml:space="preserve"> Hoài </w:t>
      </w:r>
      <w:proofErr w:type="spellStart"/>
      <w:r w:rsidRPr="007F1D3F">
        <w:rPr>
          <w:color w:val="auto"/>
          <w:sz w:val="26"/>
          <w:szCs w:val="26"/>
        </w:rPr>
        <w:t>Nhơn</w:t>
      </w:r>
      <w:proofErr w:type="spellEnd"/>
      <w:r w:rsidRPr="007F1D3F">
        <w:rPr>
          <w:color w:val="auto"/>
          <w:sz w:val="26"/>
          <w:szCs w:val="26"/>
        </w:rPr>
        <w:t xml:space="preserve"> </w:t>
      </w:r>
      <w:proofErr w:type="spellStart"/>
      <w:r w:rsidRPr="007F1D3F">
        <w:rPr>
          <w:color w:val="auto"/>
          <w:sz w:val="26"/>
          <w:szCs w:val="26"/>
        </w:rPr>
        <w:t>trong</w:t>
      </w:r>
      <w:proofErr w:type="spellEnd"/>
      <w:r w:rsidRPr="007F1D3F">
        <w:rPr>
          <w:color w:val="auto"/>
          <w:sz w:val="26"/>
          <w:szCs w:val="26"/>
        </w:rPr>
        <w:t xml:space="preserve"> </w:t>
      </w:r>
      <w:proofErr w:type="spellStart"/>
      <w:r w:rsidRPr="007F1D3F">
        <w:rPr>
          <w:color w:val="auto"/>
          <w:sz w:val="26"/>
          <w:szCs w:val="26"/>
        </w:rPr>
        <w:t>tổng</w:t>
      </w:r>
      <w:proofErr w:type="spellEnd"/>
      <w:r w:rsidRPr="007F1D3F">
        <w:rPr>
          <w:color w:val="auto"/>
          <w:sz w:val="26"/>
          <w:szCs w:val="26"/>
        </w:rPr>
        <w:t xml:space="preserve"> </w:t>
      </w:r>
      <w:proofErr w:type="spellStart"/>
      <w:r w:rsidRPr="007F1D3F">
        <w:rPr>
          <w:color w:val="auto"/>
          <w:sz w:val="26"/>
          <w:szCs w:val="26"/>
        </w:rPr>
        <w:t>thể</w:t>
      </w:r>
      <w:proofErr w:type="spellEnd"/>
      <w:r w:rsidRPr="007F1D3F">
        <w:rPr>
          <w:color w:val="auto"/>
          <w:sz w:val="26"/>
          <w:szCs w:val="26"/>
        </w:rPr>
        <w:t xml:space="preserve"> </w:t>
      </w:r>
      <w:proofErr w:type="spellStart"/>
      <w:r w:rsidRPr="007F1D3F">
        <w:rPr>
          <w:color w:val="auto"/>
          <w:sz w:val="26"/>
          <w:szCs w:val="26"/>
        </w:rPr>
        <w:t>hệ</w:t>
      </w:r>
      <w:proofErr w:type="spellEnd"/>
      <w:r w:rsidRPr="007F1D3F">
        <w:rPr>
          <w:color w:val="auto"/>
          <w:sz w:val="26"/>
          <w:szCs w:val="26"/>
        </w:rPr>
        <w:t xml:space="preserve"> </w:t>
      </w:r>
      <w:proofErr w:type="spellStart"/>
      <w:r w:rsidRPr="007F1D3F">
        <w:rPr>
          <w:color w:val="auto"/>
          <w:sz w:val="26"/>
          <w:szCs w:val="26"/>
        </w:rPr>
        <w:t>thống</w:t>
      </w:r>
      <w:proofErr w:type="spellEnd"/>
      <w:r w:rsidRPr="007F1D3F">
        <w:rPr>
          <w:color w:val="auto"/>
          <w:sz w:val="26"/>
          <w:szCs w:val="26"/>
        </w:rPr>
        <w:t xml:space="preserve"> </w:t>
      </w:r>
      <w:proofErr w:type="spellStart"/>
      <w:r w:rsidRPr="007F1D3F">
        <w:rPr>
          <w:color w:val="auto"/>
          <w:sz w:val="26"/>
          <w:szCs w:val="26"/>
        </w:rPr>
        <w:t>đô</w:t>
      </w:r>
      <w:proofErr w:type="spellEnd"/>
      <w:r w:rsidRPr="007F1D3F">
        <w:rPr>
          <w:color w:val="auto"/>
          <w:sz w:val="26"/>
          <w:szCs w:val="26"/>
        </w:rPr>
        <w:t xml:space="preserve"> </w:t>
      </w:r>
      <w:proofErr w:type="spellStart"/>
      <w:r w:rsidRPr="007F1D3F">
        <w:rPr>
          <w:color w:val="auto"/>
          <w:sz w:val="26"/>
          <w:szCs w:val="26"/>
        </w:rPr>
        <w:t>thị</w:t>
      </w:r>
      <w:proofErr w:type="spellEnd"/>
      <w:r w:rsidRPr="007F1D3F">
        <w:rPr>
          <w:color w:val="auto"/>
          <w:sz w:val="26"/>
          <w:szCs w:val="26"/>
        </w:rPr>
        <w:t xml:space="preserve"> </w:t>
      </w:r>
      <w:proofErr w:type="spellStart"/>
      <w:r w:rsidRPr="007F1D3F">
        <w:rPr>
          <w:color w:val="auto"/>
          <w:sz w:val="26"/>
          <w:szCs w:val="26"/>
        </w:rPr>
        <w:t>tỉnh</w:t>
      </w:r>
      <w:proofErr w:type="spellEnd"/>
      <w:r w:rsidRPr="007F1D3F">
        <w:rPr>
          <w:color w:val="auto"/>
          <w:sz w:val="26"/>
          <w:szCs w:val="26"/>
        </w:rPr>
        <w:t xml:space="preserve"> Bình Định</w:t>
      </w:r>
    </w:p>
    <w:p w14:paraId="33FAF5BC" w14:textId="55744A21" w:rsidR="000731FB" w:rsidRPr="007F1D3F" w:rsidRDefault="000731FB" w:rsidP="00AE0801">
      <w:pPr>
        <w:pStyle w:val="ListParagraph"/>
        <w:numPr>
          <w:ilvl w:val="1"/>
          <w:numId w:val="12"/>
        </w:numPr>
        <w:tabs>
          <w:tab w:val="left" w:pos="851"/>
        </w:tabs>
        <w:spacing w:before="120" w:after="120"/>
        <w:ind w:left="426" w:hanging="426"/>
        <w:jc w:val="both"/>
        <w:outlineLvl w:val="1"/>
        <w:rPr>
          <w:b/>
          <w:sz w:val="26"/>
          <w:szCs w:val="26"/>
        </w:rPr>
      </w:pPr>
      <w:bookmarkStart w:id="4" w:name="_Toc169595898"/>
      <w:proofErr w:type="spellStart"/>
      <w:r w:rsidRPr="007F1D3F">
        <w:rPr>
          <w:b/>
          <w:sz w:val="26"/>
          <w:szCs w:val="26"/>
        </w:rPr>
        <w:lastRenderedPageBreak/>
        <w:t>Mục</w:t>
      </w:r>
      <w:proofErr w:type="spellEnd"/>
      <w:r w:rsidRPr="007F1D3F">
        <w:rPr>
          <w:b/>
          <w:sz w:val="26"/>
          <w:szCs w:val="26"/>
        </w:rPr>
        <w:t xml:space="preserve"> </w:t>
      </w:r>
      <w:proofErr w:type="spellStart"/>
      <w:r w:rsidRPr="007F1D3F">
        <w:rPr>
          <w:b/>
          <w:sz w:val="26"/>
          <w:szCs w:val="26"/>
        </w:rPr>
        <w:t>tiêu</w:t>
      </w:r>
      <w:proofErr w:type="spellEnd"/>
      <w:r w:rsidRPr="007F1D3F">
        <w:rPr>
          <w:b/>
          <w:sz w:val="26"/>
          <w:szCs w:val="26"/>
        </w:rPr>
        <w:t xml:space="preserve"> </w:t>
      </w:r>
      <w:proofErr w:type="spellStart"/>
      <w:r w:rsidRPr="007F1D3F">
        <w:rPr>
          <w:b/>
          <w:sz w:val="26"/>
          <w:szCs w:val="26"/>
        </w:rPr>
        <w:t>lập</w:t>
      </w:r>
      <w:proofErr w:type="spellEnd"/>
      <w:r w:rsidRPr="007F1D3F">
        <w:rPr>
          <w:b/>
          <w:sz w:val="26"/>
          <w:szCs w:val="26"/>
        </w:rPr>
        <w:t xml:space="preserve"> </w:t>
      </w:r>
      <w:proofErr w:type="spellStart"/>
      <w:r w:rsidRPr="007F1D3F">
        <w:rPr>
          <w:b/>
          <w:sz w:val="26"/>
          <w:szCs w:val="26"/>
        </w:rPr>
        <w:t>quy</w:t>
      </w:r>
      <w:proofErr w:type="spellEnd"/>
      <w:r w:rsidRPr="007F1D3F">
        <w:rPr>
          <w:b/>
          <w:sz w:val="26"/>
          <w:szCs w:val="26"/>
        </w:rPr>
        <w:t xml:space="preserve"> </w:t>
      </w:r>
      <w:proofErr w:type="spellStart"/>
      <w:r w:rsidRPr="007F1D3F">
        <w:rPr>
          <w:b/>
          <w:sz w:val="26"/>
          <w:szCs w:val="26"/>
        </w:rPr>
        <w:t>hoạch</w:t>
      </w:r>
      <w:bookmarkEnd w:id="4"/>
      <w:proofErr w:type="spellEnd"/>
    </w:p>
    <w:p w14:paraId="6192E384" w14:textId="571D546E" w:rsidR="00AC6AFE" w:rsidRPr="007F1D3F" w:rsidRDefault="00AC6AFE" w:rsidP="00AC6AFE">
      <w:pPr>
        <w:tabs>
          <w:tab w:val="left" w:pos="851"/>
        </w:tabs>
        <w:spacing w:before="120" w:after="120"/>
        <w:ind w:firstLine="567"/>
        <w:jc w:val="both"/>
        <w:outlineLvl w:val="1"/>
        <w:rPr>
          <w:bCs/>
          <w:i/>
          <w:iCs/>
          <w:sz w:val="26"/>
          <w:szCs w:val="26"/>
        </w:rPr>
      </w:pPr>
      <w:bookmarkStart w:id="5" w:name="_Toc157002297"/>
      <w:bookmarkStart w:id="6" w:name="_Toc166486467"/>
      <w:bookmarkStart w:id="7" w:name="_Toc169514421"/>
      <w:bookmarkStart w:id="8" w:name="_Toc169514477"/>
      <w:bookmarkStart w:id="9" w:name="_Toc169595899"/>
      <w:r w:rsidRPr="007F1D3F">
        <w:rPr>
          <w:bCs/>
          <w:i/>
          <w:iCs/>
          <w:sz w:val="26"/>
          <w:szCs w:val="26"/>
        </w:rPr>
        <w:t xml:space="preserve">a) </w:t>
      </w:r>
      <w:proofErr w:type="spellStart"/>
      <w:r w:rsidRPr="007F1D3F">
        <w:rPr>
          <w:bCs/>
          <w:i/>
          <w:iCs/>
          <w:sz w:val="26"/>
          <w:szCs w:val="26"/>
        </w:rPr>
        <w:t>Mục</w:t>
      </w:r>
      <w:proofErr w:type="spellEnd"/>
      <w:r w:rsidRPr="007F1D3F">
        <w:rPr>
          <w:bCs/>
          <w:i/>
          <w:iCs/>
          <w:sz w:val="26"/>
          <w:szCs w:val="26"/>
        </w:rPr>
        <w:t xml:space="preserve"> </w:t>
      </w:r>
      <w:proofErr w:type="spellStart"/>
      <w:r w:rsidRPr="007F1D3F">
        <w:rPr>
          <w:bCs/>
          <w:i/>
          <w:iCs/>
          <w:sz w:val="26"/>
          <w:szCs w:val="26"/>
        </w:rPr>
        <w:t>tiêu</w:t>
      </w:r>
      <w:proofErr w:type="spellEnd"/>
      <w:r w:rsidRPr="007F1D3F">
        <w:rPr>
          <w:bCs/>
          <w:i/>
          <w:iCs/>
          <w:sz w:val="26"/>
          <w:szCs w:val="26"/>
        </w:rPr>
        <w:t xml:space="preserve"> </w:t>
      </w:r>
      <w:proofErr w:type="spellStart"/>
      <w:r w:rsidRPr="007F1D3F">
        <w:rPr>
          <w:bCs/>
          <w:i/>
          <w:iCs/>
          <w:sz w:val="26"/>
          <w:szCs w:val="26"/>
        </w:rPr>
        <w:t>chung</w:t>
      </w:r>
      <w:bookmarkEnd w:id="5"/>
      <w:bookmarkEnd w:id="6"/>
      <w:bookmarkEnd w:id="7"/>
      <w:bookmarkEnd w:id="8"/>
      <w:bookmarkEnd w:id="9"/>
      <w:proofErr w:type="spellEnd"/>
    </w:p>
    <w:p w14:paraId="5B2F2381" w14:textId="419A466F" w:rsidR="00AC6AFE" w:rsidRPr="007F1D3F" w:rsidRDefault="00AC6AFE" w:rsidP="00AE0801">
      <w:pPr>
        <w:pStyle w:val="ListParagraph"/>
        <w:numPr>
          <w:ilvl w:val="0"/>
          <w:numId w:val="7"/>
        </w:numPr>
        <w:tabs>
          <w:tab w:val="num" w:pos="720"/>
          <w:tab w:val="left" w:pos="851"/>
        </w:tabs>
        <w:spacing w:before="120" w:after="120"/>
        <w:contextualSpacing w:val="0"/>
        <w:jc w:val="both"/>
        <w:rPr>
          <w:sz w:val="26"/>
          <w:szCs w:val="26"/>
          <w:lang w:val="vi-VN"/>
        </w:rPr>
      </w:pPr>
      <w:r w:rsidRPr="007F1D3F">
        <w:rPr>
          <w:sz w:val="26"/>
          <w:szCs w:val="26"/>
          <w:lang w:val="vi-VN"/>
        </w:rPr>
        <w:t xml:space="preserve">Cụ thể hoá Quy hoạch vùng </w:t>
      </w:r>
      <w:r w:rsidR="009A4465" w:rsidRPr="007F1D3F">
        <w:rPr>
          <w:sz w:val="26"/>
          <w:szCs w:val="26"/>
        </w:rPr>
        <w:t xml:space="preserve">Bắc Trung </w:t>
      </w:r>
      <w:proofErr w:type="spellStart"/>
      <w:r w:rsidR="009A4465" w:rsidRPr="007F1D3F">
        <w:rPr>
          <w:sz w:val="26"/>
          <w:szCs w:val="26"/>
        </w:rPr>
        <w:t>bộ</w:t>
      </w:r>
      <w:proofErr w:type="spellEnd"/>
      <w:r w:rsidR="009A4465" w:rsidRPr="007F1D3F">
        <w:rPr>
          <w:sz w:val="26"/>
          <w:szCs w:val="26"/>
        </w:rPr>
        <w:t xml:space="preserve"> </w:t>
      </w:r>
      <w:proofErr w:type="spellStart"/>
      <w:r w:rsidR="009A4465" w:rsidRPr="007F1D3F">
        <w:rPr>
          <w:sz w:val="26"/>
          <w:szCs w:val="26"/>
        </w:rPr>
        <w:t>và</w:t>
      </w:r>
      <w:proofErr w:type="spellEnd"/>
      <w:r w:rsidR="009A4465" w:rsidRPr="007F1D3F">
        <w:rPr>
          <w:sz w:val="26"/>
          <w:szCs w:val="26"/>
        </w:rPr>
        <w:t xml:space="preserve"> Duyên </w:t>
      </w:r>
      <w:proofErr w:type="spellStart"/>
      <w:r w:rsidR="009A4465" w:rsidRPr="007F1D3F">
        <w:rPr>
          <w:sz w:val="26"/>
          <w:szCs w:val="26"/>
        </w:rPr>
        <w:t>hải</w:t>
      </w:r>
      <w:proofErr w:type="spellEnd"/>
      <w:r w:rsidR="009A4465" w:rsidRPr="007F1D3F">
        <w:rPr>
          <w:sz w:val="26"/>
          <w:szCs w:val="26"/>
        </w:rPr>
        <w:t xml:space="preserve"> </w:t>
      </w:r>
      <w:proofErr w:type="spellStart"/>
      <w:r w:rsidR="009A4465" w:rsidRPr="007F1D3F">
        <w:rPr>
          <w:sz w:val="26"/>
          <w:szCs w:val="26"/>
        </w:rPr>
        <w:t>miền</w:t>
      </w:r>
      <w:proofErr w:type="spellEnd"/>
      <w:r w:rsidR="009A4465" w:rsidRPr="007F1D3F">
        <w:rPr>
          <w:sz w:val="26"/>
          <w:szCs w:val="26"/>
        </w:rPr>
        <w:t xml:space="preserve"> Trung</w:t>
      </w:r>
      <w:r w:rsidRPr="007F1D3F">
        <w:rPr>
          <w:sz w:val="26"/>
          <w:szCs w:val="26"/>
          <w:lang w:val="vi-VN"/>
        </w:rPr>
        <w:t xml:space="preserve"> thời kỳ 2021-2030, tầm nhìn đến năm 2050</w:t>
      </w:r>
      <w:r w:rsidR="009A4465" w:rsidRPr="007F1D3F">
        <w:rPr>
          <w:sz w:val="26"/>
          <w:szCs w:val="26"/>
        </w:rPr>
        <w:t xml:space="preserve"> </w:t>
      </w:r>
      <w:proofErr w:type="spellStart"/>
      <w:r w:rsidR="009A4465" w:rsidRPr="007F1D3F">
        <w:rPr>
          <w:sz w:val="26"/>
          <w:szCs w:val="26"/>
        </w:rPr>
        <w:t>và</w:t>
      </w:r>
      <w:proofErr w:type="spellEnd"/>
      <w:r w:rsidR="009A4465" w:rsidRPr="007F1D3F">
        <w:rPr>
          <w:sz w:val="26"/>
          <w:szCs w:val="26"/>
        </w:rPr>
        <w:t xml:space="preserve"> </w:t>
      </w:r>
      <w:r w:rsidR="0051233C" w:rsidRPr="007F1D3F">
        <w:rPr>
          <w:sz w:val="26"/>
          <w:szCs w:val="26"/>
        </w:rPr>
        <w:t xml:space="preserve">Quy </w:t>
      </w:r>
      <w:proofErr w:type="spellStart"/>
      <w:r w:rsidR="0051233C" w:rsidRPr="007F1D3F">
        <w:rPr>
          <w:sz w:val="26"/>
          <w:szCs w:val="26"/>
        </w:rPr>
        <w:t>hoạch</w:t>
      </w:r>
      <w:proofErr w:type="spellEnd"/>
      <w:r w:rsidR="0051233C" w:rsidRPr="007F1D3F">
        <w:rPr>
          <w:sz w:val="26"/>
          <w:szCs w:val="26"/>
        </w:rPr>
        <w:t xml:space="preserve"> </w:t>
      </w:r>
      <w:proofErr w:type="spellStart"/>
      <w:r w:rsidR="0051233C" w:rsidRPr="007F1D3F">
        <w:rPr>
          <w:sz w:val="26"/>
          <w:szCs w:val="26"/>
        </w:rPr>
        <w:t>tỉnh</w:t>
      </w:r>
      <w:proofErr w:type="spellEnd"/>
      <w:r w:rsidR="0051233C" w:rsidRPr="007F1D3F">
        <w:rPr>
          <w:sz w:val="26"/>
          <w:szCs w:val="26"/>
        </w:rPr>
        <w:t xml:space="preserve"> Bình Định </w:t>
      </w:r>
      <w:r w:rsidRPr="007F1D3F">
        <w:rPr>
          <w:sz w:val="26"/>
          <w:szCs w:val="26"/>
          <w:lang w:val="vi-VN"/>
        </w:rPr>
        <w:t>thời kỳ 2021-2030, tầm nhìn đến năm 2050</w:t>
      </w:r>
      <w:r w:rsidR="00E12E0D" w:rsidRPr="007F1D3F">
        <w:rPr>
          <w:sz w:val="26"/>
          <w:szCs w:val="26"/>
        </w:rPr>
        <w:t xml:space="preserve"> </w:t>
      </w:r>
      <w:proofErr w:type="spellStart"/>
      <w:r w:rsidR="00E12E0D" w:rsidRPr="007F1D3F">
        <w:rPr>
          <w:sz w:val="26"/>
          <w:szCs w:val="26"/>
        </w:rPr>
        <w:t>đã</w:t>
      </w:r>
      <w:proofErr w:type="spellEnd"/>
      <w:r w:rsidR="00E12E0D" w:rsidRPr="007F1D3F">
        <w:rPr>
          <w:sz w:val="26"/>
          <w:szCs w:val="26"/>
        </w:rPr>
        <w:t xml:space="preserve"> </w:t>
      </w:r>
      <w:proofErr w:type="spellStart"/>
      <w:r w:rsidR="00E12E0D" w:rsidRPr="007F1D3F">
        <w:rPr>
          <w:sz w:val="26"/>
          <w:szCs w:val="26"/>
        </w:rPr>
        <w:t>được</w:t>
      </w:r>
      <w:proofErr w:type="spellEnd"/>
      <w:r w:rsidR="00E12E0D" w:rsidRPr="007F1D3F">
        <w:rPr>
          <w:sz w:val="26"/>
          <w:szCs w:val="26"/>
        </w:rPr>
        <w:t xml:space="preserve"> </w:t>
      </w:r>
      <w:proofErr w:type="spellStart"/>
      <w:r w:rsidR="00E12E0D" w:rsidRPr="007F1D3F">
        <w:rPr>
          <w:sz w:val="26"/>
          <w:szCs w:val="26"/>
        </w:rPr>
        <w:t>Thủ</w:t>
      </w:r>
      <w:proofErr w:type="spellEnd"/>
      <w:r w:rsidR="00E12E0D" w:rsidRPr="007F1D3F">
        <w:rPr>
          <w:sz w:val="26"/>
          <w:szCs w:val="26"/>
        </w:rPr>
        <w:t xml:space="preserve"> </w:t>
      </w:r>
      <w:proofErr w:type="spellStart"/>
      <w:r w:rsidR="00E12E0D" w:rsidRPr="007F1D3F">
        <w:rPr>
          <w:sz w:val="26"/>
          <w:szCs w:val="26"/>
        </w:rPr>
        <w:t>tướng</w:t>
      </w:r>
      <w:proofErr w:type="spellEnd"/>
      <w:r w:rsidR="00E12E0D" w:rsidRPr="007F1D3F">
        <w:rPr>
          <w:sz w:val="26"/>
          <w:szCs w:val="26"/>
        </w:rPr>
        <w:t xml:space="preserve"> </w:t>
      </w:r>
      <w:proofErr w:type="spellStart"/>
      <w:r w:rsidR="00E12E0D" w:rsidRPr="007F1D3F">
        <w:rPr>
          <w:sz w:val="26"/>
          <w:szCs w:val="26"/>
        </w:rPr>
        <w:t>Chính</w:t>
      </w:r>
      <w:proofErr w:type="spellEnd"/>
      <w:r w:rsidR="00E12E0D" w:rsidRPr="007F1D3F">
        <w:rPr>
          <w:sz w:val="26"/>
          <w:szCs w:val="26"/>
        </w:rPr>
        <w:t xml:space="preserve"> </w:t>
      </w:r>
      <w:proofErr w:type="spellStart"/>
      <w:r w:rsidR="00E12E0D" w:rsidRPr="007F1D3F">
        <w:rPr>
          <w:sz w:val="26"/>
          <w:szCs w:val="26"/>
        </w:rPr>
        <w:t>phủ</w:t>
      </w:r>
      <w:proofErr w:type="spellEnd"/>
      <w:r w:rsidR="00E12E0D" w:rsidRPr="007F1D3F">
        <w:rPr>
          <w:sz w:val="26"/>
          <w:szCs w:val="26"/>
        </w:rPr>
        <w:t xml:space="preserve"> </w:t>
      </w:r>
      <w:proofErr w:type="spellStart"/>
      <w:r w:rsidR="00E12E0D" w:rsidRPr="007F1D3F">
        <w:rPr>
          <w:sz w:val="26"/>
          <w:szCs w:val="26"/>
        </w:rPr>
        <w:t>phê</w:t>
      </w:r>
      <w:proofErr w:type="spellEnd"/>
      <w:r w:rsidR="00E12E0D" w:rsidRPr="007F1D3F">
        <w:rPr>
          <w:sz w:val="26"/>
          <w:szCs w:val="26"/>
        </w:rPr>
        <w:t xml:space="preserve"> </w:t>
      </w:r>
      <w:proofErr w:type="spellStart"/>
      <w:r w:rsidR="00E12E0D" w:rsidRPr="007F1D3F">
        <w:rPr>
          <w:sz w:val="26"/>
          <w:szCs w:val="26"/>
        </w:rPr>
        <w:t>duyệt</w:t>
      </w:r>
      <w:proofErr w:type="spellEnd"/>
      <w:r w:rsidR="00E12E0D" w:rsidRPr="007F1D3F">
        <w:rPr>
          <w:sz w:val="26"/>
          <w:szCs w:val="26"/>
        </w:rPr>
        <w:t>.</w:t>
      </w:r>
    </w:p>
    <w:p w14:paraId="4D041CB4" w14:textId="77777777" w:rsidR="00731FBD" w:rsidRPr="007F1D3F" w:rsidRDefault="00731FBD" w:rsidP="00731FBD">
      <w:pPr>
        <w:pStyle w:val="ListParagraph"/>
        <w:numPr>
          <w:ilvl w:val="0"/>
          <w:numId w:val="7"/>
        </w:numPr>
        <w:tabs>
          <w:tab w:val="num" w:pos="720"/>
          <w:tab w:val="left" w:pos="851"/>
        </w:tabs>
        <w:spacing w:before="120" w:after="120"/>
        <w:contextualSpacing w:val="0"/>
        <w:jc w:val="both"/>
        <w:rPr>
          <w:sz w:val="26"/>
          <w:szCs w:val="26"/>
          <w:lang w:val="vi-VN"/>
        </w:rPr>
      </w:pPr>
      <w:bookmarkStart w:id="10" w:name="_Toc157002298"/>
      <w:bookmarkStart w:id="11" w:name="_Toc166486468"/>
      <w:proofErr w:type="spellStart"/>
      <w:r w:rsidRPr="007F1D3F">
        <w:rPr>
          <w:sz w:val="26"/>
          <w:szCs w:val="26"/>
        </w:rPr>
        <w:t>Phát</w:t>
      </w:r>
      <w:proofErr w:type="spellEnd"/>
      <w:r w:rsidRPr="007F1D3F">
        <w:rPr>
          <w:sz w:val="26"/>
          <w:szCs w:val="26"/>
        </w:rPr>
        <w:t xml:space="preserve"> </w:t>
      </w:r>
      <w:proofErr w:type="spellStart"/>
      <w:r w:rsidRPr="007F1D3F">
        <w:rPr>
          <w:sz w:val="26"/>
          <w:szCs w:val="26"/>
        </w:rPr>
        <w:t>triển</w:t>
      </w:r>
      <w:proofErr w:type="spellEnd"/>
      <w:r w:rsidRPr="007F1D3F">
        <w:rPr>
          <w:sz w:val="26"/>
          <w:szCs w:val="26"/>
        </w:rPr>
        <w:t xml:space="preserve"> </w:t>
      </w:r>
      <w:proofErr w:type="spellStart"/>
      <w:r w:rsidRPr="007F1D3F">
        <w:rPr>
          <w:sz w:val="26"/>
          <w:szCs w:val="26"/>
        </w:rPr>
        <w:t>đô</w:t>
      </w:r>
      <w:proofErr w:type="spellEnd"/>
      <w:r w:rsidRPr="007F1D3F">
        <w:rPr>
          <w:sz w:val="26"/>
          <w:szCs w:val="26"/>
        </w:rPr>
        <w:t xml:space="preserve"> </w:t>
      </w:r>
      <w:proofErr w:type="spellStart"/>
      <w:r w:rsidRPr="007F1D3F">
        <w:rPr>
          <w:sz w:val="26"/>
          <w:szCs w:val="26"/>
        </w:rPr>
        <w:t>thị</w:t>
      </w:r>
      <w:proofErr w:type="spellEnd"/>
      <w:r w:rsidRPr="007F1D3F">
        <w:rPr>
          <w:sz w:val="26"/>
          <w:szCs w:val="26"/>
        </w:rPr>
        <w:t xml:space="preserve"> Hoài </w:t>
      </w:r>
      <w:proofErr w:type="spellStart"/>
      <w:r w:rsidRPr="007F1D3F">
        <w:rPr>
          <w:sz w:val="26"/>
          <w:szCs w:val="26"/>
        </w:rPr>
        <w:t>Nhơn</w:t>
      </w:r>
      <w:proofErr w:type="spellEnd"/>
      <w:r w:rsidRPr="007F1D3F">
        <w:rPr>
          <w:sz w:val="26"/>
          <w:szCs w:val="26"/>
        </w:rPr>
        <w:t xml:space="preserve"> </w:t>
      </w:r>
      <w:proofErr w:type="spellStart"/>
      <w:r w:rsidRPr="007F1D3F">
        <w:rPr>
          <w:sz w:val="26"/>
          <w:szCs w:val="26"/>
        </w:rPr>
        <w:t>trở</w:t>
      </w:r>
      <w:proofErr w:type="spellEnd"/>
      <w:r w:rsidRPr="007F1D3F">
        <w:rPr>
          <w:sz w:val="26"/>
          <w:szCs w:val="26"/>
        </w:rPr>
        <w:t xml:space="preserve"> </w:t>
      </w:r>
      <w:proofErr w:type="spellStart"/>
      <w:r w:rsidRPr="007F1D3F">
        <w:rPr>
          <w:sz w:val="26"/>
          <w:szCs w:val="26"/>
        </w:rPr>
        <w:t>thành</w:t>
      </w:r>
      <w:proofErr w:type="spellEnd"/>
      <w:r w:rsidRPr="007F1D3F">
        <w:rPr>
          <w:sz w:val="26"/>
          <w:szCs w:val="26"/>
        </w:rPr>
        <w:t xml:space="preserve"> </w:t>
      </w:r>
      <w:proofErr w:type="spellStart"/>
      <w:r w:rsidRPr="007F1D3F">
        <w:rPr>
          <w:sz w:val="26"/>
          <w:szCs w:val="26"/>
        </w:rPr>
        <w:t>đô</w:t>
      </w:r>
      <w:proofErr w:type="spellEnd"/>
      <w:r w:rsidRPr="007F1D3F">
        <w:rPr>
          <w:sz w:val="26"/>
          <w:szCs w:val="26"/>
        </w:rPr>
        <w:t xml:space="preserve"> </w:t>
      </w:r>
      <w:proofErr w:type="spellStart"/>
      <w:r w:rsidRPr="007F1D3F">
        <w:rPr>
          <w:sz w:val="26"/>
          <w:szCs w:val="26"/>
        </w:rPr>
        <w:t>thị</w:t>
      </w:r>
      <w:proofErr w:type="spellEnd"/>
      <w:r w:rsidRPr="007F1D3F">
        <w:rPr>
          <w:sz w:val="26"/>
          <w:szCs w:val="26"/>
        </w:rPr>
        <w:t xml:space="preserve"> </w:t>
      </w:r>
      <w:proofErr w:type="spellStart"/>
      <w:r w:rsidRPr="007F1D3F">
        <w:rPr>
          <w:sz w:val="26"/>
          <w:szCs w:val="26"/>
        </w:rPr>
        <w:t>xanh</w:t>
      </w:r>
      <w:proofErr w:type="spellEnd"/>
      <w:r w:rsidRPr="007F1D3F">
        <w:rPr>
          <w:sz w:val="26"/>
          <w:szCs w:val="26"/>
        </w:rPr>
        <w:t xml:space="preserve">, </w:t>
      </w:r>
      <w:proofErr w:type="spellStart"/>
      <w:r w:rsidRPr="007F1D3F">
        <w:rPr>
          <w:sz w:val="26"/>
          <w:szCs w:val="26"/>
        </w:rPr>
        <w:t>bền</w:t>
      </w:r>
      <w:proofErr w:type="spellEnd"/>
      <w:r w:rsidRPr="007F1D3F">
        <w:rPr>
          <w:sz w:val="26"/>
          <w:szCs w:val="26"/>
        </w:rPr>
        <w:t xml:space="preserve"> </w:t>
      </w:r>
      <w:proofErr w:type="spellStart"/>
      <w:r w:rsidRPr="007F1D3F">
        <w:rPr>
          <w:sz w:val="26"/>
          <w:szCs w:val="26"/>
        </w:rPr>
        <w:t>vững</w:t>
      </w:r>
      <w:proofErr w:type="spellEnd"/>
      <w:r w:rsidRPr="007F1D3F">
        <w:rPr>
          <w:sz w:val="26"/>
          <w:szCs w:val="26"/>
        </w:rPr>
        <w:t xml:space="preserve">, </w:t>
      </w:r>
      <w:proofErr w:type="spellStart"/>
      <w:r w:rsidRPr="007F1D3F">
        <w:rPr>
          <w:sz w:val="26"/>
          <w:szCs w:val="26"/>
        </w:rPr>
        <w:t>trung</w:t>
      </w:r>
      <w:proofErr w:type="spellEnd"/>
      <w:r w:rsidRPr="007F1D3F">
        <w:rPr>
          <w:sz w:val="26"/>
          <w:szCs w:val="26"/>
        </w:rPr>
        <w:t xml:space="preserve"> </w:t>
      </w:r>
      <w:proofErr w:type="spellStart"/>
      <w:r w:rsidRPr="007F1D3F">
        <w:rPr>
          <w:sz w:val="26"/>
          <w:szCs w:val="26"/>
        </w:rPr>
        <w:t>tâm</w:t>
      </w:r>
      <w:proofErr w:type="spellEnd"/>
      <w:r w:rsidRPr="007F1D3F">
        <w:rPr>
          <w:sz w:val="26"/>
          <w:szCs w:val="26"/>
        </w:rPr>
        <w:t xml:space="preserve"> </w:t>
      </w:r>
      <w:proofErr w:type="spellStart"/>
      <w:r w:rsidRPr="007F1D3F">
        <w:rPr>
          <w:sz w:val="26"/>
          <w:szCs w:val="26"/>
        </w:rPr>
        <w:t>phát</w:t>
      </w:r>
      <w:proofErr w:type="spellEnd"/>
      <w:r w:rsidRPr="007F1D3F">
        <w:rPr>
          <w:sz w:val="26"/>
          <w:szCs w:val="26"/>
        </w:rPr>
        <w:t xml:space="preserve"> </w:t>
      </w:r>
      <w:proofErr w:type="spellStart"/>
      <w:r w:rsidRPr="007F1D3F">
        <w:rPr>
          <w:sz w:val="26"/>
          <w:szCs w:val="26"/>
        </w:rPr>
        <w:t>triển</w:t>
      </w:r>
      <w:proofErr w:type="spellEnd"/>
      <w:r w:rsidRPr="007F1D3F">
        <w:rPr>
          <w:sz w:val="26"/>
          <w:szCs w:val="26"/>
        </w:rPr>
        <w:t xml:space="preserve"> </w:t>
      </w:r>
      <w:proofErr w:type="spellStart"/>
      <w:r w:rsidRPr="007F1D3F">
        <w:rPr>
          <w:sz w:val="26"/>
          <w:szCs w:val="26"/>
        </w:rPr>
        <w:t>kinh</w:t>
      </w:r>
      <w:proofErr w:type="spellEnd"/>
      <w:r w:rsidRPr="007F1D3F">
        <w:rPr>
          <w:sz w:val="26"/>
          <w:szCs w:val="26"/>
        </w:rPr>
        <w:t xml:space="preserve"> </w:t>
      </w:r>
      <w:proofErr w:type="spellStart"/>
      <w:r w:rsidRPr="007F1D3F">
        <w:rPr>
          <w:sz w:val="26"/>
          <w:szCs w:val="26"/>
        </w:rPr>
        <w:t>tế</w:t>
      </w:r>
      <w:proofErr w:type="spellEnd"/>
      <w:r w:rsidRPr="007F1D3F">
        <w:rPr>
          <w:sz w:val="26"/>
          <w:szCs w:val="26"/>
        </w:rPr>
        <w:t xml:space="preserve"> - </w:t>
      </w:r>
      <w:proofErr w:type="spellStart"/>
      <w:r w:rsidRPr="007F1D3F">
        <w:rPr>
          <w:sz w:val="26"/>
          <w:szCs w:val="26"/>
        </w:rPr>
        <w:t>xã</w:t>
      </w:r>
      <w:proofErr w:type="spellEnd"/>
      <w:r w:rsidRPr="007F1D3F">
        <w:rPr>
          <w:sz w:val="26"/>
          <w:szCs w:val="26"/>
        </w:rPr>
        <w:t xml:space="preserve"> </w:t>
      </w:r>
      <w:proofErr w:type="spellStart"/>
      <w:r w:rsidRPr="007F1D3F">
        <w:rPr>
          <w:sz w:val="26"/>
          <w:szCs w:val="26"/>
        </w:rPr>
        <w:t>hội</w:t>
      </w:r>
      <w:proofErr w:type="spellEnd"/>
      <w:r w:rsidRPr="007F1D3F">
        <w:rPr>
          <w:sz w:val="26"/>
          <w:szCs w:val="26"/>
        </w:rPr>
        <w:t xml:space="preserve"> </w:t>
      </w:r>
      <w:proofErr w:type="spellStart"/>
      <w:r w:rsidRPr="007F1D3F">
        <w:rPr>
          <w:sz w:val="26"/>
          <w:szCs w:val="26"/>
        </w:rPr>
        <w:t>phía</w:t>
      </w:r>
      <w:proofErr w:type="spellEnd"/>
      <w:r w:rsidRPr="007F1D3F">
        <w:rPr>
          <w:sz w:val="26"/>
          <w:szCs w:val="26"/>
        </w:rPr>
        <w:t xml:space="preserve"> Bắc </w:t>
      </w:r>
      <w:proofErr w:type="spellStart"/>
      <w:r w:rsidRPr="007F1D3F">
        <w:rPr>
          <w:sz w:val="26"/>
          <w:szCs w:val="26"/>
        </w:rPr>
        <w:t>tỉnh</w:t>
      </w:r>
      <w:proofErr w:type="spellEnd"/>
      <w:r w:rsidRPr="007F1D3F">
        <w:rPr>
          <w:sz w:val="26"/>
          <w:szCs w:val="26"/>
        </w:rPr>
        <w:t xml:space="preserve">, </w:t>
      </w:r>
      <w:proofErr w:type="spellStart"/>
      <w:r w:rsidRPr="007F1D3F">
        <w:rPr>
          <w:sz w:val="26"/>
          <w:szCs w:val="26"/>
        </w:rPr>
        <w:t>là</w:t>
      </w:r>
      <w:proofErr w:type="spellEnd"/>
      <w:r w:rsidRPr="007F1D3F">
        <w:rPr>
          <w:sz w:val="26"/>
          <w:szCs w:val="26"/>
        </w:rPr>
        <w:t xml:space="preserve"> </w:t>
      </w:r>
      <w:proofErr w:type="spellStart"/>
      <w:r w:rsidRPr="007F1D3F">
        <w:rPr>
          <w:sz w:val="26"/>
          <w:szCs w:val="26"/>
        </w:rPr>
        <w:t>cửa</w:t>
      </w:r>
      <w:proofErr w:type="spellEnd"/>
      <w:r w:rsidRPr="007F1D3F">
        <w:rPr>
          <w:sz w:val="26"/>
          <w:szCs w:val="26"/>
        </w:rPr>
        <w:t xml:space="preserve"> </w:t>
      </w:r>
      <w:proofErr w:type="spellStart"/>
      <w:r w:rsidRPr="007F1D3F">
        <w:rPr>
          <w:sz w:val="26"/>
          <w:szCs w:val="26"/>
        </w:rPr>
        <w:t>ngõ</w:t>
      </w:r>
      <w:proofErr w:type="spellEnd"/>
      <w:r w:rsidRPr="007F1D3F">
        <w:rPr>
          <w:sz w:val="26"/>
          <w:szCs w:val="26"/>
        </w:rPr>
        <w:t xml:space="preserve"> </w:t>
      </w:r>
      <w:proofErr w:type="spellStart"/>
      <w:r w:rsidRPr="007F1D3F">
        <w:rPr>
          <w:sz w:val="26"/>
          <w:szCs w:val="26"/>
        </w:rPr>
        <w:t>kết</w:t>
      </w:r>
      <w:proofErr w:type="spellEnd"/>
      <w:r w:rsidRPr="007F1D3F">
        <w:rPr>
          <w:sz w:val="26"/>
          <w:szCs w:val="26"/>
        </w:rPr>
        <w:t xml:space="preserve"> </w:t>
      </w:r>
      <w:proofErr w:type="spellStart"/>
      <w:r w:rsidRPr="007F1D3F">
        <w:rPr>
          <w:sz w:val="26"/>
          <w:szCs w:val="26"/>
        </w:rPr>
        <w:t>nối</w:t>
      </w:r>
      <w:proofErr w:type="spellEnd"/>
      <w:r w:rsidRPr="007F1D3F">
        <w:rPr>
          <w:sz w:val="26"/>
          <w:szCs w:val="26"/>
        </w:rPr>
        <w:t xml:space="preserve"> Bình Định </w:t>
      </w:r>
      <w:proofErr w:type="spellStart"/>
      <w:r w:rsidRPr="007F1D3F">
        <w:rPr>
          <w:sz w:val="26"/>
          <w:szCs w:val="26"/>
        </w:rPr>
        <w:t>với</w:t>
      </w:r>
      <w:proofErr w:type="spellEnd"/>
      <w:r w:rsidRPr="007F1D3F">
        <w:rPr>
          <w:sz w:val="26"/>
          <w:szCs w:val="26"/>
        </w:rPr>
        <w:t xml:space="preserve"> </w:t>
      </w:r>
      <w:proofErr w:type="spellStart"/>
      <w:r w:rsidRPr="007F1D3F">
        <w:rPr>
          <w:sz w:val="26"/>
          <w:szCs w:val="26"/>
        </w:rPr>
        <w:t>các</w:t>
      </w:r>
      <w:proofErr w:type="spellEnd"/>
      <w:r w:rsidRPr="007F1D3F">
        <w:rPr>
          <w:sz w:val="26"/>
          <w:szCs w:val="26"/>
        </w:rPr>
        <w:t xml:space="preserve"> </w:t>
      </w:r>
      <w:proofErr w:type="spellStart"/>
      <w:r w:rsidRPr="007F1D3F">
        <w:rPr>
          <w:sz w:val="26"/>
          <w:szCs w:val="26"/>
        </w:rPr>
        <w:t>tỉnh</w:t>
      </w:r>
      <w:proofErr w:type="spellEnd"/>
      <w:r w:rsidRPr="007F1D3F">
        <w:rPr>
          <w:sz w:val="26"/>
          <w:szCs w:val="26"/>
        </w:rPr>
        <w:t xml:space="preserve"> </w:t>
      </w:r>
      <w:proofErr w:type="spellStart"/>
      <w:r w:rsidRPr="007F1D3F">
        <w:rPr>
          <w:sz w:val="26"/>
          <w:szCs w:val="26"/>
        </w:rPr>
        <w:t>trong</w:t>
      </w:r>
      <w:proofErr w:type="spellEnd"/>
      <w:r w:rsidRPr="007F1D3F">
        <w:rPr>
          <w:sz w:val="26"/>
          <w:szCs w:val="26"/>
        </w:rPr>
        <w:t xml:space="preserve"> </w:t>
      </w:r>
      <w:proofErr w:type="spellStart"/>
      <w:r w:rsidRPr="007F1D3F">
        <w:rPr>
          <w:sz w:val="26"/>
          <w:szCs w:val="26"/>
        </w:rPr>
        <w:t>vùng</w:t>
      </w:r>
      <w:proofErr w:type="spellEnd"/>
      <w:r w:rsidRPr="007F1D3F">
        <w:rPr>
          <w:sz w:val="26"/>
          <w:szCs w:val="26"/>
        </w:rPr>
        <w:t xml:space="preserve"> Bắc </w:t>
      </w:r>
      <w:proofErr w:type="spellStart"/>
      <w:r w:rsidRPr="007F1D3F">
        <w:rPr>
          <w:sz w:val="26"/>
          <w:szCs w:val="26"/>
        </w:rPr>
        <w:t>trung</w:t>
      </w:r>
      <w:proofErr w:type="spellEnd"/>
      <w:r w:rsidRPr="007F1D3F">
        <w:rPr>
          <w:sz w:val="26"/>
          <w:szCs w:val="26"/>
        </w:rPr>
        <w:t xml:space="preserve"> </w:t>
      </w:r>
      <w:proofErr w:type="spellStart"/>
      <w:r w:rsidRPr="007F1D3F">
        <w:rPr>
          <w:sz w:val="26"/>
          <w:szCs w:val="26"/>
        </w:rPr>
        <w:t>bộ</w:t>
      </w:r>
      <w:proofErr w:type="spellEnd"/>
      <w:r w:rsidRPr="007F1D3F">
        <w:rPr>
          <w:sz w:val="26"/>
          <w:szCs w:val="26"/>
        </w:rPr>
        <w:t xml:space="preserve"> </w:t>
      </w:r>
      <w:proofErr w:type="spellStart"/>
      <w:r w:rsidRPr="007F1D3F">
        <w:rPr>
          <w:sz w:val="26"/>
          <w:szCs w:val="26"/>
        </w:rPr>
        <w:t>và</w:t>
      </w:r>
      <w:proofErr w:type="spellEnd"/>
      <w:r w:rsidRPr="007F1D3F">
        <w:rPr>
          <w:sz w:val="26"/>
          <w:szCs w:val="26"/>
        </w:rPr>
        <w:t xml:space="preserve"> Duyên </w:t>
      </w:r>
      <w:proofErr w:type="spellStart"/>
      <w:r w:rsidRPr="007F1D3F">
        <w:rPr>
          <w:sz w:val="26"/>
          <w:szCs w:val="26"/>
        </w:rPr>
        <w:t>hải</w:t>
      </w:r>
      <w:proofErr w:type="spellEnd"/>
      <w:r w:rsidRPr="007F1D3F">
        <w:rPr>
          <w:sz w:val="26"/>
          <w:szCs w:val="26"/>
        </w:rPr>
        <w:t xml:space="preserve"> </w:t>
      </w:r>
      <w:proofErr w:type="spellStart"/>
      <w:r w:rsidRPr="007F1D3F">
        <w:rPr>
          <w:sz w:val="26"/>
          <w:szCs w:val="26"/>
        </w:rPr>
        <w:t>miền</w:t>
      </w:r>
      <w:proofErr w:type="spellEnd"/>
      <w:r w:rsidRPr="007F1D3F">
        <w:rPr>
          <w:sz w:val="26"/>
          <w:szCs w:val="26"/>
        </w:rPr>
        <w:t xml:space="preserve"> Trung.</w:t>
      </w:r>
    </w:p>
    <w:p w14:paraId="42E709A0" w14:textId="7B8DCBC8" w:rsidR="00AC6AFE" w:rsidRPr="007F1D3F" w:rsidRDefault="00AC6AFE" w:rsidP="00AC6AFE">
      <w:pPr>
        <w:tabs>
          <w:tab w:val="left" w:pos="851"/>
        </w:tabs>
        <w:spacing w:before="120" w:after="120"/>
        <w:ind w:firstLine="567"/>
        <w:jc w:val="both"/>
        <w:outlineLvl w:val="1"/>
        <w:rPr>
          <w:bCs/>
          <w:i/>
          <w:iCs/>
          <w:sz w:val="26"/>
          <w:szCs w:val="26"/>
        </w:rPr>
      </w:pPr>
      <w:bookmarkStart w:id="12" w:name="_Toc169514422"/>
      <w:bookmarkStart w:id="13" w:name="_Toc169514478"/>
      <w:bookmarkStart w:id="14" w:name="_Toc169595900"/>
      <w:r w:rsidRPr="007F1D3F">
        <w:rPr>
          <w:bCs/>
          <w:i/>
          <w:iCs/>
          <w:sz w:val="26"/>
          <w:szCs w:val="26"/>
        </w:rPr>
        <w:t xml:space="preserve">b) </w:t>
      </w:r>
      <w:proofErr w:type="spellStart"/>
      <w:r w:rsidRPr="007F1D3F">
        <w:rPr>
          <w:bCs/>
          <w:i/>
          <w:iCs/>
          <w:sz w:val="26"/>
          <w:szCs w:val="26"/>
        </w:rPr>
        <w:t>Mục</w:t>
      </w:r>
      <w:proofErr w:type="spellEnd"/>
      <w:r w:rsidRPr="007F1D3F">
        <w:rPr>
          <w:bCs/>
          <w:i/>
          <w:iCs/>
          <w:sz w:val="26"/>
          <w:szCs w:val="26"/>
        </w:rPr>
        <w:t xml:space="preserve"> </w:t>
      </w:r>
      <w:proofErr w:type="spellStart"/>
      <w:r w:rsidRPr="007F1D3F">
        <w:rPr>
          <w:bCs/>
          <w:i/>
          <w:iCs/>
          <w:sz w:val="26"/>
          <w:szCs w:val="26"/>
        </w:rPr>
        <w:t>tiêu</w:t>
      </w:r>
      <w:proofErr w:type="spellEnd"/>
      <w:r w:rsidRPr="007F1D3F">
        <w:rPr>
          <w:bCs/>
          <w:i/>
          <w:iCs/>
          <w:sz w:val="26"/>
          <w:szCs w:val="26"/>
        </w:rPr>
        <w:t xml:space="preserve"> </w:t>
      </w:r>
      <w:proofErr w:type="spellStart"/>
      <w:r w:rsidRPr="007F1D3F">
        <w:rPr>
          <w:bCs/>
          <w:i/>
          <w:iCs/>
          <w:sz w:val="26"/>
          <w:szCs w:val="26"/>
        </w:rPr>
        <w:t>cụ</w:t>
      </w:r>
      <w:proofErr w:type="spellEnd"/>
      <w:r w:rsidRPr="007F1D3F">
        <w:rPr>
          <w:bCs/>
          <w:i/>
          <w:iCs/>
          <w:sz w:val="26"/>
          <w:szCs w:val="26"/>
        </w:rPr>
        <w:t xml:space="preserve"> </w:t>
      </w:r>
      <w:proofErr w:type="spellStart"/>
      <w:r w:rsidRPr="007F1D3F">
        <w:rPr>
          <w:bCs/>
          <w:i/>
          <w:iCs/>
          <w:sz w:val="26"/>
          <w:szCs w:val="26"/>
        </w:rPr>
        <w:t>thể</w:t>
      </w:r>
      <w:bookmarkEnd w:id="10"/>
      <w:bookmarkEnd w:id="11"/>
      <w:bookmarkEnd w:id="12"/>
      <w:bookmarkEnd w:id="13"/>
      <w:bookmarkEnd w:id="14"/>
      <w:proofErr w:type="spellEnd"/>
    </w:p>
    <w:p w14:paraId="34691C90" w14:textId="744684E2" w:rsidR="00AC6AFE" w:rsidRPr="007F1D3F" w:rsidRDefault="00AC6AFE" w:rsidP="00AE0801">
      <w:pPr>
        <w:pStyle w:val="ListParagraph"/>
        <w:numPr>
          <w:ilvl w:val="0"/>
          <w:numId w:val="7"/>
        </w:numPr>
        <w:tabs>
          <w:tab w:val="num" w:pos="720"/>
          <w:tab w:val="left" w:pos="851"/>
        </w:tabs>
        <w:spacing w:before="120" w:after="120"/>
        <w:contextualSpacing w:val="0"/>
        <w:jc w:val="both"/>
        <w:rPr>
          <w:sz w:val="26"/>
          <w:szCs w:val="26"/>
          <w:lang w:val="vi-VN"/>
        </w:rPr>
      </w:pPr>
      <w:r w:rsidRPr="007F1D3F">
        <w:rPr>
          <w:sz w:val="26"/>
          <w:szCs w:val="26"/>
          <w:lang w:val="vi-VN"/>
        </w:rPr>
        <w:t xml:space="preserve">Đề xuất các giải pháp quy hoạch cho toàn </w:t>
      </w:r>
      <w:proofErr w:type="spellStart"/>
      <w:r w:rsidR="00241107" w:rsidRPr="007F1D3F">
        <w:rPr>
          <w:sz w:val="26"/>
          <w:szCs w:val="26"/>
        </w:rPr>
        <w:t>thị</w:t>
      </w:r>
      <w:proofErr w:type="spellEnd"/>
      <w:r w:rsidR="00241107" w:rsidRPr="007F1D3F">
        <w:rPr>
          <w:sz w:val="26"/>
          <w:szCs w:val="26"/>
        </w:rPr>
        <w:t xml:space="preserve"> </w:t>
      </w:r>
      <w:proofErr w:type="spellStart"/>
      <w:r w:rsidR="00241107" w:rsidRPr="007F1D3F">
        <w:rPr>
          <w:sz w:val="26"/>
          <w:szCs w:val="26"/>
        </w:rPr>
        <w:t>xã</w:t>
      </w:r>
      <w:proofErr w:type="spellEnd"/>
      <w:r w:rsidR="00241107" w:rsidRPr="007F1D3F">
        <w:rPr>
          <w:sz w:val="26"/>
          <w:szCs w:val="26"/>
        </w:rPr>
        <w:t xml:space="preserve"> Hoài </w:t>
      </w:r>
      <w:proofErr w:type="spellStart"/>
      <w:r w:rsidR="00241107" w:rsidRPr="007F1D3F">
        <w:rPr>
          <w:sz w:val="26"/>
          <w:szCs w:val="26"/>
        </w:rPr>
        <w:t>Nhơn</w:t>
      </w:r>
      <w:proofErr w:type="spellEnd"/>
      <w:r w:rsidRPr="007F1D3F">
        <w:rPr>
          <w:sz w:val="26"/>
          <w:szCs w:val="26"/>
          <w:lang w:val="vi-VN"/>
        </w:rPr>
        <w:t xml:space="preserve">, trong đó bao gồm việc rà soát, cập nhật các nội dung điều chỉnh cục bộ quy hoạch chung, đề xuất các điều chỉnh cần thiết đối với </w:t>
      </w:r>
      <w:proofErr w:type="spellStart"/>
      <w:r w:rsidR="00E776D6" w:rsidRPr="007F1D3F">
        <w:rPr>
          <w:sz w:val="26"/>
          <w:szCs w:val="26"/>
        </w:rPr>
        <w:t>cấu</w:t>
      </w:r>
      <w:proofErr w:type="spellEnd"/>
      <w:r w:rsidR="00E776D6" w:rsidRPr="007F1D3F">
        <w:rPr>
          <w:sz w:val="26"/>
          <w:szCs w:val="26"/>
        </w:rPr>
        <w:t xml:space="preserve"> </w:t>
      </w:r>
      <w:proofErr w:type="spellStart"/>
      <w:r w:rsidR="00E776D6" w:rsidRPr="007F1D3F">
        <w:rPr>
          <w:sz w:val="26"/>
          <w:szCs w:val="26"/>
        </w:rPr>
        <w:t>trúc</w:t>
      </w:r>
      <w:proofErr w:type="spellEnd"/>
      <w:r w:rsidR="00E776D6" w:rsidRPr="007F1D3F">
        <w:rPr>
          <w:sz w:val="26"/>
          <w:szCs w:val="26"/>
        </w:rPr>
        <w:t xml:space="preserve"> </w:t>
      </w:r>
      <w:proofErr w:type="spellStart"/>
      <w:r w:rsidR="00E776D6" w:rsidRPr="007F1D3F">
        <w:rPr>
          <w:sz w:val="26"/>
          <w:szCs w:val="26"/>
        </w:rPr>
        <w:t>đô</w:t>
      </w:r>
      <w:proofErr w:type="spellEnd"/>
      <w:r w:rsidR="00E776D6" w:rsidRPr="007F1D3F">
        <w:rPr>
          <w:sz w:val="26"/>
          <w:szCs w:val="26"/>
        </w:rPr>
        <w:t xml:space="preserve"> </w:t>
      </w:r>
      <w:proofErr w:type="spellStart"/>
      <w:r w:rsidR="00E776D6" w:rsidRPr="007F1D3F">
        <w:rPr>
          <w:sz w:val="26"/>
          <w:szCs w:val="26"/>
        </w:rPr>
        <w:t>thị</w:t>
      </w:r>
      <w:proofErr w:type="spellEnd"/>
      <w:r w:rsidR="00E776D6" w:rsidRPr="007F1D3F">
        <w:rPr>
          <w:sz w:val="26"/>
          <w:szCs w:val="26"/>
        </w:rPr>
        <w:t xml:space="preserve">, </w:t>
      </w:r>
      <w:r w:rsidRPr="007F1D3F">
        <w:rPr>
          <w:sz w:val="26"/>
          <w:szCs w:val="26"/>
          <w:lang w:val="vi-VN"/>
        </w:rPr>
        <w:t>các khu chức năng để phát huy tiềm năng và lợi thế tổng thể của toàn đô thị; phát triển tốt những ngành kinh tế mũi nhọn, trong mối tương quan bền vững tổng thể và hài hòa của toàn nền kinh tế, môi trường và xã hội.</w:t>
      </w:r>
    </w:p>
    <w:p w14:paraId="3F798732" w14:textId="09ACCF72" w:rsidR="00AC6AFE" w:rsidRPr="007F1D3F" w:rsidRDefault="00195C94" w:rsidP="00AE0801">
      <w:pPr>
        <w:pStyle w:val="ListParagraph"/>
        <w:numPr>
          <w:ilvl w:val="0"/>
          <w:numId w:val="7"/>
        </w:numPr>
        <w:tabs>
          <w:tab w:val="num" w:pos="720"/>
          <w:tab w:val="left" w:pos="851"/>
        </w:tabs>
        <w:spacing w:before="120" w:after="120"/>
        <w:contextualSpacing w:val="0"/>
        <w:jc w:val="both"/>
        <w:rPr>
          <w:sz w:val="26"/>
          <w:szCs w:val="26"/>
          <w:lang w:val="vi-VN"/>
        </w:rPr>
      </w:pPr>
      <w:proofErr w:type="spellStart"/>
      <w:r w:rsidRPr="007F1D3F">
        <w:rPr>
          <w:sz w:val="26"/>
          <w:szCs w:val="26"/>
        </w:rPr>
        <w:t>Xác</w:t>
      </w:r>
      <w:proofErr w:type="spellEnd"/>
      <w:r w:rsidRPr="007F1D3F">
        <w:rPr>
          <w:sz w:val="26"/>
          <w:szCs w:val="26"/>
        </w:rPr>
        <w:t xml:space="preserve"> </w:t>
      </w:r>
      <w:proofErr w:type="spellStart"/>
      <w:r w:rsidRPr="007F1D3F">
        <w:rPr>
          <w:sz w:val="26"/>
          <w:szCs w:val="26"/>
        </w:rPr>
        <w:t>định</w:t>
      </w:r>
      <w:proofErr w:type="spellEnd"/>
      <w:r w:rsidRPr="007F1D3F">
        <w:rPr>
          <w:sz w:val="26"/>
          <w:szCs w:val="26"/>
        </w:rPr>
        <w:t xml:space="preserve"> </w:t>
      </w:r>
      <w:proofErr w:type="spellStart"/>
      <w:r w:rsidR="00642558" w:rsidRPr="007F1D3F">
        <w:rPr>
          <w:sz w:val="26"/>
          <w:szCs w:val="26"/>
        </w:rPr>
        <w:t>các</w:t>
      </w:r>
      <w:proofErr w:type="spellEnd"/>
      <w:r w:rsidR="00642558" w:rsidRPr="007F1D3F">
        <w:rPr>
          <w:sz w:val="26"/>
          <w:szCs w:val="26"/>
        </w:rPr>
        <w:t xml:space="preserve"> </w:t>
      </w:r>
      <w:proofErr w:type="spellStart"/>
      <w:r w:rsidR="00642558" w:rsidRPr="007F1D3F">
        <w:rPr>
          <w:sz w:val="26"/>
          <w:szCs w:val="26"/>
        </w:rPr>
        <w:t>chỉ</w:t>
      </w:r>
      <w:proofErr w:type="spellEnd"/>
      <w:r w:rsidR="00642558" w:rsidRPr="007F1D3F">
        <w:rPr>
          <w:sz w:val="26"/>
          <w:szCs w:val="26"/>
        </w:rPr>
        <w:t xml:space="preserve"> </w:t>
      </w:r>
      <w:proofErr w:type="spellStart"/>
      <w:r w:rsidR="00642558" w:rsidRPr="007F1D3F">
        <w:rPr>
          <w:sz w:val="26"/>
          <w:szCs w:val="26"/>
        </w:rPr>
        <w:t>tiêu</w:t>
      </w:r>
      <w:proofErr w:type="spellEnd"/>
      <w:r w:rsidR="00642558" w:rsidRPr="007F1D3F">
        <w:rPr>
          <w:sz w:val="26"/>
          <w:szCs w:val="26"/>
        </w:rPr>
        <w:t xml:space="preserve"> </w:t>
      </w:r>
      <w:proofErr w:type="spellStart"/>
      <w:r w:rsidR="00642558" w:rsidRPr="007F1D3F">
        <w:rPr>
          <w:sz w:val="26"/>
          <w:szCs w:val="26"/>
        </w:rPr>
        <w:t>kinh</w:t>
      </w:r>
      <w:proofErr w:type="spellEnd"/>
      <w:r w:rsidR="00642558" w:rsidRPr="007F1D3F">
        <w:rPr>
          <w:sz w:val="26"/>
          <w:szCs w:val="26"/>
        </w:rPr>
        <w:t xml:space="preserve"> </w:t>
      </w:r>
      <w:proofErr w:type="spellStart"/>
      <w:r w:rsidR="00642558" w:rsidRPr="007F1D3F">
        <w:rPr>
          <w:sz w:val="26"/>
          <w:szCs w:val="26"/>
        </w:rPr>
        <w:t>tế</w:t>
      </w:r>
      <w:proofErr w:type="spellEnd"/>
      <w:r w:rsidR="00642558" w:rsidRPr="007F1D3F">
        <w:rPr>
          <w:sz w:val="26"/>
          <w:szCs w:val="26"/>
        </w:rPr>
        <w:t xml:space="preserve"> </w:t>
      </w:r>
      <w:proofErr w:type="spellStart"/>
      <w:r w:rsidR="00642558" w:rsidRPr="007F1D3F">
        <w:rPr>
          <w:sz w:val="26"/>
          <w:szCs w:val="26"/>
        </w:rPr>
        <w:t>kỹ</w:t>
      </w:r>
      <w:proofErr w:type="spellEnd"/>
      <w:r w:rsidR="00642558" w:rsidRPr="007F1D3F">
        <w:rPr>
          <w:sz w:val="26"/>
          <w:szCs w:val="26"/>
        </w:rPr>
        <w:t xml:space="preserve"> </w:t>
      </w:r>
      <w:proofErr w:type="spellStart"/>
      <w:r w:rsidR="00642558" w:rsidRPr="007F1D3F">
        <w:rPr>
          <w:sz w:val="26"/>
          <w:szCs w:val="26"/>
        </w:rPr>
        <w:t>thuật</w:t>
      </w:r>
      <w:proofErr w:type="spellEnd"/>
      <w:r w:rsidR="00642558" w:rsidRPr="007F1D3F">
        <w:rPr>
          <w:sz w:val="26"/>
          <w:szCs w:val="26"/>
        </w:rPr>
        <w:t xml:space="preserve">, </w:t>
      </w:r>
      <w:proofErr w:type="spellStart"/>
      <w:r w:rsidR="00642558" w:rsidRPr="007F1D3F">
        <w:rPr>
          <w:sz w:val="26"/>
          <w:szCs w:val="26"/>
        </w:rPr>
        <w:t>quy</w:t>
      </w:r>
      <w:proofErr w:type="spellEnd"/>
      <w:r w:rsidR="00642558" w:rsidRPr="007F1D3F">
        <w:rPr>
          <w:sz w:val="26"/>
          <w:szCs w:val="26"/>
        </w:rPr>
        <w:t xml:space="preserve"> </w:t>
      </w:r>
      <w:proofErr w:type="spellStart"/>
      <w:r w:rsidR="00642558" w:rsidRPr="007F1D3F">
        <w:rPr>
          <w:sz w:val="26"/>
          <w:szCs w:val="26"/>
        </w:rPr>
        <w:t>hoạch</w:t>
      </w:r>
      <w:proofErr w:type="spellEnd"/>
      <w:r w:rsidR="00642558" w:rsidRPr="007F1D3F">
        <w:rPr>
          <w:sz w:val="26"/>
          <w:szCs w:val="26"/>
        </w:rPr>
        <w:t xml:space="preserve"> </w:t>
      </w:r>
      <w:proofErr w:type="spellStart"/>
      <w:r w:rsidR="00642558" w:rsidRPr="007F1D3F">
        <w:rPr>
          <w:sz w:val="26"/>
          <w:szCs w:val="26"/>
        </w:rPr>
        <w:t>hệ</w:t>
      </w:r>
      <w:proofErr w:type="spellEnd"/>
      <w:r w:rsidR="00642558" w:rsidRPr="007F1D3F">
        <w:rPr>
          <w:sz w:val="26"/>
          <w:szCs w:val="26"/>
        </w:rPr>
        <w:t xml:space="preserve"> </w:t>
      </w:r>
      <w:proofErr w:type="spellStart"/>
      <w:r w:rsidR="00642558" w:rsidRPr="007F1D3F">
        <w:rPr>
          <w:sz w:val="26"/>
          <w:szCs w:val="26"/>
        </w:rPr>
        <w:t>thống</w:t>
      </w:r>
      <w:proofErr w:type="spellEnd"/>
      <w:r w:rsidR="00642558" w:rsidRPr="007F1D3F">
        <w:rPr>
          <w:sz w:val="26"/>
          <w:szCs w:val="26"/>
        </w:rPr>
        <w:t xml:space="preserve"> </w:t>
      </w:r>
      <w:proofErr w:type="spellStart"/>
      <w:r w:rsidR="00642558" w:rsidRPr="007F1D3F">
        <w:rPr>
          <w:sz w:val="26"/>
          <w:szCs w:val="26"/>
        </w:rPr>
        <w:t>kết</w:t>
      </w:r>
      <w:proofErr w:type="spellEnd"/>
      <w:r w:rsidR="00642558" w:rsidRPr="007F1D3F">
        <w:rPr>
          <w:sz w:val="26"/>
          <w:szCs w:val="26"/>
        </w:rPr>
        <w:t xml:space="preserve"> </w:t>
      </w:r>
      <w:proofErr w:type="spellStart"/>
      <w:r w:rsidR="00642558" w:rsidRPr="007F1D3F">
        <w:rPr>
          <w:sz w:val="26"/>
          <w:szCs w:val="26"/>
        </w:rPr>
        <w:t>cấu</w:t>
      </w:r>
      <w:proofErr w:type="spellEnd"/>
      <w:r w:rsidR="00642558" w:rsidRPr="007F1D3F">
        <w:rPr>
          <w:sz w:val="26"/>
          <w:szCs w:val="26"/>
        </w:rPr>
        <w:t xml:space="preserve"> </w:t>
      </w:r>
      <w:proofErr w:type="spellStart"/>
      <w:r w:rsidR="00642558" w:rsidRPr="007F1D3F">
        <w:rPr>
          <w:sz w:val="26"/>
          <w:szCs w:val="26"/>
        </w:rPr>
        <w:t>hạ</w:t>
      </w:r>
      <w:proofErr w:type="spellEnd"/>
      <w:r w:rsidR="00642558" w:rsidRPr="007F1D3F">
        <w:rPr>
          <w:sz w:val="26"/>
          <w:szCs w:val="26"/>
        </w:rPr>
        <w:t xml:space="preserve"> </w:t>
      </w:r>
      <w:proofErr w:type="spellStart"/>
      <w:r w:rsidR="00642558" w:rsidRPr="007F1D3F">
        <w:rPr>
          <w:sz w:val="26"/>
          <w:szCs w:val="26"/>
        </w:rPr>
        <w:t>tầng</w:t>
      </w:r>
      <w:proofErr w:type="spellEnd"/>
      <w:r w:rsidR="00642558" w:rsidRPr="007F1D3F">
        <w:rPr>
          <w:sz w:val="26"/>
          <w:szCs w:val="26"/>
        </w:rPr>
        <w:t xml:space="preserve"> bao </w:t>
      </w:r>
      <w:proofErr w:type="spellStart"/>
      <w:r w:rsidR="00642558" w:rsidRPr="007F1D3F">
        <w:rPr>
          <w:sz w:val="26"/>
          <w:szCs w:val="26"/>
        </w:rPr>
        <w:t>gồm</w:t>
      </w:r>
      <w:proofErr w:type="spellEnd"/>
      <w:r w:rsidR="00642558" w:rsidRPr="007F1D3F">
        <w:rPr>
          <w:sz w:val="26"/>
          <w:szCs w:val="26"/>
        </w:rPr>
        <w:t xml:space="preserve"> </w:t>
      </w:r>
      <w:proofErr w:type="spellStart"/>
      <w:r w:rsidR="00642558" w:rsidRPr="007F1D3F">
        <w:rPr>
          <w:sz w:val="26"/>
          <w:szCs w:val="26"/>
        </w:rPr>
        <w:t>hạ</w:t>
      </w:r>
      <w:proofErr w:type="spellEnd"/>
      <w:r w:rsidR="00642558" w:rsidRPr="007F1D3F">
        <w:rPr>
          <w:sz w:val="26"/>
          <w:szCs w:val="26"/>
        </w:rPr>
        <w:t xml:space="preserve"> </w:t>
      </w:r>
      <w:proofErr w:type="spellStart"/>
      <w:r w:rsidR="00642558" w:rsidRPr="007F1D3F">
        <w:rPr>
          <w:sz w:val="26"/>
          <w:szCs w:val="26"/>
        </w:rPr>
        <w:t>tầng</w:t>
      </w:r>
      <w:proofErr w:type="spellEnd"/>
      <w:r w:rsidR="00642558" w:rsidRPr="007F1D3F">
        <w:rPr>
          <w:sz w:val="26"/>
          <w:szCs w:val="26"/>
        </w:rPr>
        <w:t xml:space="preserve"> </w:t>
      </w:r>
      <w:proofErr w:type="spellStart"/>
      <w:r w:rsidR="00642558" w:rsidRPr="007F1D3F">
        <w:rPr>
          <w:sz w:val="26"/>
          <w:szCs w:val="26"/>
        </w:rPr>
        <w:t>xã</w:t>
      </w:r>
      <w:proofErr w:type="spellEnd"/>
      <w:r w:rsidR="00642558" w:rsidRPr="007F1D3F">
        <w:rPr>
          <w:sz w:val="26"/>
          <w:szCs w:val="26"/>
        </w:rPr>
        <w:t xml:space="preserve"> </w:t>
      </w:r>
      <w:proofErr w:type="spellStart"/>
      <w:r w:rsidR="00642558" w:rsidRPr="007F1D3F">
        <w:rPr>
          <w:sz w:val="26"/>
          <w:szCs w:val="26"/>
        </w:rPr>
        <w:t>hội</w:t>
      </w:r>
      <w:proofErr w:type="spellEnd"/>
      <w:r w:rsidR="00642558" w:rsidRPr="007F1D3F">
        <w:rPr>
          <w:sz w:val="26"/>
          <w:szCs w:val="26"/>
        </w:rPr>
        <w:t xml:space="preserve"> </w:t>
      </w:r>
      <w:proofErr w:type="spellStart"/>
      <w:r w:rsidR="00642558" w:rsidRPr="007F1D3F">
        <w:rPr>
          <w:sz w:val="26"/>
          <w:szCs w:val="26"/>
        </w:rPr>
        <w:t>và</w:t>
      </w:r>
      <w:proofErr w:type="spellEnd"/>
      <w:r w:rsidR="00642558" w:rsidRPr="007F1D3F">
        <w:rPr>
          <w:sz w:val="26"/>
          <w:szCs w:val="26"/>
        </w:rPr>
        <w:t xml:space="preserve"> </w:t>
      </w:r>
      <w:proofErr w:type="spellStart"/>
      <w:r w:rsidR="00642558" w:rsidRPr="007F1D3F">
        <w:rPr>
          <w:sz w:val="26"/>
          <w:szCs w:val="26"/>
        </w:rPr>
        <w:t>hạ</w:t>
      </w:r>
      <w:proofErr w:type="spellEnd"/>
      <w:r w:rsidR="00642558" w:rsidRPr="007F1D3F">
        <w:rPr>
          <w:sz w:val="26"/>
          <w:szCs w:val="26"/>
        </w:rPr>
        <w:t xml:space="preserve"> </w:t>
      </w:r>
      <w:proofErr w:type="spellStart"/>
      <w:r w:rsidR="00642558" w:rsidRPr="007F1D3F">
        <w:rPr>
          <w:sz w:val="26"/>
          <w:szCs w:val="26"/>
        </w:rPr>
        <w:t>tầng</w:t>
      </w:r>
      <w:proofErr w:type="spellEnd"/>
      <w:r w:rsidR="00642558" w:rsidRPr="007F1D3F">
        <w:rPr>
          <w:sz w:val="26"/>
          <w:szCs w:val="26"/>
        </w:rPr>
        <w:t xml:space="preserve"> </w:t>
      </w:r>
      <w:proofErr w:type="spellStart"/>
      <w:r w:rsidR="00642558" w:rsidRPr="007F1D3F">
        <w:rPr>
          <w:sz w:val="26"/>
          <w:szCs w:val="26"/>
        </w:rPr>
        <w:t>kỹ</w:t>
      </w:r>
      <w:proofErr w:type="spellEnd"/>
      <w:r w:rsidR="00642558" w:rsidRPr="007F1D3F">
        <w:rPr>
          <w:sz w:val="26"/>
          <w:szCs w:val="26"/>
        </w:rPr>
        <w:t xml:space="preserve"> </w:t>
      </w:r>
      <w:proofErr w:type="spellStart"/>
      <w:r w:rsidR="00642558" w:rsidRPr="007F1D3F">
        <w:rPr>
          <w:sz w:val="26"/>
          <w:szCs w:val="26"/>
        </w:rPr>
        <w:t>thuật</w:t>
      </w:r>
      <w:proofErr w:type="spellEnd"/>
      <w:r w:rsidR="00642558" w:rsidRPr="007F1D3F">
        <w:rPr>
          <w:sz w:val="26"/>
          <w:szCs w:val="26"/>
        </w:rPr>
        <w:t xml:space="preserve"> </w:t>
      </w:r>
      <w:proofErr w:type="spellStart"/>
      <w:r w:rsidR="00642558" w:rsidRPr="007F1D3F">
        <w:rPr>
          <w:sz w:val="26"/>
          <w:szCs w:val="26"/>
        </w:rPr>
        <w:t>đảm</w:t>
      </w:r>
      <w:proofErr w:type="spellEnd"/>
      <w:r w:rsidR="00642558" w:rsidRPr="007F1D3F">
        <w:rPr>
          <w:sz w:val="26"/>
          <w:szCs w:val="26"/>
        </w:rPr>
        <w:t xml:space="preserve"> </w:t>
      </w:r>
      <w:proofErr w:type="spellStart"/>
      <w:r w:rsidR="00642558" w:rsidRPr="007F1D3F">
        <w:rPr>
          <w:sz w:val="26"/>
          <w:szCs w:val="26"/>
        </w:rPr>
        <w:t>bảo</w:t>
      </w:r>
      <w:proofErr w:type="spellEnd"/>
      <w:r w:rsidR="00642558" w:rsidRPr="007F1D3F">
        <w:rPr>
          <w:sz w:val="26"/>
          <w:szCs w:val="26"/>
        </w:rPr>
        <w:t xml:space="preserve"> </w:t>
      </w:r>
      <w:proofErr w:type="spellStart"/>
      <w:r w:rsidR="00E45847" w:rsidRPr="007F1D3F">
        <w:rPr>
          <w:sz w:val="26"/>
          <w:szCs w:val="26"/>
        </w:rPr>
        <w:t>phù</w:t>
      </w:r>
      <w:proofErr w:type="spellEnd"/>
      <w:r w:rsidR="00E45847" w:rsidRPr="007F1D3F">
        <w:rPr>
          <w:sz w:val="26"/>
          <w:szCs w:val="26"/>
        </w:rPr>
        <w:t xml:space="preserve"> </w:t>
      </w:r>
      <w:proofErr w:type="spellStart"/>
      <w:r w:rsidR="00E45847" w:rsidRPr="007F1D3F">
        <w:rPr>
          <w:sz w:val="26"/>
          <w:szCs w:val="26"/>
        </w:rPr>
        <w:t>hợp</w:t>
      </w:r>
      <w:proofErr w:type="spellEnd"/>
      <w:r w:rsidR="00E45847" w:rsidRPr="007F1D3F">
        <w:rPr>
          <w:sz w:val="26"/>
          <w:szCs w:val="26"/>
        </w:rPr>
        <w:t xml:space="preserve"> </w:t>
      </w:r>
      <w:proofErr w:type="spellStart"/>
      <w:r w:rsidR="00E45847" w:rsidRPr="007F1D3F">
        <w:rPr>
          <w:sz w:val="26"/>
          <w:szCs w:val="26"/>
        </w:rPr>
        <w:t>với</w:t>
      </w:r>
      <w:proofErr w:type="spellEnd"/>
      <w:r w:rsidR="00E45847" w:rsidRPr="007F1D3F">
        <w:rPr>
          <w:sz w:val="26"/>
          <w:szCs w:val="26"/>
        </w:rPr>
        <w:t xml:space="preserve"> </w:t>
      </w:r>
      <w:proofErr w:type="spellStart"/>
      <w:r w:rsidR="00E45847" w:rsidRPr="007F1D3F">
        <w:rPr>
          <w:sz w:val="26"/>
          <w:szCs w:val="26"/>
        </w:rPr>
        <w:t>tiêu</w:t>
      </w:r>
      <w:proofErr w:type="spellEnd"/>
      <w:r w:rsidR="00E45847" w:rsidRPr="007F1D3F">
        <w:rPr>
          <w:sz w:val="26"/>
          <w:szCs w:val="26"/>
        </w:rPr>
        <w:t xml:space="preserve"> </w:t>
      </w:r>
      <w:proofErr w:type="spellStart"/>
      <w:r w:rsidR="00E45847" w:rsidRPr="007F1D3F">
        <w:rPr>
          <w:sz w:val="26"/>
          <w:szCs w:val="26"/>
        </w:rPr>
        <w:t>chí</w:t>
      </w:r>
      <w:proofErr w:type="spellEnd"/>
      <w:r w:rsidR="00E45847" w:rsidRPr="007F1D3F">
        <w:rPr>
          <w:sz w:val="26"/>
          <w:szCs w:val="26"/>
        </w:rPr>
        <w:t xml:space="preserve"> </w:t>
      </w:r>
      <w:proofErr w:type="spellStart"/>
      <w:r w:rsidR="00E45847" w:rsidRPr="007F1D3F">
        <w:rPr>
          <w:sz w:val="26"/>
          <w:szCs w:val="26"/>
        </w:rPr>
        <w:t>đô</w:t>
      </w:r>
      <w:proofErr w:type="spellEnd"/>
      <w:r w:rsidR="00E45847" w:rsidRPr="007F1D3F">
        <w:rPr>
          <w:sz w:val="26"/>
          <w:szCs w:val="26"/>
        </w:rPr>
        <w:t xml:space="preserve"> </w:t>
      </w:r>
      <w:proofErr w:type="spellStart"/>
      <w:r w:rsidR="00E45847" w:rsidRPr="007F1D3F">
        <w:rPr>
          <w:sz w:val="26"/>
          <w:szCs w:val="26"/>
        </w:rPr>
        <w:t>thị</w:t>
      </w:r>
      <w:proofErr w:type="spellEnd"/>
      <w:r w:rsidR="00E45847" w:rsidRPr="007F1D3F">
        <w:rPr>
          <w:sz w:val="26"/>
          <w:szCs w:val="26"/>
        </w:rPr>
        <w:t xml:space="preserve"> </w:t>
      </w:r>
      <w:proofErr w:type="spellStart"/>
      <w:r w:rsidR="00E45847" w:rsidRPr="007F1D3F">
        <w:rPr>
          <w:sz w:val="26"/>
          <w:szCs w:val="26"/>
        </w:rPr>
        <w:t>loại</w:t>
      </w:r>
      <w:proofErr w:type="spellEnd"/>
      <w:r w:rsidR="00E45847" w:rsidRPr="007F1D3F">
        <w:rPr>
          <w:sz w:val="26"/>
          <w:szCs w:val="26"/>
        </w:rPr>
        <w:t xml:space="preserve"> III</w:t>
      </w:r>
      <w:r w:rsidR="007C0531" w:rsidRPr="007F1D3F">
        <w:rPr>
          <w:sz w:val="26"/>
          <w:szCs w:val="26"/>
        </w:rPr>
        <w:t xml:space="preserve"> </w:t>
      </w:r>
      <w:proofErr w:type="spellStart"/>
      <w:r w:rsidR="007C0531" w:rsidRPr="007F1D3F">
        <w:rPr>
          <w:sz w:val="26"/>
          <w:szCs w:val="26"/>
        </w:rPr>
        <w:t>và</w:t>
      </w:r>
      <w:proofErr w:type="spellEnd"/>
      <w:r w:rsidR="007C0531" w:rsidRPr="007F1D3F">
        <w:rPr>
          <w:sz w:val="26"/>
          <w:szCs w:val="26"/>
        </w:rPr>
        <w:t xml:space="preserve"> </w:t>
      </w:r>
      <w:proofErr w:type="spellStart"/>
      <w:r w:rsidR="007C0531" w:rsidRPr="007F1D3F">
        <w:rPr>
          <w:sz w:val="26"/>
          <w:szCs w:val="26"/>
        </w:rPr>
        <w:t>trở</w:t>
      </w:r>
      <w:proofErr w:type="spellEnd"/>
      <w:r w:rsidR="007C0531" w:rsidRPr="007F1D3F">
        <w:rPr>
          <w:sz w:val="26"/>
          <w:szCs w:val="26"/>
        </w:rPr>
        <w:t xml:space="preserve"> </w:t>
      </w:r>
      <w:proofErr w:type="spellStart"/>
      <w:r w:rsidR="005A025E" w:rsidRPr="007F1D3F">
        <w:rPr>
          <w:sz w:val="26"/>
          <w:szCs w:val="26"/>
        </w:rPr>
        <w:t>thành</w:t>
      </w:r>
      <w:proofErr w:type="spellEnd"/>
      <w:r w:rsidRPr="007F1D3F">
        <w:rPr>
          <w:sz w:val="26"/>
          <w:szCs w:val="26"/>
        </w:rPr>
        <w:t xml:space="preserve"> </w:t>
      </w:r>
      <w:proofErr w:type="spellStart"/>
      <w:r w:rsidR="007C0531" w:rsidRPr="007F1D3F">
        <w:rPr>
          <w:sz w:val="26"/>
          <w:szCs w:val="26"/>
        </w:rPr>
        <w:t>thành</w:t>
      </w:r>
      <w:proofErr w:type="spellEnd"/>
      <w:r w:rsidR="007C0531" w:rsidRPr="007F1D3F">
        <w:rPr>
          <w:sz w:val="26"/>
          <w:szCs w:val="26"/>
        </w:rPr>
        <w:t xml:space="preserve"> </w:t>
      </w:r>
      <w:proofErr w:type="spellStart"/>
      <w:r w:rsidR="007C0531" w:rsidRPr="007F1D3F">
        <w:rPr>
          <w:sz w:val="26"/>
          <w:szCs w:val="26"/>
        </w:rPr>
        <w:t>phố</w:t>
      </w:r>
      <w:proofErr w:type="spellEnd"/>
      <w:r w:rsidR="007C0531" w:rsidRPr="007F1D3F">
        <w:rPr>
          <w:sz w:val="26"/>
          <w:szCs w:val="26"/>
        </w:rPr>
        <w:t xml:space="preserve"> </w:t>
      </w:r>
      <w:proofErr w:type="spellStart"/>
      <w:r w:rsidR="007C0531" w:rsidRPr="007F1D3F">
        <w:rPr>
          <w:sz w:val="26"/>
          <w:szCs w:val="26"/>
        </w:rPr>
        <w:t>trực</w:t>
      </w:r>
      <w:proofErr w:type="spellEnd"/>
      <w:r w:rsidR="007C0531" w:rsidRPr="007F1D3F">
        <w:rPr>
          <w:sz w:val="26"/>
          <w:szCs w:val="26"/>
        </w:rPr>
        <w:t xml:space="preserve"> </w:t>
      </w:r>
      <w:proofErr w:type="spellStart"/>
      <w:r w:rsidR="007C0531" w:rsidRPr="007F1D3F">
        <w:rPr>
          <w:sz w:val="26"/>
          <w:szCs w:val="26"/>
        </w:rPr>
        <w:t>thuộc</w:t>
      </w:r>
      <w:proofErr w:type="spellEnd"/>
      <w:r w:rsidR="007C0531" w:rsidRPr="007F1D3F">
        <w:rPr>
          <w:sz w:val="26"/>
          <w:szCs w:val="26"/>
        </w:rPr>
        <w:t xml:space="preserve"> </w:t>
      </w:r>
      <w:proofErr w:type="spellStart"/>
      <w:r w:rsidR="007C0531" w:rsidRPr="007F1D3F">
        <w:rPr>
          <w:sz w:val="26"/>
          <w:szCs w:val="26"/>
        </w:rPr>
        <w:t>tỉnh</w:t>
      </w:r>
      <w:proofErr w:type="spellEnd"/>
      <w:r w:rsidR="007C0531" w:rsidRPr="007F1D3F">
        <w:rPr>
          <w:sz w:val="26"/>
          <w:szCs w:val="26"/>
        </w:rPr>
        <w:t xml:space="preserve"> </w:t>
      </w:r>
      <w:proofErr w:type="spellStart"/>
      <w:r w:rsidR="007C0531" w:rsidRPr="007F1D3F">
        <w:rPr>
          <w:sz w:val="26"/>
          <w:szCs w:val="26"/>
        </w:rPr>
        <w:t>trước</w:t>
      </w:r>
      <w:proofErr w:type="spellEnd"/>
      <w:r w:rsidR="007C0531" w:rsidRPr="007F1D3F">
        <w:rPr>
          <w:sz w:val="26"/>
          <w:szCs w:val="26"/>
        </w:rPr>
        <w:t xml:space="preserve"> </w:t>
      </w:r>
      <w:proofErr w:type="spellStart"/>
      <w:r w:rsidR="007C0531" w:rsidRPr="007F1D3F">
        <w:rPr>
          <w:sz w:val="26"/>
          <w:szCs w:val="26"/>
        </w:rPr>
        <w:t>năm</w:t>
      </w:r>
      <w:proofErr w:type="spellEnd"/>
      <w:r w:rsidR="007C0531" w:rsidRPr="007F1D3F">
        <w:rPr>
          <w:sz w:val="26"/>
          <w:szCs w:val="26"/>
        </w:rPr>
        <w:t xml:space="preserve"> 2030; </w:t>
      </w:r>
      <w:proofErr w:type="spellStart"/>
      <w:r w:rsidR="007C0531" w:rsidRPr="007F1D3F">
        <w:rPr>
          <w:sz w:val="26"/>
          <w:szCs w:val="26"/>
        </w:rPr>
        <w:t>hướng</w:t>
      </w:r>
      <w:proofErr w:type="spellEnd"/>
      <w:r w:rsidR="007C0531" w:rsidRPr="007F1D3F">
        <w:rPr>
          <w:sz w:val="26"/>
          <w:szCs w:val="26"/>
        </w:rPr>
        <w:t xml:space="preserve"> </w:t>
      </w:r>
      <w:proofErr w:type="spellStart"/>
      <w:r w:rsidR="007C0531" w:rsidRPr="007F1D3F">
        <w:rPr>
          <w:sz w:val="26"/>
          <w:szCs w:val="26"/>
        </w:rPr>
        <w:t>tới</w:t>
      </w:r>
      <w:proofErr w:type="spellEnd"/>
      <w:r w:rsidR="007C0531" w:rsidRPr="007F1D3F">
        <w:rPr>
          <w:sz w:val="26"/>
          <w:szCs w:val="26"/>
        </w:rPr>
        <w:t xml:space="preserve"> </w:t>
      </w:r>
      <w:proofErr w:type="spellStart"/>
      <w:r w:rsidR="007C0531" w:rsidRPr="007F1D3F">
        <w:rPr>
          <w:sz w:val="26"/>
          <w:szCs w:val="26"/>
        </w:rPr>
        <w:t>đô</w:t>
      </w:r>
      <w:proofErr w:type="spellEnd"/>
      <w:r w:rsidR="007C0531" w:rsidRPr="007F1D3F">
        <w:rPr>
          <w:sz w:val="26"/>
          <w:szCs w:val="26"/>
        </w:rPr>
        <w:t xml:space="preserve"> </w:t>
      </w:r>
      <w:proofErr w:type="spellStart"/>
      <w:r w:rsidR="007C0531" w:rsidRPr="007F1D3F">
        <w:rPr>
          <w:sz w:val="26"/>
          <w:szCs w:val="26"/>
        </w:rPr>
        <w:t>thị</w:t>
      </w:r>
      <w:proofErr w:type="spellEnd"/>
      <w:r w:rsidR="007C0531" w:rsidRPr="007F1D3F">
        <w:rPr>
          <w:sz w:val="26"/>
          <w:szCs w:val="26"/>
        </w:rPr>
        <w:t xml:space="preserve"> </w:t>
      </w:r>
      <w:proofErr w:type="spellStart"/>
      <w:r w:rsidR="007C0531" w:rsidRPr="007F1D3F">
        <w:rPr>
          <w:sz w:val="26"/>
          <w:szCs w:val="26"/>
        </w:rPr>
        <w:t>loại</w:t>
      </w:r>
      <w:proofErr w:type="spellEnd"/>
      <w:r w:rsidR="007C0531" w:rsidRPr="007F1D3F">
        <w:rPr>
          <w:sz w:val="26"/>
          <w:szCs w:val="26"/>
        </w:rPr>
        <w:t xml:space="preserve"> II </w:t>
      </w:r>
      <w:proofErr w:type="spellStart"/>
      <w:r w:rsidR="007C0531" w:rsidRPr="007F1D3F">
        <w:rPr>
          <w:sz w:val="26"/>
          <w:szCs w:val="26"/>
        </w:rPr>
        <w:t>trong</w:t>
      </w:r>
      <w:proofErr w:type="spellEnd"/>
      <w:r w:rsidR="007C0531" w:rsidRPr="007F1D3F">
        <w:rPr>
          <w:sz w:val="26"/>
          <w:szCs w:val="26"/>
        </w:rPr>
        <w:t xml:space="preserve"> </w:t>
      </w:r>
      <w:proofErr w:type="spellStart"/>
      <w:r w:rsidR="00337503" w:rsidRPr="007F1D3F">
        <w:rPr>
          <w:sz w:val="26"/>
          <w:szCs w:val="26"/>
        </w:rPr>
        <w:t>giai</w:t>
      </w:r>
      <w:proofErr w:type="spellEnd"/>
      <w:r w:rsidR="00337503" w:rsidRPr="007F1D3F">
        <w:rPr>
          <w:sz w:val="26"/>
          <w:szCs w:val="26"/>
        </w:rPr>
        <w:t xml:space="preserve"> </w:t>
      </w:r>
      <w:proofErr w:type="spellStart"/>
      <w:r w:rsidR="00337503" w:rsidRPr="007F1D3F">
        <w:rPr>
          <w:sz w:val="26"/>
          <w:szCs w:val="26"/>
        </w:rPr>
        <w:t>đoạn</w:t>
      </w:r>
      <w:proofErr w:type="spellEnd"/>
      <w:r w:rsidR="00337503" w:rsidRPr="007F1D3F">
        <w:rPr>
          <w:sz w:val="26"/>
          <w:szCs w:val="26"/>
        </w:rPr>
        <w:t xml:space="preserve"> </w:t>
      </w:r>
      <w:proofErr w:type="spellStart"/>
      <w:r w:rsidR="00337503" w:rsidRPr="007F1D3F">
        <w:rPr>
          <w:sz w:val="26"/>
          <w:szCs w:val="26"/>
        </w:rPr>
        <w:t>dài</w:t>
      </w:r>
      <w:proofErr w:type="spellEnd"/>
      <w:r w:rsidR="00337503" w:rsidRPr="007F1D3F">
        <w:rPr>
          <w:sz w:val="26"/>
          <w:szCs w:val="26"/>
        </w:rPr>
        <w:t xml:space="preserve"> </w:t>
      </w:r>
      <w:proofErr w:type="spellStart"/>
      <w:r w:rsidR="00337503" w:rsidRPr="007F1D3F">
        <w:rPr>
          <w:sz w:val="26"/>
          <w:szCs w:val="26"/>
        </w:rPr>
        <w:t>hạn</w:t>
      </w:r>
      <w:proofErr w:type="spellEnd"/>
      <w:r w:rsidR="00337503" w:rsidRPr="007F1D3F">
        <w:rPr>
          <w:sz w:val="26"/>
          <w:szCs w:val="26"/>
        </w:rPr>
        <w:t>.</w:t>
      </w:r>
    </w:p>
    <w:p w14:paraId="34445C8F" w14:textId="77777777" w:rsidR="00AC6AFE" w:rsidRPr="007F1D3F" w:rsidRDefault="00AC6AFE" w:rsidP="00AE0801">
      <w:pPr>
        <w:pStyle w:val="ListParagraph"/>
        <w:numPr>
          <w:ilvl w:val="0"/>
          <w:numId w:val="7"/>
        </w:numPr>
        <w:tabs>
          <w:tab w:val="num" w:pos="720"/>
          <w:tab w:val="left" w:pos="851"/>
        </w:tabs>
        <w:spacing w:before="120" w:after="120"/>
        <w:contextualSpacing w:val="0"/>
        <w:jc w:val="both"/>
        <w:rPr>
          <w:sz w:val="26"/>
          <w:szCs w:val="26"/>
          <w:lang w:val="vi-VN"/>
        </w:rPr>
      </w:pPr>
      <w:r w:rsidRPr="007F1D3F">
        <w:rPr>
          <w:sz w:val="26"/>
          <w:szCs w:val="26"/>
          <w:lang w:val="vi-VN"/>
        </w:rPr>
        <w:t>Tạo cơ sở pháp lý về quy hoạch để triển khai các bước tiếp theo của công tác quản lý đầu tư xây dựng và phát triển kinh tế - xã hội theo quy hoạch.</w:t>
      </w:r>
    </w:p>
    <w:p w14:paraId="41E72D7C" w14:textId="109ED286" w:rsidR="000731FB" w:rsidRPr="007F1D3F" w:rsidRDefault="000731FB" w:rsidP="00572DED">
      <w:pPr>
        <w:pStyle w:val="ListParagraph"/>
        <w:numPr>
          <w:ilvl w:val="1"/>
          <w:numId w:val="12"/>
        </w:numPr>
        <w:tabs>
          <w:tab w:val="left" w:pos="851"/>
        </w:tabs>
        <w:spacing w:before="120" w:after="120"/>
        <w:ind w:left="425" w:hanging="425"/>
        <w:jc w:val="both"/>
        <w:outlineLvl w:val="1"/>
        <w:rPr>
          <w:b/>
          <w:sz w:val="26"/>
          <w:szCs w:val="26"/>
        </w:rPr>
      </w:pPr>
      <w:bookmarkStart w:id="15" w:name="_Toc169595901"/>
      <w:proofErr w:type="spellStart"/>
      <w:r w:rsidRPr="007F1D3F">
        <w:rPr>
          <w:b/>
          <w:sz w:val="26"/>
          <w:szCs w:val="26"/>
        </w:rPr>
        <w:t>Căn</w:t>
      </w:r>
      <w:proofErr w:type="spellEnd"/>
      <w:r w:rsidRPr="007F1D3F">
        <w:rPr>
          <w:b/>
          <w:sz w:val="26"/>
          <w:szCs w:val="26"/>
        </w:rPr>
        <w:t xml:space="preserve"> </w:t>
      </w:r>
      <w:proofErr w:type="spellStart"/>
      <w:r w:rsidRPr="007F1D3F">
        <w:rPr>
          <w:b/>
          <w:sz w:val="26"/>
          <w:szCs w:val="26"/>
        </w:rPr>
        <w:t>cứ</w:t>
      </w:r>
      <w:proofErr w:type="spellEnd"/>
      <w:r w:rsidRPr="007F1D3F">
        <w:rPr>
          <w:b/>
          <w:sz w:val="26"/>
          <w:szCs w:val="26"/>
        </w:rPr>
        <w:t xml:space="preserve"> </w:t>
      </w:r>
      <w:proofErr w:type="spellStart"/>
      <w:r w:rsidRPr="007F1D3F">
        <w:rPr>
          <w:b/>
          <w:sz w:val="26"/>
          <w:szCs w:val="26"/>
        </w:rPr>
        <w:t>lập</w:t>
      </w:r>
      <w:proofErr w:type="spellEnd"/>
      <w:r w:rsidRPr="007F1D3F">
        <w:rPr>
          <w:b/>
          <w:sz w:val="26"/>
          <w:szCs w:val="26"/>
        </w:rPr>
        <w:t xml:space="preserve"> </w:t>
      </w:r>
      <w:proofErr w:type="spellStart"/>
      <w:r w:rsidRPr="007F1D3F">
        <w:rPr>
          <w:b/>
          <w:sz w:val="26"/>
          <w:szCs w:val="26"/>
        </w:rPr>
        <w:t>quy</w:t>
      </w:r>
      <w:proofErr w:type="spellEnd"/>
      <w:r w:rsidRPr="007F1D3F">
        <w:rPr>
          <w:b/>
          <w:sz w:val="26"/>
          <w:szCs w:val="26"/>
        </w:rPr>
        <w:t xml:space="preserve"> </w:t>
      </w:r>
      <w:proofErr w:type="spellStart"/>
      <w:r w:rsidRPr="007F1D3F">
        <w:rPr>
          <w:b/>
          <w:sz w:val="26"/>
          <w:szCs w:val="26"/>
        </w:rPr>
        <w:t>hoạch</w:t>
      </w:r>
      <w:bookmarkEnd w:id="15"/>
      <w:proofErr w:type="spellEnd"/>
    </w:p>
    <w:p w14:paraId="66B10243" w14:textId="13C2B237" w:rsidR="00870992" w:rsidRPr="007F1D3F" w:rsidRDefault="00870992" w:rsidP="00870992">
      <w:pPr>
        <w:tabs>
          <w:tab w:val="left" w:pos="851"/>
        </w:tabs>
        <w:spacing w:before="120" w:after="120" w:line="264" w:lineRule="auto"/>
        <w:jc w:val="both"/>
        <w:outlineLvl w:val="1"/>
        <w:rPr>
          <w:b/>
          <w:i/>
          <w:iCs/>
          <w:sz w:val="26"/>
          <w:szCs w:val="26"/>
          <w:lang w:val="vi-VN"/>
        </w:rPr>
      </w:pPr>
      <w:bookmarkStart w:id="16" w:name="_Toc169595902"/>
      <w:bookmarkStart w:id="17" w:name="_Toc157002300"/>
      <w:bookmarkStart w:id="18" w:name="_Toc166486470"/>
      <w:r w:rsidRPr="007F1D3F">
        <w:rPr>
          <w:b/>
          <w:i/>
          <w:iCs/>
          <w:sz w:val="26"/>
          <w:szCs w:val="26"/>
          <w:lang w:val="vi-VN"/>
        </w:rPr>
        <w:t>2.4.1. Các văn bản quy phạm pháp luật</w:t>
      </w:r>
      <w:bookmarkEnd w:id="16"/>
    </w:p>
    <w:p w14:paraId="46CE4C43" w14:textId="0891E35E" w:rsidR="00EB78FF" w:rsidRPr="007F1D3F" w:rsidRDefault="00EB78FF" w:rsidP="00EB78FF">
      <w:pPr>
        <w:tabs>
          <w:tab w:val="left" w:pos="851"/>
        </w:tabs>
        <w:spacing w:before="120" w:after="120"/>
        <w:ind w:firstLine="567"/>
        <w:jc w:val="both"/>
        <w:outlineLvl w:val="1"/>
        <w:rPr>
          <w:bCs/>
          <w:i/>
          <w:iCs/>
          <w:sz w:val="26"/>
          <w:szCs w:val="26"/>
        </w:rPr>
      </w:pPr>
      <w:bookmarkStart w:id="19" w:name="_Toc169514425"/>
      <w:bookmarkStart w:id="20" w:name="_Toc169514481"/>
      <w:bookmarkStart w:id="21" w:name="_Toc169595903"/>
      <w:r w:rsidRPr="007F1D3F">
        <w:rPr>
          <w:bCs/>
          <w:i/>
          <w:iCs/>
          <w:sz w:val="26"/>
          <w:szCs w:val="26"/>
        </w:rPr>
        <w:t xml:space="preserve">a) Các </w:t>
      </w:r>
      <w:bookmarkEnd w:id="17"/>
      <w:bookmarkEnd w:id="18"/>
      <w:proofErr w:type="spellStart"/>
      <w:r w:rsidR="004D5606" w:rsidRPr="007F1D3F">
        <w:rPr>
          <w:bCs/>
          <w:i/>
          <w:iCs/>
          <w:sz w:val="26"/>
          <w:szCs w:val="26"/>
        </w:rPr>
        <w:t>Luật</w:t>
      </w:r>
      <w:proofErr w:type="spellEnd"/>
      <w:r w:rsidR="004D5606" w:rsidRPr="007F1D3F">
        <w:rPr>
          <w:bCs/>
          <w:i/>
          <w:iCs/>
          <w:sz w:val="26"/>
          <w:szCs w:val="26"/>
        </w:rPr>
        <w:t xml:space="preserve">, </w:t>
      </w:r>
      <w:proofErr w:type="spellStart"/>
      <w:r w:rsidR="004D5606" w:rsidRPr="007F1D3F">
        <w:rPr>
          <w:bCs/>
          <w:i/>
          <w:iCs/>
          <w:sz w:val="26"/>
          <w:szCs w:val="26"/>
        </w:rPr>
        <w:t>Nghị</w:t>
      </w:r>
      <w:proofErr w:type="spellEnd"/>
      <w:r w:rsidR="004D5606" w:rsidRPr="007F1D3F">
        <w:rPr>
          <w:bCs/>
          <w:i/>
          <w:iCs/>
          <w:sz w:val="26"/>
          <w:szCs w:val="26"/>
        </w:rPr>
        <w:t xml:space="preserve"> </w:t>
      </w:r>
      <w:proofErr w:type="spellStart"/>
      <w:r w:rsidR="004D5606" w:rsidRPr="007F1D3F">
        <w:rPr>
          <w:bCs/>
          <w:i/>
          <w:iCs/>
          <w:sz w:val="26"/>
          <w:szCs w:val="26"/>
        </w:rPr>
        <w:t>quyết</w:t>
      </w:r>
      <w:proofErr w:type="spellEnd"/>
      <w:r w:rsidR="004D5606" w:rsidRPr="007F1D3F">
        <w:rPr>
          <w:bCs/>
          <w:i/>
          <w:iCs/>
          <w:sz w:val="26"/>
          <w:szCs w:val="26"/>
        </w:rPr>
        <w:t xml:space="preserve"> </w:t>
      </w:r>
      <w:proofErr w:type="spellStart"/>
      <w:r w:rsidR="004D5606" w:rsidRPr="007F1D3F">
        <w:rPr>
          <w:bCs/>
          <w:i/>
          <w:iCs/>
          <w:sz w:val="26"/>
          <w:szCs w:val="26"/>
        </w:rPr>
        <w:t>và</w:t>
      </w:r>
      <w:proofErr w:type="spellEnd"/>
      <w:r w:rsidR="004D5606" w:rsidRPr="007F1D3F">
        <w:rPr>
          <w:bCs/>
          <w:i/>
          <w:iCs/>
          <w:sz w:val="26"/>
          <w:szCs w:val="26"/>
        </w:rPr>
        <w:t xml:space="preserve"> Pháp </w:t>
      </w:r>
      <w:proofErr w:type="spellStart"/>
      <w:r w:rsidR="0099722D">
        <w:rPr>
          <w:bCs/>
          <w:i/>
          <w:iCs/>
          <w:sz w:val="26"/>
          <w:szCs w:val="26"/>
        </w:rPr>
        <w:t>lệnh</w:t>
      </w:r>
      <w:proofErr w:type="spellEnd"/>
      <w:r w:rsidR="004D5606" w:rsidRPr="007F1D3F">
        <w:rPr>
          <w:bCs/>
          <w:i/>
          <w:iCs/>
          <w:sz w:val="26"/>
          <w:szCs w:val="26"/>
        </w:rPr>
        <w:t xml:space="preserve"> </w:t>
      </w:r>
      <w:proofErr w:type="spellStart"/>
      <w:r w:rsidR="004D5606" w:rsidRPr="007F1D3F">
        <w:rPr>
          <w:bCs/>
          <w:i/>
          <w:iCs/>
          <w:sz w:val="26"/>
          <w:szCs w:val="26"/>
        </w:rPr>
        <w:t>của</w:t>
      </w:r>
      <w:proofErr w:type="spellEnd"/>
      <w:r w:rsidR="004D5606" w:rsidRPr="007F1D3F">
        <w:rPr>
          <w:bCs/>
          <w:i/>
          <w:iCs/>
          <w:sz w:val="26"/>
          <w:szCs w:val="26"/>
        </w:rPr>
        <w:t xml:space="preserve"> Quốc </w:t>
      </w:r>
      <w:proofErr w:type="spellStart"/>
      <w:r w:rsidR="004D5606" w:rsidRPr="007F1D3F">
        <w:rPr>
          <w:bCs/>
          <w:i/>
          <w:iCs/>
          <w:sz w:val="26"/>
          <w:szCs w:val="26"/>
        </w:rPr>
        <w:t>hội</w:t>
      </w:r>
      <w:proofErr w:type="spellEnd"/>
      <w:r w:rsidR="004D5606" w:rsidRPr="007F1D3F">
        <w:rPr>
          <w:bCs/>
          <w:i/>
          <w:iCs/>
          <w:sz w:val="26"/>
          <w:szCs w:val="26"/>
        </w:rPr>
        <w:t xml:space="preserve">, </w:t>
      </w:r>
      <w:proofErr w:type="spellStart"/>
      <w:r w:rsidR="004D5606" w:rsidRPr="007F1D3F">
        <w:rPr>
          <w:bCs/>
          <w:i/>
          <w:iCs/>
          <w:sz w:val="26"/>
          <w:szCs w:val="26"/>
        </w:rPr>
        <w:t>Ủy</w:t>
      </w:r>
      <w:proofErr w:type="spellEnd"/>
      <w:r w:rsidR="004D5606" w:rsidRPr="007F1D3F">
        <w:rPr>
          <w:bCs/>
          <w:i/>
          <w:iCs/>
          <w:sz w:val="26"/>
          <w:szCs w:val="26"/>
        </w:rPr>
        <w:t xml:space="preserve"> ban </w:t>
      </w:r>
      <w:proofErr w:type="spellStart"/>
      <w:r w:rsidR="004D5606" w:rsidRPr="007F1D3F">
        <w:rPr>
          <w:bCs/>
          <w:i/>
          <w:iCs/>
          <w:sz w:val="26"/>
          <w:szCs w:val="26"/>
        </w:rPr>
        <w:t>thường</w:t>
      </w:r>
      <w:proofErr w:type="spellEnd"/>
      <w:r w:rsidR="004D5606" w:rsidRPr="007F1D3F">
        <w:rPr>
          <w:bCs/>
          <w:i/>
          <w:iCs/>
          <w:sz w:val="26"/>
          <w:szCs w:val="26"/>
        </w:rPr>
        <w:t xml:space="preserve"> </w:t>
      </w:r>
      <w:proofErr w:type="spellStart"/>
      <w:r w:rsidR="004D5606" w:rsidRPr="007F1D3F">
        <w:rPr>
          <w:bCs/>
          <w:i/>
          <w:iCs/>
          <w:sz w:val="26"/>
          <w:szCs w:val="26"/>
        </w:rPr>
        <w:t>vụ</w:t>
      </w:r>
      <w:proofErr w:type="spellEnd"/>
      <w:r w:rsidR="004D5606" w:rsidRPr="007F1D3F">
        <w:rPr>
          <w:bCs/>
          <w:i/>
          <w:iCs/>
          <w:sz w:val="26"/>
          <w:szCs w:val="26"/>
        </w:rPr>
        <w:t xml:space="preserve"> Quốc </w:t>
      </w:r>
      <w:proofErr w:type="spellStart"/>
      <w:r w:rsidR="004D5606" w:rsidRPr="007F1D3F">
        <w:rPr>
          <w:bCs/>
          <w:i/>
          <w:iCs/>
          <w:sz w:val="26"/>
          <w:szCs w:val="26"/>
        </w:rPr>
        <w:t>hội</w:t>
      </w:r>
      <w:bookmarkEnd w:id="19"/>
      <w:bookmarkEnd w:id="20"/>
      <w:bookmarkEnd w:id="21"/>
      <w:proofErr w:type="spellEnd"/>
    </w:p>
    <w:p w14:paraId="73506F51" w14:textId="2D5A49C9" w:rsidR="00EB78FF" w:rsidRPr="007F1D3F" w:rsidRDefault="00EB78FF" w:rsidP="00AE0801">
      <w:pPr>
        <w:pStyle w:val="ListParagraph"/>
        <w:widowControl w:val="0"/>
        <w:numPr>
          <w:ilvl w:val="0"/>
          <w:numId w:val="13"/>
        </w:numPr>
        <w:tabs>
          <w:tab w:val="left" w:pos="284"/>
          <w:tab w:val="left" w:pos="567"/>
          <w:tab w:val="left" w:pos="851"/>
        </w:tabs>
        <w:spacing w:before="120" w:after="120" w:line="264" w:lineRule="auto"/>
        <w:ind w:left="0" w:firstLine="567"/>
        <w:jc w:val="both"/>
        <w:rPr>
          <w:bCs/>
          <w:sz w:val="26"/>
          <w:szCs w:val="26"/>
          <w:lang w:val="it-IT"/>
        </w:rPr>
      </w:pPr>
      <w:r w:rsidRPr="007F1D3F">
        <w:rPr>
          <w:bCs/>
          <w:sz w:val="26"/>
          <w:szCs w:val="26"/>
          <w:lang w:val="it-IT"/>
        </w:rPr>
        <w:t>Luật Quy hoạch số 21/2017/QH14 ngày 24/11/2017</w:t>
      </w:r>
      <w:r w:rsidR="00F90FCF" w:rsidRPr="007F1D3F">
        <w:rPr>
          <w:bCs/>
          <w:sz w:val="26"/>
          <w:szCs w:val="26"/>
          <w:lang w:val="it-IT"/>
        </w:rPr>
        <w:t>.</w:t>
      </w:r>
    </w:p>
    <w:p w14:paraId="6FCB737A" w14:textId="116B8040" w:rsidR="00EB78FF" w:rsidRPr="007F1D3F" w:rsidRDefault="00EB78FF" w:rsidP="00AE0801">
      <w:pPr>
        <w:pStyle w:val="ListParagraph"/>
        <w:widowControl w:val="0"/>
        <w:numPr>
          <w:ilvl w:val="0"/>
          <w:numId w:val="13"/>
        </w:numPr>
        <w:tabs>
          <w:tab w:val="left" w:pos="284"/>
          <w:tab w:val="left" w:pos="567"/>
          <w:tab w:val="left" w:pos="851"/>
        </w:tabs>
        <w:spacing w:before="120" w:after="120" w:line="264" w:lineRule="auto"/>
        <w:ind w:left="0" w:firstLine="567"/>
        <w:jc w:val="both"/>
        <w:rPr>
          <w:bCs/>
          <w:sz w:val="26"/>
          <w:szCs w:val="26"/>
          <w:lang w:val="it-IT"/>
        </w:rPr>
      </w:pPr>
      <w:r w:rsidRPr="007F1D3F">
        <w:rPr>
          <w:bCs/>
          <w:sz w:val="26"/>
          <w:szCs w:val="26"/>
          <w:lang w:val="it-IT"/>
        </w:rPr>
        <w:t>Luật Quy hoạch đô thị số 30/2009/QH12 ngày 17/6/2009</w:t>
      </w:r>
      <w:r w:rsidR="00F90FCF" w:rsidRPr="007F1D3F">
        <w:rPr>
          <w:bCs/>
          <w:sz w:val="26"/>
          <w:szCs w:val="26"/>
          <w:lang w:val="it-IT"/>
        </w:rPr>
        <w:t>.</w:t>
      </w:r>
    </w:p>
    <w:p w14:paraId="6B1A15AA" w14:textId="4BA0D931" w:rsidR="00EB78FF" w:rsidRPr="007F1D3F" w:rsidRDefault="00EB78FF" w:rsidP="00AE0801">
      <w:pPr>
        <w:pStyle w:val="ListParagraph"/>
        <w:widowControl w:val="0"/>
        <w:numPr>
          <w:ilvl w:val="0"/>
          <w:numId w:val="13"/>
        </w:numPr>
        <w:tabs>
          <w:tab w:val="left" w:pos="284"/>
          <w:tab w:val="left" w:pos="567"/>
          <w:tab w:val="left" w:pos="851"/>
        </w:tabs>
        <w:spacing w:before="120" w:after="120" w:line="264" w:lineRule="auto"/>
        <w:ind w:left="0" w:firstLine="567"/>
        <w:jc w:val="both"/>
        <w:rPr>
          <w:bCs/>
          <w:sz w:val="26"/>
          <w:szCs w:val="26"/>
          <w:lang w:val="it-IT"/>
        </w:rPr>
      </w:pPr>
      <w:r w:rsidRPr="007F1D3F">
        <w:rPr>
          <w:bCs/>
          <w:sz w:val="26"/>
          <w:szCs w:val="26"/>
          <w:lang w:val="it-IT"/>
        </w:rPr>
        <w:t>Luật số 35/2018/QH14 sửa đổi, bổ sung một số điều của 37 luật có liên quan đến quy hoạch</w:t>
      </w:r>
      <w:r w:rsidR="00F90FCF" w:rsidRPr="007F1D3F">
        <w:rPr>
          <w:bCs/>
          <w:sz w:val="26"/>
          <w:szCs w:val="26"/>
          <w:lang w:val="it-IT"/>
        </w:rPr>
        <w:t>.</w:t>
      </w:r>
    </w:p>
    <w:p w14:paraId="1028471F" w14:textId="3DD7634F" w:rsidR="005378B5" w:rsidRPr="007F1D3F" w:rsidRDefault="005378B5" w:rsidP="005378B5">
      <w:pPr>
        <w:pStyle w:val="ListParagraph"/>
        <w:widowControl w:val="0"/>
        <w:numPr>
          <w:ilvl w:val="0"/>
          <w:numId w:val="13"/>
        </w:numPr>
        <w:tabs>
          <w:tab w:val="left" w:pos="284"/>
          <w:tab w:val="left" w:pos="567"/>
          <w:tab w:val="left" w:pos="851"/>
        </w:tabs>
        <w:spacing w:before="120" w:after="120" w:line="264" w:lineRule="auto"/>
        <w:ind w:left="0" w:firstLine="567"/>
        <w:jc w:val="both"/>
        <w:rPr>
          <w:bCs/>
          <w:sz w:val="26"/>
          <w:szCs w:val="26"/>
          <w:lang w:val="it-IT"/>
        </w:rPr>
      </w:pPr>
      <w:r w:rsidRPr="007F1D3F">
        <w:rPr>
          <w:bCs/>
          <w:sz w:val="26"/>
          <w:szCs w:val="26"/>
          <w:lang w:val="it-IT"/>
        </w:rPr>
        <w:t>Văn bản hợp nhất Luật Quy hoạch đô thị số 16/VBHN-VPQH ngày 15/7/2020;</w:t>
      </w:r>
    </w:p>
    <w:p w14:paraId="572B16F8" w14:textId="77777777" w:rsidR="0015574D" w:rsidRPr="007F1D3F" w:rsidRDefault="0015574D" w:rsidP="0015574D">
      <w:pPr>
        <w:pStyle w:val="ListParagraph"/>
        <w:widowControl w:val="0"/>
        <w:numPr>
          <w:ilvl w:val="0"/>
          <w:numId w:val="13"/>
        </w:numPr>
        <w:tabs>
          <w:tab w:val="left" w:pos="284"/>
          <w:tab w:val="left" w:pos="567"/>
          <w:tab w:val="left" w:pos="851"/>
        </w:tabs>
        <w:spacing w:before="120" w:after="120" w:line="264" w:lineRule="auto"/>
        <w:ind w:left="0" w:firstLine="567"/>
        <w:jc w:val="both"/>
        <w:rPr>
          <w:bCs/>
          <w:sz w:val="26"/>
          <w:szCs w:val="26"/>
          <w:lang w:val="it-IT"/>
        </w:rPr>
      </w:pPr>
      <w:r w:rsidRPr="007F1D3F">
        <w:rPr>
          <w:bCs/>
          <w:sz w:val="26"/>
          <w:szCs w:val="26"/>
          <w:lang w:val="it-IT"/>
        </w:rPr>
        <w:t>Nghị quyết 1210/2016/UBTVQH13 ngày 25/5/2016 của Ủy ban Thường vụ Quốc hội về phân loại đô thị;</w:t>
      </w:r>
    </w:p>
    <w:p w14:paraId="2B1D04DB" w14:textId="77777777" w:rsidR="0015574D" w:rsidRPr="007F1D3F" w:rsidRDefault="0015574D" w:rsidP="0015574D">
      <w:pPr>
        <w:pStyle w:val="ListParagraph"/>
        <w:widowControl w:val="0"/>
        <w:numPr>
          <w:ilvl w:val="0"/>
          <w:numId w:val="13"/>
        </w:numPr>
        <w:tabs>
          <w:tab w:val="left" w:pos="284"/>
          <w:tab w:val="left" w:pos="567"/>
          <w:tab w:val="left" w:pos="851"/>
        </w:tabs>
        <w:spacing w:before="120" w:after="120" w:line="264" w:lineRule="auto"/>
        <w:ind w:left="0" w:firstLine="567"/>
        <w:jc w:val="both"/>
        <w:rPr>
          <w:bCs/>
          <w:sz w:val="26"/>
          <w:szCs w:val="26"/>
          <w:lang w:val="it-IT"/>
        </w:rPr>
      </w:pPr>
      <w:r w:rsidRPr="007F1D3F">
        <w:rPr>
          <w:bCs/>
          <w:sz w:val="26"/>
          <w:szCs w:val="26"/>
          <w:lang w:val="it-IT"/>
        </w:rPr>
        <w:t>Nghị quyết số 1211/2016/UBTVQH13 ngày 25/5/2016 của Ủy ban Thường vụ Quốc hội về tiêu chuẩn của đơn vị hành chính và phân loại đơn vị hành chính;</w:t>
      </w:r>
    </w:p>
    <w:p w14:paraId="0313A644" w14:textId="77777777" w:rsidR="0015574D" w:rsidRPr="007F1D3F" w:rsidRDefault="0015574D" w:rsidP="0015574D">
      <w:pPr>
        <w:pStyle w:val="ListParagraph"/>
        <w:widowControl w:val="0"/>
        <w:numPr>
          <w:ilvl w:val="0"/>
          <w:numId w:val="13"/>
        </w:numPr>
        <w:tabs>
          <w:tab w:val="left" w:pos="284"/>
          <w:tab w:val="left" w:pos="567"/>
          <w:tab w:val="left" w:pos="851"/>
        </w:tabs>
        <w:spacing w:before="120" w:after="120" w:line="264" w:lineRule="auto"/>
        <w:ind w:left="0" w:firstLine="567"/>
        <w:jc w:val="both"/>
        <w:rPr>
          <w:bCs/>
          <w:sz w:val="26"/>
          <w:szCs w:val="26"/>
          <w:lang w:val="it-IT"/>
        </w:rPr>
      </w:pPr>
      <w:r w:rsidRPr="007F1D3F">
        <w:rPr>
          <w:bCs/>
          <w:sz w:val="26"/>
          <w:szCs w:val="26"/>
          <w:lang w:val="it-IT"/>
        </w:rPr>
        <w:t>Nghị quyết số 39/2021/QH15 ngày 13/11/2021 của Quốc hội Về Quy hoạch sử dụng đất quốc gia thời kỳ 2021 - 2030, tầm nhìn đến năm 2050, Kế hoạch sử dụng đất quốc gia 5 năm 2021 – 2025.</w:t>
      </w:r>
    </w:p>
    <w:p w14:paraId="23DE352E" w14:textId="77777777" w:rsidR="0015574D" w:rsidRPr="007F1D3F" w:rsidRDefault="0015574D" w:rsidP="0015574D">
      <w:pPr>
        <w:pStyle w:val="ListParagraph"/>
        <w:widowControl w:val="0"/>
        <w:numPr>
          <w:ilvl w:val="0"/>
          <w:numId w:val="13"/>
        </w:numPr>
        <w:tabs>
          <w:tab w:val="left" w:pos="284"/>
          <w:tab w:val="left" w:pos="567"/>
          <w:tab w:val="left" w:pos="851"/>
        </w:tabs>
        <w:spacing w:before="120" w:after="120" w:line="264" w:lineRule="auto"/>
        <w:ind w:left="0" w:firstLine="567"/>
        <w:jc w:val="both"/>
        <w:rPr>
          <w:bCs/>
          <w:sz w:val="26"/>
          <w:szCs w:val="26"/>
          <w:lang w:val="it-IT"/>
        </w:rPr>
      </w:pPr>
      <w:r w:rsidRPr="007F1D3F">
        <w:rPr>
          <w:bCs/>
          <w:sz w:val="26"/>
          <w:szCs w:val="26"/>
          <w:lang w:val="it-IT"/>
        </w:rPr>
        <w:t>Nghị quyết số 595/NQ-UBTVQH15 ngày 12/9/2022 của Ủy ban Thường vụ Quốc hội về việc tiếp tục thực hiện chủ trương sắp xếp các đơn vị hành chính cấp huyện, cấp xã.</w:t>
      </w:r>
    </w:p>
    <w:p w14:paraId="1EAADB37" w14:textId="77777777" w:rsidR="0015574D" w:rsidRPr="007F1D3F" w:rsidRDefault="0015574D" w:rsidP="0015574D">
      <w:pPr>
        <w:pStyle w:val="ListParagraph"/>
        <w:widowControl w:val="0"/>
        <w:numPr>
          <w:ilvl w:val="0"/>
          <w:numId w:val="13"/>
        </w:numPr>
        <w:tabs>
          <w:tab w:val="left" w:pos="284"/>
          <w:tab w:val="left" w:pos="567"/>
          <w:tab w:val="left" w:pos="851"/>
        </w:tabs>
        <w:spacing w:before="120" w:after="120" w:line="264" w:lineRule="auto"/>
        <w:ind w:left="0" w:firstLine="567"/>
        <w:jc w:val="both"/>
        <w:rPr>
          <w:bCs/>
          <w:sz w:val="26"/>
          <w:szCs w:val="26"/>
          <w:lang w:val="it-IT"/>
        </w:rPr>
      </w:pPr>
      <w:r w:rsidRPr="007F1D3F">
        <w:rPr>
          <w:bCs/>
          <w:sz w:val="26"/>
          <w:szCs w:val="26"/>
          <w:lang w:val="it-IT"/>
        </w:rPr>
        <w:lastRenderedPageBreak/>
        <w:t>Nghị quyết số 26/2022/UBTVQH15 ngày 21/9/2022 của Ủy ban Thường vụ Quốc hội về sửa đổi, bổ sung một số điều của Nghị quyết 1210/2016/UBTVQH13 ngày 25/5/2016 của Ủy ban Thường vụ Quốc hội về phân loại đô thị.</w:t>
      </w:r>
    </w:p>
    <w:p w14:paraId="1BA88BA0" w14:textId="77777777" w:rsidR="0015574D" w:rsidRPr="007F1D3F" w:rsidRDefault="0015574D" w:rsidP="0015574D">
      <w:pPr>
        <w:pStyle w:val="ListParagraph"/>
        <w:widowControl w:val="0"/>
        <w:numPr>
          <w:ilvl w:val="0"/>
          <w:numId w:val="13"/>
        </w:numPr>
        <w:tabs>
          <w:tab w:val="left" w:pos="284"/>
          <w:tab w:val="left" w:pos="567"/>
          <w:tab w:val="left" w:pos="851"/>
        </w:tabs>
        <w:spacing w:before="120" w:after="120" w:line="264" w:lineRule="auto"/>
        <w:ind w:left="0" w:firstLine="567"/>
        <w:jc w:val="both"/>
        <w:rPr>
          <w:bCs/>
          <w:sz w:val="26"/>
          <w:szCs w:val="26"/>
          <w:lang w:val="it-IT"/>
        </w:rPr>
      </w:pPr>
      <w:r w:rsidRPr="007F1D3F">
        <w:rPr>
          <w:bCs/>
          <w:sz w:val="26"/>
          <w:szCs w:val="26"/>
          <w:lang w:val="it-IT"/>
        </w:rPr>
        <w:t>Nghị quyết số 27/2022/UBTVQH15 ngày 21/9/2022 của Ủy ban Thường vụ Quốc hội về sửa đổi, bổ sung một số điều của Nghị quyết số 1211/2016/UBTVQH13 ngày 25/5/2016 của Ủy ban Thường vụ Quốc hội về tiêu chuẩn của đơn vị hành chính và phân loại đơn vị hành chính.</w:t>
      </w:r>
    </w:p>
    <w:p w14:paraId="1B760434" w14:textId="4915CA68" w:rsidR="00BB3A21" w:rsidRPr="007F1D3F" w:rsidRDefault="00BB3A21" w:rsidP="00BB3A21">
      <w:pPr>
        <w:tabs>
          <w:tab w:val="left" w:pos="851"/>
        </w:tabs>
        <w:spacing w:before="120" w:after="120"/>
        <w:ind w:firstLine="567"/>
        <w:jc w:val="both"/>
        <w:outlineLvl w:val="1"/>
        <w:rPr>
          <w:bCs/>
          <w:i/>
          <w:iCs/>
          <w:sz w:val="26"/>
          <w:szCs w:val="26"/>
        </w:rPr>
      </w:pPr>
      <w:bookmarkStart w:id="22" w:name="_Toc169514426"/>
      <w:bookmarkStart w:id="23" w:name="_Toc169514482"/>
      <w:bookmarkStart w:id="24" w:name="_Toc169595904"/>
      <w:r w:rsidRPr="007F1D3F">
        <w:rPr>
          <w:bCs/>
          <w:i/>
          <w:iCs/>
          <w:sz w:val="26"/>
          <w:szCs w:val="26"/>
        </w:rPr>
        <w:t xml:space="preserve">b) </w:t>
      </w:r>
      <w:proofErr w:type="spellStart"/>
      <w:r w:rsidRPr="007F1D3F">
        <w:rPr>
          <w:bCs/>
          <w:i/>
          <w:iCs/>
          <w:sz w:val="26"/>
          <w:szCs w:val="26"/>
        </w:rPr>
        <w:t>Nghị</w:t>
      </w:r>
      <w:proofErr w:type="spellEnd"/>
      <w:r w:rsidRPr="007F1D3F">
        <w:rPr>
          <w:bCs/>
          <w:i/>
          <w:iCs/>
          <w:sz w:val="26"/>
          <w:szCs w:val="26"/>
        </w:rPr>
        <w:t xml:space="preserve"> </w:t>
      </w:r>
      <w:proofErr w:type="spellStart"/>
      <w:r w:rsidRPr="007F1D3F">
        <w:rPr>
          <w:bCs/>
          <w:i/>
          <w:iCs/>
          <w:sz w:val="26"/>
          <w:szCs w:val="26"/>
        </w:rPr>
        <w:t>định</w:t>
      </w:r>
      <w:proofErr w:type="spellEnd"/>
      <w:r w:rsidRPr="007F1D3F">
        <w:rPr>
          <w:bCs/>
          <w:i/>
          <w:iCs/>
          <w:sz w:val="26"/>
          <w:szCs w:val="26"/>
        </w:rPr>
        <w:t xml:space="preserve"> </w:t>
      </w:r>
      <w:proofErr w:type="spellStart"/>
      <w:r w:rsidRPr="007F1D3F">
        <w:rPr>
          <w:bCs/>
          <w:i/>
          <w:iCs/>
          <w:sz w:val="26"/>
          <w:szCs w:val="26"/>
        </w:rPr>
        <w:t>của</w:t>
      </w:r>
      <w:proofErr w:type="spellEnd"/>
      <w:r w:rsidRPr="007F1D3F">
        <w:rPr>
          <w:bCs/>
          <w:i/>
          <w:iCs/>
          <w:sz w:val="26"/>
          <w:szCs w:val="26"/>
        </w:rPr>
        <w:t xml:space="preserve"> </w:t>
      </w:r>
      <w:proofErr w:type="spellStart"/>
      <w:r w:rsidRPr="007F1D3F">
        <w:rPr>
          <w:bCs/>
          <w:i/>
          <w:iCs/>
          <w:sz w:val="26"/>
          <w:szCs w:val="26"/>
        </w:rPr>
        <w:t>Chính</w:t>
      </w:r>
      <w:proofErr w:type="spellEnd"/>
      <w:r w:rsidRPr="007F1D3F">
        <w:rPr>
          <w:bCs/>
          <w:i/>
          <w:iCs/>
          <w:sz w:val="26"/>
          <w:szCs w:val="26"/>
        </w:rPr>
        <w:t xml:space="preserve"> </w:t>
      </w:r>
      <w:proofErr w:type="spellStart"/>
      <w:r w:rsidRPr="007F1D3F">
        <w:rPr>
          <w:bCs/>
          <w:i/>
          <w:iCs/>
          <w:sz w:val="26"/>
          <w:szCs w:val="26"/>
        </w:rPr>
        <w:t>phủ</w:t>
      </w:r>
      <w:bookmarkEnd w:id="22"/>
      <w:bookmarkEnd w:id="23"/>
      <w:bookmarkEnd w:id="24"/>
      <w:proofErr w:type="spellEnd"/>
    </w:p>
    <w:p w14:paraId="62BE0ED2" w14:textId="3B7D2C7F" w:rsidR="00EB78FF" w:rsidRPr="007F1D3F" w:rsidRDefault="00EB78FF" w:rsidP="00AE0801">
      <w:pPr>
        <w:pStyle w:val="ListParagraph"/>
        <w:widowControl w:val="0"/>
        <w:numPr>
          <w:ilvl w:val="0"/>
          <w:numId w:val="13"/>
        </w:numPr>
        <w:tabs>
          <w:tab w:val="left" w:pos="284"/>
          <w:tab w:val="left" w:pos="567"/>
          <w:tab w:val="left" w:pos="851"/>
        </w:tabs>
        <w:spacing w:before="120" w:after="120" w:line="264" w:lineRule="auto"/>
        <w:ind w:left="0" w:firstLine="567"/>
        <w:jc w:val="both"/>
        <w:rPr>
          <w:bCs/>
          <w:sz w:val="26"/>
          <w:szCs w:val="26"/>
          <w:lang w:val="it-IT"/>
        </w:rPr>
      </w:pPr>
      <w:r w:rsidRPr="007F1D3F">
        <w:rPr>
          <w:bCs/>
          <w:sz w:val="26"/>
          <w:szCs w:val="26"/>
          <w:lang w:val="it-IT"/>
        </w:rPr>
        <w:t>Nghị định số 37/2010/NĐ-CP ngày 07/4/2010 của Chính phủ về lập, thẩm định, phê duyệt và quản lý quy hoạch đô thị</w:t>
      </w:r>
      <w:r w:rsidR="00F90FCF" w:rsidRPr="007F1D3F">
        <w:rPr>
          <w:bCs/>
          <w:sz w:val="26"/>
          <w:szCs w:val="26"/>
          <w:lang w:val="it-IT"/>
        </w:rPr>
        <w:t>.</w:t>
      </w:r>
    </w:p>
    <w:p w14:paraId="304B7611" w14:textId="5D70F552" w:rsidR="00EB78FF" w:rsidRPr="007F1D3F" w:rsidRDefault="00EB78FF" w:rsidP="00AE0801">
      <w:pPr>
        <w:pStyle w:val="ListParagraph"/>
        <w:widowControl w:val="0"/>
        <w:numPr>
          <w:ilvl w:val="0"/>
          <w:numId w:val="13"/>
        </w:numPr>
        <w:tabs>
          <w:tab w:val="left" w:pos="284"/>
          <w:tab w:val="left" w:pos="567"/>
          <w:tab w:val="left" w:pos="851"/>
        </w:tabs>
        <w:spacing w:before="120" w:after="120" w:line="264" w:lineRule="auto"/>
        <w:ind w:left="0" w:firstLine="567"/>
        <w:jc w:val="both"/>
        <w:rPr>
          <w:bCs/>
          <w:sz w:val="26"/>
          <w:szCs w:val="26"/>
          <w:lang w:val="it-IT"/>
        </w:rPr>
      </w:pPr>
      <w:r w:rsidRPr="007F1D3F">
        <w:rPr>
          <w:bCs/>
          <w:sz w:val="26"/>
          <w:szCs w:val="26"/>
          <w:lang w:val="it-IT"/>
        </w:rPr>
        <w:t>Nghị định số 72/2019/NĐ-CP ngày 30/8/2019 của Chính phủ sửa đổi, bổ sung một số điều của Nghị định số 37/2010/NĐ-CP ngày 07/4/2010 của Chính phủ về lập, thẩm định, phê duyệt và quản lý quy hoạch đô thị và Nghị định số 44/2015/NĐ-CP ngày 06/05/2015 quy định chi tiết một số nội dung về quy hoạch xây dựng</w:t>
      </w:r>
      <w:r w:rsidR="00F90FCF" w:rsidRPr="007F1D3F">
        <w:rPr>
          <w:bCs/>
          <w:sz w:val="26"/>
          <w:szCs w:val="26"/>
          <w:lang w:val="it-IT"/>
        </w:rPr>
        <w:t>.</w:t>
      </w:r>
    </w:p>
    <w:p w14:paraId="59FD339B" w14:textId="78D917E7" w:rsidR="00EB78FF" w:rsidRPr="007F1D3F" w:rsidRDefault="00EB78FF" w:rsidP="00AE0801">
      <w:pPr>
        <w:pStyle w:val="ListParagraph"/>
        <w:widowControl w:val="0"/>
        <w:numPr>
          <w:ilvl w:val="0"/>
          <w:numId w:val="13"/>
        </w:numPr>
        <w:tabs>
          <w:tab w:val="left" w:pos="284"/>
          <w:tab w:val="left" w:pos="567"/>
          <w:tab w:val="left" w:pos="851"/>
        </w:tabs>
        <w:spacing w:before="120" w:after="120" w:line="264" w:lineRule="auto"/>
        <w:ind w:left="0" w:firstLine="567"/>
        <w:jc w:val="both"/>
        <w:rPr>
          <w:bCs/>
          <w:sz w:val="26"/>
          <w:szCs w:val="26"/>
          <w:lang w:val="it-IT"/>
        </w:rPr>
      </w:pPr>
      <w:r w:rsidRPr="007F1D3F">
        <w:rPr>
          <w:bCs/>
          <w:sz w:val="26"/>
          <w:szCs w:val="26"/>
          <w:lang w:val="it-IT"/>
        </w:rPr>
        <w:t>Nghị định 39/2010/NĐ-CP ngày 17/4/2010 của Chính phủ về quản lý không gian ngầm đô thị</w:t>
      </w:r>
      <w:r w:rsidR="00F90FCF" w:rsidRPr="007F1D3F">
        <w:rPr>
          <w:bCs/>
          <w:sz w:val="26"/>
          <w:szCs w:val="26"/>
          <w:lang w:val="it-IT"/>
        </w:rPr>
        <w:t>.</w:t>
      </w:r>
    </w:p>
    <w:p w14:paraId="7780B59F" w14:textId="13DCB087" w:rsidR="00CC0122" w:rsidRPr="007F1D3F" w:rsidRDefault="00CC0122" w:rsidP="00CC0122">
      <w:pPr>
        <w:pStyle w:val="ListParagraph"/>
        <w:widowControl w:val="0"/>
        <w:numPr>
          <w:ilvl w:val="0"/>
          <w:numId w:val="13"/>
        </w:numPr>
        <w:tabs>
          <w:tab w:val="left" w:pos="284"/>
          <w:tab w:val="left" w:pos="567"/>
          <w:tab w:val="left" w:pos="851"/>
        </w:tabs>
        <w:spacing w:before="120" w:after="120" w:line="264" w:lineRule="auto"/>
        <w:ind w:left="0" w:firstLine="567"/>
        <w:jc w:val="both"/>
        <w:rPr>
          <w:bCs/>
          <w:sz w:val="26"/>
          <w:szCs w:val="26"/>
          <w:lang w:val="it-IT"/>
        </w:rPr>
      </w:pPr>
      <w:r w:rsidRPr="007F1D3F">
        <w:rPr>
          <w:bCs/>
          <w:sz w:val="26"/>
          <w:szCs w:val="26"/>
          <w:lang w:val="it-IT"/>
        </w:rPr>
        <w:t>Căn cứ Nghị định số 35/2023/NĐ-CP ngày 20/6/2023 của Chính phủ Sửa đổi, bổ sung một số điều của các Nghị định thuộc lĩnh vực quản lý nhà nước của Bộ Xây dựng.</w:t>
      </w:r>
    </w:p>
    <w:p w14:paraId="6BA366C1" w14:textId="01C6EDF0" w:rsidR="009E6143" w:rsidRPr="007F1D3F" w:rsidRDefault="009E6143" w:rsidP="009E6143">
      <w:pPr>
        <w:tabs>
          <w:tab w:val="left" w:pos="851"/>
        </w:tabs>
        <w:spacing w:before="120" w:after="120"/>
        <w:ind w:firstLine="567"/>
        <w:jc w:val="both"/>
        <w:outlineLvl w:val="1"/>
        <w:rPr>
          <w:bCs/>
          <w:i/>
          <w:iCs/>
          <w:sz w:val="26"/>
          <w:szCs w:val="26"/>
        </w:rPr>
      </w:pPr>
      <w:bookmarkStart w:id="25" w:name="_Toc169514427"/>
      <w:bookmarkStart w:id="26" w:name="_Toc169514483"/>
      <w:bookmarkStart w:id="27" w:name="_Toc169595905"/>
      <w:r w:rsidRPr="007F1D3F">
        <w:rPr>
          <w:bCs/>
          <w:i/>
          <w:iCs/>
          <w:sz w:val="26"/>
          <w:szCs w:val="26"/>
        </w:rPr>
        <w:t xml:space="preserve">c) Thông </w:t>
      </w:r>
      <w:proofErr w:type="spellStart"/>
      <w:r w:rsidRPr="007F1D3F">
        <w:rPr>
          <w:bCs/>
          <w:i/>
          <w:iCs/>
          <w:sz w:val="26"/>
          <w:szCs w:val="26"/>
        </w:rPr>
        <w:t>tư</w:t>
      </w:r>
      <w:proofErr w:type="spellEnd"/>
      <w:r w:rsidRPr="007F1D3F">
        <w:rPr>
          <w:bCs/>
          <w:i/>
          <w:iCs/>
          <w:sz w:val="26"/>
          <w:szCs w:val="26"/>
        </w:rPr>
        <w:t xml:space="preserve"> </w:t>
      </w:r>
      <w:proofErr w:type="spellStart"/>
      <w:r w:rsidRPr="007F1D3F">
        <w:rPr>
          <w:bCs/>
          <w:i/>
          <w:iCs/>
          <w:sz w:val="26"/>
          <w:szCs w:val="26"/>
        </w:rPr>
        <w:t>của</w:t>
      </w:r>
      <w:proofErr w:type="spellEnd"/>
      <w:r w:rsidRPr="007F1D3F">
        <w:rPr>
          <w:bCs/>
          <w:i/>
          <w:iCs/>
          <w:sz w:val="26"/>
          <w:szCs w:val="26"/>
        </w:rPr>
        <w:t xml:space="preserve"> </w:t>
      </w:r>
      <w:proofErr w:type="spellStart"/>
      <w:r w:rsidRPr="007F1D3F">
        <w:rPr>
          <w:bCs/>
          <w:i/>
          <w:iCs/>
          <w:sz w:val="26"/>
          <w:szCs w:val="26"/>
        </w:rPr>
        <w:t>các</w:t>
      </w:r>
      <w:proofErr w:type="spellEnd"/>
      <w:r w:rsidRPr="007F1D3F">
        <w:rPr>
          <w:bCs/>
          <w:i/>
          <w:iCs/>
          <w:sz w:val="26"/>
          <w:szCs w:val="26"/>
        </w:rPr>
        <w:t xml:space="preserve"> </w:t>
      </w:r>
      <w:proofErr w:type="spellStart"/>
      <w:r w:rsidRPr="007F1D3F">
        <w:rPr>
          <w:bCs/>
          <w:i/>
          <w:iCs/>
          <w:sz w:val="26"/>
          <w:szCs w:val="26"/>
        </w:rPr>
        <w:t>Bộ</w:t>
      </w:r>
      <w:bookmarkEnd w:id="25"/>
      <w:bookmarkEnd w:id="26"/>
      <w:bookmarkEnd w:id="27"/>
      <w:proofErr w:type="spellEnd"/>
    </w:p>
    <w:p w14:paraId="61B19B72" w14:textId="77777777" w:rsidR="00EB78FF" w:rsidRPr="007F1D3F" w:rsidRDefault="00EB78FF" w:rsidP="00AE0801">
      <w:pPr>
        <w:pStyle w:val="ListParagraph"/>
        <w:widowControl w:val="0"/>
        <w:numPr>
          <w:ilvl w:val="0"/>
          <w:numId w:val="13"/>
        </w:numPr>
        <w:tabs>
          <w:tab w:val="left" w:pos="284"/>
          <w:tab w:val="left" w:pos="567"/>
          <w:tab w:val="left" w:pos="851"/>
        </w:tabs>
        <w:spacing w:before="120" w:after="120" w:line="264" w:lineRule="auto"/>
        <w:ind w:left="0" w:firstLine="567"/>
        <w:jc w:val="both"/>
        <w:rPr>
          <w:bCs/>
          <w:sz w:val="26"/>
          <w:szCs w:val="26"/>
          <w:lang w:val="it-IT"/>
        </w:rPr>
      </w:pPr>
      <w:r w:rsidRPr="007F1D3F">
        <w:rPr>
          <w:bCs/>
          <w:sz w:val="26"/>
          <w:szCs w:val="26"/>
          <w:lang w:val="it-IT"/>
        </w:rPr>
        <w:t>Thông tư số 06/2013/TT-BXD ngày 13/5/2013 của Bộ Xây dựng hướng dẫn về nội dung thiết kế đô thị; Thông tư số 16/2013/TT-BXD ngày 16/10/2013 của Bộ Xây dựng sửa đổi, bổ sung một số điều của Thông tư số 06/2013/TT-BXD ngày 13/5/2013 của Bộ Xây dựng hướng dẫn về nội dung thiết kế đô thị;</w:t>
      </w:r>
    </w:p>
    <w:p w14:paraId="62461345" w14:textId="3C3B5803" w:rsidR="00EB78FF" w:rsidRPr="007F1D3F" w:rsidRDefault="00EB78FF" w:rsidP="00AE0801">
      <w:pPr>
        <w:pStyle w:val="ListParagraph"/>
        <w:widowControl w:val="0"/>
        <w:numPr>
          <w:ilvl w:val="0"/>
          <w:numId w:val="13"/>
        </w:numPr>
        <w:tabs>
          <w:tab w:val="left" w:pos="284"/>
          <w:tab w:val="left" w:pos="567"/>
          <w:tab w:val="left" w:pos="851"/>
        </w:tabs>
        <w:spacing w:before="120" w:after="120" w:line="264" w:lineRule="auto"/>
        <w:ind w:left="0" w:firstLine="567"/>
        <w:jc w:val="both"/>
        <w:rPr>
          <w:bCs/>
          <w:sz w:val="26"/>
          <w:szCs w:val="26"/>
          <w:lang w:val="it-IT"/>
        </w:rPr>
      </w:pPr>
      <w:r w:rsidRPr="007F1D3F">
        <w:rPr>
          <w:bCs/>
          <w:sz w:val="26"/>
          <w:szCs w:val="26"/>
          <w:lang w:val="it-IT"/>
        </w:rPr>
        <w:t>Thông tư số 20/2019/TT-BXD ngày 31/12/2019 của Bộ Xây dựng hướng dẫn xác định, quản lý chi phí quy hoạch xây dựng và quy hoạch đô thị</w:t>
      </w:r>
      <w:r w:rsidR="0011433E" w:rsidRPr="007F1D3F">
        <w:rPr>
          <w:bCs/>
          <w:sz w:val="26"/>
          <w:szCs w:val="26"/>
          <w:lang w:val="it-IT"/>
        </w:rPr>
        <w:t>.</w:t>
      </w:r>
    </w:p>
    <w:p w14:paraId="355E343B" w14:textId="6A592FDD" w:rsidR="00EB78FF" w:rsidRPr="007F1D3F" w:rsidRDefault="00EB78FF" w:rsidP="00AE0801">
      <w:pPr>
        <w:pStyle w:val="ListParagraph"/>
        <w:widowControl w:val="0"/>
        <w:numPr>
          <w:ilvl w:val="0"/>
          <w:numId w:val="13"/>
        </w:numPr>
        <w:tabs>
          <w:tab w:val="left" w:pos="284"/>
          <w:tab w:val="left" w:pos="567"/>
          <w:tab w:val="left" w:pos="851"/>
        </w:tabs>
        <w:spacing w:before="120" w:after="120" w:line="264" w:lineRule="auto"/>
        <w:ind w:left="0" w:firstLine="567"/>
        <w:jc w:val="both"/>
        <w:rPr>
          <w:bCs/>
          <w:sz w:val="26"/>
          <w:szCs w:val="26"/>
          <w:lang w:val="it-IT"/>
        </w:rPr>
      </w:pPr>
      <w:r w:rsidRPr="007F1D3F">
        <w:rPr>
          <w:bCs/>
          <w:sz w:val="26"/>
          <w:szCs w:val="26"/>
          <w:lang w:val="it-IT"/>
        </w:rPr>
        <w:t>Thông tư số 01/2021/TT-BXD ngày 19/5/2021 của Bộ Xây dựng về việc ban hành QCVN 01:2021/BXD quy chuẩn kỹ thuật quốc gia về Quy hoạch xây dựng</w:t>
      </w:r>
      <w:r w:rsidR="0011433E" w:rsidRPr="007F1D3F">
        <w:rPr>
          <w:bCs/>
          <w:sz w:val="26"/>
          <w:szCs w:val="26"/>
          <w:lang w:val="it-IT"/>
        </w:rPr>
        <w:t>.</w:t>
      </w:r>
    </w:p>
    <w:p w14:paraId="7A068011" w14:textId="6BF5F95B" w:rsidR="00EB78FF" w:rsidRPr="007F1D3F" w:rsidRDefault="00EB78FF" w:rsidP="00AE0801">
      <w:pPr>
        <w:pStyle w:val="ListParagraph"/>
        <w:widowControl w:val="0"/>
        <w:numPr>
          <w:ilvl w:val="0"/>
          <w:numId w:val="13"/>
        </w:numPr>
        <w:tabs>
          <w:tab w:val="left" w:pos="284"/>
          <w:tab w:val="left" w:pos="567"/>
          <w:tab w:val="left" w:pos="851"/>
        </w:tabs>
        <w:spacing w:before="120" w:after="120" w:line="264" w:lineRule="auto"/>
        <w:ind w:left="0" w:firstLine="567"/>
        <w:jc w:val="both"/>
        <w:rPr>
          <w:bCs/>
          <w:sz w:val="26"/>
          <w:szCs w:val="26"/>
          <w:lang w:val="it-IT"/>
        </w:rPr>
      </w:pPr>
      <w:bookmarkStart w:id="28" w:name="loai_1_name"/>
      <w:r w:rsidRPr="007F1D3F">
        <w:rPr>
          <w:bCs/>
          <w:sz w:val="26"/>
          <w:szCs w:val="26"/>
          <w:lang w:val="it-IT"/>
        </w:rPr>
        <w:t>Thông tư số 04/2022/TT-BXD ngày 23/10/2022 của Bộ Xây dựng quy định về hồ sơ nhiệm vụ và hồ sơ đồ án quy hoạch xây dựng vùng liên huyện, quy hoạch xây dựng vùng huyện, quy hoạch đô thị, quy hoạch xây dựng khu chức năng và quy hoạch nông thôn</w:t>
      </w:r>
      <w:bookmarkEnd w:id="28"/>
      <w:r w:rsidR="0011433E" w:rsidRPr="007F1D3F">
        <w:rPr>
          <w:bCs/>
          <w:sz w:val="26"/>
          <w:szCs w:val="26"/>
          <w:lang w:val="it-IT"/>
        </w:rPr>
        <w:t>.</w:t>
      </w:r>
    </w:p>
    <w:p w14:paraId="13A495AF" w14:textId="77777777" w:rsidR="0011433E" w:rsidRPr="007F1D3F" w:rsidRDefault="0011433E" w:rsidP="0011433E">
      <w:pPr>
        <w:pStyle w:val="ListParagraph"/>
        <w:widowControl w:val="0"/>
        <w:numPr>
          <w:ilvl w:val="0"/>
          <w:numId w:val="13"/>
        </w:numPr>
        <w:tabs>
          <w:tab w:val="left" w:pos="284"/>
          <w:tab w:val="left" w:pos="567"/>
          <w:tab w:val="left" w:pos="851"/>
        </w:tabs>
        <w:spacing w:before="120" w:after="120" w:line="264" w:lineRule="auto"/>
        <w:ind w:left="0" w:firstLine="567"/>
        <w:jc w:val="both"/>
        <w:rPr>
          <w:bCs/>
          <w:sz w:val="26"/>
          <w:szCs w:val="26"/>
          <w:lang w:val="it-IT"/>
        </w:rPr>
      </w:pPr>
      <w:r w:rsidRPr="007F1D3F">
        <w:rPr>
          <w:bCs/>
          <w:sz w:val="26"/>
          <w:szCs w:val="26"/>
          <w:lang w:val="it-IT"/>
        </w:rPr>
        <w:t>Thông tư số 15/2023/TT-BXĐ ngày 29/12/2023 của Bộ Xây dựng Ban hành QCVN 07:2023/BXD Quy chuẩn kỹ thuật quốc gia về hệ thống công trình hạ tầng kỹ thuật.</w:t>
      </w:r>
    </w:p>
    <w:p w14:paraId="0922B87F" w14:textId="4C26A666" w:rsidR="00CC0122" w:rsidRPr="007F1D3F" w:rsidRDefault="00CC0122" w:rsidP="000A340C">
      <w:pPr>
        <w:pStyle w:val="ListParagraph"/>
        <w:widowControl w:val="0"/>
        <w:numPr>
          <w:ilvl w:val="0"/>
          <w:numId w:val="13"/>
        </w:numPr>
        <w:tabs>
          <w:tab w:val="left" w:pos="284"/>
          <w:tab w:val="left" w:pos="567"/>
          <w:tab w:val="left" w:pos="851"/>
        </w:tabs>
        <w:spacing w:before="120" w:after="120" w:line="264" w:lineRule="auto"/>
        <w:ind w:left="0" w:firstLine="567"/>
        <w:jc w:val="both"/>
        <w:rPr>
          <w:bCs/>
          <w:sz w:val="26"/>
          <w:szCs w:val="26"/>
          <w:lang w:val="it-IT"/>
        </w:rPr>
      </w:pPr>
      <w:r w:rsidRPr="007F1D3F">
        <w:rPr>
          <w:bCs/>
          <w:sz w:val="26"/>
          <w:szCs w:val="26"/>
          <w:lang w:val="it-IT"/>
        </w:rPr>
        <w:t>Thông tư số 09/2023/TT-BXĐ ngày 16/10/2023 của Bộ Xây dựng Ban hành sửa đổi 1:2023 QCVN 06:2022/BXD quy chuẩn kỹ thuật quốc gia về an toàn cháy cho nhà và công trình.</w:t>
      </w:r>
    </w:p>
    <w:p w14:paraId="516F6109" w14:textId="7615D058" w:rsidR="00870992" w:rsidRPr="007F1D3F" w:rsidRDefault="00870992" w:rsidP="00870992">
      <w:pPr>
        <w:tabs>
          <w:tab w:val="left" w:pos="851"/>
        </w:tabs>
        <w:spacing w:before="120" w:after="120" w:line="264" w:lineRule="auto"/>
        <w:jc w:val="both"/>
        <w:outlineLvl w:val="1"/>
        <w:rPr>
          <w:b/>
          <w:i/>
          <w:iCs/>
          <w:sz w:val="26"/>
          <w:szCs w:val="26"/>
        </w:rPr>
      </w:pPr>
      <w:bookmarkStart w:id="29" w:name="_Toc169595906"/>
      <w:r w:rsidRPr="007F1D3F">
        <w:rPr>
          <w:b/>
          <w:i/>
          <w:iCs/>
          <w:sz w:val="26"/>
          <w:szCs w:val="26"/>
          <w:lang w:val="vi-VN"/>
        </w:rPr>
        <w:lastRenderedPageBreak/>
        <w:t>2.4.</w:t>
      </w:r>
      <w:r w:rsidRPr="007F1D3F">
        <w:rPr>
          <w:b/>
          <w:i/>
          <w:iCs/>
          <w:sz w:val="26"/>
          <w:szCs w:val="26"/>
        </w:rPr>
        <w:t>2</w:t>
      </w:r>
      <w:r w:rsidRPr="007F1D3F">
        <w:rPr>
          <w:b/>
          <w:i/>
          <w:iCs/>
          <w:sz w:val="26"/>
          <w:szCs w:val="26"/>
          <w:lang w:val="vi-VN"/>
        </w:rPr>
        <w:t xml:space="preserve">. Các </w:t>
      </w:r>
      <w:proofErr w:type="spellStart"/>
      <w:r w:rsidRPr="007F1D3F">
        <w:rPr>
          <w:b/>
          <w:i/>
          <w:iCs/>
          <w:sz w:val="26"/>
          <w:szCs w:val="26"/>
        </w:rPr>
        <w:t>chủ</w:t>
      </w:r>
      <w:proofErr w:type="spellEnd"/>
      <w:r w:rsidRPr="007F1D3F">
        <w:rPr>
          <w:b/>
          <w:i/>
          <w:iCs/>
          <w:sz w:val="26"/>
          <w:szCs w:val="26"/>
        </w:rPr>
        <w:t xml:space="preserve"> </w:t>
      </w:r>
      <w:proofErr w:type="spellStart"/>
      <w:r w:rsidRPr="007F1D3F">
        <w:rPr>
          <w:b/>
          <w:i/>
          <w:iCs/>
          <w:sz w:val="26"/>
          <w:szCs w:val="26"/>
        </w:rPr>
        <w:t>trương</w:t>
      </w:r>
      <w:proofErr w:type="spellEnd"/>
      <w:r w:rsidRPr="007F1D3F">
        <w:rPr>
          <w:b/>
          <w:i/>
          <w:iCs/>
          <w:sz w:val="26"/>
          <w:szCs w:val="26"/>
        </w:rPr>
        <w:t xml:space="preserve">, </w:t>
      </w:r>
      <w:proofErr w:type="spellStart"/>
      <w:r w:rsidRPr="007F1D3F">
        <w:rPr>
          <w:b/>
          <w:i/>
          <w:iCs/>
          <w:sz w:val="26"/>
          <w:szCs w:val="26"/>
        </w:rPr>
        <w:t>chính</w:t>
      </w:r>
      <w:proofErr w:type="spellEnd"/>
      <w:r w:rsidRPr="007F1D3F">
        <w:rPr>
          <w:b/>
          <w:i/>
          <w:iCs/>
          <w:sz w:val="26"/>
          <w:szCs w:val="26"/>
        </w:rPr>
        <w:t xml:space="preserve"> </w:t>
      </w:r>
      <w:proofErr w:type="spellStart"/>
      <w:r w:rsidRPr="007F1D3F">
        <w:rPr>
          <w:b/>
          <w:i/>
          <w:iCs/>
          <w:sz w:val="26"/>
          <w:szCs w:val="26"/>
        </w:rPr>
        <w:t>sách</w:t>
      </w:r>
      <w:proofErr w:type="spellEnd"/>
      <w:r w:rsidRPr="007F1D3F">
        <w:rPr>
          <w:b/>
          <w:i/>
          <w:iCs/>
          <w:sz w:val="26"/>
          <w:szCs w:val="26"/>
        </w:rPr>
        <w:t xml:space="preserve"> </w:t>
      </w:r>
      <w:proofErr w:type="spellStart"/>
      <w:r w:rsidRPr="007F1D3F">
        <w:rPr>
          <w:b/>
          <w:i/>
          <w:iCs/>
          <w:sz w:val="26"/>
          <w:szCs w:val="26"/>
        </w:rPr>
        <w:t>của</w:t>
      </w:r>
      <w:proofErr w:type="spellEnd"/>
      <w:r w:rsidRPr="007F1D3F">
        <w:rPr>
          <w:b/>
          <w:i/>
          <w:iCs/>
          <w:sz w:val="26"/>
          <w:szCs w:val="26"/>
        </w:rPr>
        <w:t xml:space="preserve"> </w:t>
      </w:r>
      <w:proofErr w:type="spellStart"/>
      <w:r w:rsidRPr="007F1D3F">
        <w:rPr>
          <w:b/>
          <w:i/>
          <w:iCs/>
          <w:sz w:val="26"/>
          <w:szCs w:val="26"/>
        </w:rPr>
        <w:t>Đảng</w:t>
      </w:r>
      <w:proofErr w:type="spellEnd"/>
      <w:r w:rsidRPr="007F1D3F">
        <w:rPr>
          <w:b/>
          <w:i/>
          <w:iCs/>
          <w:sz w:val="26"/>
          <w:szCs w:val="26"/>
        </w:rPr>
        <w:t xml:space="preserve"> </w:t>
      </w:r>
      <w:proofErr w:type="spellStart"/>
      <w:r w:rsidRPr="007F1D3F">
        <w:rPr>
          <w:b/>
          <w:i/>
          <w:iCs/>
          <w:sz w:val="26"/>
          <w:szCs w:val="26"/>
        </w:rPr>
        <w:t>và</w:t>
      </w:r>
      <w:proofErr w:type="spellEnd"/>
      <w:r w:rsidRPr="007F1D3F">
        <w:rPr>
          <w:b/>
          <w:i/>
          <w:iCs/>
          <w:sz w:val="26"/>
          <w:szCs w:val="26"/>
        </w:rPr>
        <w:t xml:space="preserve"> </w:t>
      </w:r>
      <w:proofErr w:type="spellStart"/>
      <w:r w:rsidRPr="007F1D3F">
        <w:rPr>
          <w:b/>
          <w:i/>
          <w:iCs/>
          <w:sz w:val="26"/>
          <w:szCs w:val="26"/>
        </w:rPr>
        <w:t>Chính</w:t>
      </w:r>
      <w:proofErr w:type="spellEnd"/>
      <w:r w:rsidRPr="007F1D3F">
        <w:rPr>
          <w:b/>
          <w:i/>
          <w:iCs/>
          <w:sz w:val="26"/>
          <w:szCs w:val="26"/>
        </w:rPr>
        <w:t xml:space="preserve"> </w:t>
      </w:r>
      <w:proofErr w:type="spellStart"/>
      <w:r w:rsidRPr="007F1D3F">
        <w:rPr>
          <w:b/>
          <w:i/>
          <w:iCs/>
          <w:sz w:val="26"/>
          <w:szCs w:val="26"/>
        </w:rPr>
        <w:t>phủ</w:t>
      </w:r>
      <w:bookmarkEnd w:id="29"/>
      <w:proofErr w:type="spellEnd"/>
    </w:p>
    <w:p w14:paraId="5595AA1E" w14:textId="2C2A7499" w:rsidR="00870992" w:rsidRPr="007F1D3F" w:rsidRDefault="00870992" w:rsidP="00870992">
      <w:pPr>
        <w:tabs>
          <w:tab w:val="left" w:pos="851"/>
        </w:tabs>
        <w:spacing w:before="120" w:after="120"/>
        <w:ind w:firstLine="567"/>
        <w:jc w:val="both"/>
        <w:outlineLvl w:val="1"/>
        <w:rPr>
          <w:bCs/>
          <w:i/>
          <w:iCs/>
          <w:sz w:val="26"/>
          <w:szCs w:val="26"/>
        </w:rPr>
      </w:pPr>
      <w:bookmarkStart w:id="30" w:name="_Toc169514429"/>
      <w:bookmarkStart w:id="31" w:name="_Toc169514485"/>
      <w:bookmarkStart w:id="32" w:name="_Toc169595907"/>
      <w:r w:rsidRPr="007F1D3F">
        <w:rPr>
          <w:bCs/>
          <w:i/>
          <w:iCs/>
          <w:sz w:val="26"/>
          <w:szCs w:val="26"/>
        </w:rPr>
        <w:t xml:space="preserve">a) Các </w:t>
      </w:r>
      <w:proofErr w:type="spellStart"/>
      <w:r w:rsidRPr="007F1D3F">
        <w:rPr>
          <w:bCs/>
          <w:i/>
          <w:iCs/>
          <w:sz w:val="26"/>
          <w:szCs w:val="26"/>
        </w:rPr>
        <w:t>văn</w:t>
      </w:r>
      <w:proofErr w:type="spellEnd"/>
      <w:r w:rsidRPr="007F1D3F">
        <w:rPr>
          <w:bCs/>
          <w:i/>
          <w:iCs/>
          <w:sz w:val="26"/>
          <w:szCs w:val="26"/>
        </w:rPr>
        <w:t xml:space="preserve"> </w:t>
      </w:r>
      <w:proofErr w:type="spellStart"/>
      <w:r w:rsidRPr="007F1D3F">
        <w:rPr>
          <w:bCs/>
          <w:i/>
          <w:iCs/>
          <w:sz w:val="26"/>
          <w:szCs w:val="26"/>
        </w:rPr>
        <w:t>bản</w:t>
      </w:r>
      <w:proofErr w:type="spellEnd"/>
      <w:r w:rsidRPr="007F1D3F">
        <w:rPr>
          <w:bCs/>
          <w:i/>
          <w:iCs/>
          <w:sz w:val="26"/>
          <w:szCs w:val="26"/>
        </w:rPr>
        <w:t xml:space="preserve"> </w:t>
      </w:r>
      <w:proofErr w:type="spellStart"/>
      <w:r w:rsidRPr="007F1D3F">
        <w:rPr>
          <w:bCs/>
          <w:i/>
          <w:iCs/>
          <w:sz w:val="26"/>
          <w:szCs w:val="26"/>
        </w:rPr>
        <w:t>chỉ</w:t>
      </w:r>
      <w:proofErr w:type="spellEnd"/>
      <w:r w:rsidRPr="007F1D3F">
        <w:rPr>
          <w:bCs/>
          <w:i/>
          <w:iCs/>
          <w:sz w:val="26"/>
          <w:szCs w:val="26"/>
        </w:rPr>
        <w:t xml:space="preserve"> </w:t>
      </w:r>
      <w:proofErr w:type="spellStart"/>
      <w:r w:rsidRPr="007F1D3F">
        <w:rPr>
          <w:bCs/>
          <w:i/>
          <w:iCs/>
          <w:sz w:val="26"/>
          <w:szCs w:val="26"/>
        </w:rPr>
        <w:t>đạo</w:t>
      </w:r>
      <w:proofErr w:type="spellEnd"/>
      <w:r w:rsidRPr="007F1D3F">
        <w:rPr>
          <w:bCs/>
          <w:i/>
          <w:iCs/>
          <w:sz w:val="26"/>
          <w:szCs w:val="26"/>
        </w:rPr>
        <w:t xml:space="preserve"> </w:t>
      </w:r>
      <w:proofErr w:type="spellStart"/>
      <w:r w:rsidRPr="007F1D3F">
        <w:rPr>
          <w:bCs/>
          <w:i/>
          <w:iCs/>
          <w:sz w:val="26"/>
          <w:szCs w:val="26"/>
        </w:rPr>
        <w:t>của</w:t>
      </w:r>
      <w:proofErr w:type="spellEnd"/>
      <w:r w:rsidRPr="007F1D3F">
        <w:rPr>
          <w:bCs/>
          <w:i/>
          <w:iCs/>
          <w:sz w:val="26"/>
          <w:szCs w:val="26"/>
        </w:rPr>
        <w:t xml:space="preserve"> </w:t>
      </w:r>
      <w:proofErr w:type="spellStart"/>
      <w:r w:rsidRPr="007F1D3F">
        <w:rPr>
          <w:bCs/>
          <w:i/>
          <w:iCs/>
          <w:sz w:val="26"/>
          <w:szCs w:val="26"/>
        </w:rPr>
        <w:t>Đảng</w:t>
      </w:r>
      <w:bookmarkEnd w:id="30"/>
      <w:bookmarkEnd w:id="31"/>
      <w:bookmarkEnd w:id="32"/>
      <w:proofErr w:type="spellEnd"/>
    </w:p>
    <w:p w14:paraId="31991AB2" w14:textId="6E2B0E2B" w:rsidR="00F73AFD" w:rsidRPr="007F1D3F" w:rsidRDefault="00F73AFD" w:rsidP="00F73AFD">
      <w:pPr>
        <w:pStyle w:val="ListParagraph"/>
        <w:widowControl w:val="0"/>
        <w:numPr>
          <w:ilvl w:val="0"/>
          <w:numId w:val="13"/>
        </w:numPr>
        <w:tabs>
          <w:tab w:val="left" w:pos="284"/>
          <w:tab w:val="left" w:pos="567"/>
          <w:tab w:val="left" w:pos="851"/>
        </w:tabs>
        <w:spacing w:before="120" w:after="120" w:line="264" w:lineRule="auto"/>
        <w:ind w:left="0" w:firstLine="567"/>
        <w:jc w:val="both"/>
        <w:rPr>
          <w:bCs/>
          <w:sz w:val="26"/>
          <w:szCs w:val="26"/>
          <w:lang w:val="it-IT"/>
        </w:rPr>
      </w:pPr>
      <w:r w:rsidRPr="007F1D3F">
        <w:rPr>
          <w:bCs/>
          <w:sz w:val="26"/>
          <w:szCs w:val="26"/>
          <w:lang w:val="it-IT"/>
        </w:rPr>
        <w:t>Nghị quyết số 06-NQ/TW ngày 24/01/2022 của Bộ Chính trị về quy hoạch, xây dựng, quản lý và phát triển bền vững đô thị Việt Nam đến năm 2030, tầm nhìn đến năm 2045.</w:t>
      </w:r>
    </w:p>
    <w:p w14:paraId="3A9BA59D" w14:textId="77777777" w:rsidR="00507F70" w:rsidRPr="007F1D3F" w:rsidRDefault="00507F70" w:rsidP="00507F70">
      <w:pPr>
        <w:pStyle w:val="ListParagraph"/>
        <w:widowControl w:val="0"/>
        <w:numPr>
          <w:ilvl w:val="0"/>
          <w:numId w:val="13"/>
        </w:numPr>
        <w:tabs>
          <w:tab w:val="left" w:pos="284"/>
          <w:tab w:val="left" w:pos="567"/>
          <w:tab w:val="left" w:pos="851"/>
        </w:tabs>
        <w:spacing w:before="120" w:after="120" w:line="264" w:lineRule="auto"/>
        <w:ind w:left="0" w:firstLine="567"/>
        <w:jc w:val="both"/>
        <w:rPr>
          <w:bCs/>
          <w:sz w:val="26"/>
          <w:szCs w:val="26"/>
          <w:lang w:val="it-IT"/>
        </w:rPr>
      </w:pPr>
      <w:r w:rsidRPr="007F1D3F">
        <w:rPr>
          <w:bCs/>
          <w:sz w:val="26"/>
          <w:szCs w:val="26"/>
          <w:lang w:val="it-IT"/>
        </w:rPr>
        <w:t>Nghị quyết số 26-NQ/TW ngày 03/11/2022 của Bộ Chính trị về Phát triển kinh tế - xã hội và bảo đảm quốc phòng, an ninh vùng Bắc Trung Bộ và duyên hải Trung Bộ đến năm 2030, tầm nhìn đến năm 2045.</w:t>
      </w:r>
    </w:p>
    <w:p w14:paraId="002D418B" w14:textId="77777777" w:rsidR="00507F70" w:rsidRPr="007F1D3F" w:rsidRDefault="00507F70" w:rsidP="00507F70">
      <w:pPr>
        <w:pStyle w:val="ListParagraph"/>
        <w:widowControl w:val="0"/>
        <w:numPr>
          <w:ilvl w:val="0"/>
          <w:numId w:val="13"/>
        </w:numPr>
        <w:tabs>
          <w:tab w:val="left" w:pos="284"/>
          <w:tab w:val="left" w:pos="567"/>
          <w:tab w:val="left" w:pos="851"/>
        </w:tabs>
        <w:spacing w:before="120" w:after="120" w:line="264" w:lineRule="auto"/>
        <w:ind w:left="0" w:firstLine="567"/>
        <w:jc w:val="both"/>
        <w:rPr>
          <w:bCs/>
          <w:sz w:val="26"/>
          <w:szCs w:val="26"/>
          <w:lang w:val="it-IT"/>
        </w:rPr>
      </w:pPr>
      <w:r w:rsidRPr="007F1D3F">
        <w:rPr>
          <w:bCs/>
          <w:sz w:val="26"/>
          <w:szCs w:val="26"/>
          <w:lang w:val="it-IT"/>
        </w:rPr>
        <w:t>Nghị quyết số 168/NQ-CP của Chính phủ về Ban hành Chương trình hành động của Chính phủ thực hiện Nghị quyết số 26-NQ/TW ngày 03 tháng 11 năm 2022 của Bộ Chính trị về phát triển kinh tế - xã hội và bảo đảm quốc phòng, an ninh vùng Bắc Trung bộ và duyên hải Trung Bộ đến năm 2030, tầm nhìn đến năm 2045.</w:t>
      </w:r>
    </w:p>
    <w:p w14:paraId="450889AD" w14:textId="39B52B8F" w:rsidR="000243FE" w:rsidRPr="007F1D3F" w:rsidRDefault="000243FE" w:rsidP="000243FE">
      <w:pPr>
        <w:tabs>
          <w:tab w:val="left" w:pos="851"/>
        </w:tabs>
        <w:spacing w:before="120" w:after="120"/>
        <w:ind w:firstLine="567"/>
        <w:jc w:val="both"/>
        <w:outlineLvl w:val="1"/>
        <w:rPr>
          <w:bCs/>
          <w:i/>
          <w:iCs/>
          <w:sz w:val="26"/>
          <w:szCs w:val="26"/>
        </w:rPr>
      </w:pPr>
      <w:bookmarkStart w:id="33" w:name="_Toc169514430"/>
      <w:bookmarkStart w:id="34" w:name="_Toc169514486"/>
      <w:bookmarkStart w:id="35" w:name="_Toc169595908"/>
      <w:r w:rsidRPr="007F1D3F">
        <w:rPr>
          <w:bCs/>
          <w:i/>
          <w:iCs/>
          <w:sz w:val="26"/>
          <w:szCs w:val="26"/>
        </w:rPr>
        <w:t xml:space="preserve">b) Các </w:t>
      </w:r>
      <w:proofErr w:type="spellStart"/>
      <w:r w:rsidRPr="007F1D3F">
        <w:rPr>
          <w:bCs/>
          <w:i/>
          <w:iCs/>
          <w:sz w:val="26"/>
          <w:szCs w:val="26"/>
        </w:rPr>
        <w:t>quyết</w:t>
      </w:r>
      <w:proofErr w:type="spellEnd"/>
      <w:r w:rsidRPr="007F1D3F">
        <w:rPr>
          <w:bCs/>
          <w:i/>
          <w:iCs/>
          <w:sz w:val="26"/>
          <w:szCs w:val="26"/>
        </w:rPr>
        <w:t xml:space="preserve"> </w:t>
      </w:r>
      <w:proofErr w:type="spellStart"/>
      <w:r w:rsidRPr="007F1D3F">
        <w:rPr>
          <w:bCs/>
          <w:i/>
          <w:iCs/>
          <w:sz w:val="26"/>
          <w:szCs w:val="26"/>
        </w:rPr>
        <w:t>định</w:t>
      </w:r>
      <w:proofErr w:type="spellEnd"/>
      <w:r w:rsidRPr="007F1D3F">
        <w:rPr>
          <w:bCs/>
          <w:i/>
          <w:iCs/>
          <w:sz w:val="26"/>
          <w:szCs w:val="26"/>
        </w:rPr>
        <w:t xml:space="preserve"> </w:t>
      </w:r>
      <w:proofErr w:type="spellStart"/>
      <w:r w:rsidRPr="007F1D3F">
        <w:rPr>
          <w:bCs/>
          <w:i/>
          <w:iCs/>
          <w:sz w:val="26"/>
          <w:szCs w:val="26"/>
        </w:rPr>
        <w:t>của</w:t>
      </w:r>
      <w:proofErr w:type="spellEnd"/>
      <w:r w:rsidRPr="007F1D3F">
        <w:rPr>
          <w:bCs/>
          <w:i/>
          <w:iCs/>
          <w:sz w:val="26"/>
          <w:szCs w:val="26"/>
        </w:rPr>
        <w:t xml:space="preserve"> </w:t>
      </w:r>
      <w:proofErr w:type="spellStart"/>
      <w:r w:rsidRPr="007F1D3F">
        <w:rPr>
          <w:bCs/>
          <w:i/>
          <w:iCs/>
          <w:sz w:val="26"/>
          <w:szCs w:val="26"/>
        </w:rPr>
        <w:t>Thủ</w:t>
      </w:r>
      <w:proofErr w:type="spellEnd"/>
      <w:r w:rsidRPr="007F1D3F">
        <w:rPr>
          <w:bCs/>
          <w:i/>
          <w:iCs/>
          <w:sz w:val="26"/>
          <w:szCs w:val="26"/>
        </w:rPr>
        <w:t xml:space="preserve"> </w:t>
      </w:r>
      <w:proofErr w:type="spellStart"/>
      <w:r w:rsidRPr="007F1D3F">
        <w:rPr>
          <w:bCs/>
          <w:i/>
          <w:iCs/>
          <w:sz w:val="26"/>
          <w:szCs w:val="26"/>
        </w:rPr>
        <w:t>tướng</w:t>
      </w:r>
      <w:proofErr w:type="spellEnd"/>
      <w:r w:rsidRPr="007F1D3F">
        <w:rPr>
          <w:bCs/>
          <w:i/>
          <w:iCs/>
          <w:sz w:val="26"/>
          <w:szCs w:val="26"/>
        </w:rPr>
        <w:t xml:space="preserve"> </w:t>
      </w:r>
      <w:proofErr w:type="spellStart"/>
      <w:r w:rsidRPr="007F1D3F">
        <w:rPr>
          <w:bCs/>
          <w:i/>
          <w:iCs/>
          <w:sz w:val="26"/>
          <w:szCs w:val="26"/>
        </w:rPr>
        <w:t>Chính</w:t>
      </w:r>
      <w:proofErr w:type="spellEnd"/>
      <w:r w:rsidRPr="007F1D3F">
        <w:rPr>
          <w:bCs/>
          <w:i/>
          <w:iCs/>
          <w:sz w:val="26"/>
          <w:szCs w:val="26"/>
        </w:rPr>
        <w:t xml:space="preserve"> </w:t>
      </w:r>
      <w:proofErr w:type="spellStart"/>
      <w:r w:rsidRPr="007F1D3F">
        <w:rPr>
          <w:bCs/>
          <w:i/>
          <w:iCs/>
          <w:sz w:val="26"/>
          <w:szCs w:val="26"/>
        </w:rPr>
        <w:t>phủ</w:t>
      </w:r>
      <w:bookmarkEnd w:id="33"/>
      <w:bookmarkEnd w:id="34"/>
      <w:bookmarkEnd w:id="35"/>
      <w:proofErr w:type="spellEnd"/>
    </w:p>
    <w:p w14:paraId="4893896D" w14:textId="746D067B" w:rsidR="00855701" w:rsidRPr="007F1D3F" w:rsidRDefault="00855701" w:rsidP="00855701">
      <w:pPr>
        <w:pStyle w:val="ListParagraph"/>
        <w:widowControl w:val="0"/>
        <w:numPr>
          <w:ilvl w:val="0"/>
          <w:numId w:val="13"/>
        </w:numPr>
        <w:tabs>
          <w:tab w:val="left" w:pos="284"/>
          <w:tab w:val="left" w:pos="567"/>
          <w:tab w:val="left" w:pos="851"/>
        </w:tabs>
        <w:spacing w:before="120" w:after="120" w:line="264" w:lineRule="auto"/>
        <w:ind w:left="0" w:firstLine="567"/>
        <w:jc w:val="both"/>
        <w:rPr>
          <w:bCs/>
          <w:sz w:val="26"/>
          <w:szCs w:val="26"/>
          <w:lang w:val="it-IT"/>
        </w:rPr>
      </w:pPr>
      <w:r w:rsidRPr="007F1D3F">
        <w:rPr>
          <w:bCs/>
          <w:sz w:val="26"/>
          <w:szCs w:val="26"/>
          <w:lang w:val="it-IT"/>
        </w:rPr>
        <w:t>Quyết định số 241/QĐ-TTg ngày 24/02/2021 của Thủ tướng Chính phủ về việc phê duyệt kế hoạch phân loại đô thị toàn quốc giai đoạn 2021 – 2030.</w:t>
      </w:r>
    </w:p>
    <w:p w14:paraId="0488E973" w14:textId="5B501B06" w:rsidR="00440603" w:rsidRPr="007F1D3F" w:rsidRDefault="00440603" w:rsidP="009F7D6C">
      <w:pPr>
        <w:pStyle w:val="ListParagraph"/>
        <w:widowControl w:val="0"/>
        <w:numPr>
          <w:ilvl w:val="0"/>
          <w:numId w:val="13"/>
        </w:numPr>
        <w:tabs>
          <w:tab w:val="left" w:pos="284"/>
          <w:tab w:val="left" w:pos="567"/>
          <w:tab w:val="left" w:pos="851"/>
        </w:tabs>
        <w:spacing w:before="120" w:after="120" w:line="264" w:lineRule="auto"/>
        <w:ind w:left="0" w:firstLine="567"/>
        <w:jc w:val="both"/>
        <w:rPr>
          <w:sz w:val="26"/>
          <w:szCs w:val="26"/>
        </w:rPr>
      </w:pPr>
      <w:proofErr w:type="spellStart"/>
      <w:r w:rsidRPr="007F1D3F">
        <w:rPr>
          <w:sz w:val="26"/>
          <w:szCs w:val="26"/>
        </w:rPr>
        <w:t>Quyết</w:t>
      </w:r>
      <w:proofErr w:type="spellEnd"/>
      <w:r w:rsidRPr="007F1D3F">
        <w:rPr>
          <w:sz w:val="26"/>
          <w:szCs w:val="26"/>
        </w:rPr>
        <w:t xml:space="preserve"> </w:t>
      </w:r>
      <w:proofErr w:type="spellStart"/>
      <w:r w:rsidRPr="007F1D3F">
        <w:rPr>
          <w:sz w:val="26"/>
          <w:szCs w:val="26"/>
        </w:rPr>
        <w:t>định</w:t>
      </w:r>
      <w:proofErr w:type="spellEnd"/>
      <w:r w:rsidRPr="007F1D3F">
        <w:rPr>
          <w:sz w:val="26"/>
          <w:szCs w:val="26"/>
        </w:rPr>
        <w:t xml:space="preserve"> </w:t>
      </w:r>
      <w:proofErr w:type="spellStart"/>
      <w:r w:rsidRPr="007F1D3F">
        <w:rPr>
          <w:sz w:val="26"/>
          <w:szCs w:val="26"/>
        </w:rPr>
        <w:t>số</w:t>
      </w:r>
      <w:proofErr w:type="spellEnd"/>
      <w:r w:rsidRPr="007F1D3F">
        <w:rPr>
          <w:sz w:val="26"/>
          <w:szCs w:val="26"/>
        </w:rPr>
        <w:t xml:space="preserve"> 1454/QĐ-</w:t>
      </w:r>
      <w:proofErr w:type="spellStart"/>
      <w:r w:rsidRPr="007F1D3F">
        <w:rPr>
          <w:sz w:val="26"/>
          <w:szCs w:val="26"/>
        </w:rPr>
        <w:t>TTg</w:t>
      </w:r>
      <w:proofErr w:type="spellEnd"/>
      <w:r w:rsidRPr="007F1D3F">
        <w:rPr>
          <w:sz w:val="26"/>
          <w:szCs w:val="26"/>
        </w:rPr>
        <w:t xml:space="preserve"> </w:t>
      </w:r>
      <w:proofErr w:type="spellStart"/>
      <w:r w:rsidRPr="007F1D3F">
        <w:rPr>
          <w:sz w:val="26"/>
          <w:szCs w:val="26"/>
        </w:rPr>
        <w:t>ngày</w:t>
      </w:r>
      <w:proofErr w:type="spellEnd"/>
      <w:r w:rsidRPr="007F1D3F">
        <w:rPr>
          <w:sz w:val="26"/>
          <w:szCs w:val="26"/>
        </w:rPr>
        <w:t xml:space="preserve"> 01/9/2021 </w:t>
      </w:r>
      <w:proofErr w:type="spellStart"/>
      <w:r w:rsidRPr="007F1D3F">
        <w:rPr>
          <w:sz w:val="26"/>
          <w:szCs w:val="26"/>
        </w:rPr>
        <w:t>của</w:t>
      </w:r>
      <w:proofErr w:type="spellEnd"/>
      <w:r w:rsidRPr="007F1D3F">
        <w:rPr>
          <w:sz w:val="26"/>
          <w:szCs w:val="26"/>
        </w:rPr>
        <w:t xml:space="preserve"> </w:t>
      </w:r>
      <w:proofErr w:type="spellStart"/>
      <w:r w:rsidRPr="007F1D3F">
        <w:rPr>
          <w:sz w:val="26"/>
          <w:szCs w:val="26"/>
        </w:rPr>
        <w:t>Thủ</w:t>
      </w:r>
      <w:proofErr w:type="spellEnd"/>
      <w:r w:rsidRPr="007F1D3F">
        <w:rPr>
          <w:sz w:val="26"/>
          <w:szCs w:val="26"/>
        </w:rPr>
        <w:t xml:space="preserve"> </w:t>
      </w:r>
      <w:proofErr w:type="spellStart"/>
      <w:r w:rsidRPr="007F1D3F">
        <w:rPr>
          <w:sz w:val="26"/>
          <w:szCs w:val="26"/>
        </w:rPr>
        <w:t>tướng</w:t>
      </w:r>
      <w:proofErr w:type="spellEnd"/>
      <w:r w:rsidRPr="007F1D3F">
        <w:rPr>
          <w:sz w:val="26"/>
          <w:szCs w:val="26"/>
        </w:rPr>
        <w:t xml:space="preserve"> </w:t>
      </w:r>
      <w:proofErr w:type="spellStart"/>
      <w:r w:rsidRPr="007F1D3F">
        <w:rPr>
          <w:sz w:val="26"/>
          <w:szCs w:val="26"/>
        </w:rPr>
        <w:t>Chính</w:t>
      </w:r>
      <w:proofErr w:type="spellEnd"/>
      <w:r w:rsidRPr="007F1D3F">
        <w:rPr>
          <w:sz w:val="26"/>
          <w:szCs w:val="26"/>
        </w:rPr>
        <w:t xml:space="preserve"> </w:t>
      </w:r>
      <w:proofErr w:type="spellStart"/>
      <w:r w:rsidRPr="007F1D3F">
        <w:rPr>
          <w:sz w:val="26"/>
          <w:szCs w:val="26"/>
        </w:rPr>
        <w:t>phủ</w:t>
      </w:r>
      <w:proofErr w:type="spellEnd"/>
      <w:r w:rsidRPr="007F1D3F">
        <w:rPr>
          <w:sz w:val="26"/>
          <w:szCs w:val="26"/>
        </w:rPr>
        <w:t xml:space="preserve"> </w:t>
      </w:r>
      <w:proofErr w:type="spellStart"/>
      <w:r w:rsidRPr="007F1D3F">
        <w:rPr>
          <w:sz w:val="26"/>
          <w:szCs w:val="26"/>
        </w:rPr>
        <w:t>phê</w:t>
      </w:r>
      <w:proofErr w:type="spellEnd"/>
      <w:r w:rsidRPr="007F1D3F">
        <w:rPr>
          <w:sz w:val="26"/>
          <w:szCs w:val="26"/>
        </w:rPr>
        <w:t xml:space="preserve"> </w:t>
      </w:r>
      <w:proofErr w:type="spellStart"/>
      <w:r w:rsidRPr="007F1D3F">
        <w:rPr>
          <w:sz w:val="26"/>
          <w:szCs w:val="26"/>
        </w:rPr>
        <w:t>duyệt</w:t>
      </w:r>
      <w:proofErr w:type="spellEnd"/>
      <w:r w:rsidRPr="007F1D3F">
        <w:rPr>
          <w:sz w:val="26"/>
          <w:szCs w:val="26"/>
        </w:rPr>
        <w:t xml:space="preserve"> Quy </w:t>
      </w:r>
      <w:proofErr w:type="spellStart"/>
      <w:r w:rsidRPr="007F1D3F">
        <w:rPr>
          <w:sz w:val="26"/>
          <w:szCs w:val="26"/>
        </w:rPr>
        <w:t>hoạch</w:t>
      </w:r>
      <w:proofErr w:type="spellEnd"/>
      <w:r w:rsidRPr="007F1D3F">
        <w:rPr>
          <w:sz w:val="26"/>
          <w:szCs w:val="26"/>
        </w:rPr>
        <w:t xml:space="preserve"> </w:t>
      </w:r>
      <w:proofErr w:type="spellStart"/>
      <w:r w:rsidRPr="007F1D3F">
        <w:rPr>
          <w:sz w:val="26"/>
          <w:szCs w:val="26"/>
        </w:rPr>
        <w:t>mạng</w:t>
      </w:r>
      <w:proofErr w:type="spellEnd"/>
      <w:r w:rsidRPr="007F1D3F">
        <w:rPr>
          <w:sz w:val="26"/>
          <w:szCs w:val="26"/>
        </w:rPr>
        <w:t xml:space="preserve"> </w:t>
      </w:r>
      <w:proofErr w:type="spellStart"/>
      <w:r w:rsidRPr="007F1D3F">
        <w:rPr>
          <w:sz w:val="26"/>
          <w:szCs w:val="26"/>
        </w:rPr>
        <w:t>lưới</w:t>
      </w:r>
      <w:proofErr w:type="spellEnd"/>
      <w:r w:rsidRPr="007F1D3F">
        <w:rPr>
          <w:sz w:val="26"/>
          <w:szCs w:val="26"/>
        </w:rPr>
        <w:t xml:space="preserve"> </w:t>
      </w:r>
      <w:proofErr w:type="spellStart"/>
      <w:r w:rsidRPr="007F1D3F">
        <w:rPr>
          <w:sz w:val="26"/>
          <w:szCs w:val="26"/>
        </w:rPr>
        <w:t>đường</w:t>
      </w:r>
      <w:proofErr w:type="spellEnd"/>
      <w:r w:rsidRPr="007F1D3F">
        <w:rPr>
          <w:sz w:val="26"/>
          <w:szCs w:val="26"/>
        </w:rPr>
        <w:t xml:space="preserve"> </w:t>
      </w:r>
      <w:proofErr w:type="spellStart"/>
      <w:r w:rsidRPr="007F1D3F">
        <w:rPr>
          <w:sz w:val="26"/>
          <w:szCs w:val="26"/>
        </w:rPr>
        <w:t>bộ</w:t>
      </w:r>
      <w:proofErr w:type="spellEnd"/>
      <w:r w:rsidRPr="007F1D3F">
        <w:rPr>
          <w:sz w:val="26"/>
          <w:szCs w:val="26"/>
        </w:rPr>
        <w:t xml:space="preserve"> </w:t>
      </w:r>
      <w:proofErr w:type="spellStart"/>
      <w:r w:rsidRPr="007F1D3F">
        <w:rPr>
          <w:sz w:val="26"/>
          <w:szCs w:val="26"/>
        </w:rPr>
        <w:t>thời</w:t>
      </w:r>
      <w:proofErr w:type="spellEnd"/>
      <w:r w:rsidRPr="007F1D3F">
        <w:rPr>
          <w:sz w:val="26"/>
          <w:szCs w:val="26"/>
        </w:rPr>
        <w:t xml:space="preserve"> </w:t>
      </w:r>
      <w:proofErr w:type="spellStart"/>
      <w:r w:rsidRPr="007F1D3F">
        <w:rPr>
          <w:sz w:val="26"/>
          <w:szCs w:val="26"/>
        </w:rPr>
        <w:t>kỳ</w:t>
      </w:r>
      <w:proofErr w:type="spellEnd"/>
      <w:r w:rsidRPr="007F1D3F">
        <w:rPr>
          <w:sz w:val="26"/>
          <w:szCs w:val="26"/>
        </w:rPr>
        <w:t xml:space="preserve"> 2021-2030, </w:t>
      </w:r>
      <w:proofErr w:type="spellStart"/>
      <w:r w:rsidRPr="007F1D3F">
        <w:rPr>
          <w:sz w:val="26"/>
          <w:szCs w:val="26"/>
        </w:rPr>
        <w:t>tầm</w:t>
      </w:r>
      <w:proofErr w:type="spellEnd"/>
      <w:r w:rsidRPr="007F1D3F">
        <w:rPr>
          <w:sz w:val="26"/>
          <w:szCs w:val="26"/>
        </w:rPr>
        <w:t xml:space="preserve"> </w:t>
      </w:r>
      <w:proofErr w:type="spellStart"/>
      <w:r w:rsidRPr="007F1D3F">
        <w:rPr>
          <w:sz w:val="26"/>
          <w:szCs w:val="26"/>
        </w:rPr>
        <w:t>nhìn</w:t>
      </w:r>
      <w:proofErr w:type="spellEnd"/>
      <w:r w:rsidRPr="007F1D3F">
        <w:rPr>
          <w:sz w:val="26"/>
          <w:szCs w:val="26"/>
        </w:rPr>
        <w:t xml:space="preserve"> </w:t>
      </w:r>
      <w:proofErr w:type="spellStart"/>
      <w:r w:rsidRPr="007F1D3F">
        <w:rPr>
          <w:sz w:val="26"/>
          <w:szCs w:val="26"/>
        </w:rPr>
        <w:t>đến</w:t>
      </w:r>
      <w:proofErr w:type="spellEnd"/>
      <w:r w:rsidRPr="007F1D3F">
        <w:rPr>
          <w:sz w:val="26"/>
          <w:szCs w:val="26"/>
        </w:rPr>
        <w:t xml:space="preserve"> </w:t>
      </w:r>
      <w:proofErr w:type="spellStart"/>
      <w:r w:rsidRPr="007F1D3F">
        <w:rPr>
          <w:sz w:val="26"/>
          <w:szCs w:val="26"/>
        </w:rPr>
        <w:t>năm</w:t>
      </w:r>
      <w:proofErr w:type="spellEnd"/>
      <w:r w:rsidRPr="007F1D3F">
        <w:rPr>
          <w:sz w:val="26"/>
          <w:szCs w:val="26"/>
        </w:rPr>
        <w:t xml:space="preserve"> 2050.</w:t>
      </w:r>
    </w:p>
    <w:p w14:paraId="7CE27BA1" w14:textId="77777777" w:rsidR="004317A3" w:rsidRPr="007F1D3F" w:rsidRDefault="004317A3" w:rsidP="004317A3">
      <w:pPr>
        <w:pStyle w:val="ListParagraph"/>
        <w:widowControl w:val="0"/>
        <w:numPr>
          <w:ilvl w:val="0"/>
          <w:numId w:val="13"/>
        </w:numPr>
        <w:tabs>
          <w:tab w:val="left" w:pos="284"/>
          <w:tab w:val="left" w:pos="567"/>
          <w:tab w:val="left" w:pos="851"/>
        </w:tabs>
        <w:spacing w:before="120" w:after="120" w:line="264" w:lineRule="auto"/>
        <w:ind w:left="0" w:firstLine="567"/>
        <w:jc w:val="both"/>
        <w:rPr>
          <w:bCs/>
          <w:sz w:val="26"/>
          <w:szCs w:val="26"/>
          <w:lang w:val="it-IT"/>
        </w:rPr>
      </w:pPr>
      <w:r w:rsidRPr="007F1D3F">
        <w:rPr>
          <w:bCs/>
          <w:sz w:val="26"/>
          <w:szCs w:val="26"/>
          <w:lang w:val="it-IT"/>
        </w:rPr>
        <w:t>Quyết định số 1579/QĐ-TTg ngày 22/9/2021 về Quy hoạch tổng thể phát triển hệ thống cảng biển Việt Nam thời kỳ 2021- 2030, tầm nhìn đến năm 2050.</w:t>
      </w:r>
    </w:p>
    <w:p w14:paraId="5893181D" w14:textId="761570D4" w:rsidR="001D088A" w:rsidRPr="007F1D3F" w:rsidRDefault="001D088A" w:rsidP="009F7D6C">
      <w:pPr>
        <w:pStyle w:val="ListParagraph"/>
        <w:widowControl w:val="0"/>
        <w:numPr>
          <w:ilvl w:val="0"/>
          <w:numId w:val="13"/>
        </w:numPr>
        <w:tabs>
          <w:tab w:val="left" w:pos="284"/>
          <w:tab w:val="left" w:pos="567"/>
          <w:tab w:val="left" w:pos="851"/>
        </w:tabs>
        <w:spacing w:before="120" w:after="120" w:line="264" w:lineRule="auto"/>
        <w:ind w:left="0" w:firstLine="567"/>
        <w:jc w:val="both"/>
        <w:rPr>
          <w:bCs/>
          <w:sz w:val="26"/>
          <w:szCs w:val="26"/>
          <w:lang w:val="it-IT"/>
        </w:rPr>
      </w:pPr>
      <w:r w:rsidRPr="007F1D3F">
        <w:rPr>
          <w:bCs/>
          <w:sz w:val="26"/>
          <w:szCs w:val="26"/>
          <w:lang w:val="it-IT"/>
        </w:rPr>
        <w:t>Quyết định số 1769/QĐ-TTg ngày 19/10/2021 của Thủ tướng Chính phủ phê duyệt Quy hoạch mạng lưới đường sắt thời kỳ 2021-2030, tầm nhìn đến năm 2050.</w:t>
      </w:r>
    </w:p>
    <w:p w14:paraId="412B2607" w14:textId="77777777" w:rsidR="004317A3" w:rsidRPr="007F1D3F" w:rsidRDefault="004317A3" w:rsidP="004317A3">
      <w:pPr>
        <w:pStyle w:val="ListParagraph"/>
        <w:widowControl w:val="0"/>
        <w:numPr>
          <w:ilvl w:val="0"/>
          <w:numId w:val="13"/>
        </w:numPr>
        <w:tabs>
          <w:tab w:val="left" w:pos="284"/>
          <w:tab w:val="left" w:pos="567"/>
          <w:tab w:val="left" w:pos="851"/>
        </w:tabs>
        <w:spacing w:before="120" w:after="120" w:line="264" w:lineRule="auto"/>
        <w:ind w:left="0" w:firstLine="567"/>
        <w:jc w:val="both"/>
        <w:rPr>
          <w:bCs/>
          <w:sz w:val="26"/>
          <w:szCs w:val="26"/>
          <w:lang w:val="it-IT"/>
        </w:rPr>
      </w:pPr>
      <w:r w:rsidRPr="007F1D3F">
        <w:rPr>
          <w:bCs/>
          <w:sz w:val="26"/>
          <w:szCs w:val="26"/>
          <w:lang w:val="it-IT"/>
        </w:rPr>
        <w:t>Quyết định số 1829/QĐ-TTg ngày 02/11/2021 về Quy hoạch kết cấu hạ tầng đường thủy nội địa thời kỳ 2021- 2030, tầm nhìn đến năm 2050.</w:t>
      </w:r>
    </w:p>
    <w:p w14:paraId="1C678D9E" w14:textId="77777777" w:rsidR="002861D9" w:rsidRPr="007F1D3F" w:rsidRDefault="002861D9" w:rsidP="009F7D6C">
      <w:pPr>
        <w:pStyle w:val="ListParagraph"/>
        <w:widowControl w:val="0"/>
        <w:numPr>
          <w:ilvl w:val="0"/>
          <w:numId w:val="13"/>
        </w:numPr>
        <w:tabs>
          <w:tab w:val="left" w:pos="284"/>
          <w:tab w:val="left" w:pos="567"/>
          <w:tab w:val="left" w:pos="851"/>
        </w:tabs>
        <w:spacing w:before="120" w:after="120" w:line="264" w:lineRule="auto"/>
        <w:ind w:left="0" w:firstLine="567"/>
        <w:jc w:val="both"/>
        <w:rPr>
          <w:sz w:val="26"/>
          <w:szCs w:val="26"/>
        </w:rPr>
      </w:pPr>
      <w:proofErr w:type="spellStart"/>
      <w:r w:rsidRPr="007F1D3F">
        <w:rPr>
          <w:sz w:val="26"/>
          <w:szCs w:val="26"/>
        </w:rPr>
        <w:t>Quyết</w:t>
      </w:r>
      <w:proofErr w:type="spellEnd"/>
      <w:r w:rsidRPr="007F1D3F">
        <w:rPr>
          <w:sz w:val="26"/>
          <w:szCs w:val="26"/>
        </w:rPr>
        <w:t xml:space="preserve"> </w:t>
      </w:r>
      <w:proofErr w:type="spellStart"/>
      <w:r w:rsidRPr="007F1D3F">
        <w:rPr>
          <w:sz w:val="26"/>
          <w:szCs w:val="26"/>
        </w:rPr>
        <w:t>định</w:t>
      </w:r>
      <w:proofErr w:type="spellEnd"/>
      <w:r w:rsidRPr="007F1D3F">
        <w:rPr>
          <w:sz w:val="26"/>
          <w:szCs w:val="26"/>
        </w:rPr>
        <w:t xml:space="preserve"> </w:t>
      </w:r>
      <w:proofErr w:type="spellStart"/>
      <w:r w:rsidRPr="007F1D3F">
        <w:rPr>
          <w:sz w:val="26"/>
          <w:szCs w:val="26"/>
        </w:rPr>
        <w:t>số</w:t>
      </w:r>
      <w:proofErr w:type="spellEnd"/>
      <w:r w:rsidRPr="007F1D3F">
        <w:rPr>
          <w:sz w:val="26"/>
          <w:szCs w:val="26"/>
        </w:rPr>
        <w:t xml:space="preserve"> 500/QĐ-</w:t>
      </w:r>
      <w:proofErr w:type="spellStart"/>
      <w:r w:rsidRPr="007F1D3F">
        <w:rPr>
          <w:sz w:val="26"/>
          <w:szCs w:val="26"/>
        </w:rPr>
        <w:t>TTg</w:t>
      </w:r>
      <w:proofErr w:type="spellEnd"/>
      <w:r w:rsidRPr="007F1D3F">
        <w:rPr>
          <w:sz w:val="26"/>
          <w:szCs w:val="26"/>
        </w:rPr>
        <w:t xml:space="preserve"> </w:t>
      </w:r>
      <w:proofErr w:type="spellStart"/>
      <w:r w:rsidRPr="007F1D3F">
        <w:rPr>
          <w:sz w:val="26"/>
          <w:szCs w:val="26"/>
        </w:rPr>
        <w:t>ngày</w:t>
      </w:r>
      <w:proofErr w:type="spellEnd"/>
      <w:r w:rsidRPr="007F1D3F">
        <w:rPr>
          <w:sz w:val="26"/>
          <w:szCs w:val="26"/>
        </w:rPr>
        <w:t xml:space="preserve"> 15/5/2023 </w:t>
      </w:r>
      <w:proofErr w:type="spellStart"/>
      <w:r w:rsidRPr="007F1D3F">
        <w:rPr>
          <w:sz w:val="26"/>
          <w:szCs w:val="26"/>
        </w:rPr>
        <w:t>của</w:t>
      </w:r>
      <w:proofErr w:type="spellEnd"/>
      <w:r w:rsidRPr="007F1D3F">
        <w:rPr>
          <w:sz w:val="26"/>
          <w:szCs w:val="26"/>
        </w:rPr>
        <w:t xml:space="preserve"> </w:t>
      </w:r>
      <w:proofErr w:type="spellStart"/>
      <w:r w:rsidRPr="007F1D3F">
        <w:rPr>
          <w:sz w:val="26"/>
          <w:szCs w:val="26"/>
        </w:rPr>
        <w:t>Thủ</w:t>
      </w:r>
      <w:proofErr w:type="spellEnd"/>
      <w:r w:rsidRPr="007F1D3F">
        <w:rPr>
          <w:sz w:val="26"/>
          <w:szCs w:val="26"/>
        </w:rPr>
        <w:t xml:space="preserve"> </w:t>
      </w:r>
      <w:proofErr w:type="spellStart"/>
      <w:r w:rsidRPr="007F1D3F">
        <w:rPr>
          <w:sz w:val="26"/>
          <w:szCs w:val="26"/>
        </w:rPr>
        <w:t>tướng</w:t>
      </w:r>
      <w:proofErr w:type="spellEnd"/>
      <w:r w:rsidRPr="007F1D3F">
        <w:rPr>
          <w:sz w:val="26"/>
          <w:szCs w:val="26"/>
        </w:rPr>
        <w:t xml:space="preserve"> </w:t>
      </w:r>
      <w:proofErr w:type="spellStart"/>
      <w:r w:rsidRPr="007F1D3F">
        <w:rPr>
          <w:sz w:val="26"/>
          <w:szCs w:val="26"/>
        </w:rPr>
        <w:t>Chính</w:t>
      </w:r>
      <w:proofErr w:type="spellEnd"/>
      <w:r w:rsidRPr="007F1D3F">
        <w:rPr>
          <w:sz w:val="26"/>
          <w:szCs w:val="26"/>
        </w:rPr>
        <w:t xml:space="preserve"> </w:t>
      </w:r>
      <w:proofErr w:type="spellStart"/>
      <w:r w:rsidRPr="007F1D3F">
        <w:rPr>
          <w:sz w:val="26"/>
          <w:szCs w:val="26"/>
        </w:rPr>
        <w:t>phủ</w:t>
      </w:r>
      <w:proofErr w:type="spellEnd"/>
      <w:r w:rsidRPr="007F1D3F">
        <w:rPr>
          <w:sz w:val="26"/>
          <w:szCs w:val="26"/>
        </w:rPr>
        <w:t xml:space="preserve"> </w:t>
      </w:r>
      <w:proofErr w:type="spellStart"/>
      <w:r w:rsidRPr="007F1D3F">
        <w:rPr>
          <w:sz w:val="26"/>
          <w:szCs w:val="26"/>
        </w:rPr>
        <w:t>phê</w:t>
      </w:r>
      <w:proofErr w:type="spellEnd"/>
      <w:r w:rsidRPr="007F1D3F">
        <w:rPr>
          <w:sz w:val="26"/>
          <w:szCs w:val="26"/>
        </w:rPr>
        <w:t xml:space="preserve"> </w:t>
      </w:r>
      <w:proofErr w:type="spellStart"/>
      <w:r w:rsidRPr="007F1D3F">
        <w:rPr>
          <w:sz w:val="26"/>
          <w:szCs w:val="26"/>
        </w:rPr>
        <w:t>duyệt</w:t>
      </w:r>
      <w:proofErr w:type="spellEnd"/>
      <w:r w:rsidRPr="007F1D3F">
        <w:rPr>
          <w:sz w:val="26"/>
          <w:szCs w:val="26"/>
        </w:rPr>
        <w:t xml:space="preserve"> Quy </w:t>
      </w:r>
      <w:proofErr w:type="spellStart"/>
      <w:r w:rsidRPr="007F1D3F">
        <w:rPr>
          <w:sz w:val="26"/>
          <w:szCs w:val="26"/>
        </w:rPr>
        <w:t>hoạch</w:t>
      </w:r>
      <w:proofErr w:type="spellEnd"/>
      <w:r w:rsidRPr="007F1D3F">
        <w:rPr>
          <w:sz w:val="26"/>
          <w:szCs w:val="26"/>
        </w:rPr>
        <w:t xml:space="preserve"> </w:t>
      </w:r>
      <w:proofErr w:type="spellStart"/>
      <w:r w:rsidRPr="007F1D3F">
        <w:rPr>
          <w:sz w:val="26"/>
          <w:szCs w:val="26"/>
        </w:rPr>
        <w:t>phát</w:t>
      </w:r>
      <w:proofErr w:type="spellEnd"/>
      <w:r w:rsidRPr="007F1D3F">
        <w:rPr>
          <w:sz w:val="26"/>
          <w:szCs w:val="26"/>
        </w:rPr>
        <w:t xml:space="preserve"> </w:t>
      </w:r>
      <w:proofErr w:type="spellStart"/>
      <w:r w:rsidRPr="007F1D3F">
        <w:rPr>
          <w:sz w:val="26"/>
          <w:szCs w:val="26"/>
        </w:rPr>
        <w:t>triển</w:t>
      </w:r>
      <w:proofErr w:type="spellEnd"/>
      <w:r w:rsidRPr="007F1D3F">
        <w:rPr>
          <w:sz w:val="26"/>
          <w:szCs w:val="26"/>
        </w:rPr>
        <w:t xml:space="preserve"> </w:t>
      </w:r>
      <w:proofErr w:type="spellStart"/>
      <w:r w:rsidRPr="007F1D3F">
        <w:rPr>
          <w:sz w:val="26"/>
          <w:szCs w:val="26"/>
        </w:rPr>
        <w:t>điện</w:t>
      </w:r>
      <w:proofErr w:type="spellEnd"/>
      <w:r w:rsidRPr="007F1D3F">
        <w:rPr>
          <w:sz w:val="26"/>
          <w:szCs w:val="26"/>
        </w:rPr>
        <w:t xml:space="preserve"> </w:t>
      </w:r>
      <w:proofErr w:type="spellStart"/>
      <w:r w:rsidRPr="007F1D3F">
        <w:rPr>
          <w:sz w:val="26"/>
          <w:szCs w:val="26"/>
        </w:rPr>
        <w:t>lực</w:t>
      </w:r>
      <w:proofErr w:type="spellEnd"/>
      <w:r w:rsidRPr="007F1D3F">
        <w:rPr>
          <w:sz w:val="26"/>
          <w:szCs w:val="26"/>
        </w:rPr>
        <w:t xml:space="preserve"> </w:t>
      </w:r>
      <w:proofErr w:type="spellStart"/>
      <w:r w:rsidRPr="007F1D3F">
        <w:rPr>
          <w:sz w:val="26"/>
          <w:szCs w:val="26"/>
        </w:rPr>
        <w:t>quốc</w:t>
      </w:r>
      <w:proofErr w:type="spellEnd"/>
      <w:r w:rsidRPr="007F1D3F">
        <w:rPr>
          <w:sz w:val="26"/>
          <w:szCs w:val="26"/>
        </w:rPr>
        <w:t xml:space="preserve"> </w:t>
      </w:r>
      <w:proofErr w:type="spellStart"/>
      <w:r w:rsidRPr="007F1D3F">
        <w:rPr>
          <w:sz w:val="26"/>
          <w:szCs w:val="26"/>
        </w:rPr>
        <w:t>gia</w:t>
      </w:r>
      <w:proofErr w:type="spellEnd"/>
      <w:r w:rsidRPr="007F1D3F">
        <w:rPr>
          <w:sz w:val="26"/>
          <w:szCs w:val="26"/>
        </w:rPr>
        <w:t xml:space="preserve"> </w:t>
      </w:r>
      <w:proofErr w:type="spellStart"/>
      <w:r w:rsidRPr="007F1D3F">
        <w:rPr>
          <w:sz w:val="26"/>
          <w:szCs w:val="26"/>
        </w:rPr>
        <w:t>thời</w:t>
      </w:r>
      <w:proofErr w:type="spellEnd"/>
      <w:r w:rsidRPr="007F1D3F">
        <w:rPr>
          <w:sz w:val="26"/>
          <w:szCs w:val="26"/>
        </w:rPr>
        <w:t xml:space="preserve"> </w:t>
      </w:r>
      <w:proofErr w:type="spellStart"/>
      <w:r w:rsidRPr="007F1D3F">
        <w:rPr>
          <w:sz w:val="26"/>
          <w:szCs w:val="26"/>
        </w:rPr>
        <w:t>kỳ</w:t>
      </w:r>
      <w:proofErr w:type="spellEnd"/>
      <w:r w:rsidRPr="007F1D3F">
        <w:rPr>
          <w:sz w:val="26"/>
          <w:szCs w:val="26"/>
        </w:rPr>
        <w:t xml:space="preserve"> 2021-2030, </w:t>
      </w:r>
      <w:proofErr w:type="spellStart"/>
      <w:r w:rsidRPr="007F1D3F">
        <w:rPr>
          <w:sz w:val="26"/>
          <w:szCs w:val="26"/>
        </w:rPr>
        <w:t>tầm</w:t>
      </w:r>
      <w:proofErr w:type="spellEnd"/>
      <w:r w:rsidRPr="007F1D3F">
        <w:rPr>
          <w:sz w:val="26"/>
          <w:szCs w:val="26"/>
        </w:rPr>
        <w:t xml:space="preserve"> </w:t>
      </w:r>
      <w:proofErr w:type="spellStart"/>
      <w:r w:rsidRPr="007F1D3F">
        <w:rPr>
          <w:sz w:val="26"/>
          <w:szCs w:val="26"/>
        </w:rPr>
        <w:t>nhìn</w:t>
      </w:r>
      <w:proofErr w:type="spellEnd"/>
      <w:r w:rsidRPr="007F1D3F">
        <w:rPr>
          <w:sz w:val="26"/>
          <w:szCs w:val="26"/>
        </w:rPr>
        <w:t xml:space="preserve"> </w:t>
      </w:r>
      <w:proofErr w:type="spellStart"/>
      <w:r w:rsidRPr="007F1D3F">
        <w:rPr>
          <w:sz w:val="26"/>
          <w:szCs w:val="26"/>
        </w:rPr>
        <w:t>đến</w:t>
      </w:r>
      <w:proofErr w:type="spellEnd"/>
      <w:r w:rsidRPr="007F1D3F">
        <w:rPr>
          <w:sz w:val="26"/>
          <w:szCs w:val="26"/>
        </w:rPr>
        <w:t xml:space="preserve"> </w:t>
      </w:r>
      <w:proofErr w:type="spellStart"/>
      <w:r w:rsidRPr="007F1D3F">
        <w:rPr>
          <w:sz w:val="26"/>
          <w:szCs w:val="26"/>
        </w:rPr>
        <w:t>năm</w:t>
      </w:r>
      <w:proofErr w:type="spellEnd"/>
      <w:r w:rsidRPr="007F1D3F">
        <w:rPr>
          <w:sz w:val="26"/>
          <w:szCs w:val="26"/>
        </w:rPr>
        <w:t xml:space="preserve"> 2050.</w:t>
      </w:r>
    </w:p>
    <w:p w14:paraId="2FBD1986" w14:textId="40376C66" w:rsidR="00440603" w:rsidRPr="007F1D3F" w:rsidRDefault="00144CBB" w:rsidP="00855701">
      <w:pPr>
        <w:pStyle w:val="ListParagraph"/>
        <w:widowControl w:val="0"/>
        <w:numPr>
          <w:ilvl w:val="0"/>
          <w:numId w:val="13"/>
        </w:numPr>
        <w:tabs>
          <w:tab w:val="left" w:pos="284"/>
          <w:tab w:val="left" w:pos="567"/>
          <w:tab w:val="left" w:pos="851"/>
        </w:tabs>
        <w:spacing w:before="120" w:after="120" w:line="264" w:lineRule="auto"/>
        <w:ind w:left="0" w:firstLine="567"/>
        <w:jc w:val="both"/>
        <w:rPr>
          <w:bCs/>
          <w:sz w:val="26"/>
          <w:szCs w:val="26"/>
          <w:lang w:val="it-IT"/>
        </w:rPr>
      </w:pPr>
      <w:proofErr w:type="spellStart"/>
      <w:r w:rsidRPr="007F1D3F">
        <w:rPr>
          <w:sz w:val="26"/>
          <w:szCs w:val="26"/>
        </w:rPr>
        <w:t>Quyết</w:t>
      </w:r>
      <w:proofErr w:type="spellEnd"/>
      <w:r w:rsidRPr="007F1D3F">
        <w:rPr>
          <w:sz w:val="26"/>
          <w:szCs w:val="26"/>
        </w:rPr>
        <w:t xml:space="preserve"> </w:t>
      </w:r>
      <w:proofErr w:type="spellStart"/>
      <w:r w:rsidRPr="007F1D3F">
        <w:rPr>
          <w:sz w:val="26"/>
          <w:szCs w:val="26"/>
        </w:rPr>
        <w:t>định</w:t>
      </w:r>
      <w:proofErr w:type="spellEnd"/>
      <w:r w:rsidRPr="007F1D3F">
        <w:rPr>
          <w:sz w:val="26"/>
          <w:szCs w:val="26"/>
        </w:rPr>
        <w:t xml:space="preserve"> </w:t>
      </w:r>
      <w:proofErr w:type="spellStart"/>
      <w:r w:rsidRPr="007F1D3F">
        <w:rPr>
          <w:sz w:val="26"/>
          <w:szCs w:val="26"/>
        </w:rPr>
        <w:t>số</w:t>
      </w:r>
      <w:proofErr w:type="spellEnd"/>
      <w:r w:rsidRPr="007F1D3F">
        <w:rPr>
          <w:sz w:val="26"/>
          <w:szCs w:val="26"/>
        </w:rPr>
        <w:t xml:space="preserve"> 866/QĐ-</w:t>
      </w:r>
      <w:proofErr w:type="spellStart"/>
      <w:r w:rsidRPr="007F1D3F">
        <w:rPr>
          <w:sz w:val="26"/>
          <w:szCs w:val="26"/>
        </w:rPr>
        <w:t>TTg</w:t>
      </w:r>
      <w:proofErr w:type="spellEnd"/>
      <w:r w:rsidRPr="007F1D3F">
        <w:rPr>
          <w:sz w:val="26"/>
          <w:szCs w:val="26"/>
        </w:rPr>
        <w:t xml:space="preserve"> </w:t>
      </w:r>
      <w:proofErr w:type="spellStart"/>
      <w:r w:rsidRPr="007F1D3F">
        <w:rPr>
          <w:sz w:val="26"/>
          <w:szCs w:val="26"/>
        </w:rPr>
        <w:t>ngày</w:t>
      </w:r>
      <w:proofErr w:type="spellEnd"/>
      <w:r w:rsidRPr="007F1D3F">
        <w:rPr>
          <w:sz w:val="26"/>
          <w:szCs w:val="26"/>
        </w:rPr>
        <w:t xml:space="preserve"> 18/7/2023 </w:t>
      </w:r>
      <w:proofErr w:type="spellStart"/>
      <w:r w:rsidRPr="007F1D3F">
        <w:rPr>
          <w:sz w:val="26"/>
          <w:szCs w:val="26"/>
        </w:rPr>
        <w:t>của</w:t>
      </w:r>
      <w:proofErr w:type="spellEnd"/>
      <w:r w:rsidRPr="007F1D3F">
        <w:rPr>
          <w:sz w:val="26"/>
          <w:szCs w:val="26"/>
        </w:rPr>
        <w:t xml:space="preserve"> </w:t>
      </w:r>
      <w:proofErr w:type="spellStart"/>
      <w:r w:rsidRPr="007F1D3F">
        <w:rPr>
          <w:sz w:val="26"/>
          <w:szCs w:val="26"/>
        </w:rPr>
        <w:t>Thủ</w:t>
      </w:r>
      <w:proofErr w:type="spellEnd"/>
      <w:r w:rsidRPr="007F1D3F">
        <w:rPr>
          <w:sz w:val="26"/>
          <w:szCs w:val="26"/>
        </w:rPr>
        <w:t xml:space="preserve"> </w:t>
      </w:r>
      <w:proofErr w:type="spellStart"/>
      <w:r w:rsidRPr="007F1D3F">
        <w:rPr>
          <w:sz w:val="26"/>
          <w:szCs w:val="26"/>
        </w:rPr>
        <w:t>tướng</w:t>
      </w:r>
      <w:proofErr w:type="spellEnd"/>
      <w:r w:rsidRPr="007F1D3F">
        <w:rPr>
          <w:sz w:val="26"/>
          <w:szCs w:val="26"/>
        </w:rPr>
        <w:t xml:space="preserve"> </w:t>
      </w:r>
      <w:proofErr w:type="spellStart"/>
      <w:r w:rsidRPr="007F1D3F">
        <w:rPr>
          <w:sz w:val="26"/>
          <w:szCs w:val="26"/>
        </w:rPr>
        <w:t>Chính</w:t>
      </w:r>
      <w:proofErr w:type="spellEnd"/>
      <w:r w:rsidRPr="007F1D3F">
        <w:rPr>
          <w:sz w:val="26"/>
          <w:szCs w:val="26"/>
        </w:rPr>
        <w:t xml:space="preserve"> </w:t>
      </w:r>
      <w:proofErr w:type="spellStart"/>
      <w:r w:rsidRPr="007F1D3F">
        <w:rPr>
          <w:sz w:val="26"/>
          <w:szCs w:val="26"/>
        </w:rPr>
        <w:t>phủ</w:t>
      </w:r>
      <w:proofErr w:type="spellEnd"/>
      <w:r w:rsidRPr="007F1D3F">
        <w:rPr>
          <w:sz w:val="26"/>
          <w:szCs w:val="26"/>
        </w:rPr>
        <w:t xml:space="preserve"> </w:t>
      </w:r>
      <w:proofErr w:type="spellStart"/>
      <w:r w:rsidRPr="007F1D3F">
        <w:rPr>
          <w:sz w:val="26"/>
          <w:szCs w:val="26"/>
        </w:rPr>
        <w:t>phê</w:t>
      </w:r>
      <w:proofErr w:type="spellEnd"/>
      <w:r w:rsidRPr="007F1D3F">
        <w:rPr>
          <w:sz w:val="26"/>
          <w:szCs w:val="26"/>
        </w:rPr>
        <w:t xml:space="preserve"> </w:t>
      </w:r>
      <w:proofErr w:type="spellStart"/>
      <w:r w:rsidRPr="007F1D3F">
        <w:rPr>
          <w:sz w:val="26"/>
          <w:szCs w:val="26"/>
        </w:rPr>
        <w:t>duyệt</w:t>
      </w:r>
      <w:proofErr w:type="spellEnd"/>
      <w:r w:rsidRPr="007F1D3F">
        <w:rPr>
          <w:sz w:val="26"/>
          <w:szCs w:val="26"/>
        </w:rPr>
        <w:t xml:space="preserve"> Quy </w:t>
      </w:r>
      <w:proofErr w:type="spellStart"/>
      <w:r w:rsidRPr="007F1D3F">
        <w:rPr>
          <w:sz w:val="26"/>
          <w:szCs w:val="26"/>
        </w:rPr>
        <w:t>hoạch</w:t>
      </w:r>
      <w:proofErr w:type="spellEnd"/>
      <w:r w:rsidRPr="007F1D3F">
        <w:rPr>
          <w:sz w:val="26"/>
          <w:szCs w:val="26"/>
        </w:rPr>
        <w:t xml:space="preserve"> </w:t>
      </w:r>
      <w:proofErr w:type="spellStart"/>
      <w:r w:rsidRPr="007F1D3F">
        <w:rPr>
          <w:sz w:val="26"/>
          <w:szCs w:val="26"/>
        </w:rPr>
        <w:t>thăm</w:t>
      </w:r>
      <w:proofErr w:type="spellEnd"/>
      <w:r w:rsidRPr="007F1D3F">
        <w:rPr>
          <w:sz w:val="26"/>
          <w:szCs w:val="26"/>
        </w:rPr>
        <w:t xml:space="preserve"> </w:t>
      </w:r>
      <w:proofErr w:type="spellStart"/>
      <w:r w:rsidRPr="007F1D3F">
        <w:rPr>
          <w:sz w:val="26"/>
          <w:szCs w:val="26"/>
        </w:rPr>
        <w:t>dò</w:t>
      </w:r>
      <w:proofErr w:type="spellEnd"/>
      <w:r w:rsidRPr="007F1D3F">
        <w:rPr>
          <w:sz w:val="26"/>
          <w:szCs w:val="26"/>
        </w:rPr>
        <w:t xml:space="preserve">, </w:t>
      </w:r>
      <w:proofErr w:type="spellStart"/>
      <w:r w:rsidRPr="007F1D3F">
        <w:rPr>
          <w:sz w:val="26"/>
          <w:szCs w:val="26"/>
        </w:rPr>
        <w:t>khai</w:t>
      </w:r>
      <w:proofErr w:type="spellEnd"/>
      <w:r w:rsidRPr="007F1D3F">
        <w:rPr>
          <w:sz w:val="26"/>
          <w:szCs w:val="26"/>
        </w:rPr>
        <w:t xml:space="preserve"> </w:t>
      </w:r>
      <w:proofErr w:type="spellStart"/>
      <w:r w:rsidRPr="007F1D3F">
        <w:rPr>
          <w:sz w:val="26"/>
          <w:szCs w:val="26"/>
        </w:rPr>
        <w:t>thác</w:t>
      </w:r>
      <w:proofErr w:type="spellEnd"/>
      <w:r w:rsidRPr="007F1D3F">
        <w:rPr>
          <w:sz w:val="26"/>
          <w:szCs w:val="26"/>
        </w:rPr>
        <w:t xml:space="preserve">, </w:t>
      </w:r>
      <w:proofErr w:type="spellStart"/>
      <w:r w:rsidRPr="007F1D3F">
        <w:rPr>
          <w:sz w:val="26"/>
          <w:szCs w:val="26"/>
        </w:rPr>
        <w:t>chế</w:t>
      </w:r>
      <w:proofErr w:type="spellEnd"/>
      <w:r w:rsidRPr="007F1D3F">
        <w:rPr>
          <w:sz w:val="26"/>
          <w:szCs w:val="26"/>
        </w:rPr>
        <w:t xml:space="preserve"> </w:t>
      </w:r>
      <w:proofErr w:type="spellStart"/>
      <w:r w:rsidRPr="007F1D3F">
        <w:rPr>
          <w:sz w:val="26"/>
          <w:szCs w:val="26"/>
        </w:rPr>
        <w:t>biến</w:t>
      </w:r>
      <w:proofErr w:type="spellEnd"/>
      <w:r w:rsidRPr="007F1D3F">
        <w:rPr>
          <w:sz w:val="26"/>
          <w:szCs w:val="26"/>
        </w:rPr>
        <w:t xml:space="preserve"> </w:t>
      </w:r>
      <w:proofErr w:type="spellStart"/>
      <w:r w:rsidRPr="007F1D3F">
        <w:rPr>
          <w:sz w:val="26"/>
          <w:szCs w:val="26"/>
        </w:rPr>
        <w:t>và</w:t>
      </w:r>
      <w:proofErr w:type="spellEnd"/>
      <w:r w:rsidRPr="007F1D3F">
        <w:rPr>
          <w:sz w:val="26"/>
          <w:szCs w:val="26"/>
        </w:rPr>
        <w:t xml:space="preserve"> </w:t>
      </w:r>
      <w:proofErr w:type="spellStart"/>
      <w:r w:rsidRPr="007F1D3F">
        <w:rPr>
          <w:sz w:val="26"/>
          <w:szCs w:val="26"/>
        </w:rPr>
        <w:t>sử</w:t>
      </w:r>
      <w:proofErr w:type="spellEnd"/>
      <w:r w:rsidRPr="007F1D3F">
        <w:rPr>
          <w:sz w:val="26"/>
          <w:szCs w:val="26"/>
        </w:rPr>
        <w:t xml:space="preserve"> </w:t>
      </w:r>
      <w:proofErr w:type="spellStart"/>
      <w:r w:rsidRPr="007F1D3F">
        <w:rPr>
          <w:sz w:val="26"/>
          <w:szCs w:val="26"/>
        </w:rPr>
        <w:t>dụng</w:t>
      </w:r>
      <w:proofErr w:type="spellEnd"/>
      <w:r w:rsidRPr="007F1D3F">
        <w:rPr>
          <w:sz w:val="26"/>
          <w:szCs w:val="26"/>
        </w:rPr>
        <w:t xml:space="preserve"> </w:t>
      </w:r>
      <w:proofErr w:type="spellStart"/>
      <w:r w:rsidRPr="007F1D3F">
        <w:rPr>
          <w:sz w:val="26"/>
          <w:szCs w:val="26"/>
        </w:rPr>
        <w:t>các</w:t>
      </w:r>
      <w:proofErr w:type="spellEnd"/>
      <w:r w:rsidRPr="007F1D3F">
        <w:rPr>
          <w:sz w:val="26"/>
          <w:szCs w:val="26"/>
        </w:rPr>
        <w:t xml:space="preserve"> </w:t>
      </w:r>
      <w:proofErr w:type="spellStart"/>
      <w:r w:rsidRPr="007F1D3F">
        <w:rPr>
          <w:sz w:val="26"/>
          <w:szCs w:val="26"/>
        </w:rPr>
        <w:t>loại</w:t>
      </w:r>
      <w:proofErr w:type="spellEnd"/>
      <w:r w:rsidRPr="007F1D3F">
        <w:rPr>
          <w:sz w:val="26"/>
          <w:szCs w:val="26"/>
        </w:rPr>
        <w:t xml:space="preserve"> </w:t>
      </w:r>
      <w:proofErr w:type="spellStart"/>
      <w:r w:rsidRPr="007F1D3F">
        <w:rPr>
          <w:sz w:val="26"/>
          <w:szCs w:val="26"/>
        </w:rPr>
        <w:t>khoáng</w:t>
      </w:r>
      <w:proofErr w:type="spellEnd"/>
      <w:r w:rsidRPr="007F1D3F">
        <w:rPr>
          <w:sz w:val="26"/>
          <w:szCs w:val="26"/>
        </w:rPr>
        <w:t xml:space="preserve"> </w:t>
      </w:r>
      <w:proofErr w:type="spellStart"/>
      <w:r w:rsidRPr="007F1D3F">
        <w:rPr>
          <w:sz w:val="26"/>
          <w:szCs w:val="26"/>
        </w:rPr>
        <w:t>sản</w:t>
      </w:r>
      <w:proofErr w:type="spellEnd"/>
      <w:r w:rsidRPr="007F1D3F">
        <w:rPr>
          <w:sz w:val="26"/>
          <w:szCs w:val="26"/>
        </w:rPr>
        <w:t xml:space="preserve"> </w:t>
      </w:r>
      <w:proofErr w:type="spellStart"/>
      <w:r w:rsidRPr="007F1D3F">
        <w:rPr>
          <w:sz w:val="26"/>
          <w:szCs w:val="26"/>
        </w:rPr>
        <w:t>thời</w:t>
      </w:r>
      <w:proofErr w:type="spellEnd"/>
      <w:r w:rsidRPr="007F1D3F">
        <w:rPr>
          <w:sz w:val="26"/>
          <w:szCs w:val="26"/>
        </w:rPr>
        <w:t xml:space="preserve"> </w:t>
      </w:r>
      <w:proofErr w:type="spellStart"/>
      <w:r w:rsidRPr="007F1D3F">
        <w:rPr>
          <w:sz w:val="26"/>
          <w:szCs w:val="26"/>
        </w:rPr>
        <w:t>kỳ</w:t>
      </w:r>
      <w:proofErr w:type="spellEnd"/>
      <w:r w:rsidRPr="007F1D3F">
        <w:rPr>
          <w:sz w:val="26"/>
          <w:szCs w:val="26"/>
        </w:rPr>
        <w:t xml:space="preserve"> 2021-2030, </w:t>
      </w:r>
      <w:proofErr w:type="spellStart"/>
      <w:r w:rsidRPr="007F1D3F">
        <w:rPr>
          <w:sz w:val="26"/>
          <w:szCs w:val="26"/>
        </w:rPr>
        <w:t>tầm</w:t>
      </w:r>
      <w:proofErr w:type="spellEnd"/>
      <w:r w:rsidRPr="007F1D3F">
        <w:rPr>
          <w:sz w:val="26"/>
          <w:szCs w:val="26"/>
        </w:rPr>
        <w:t xml:space="preserve"> </w:t>
      </w:r>
      <w:proofErr w:type="spellStart"/>
      <w:r w:rsidRPr="007F1D3F">
        <w:rPr>
          <w:sz w:val="26"/>
          <w:szCs w:val="26"/>
        </w:rPr>
        <w:t>nhìn</w:t>
      </w:r>
      <w:proofErr w:type="spellEnd"/>
      <w:r w:rsidRPr="007F1D3F">
        <w:rPr>
          <w:sz w:val="26"/>
          <w:szCs w:val="26"/>
        </w:rPr>
        <w:t xml:space="preserve"> </w:t>
      </w:r>
      <w:proofErr w:type="spellStart"/>
      <w:r w:rsidRPr="007F1D3F">
        <w:rPr>
          <w:sz w:val="26"/>
          <w:szCs w:val="26"/>
        </w:rPr>
        <w:t>đến</w:t>
      </w:r>
      <w:proofErr w:type="spellEnd"/>
      <w:r w:rsidRPr="007F1D3F">
        <w:rPr>
          <w:sz w:val="26"/>
          <w:szCs w:val="26"/>
        </w:rPr>
        <w:t xml:space="preserve"> </w:t>
      </w:r>
      <w:proofErr w:type="spellStart"/>
      <w:r w:rsidRPr="007F1D3F">
        <w:rPr>
          <w:sz w:val="26"/>
          <w:szCs w:val="26"/>
        </w:rPr>
        <w:t>năm</w:t>
      </w:r>
      <w:proofErr w:type="spellEnd"/>
      <w:r w:rsidRPr="007F1D3F">
        <w:rPr>
          <w:sz w:val="26"/>
          <w:szCs w:val="26"/>
        </w:rPr>
        <w:t xml:space="preserve"> 2050.</w:t>
      </w:r>
    </w:p>
    <w:p w14:paraId="7F92DE6E" w14:textId="77777777" w:rsidR="00F70DE6" w:rsidRPr="007F1D3F" w:rsidRDefault="00F70DE6" w:rsidP="00950AB8">
      <w:pPr>
        <w:pStyle w:val="ListParagraph"/>
        <w:widowControl w:val="0"/>
        <w:numPr>
          <w:ilvl w:val="0"/>
          <w:numId w:val="13"/>
        </w:numPr>
        <w:tabs>
          <w:tab w:val="left" w:pos="284"/>
          <w:tab w:val="left" w:pos="567"/>
          <w:tab w:val="left" w:pos="851"/>
        </w:tabs>
        <w:spacing w:before="120" w:after="120" w:line="264" w:lineRule="auto"/>
        <w:ind w:left="0" w:firstLine="567"/>
        <w:jc w:val="both"/>
        <w:rPr>
          <w:sz w:val="26"/>
          <w:szCs w:val="26"/>
        </w:rPr>
      </w:pPr>
      <w:proofErr w:type="spellStart"/>
      <w:r w:rsidRPr="007F1D3F">
        <w:rPr>
          <w:sz w:val="26"/>
          <w:szCs w:val="26"/>
        </w:rPr>
        <w:t>Quyết</w:t>
      </w:r>
      <w:proofErr w:type="spellEnd"/>
      <w:r w:rsidRPr="007F1D3F">
        <w:rPr>
          <w:sz w:val="26"/>
          <w:szCs w:val="26"/>
        </w:rPr>
        <w:t xml:space="preserve"> </w:t>
      </w:r>
      <w:proofErr w:type="spellStart"/>
      <w:r w:rsidRPr="007F1D3F">
        <w:rPr>
          <w:sz w:val="26"/>
          <w:szCs w:val="26"/>
        </w:rPr>
        <w:t>định</w:t>
      </w:r>
      <w:proofErr w:type="spellEnd"/>
      <w:r w:rsidRPr="007F1D3F">
        <w:rPr>
          <w:sz w:val="26"/>
          <w:szCs w:val="26"/>
        </w:rPr>
        <w:t xml:space="preserve"> </w:t>
      </w:r>
      <w:proofErr w:type="spellStart"/>
      <w:r w:rsidRPr="007F1D3F">
        <w:rPr>
          <w:sz w:val="26"/>
          <w:szCs w:val="26"/>
        </w:rPr>
        <w:t>số</w:t>
      </w:r>
      <w:proofErr w:type="spellEnd"/>
      <w:r w:rsidRPr="007F1D3F">
        <w:rPr>
          <w:sz w:val="26"/>
          <w:szCs w:val="26"/>
        </w:rPr>
        <w:t xml:space="preserve"> 1619/QĐ-</w:t>
      </w:r>
      <w:proofErr w:type="spellStart"/>
      <w:r w:rsidRPr="007F1D3F">
        <w:rPr>
          <w:sz w:val="26"/>
          <w:szCs w:val="26"/>
        </w:rPr>
        <w:t>TTg</w:t>
      </w:r>
      <w:proofErr w:type="spellEnd"/>
      <w:r w:rsidRPr="007F1D3F">
        <w:rPr>
          <w:sz w:val="26"/>
          <w:szCs w:val="26"/>
        </w:rPr>
        <w:t xml:space="preserve"> </w:t>
      </w:r>
      <w:proofErr w:type="spellStart"/>
      <w:r w:rsidRPr="007F1D3F">
        <w:rPr>
          <w:sz w:val="26"/>
          <w:szCs w:val="26"/>
        </w:rPr>
        <w:t>ngày</w:t>
      </w:r>
      <w:proofErr w:type="spellEnd"/>
      <w:r w:rsidRPr="007F1D3F">
        <w:rPr>
          <w:sz w:val="26"/>
          <w:szCs w:val="26"/>
        </w:rPr>
        <w:t xml:space="preserve"> 14/12/2023 </w:t>
      </w:r>
      <w:proofErr w:type="spellStart"/>
      <w:r w:rsidRPr="007F1D3F">
        <w:rPr>
          <w:sz w:val="26"/>
          <w:szCs w:val="26"/>
        </w:rPr>
        <w:t>của</w:t>
      </w:r>
      <w:proofErr w:type="spellEnd"/>
      <w:r w:rsidRPr="007F1D3F">
        <w:rPr>
          <w:sz w:val="26"/>
          <w:szCs w:val="26"/>
        </w:rPr>
        <w:t xml:space="preserve"> </w:t>
      </w:r>
      <w:proofErr w:type="spellStart"/>
      <w:r w:rsidRPr="007F1D3F">
        <w:rPr>
          <w:sz w:val="26"/>
          <w:szCs w:val="26"/>
        </w:rPr>
        <w:t>Thủ</w:t>
      </w:r>
      <w:proofErr w:type="spellEnd"/>
      <w:r w:rsidRPr="007F1D3F">
        <w:rPr>
          <w:sz w:val="26"/>
          <w:szCs w:val="26"/>
        </w:rPr>
        <w:t xml:space="preserve"> </w:t>
      </w:r>
      <w:proofErr w:type="spellStart"/>
      <w:r w:rsidRPr="007F1D3F">
        <w:rPr>
          <w:sz w:val="26"/>
          <w:szCs w:val="26"/>
        </w:rPr>
        <w:t>tướng</w:t>
      </w:r>
      <w:proofErr w:type="spellEnd"/>
      <w:r w:rsidRPr="007F1D3F">
        <w:rPr>
          <w:sz w:val="26"/>
          <w:szCs w:val="26"/>
        </w:rPr>
        <w:t xml:space="preserve"> </w:t>
      </w:r>
      <w:proofErr w:type="spellStart"/>
      <w:r w:rsidRPr="007F1D3F">
        <w:rPr>
          <w:sz w:val="26"/>
          <w:szCs w:val="26"/>
        </w:rPr>
        <w:t>Chính</w:t>
      </w:r>
      <w:proofErr w:type="spellEnd"/>
      <w:r w:rsidRPr="007F1D3F">
        <w:rPr>
          <w:sz w:val="26"/>
          <w:szCs w:val="26"/>
        </w:rPr>
        <w:t xml:space="preserve"> </w:t>
      </w:r>
      <w:proofErr w:type="spellStart"/>
      <w:r w:rsidRPr="007F1D3F">
        <w:rPr>
          <w:sz w:val="26"/>
          <w:szCs w:val="26"/>
        </w:rPr>
        <w:t>phủ</w:t>
      </w:r>
      <w:proofErr w:type="spellEnd"/>
      <w:r w:rsidRPr="007F1D3F">
        <w:rPr>
          <w:sz w:val="26"/>
          <w:szCs w:val="26"/>
        </w:rPr>
        <w:t xml:space="preserve"> </w:t>
      </w:r>
      <w:proofErr w:type="spellStart"/>
      <w:r w:rsidRPr="007F1D3F">
        <w:rPr>
          <w:sz w:val="26"/>
          <w:szCs w:val="26"/>
        </w:rPr>
        <w:t>về</w:t>
      </w:r>
      <w:proofErr w:type="spellEnd"/>
      <w:r w:rsidRPr="007F1D3F">
        <w:rPr>
          <w:sz w:val="26"/>
          <w:szCs w:val="26"/>
        </w:rPr>
        <w:t xml:space="preserve"> </w:t>
      </w:r>
      <w:proofErr w:type="spellStart"/>
      <w:r w:rsidRPr="007F1D3F">
        <w:rPr>
          <w:sz w:val="26"/>
          <w:szCs w:val="26"/>
        </w:rPr>
        <w:t>việc</w:t>
      </w:r>
      <w:proofErr w:type="spellEnd"/>
      <w:r w:rsidRPr="007F1D3F">
        <w:rPr>
          <w:sz w:val="26"/>
          <w:szCs w:val="26"/>
        </w:rPr>
        <w:t xml:space="preserve"> </w:t>
      </w:r>
      <w:proofErr w:type="spellStart"/>
      <w:r w:rsidRPr="007F1D3F">
        <w:rPr>
          <w:sz w:val="26"/>
          <w:szCs w:val="26"/>
        </w:rPr>
        <w:t>phê</w:t>
      </w:r>
      <w:proofErr w:type="spellEnd"/>
      <w:r w:rsidRPr="007F1D3F">
        <w:rPr>
          <w:sz w:val="26"/>
          <w:szCs w:val="26"/>
        </w:rPr>
        <w:t xml:space="preserve"> </w:t>
      </w:r>
      <w:proofErr w:type="spellStart"/>
      <w:r w:rsidRPr="007F1D3F">
        <w:rPr>
          <w:sz w:val="26"/>
          <w:szCs w:val="26"/>
        </w:rPr>
        <w:t>duyệt</w:t>
      </w:r>
      <w:proofErr w:type="spellEnd"/>
      <w:r w:rsidRPr="007F1D3F">
        <w:rPr>
          <w:sz w:val="26"/>
          <w:szCs w:val="26"/>
        </w:rPr>
        <w:t xml:space="preserve"> Quy </w:t>
      </w:r>
      <w:proofErr w:type="spellStart"/>
      <w:r w:rsidRPr="007F1D3F">
        <w:rPr>
          <w:sz w:val="26"/>
          <w:szCs w:val="26"/>
        </w:rPr>
        <w:t>hoạch</w:t>
      </w:r>
      <w:proofErr w:type="spellEnd"/>
      <w:r w:rsidRPr="007F1D3F">
        <w:rPr>
          <w:sz w:val="26"/>
          <w:szCs w:val="26"/>
        </w:rPr>
        <w:t xml:space="preserve"> </w:t>
      </w:r>
      <w:proofErr w:type="spellStart"/>
      <w:r w:rsidRPr="007F1D3F">
        <w:rPr>
          <w:sz w:val="26"/>
          <w:szCs w:val="26"/>
        </w:rPr>
        <w:t>tỉnh</w:t>
      </w:r>
      <w:proofErr w:type="spellEnd"/>
      <w:r w:rsidRPr="007F1D3F">
        <w:rPr>
          <w:sz w:val="26"/>
          <w:szCs w:val="26"/>
        </w:rPr>
        <w:t xml:space="preserve"> Bình Định </w:t>
      </w:r>
      <w:proofErr w:type="spellStart"/>
      <w:r w:rsidRPr="007F1D3F">
        <w:rPr>
          <w:sz w:val="26"/>
          <w:szCs w:val="26"/>
        </w:rPr>
        <w:t>thời</w:t>
      </w:r>
      <w:proofErr w:type="spellEnd"/>
      <w:r w:rsidRPr="007F1D3F">
        <w:rPr>
          <w:sz w:val="26"/>
          <w:szCs w:val="26"/>
        </w:rPr>
        <w:t xml:space="preserve"> </w:t>
      </w:r>
      <w:proofErr w:type="spellStart"/>
      <w:r w:rsidRPr="007F1D3F">
        <w:rPr>
          <w:sz w:val="26"/>
          <w:szCs w:val="26"/>
        </w:rPr>
        <w:t>kỳ</w:t>
      </w:r>
      <w:proofErr w:type="spellEnd"/>
      <w:r w:rsidRPr="007F1D3F">
        <w:rPr>
          <w:sz w:val="26"/>
          <w:szCs w:val="26"/>
        </w:rPr>
        <w:t xml:space="preserve"> 2021-2030, </w:t>
      </w:r>
      <w:proofErr w:type="spellStart"/>
      <w:r w:rsidRPr="007F1D3F">
        <w:rPr>
          <w:sz w:val="26"/>
          <w:szCs w:val="26"/>
        </w:rPr>
        <w:t>tầm</w:t>
      </w:r>
      <w:proofErr w:type="spellEnd"/>
      <w:r w:rsidRPr="007F1D3F">
        <w:rPr>
          <w:sz w:val="26"/>
          <w:szCs w:val="26"/>
        </w:rPr>
        <w:t xml:space="preserve"> </w:t>
      </w:r>
      <w:proofErr w:type="spellStart"/>
      <w:r w:rsidRPr="007F1D3F">
        <w:rPr>
          <w:sz w:val="26"/>
          <w:szCs w:val="26"/>
        </w:rPr>
        <w:t>nhìn</w:t>
      </w:r>
      <w:proofErr w:type="spellEnd"/>
      <w:r w:rsidRPr="007F1D3F">
        <w:rPr>
          <w:sz w:val="26"/>
          <w:szCs w:val="26"/>
        </w:rPr>
        <w:t xml:space="preserve"> </w:t>
      </w:r>
      <w:proofErr w:type="spellStart"/>
      <w:r w:rsidRPr="007F1D3F">
        <w:rPr>
          <w:sz w:val="26"/>
          <w:szCs w:val="26"/>
        </w:rPr>
        <w:t>đến</w:t>
      </w:r>
      <w:proofErr w:type="spellEnd"/>
      <w:r w:rsidRPr="007F1D3F">
        <w:rPr>
          <w:sz w:val="26"/>
          <w:szCs w:val="26"/>
        </w:rPr>
        <w:t xml:space="preserve"> </w:t>
      </w:r>
      <w:proofErr w:type="spellStart"/>
      <w:r w:rsidRPr="007F1D3F">
        <w:rPr>
          <w:sz w:val="26"/>
          <w:szCs w:val="26"/>
        </w:rPr>
        <w:t>năm</w:t>
      </w:r>
      <w:proofErr w:type="spellEnd"/>
      <w:r w:rsidRPr="007F1D3F">
        <w:rPr>
          <w:sz w:val="26"/>
          <w:szCs w:val="26"/>
        </w:rPr>
        <w:t xml:space="preserve"> 2050.</w:t>
      </w:r>
    </w:p>
    <w:p w14:paraId="6B49379B" w14:textId="77777777" w:rsidR="00950AB8" w:rsidRPr="007F1D3F" w:rsidRDefault="00950AB8" w:rsidP="00950AB8">
      <w:pPr>
        <w:pStyle w:val="ListParagraph"/>
        <w:widowControl w:val="0"/>
        <w:numPr>
          <w:ilvl w:val="0"/>
          <w:numId w:val="13"/>
        </w:numPr>
        <w:tabs>
          <w:tab w:val="left" w:pos="284"/>
          <w:tab w:val="left" w:pos="567"/>
          <w:tab w:val="left" w:pos="851"/>
        </w:tabs>
        <w:spacing w:before="120" w:after="120" w:line="264" w:lineRule="auto"/>
        <w:ind w:left="0" w:firstLine="567"/>
        <w:jc w:val="both"/>
        <w:rPr>
          <w:sz w:val="26"/>
          <w:szCs w:val="26"/>
        </w:rPr>
      </w:pPr>
      <w:proofErr w:type="spellStart"/>
      <w:r w:rsidRPr="007F1D3F">
        <w:rPr>
          <w:sz w:val="26"/>
          <w:szCs w:val="26"/>
        </w:rPr>
        <w:t>Quyết</w:t>
      </w:r>
      <w:proofErr w:type="spellEnd"/>
      <w:r w:rsidRPr="007F1D3F">
        <w:rPr>
          <w:sz w:val="26"/>
          <w:szCs w:val="26"/>
        </w:rPr>
        <w:t xml:space="preserve"> </w:t>
      </w:r>
      <w:proofErr w:type="spellStart"/>
      <w:r w:rsidRPr="007F1D3F">
        <w:rPr>
          <w:sz w:val="26"/>
          <w:szCs w:val="26"/>
        </w:rPr>
        <w:t>định</w:t>
      </w:r>
      <w:proofErr w:type="spellEnd"/>
      <w:r w:rsidRPr="007F1D3F">
        <w:rPr>
          <w:sz w:val="26"/>
          <w:szCs w:val="26"/>
        </w:rPr>
        <w:t xml:space="preserve"> </w:t>
      </w:r>
      <w:proofErr w:type="spellStart"/>
      <w:r w:rsidRPr="007F1D3F">
        <w:rPr>
          <w:sz w:val="26"/>
          <w:szCs w:val="26"/>
        </w:rPr>
        <w:t>số</w:t>
      </w:r>
      <w:proofErr w:type="spellEnd"/>
      <w:r w:rsidRPr="007F1D3F">
        <w:rPr>
          <w:sz w:val="26"/>
          <w:szCs w:val="26"/>
        </w:rPr>
        <w:t xml:space="preserve"> 376/QĐ-</w:t>
      </w:r>
      <w:proofErr w:type="spellStart"/>
      <w:r w:rsidRPr="007F1D3F">
        <w:rPr>
          <w:sz w:val="26"/>
          <w:szCs w:val="26"/>
        </w:rPr>
        <w:t>TTg</w:t>
      </w:r>
      <w:proofErr w:type="spellEnd"/>
      <w:r w:rsidRPr="007F1D3F">
        <w:rPr>
          <w:sz w:val="26"/>
          <w:szCs w:val="26"/>
        </w:rPr>
        <w:t xml:space="preserve"> </w:t>
      </w:r>
      <w:proofErr w:type="spellStart"/>
      <w:r w:rsidRPr="007F1D3F">
        <w:rPr>
          <w:sz w:val="26"/>
          <w:szCs w:val="26"/>
        </w:rPr>
        <w:t>ngày</w:t>
      </w:r>
      <w:proofErr w:type="spellEnd"/>
      <w:r w:rsidRPr="007F1D3F">
        <w:rPr>
          <w:sz w:val="26"/>
          <w:szCs w:val="26"/>
        </w:rPr>
        <w:t xml:space="preserve"> 04/5/2024 </w:t>
      </w:r>
      <w:proofErr w:type="spellStart"/>
      <w:r w:rsidRPr="007F1D3F">
        <w:rPr>
          <w:sz w:val="26"/>
          <w:szCs w:val="26"/>
        </w:rPr>
        <w:t>của</w:t>
      </w:r>
      <w:proofErr w:type="spellEnd"/>
      <w:r w:rsidRPr="007F1D3F">
        <w:rPr>
          <w:sz w:val="26"/>
          <w:szCs w:val="26"/>
        </w:rPr>
        <w:t xml:space="preserve"> </w:t>
      </w:r>
      <w:proofErr w:type="spellStart"/>
      <w:r w:rsidRPr="007F1D3F">
        <w:rPr>
          <w:sz w:val="26"/>
          <w:szCs w:val="26"/>
        </w:rPr>
        <w:t>Thủ</w:t>
      </w:r>
      <w:proofErr w:type="spellEnd"/>
      <w:r w:rsidRPr="007F1D3F">
        <w:rPr>
          <w:sz w:val="26"/>
          <w:szCs w:val="26"/>
        </w:rPr>
        <w:t xml:space="preserve"> </w:t>
      </w:r>
      <w:proofErr w:type="spellStart"/>
      <w:r w:rsidRPr="007F1D3F">
        <w:rPr>
          <w:sz w:val="26"/>
          <w:szCs w:val="26"/>
        </w:rPr>
        <w:t>tướng</w:t>
      </w:r>
      <w:proofErr w:type="spellEnd"/>
      <w:r w:rsidRPr="007F1D3F">
        <w:rPr>
          <w:sz w:val="26"/>
          <w:szCs w:val="26"/>
        </w:rPr>
        <w:t xml:space="preserve"> </w:t>
      </w:r>
      <w:proofErr w:type="spellStart"/>
      <w:r w:rsidRPr="007F1D3F">
        <w:rPr>
          <w:sz w:val="26"/>
          <w:szCs w:val="26"/>
        </w:rPr>
        <w:t>Chính</w:t>
      </w:r>
      <w:proofErr w:type="spellEnd"/>
      <w:r w:rsidRPr="007F1D3F">
        <w:rPr>
          <w:sz w:val="26"/>
          <w:szCs w:val="26"/>
        </w:rPr>
        <w:t xml:space="preserve"> </w:t>
      </w:r>
      <w:proofErr w:type="spellStart"/>
      <w:r w:rsidRPr="007F1D3F">
        <w:rPr>
          <w:sz w:val="26"/>
          <w:szCs w:val="26"/>
        </w:rPr>
        <w:t>phủ</w:t>
      </w:r>
      <w:proofErr w:type="spellEnd"/>
      <w:r w:rsidRPr="007F1D3F">
        <w:rPr>
          <w:sz w:val="26"/>
          <w:szCs w:val="26"/>
        </w:rPr>
        <w:t xml:space="preserve"> </w:t>
      </w:r>
      <w:proofErr w:type="spellStart"/>
      <w:r w:rsidRPr="007F1D3F">
        <w:rPr>
          <w:sz w:val="26"/>
          <w:szCs w:val="26"/>
        </w:rPr>
        <w:t>về</w:t>
      </w:r>
      <w:proofErr w:type="spellEnd"/>
      <w:r w:rsidRPr="007F1D3F">
        <w:rPr>
          <w:sz w:val="26"/>
          <w:szCs w:val="26"/>
        </w:rPr>
        <w:t xml:space="preserve"> </w:t>
      </w:r>
      <w:proofErr w:type="spellStart"/>
      <w:r w:rsidRPr="007F1D3F">
        <w:rPr>
          <w:sz w:val="26"/>
          <w:szCs w:val="26"/>
        </w:rPr>
        <w:t>việc</w:t>
      </w:r>
      <w:proofErr w:type="spellEnd"/>
      <w:r w:rsidRPr="007F1D3F">
        <w:rPr>
          <w:sz w:val="26"/>
          <w:szCs w:val="26"/>
        </w:rPr>
        <w:t xml:space="preserve"> </w:t>
      </w:r>
      <w:proofErr w:type="spellStart"/>
      <w:r w:rsidRPr="007F1D3F">
        <w:rPr>
          <w:sz w:val="26"/>
          <w:szCs w:val="26"/>
        </w:rPr>
        <w:t>phê</w:t>
      </w:r>
      <w:proofErr w:type="spellEnd"/>
      <w:r w:rsidRPr="007F1D3F">
        <w:rPr>
          <w:sz w:val="26"/>
          <w:szCs w:val="26"/>
        </w:rPr>
        <w:t xml:space="preserve"> </w:t>
      </w:r>
      <w:proofErr w:type="spellStart"/>
      <w:r w:rsidRPr="007F1D3F">
        <w:rPr>
          <w:sz w:val="26"/>
          <w:szCs w:val="26"/>
        </w:rPr>
        <w:t>duyệt</w:t>
      </w:r>
      <w:proofErr w:type="spellEnd"/>
      <w:r w:rsidRPr="007F1D3F">
        <w:rPr>
          <w:sz w:val="26"/>
          <w:szCs w:val="26"/>
        </w:rPr>
        <w:t xml:space="preserve"> Quy </w:t>
      </w:r>
      <w:proofErr w:type="spellStart"/>
      <w:r w:rsidRPr="007F1D3F">
        <w:rPr>
          <w:sz w:val="26"/>
          <w:szCs w:val="26"/>
        </w:rPr>
        <w:t>hoạch</w:t>
      </w:r>
      <w:proofErr w:type="spellEnd"/>
      <w:r w:rsidRPr="007F1D3F">
        <w:rPr>
          <w:sz w:val="26"/>
          <w:szCs w:val="26"/>
        </w:rPr>
        <w:t xml:space="preserve"> </w:t>
      </w:r>
      <w:proofErr w:type="spellStart"/>
      <w:r w:rsidRPr="007F1D3F">
        <w:rPr>
          <w:sz w:val="26"/>
          <w:szCs w:val="26"/>
        </w:rPr>
        <w:t>vùng</w:t>
      </w:r>
      <w:proofErr w:type="spellEnd"/>
      <w:r w:rsidRPr="007F1D3F">
        <w:rPr>
          <w:sz w:val="26"/>
          <w:szCs w:val="26"/>
        </w:rPr>
        <w:t xml:space="preserve"> Bắc Trung </w:t>
      </w:r>
      <w:proofErr w:type="spellStart"/>
      <w:r w:rsidRPr="007F1D3F">
        <w:rPr>
          <w:sz w:val="26"/>
          <w:szCs w:val="26"/>
        </w:rPr>
        <w:t>bộ</w:t>
      </w:r>
      <w:proofErr w:type="spellEnd"/>
      <w:r w:rsidRPr="007F1D3F">
        <w:rPr>
          <w:sz w:val="26"/>
          <w:szCs w:val="26"/>
        </w:rPr>
        <w:t xml:space="preserve"> </w:t>
      </w:r>
      <w:proofErr w:type="spellStart"/>
      <w:r w:rsidRPr="007F1D3F">
        <w:rPr>
          <w:sz w:val="26"/>
          <w:szCs w:val="26"/>
        </w:rPr>
        <w:t>và</w:t>
      </w:r>
      <w:proofErr w:type="spellEnd"/>
      <w:r w:rsidRPr="007F1D3F">
        <w:rPr>
          <w:sz w:val="26"/>
          <w:szCs w:val="26"/>
        </w:rPr>
        <w:t xml:space="preserve"> Duyên </w:t>
      </w:r>
      <w:proofErr w:type="spellStart"/>
      <w:r w:rsidRPr="007F1D3F">
        <w:rPr>
          <w:sz w:val="26"/>
          <w:szCs w:val="26"/>
        </w:rPr>
        <w:t>hải</w:t>
      </w:r>
      <w:proofErr w:type="spellEnd"/>
      <w:r w:rsidRPr="007F1D3F">
        <w:rPr>
          <w:sz w:val="26"/>
          <w:szCs w:val="26"/>
        </w:rPr>
        <w:t xml:space="preserve"> </w:t>
      </w:r>
      <w:proofErr w:type="spellStart"/>
      <w:r w:rsidRPr="007F1D3F">
        <w:rPr>
          <w:sz w:val="26"/>
          <w:szCs w:val="26"/>
        </w:rPr>
        <w:t>miền</w:t>
      </w:r>
      <w:proofErr w:type="spellEnd"/>
      <w:r w:rsidRPr="007F1D3F">
        <w:rPr>
          <w:sz w:val="26"/>
          <w:szCs w:val="26"/>
        </w:rPr>
        <w:t xml:space="preserve"> Trung </w:t>
      </w:r>
      <w:proofErr w:type="spellStart"/>
      <w:r w:rsidRPr="007F1D3F">
        <w:rPr>
          <w:sz w:val="26"/>
          <w:szCs w:val="26"/>
        </w:rPr>
        <w:t>thời</w:t>
      </w:r>
      <w:proofErr w:type="spellEnd"/>
      <w:r w:rsidRPr="007F1D3F">
        <w:rPr>
          <w:sz w:val="26"/>
          <w:szCs w:val="26"/>
        </w:rPr>
        <w:t xml:space="preserve"> </w:t>
      </w:r>
      <w:proofErr w:type="spellStart"/>
      <w:r w:rsidRPr="007F1D3F">
        <w:rPr>
          <w:sz w:val="26"/>
          <w:szCs w:val="26"/>
        </w:rPr>
        <w:t>kỳ</w:t>
      </w:r>
      <w:proofErr w:type="spellEnd"/>
      <w:r w:rsidRPr="007F1D3F">
        <w:rPr>
          <w:sz w:val="26"/>
          <w:szCs w:val="26"/>
        </w:rPr>
        <w:t xml:space="preserve"> 2021-2030, </w:t>
      </w:r>
      <w:proofErr w:type="spellStart"/>
      <w:r w:rsidRPr="007F1D3F">
        <w:rPr>
          <w:sz w:val="26"/>
          <w:szCs w:val="26"/>
        </w:rPr>
        <w:t>tầm</w:t>
      </w:r>
      <w:proofErr w:type="spellEnd"/>
      <w:r w:rsidRPr="007F1D3F">
        <w:rPr>
          <w:sz w:val="26"/>
          <w:szCs w:val="26"/>
        </w:rPr>
        <w:t xml:space="preserve"> </w:t>
      </w:r>
      <w:proofErr w:type="spellStart"/>
      <w:r w:rsidRPr="007F1D3F">
        <w:rPr>
          <w:sz w:val="26"/>
          <w:szCs w:val="26"/>
        </w:rPr>
        <w:t>nhìn</w:t>
      </w:r>
      <w:proofErr w:type="spellEnd"/>
      <w:r w:rsidRPr="007F1D3F">
        <w:rPr>
          <w:sz w:val="26"/>
          <w:szCs w:val="26"/>
        </w:rPr>
        <w:t xml:space="preserve"> </w:t>
      </w:r>
      <w:proofErr w:type="spellStart"/>
      <w:r w:rsidRPr="007F1D3F">
        <w:rPr>
          <w:sz w:val="26"/>
          <w:szCs w:val="26"/>
        </w:rPr>
        <w:t>đến</w:t>
      </w:r>
      <w:proofErr w:type="spellEnd"/>
      <w:r w:rsidRPr="007F1D3F">
        <w:rPr>
          <w:sz w:val="26"/>
          <w:szCs w:val="26"/>
        </w:rPr>
        <w:t xml:space="preserve"> </w:t>
      </w:r>
      <w:proofErr w:type="spellStart"/>
      <w:r w:rsidRPr="007F1D3F">
        <w:rPr>
          <w:sz w:val="26"/>
          <w:szCs w:val="26"/>
        </w:rPr>
        <w:t>năm</w:t>
      </w:r>
      <w:proofErr w:type="spellEnd"/>
      <w:r w:rsidRPr="007F1D3F">
        <w:rPr>
          <w:sz w:val="26"/>
          <w:szCs w:val="26"/>
        </w:rPr>
        <w:t xml:space="preserve"> 2050.</w:t>
      </w:r>
    </w:p>
    <w:p w14:paraId="606FD4BC" w14:textId="6B0915D9" w:rsidR="009F7D6C" w:rsidRPr="007F1D3F" w:rsidRDefault="009F7D6C" w:rsidP="009F7D6C">
      <w:pPr>
        <w:tabs>
          <w:tab w:val="left" w:pos="851"/>
        </w:tabs>
        <w:spacing w:before="120" w:after="120" w:line="264" w:lineRule="auto"/>
        <w:jc w:val="both"/>
        <w:outlineLvl w:val="1"/>
        <w:rPr>
          <w:b/>
          <w:i/>
          <w:iCs/>
          <w:sz w:val="26"/>
          <w:szCs w:val="26"/>
        </w:rPr>
      </w:pPr>
      <w:bookmarkStart w:id="36" w:name="_Toc169595909"/>
      <w:r w:rsidRPr="007F1D3F">
        <w:rPr>
          <w:b/>
          <w:i/>
          <w:iCs/>
          <w:sz w:val="26"/>
          <w:szCs w:val="26"/>
          <w:lang w:val="vi-VN"/>
        </w:rPr>
        <w:t>2.4.</w:t>
      </w:r>
      <w:r w:rsidRPr="007F1D3F">
        <w:rPr>
          <w:b/>
          <w:i/>
          <w:iCs/>
          <w:sz w:val="26"/>
          <w:szCs w:val="26"/>
        </w:rPr>
        <w:t>3</w:t>
      </w:r>
      <w:r w:rsidRPr="007F1D3F">
        <w:rPr>
          <w:b/>
          <w:i/>
          <w:iCs/>
          <w:sz w:val="26"/>
          <w:szCs w:val="26"/>
          <w:lang w:val="vi-VN"/>
        </w:rPr>
        <w:t>. Các chủ trương, chính sách</w:t>
      </w:r>
      <w:r w:rsidR="006F20A6" w:rsidRPr="007F1D3F">
        <w:rPr>
          <w:b/>
          <w:i/>
          <w:iCs/>
          <w:sz w:val="26"/>
          <w:szCs w:val="26"/>
        </w:rPr>
        <w:t xml:space="preserve">, </w:t>
      </w:r>
      <w:proofErr w:type="spellStart"/>
      <w:r w:rsidR="006F20A6" w:rsidRPr="007F1D3F">
        <w:rPr>
          <w:b/>
          <w:i/>
          <w:iCs/>
          <w:sz w:val="26"/>
          <w:szCs w:val="26"/>
        </w:rPr>
        <w:t>quyết</w:t>
      </w:r>
      <w:proofErr w:type="spellEnd"/>
      <w:r w:rsidR="006F20A6" w:rsidRPr="007F1D3F">
        <w:rPr>
          <w:b/>
          <w:i/>
          <w:iCs/>
          <w:sz w:val="26"/>
          <w:szCs w:val="26"/>
        </w:rPr>
        <w:t xml:space="preserve"> </w:t>
      </w:r>
      <w:proofErr w:type="spellStart"/>
      <w:r w:rsidR="006F20A6" w:rsidRPr="007F1D3F">
        <w:rPr>
          <w:b/>
          <w:i/>
          <w:iCs/>
          <w:sz w:val="26"/>
          <w:szCs w:val="26"/>
        </w:rPr>
        <w:t>định</w:t>
      </w:r>
      <w:proofErr w:type="spellEnd"/>
      <w:r w:rsidR="006F20A6" w:rsidRPr="007F1D3F">
        <w:rPr>
          <w:b/>
          <w:i/>
          <w:iCs/>
          <w:sz w:val="26"/>
          <w:szCs w:val="26"/>
        </w:rPr>
        <w:t xml:space="preserve"> </w:t>
      </w:r>
      <w:proofErr w:type="spellStart"/>
      <w:r w:rsidR="006F20A6" w:rsidRPr="007F1D3F">
        <w:rPr>
          <w:b/>
          <w:i/>
          <w:iCs/>
          <w:sz w:val="26"/>
          <w:szCs w:val="26"/>
        </w:rPr>
        <w:t>của</w:t>
      </w:r>
      <w:proofErr w:type="spellEnd"/>
      <w:r w:rsidR="006F20A6" w:rsidRPr="007F1D3F">
        <w:rPr>
          <w:b/>
          <w:i/>
          <w:iCs/>
          <w:sz w:val="26"/>
          <w:szCs w:val="26"/>
        </w:rPr>
        <w:t xml:space="preserve"> </w:t>
      </w:r>
      <w:proofErr w:type="spellStart"/>
      <w:r w:rsidR="006F20A6" w:rsidRPr="007F1D3F">
        <w:rPr>
          <w:b/>
          <w:i/>
          <w:iCs/>
          <w:sz w:val="26"/>
          <w:szCs w:val="26"/>
        </w:rPr>
        <w:t>Tỉnh</w:t>
      </w:r>
      <w:proofErr w:type="spellEnd"/>
      <w:r w:rsidR="006F20A6" w:rsidRPr="007F1D3F">
        <w:rPr>
          <w:b/>
          <w:i/>
          <w:iCs/>
          <w:sz w:val="26"/>
          <w:szCs w:val="26"/>
        </w:rPr>
        <w:t xml:space="preserve"> </w:t>
      </w:r>
      <w:proofErr w:type="spellStart"/>
      <w:r w:rsidR="006F20A6" w:rsidRPr="007F1D3F">
        <w:rPr>
          <w:b/>
          <w:i/>
          <w:iCs/>
          <w:sz w:val="26"/>
          <w:szCs w:val="26"/>
        </w:rPr>
        <w:t>ủy</w:t>
      </w:r>
      <w:proofErr w:type="spellEnd"/>
      <w:r w:rsidR="006F20A6" w:rsidRPr="007F1D3F">
        <w:rPr>
          <w:b/>
          <w:i/>
          <w:iCs/>
          <w:sz w:val="26"/>
          <w:szCs w:val="26"/>
        </w:rPr>
        <w:t xml:space="preserve">, UBND </w:t>
      </w:r>
      <w:proofErr w:type="spellStart"/>
      <w:r w:rsidR="006F20A6" w:rsidRPr="007F1D3F">
        <w:rPr>
          <w:b/>
          <w:i/>
          <w:iCs/>
          <w:sz w:val="26"/>
          <w:szCs w:val="26"/>
        </w:rPr>
        <w:t>tỉnh</w:t>
      </w:r>
      <w:proofErr w:type="spellEnd"/>
      <w:r w:rsidR="00003A0E" w:rsidRPr="007F1D3F">
        <w:rPr>
          <w:b/>
          <w:i/>
          <w:iCs/>
          <w:sz w:val="26"/>
          <w:szCs w:val="26"/>
        </w:rPr>
        <w:t xml:space="preserve">, </w:t>
      </w:r>
      <w:proofErr w:type="spellStart"/>
      <w:r w:rsidR="00003A0E" w:rsidRPr="007F1D3F">
        <w:rPr>
          <w:b/>
          <w:i/>
          <w:iCs/>
          <w:sz w:val="26"/>
          <w:szCs w:val="26"/>
        </w:rPr>
        <w:t>thị</w:t>
      </w:r>
      <w:proofErr w:type="spellEnd"/>
      <w:r w:rsidR="00003A0E" w:rsidRPr="007F1D3F">
        <w:rPr>
          <w:b/>
          <w:i/>
          <w:iCs/>
          <w:sz w:val="26"/>
          <w:szCs w:val="26"/>
        </w:rPr>
        <w:t xml:space="preserve"> </w:t>
      </w:r>
      <w:proofErr w:type="spellStart"/>
      <w:r w:rsidR="00003A0E" w:rsidRPr="007F1D3F">
        <w:rPr>
          <w:b/>
          <w:i/>
          <w:iCs/>
          <w:sz w:val="26"/>
          <w:szCs w:val="26"/>
        </w:rPr>
        <w:t>xã</w:t>
      </w:r>
      <w:bookmarkEnd w:id="36"/>
      <w:proofErr w:type="spellEnd"/>
    </w:p>
    <w:p w14:paraId="7F5EBC73" w14:textId="197D70AE" w:rsidR="00CC0122" w:rsidRPr="007F1D3F" w:rsidRDefault="00CC0122" w:rsidP="00CC0122">
      <w:pPr>
        <w:pStyle w:val="ListParagraph"/>
        <w:widowControl w:val="0"/>
        <w:numPr>
          <w:ilvl w:val="0"/>
          <w:numId w:val="13"/>
        </w:numPr>
        <w:tabs>
          <w:tab w:val="left" w:pos="284"/>
          <w:tab w:val="left" w:pos="567"/>
          <w:tab w:val="num" w:pos="720"/>
          <w:tab w:val="left" w:pos="851"/>
        </w:tabs>
        <w:spacing w:before="120" w:after="120" w:line="264" w:lineRule="auto"/>
        <w:ind w:left="0" w:firstLine="567"/>
        <w:jc w:val="both"/>
        <w:rPr>
          <w:sz w:val="26"/>
          <w:szCs w:val="26"/>
        </w:rPr>
      </w:pPr>
      <w:bookmarkStart w:id="37" w:name="_Toc157002301"/>
      <w:bookmarkStart w:id="38" w:name="_Toc166486471"/>
      <w:proofErr w:type="spellStart"/>
      <w:r w:rsidRPr="007F1D3F">
        <w:rPr>
          <w:sz w:val="26"/>
          <w:szCs w:val="26"/>
        </w:rPr>
        <w:t>Quyết</w:t>
      </w:r>
      <w:proofErr w:type="spellEnd"/>
      <w:r w:rsidRPr="007F1D3F">
        <w:rPr>
          <w:sz w:val="26"/>
          <w:szCs w:val="26"/>
        </w:rPr>
        <w:t xml:space="preserve"> </w:t>
      </w:r>
      <w:proofErr w:type="spellStart"/>
      <w:r w:rsidRPr="007F1D3F">
        <w:rPr>
          <w:sz w:val="26"/>
          <w:szCs w:val="26"/>
        </w:rPr>
        <w:t>định</w:t>
      </w:r>
      <w:proofErr w:type="spellEnd"/>
      <w:r w:rsidRPr="007F1D3F">
        <w:rPr>
          <w:sz w:val="26"/>
          <w:szCs w:val="26"/>
        </w:rPr>
        <w:t xml:space="preserve"> </w:t>
      </w:r>
      <w:proofErr w:type="spellStart"/>
      <w:r w:rsidRPr="007F1D3F">
        <w:rPr>
          <w:sz w:val="26"/>
          <w:szCs w:val="26"/>
        </w:rPr>
        <w:t>số</w:t>
      </w:r>
      <w:proofErr w:type="spellEnd"/>
      <w:r w:rsidRPr="007F1D3F">
        <w:rPr>
          <w:sz w:val="26"/>
          <w:szCs w:val="26"/>
        </w:rPr>
        <w:t xml:space="preserve"> 2185/QĐ-UBND </w:t>
      </w:r>
      <w:proofErr w:type="spellStart"/>
      <w:r w:rsidRPr="007F1D3F">
        <w:rPr>
          <w:sz w:val="26"/>
          <w:szCs w:val="26"/>
        </w:rPr>
        <w:t>ngày</w:t>
      </w:r>
      <w:proofErr w:type="spellEnd"/>
      <w:r w:rsidRPr="007F1D3F">
        <w:rPr>
          <w:sz w:val="26"/>
          <w:szCs w:val="26"/>
        </w:rPr>
        <w:t xml:space="preserve"> 27/6/2019 </w:t>
      </w:r>
      <w:proofErr w:type="spellStart"/>
      <w:r w:rsidRPr="007F1D3F">
        <w:rPr>
          <w:sz w:val="26"/>
          <w:szCs w:val="26"/>
        </w:rPr>
        <w:t>của</w:t>
      </w:r>
      <w:proofErr w:type="spellEnd"/>
      <w:r w:rsidRPr="007F1D3F">
        <w:rPr>
          <w:sz w:val="26"/>
          <w:szCs w:val="26"/>
        </w:rPr>
        <w:t xml:space="preserve"> </w:t>
      </w:r>
      <w:proofErr w:type="spellStart"/>
      <w:r w:rsidRPr="007F1D3F">
        <w:rPr>
          <w:sz w:val="26"/>
          <w:szCs w:val="26"/>
        </w:rPr>
        <w:t>Chủ</w:t>
      </w:r>
      <w:proofErr w:type="spellEnd"/>
      <w:r w:rsidRPr="007F1D3F">
        <w:rPr>
          <w:sz w:val="26"/>
          <w:szCs w:val="26"/>
        </w:rPr>
        <w:t xml:space="preserve"> </w:t>
      </w:r>
      <w:proofErr w:type="spellStart"/>
      <w:r w:rsidRPr="007F1D3F">
        <w:rPr>
          <w:sz w:val="26"/>
          <w:szCs w:val="26"/>
        </w:rPr>
        <w:t>tịch</w:t>
      </w:r>
      <w:proofErr w:type="spellEnd"/>
      <w:r w:rsidRPr="007F1D3F">
        <w:rPr>
          <w:sz w:val="26"/>
          <w:szCs w:val="26"/>
        </w:rPr>
        <w:t xml:space="preserve"> UBND </w:t>
      </w:r>
      <w:proofErr w:type="spellStart"/>
      <w:r w:rsidRPr="007F1D3F">
        <w:rPr>
          <w:sz w:val="26"/>
          <w:szCs w:val="26"/>
        </w:rPr>
        <w:t>tỉnh</w:t>
      </w:r>
      <w:proofErr w:type="spellEnd"/>
      <w:r w:rsidRPr="007F1D3F">
        <w:rPr>
          <w:sz w:val="26"/>
          <w:szCs w:val="26"/>
        </w:rPr>
        <w:t xml:space="preserve"> Bình Định </w:t>
      </w:r>
      <w:proofErr w:type="spellStart"/>
      <w:r w:rsidRPr="007F1D3F">
        <w:rPr>
          <w:sz w:val="26"/>
          <w:szCs w:val="26"/>
        </w:rPr>
        <w:t>về</w:t>
      </w:r>
      <w:proofErr w:type="spellEnd"/>
      <w:r w:rsidRPr="007F1D3F">
        <w:rPr>
          <w:sz w:val="26"/>
          <w:szCs w:val="26"/>
        </w:rPr>
        <w:t xml:space="preserve"> </w:t>
      </w:r>
      <w:proofErr w:type="spellStart"/>
      <w:r w:rsidRPr="007F1D3F">
        <w:rPr>
          <w:sz w:val="26"/>
          <w:szCs w:val="26"/>
        </w:rPr>
        <w:t>việc</w:t>
      </w:r>
      <w:proofErr w:type="spellEnd"/>
      <w:r w:rsidRPr="007F1D3F">
        <w:rPr>
          <w:sz w:val="26"/>
          <w:szCs w:val="26"/>
        </w:rPr>
        <w:t xml:space="preserve"> </w:t>
      </w:r>
      <w:proofErr w:type="spellStart"/>
      <w:r w:rsidRPr="007F1D3F">
        <w:rPr>
          <w:sz w:val="26"/>
          <w:szCs w:val="26"/>
        </w:rPr>
        <w:t>phê</w:t>
      </w:r>
      <w:proofErr w:type="spellEnd"/>
      <w:r w:rsidRPr="007F1D3F">
        <w:rPr>
          <w:sz w:val="26"/>
          <w:szCs w:val="26"/>
        </w:rPr>
        <w:t xml:space="preserve"> </w:t>
      </w:r>
      <w:proofErr w:type="spellStart"/>
      <w:r w:rsidRPr="007F1D3F">
        <w:rPr>
          <w:sz w:val="26"/>
          <w:szCs w:val="26"/>
        </w:rPr>
        <w:t>duyệt</w:t>
      </w:r>
      <w:proofErr w:type="spellEnd"/>
      <w:r w:rsidRPr="007F1D3F">
        <w:rPr>
          <w:sz w:val="26"/>
          <w:szCs w:val="26"/>
        </w:rPr>
        <w:t xml:space="preserve"> </w:t>
      </w:r>
      <w:proofErr w:type="spellStart"/>
      <w:r w:rsidRPr="007F1D3F">
        <w:rPr>
          <w:sz w:val="26"/>
          <w:szCs w:val="26"/>
        </w:rPr>
        <w:t>đồ</w:t>
      </w:r>
      <w:proofErr w:type="spellEnd"/>
      <w:r w:rsidRPr="007F1D3F">
        <w:rPr>
          <w:sz w:val="26"/>
          <w:szCs w:val="26"/>
        </w:rPr>
        <w:t xml:space="preserve"> </w:t>
      </w:r>
      <w:proofErr w:type="spellStart"/>
      <w:r w:rsidRPr="007F1D3F">
        <w:rPr>
          <w:sz w:val="26"/>
          <w:szCs w:val="26"/>
        </w:rPr>
        <w:t>án</w:t>
      </w:r>
      <w:proofErr w:type="spellEnd"/>
      <w:r w:rsidRPr="007F1D3F">
        <w:rPr>
          <w:sz w:val="26"/>
          <w:szCs w:val="26"/>
        </w:rPr>
        <w:t xml:space="preserve"> </w:t>
      </w:r>
      <w:proofErr w:type="spellStart"/>
      <w:r w:rsidRPr="007F1D3F">
        <w:rPr>
          <w:sz w:val="26"/>
          <w:szCs w:val="26"/>
        </w:rPr>
        <w:t>quy</w:t>
      </w:r>
      <w:proofErr w:type="spellEnd"/>
      <w:r w:rsidRPr="007F1D3F">
        <w:rPr>
          <w:sz w:val="26"/>
          <w:szCs w:val="26"/>
        </w:rPr>
        <w:t xml:space="preserve"> </w:t>
      </w:r>
      <w:proofErr w:type="spellStart"/>
      <w:r w:rsidRPr="007F1D3F">
        <w:rPr>
          <w:sz w:val="26"/>
          <w:szCs w:val="26"/>
        </w:rPr>
        <w:t>hoạch</w:t>
      </w:r>
      <w:proofErr w:type="spellEnd"/>
      <w:r w:rsidRPr="007F1D3F">
        <w:rPr>
          <w:sz w:val="26"/>
          <w:szCs w:val="26"/>
        </w:rPr>
        <w:t xml:space="preserve"> </w:t>
      </w:r>
      <w:proofErr w:type="spellStart"/>
      <w:r w:rsidRPr="007F1D3F">
        <w:rPr>
          <w:sz w:val="26"/>
          <w:szCs w:val="26"/>
        </w:rPr>
        <w:t>chung</w:t>
      </w:r>
      <w:proofErr w:type="spellEnd"/>
      <w:r w:rsidRPr="007F1D3F">
        <w:rPr>
          <w:sz w:val="26"/>
          <w:szCs w:val="26"/>
        </w:rPr>
        <w:t xml:space="preserve"> </w:t>
      </w:r>
      <w:proofErr w:type="spellStart"/>
      <w:r w:rsidRPr="007F1D3F">
        <w:rPr>
          <w:sz w:val="26"/>
          <w:szCs w:val="26"/>
        </w:rPr>
        <w:t>xây</w:t>
      </w:r>
      <w:proofErr w:type="spellEnd"/>
      <w:r w:rsidRPr="007F1D3F">
        <w:rPr>
          <w:sz w:val="26"/>
          <w:szCs w:val="26"/>
        </w:rPr>
        <w:t xml:space="preserve"> </w:t>
      </w:r>
      <w:proofErr w:type="spellStart"/>
      <w:r w:rsidRPr="007F1D3F">
        <w:rPr>
          <w:sz w:val="26"/>
          <w:szCs w:val="26"/>
        </w:rPr>
        <w:t>dựng</w:t>
      </w:r>
      <w:proofErr w:type="spellEnd"/>
      <w:r w:rsidRPr="007F1D3F">
        <w:rPr>
          <w:sz w:val="26"/>
          <w:szCs w:val="26"/>
        </w:rPr>
        <w:t xml:space="preserve"> </w:t>
      </w:r>
      <w:proofErr w:type="spellStart"/>
      <w:r w:rsidRPr="007F1D3F">
        <w:rPr>
          <w:sz w:val="26"/>
          <w:szCs w:val="26"/>
        </w:rPr>
        <w:t>đô</w:t>
      </w:r>
      <w:proofErr w:type="spellEnd"/>
      <w:r w:rsidRPr="007F1D3F">
        <w:rPr>
          <w:sz w:val="26"/>
          <w:szCs w:val="26"/>
        </w:rPr>
        <w:t xml:space="preserve"> </w:t>
      </w:r>
      <w:proofErr w:type="spellStart"/>
      <w:r w:rsidRPr="007F1D3F">
        <w:rPr>
          <w:sz w:val="26"/>
          <w:szCs w:val="26"/>
        </w:rPr>
        <w:t>thị</w:t>
      </w:r>
      <w:proofErr w:type="spellEnd"/>
      <w:r w:rsidRPr="007F1D3F">
        <w:rPr>
          <w:sz w:val="26"/>
          <w:szCs w:val="26"/>
        </w:rPr>
        <w:t xml:space="preserve"> Hoài </w:t>
      </w:r>
      <w:proofErr w:type="spellStart"/>
      <w:r w:rsidRPr="007F1D3F">
        <w:rPr>
          <w:sz w:val="26"/>
          <w:szCs w:val="26"/>
        </w:rPr>
        <w:t>Nhơn</w:t>
      </w:r>
      <w:proofErr w:type="spellEnd"/>
      <w:r w:rsidRPr="007F1D3F">
        <w:rPr>
          <w:sz w:val="26"/>
          <w:szCs w:val="26"/>
        </w:rPr>
        <w:t xml:space="preserve">, </w:t>
      </w:r>
      <w:proofErr w:type="spellStart"/>
      <w:r w:rsidRPr="007F1D3F">
        <w:rPr>
          <w:sz w:val="26"/>
          <w:szCs w:val="26"/>
        </w:rPr>
        <w:t>tỉnh</w:t>
      </w:r>
      <w:proofErr w:type="spellEnd"/>
      <w:r w:rsidRPr="007F1D3F">
        <w:rPr>
          <w:sz w:val="26"/>
          <w:szCs w:val="26"/>
        </w:rPr>
        <w:t xml:space="preserve"> Bình Định </w:t>
      </w:r>
      <w:proofErr w:type="spellStart"/>
      <w:r w:rsidRPr="007F1D3F">
        <w:rPr>
          <w:sz w:val="26"/>
          <w:szCs w:val="26"/>
        </w:rPr>
        <w:t>đến</w:t>
      </w:r>
      <w:proofErr w:type="spellEnd"/>
      <w:r w:rsidRPr="007F1D3F">
        <w:rPr>
          <w:sz w:val="26"/>
          <w:szCs w:val="26"/>
        </w:rPr>
        <w:t xml:space="preserve"> </w:t>
      </w:r>
      <w:proofErr w:type="spellStart"/>
      <w:r w:rsidRPr="007F1D3F">
        <w:rPr>
          <w:sz w:val="26"/>
          <w:szCs w:val="26"/>
        </w:rPr>
        <w:t>năm</w:t>
      </w:r>
      <w:proofErr w:type="spellEnd"/>
      <w:r w:rsidRPr="007F1D3F">
        <w:rPr>
          <w:sz w:val="26"/>
          <w:szCs w:val="26"/>
        </w:rPr>
        <w:t xml:space="preserve"> 2035; </w:t>
      </w:r>
      <w:proofErr w:type="spellStart"/>
      <w:r w:rsidRPr="007F1D3F">
        <w:rPr>
          <w:sz w:val="26"/>
          <w:szCs w:val="26"/>
        </w:rPr>
        <w:t>Quyết</w:t>
      </w:r>
      <w:proofErr w:type="spellEnd"/>
      <w:r w:rsidRPr="007F1D3F">
        <w:rPr>
          <w:sz w:val="26"/>
          <w:szCs w:val="26"/>
        </w:rPr>
        <w:t xml:space="preserve"> </w:t>
      </w:r>
      <w:proofErr w:type="spellStart"/>
      <w:r w:rsidRPr="007F1D3F">
        <w:rPr>
          <w:sz w:val="26"/>
          <w:szCs w:val="26"/>
        </w:rPr>
        <w:t>định</w:t>
      </w:r>
      <w:proofErr w:type="spellEnd"/>
      <w:r w:rsidRPr="007F1D3F">
        <w:rPr>
          <w:sz w:val="26"/>
          <w:szCs w:val="26"/>
        </w:rPr>
        <w:t xml:space="preserve"> </w:t>
      </w:r>
      <w:proofErr w:type="spellStart"/>
      <w:r w:rsidRPr="007F1D3F">
        <w:rPr>
          <w:sz w:val="26"/>
          <w:szCs w:val="26"/>
        </w:rPr>
        <w:t>số</w:t>
      </w:r>
      <w:proofErr w:type="spellEnd"/>
      <w:r w:rsidRPr="007F1D3F">
        <w:rPr>
          <w:sz w:val="26"/>
          <w:szCs w:val="26"/>
        </w:rPr>
        <w:t xml:space="preserve"> 3512/QĐ-UBND </w:t>
      </w:r>
      <w:proofErr w:type="spellStart"/>
      <w:r w:rsidRPr="007F1D3F">
        <w:rPr>
          <w:sz w:val="26"/>
          <w:szCs w:val="26"/>
        </w:rPr>
        <w:t>ngày</w:t>
      </w:r>
      <w:proofErr w:type="spellEnd"/>
      <w:r w:rsidRPr="007F1D3F">
        <w:rPr>
          <w:sz w:val="26"/>
          <w:szCs w:val="26"/>
        </w:rPr>
        <w:t xml:space="preserve"> 24/8/2021 </w:t>
      </w:r>
      <w:proofErr w:type="spellStart"/>
      <w:r w:rsidRPr="007F1D3F">
        <w:rPr>
          <w:sz w:val="26"/>
          <w:szCs w:val="26"/>
        </w:rPr>
        <w:t>của</w:t>
      </w:r>
      <w:proofErr w:type="spellEnd"/>
      <w:r w:rsidRPr="007F1D3F">
        <w:rPr>
          <w:sz w:val="26"/>
          <w:szCs w:val="26"/>
        </w:rPr>
        <w:t xml:space="preserve"> </w:t>
      </w:r>
      <w:proofErr w:type="spellStart"/>
      <w:r w:rsidRPr="007F1D3F">
        <w:rPr>
          <w:sz w:val="26"/>
          <w:szCs w:val="26"/>
        </w:rPr>
        <w:t>Chủ</w:t>
      </w:r>
      <w:proofErr w:type="spellEnd"/>
      <w:r w:rsidRPr="007F1D3F">
        <w:rPr>
          <w:sz w:val="26"/>
          <w:szCs w:val="26"/>
        </w:rPr>
        <w:t xml:space="preserve"> </w:t>
      </w:r>
      <w:proofErr w:type="spellStart"/>
      <w:r w:rsidRPr="007F1D3F">
        <w:rPr>
          <w:sz w:val="26"/>
          <w:szCs w:val="26"/>
        </w:rPr>
        <w:t>tịch</w:t>
      </w:r>
      <w:proofErr w:type="spellEnd"/>
      <w:r w:rsidRPr="007F1D3F">
        <w:rPr>
          <w:sz w:val="26"/>
          <w:szCs w:val="26"/>
        </w:rPr>
        <w:t xml:space="preserve"> </w:t>
      </w:r>
      <w:r w:rsidRPr="007F1D3F">
        <w:rPr>
          <w:sz w:val="26"/>
          <w:szCs w:val="26"/>
        </w:rPr>
        <w:lastRenderedPageBreak/>
        <w:t xml:space="preserve">UBND </w:t>
      </w:r>
      <w:proofErr w:type="spellStart"/>
      <w:r w:rsidRPr="007F1D3F">
        <w:rPr>
          <w:sz w:val="26"/>
          <w:szCs w:val="26"/>
        </w:rPr>
        <w:t>tỉnh</w:t>
      </w:r>
      <w:proofErr w:type="spellEnd"/>
      <w:r w:rsidRPr="007F1D3F">
        <w:rPr>
          <w:sz w:val="26"/>
          <w:szCs w:val="26"/>
        </w:rPr>
        <w:t xml:space="preserve"> Bình Định </w:t>
      </w:r>
      <w:proofErr w:type="spellStart"/>
      <w:r w:rsidRPr="007F1D3F">
        <w:rPr>
          <w:sz w:val="26"/>
          <w:szCs w:val="26"/>
        </w:rPr>
        <w:t>về</w:t>
      </w:r>
      <w:proofErr w:type="spellEnd"/>
      <w:r w:rsidRPr="007F1D3F">
        <w:rPr>
          <w:sz w:val="26"/>
          <w:szCs w:val="26"/>
        </w:rPr>
        <w:t xml:space="preserve"> </w:t>
      </w:r>
      <w:proofErr w:type="spellStart"/>
      <w:r w:rsidRPr="007F1D3F">
        <w:rPr>
          <w:sz w:val="26"/>
          <w:szCs w:val="26"/>
        </w:rPr>
        <w:t>việc</w:t>
      </w:r>
      <w:proofErr w:type="spellEnd"/>
      <w:r w:rsidRPr="007F1D3F">
        <w:rPr>
          <w:sz w:val="26"/>
          <w:szCs w:val="26"/>
        </w:rPr>
        <w:t xml:space="preserve"> </w:t>
      </w:r>
      <w:proofErr w:type="spellStart"/>
      <w:r w:rsidRPr="007F1D3F">
        <w:rPr>
          <w:sz w:val="26"/>
          <w:szCs w:val="26"/>
        </w:rPr>
        <w:t>phê</w:t>
      </w:r>
      <w:proofErr w:type="spellEnd"/>
      <w:r w:rsidRPr="007F1D3F">
        <w:rPr>
          <w:sz w:val="26"/>
          <w:szCs w:val="26"/>
        </w:rPr>
        <w:t xml:space="preserve"> </w:t>
      </w:r>
      <w:proofErr w:type="spellStart"/>
      <w:r w:rsidRPr="007F1D3F">
        <w:rPr>
          <w:sz w:val="26"/>
          <w:szCs w:val="26"/>
        </w:rPr>
        <w:t>duyệt</w:t>
      </w:r>
      <w:proofErr w:type="spellEnd"/>
      <w:r w:rsidRPr="007F1D3F">
        <w:rPr>
          <w:sz w:val="26"/>
          <w:szCs w:val="26"/>
        </w:rPr>
        <w:t xml:space="preserve"> </w:t>
      </w:r>
      <w:proofErr w:type="spellStart"/>
      <w:r w:rsidRPr="007F1D3F">
        <w:rPr>
          <w:sz w:val="26"/>
          <w:szCs w:val="26"/>
        </w:rPr>
        <w:t>điều</w:t>
      </w:r>
      <w:proofErr w:type="spellEnd"/>
      <w:r w:rsidRPr="007F1D3F">
        <w:rPr>
          <w:sz w:val="26"/>
          <w:szCs w:val="26"/>
        </w:rPr>
        <w:t xml:space="preserve"> </w:t>
      </w:r>
      <w:proofErr w:type="spellStart"/>
      <w:r w:rsidRPr="007F1D3F">
        <w:rPr>
          <w:sz w:val="26"/>
          <w:szCs w:val="26"/>
        </w:rPr>
        <w:t>chỉnh</w:t>
      </w:r>
      <w:proofErr w:type="spellEnd"/>
      <w:r w:rsidRPr="007F1D3F">
        <w:rPr>
          <w:sz w:val="26"/>
          <w:szCs w:val="26"/>
        </w:rPr>
        <w:t xml:space="preserve"> </w:t>
      </w:r>
      <w:proofErr w:type="spellStart"/>
      <w:r w:rsidRPr="007F1D3F">
        <w:rPr>
          <w:sz w:val="26"/>
          <w:szCs w:val="26"/>
        </w:rPr>
        <w:t>cục</w:t>
      </w:r>
      <w:proofErr w:type="spellEnd"/>
      <w:r w:rsidRPr="007F1D3F">
        <w:rPr>
          <w:sz w:val="26"/>
          <w:szCs w:val="26"/>
        </w:rPr>
        <w:t xml:space="preserve"> </w:t>
      </w:r>
      <w:proofErr w:type="spellStart"/>
      <w:r w:rsidRPr="007F1D3F">
        <w:rPr>
          <w:sz w:val="26"/>
          <w:szCs w:val="26"/>
        </w:rPr>
        <w:t>bộ</w:t>
      </w:r>
      <w:proofErr w:type="spellEnd"/>
      <w:r w:rsidRPr="007F1D3F">
        <w:rPr>
          <w:sz w:val="26"/>
          <w:szCs w:val="26"/>
        </w:rPr>
        <w:t xml:space="preserve"> </w:t>
      </w:r>
      <w:proofErr w:type="spellStart"/>
      <w:r w:rsidRPr="007F1D3F">
        <w:rPr>
          <w:sz w:val="26"/>
          <w:szCs w:val="26"/>
        </w:rPr>
        <w:t>đồ</w:t>
      </w:r>
      <w:proofErr w:type="spellEnd"/>
      <w:r w:rsidRPr="007F1D3F">
        <w:rPr>
          <w:sz w:val="26"/>
          <w:szCs w:val="26"/>
        </w:rPr>
        <w:t xml:space="preserve"> </w:t>
      </w:r>
      <w:proofErr w:type="spellStart"/>
      <w:r w:rsidRPr="007F1D3F">
        <w:rPr>
          <w:sz w:val="26"/>
          <w:szCs w:val="26"/>
        </w:rPr>
        <w:t>án</w:t>
      </w:r>
      <w:proofErr w:type="spellEnd"/>
      <w:r w:rsidRPr="007F1D3F">
        <w:rPr>
          <w:sz w:val="26"/>
          <w:szCs w:val="26"/>
        </w:rPr>
        <w:t xml:space="preserve"> Quy </w:t>
      </w:r>
      <w:proofErr w:type="spellStart"/>
      <w:r w:rsidRPr="007F1D3F">
        <w:rPr>
          <w:sz w:val="26"/>
          <w:szCs w:val="26"/>
        </w:rPr>
        <w:t>hoạch</w:t>
      </w:r>
      <w:proofErr w:type="spellEnd"/>
      <w:r w:rsidRPr="007F1D3F">
        <w:rPr>
          <w:sz w:val="26"/>
          <w:szCs w:val="26"/>
        </w:rPr>
        <w:t xml:space="preserve"> </w:t>
      </w:r>
      <w:proofErr w:type="spellStart"/>
      <w:r w:rsidRPr="007F1D3F">
        <w:rPr>
          <w:sz w:val="26"/>
          <w:szCs w:val="26"/>
        </w:rPr>
        <w:t>chung</w:t>
      </w:r>
      <w:proofErr w:type="spellEnd"/>
      <w:r w:rsidRPr="007F1D3F">
        <w:rPr>
          <w:sz w:val="26"/>
          <w:szCs w:val="26"/>
        </w:rPr>
        <w:t xml:space="preserve"> </w:t>
      </w:r>
      <w:proofErr w:type="spellStart"/>
      <w:r w:rsidRPr="007F1D3F">
        <w:rPr>
          <w:sz w:val="26"/>
          <w:szCs w:val="26"/>
        </w:rPr>
        <w:t>xây</w:t>
      </w:r>
      <w:proofErr w:type="spellEnd"/>
      <w:r w:rsidRPr="007F1D3F">
        <w:rPr>
          <w:sz w:val="26"/>
          <w:szCs w:val="26"/>
        </w:rPr>
        <w:t xml:space="preserve"> </w:t>
      </w:r>
      <w:proofErr w:type="spellStart"/>
      <w:r w:rsidRPr="007F1D3F">
        <w:rPr>
          <w:sz w:val="26"/>
          <w:szCs w:val="26"/>
        </w:rPr>
        <w:t>dựng</w:t>
      </w:r>
      <w:proofErr w:type="spellEnd"/>
      <w:r w:rsidRPr="007F1D3F">
        <w:rPr>
          <w:sz w:val="26"/>
          <w:szCs w:val="26"/>
        </w:rPr>
        <w:t xml:space="preserve"> </w:t>
      </w:r>
      <w:proofErr w:type="spellStart"/>
      <w:r w:rsidRPr="007F1D3F">
        <w:rPr>
          <w:sz w:val="26"/>
          <w:szCs w:val="26"/>
        </w:rPr>
        <w:t>đô</w:t>
      </w:r>
      <w:proofErr w:type="spellEnd"/>
      <w:r w:rsidRPr="007F1D3F">
        <w:rPr>
          <w:sz w:val="26"/>
          <w:szCs w:val="26"/>
        </w:rPr>
        <w:t xml:space="preserve"> </w:t>
      </w:r>
      <w:proofErr w:type="spellStart"/>
      <w:r w:rsidRPr="007F1D3F">
        <w:rPr>
          <w:sz w:val="26"/>
          <w:szCs w:val="26"/>
        </w:rPr>
        <w:t>thị</w:t>
      </w:r>
      <w:proofErr w:type="spellEnd"/>
      <w:r w:rsidRPr="007F1D3F">
        <w:rPr>
          <w:sz w:val="26"/>
          <w:szCs w:val="26"/>
        </w:rPr>
        <w:t xml:space="preserve"> Hoài </w:t>
      </w:r>
      <w:proofErr w:type="spellStart"/>
      <w:r w:rsidRPr="007F1D3F">
        <w:rPr>
          <w:sz w:val="26"/>
          <w:szCs w:val="26"/>
        </w:rPr>
        <w:t>Nhơn</w:t>
      </w:r>
      <w:proofErr w:type="spellEnd"/>
      <w:r w:rsidRPr="007F1D3F">
        <w:rPr>
          <w:sz w:val="26"/>
          <w:szCs w:val="26"/>
        </w:rPr>
        <w:t xml:space="preserve">, </w:t>
      </w:r>
      <w:proofErr w:type="spellStart"/>
      <w:r w:rsidRPr="007F1D3F">
        <w:rPr>
          <w:sz w:val="26"/>
          <w:szCs w:val="26"/>
        </w:rPr>
        <w:t>tỉnh</w:t>
      </w:r>
      <w:proofErr w:type="spellEnd"/>
      <w:r w:rsidRPr="007F1D3F">
        <w:rPr>
          <w:sz w:val="26"/>
          <w:szCs w:val="26"/>
        </w:rPr>
        <w:t xml:space="preserve"> Bình Định </w:t>
      </w:r>
      <w:proofErr w:type="spellStart"/>
      <w:r w:rsidRPr="007F1D3F">
        <w:rPr>
          <w:sz w:val="26"/>
          <w:szCs w:val="26"/>
        </w:rPr>
        <w:t>đến</w:t>
      </w:r>
      <w:proofErr w:type="spellEnd"/>
      <w:r w:rsidRPr="007F1D3F">
        <w:rPr>
          <w:sz w:val="26"/>
          <w:szCs w:val="26"/>
        </w:rPr>
        <w:t xml:space="preserve"> </w:t>
      </w:r>
      <w:proofErr w:type="spellStart"/>
      <w:r w:rsidRPr="007F1D3F">
        <w:rPr>
          <w:sz w:val="26"/>
          <w:szCs w:val="26"/>
        </w:rPr>
        <w:t>năm</w:t>
      </w:r>
      <w:proofErr w:type="spellEnd"/>
      <w:r w:rsidRPr="007F1D3F">
        <w:rPr>
          <w:sz w:val="26"/>
          <w:szCs w:val="26"/>
        </w:rPr>
        <w:t xml:space="preserve"> 2035; </w:t>
      </w:r>
      <w:proofErr w:type="spellStart"/>
      <w:r w:rsidRPr="007F1D3F">
        <w:rPr>
          <w:sz w:val="26"/>
          <w:szCs w:val="26"/>
        </w:rPr>
        <w:t>Quyết</w:t>
      </w:r>
      <w:proofErr w:type="spellEnd"/>
      <w:r w:rsidRPr="007F1D3F">
        <w:rPr>
          <w:sz w:val="26"/>
          <w:szCs w:val="26"/>
        </w:rPr>
        <w:t xml:space="preserve"> </w:t>
      </w:r>
      <w:proofErr w:type="spellStart"/>
      <w:r w:rsidRPr="007F1D3F">
        <w:rPr>
          <w:sz w:val="26"/>
          <w:szCs w:val="26"/>
        </w:rPr>
        <w:t>định</w:t>
      </w:r>
      <w:proofErr w:type="spellEnd"/>
      <w:r w:rsidRPr="007F1D3F">
        <w:rPr>
          <w:sz w:val="26"/>
          <w:szCs w:val="26"/>
        </w:rPr>
        <w:t xml:space="preserve"> </w:t>
      </w:r>
      <w:proofErr w:type="spellStart"/>
      <w:r w:rsidRPr="007F1D3F">
        <w:rPr>
          <w:sz w:val="26"/>
          <w:szCs w:val="26"/>
        </w:rPr>
        <w:t>số</w:t>
      </w:r>
      <w:proofErr w:type="spellEnd"/>
      <w:r w:rsidRPr="007F1D3F">
        <w:rPr>
          <w:sz w:val="26"/>
          <w:szCs w:val="26"/>
        </w:rPr>
        <w:t xml:space="preserve"> 2841/QĐ-UBND </w:t>
      </w:r>
      <w:proofErr w:type="spellStart"/>
      <w:r w:rsidRPr="007F1D3F">
        <w:rPr>
          <w:sz w:val="26"/>
          <w:szCs w:val="26"/>
        </w:rPr>
        <w:t>ngày</w:t>
      </w:r>
      <w:proofErr w:type="spellEnd"/>
      <w:r w:rsidRPr="007F1D3F">
        <w:rPr>
          <w:sz w:val="26"/>
          <w:szCs w:val="26"/>
        </w:rPr>
        <w:t xml:space="preserve"> 31/8/2022 </w:t>
      </w:r>
      <w:proofErr w:type="spellStart"/>
      <w:r w:rsidRPr="007F1D3F">
        <w:rPr>
          <w:sz w:val="26"/>
          <w:szCs w:val="26"/>
        </w:rPr>
        <w:t>của</w:t>
      </w:r>
      <w:proofErr w:type="spellEnd"/>
      <w:r w:rsidRPr="007F1D3F">
        <w:rPr>
          <w:sz w:val="26"/>
          <w:szCs w:val="26"/>
        </w:rPr>
        <w:t xml:space="preserve"> </w:t>
      </w:r>
      <w:proofErr w:type="spellStart"/>
      <w:r w:rsidRPr="007F1D3F">
        <w:rPr>
          <w:sz w:val="26"/>
          <w:szCs w:val="26"/>
        </w:rPr>
        <w:t>Chủ</w:t>
      </w:r>
      <w:proofErr w:type="spellEnd"/>
      <w:r w:rsidRPr="007F1D3F">
        <w:rPr>
          <w:sz w:val="26"/>
          <w:szCs w:val="26"/>
        </w:rPr>
        <w:t xml:space="preserve"> </w:t>
      </w:r>
      <w:proofErr w:type="spellStart"/>
      <w:r w:rsidRPr="007F1D3F">
        <w:rPr>
          <w:sz w:val="26"/>
          <w:szCs w:val="26"/>
        </w:rPr>
        <w:t>tịch</w:t>
      </w:r>
      <w:proofErr w:type="spellEnd"/>
      <w:r w:rsidRPr="007F1D3F">
        <w:rPr>
          <w:sz w:val="26"/>
          <w:szCs w:val="26"/>
        </w:rPr>
        <w:t xml:space="preserve"> UBND </w:t>
      </w:r>
      <w:proofErr w:type="spellStart"/>
      <w:r w:rsidRPr="007F1D3F">
        <w:rPr>
          <w:sz w:val="26"/>
          <w:szCs w:val="26"/>
        </w:rPr>
        <w:t>tỉnh</w:t>
      </w:r>
      <w:proofErr w:type="spellEnd"/>
      <w:r w:rsidRPr="007F1D3F">
        <w:rPr>
          <w:sz w:val="26"/>
          <w:szCs w:val="26"/>
        </w:rPr>
        <w:t xml:space="preserve"> Bình Định </w:t>
      </w:r>
      <w:proofErr w:type="spellStart"/>
      <w:r w:rsidRPr="007F1D3F">
        <w:rPr>
          <w:sz w:val="26"/>
          <w:szCs w:val="26"/>
        </w:rPr>
        <w:t>về</w:t>
      </w:r>
      <w:proofErr w:type="spellEnd"/>
      <w:r w:rsidRPr="007F1D3F">
        <w:rPr>
          <w:sz w:val="26"/>
          <w:szCs w:val="26"/>
        </w:rPr>
        <w:t xml:space="preserve"> </w:t>
      </w:r>
      <w:proofErr w:type="spellStart"/>
      <w:r w:rsidRPr="007F1D3F">
        <w:rPr>
          <w:sz w:val="26"/>
          <w:szCs w:val="26"/>
        </w:rPr>
        <w:t>việc</w:t>
      </w:r>
      <w:proofErr w:type="spellEnd"/>
      <w:r w:rsidRPr="007F1D3F">
        <w:rPr>
          <w:sz w:val="26"/>
          <w:szCs w:val="26"/>
        </w:rPr>
        <w:t xml:space="preserve"> </w:t>
      </w:r>
      <w:proofErr w:type="spellStart"/>
      <w:r w:rsidRPr="007F1D3F">
        <w:rPr>
          <w:sz w:val="26"/>
          <w:szCs w:val="26"/>
        </w:rPr>
        <w:t>phê</w:t>
      </w:r>
      <w:proofErr w:type="spellEnd"/>
      <w:r w:rsidRPr="007F1D3F">
        <w:rPr>
          <w:sz w:val="26"/>
          <w:szCs w:val="26"/>
        </w:rPr>
        <w:t xml:space="preserve"> </w:t>
      </w:r>
      <w:proofErr w:type="spellStart"/>
      <w:r w:rsidRPr="007F1D3F">
        <w:rPr>
          <w:sz w:val="26"/>
          <w:szCs w:val="26"/>
        </w:rPr>
        <w:t>duyệt</w:t>
      </w:r>
      <w:proofErr w:type="spellEnd"/>
      <w:r w:rsidRPr="007F1D3F">
        <w:rPr>
          <w:sz w:val="26"/>
          <w:szCs w:val="26"/>
        </w:rPr>
        <w:t xml:space="preserve"> </w:t>
      </w:r>
      <w:proofErr w:type="spellStart"/>
      <w:r w:rsidRPr="007F1D3F">
        <w:rPr>
          <w:sz w:val="26"/>
          <w:szCs w:val="26"/>
        </w:rPr>
        <w:t>điều</w:t>
      </w:r>
      <w:proofErr w:type="spellEnd"/>
      <w:r w:rsidRPr="007F1D3F">
        <w:rPr>
          <w:sz w:val="26"/>
          <w:szCs w:val="26"/>
        </w:rPr>
        <w:t xml:space="preserve"> </w:t>
      </w:r>
      <w:proofErr w:type="spellStart"/>
      <w:r w:rsidRPr="007F1D3F">
        <w:rPr>
          <w:sz w:val="26"/>
          <w:szCs w:val="26"/>
        </w:rPr>
        <w:t>chỉnh</w:t>
      </w:r>
      <w:proofErr w:type="spellEnd"/>
      <w:r w:rsidRPr="007F1D3F">
        <w:rPr>
          <w:sz w:val="26"/>
          <w:szCs w:val="26"/>
        </w:rPr>
        <w:t xml:space="preserve"> </w:t>
      </w:r>
      <w:proofErr w:type="spellStart"/>
      <w:r w:rsidRPr="007F1D3F">
        <w:rPr>
          <w:sz w:val="26"/>
          <w:szCs w:val="26"/>
        </w:rPr>
        <w:t>cục</w:t>
      </w:r>
      <w:proofErr w:type="spellEnd"/>
      <w:r w:rsidRPr="007F1D3F">
        <w:rPr>
          <w:sz w:val="26"/>
          <w:szCs w:val="26"/>
        </w:rPr>
        <w:t xml:space="preserve"> </w:t>
      </w:r>
      <w:proofErr w:type="spellStart"/>
      <w:r w:rsidRPr="007F1D3F">
        <w:rPr>
          <w:sz w:val="26"/>
          <w:szCs w:val="26"/>
        </w:rPr>
        <w:t>bộ</w:t>
      </w:r>
      <w:proofErr w:type="spellEnd"/>
      <w:r w:rsidRPr="007F1D3F">
        <w:rPr>
          <w:sz w:val="26"/>
          <w:szCs w:val="26"/>
        </w:rPr>
        <w:t xml:space="preserve"> </w:t>
      </w:r>
      <w:proofErr w:type="spellStart"/>
      <w:r w:rsidRPr="007F1D3F">
        <w:rPr>
          <w:sz w:val="26"/>
          <w:szCs w:val="26"/>
        </w:rPr>
        <w:t>đồ</w:t>
      </w:r>
      <w:proofErr w:type="spellEnd"/>
      <w:r w:rsidRPr="007F1D3F">
        <w:rPr>
          <w:sz w:val="26"/>
          <w:szCs w:val="26"/>
        </w:rPr>
        <w:t xml:space="preserve"> </w:t>
      </w:r>
      <w:proofErr w:type="spellStart"/>
      <w:r w:rsidRPr="007F1D3F">
        <w:rPr>
          <w:sz w:val="26"/>
          <w:szCs w:val="26"/>
        </w:rPr>
        <w:t>án</w:t>
      </w:r>
      <w:proofErr w:type="spellEnd"/>
      <w:r w:rsidRPr="007F1D3F">
        <w:rPr>
          <w:sz w:val="26"/>
          <w:szCs w:val="26"/>
        </w:rPr>
        <w:t xml:space="preserve"> Quy </w:t>
      </w:r>
      <w:proofErr w:type="spellStart"/>
      <w:r w:rsidRPr="007F1D3F">
        <w:rPr>
          <w:sz w:val="26"/>
          <w:szCs w:val="26"/>
        </w:rPr>
        <w:t>hoạch</w:t>
      </w:r>
      <w:proofErr w:type="spellEnd"/>
      <w:r w:rsidRPr="007F1D3F">
        <w:rPr>
          <w:sz w:val="26"/>
          <w:szCs w:val="26"/>
        </w:rPr>
        <w:t xml:space="preserve"> </w:t>
      </w:r>
      <w:proofErr w:type="spellStart"/>
      <w:r w:rsidRPr="007F1D3F">
        <w:rPr>
          <w:sz w:val="26"/>
          <w:szCs w:val="26"/>
        </w:rPr>
        <w:t>chung</w:t>
      </w:r>
      <w:proofErr w:type="spellEnd"/>
      <w:r w:rsidRPr="007F1D3F">
        <w:rPr>
          <w:sz w:val="26"/>
          <w:szCs w:val="26"/>
        </w:rPr>
        <w:t xml:space="preserve"> </w:t>
      </w:r>
      <w:proofErr w:type="spellStart"/>
      <w:r w:rsidRPr="007F1D3F">
        <w:rPr>
          <w:sz w:val="26"/>
          <w:szCs w:val="26"/>
        </w:rPr>
        <w:t>xây</w:t>
      </w:r>
      <w:proofErr w:type="spellEnd"/>
      <w:r w:rsidRPr="007F1D3F">
        <w:rPr>
          <w:sz w:val="26"/>
          <w:szCs w:val="26"/>
        </w:rPr>
        <w:t xml:space="preserve"> </w:t>
      </w:r>
      <w:proofErr w:type="spellStart"/>
      <w:r w:rsidRPr="007F1D3F">
        <w:rPr>
          <w:sz w:val="26"/>
          <w:szCs w:val="26"/>
        </w:rPr>
        <w:t>dựng</w:t>
      </w:r>
      <w:proofErr w:type="spellEnd"/>
      <w:r w:rsidRPr="007F1D3F">
        <w:rPr>
          <w:sz w:val="26"/>
          <w:szCs w:val="26"/>
        </w:rPr>
        <w:t xml:space="preserve"> </w:t>
      </w:r>
      <w:proofErr w:type="spellStart"/>
      <w:r w:rsidRPr="007F1D3F">
        <w:rPr>
          <w:sz w:val="26"/>
          <w:szCs w:val="26"/>
        </w:rPr>
        <w:t>đô</w:t>
      </w:r>
      <w:proofErr w:type="spellEnd"/>
      <w:r w:rsidRPr="007F1D3F">
        <w:rPr>
          <w:sz w:val="26"/>
          <w:szCs w:val="26"/>
        </w:rPr>
        <w:t xml:space="preserve"> </w:t>
      </w:r>
      <w:proofErr w:type="spellStart"/>
      <w:r w:rsidRPr="007F1D3F">
        <w:rPr>
          <w:sz w:val="26"/>
          <w:szCs w:val="26"/>
        </w:rPr>
        <w:t>thị</w:t>
      </w:r>
      <w:proofErr w:type="spellEnd"/>
      <w:r w:rsidRPr="007F1D3F">
        <w:rPr>
          <w:sz w:val="26"/>
          <w:szCs w:val="26"/>
        </w:rPr>
        <w:t xml:space="preserve"> Hoài </w:t>
      </w:r>
      <w:proofErr w:type="spellStart"/>
      <w:r w:rsidRPr="007F1D3F">
        <w:rPr>
          <w:sz w:val="26"/>
          <w:szCs w:val="26"/>
        </w:rPr>
        <w:t>Nhơn</w:t>
      </w:r>
      <w:proofErr w:type="spellEnd"/>
      <w:r w:rsidRPr="007F1D3F">
        <w:rPr>
          <w:sz w:val="26"/>
          <w:szCs w:val="26"/>
        </w:rPr>
        <w:t xml:space="preserve">, </w:t>
      </w:r>
      <w:proofErr w:type="spellStart"/>
      <w:r w:rsidRPr="007F1D3F">
        <w:rPr>
          <w:sz w:val="26"/>
          <w:szCs w:val="26"/>
        </w:rPr>
        <w:t>tỉnh</w:t>
      </w:r>
      <w:proofErr w:type="spellEnd"/>
      <w:r w:rsidRPr="007F1D3F">
        <w:rPr>
          <w:sz w:val="26"/>
          <w:szCs w:val="26"/>
        </w:rPr>
        <w:t xml:space="preserve"> Bình Định </w:t>
      </w:r>
      <w:proofErr w:type="spellStart"/>
      <w:r w:rsidRPr="007F1D3F">
        <w:rPr>
          <w:sz w:val="26"/>
          <w:szCs w:val="26"/>
        </w:rPr>
        <w:t>đến</w:t>
      </w:r>
      <w:proofErr w:type="spellEnd"/>
      <w:r w:rsidRPr="007F1D3F">
        <w:rPr>
          <w:sz w:val="26"/>
          <w:szCs w:val="26"/>
        </w:rPr>
        <w:t xml:space="preserve"> </w:t>
      </w:r>
      <w:proofErr w:type="spellStart"/>
      <w:r w:rsidRPr="007F1D3F">
        <w:rPr>
          <w:sz w:val="26"/>
          <w:szCs w:val="26"/>
        </w:rPr>
        <w:t>năm</w:t>
      </w:r>
      <w:proofErr w:type="spellEnd"/>
      <w:r w:rsidRPr="007F1D3F">
        <w:rPr>
          <w:sz w:val="26"/>
          <w:szCs w:val="26"/>
        </w:rPr>
        <w:t xml:space="preserve"> 2035; </w:t>
      </w:r>
      <w:proofErr w:type="spellStart"/>
      <w:r w:rsidRPr="007F1D3F">
        <w:rPr>
          <w:sz w:val="26"/>
          <w:szCs w:val="26"/>
        </w:rPr>
        <w:t>Quyết</w:t>
      </w:r>
      <w:proofErr w:type="spellEnd"/>
      <w:r w:rsidRPr="007F1D3F">
        <w:rPr>
          <w:sz w:val="26"/>
          <w:szCs w:val="26"/>
        </w:rPr>
        <w:t xml:space="preserve"> </w:t>
      </w:r>
      <w:proofErr w:type="spellStart"/>
      <w:r w:rsidRPr="007F1D3F">
        <w:rPr>
          <w:sz w:val="26"/>
          <w:szCs w:val="26"/>
        </w:rPr>
        <w:t>định</w:t>
      </w:r>
      <w:proofErr w:type="spellEnd"/>
      <w:r w:rsidRPr="007F1D3F">
        <w:rPr>
          <w:sz w:val="26"/>
          <w:szCs w:val="26"/>
        </w:rPr>
        <w:t xml:space="preserve"> </w:t>
      </w:r>
      <w:proofErr w:type="spellStart"/>
      <w:r w:rsidRPr="007F1D3F">
        <w:rPr>
          <w:sz w:val="26"/>
          <w:szCs w:val="26"/>
        </w:rPr>
        <w:t>số</w:t>
      </w:r>
      <w:proofErr w:type="spellEnd"/>
      <w:r w:rsidRPr="007F1D3F">
        <w:rPr>
          <w:sz w:val="26"/>
          <w:szCs w:val="26"/>
        </w:rPr>
        <w:t xml:space="preserve"> 3438/QĐ-UBND </w:t>
      </w:r>
      <w:proofErr w:type="spellStart"/>
      <w:r w:rsidRPr="007F1D3F">
        <w:rPr>
          <w:sz w:val="26"/>
          <w:szCs w:val="26"/>
        </w:rPr>
        <w:t>ngày</w:t>
      </w:r>
      <w:proofErr w:type="spellEnd"/>
      <w:r w:rsidRPr="007F1D3F">
        <w:rPr>
          <w:sz w:val="26"/>
          <w:szCs w:val="26"/>
        </w:rPr>
        <w:t xml:space="preserve"> 18/9/2023 </w:t>
      </w:r>
      <w:proofErr w:type="spellStart"/>
      <w:r w:rsidRPr="007F1D3F">
        <w:rPr>
          <w:sz w:val="26"/>
          <w:szCs w:val="26"/>
        </w:rPr>
        <w:t>của</w:t>
      </w:r>
      <w:proofErr w:type="spellEnd"/>
      <w:r w:rsidRPr="007F1D3F">
        <w:rPr>
          <w:sz w:val="26"/>
          <w:szCs w:val="26"/>
        </w:rPr>
        <w:t xml:space="preserve"> </w:t>
      </w:r>
      <w:proofErr w:type="spellStart"/>
      <w:r w:rsidRPr="007F1D3F">
        <w:rPr>
          <w:sz w:val="26"/>
          <w:szCs w:val="26"/>
        </w:rPr>
        <w:t>Chủ</w:t>
      </w:r>
      <w:proofErr w:type="spellEnd"/>
      <w:r w:rsidRPr="007F1D3F">
        <w:rPr>
          <w:sz w:val="26"/>
          <w:szCs w:val="26"/>
        </w:rPr>
        <w:t xml:space="preserve"> </w:t>
      </w:r>
      <w:proofErr w:type="spellStart"/>
      <w:r w:rsidRPr="007F1D3F">
        <w:rPr>
          <w:sz w:val="26"/>
          <w:szCs w:val="26"/>
        </w:rPr>
        <w:t>tịch</w:t>
      </w:r>
      <w:proofErr w:type="spellEnd"/>
      <w:r w:rsidRPr="007F1D3F">
        <w:rPr>
          <w:sz w:val="26"/>
          <w:szCs w:val="26"/>
        </w:rPr>
        <w:t xml:space="preserve"> UBND </w:t>
      </w:r>
      <w:proofErr w:type="spellStart"/>
      <w:r w:rsidRPr="007F1D3F">
        <w:rPr>
          <w:sz w:val="26"/>
          <w:szCs w:val="26"/>
        </w:rPr>
        <w:t>tỉnh</w:t>
      </w:r>
      <w:proofErr w:type="spellEnd"/>
      <w:r w:rsidRPr="007F1D3F">
        <w:rPr>
          <w:sz w:val="26"/>
          <w:szCs w:val="26"/>
        </w:rPr>
        <w:t xml:space="preserve"> Bình Định </w:t>
      </w:r>
      <w:proofErr w:type="spellStart"/>
      <w:r w:rsidRPr="007F1D3F">
        <w:rPr>
          <w:sz w:val="26"/>
          <w:szCs w:val="26"/>
        </w:rPr>
        <w:t>về</w:t>
      </w:r>
      <w:proofErr w:type="spellEnd"/>
      <w:r w:rsidRPr="007F1D3F">
        <w:rPr>
          <w:sz w:val="26"/>
          <w:szCs w:val="26"/>
        </w:rPr>
        <w:t xml:space="preserve"> </w:t>
      </w:r>
      <w:proofErr w:type="spellStart"/>
      <w:r w:rsidRPr="007F1D3F">
        <w:rPr>
          <w:sz w:val="26"/>
          <w:szCs w:val="26"/>
        </w:rPr>
        <w:t>việc</w:t>
      </w:r>
      <w:proofErr w:type="spellEnd"/>
      <w:r w:rsidRPr="007F1D3F">
        <w:rPr>
          <w:sz w:val="26"/>
          <w:szCs w:val="26"/>
        </w:rPr>
        <w:t xml:space="preserve"> </w:t>
      </w:r>
      <w:proofErr w:type="spellStart"/>
      <w:r w:rsidRPr="007F1D3F">
        <w:rPr>
          <w:sz w:val="26"/>
          <w:szCs w:val="26"/>
        </w:rPr>
        <w:t>phê</w:t>
      </w:r>
      <w:proofErr w:type="spellEnd"/>
      <w:r w:rsidRPr="007F1D3F">
        <w:rPr>
          <w:sz w:val="26"/>
          <w:szCs w:val="26"/>
        </w:rPr>
        <w:t xml:space="preserve"> </w:t>
      </w:r>
      <w:proofErr w:type="spellStart"/>
      <w:r w:rsidRPr="007F1D3F">
        <w:rPr>
          <w:sz w:val="26"/>
          <w:szCs w:val="26"/>
        </w:rPr>
        <w:t>duyệt</w:t>
      </w:r>
      <w:proofErr w:type="spellEnd"/>
      <w:r w:rsidRPr="007F1D3F">
        <w:rPr>
          <w:sz w:val="26"/>
          <w:szCs w:val="26"/>
        </w:rPr>
        <w:t xml:space="preserve"> </w:t>
      </w:r>
      <w:proofErr w:type="spellStart"/>
      <w:r w:rsidRPr="007F1D3F">
        <w:rPr>
          <w:sz w:val="26"/>
          <w:szCs w:val="26"/>
        </w:rPr>
        <w:t>điều</w:t>
      </w:r>
      <w:proofErr w:type="spellEnd"/>
      <w:r w:rsidRPr="007F1D3F">
        <w:rPr>
          <w:sz w:val="26"/>
          <w:szCs w:val="26"/>
        </w:rPr>
        <w:t xml:space="preserve"> </w:t>
      </w:r>
      <w:proofErr w:type="spellStart"/>
      <w:r w:rsidRPr="007F1D3F">
        <w:rPr>
          <w:sz w:val="26"/>
          <w:szCs w:val="26"/>
        </w:rPr>
        <w:t>chỉnh</w:t>
      </w:r>
      <w:proofErr w:type="spellEnd"/>
      <w:r w:rsidRPr="007F1D3F">
        <w:rPr>
          <w:sz w:val="26"/>
          <w:szCs w:val="26"/>
        </w:rPr>
        <w:t xml:space="preserve"> </w:t>
      </w:r>
      <w:proofErr w:type="spellStart"/>
      <w:r w:rsidRPr="007F1D3F">
        <w:rPr>
          <w:sz w:val="26"/>
          <w:szCs w:val="26"/>
        </w:rPr>
        <w:t>cục</w:t>
      </w:r>
      <w:proofErr w:type="spellEnd"/>
      <w:r w:rsidRPr="007F1D3F">
        <w:rPr>
          <w:sz w:val="26"/>
          <w:szCs w:val="26"/>
        </w:rPr>
        <w:t xml:space="preserve"> </w:t>
      </w:r>
      <w:proofErr w:type="spellStart"/>
      <w:r w:rsidRPr="007F1D3F">
        <w:rPr>
          <w:sz w:val="26"/>
          <w:szCs w:val="26"/>
        </w:rPr>
        <w:t>bộ</w:t>
      </w:r>
      <w:proofErr w:type="spellEnd"/>
      <w:r w:rsidRPr="007F1D3F">
        <w:rPr>
          <w:sz w:val="26"/>
          <w:szCs w:val="26"/>
        </w:rPr>
        <w:t xml:space="preserve"> </w:t>
      </w:r>
      <w:proofErr w:type="spellStart"/>
      <w:r w:rsidRPr="007F1D3F">
        <w:rPr>
          <w:sz w:val="26"/>
          <w:szCs w:val="26"/>
        </w:rPr>
        <w:t>đồ</w:t>
      </w:r>
      <w:proofErr w:type="spellEnd"/>
      <w:r w:rsidRPr="007F1D3F">
        <w:rPr>
          <w:sz w:val="26"/>
          <w:szCs w:val="26"/>
        </w:rPr>
        <w:t xml:space="preserve"> </w:t>
      </w:r>
      <w:proofErr w:type="spellStart"/>
      <w:r w:rsidRPr="007F1D3F">
        <w:rPr>
          <w:sz w:val="26"/>
          <w:szCs w:val="26"/>
        </w:rPr>
        <w:t>án</w:t>
      </w:r>
      <w:proofErr w:type="spellEnd"/>
      <w:r w:rsidRPr="007F1D3F">
        <w:rPr>
          <w:sz w:val="26"/>
          <w:szCs w:val="26"/>
        </w:rPr>
        <w:t xml:space="preserve"> Quy </w:t>
      </w:r>
      <w:proofErr w:type="spellStart"/>
      <w:r w:rsidRPr="007F1D3F">
        <w:rPr>
          <w:sz w:val="26"/>
          <w:szCs w:val="26"/>
        </w:rPr>
        <w:t>hoạch</w:t>
      </w:r>
      <w:proofErr w:type="spellEnd"/>
      <w:r w:rsidRPr="007F1D3F">
        <w:rPr>
          <w:sz w:val="26"/>
          <w:szCs w:val="26"/>
        </w:rPr>
        <w:t xml:space="preserve"> </w:t>
      </w:r>
      <w:proofErr w:type="spellStart"/>
      <w:r w:rsidRPr="007F1D3F">
        <w:rPr>
          <w:sz w:val="26"/>
          <w:szCs w:val="26"/>
        </w:rPr>
        <w:t>chung</w:t>
      </w:r>
      <w:proofErr w:type="spellEnd"/>
      <w:r w:rsidRPr="007F1D3F">
        <w:rPr>
          <w:sz w:val="26"/>
          <w:szCs w:val="26"/>
        </w:rPr>
        <w:t xml:space="preserve"> </w:t>
      </w:r>
      <w:proofErr w:type="spellStart"/>
      <w:r w:rsidRPr="007F1D3F">
        <w:rPr>
          <w:sz w:val="26"/>
          <w:szCs w:val="26"/>
        </w:rPr>
        <w:t>xây</w:t>
      </w:r>
      <w:proofErr w:type="spellEnd"/>
      <w:r w:rsidRPr="007F1D3F">
        <w:rPr>
          <w:sz w:val="26"/>
          <w:szCs w:val="26"/>
        </w:rPr>
        <w:t xml:space="preserve"> </w:t>
      </w:r>
      <w:proofErr w:type="spellStart"/>
      <w:r w:rsidRPr="007F1D3F">
        <w:rPr>
          <w:sz w:val="26"/>
          <w:szCs w:val="26"/>
        </w:rPr>
        <w:t>dựng</w:t>
      </w:r>
      <w:proofErr w:type="spellEnd"/>
      <w:r w:rsidRPr="007F1D3F">
        <w:rPr>
          <w:sz w:val="26"/>
          <w:szCs w:val="26"/>
        </w:rPr>
        <w:t xml:space="preserve"> </w:t>
      </w:r>
      <w:proofErr w:type="spellStart"/>
      <w:r w:rsidRPr="007F1D3F">
        <w:rPr>
          <w:sz w:val="26"/>
          <w:szCs w:val="26"/>
        </w:rPr>
        <w:t>đô</w:t>
      </w:r>
      <w:proofErr w:type="spellEnd"/>
      <w:r w:rsidRPr="007F1D3F">
        <w:rPr>
          <w:sz w:val="26"/>
          <w:szCs w:val="26"/>
        </w:rPr>
        <w:t xml:space="preserve"> </w:t>
      </w:r>
      <w:proofErr w:type="spellStart"/>
      <w:r w:rsidRPr="007F1D3F">
        <w:rPr>
          <w:sz w:val="26"/>
          <w:szCs w:val="26"/>
        </w:rPr>
        <w:t>thị</w:t>
      </w:r>
      <w:proofErr w:type="spellEnd"/>
      <w:r w:rsidRPr="007F1D3F">
        <w:rPr>
          <w:sz w:val="26"/>
          <w:szCs w:val="26"/>
        </w:rPr>
        <w:t xml:space="preserve"> Hoài </w:t>
      </w:r>
      <w:proofErr w:type="spellStart"/>
      <w:r w:rsidRPr="007F1D3F">
        <w:rPr>
          <w:sz w:val="26"/>
          <w:szCs w:val="26"/>
        </w:rPr>
        <w:t>Nhơn</w:t>
      </w:r>
      <w:proofErr w:type="spellEnd"/>
      <w:r w:rsidRPr="007F1D3F">
        <w:rPr>
          <w:sz w:val="26"/>
          <w:szCs w:val="26"/>
        </w:rPr>
        <w:t xml:space="preserve">, </w:t>
      </w:r>
      <w:proofErr w:type="spellStart"/>
      <w:r w:rsidRPr="007F1D3F">
        <w:rPr>
          <w:sz w:val="26"/>
          <w:szCs w:val="26"/>
        </w:rPr>
        <w:t>tỉnh</w:t>
      </w:r>
      <w:proofErr w:type="spellEnd"/>
      <w:r w:rsidRPr="007F1D3F">
        <w:rPr>
          <w:sz w:val="26"/>
          <w:szCs w:val="26"/>
        </w:rPr>
        <w:t xml:space="preserve"> Bình Định </w:t>
      </w:r>
      <w:proofErr w:type="spellStart"/>
      <w:r w:rsidRPr="007F1D3F">
        <w:rPr>
          <w:sz w:val="26"/>
          <w:szCs w:val="26"/>
        </w:rPr>
        <w:t>đến</w:t>
      </w:r>
      <w:proofErr w:type="spellEnd"/>
      <w:r w:rsidRPr="007F1D3F">
        <w:rPr>
          <w:sz w:val="26"/>
          <w:szCs w:val="26"/>
        </w:rPr>
        <w:t xml:space="preserve"> </w:t>
      </w:r>
      <w:proofErr w:type="spellStart"/>
      <w:r w:rsidRPr="007F1D3F">
        <w:rPr>
          <w:sz w:val="26"/>
          <w:szCs w:val="26"/>
        </w:rPr>
        <w:t>năm</w:t>
      </w:r>
      <w:proofErr w:type="spellEnd"/>
      <w:r w:rsidRPr="007F1D3F">
        <w:rPr>
          <w:sz w:val="26"/>
          <w:szCs w:val="26"/>
        </w:rPr>
        <w:t xml:space="preserve"> 2035.</w:t>
      </w:r>
    </w:p>
    <w:p w14:paraId="0962C1AE" w14:textId="77777777" w:rsidR="00355613" w:rsidRPr="007F1D3F" w:rsidRDefault="00355613" w:rsidP="00355613">
      <w:pPr>
        <w:pStyle w:val="ListParagraph"/>
        <w:widowControl w:val="0"/>
        <w:numPr>
          <w:ilvl w:val="0"/>
          <w:numId w:val="13"/>
        </w:numPr>
        <w:tabs>
          <w:tab w:val="left" w:pos="284"/>
          <w:tab w:val="left" w:pos="567"/>
          <w:tab w:val="num" w:pos="720"/>
          <w:tab w:val="left" w:pos="851"/>
        </w:tabs>
        <w:spacing w:before="120" w:after="120" w:line="264" w:lineRule="auto"/>
        <w:ind w:left="0" w:firstLine="567"/>
        <w:jc w:val="both"/>
        <w:rPr>
          <w:sz w:val="26"/>
          <w:szCs w:val="26"/>
        </w:rPr>
      </w:pPr>
      <w:proofErr w:type="spellStart"/>
      <w:r w:rsidRPr="007F1D3F">
        <w:rPr>
          <w:sz w:val="26"/>
          <w:szCs w:val="26"/>
        </w:rPr>
        <w:t>Quyết</w:t>
      </w:r>
      <w:proofErr w:type="spellEnd"/>
      <w:r w:rsidRPr="007F1D3F">
        <w:rPr>
          <w:sz w:val="26"/>
          <w:szCs w:val="26"/>
        </w:rPr>
        <w:t xml:space="preserve"> </w:t>
      </w:r>
      <w:proofErr w:type="spellStart"/>
      <w:r w:rsidRPr="007F1D3F">
        <w:rPr>
          <w:sz w:val="26"/>
          <w:szCs w:val="26"/>
        </w:rPr>
        <w:t>định</w:t>
      </w:r>
      <w:proofErr w:type="spellEnd"/>
      <w:r w:rsidRPr="007F1D3F">
        <w:rPr>
          <w:sz w:val="26"/>
          <w:szCs w:val="26"/>
        </w:rPr>
        <w:t xml:space="preserve"> </w:t>
      </w:r>
      <w:proofErr w:type="spellStart"/>
      <w:r w:rsidRPr="007F1D3F">
        <w:rPr>
          <w:sz w:val="26"/>
          <w:szCs w:val="26"/>
        </w:rPr>
        <w:t>số</w:t>
      </w:r>
      <w:proofErr w:type="spellEnd"/>
      <w:r w:rsidRPr="007F1D3F">
        <w:rPr>
          <w:sz w:val="26"/>
          <w:szCs w:val="26"/>
        </w:rPr>
        <w:t xml:space="preserve"> 2700/QĐ-UBND </w:t>
      </w:r>
      <w:proofErr w:type="spellStart"/>
      <w:r w:rsidRPr="007F1D3F">
        <w:rPr>
          <w:sz w:val="26"/>
          <w:szCs w:val="26"/>
        </w:rPr>
        <w:t>ngày</w:t>
      </w:r>
      <w:proofErr w:type="spellEnd"/>
      <w:r w:rsidRPr="007F1D3F">
        <w:rPr>
          <w:sz w:val="26"/>
          <w:szCs w:val="26"/>
        </w:rPr>
        <w:t xml:space="preserve"> 02/8/2019 </w:t>
      </w:r>
      <w:proofErr w:type="spellStart"/>
      <w:r w:rsidRPr="007F1D3F">
        <w:rPr>
          <w:sz w:val="26"/>
          <w:szCs w:val="26"/>
        </w:rPr>
        <w:t>của</w:t>
      </w:r>
      <w:proofErr w:type="spellEnd"/>
      <w:r w:rsidRPr="007F1D3F">
        <w:rPr>
          <w:sz w:val="26"/>
          <w:szCs w:val="26"/>
        </w:rPr>
        <w:t xml:space="preserve"> </w:t>
      </w:r>
      <w:proofErr w:type="spellStart"/>
      <w:r w:rsidRPr="007F1D3F">
        <w:rPr>
          <w:sz w:val="26"/>
          <w:szCs w:val="26"/>
        </w:rPr>
        <w:t>Uỷ</w:t>
      </w:r>
      <w:proofErr w:type="spellEnd"/>
      <w:r w:rsidRPr="007F1D3F">
        <w:rPr>
          <w:sz w:val="26"/>
          <w:szCs w:val="26"/>
        </w:rPr>
        <w:t xml:space="preserve"> ban </w:t>
      </w:r>
      <w:proofErr w:type="spellStart"/>
      <w:r w:rsidRPr="007F1D3F">
        <w:rPr>
          <w:sz w:val="26"/>
          <w:szCs w:val="26"/>
        </w:rPr>
        <w:t>nhân</w:t>
      </w:r>
      <w:proofErr w:type="spellEnd"/>
      <w:r w:rsidRPr="007F1D3F">
        <w:rPr>
          <w:sz w:val="26"/>
          <w:szCs w:val="26"/>
        </w:rPr>
        <w:t xml:space="preserve"> </w:t>
      </w:r>
      <w:proofErr w:type="spellStart"/>
      <w:r w:rsidRPr="007F1D3F">
        <w:rPr>
          <w:sz w:val="26"/>
          <w:szCs w:val="26"/>
        </w:rPr>
        <w:t>dân</w:t>
      </w:r>
      <w:proofErr w:type="spellEnd"/>
      <w:r w:rsidRPr="007F1D3F">
        <w:rPr>
          <w:sz w:val="26"/>
          <w:szCs w:val="26"/>
        </w:rPr>
        <w:t xml:space="preserve"> </w:t>
      </w:r>
      <w:proofErr w:type="spellStart"/>
      <w:r w:rsidRPr="007F1D3F">
        <w:rPr>
          <w:sz w:val="26"/>
          <w:szCs w:val="26"/>
        </w:rPr>
        <w:t>tỉnh</w:t>
      </w:r>
      <w:proofErr w:type="spellEnd"/>
      <w:r w:rsidRPr="007F1D3F">
        <w:rPr>
          <w:sz w:val="26"/>
          <w:szCs w:val="26"/>
        </w:rPr>
        <w:t xml:space="preserve"> Bình Định </w:t>
      </w:r>
      <w:proofErr w:type="spellStart"/>
      <w:r w:rsidRPr="007F1D3F">
        <w:rPr>
          <w:sz w:val="26"/>
          <w:szCs w:val="26"/>
        </w:rPr>
        <w:t>về</w:t>
      </w:r>
      <w:proofErr w:type="spellEnd"/>
      <w:r w:rsidRPr="007F1D3F">
        <w:rPr>
          <w:sz w:val="26"/>
          <w:szCs w:val="26"/>
        </w:rPr>
        <w:t xml:space="preserve"> </w:t>
      </w:r>
      <w:proofErr w:type="spellStart"/>
      <w:r w:rsidRPr="007F1D3F">
        <w:rPr>
          <w:sz w:val="26"/>
          <w:szCs w:val="26"/>
        </w:rPr>
        <w:t>việc</w:t>
      </w:r>
      <w:proofErr w:type="spellEnd"/>
      <w:r w:rsidRPr="007F1D3F">
        <w:rPr>
          <w:sz w:val="26"/>
          <w:szCs w:val="26"/>
        </w:rPr>
        <w:t xml:space="preserve"> </w:t>
      </w:r>
      <w:proofErr w:type="spellStart"/>
      <w:r w:rsidRPr="007F1D3F">
        <w:rPr>
          <w:sz w:val="26"/>
          <w:szCs w:val="26"/>
        </w:rPr>
        <w:t>phê</w:t>
      </w:r>
      <w:proofErr w:type="spellEnd"/>
      <w:r w:rsidRPr="007F1D3F">
        <w:rPr>
          <w:sz w:val="26"/>
          <w:szCs w:val="26"/>
        </w:rPr>
        <w:t xml:space="preserve"> </w:t>
      </w:r>
      <w:proofErr w:type="spellStart"/>
      <w:r w:rsidRPr="007F1D3F">
        <w:rPr>
          <w:sz w:val="26"/>
          <w:szCs w:val="26"/>
        </w:rPr>
        <w:t>duyệt</w:t>
      </w:r>
      <w:proofErr w:type="spellEnd"/>
      <w:r w:rsidRPr="007F1D3F">
        <w:rPr>
          <w:sz w:val="26"/>
          <w:szCs w:val="26"/>
        </w:rPr>
        <w:t xml:space="preserve"> </w:t>
      </w:r>
      <w:proofErr w:type="spellStart"/>
      <w:r w:rsidRPr="007F1D3F">
        <w:rPr>
          <w:sz w:val="26"/>
          <w:szCs w:val="26"/>
        </w:rPr>
        <w:t>Chương</w:t>
      </w:r>
      <w:proofErr w:type="spellEnd"/>
      <w:r w:rsidRPr="007F1D3F">
        <w:rPr>
          <w:sz w:val="26"/>
          <w:szCs w:val="26"/>
        </w:rPr>
        <w:t xml:space="preserve"> </w:t>
      </w:r>
      <w:proofErr w:type="spellStart"/>
      <w:r w:rsidRPr="007F1D3F">
        <w:rPr>
          <w:sz w:val="26"/>
          <w:szCs w:val="26"/>
        </w:rPr>
        <w:t>trình</w:t>
      </w:r>
      <w:proofErr w:type="spellEnd"/>
      <w:r w:rsidRPr="007F1D3F">
        <w:rPr>
          <w:sz w:val="26"/>
          <w:szCs w:val="26"/>
        </w:rPr>
        <w:t xml:space="preserve"> </w:t>
      </w:r>
      <w:proofErr w:type="spellStart"/>
      <w:r w:rsidRPr="007F1D3F">
        <w:rPr>
          <w:sz w:val="26"/>
          <w:szCs w:val="26"/>
        </w:rPr>
        <w:t>phát</w:t>
      </w:r>
      <w:proofErr w:type="spellEnd"/>
      <w:r w:rsidRPr="007F1D3F">
        <w:rPr>
          <w:sz w:val="26"/>
          <w:szCs w:val="26"/>
        </w:rPr>
        <w:t xml:space="preserve"> </w:t>
      </w:r>
      <w:proofErr w:type="spellStart"/>
      <w:r w:rsidRPr="007F1D3F">
        <w:rPr>
          <w:sz w:val="26"/>
          <w:szCs w:val="26"/>
        </w:rPr>
        <w:t>triển</w:t>
      </w:r>
      <w:proofErr w:type="spellEnd"/>
      <w:r w:rsidRPr="007F1D3F">
        <w:rPr>
          <w:sz w:val="26"/>
          <w:szCs w:val="26"/>
        </w:rPr>
        <w:t xml:space="preserve"> </w:t>
      </w:r>
      <w:proofErr w:type="spellStart"/>
      <w:r w:rsidRPr="007F1D3F">
        <w:rPr>
          <w:sz w:val="26"/>
          <w:szCs w:val="26"/>
        </w:rPr>
        <w:t>đô</w:t>
      </w:r>
      <w:proofErr w:type="spellEnd"/>
      <w:r w:rsidRPr="007F1D3F">
        <w:rPr>
          <w:sz w:val="26"/>
          <w:szCs w:val="26"/>
        </w:rPr>
        <w:t xml:space="preserve"> </w:t>
      </w:r>
      <w:proofErr w:type="spellStart"/>
      <w:r w:rsidRPr="007F1D3F">
        <w:rPr>
          <w:sz w:val="26"/>
          <w:szCs w:val="26"/>
        </w:rPr>
        <w:t>thị</w:t>
      </w:r>
      <w:proofErr w:type="spellEnd"/>
      <w:r w:rsidRPr="007F1D3F">
        <w:rPr>
          <w:sz w:val="26"/>
          <w:szCs w:val="26"/>
        </w:rPr>
        <w:t xml:space="preserve"> Hoài </w:t>
      </w:r>
      <w:proofErr w:type="spellStart"/>
      <w:r w:rsidRPr="007F1D3F">
        <w:rPr>
          <w:sz w:val="26"/>
          <w:szCs w:val="26"/>
        </w:rPr>
        <w:t>Nhơn</w:t>
      </w:r>
      <w:proofErr w:type="spellEnd"/>
      <w:r w:rsidRPr="007F1D3F">
        <w:rPr>
          <w:sz w:val="26"/>
          <w:szCs w:val="26"/>
        </w:rPr>
        <w:t xml:space="preserve"> </w:t>
      </w:r>
      <w:proofErr w:type="spellStart"/>
      <w:r w:rsidRPr="007F1D3F">
        <w:rPr>
          <w:sz w:val="26"/>
          <w:szCs w:val="26"/>
        </w:rPr>
        <w:t>đến</w:t>
      </w:r>
      <w:proofErr w:type="spellEnd"/>
      <w:r w:rsidRPr="007F1D3F">
        <w:rPr>
          <w:sz w:val="26"/>
          <w:szCs w:val="26"/>
        </w:rPr>
        <w:t xml:space="preserve"> </w:t>
      </w:r>
      <w:proofErr w:type="spellStart"/>
      <w:r w:rsidRPr="007F1D3F">
        <w:rPr>
          <w:sz w:val="26"/>
          <w:szCs w:val="26"/>
        </w:rPr>
        <w:t>năm</w:t>
      </w:r>
      <w:proofErr w:type="spellEnd"/>
      <w:r w:rsidRPr="007F1D3F">
        <w:rPr>
          <w:sz w:val="26"/>
          <w:szCs w:val="26"/>
        </w:rPr>
        <w:t xml:space="preserve"> 2035.</w:t>
      </w:r>
    </w:p>
    <w:p w14:paraId="4B320FFA" w14:textId="77777777" w:rsidR="00D47A3E" w:rsidRPr="007F1D3F" w:rsidRDefault="00D47A3E" w:rsidP="00355613">
      <w:pPr>
        <w:pStyle w:val="ListParagraph"/>
        <w:widowControl w:val="0"/>
        <w:numPr>
          <w:ilvl w:val="0"/>
          <w:numId w:val="13"/>
        </w:numPr>
        <w:tabs>
          <w:tab w:val="left" w:pos="284"/>
          <w:tab w:val="left" w:pos="567"/>
          <w:tab w:val="num" w:pos="720"/>
          <w:tab w:val="left" w:pos="851"/>
        </w:tabs>
        <w:spacing w:before="120" w:after="120" w:line="264" w:lineRule="auto"/>
        <w:ind w:left="0" w:firstLine="567"/>
        <w:jc w:val="both"/>
        <w:rPr>
          <w:sz w:val="26"/>
          <w:szCs w:val="26"/>
        </w:rPr>
      </w:pPr>
      <w:proofErr w:type="spellStart"/>
      <w:r w:rsidRPr="007F1D3F">
        <w:rPr>
          <w:sz w:val="26"/>
          <w:szCs w:val="26"/>
        </w:rPr>
        <w:t>Quyết</w:t>
      </w:r>
      <w:proofErr w:type="spellEnd"/>
      <w:r w:rsidRPr="007F1D3F">
        <w:rPr>
          <w:sz w:val="26"/>
          <w:szCs w:val="26"/>
        </w:rPr>
        <w:t xml:space="preserve"> </w:t>
      </w:r>
      <w:proofErr w:type="spellStart"/>
      <w:r w:rsidRPr="007F1D3F">
        <w:rPr>
          <w:sz w:val="26"/>
          <w:szCs w:val="26"/>
        </w:rPr>
        <w:t>định</w:t>
      </w:r>
      <w:proofErr w:type="spellEnd"/>
      <w:r w:rsidRPr="007F1D3F">
        <w:rPr>
          <w:sz w:val="26"/>
          <w:szCs w:val="26"/>
        </w:rPr>
        <w:t xml:space="preserve"> </w:t>
      </w:r>
      <w:proofErr w:type="spellStart"/>
      <w:r w:rsidRPr="007F1D3F">
        <w:rPr>
          <w:sz w:val="26"/>
          <w:szCs w:val="26"/>
        </w:rPr>
        <w:t>số</w:t>
      </w:r>
      <w:proofErr w:type="spellEnd"/>
      <w:r w:rsidRPr="007F1D3F">
        <w:rPr>
          <w:sz w:val="26"/>
          <w:szCs w:val="26"/>
        </w:rPr>
        <w:t xml:space="preserve"> 17/2024/QĐ-UBND </w:t>
      </w:r>
      <w:proofErr w:type="spellStart"/>
      <w:r w:rsidRPr="007F1D3F">
        <w:rPr>
          <w:sz w:val="26"/>
          <w:szCs w:val="26"/>
        </w:rPr>
        <w:t>ngày</w:t>
      </w:r>
      <w:proofErr w:type="spellEnd"/>
      <w:r w:rsidRPr="007F1D3F">
        <w:rPr>
          <w:sz w:val="26"/>
          <w:szCs w:val="26"/>
        </w:rPr>
        <w:t xml:space="preserve"> 03/6/2024 </w:t>
      </w:r>
      <w:proofErr w:type="spellStart"/>
      <w:r w:rsidRPr="007F1D3F">
        <w:rPr>
          <w:sz w:val="26"/>
          <w:szCs w:val="26"/>
        </w:rPr>
        <w:t>của</w:t>
      </w:r>
      <w:proofErr w:type="spellEnd"/>
      <w:r w:rsidRPr="007F1D3F">
        <w:rPr>
          <w:sz w:val="26"/>
          <w:szCs w:val="26"/>
        </w:rPr>
        <w:t xml:space="preserve"> UBND </w:t>
      </w:r>
      <w:proofErr w:type="spellStart"/>
      <w:r w:rsidRPr="007F1D3F">
        <w:rPr>
          <w:sz w:val="26"/>
          <w:szCs w:val="26"/>
        </w:rPr>
        <w:t>tỉnh</w:t>
      </w:r>
      <w:proofErr w:type="spellEnd"/>
      <w:r w:rsidRPr="007F1D3F">
        <w:rPr>
          <w:sz w:val="26"/>
          <w:szCs w:val="26"/>
        </w:rPr>
        <w:t xml:space="preserve"> ban </w:t>
      </w:r>
      <w:proofErr w:type="spellStart"/>
      <w:r w:rsidRPr="007F1D3F">
        <w:rPr>
          <w:sz w:val="26"/>
          <w:szCs w:val="26"/>
        </w:rPr>
        <w:t>hành</w:t>
      </w:r>
      <w:proofErr w:type="spellEnd"/>
      <w:r w:rsidRPr="007F1D3F">
        <w:rPr>
          <w:sz w:val="26"/>
          <w:szCs w:val="26"/>
        </w:rPr>
        <w:t xml:space="preserve"> </w:t>
      </w:r>
      <w:proofErr w:type="spellStart"/>
      <w:r w:rsidRPr="007F1D3F">
        <w:rPr>
          <w:sz w:val="26"/>
          <w:szCs w:val="26"/>
        </w:rPr>
        <w:t>quy</w:t>
      </w:r>
      <w:proofErr w:type="spellEnd"/>
      <w:r w:rsidRPr="007F1D3F">
        <w:rPr>
          <w:sz w:val="26"/>
          <w:szCs w:val="26"/>
        </w:rPr>
        <w:t xml:space="preserve"> </w:t>
      </w:r>
      <w:proofErr w:type="spellStart"/>
      <w:r w:rsidRPr="007F1D3F">
        <w:rPr>
          <w:sz w:val="26"/>
          <w:szCs w:val="26"/>
        </w:rPr>
        <w:t>định</w:t>
      </w:r>
      <w:proofErr w:type="spellEnd"/>
      <w:r w:rsidRPr="007F1D3F">
        <w:rPr>
          <w:sz w:val="26"/>
          <w:szCs w:val="26"/>
        </w:rPr>
        <w:t xml:space="preserve"> </w:t>
      </w:r>
      <w:proofErr w:type="spellStart"/>
      <w:r w:rsidRPr="007F1D3F">
        <w:rPr>
          <w:sz w:val="26"/>
          <w:szCs w:val="26"/>
        </w:rPr>
        <w:t>về</w:t>
      </w:r>
      <w:proofErr w:type="spellEnd"/>
      <w:r w:rsidRPr="007F1D3F">
        <w:rPr>
          <w:sz w:val="26"/>
          <w:szCs w:val="26"/>
        </w:rPr>
        <w:t xml:space="preserve"> </w:t>
      </w:r>
      <w:proofErr w:type="spellStart"/>
      <w:r w:rsidRPr="007F1D3F">
        <w:rPr>
          <w:sz w:val="26"/>
          <w:szCs w:val="26"/>
        </w:rPr>
        <w:t>lập</w:t>
      </w:r>
      <w:proofErr w:type="spellEnd"/>
      <w:r w:rsidRPr="007F1D3F">
        <w:rPr>
          <w:sz w:val="26"/>
          <w:szCs w:val="26"/>
        </w:rPr>
        <w:t xml:space="preserve">, </w:t>
      </w:r>
      <w:proofErr w:type="spellStart"/>
      <w:r w:rsidRPr="007F1D3F">
        <w:rPr>
          <w:sz w:val="26"/>
          <w:szCs w:val="26"/>
        </w:rPr>
        <w:t>thẩm</w:t>
      </w:r>
      <w:proofErr w:type="spellEnd"/>
      <w:r w:rsidRPr="007F1D3F">
        <w:rPr>
          <w:sz w:val="26"/>
          <w:szCs w:val="26"/>
        </w:rPr>
        <w:t xml:space="preserve"> </w:t>
      </w:r>
      <w:proofErr w:type="spellStart"/>
      <w:r w:rsidRPr="007F1D3F">
        <w:rPr>
          <w:sz w:val="26"/>
          <w:szCs w:val="26"/>
        </w:rPr>
        <w:t>định</w:t>
      </w:r>
      <w:proofErr w:type="spellEnd"/>
      <w:r w:rsidRPr="007F1D3F">
        <w:rPr>
          <w:sz w:val="26"/>
          <w:szCs w:val="26"/>
        </w:rPr>
        <w:t xml:space="preserve">, </w:t>
      </w:r>
      <w:proofErr w:type="spellStart"/>
      <w:r w:rsidRPr="007F1D3F">
        <w:rPr>
          <w:sz w:val="26"/>
          <w:szCs w:val="26"/>
        </w:rPr>
        <w:t>phê</w:t>
      </w:r>
      <w:proofErr w:type="spellEnd"/>
      <w:r w:rsidRPr="007F1D3F">
        <w:rPr>
          <w:sz w:val="26"/>
          <w:szCs w:val="26"/>
        </w:rPr>
        <w:t xml:space="preserve"> </w:t>
      </w:r>
      <w:proofErr w:type="spellStart"/>
      <w:r w:rsidRPr="007F1D3F">
        <w:rPr>
          <w:sz w:val="26"/>
          <w:szCs w:val="26"/>
        </w:rPr>
        <w:t>duyệt</w:t>
      </w:r>
      <w:proofErr w:type="spellEnd"/>
      <w:r w:rsidRPr="007F1D3F">
        <w:rPr>
          <w:sz w:val="26"/>
          <w:szCs w:val="26"/>
        </w:rPr>
        <w:t xml:space="preserve">, </w:t>
      </w:r>
      <w:proofErr w:type="spellStart"/>
      <w:r w:rsidRPr="007F1D3F">
        <w:rPr>
          <w:sz w:val="26"/>
          <w:szCs w:val="26"/>
        </w:rPr>
        <w:t>quản</w:t>
      </w:r>
      <w:proofErr w:type="spellEnd"/>
      <w:r w:rsidRPr="007F1D3F">
        <w:rPr>
          <w:sz w:val="26"/>
          <w:szCs w:val="26"/>
        </w:rPr>
        <w:t xml:space="preserve"> </w:t>
      </w:r>
      <w:proofErr w:type="spellStart"/>
      <w:r w:rsidRPr="007F1D3F">
        <w:rPr>
          <w:sz w:val="26"/>
          <w:szCs w:val="26"/>
        </w:rPr>
        <w:t>lý</w:t>
      </w:r>
      <w:proofErr w:type="spellEnd"/>
      <w:r w:rsidRPr="007F1D3F">
        <w:rPr>
          <w:sz w:val="26"/>
          <w:szCs w:val="26"/>
        </w:rPr>
        <w:t xml:space="preserve"> </w:t>
      </w:r>
      <w:proofErr w:type="spellStart"/>
      <w:r w:rsidRPr="007F1D3F">
        <w:rPr>
          <w:sz w:val="26"/>
          <w:szCs w:val="26"/>
        </w:rPr>
        <w:t>thực</w:t>
      </w:r>
      <w:proofErr w:type="spellEnd"/>
      <w:r w:rsidRPr="007F1D3F">
        <w:rPr>
          <w:sz w:val="26"/>
          <w:szCs w:val="26"/>
        </w:rPr>
        <w:t xml:space="preserve"> </w:t>
      </w:r>
      <w:proofErr w:type="spellStart"/>
      <w:r w:rsidRPr="007F1D3F">
        <w:rPr>
          <w:sz w:val="26"/>
          <w:szCs w:val="26"/>
        </w:rPr>
        <w:t>hiện</w:t>
      </w:r>
      <w:proofErr w:type="spellEnd"/>
      <w:r w:rsidRPr="007F1D3F">
        <w:rPr>
          <w:sz w:val="26"/>
          <w:szCs w:val="26"/>
        </w:rPr>
        <w:t xml:space="preserve"> </w:t>
      </w:r>
      <w:proofErr w:type="spellStart"/>
      <w:r w:rsidRPr="007F1D3F">
        <w:rPr>
          <w:sz w:val="26"/>
          <w:szCs w:val="26"/>
        </w:rPr>
        <w:t>quy</w:t>
      </w:r>
      <w:proofErr w:type="spellEnd"/>
      <w:r w:rsidRPr="007F1D3F">
        <w:rPr>
          <w:sz w:val="26"/>
          <w:szCs w:val="26"/>
        </w:rPr>
        <w:t xml:space="preserve"> </w:t>
      </w:r>
      <w:proofErr w:type="spellStart"/>
      <w:r w:rsidRPr="007F1D3F">
        <w:rPr>
          <w:sz w:val="26"/>
          <w:szCs w:val="26"/>
        </w:rPr>
        <w:t>hoạch</w:t>
      </w:r>
      <w:proofErr w:type="spellEnd"/>
      <w:r w:rsidRPr="007F1D3F">
        <w:rPr>
          <w:sz w:val="26"/>
          <w:szCs w:val="26"/>
        </w:rPr>
        <w:t xml:space="preserve"> </w:t>
      </w:r>
      <w:proofErr w:type="spellStart"/>
      <w:r w:rsidRPr="007F1D3F">
        <w:rPr>
          <w:sz w:val="26"/>
          <w:szCs w:val="26"/>
        </w:rPr>
        <w:t>đô</w:t>
      </w:r>
      <w:proofErr w:type="spellEnd"/>
      <w:r w:rsidRPr="007F1D3F">
        <w:rPr>
          <w:sz w:val="26"/>
          <w:szCs w:val="26"/>
        </w:rPr>
        <w:t xml:space="preserve"> </w:t>
      </w:r>
      <w:proofErr w:type="spellStart"/>
      <w:r w:rsidRPr="007F1D3F">
        <w:rPr>
          <w:sz w:val="26"/>
          <w:szCs w:val="26"/>
        </w:rPr>
        <w:t>thị</w:t>
      </w:r>
      <w:proofErr w:type="spellEnd"/>
      <w:r w:rsidRPr="007F1D3F">
        <w:rPr>
          <w:sz w:val="26"/>
          <w:szCs w:val="26"/>
        </w:rPr>
        <w:t xml:space="preserve"> </w:t>
      </w:r>
      <w:proofErr w:type="spellStart"/>
      <w:r w:rsidRPr="007F1D3F">
        <w:rPr>
          <w:sz w:val="26"/>
          <w:szCs w:val="26"/>
        </w:rPr>
        <w:t>và</w:t>
      </w:r>
      <w:proofErr w:type="spellEnd"/>
      <w:r w:rsidRPr="007F1D3F">
        <w:rPr>
          <w:sz w:val="26"/>
          <w:szCs w:val="26"/>
        </w:rPr>
        <w:t xml:space="preserve"> </w:t>
      </w:r>
      <w:proofErr w:type="spellStart"/>
      <w:r w:rsidRPr="007F1D3F">
        <w:rPr>
          <w:sz w:val="26"/>
          <w:szCs w:val="26"/>
        </w:rPr>
        <w:t>quy</w:t>
      </w:r>
      <w:proofErr w:type="spellEnd"/>
      <w:r w:rsidRPr="007F1D3F">
        <w:rPr>
          <w:sz w:val="26"/>
          <w:szCs w:val="26"/>
        </w:rPr>
        <w:t xml:space="preserve"> </w:t>
      </w:r>
      <w:proofErr w:type="spellStart"/>
      <w:r w:rsidRPr="007F1D3F">
        <w:rPr>
          <w:sz w:val="26"/>
          <w:szCs w:val="26"/>
        </w:rPr>
        <w:t>hoạch</w:t>
      </w:r>
      <w:proofErr w:type="spellEnd"/>
      <w:r w:rsidRPr="007F1D3F">
        <w:rPr>
          <w:sz w:val="26"/>
          <w:szCs w:val="26"/>
        </w:rPr>
        <w:t xml:space="preserve"> </w:t>
      </w:r>
      <w:proofErr w:type="spellStart"/>
      <w:r w:rsidRPr="007F1D3F">
        <w:rPr>
          <w:sz w:val="26"/>
          <w:szCs w:val="26"/>
        </w:rPr>
        <w:t>xây</w:t>
      </w:r>
      <w:proofErr w:type="spellEnd"/>
      <w:r w:rsidRPr="007F1D3F">
        <w:rPr>
          <w:sz w:val="26"/>
          <w:szCs w:val="26"/>
        </w:rPr>
        <w:t xml:space="preserve"> </w:t>
      </w:r>
      <w:proofErr w:type="spellStart"/>
      <w:r w:rsidRPr="007F1D3F">
        <w:rPr>
          <w:sz w:val="26"/>
          <w:szCs w:val="26"/>
        </w:rPr>
        <w:t>dựng</w:t>
      </w:r>
      <w:proofErr w:type="spellEnd"/>
      <w:r w:rsidRPr="007F1D3F">
        <w:rPr>
          <w:sz w:val="26"/>
          <w:szCs w:val="26"/>
        </w:rPr>
        <w:t xml:space="preserve"> </w:t>
      </w:r>
      <w:proofErr w:type="spellStart"/>
      <w:r w:rsidRPr="007F1D3F">
        <w:rPr>
          <w:sz w:val="26"/>
          <w:szCs w:val="26"/>
        </w:rPr>
        <w:t>trên</w:t>
      </w:r>
      <w:proofErr w:type="spellEnd"/>
      <w:r w:rsidRPr="007F1D3F">
        <w:rPr>
          <w:sz w:val="26"/>
          <w:szCs w:val="26"/>
        </w:rPr>
        <w:t xml:space="preserve"> </w:t>
      </w:r>
      <w:proofErr w:type="spellStart"/>
      <w:r w:rsidRPr="007F1D3F">
        <w:rPr>
          <w:sz w:val="26"/>
          <w:szCs w:val="26"/>
        </w:rPr>
        <w:t>địa</w:t>
      </w:r>
      <w:proofErr w:type="spellEnd"/>
      <w:r w:rsidRPr="007F1D3F">
        <w:rPr>
          <w:sz w:val="26"/>
          <w:szCs w:val="26"/>
        </w:rPr>
        <w:t xml:space="preserve"> </w:t>
      </w:r>
      <w:proofErr w:type="spellStart"/>
      <w:r w:rsidRPr="007F1D3F">
        <w:rPr>
          <w:sz w:val="26"/>
          <w:szCs w:val="26"/>
        </w:rPr>
        <w:t>bàn</w:t>
      </w:r>
      <w:proofErr w:type="spellEnd"/>
      <w:r w:rsidRPr="007F1D3F">
        <w:rPr>
          <w:sz w:val="26"/>
          <w:szCs w:val="26"/>
        </w:rPr>
        <w:t xml:space="preserve"> </w:t>
      </w:r>
      <w:proofErr w:type="spellStart"/>
      <w:r w:rsidRPr="007F1D3F">
        <w:rPr>
          <w:sz w:val="26"/>
          <w:szCs w:val="26"/>
        </w:rPr>
        <w:t>tỉnh</w:t>
      </w:r>
      <w:proofErr w:type="spellEnd"/>
      <w:r w:rsidRPr="007F1D3F">
        <w:rPr>
          <w:sz w:val="26"/>
          <w:szCs w:val="26"/>
        </w:rPr>
        <w:t xml:space="preserve"> Bình </w:t>
      </w:r>
      <w:proofErr w:type="gramStart"/>
      <w:r w:rsidRPr="007F1D3F">
        <w:rPr>
          <w:sz w:val="26"/>
          <w:szCs w:val="26"/>
        </w:rPr>
        <w:t>Định;</w:t>
      </w:r>
      <w:proofErr w:type="gramEnd"/>
    </w:p>
    <w:p w14:paraId="7ACD3747" w14:textId="43E88B3A" w:rsidR="00316DA2" w:rsidRPr="007F1D3F" w:rsidRDefault="00316DA2" w:rsidP="00355613">
      <w:pPr>
        <w:pStyle w:val="ListParagraph"/>
        <w:widowControl w:val="0"/>
        <w:numPr>
          <w:ilvl w:val="0"/>
          <w:numId w:val="13"/>
        </w:numPr>
        <w:tabs>
          <w:tab w:val="left" w:pos="284"/>
          <w:tab w:val="left" w:pos="567"/>
          <w:tab w:val="num" w:pos="720"/>
          <w:tab w:val="left" w:pos="851"/>
        </w:tabs>
        <w:spacing w:before="120" w:after="120" w:line="264" w:lineRule="auto"/>
        <w:ind w:left="0" w:firstLine="567"/>
        <w:jc w:val="both"/>
        <w:rPr>
          <w:sz w:val="26"/>
          <w:szCs w:val="26"/>
        </w:rPr>
      </w:pPr>
      <w:proofErr w:type="spellStart"/>
      <w:r w:rsidRPr="007F1D3F">
        <w:rPr>
          <w:sz w:val="26"/>
          <w:szCs w:val="26"/>
        </w:rPr>
        <w:t>Kế</w:t>
      </w:r>
      <w:proofErr w:type="spellEnd"/>
      <w:r w:rsidRPr="007F1D3F">
        <w:rPr>
          <w:sz w:val="26"/>
          <w:szCs w:val="26"/>
        </w:rPr>
        <w:t xml:space="preserve"> </w:t>
      </w:r>
      <w:proofErr w:type="spellStart"/>
      <w:r w:rsidRPr="007F1D3F">
        <w:rPr>
          <w:sz w:val="26"/>
          <w:szCs w:val="26"/>
        </w:rPr>
        <w:t>hoạch</w:t>
      </w:r>
      <w:proofErr w:type="spellEnd"/>
      <w:r w:rsidRPr="007F1D3F">
        <w:rPr>
          <w:sz w:val="26"/>
          <w:szCs w:val="26"/>
        </w:rPr>
        <w:t xml:space="preserve"> </w:t>
      </w:r>
      <w:proofErr w:type="spellStart"/>
      <w:r w:rsidRPr="007F1D3F">
        <w:rPr>
          <w:sz w:val="26"/>
          <w:szCs w:val="26"/>
        </w:rPr>
        <w:t>thực</w:t>
      </w:r>
      <w:proofErr w:type="spellEnd"/>
      <w:r w:rsidRPr="007F1D3F">
        <w:rPr>
          <w:sz w:val="26"/>
          <w:szCs w:val="26"/>
        </w:rPr>
        <w:t xml:space="preserve"> </w:t>
      </w:r>
      <w:proofErr w:type="spellStart"/>
      <w:r w:rsidRPr="007F1D3F">
        <w:rPr>
          <w:sz w:val="26"/>
          <w:szCs w:val="26"/>
        </w:rPr>
        <w:t>hiện</w:t>
      </w:r>
      <w:proofErr w:type="spellEnd"/>
      <w:r w:rsidRPr="007F1D3F">
        <w:rPr>
          <w:sz w:val="26"/>
          <w:szCs w:val="26"/>
        </w:rPr>
        <w:t xml:space="preserve"> </w:t>
      </w:r>
      <w:proofErr w:type="spellStart"/>
      <w:r w:rsidRPr="007F1D3F">
        <w:rPr>
          <w:sz w:val="26"/>
          <w:szCs w:val="26"/>
        </w:rPr>
        <w:t>Chương</w:t>
      </w:r>
      <w:proofErr w:type="spellEnd"/>
      <w:r w:rsidRPr="007F1D3F">
        <w:rPr>
          <w:sz w:val="26"/>
          <w:szCs w:val="26"/>
        </w:rPr>
        <w:t xml:space="preserve"> </w:t>
      </w:r>
      <w:proofErr w:type="spellStart"/>
      <w:r w:rsidRPr="007F1D3F">
        <w:rPr>
          <w:sz w:val="26"/>
          <w:szCs w:val="26"/>
        </w:rPr>
        <w:t>trình</w:t>
      </w:r>
      <w:proofErr w:type="spellEnd"/>
      <w:r w:rsidRPr="007F1D3F">
        <w:rPr>
          <w:sz w:val="26"/>
          <w:szCs w:val="26"/>
        </w:rPr>
        <w:t xml:space="preserve"> </w:t>
      </w:r>
      <w:proofErr w:type="spellStart"/>
      <w:r w:rsidRPr="007F1D3F">
        <w:rPr>
          <w:sz w:val="26"/>
          <w:szCs w:val="26"/>
        </w:rPr>
        <w:t>hành</w:t>
      </w:r>
      <w:proofErr w:type="spellEnd"/>
      <w:r w:rsidRPr="007F1D3F">
        <w:rPr>
          <w:sz w:val="26"/>
          <w:szCs w:val="26"/>
        </w:rPr>
        <w:t xml:space="preserve"> </w:t>
      </w:r>
      <w:proofErr w:type="spellStart"/>
      <w:r w:rsidRPr="007F1D3F">
        <w:rPr>
          <w:sz w:val="26"/>
          <w:szCs w:val="26"/>
        </w:rPr>
        <w:t>động</w:t>
      </w:r>
      <w:proofErr w:type="spellEnd"/>
      <w:r w:rsidRPr="007F1D3F">
        <w:rPr>
          <w:sz w:val="26"/>
          <w:szCs w:val="26"/>
        </w:rPr>
        <w:t xml:space="preserve"> </w:t>
      </w:r>
      <w:proofErr w:type="spellStart"/>
      <w:r w:rsidRPr="007F1D3F">
        <w:rPr>
          <w:sz w:val="26"/>
          <w:szCs w:val="26"/>
        </w:rPr>
        <w:t>số</w:t>
      </w:r>
      <w:proofErr w:type="spellEnd"/>
      <w:r w:rsidRPr="007F1D3F">
        <w:rPr>
          <w:sz w:val="26"/>
          <w:szCs w:val="26"/>
        </w:rPr>
        <w:t xml:space="preserve"> 21-CTr/TU </w:t>
      </w:r>
      <w:proofErr w:type="spellStart"/>
      <w:r w:rsidRPr="007F1D3F">
        <w:rPr>
          <w:sz w:val="26"/>
          <w:szCs w:val="26"/>
        </w:rPr>
        <w:t>ngày</w:t>
      </w:r>
      <w:proofErr w:type="spellEnd"/>
      <w:r w:rsidRPr="007F1D3F">
        <w:rPr>
          <w:sz w:val="26"/>
          <w:szCs w:val="26"/>
        </w:rPr>
        <w:t xml:space="preserve"> 20/3/2023 </w:t>
      </w:r>
      <w:proofErr w:type="spellStart"/>
      <w:r w:rsidRPr="007F1D3F">
        <w:rPr>
          <w:sz w:val="26"/>
          <w:szCs w:val="26"/>
        </w:rPr>
        <w:t>của</w:t>
      </w:r>
      <w:proofErr w:type="spellEnd"/>
      <w:r w:rsidRPr="007F1D3F">
        <w:rPr>
          <w:sz w:val="26"/>
          <w:szCs w:val="26"/>
        </w:rPr>
        <w:t xml:space="preserve"> Ban Thường </w:t>
      </w:r>
      <w:proofErr w:type="spellStart"/>
      <w:r w:rsidRPr="007F1D3F">
        <w:rPr>
          <w:sz w:val="26"/>
          <w:szCs w:val="26"/>
        </w:rPr>
        <w:t>vụ</w:t>
      </w:r>
      <w:proofErr w:type="spellEnd"/>
      <w:r w:rsidRPr="007F1D3F">
        <w:rPr>
          <w:sz w:val="26"/>
          <w:szCs w:val="26"/>
        </w:rPr>
        <w:t xml:space="preserve"> </w:t>
      </w:r>
      <w:proofErr w:type="spellStart"/>
      <w:r w:rsidRPr="007F1D3F">
        <w:rPr>
          <w:sz w:val="26"/>
          <w:szCs w:val="26"/>
        </w:rPr>
        <w:t>Tỉnh</w:t>
      </w:r>
      <w:proofErr w:type="spellEnd"/>
      <w:r w:rsidRPr="007F1D3F">
        <w:rPr>
          <w:sz w:val="26"/>
          <w:szCs w:val="26"/>
        </w:rPr>
        <w:t xml:space="preserve"> </w:t>
      </w:r>
      <w:proofErr w:type="spellStart"/>
      <w:r w:rsidRPr="007F1D3F">
        <w:rPr>
          <w:sz w:val="26"/>
          <w:szCs w:val="26"/>
        </w:rPr>
        <w:t>uỷ</w:t>
      </w:r>
      <w:proofErr w:type="spellEnd"/>
      <w:r w:rsidRPr="007F1D3F">
        <w:rPr>
          <w:sz w:val="26"/>
          <w:szCs w:val="26"/>
        </w:rPr>
        <w:t xml:space="preserve"> </w:t>
      </w:r>
      <w:proofErr w:type="spellStart"/>
      <w:r w:rsidRPr="007F1D3F">
        <w:rPr>
          <w:sz w:val="26"/>
          <w:szCs w:val="26"/>
        </w:rPr>
        <w:t>về</w:t>
      </w:r>
      <w:proofErr w:type="spellEnd"/>
      <w:r w:rsidRPr="007F1D3F">
        <w:rPr>
          <w:sz w:val="26"/>
          <w:szCs w:val="26"/>
        </w:rPr>
        <w:t xml:space="preserve"> </w:t>
      </w:r>
      <w:proofErr w:type="spellStart"/>
      <w:r w:rsidRPr="007F1D3F">
        <w:rPr>
          <w:sz w:val="26"/>
          <w:szCs w:val="26"/>
        </w:rPr>
        <w:t>thực</w:t>
      </w:r>
      <w:proofErr w:type="spellEnd"/>
      <w:r w:rsidRPr="007F1D3F">
        <w:rPr>
          <w:sz w:val="26"/>
          <w:szCs w:val="26"/>
        </w:rPr>
        <w:t xml:space="preserve"> </w:t>
      </w:r>
      <w:proofErr w:type="spellStart"/>
      <w:r w:rsidRPr="007F1D3F">
        <w:rPr>
          <w:sz w:val="26"/>
          <w:szCs w:val="26"/>
        </w:rPr>
        <w:t>hiện</w:t>
      </w:r>
      <w:proofErr w:type="spellEnd"/>
      <w:r w:rsidRPr="007F1D3F">
        <w:rPr>
          <w:sz w:val="26"/>
          <w:szCs w:val="26"/>
        </w:rPr>
        <w:t xml:space="preserve"> </w:t>
      </w:r>
      <w:proofErr w:type="spellStart"/>
      <w:r w:rsidRPr="007F1D3F">
        <w:rPr>
          <w:sz w:val="26"/>
          <w:szCs w:val="26"/>
        </w:rPr>
        <w:t>Nghị</w:t>
      </w:r>
      <w:proofErr w:type="spellEnd"/>
      <w:r w:rsidRPr="007F1D3F">
        <w:rPr>
          <w:sz w:val="26"/>
          <w:szCs w:val="26"/>
        </w:rPr>
        <w:t xml:space="preserve"> </w:t>
      </w:r>
      <w:proofErr w:type="spellStart"/>
      <w:r w:rsidRPr="007F1D3F">
        <w:rPr>
          <w:sz w:val="26"/>
          <w:szCs w:val="26"/>
        </w:rPr>
        <w:t>quyết</w:t>
      </w:r>
      <w:proofErr w:type="spellEnd"/>
      <w:r w:rsidRPr="007F1D3F">
        <w:rPr>
          <w:sz w:val="26"/>
          <w:szCs w:val="26"/>
        </w:rPr>
        <w:t xml:space="preserve"> </w:t>
      </w:r>
      <w:proofErr w:type="spellStart"/>
      <w:r w:rsidRPr="007F1D3F">
        <w:rPr>
          <w:sz w:val="26"/>
          <w:szCs w:val="26"/>
        </w:rPr>
        <w:t>số</w:t>
      </w:r>
      <w:proofErr w:type="spellEnd"/>
      <w:r w:rsidRPr="007F1D3F">
        <w:rPr>
          <w:sz w:val="26"/>
          <w:szCs w:val="26"/>
        </w:rPr>
        <w:t xml:space="preserve"> 06-NQ/TW </w:t>
      </w:r>
      <w:proofErr w:type="spellStart"/>
      <w:r w:rsidRPr="007F1D3F">
        <w:rPr>
          <w:sz w:val="26"/>
          <w:szCs w:val="26"/>
        </w:rPr>
        <w:t>ngày</w:t>
      </w:r>
      <w:proofErr w:type="spellEnd"/>
      <w:r w:rsidRPr="007F1D3F">
        <w:rPr>
          <w:sz w:val="26"/>
          <w:szCs w:val="26"/>
        </w:rPr>
        <w:t xml:space="preserve"> 24/01/2022 </w:t>
      </w:r>
      <w:proofErr w:type="spellStart"/>
      <w:r w:rsidRPr="007F1D3F">
        <w:rPr>
          <w:sz w:val="26"/>
          <w:szCs w:val="26"/>
        </w:rPr>
        <w:t>của</w:t>
      </w:r>
      <w:proofErr w:type="spellEnd"/>
      <w:r w:rsidRPr="007F1D3F">
        <w:rPr>
          <w:sz w:val="26"/>
          <w:szCs w:val="26"/>
        </w:rPr>
        <w:t xml:space="preserve"> </w:t>
      </w:r>
      <w:proofErr w:type="spellStart"/>
      <w:r w:rsidRPr="007F1D3F">
        <w:rPr>
          <w:sz w:val="26"/>
          <w:szCs w:val="26"/>
        </w:rPr>
        <w:t>Bộ</w:t>
      </w:r>
      <w:proofErr w:type="spellEnd"/>
      <w:r w:rsidRPr="007F1D3F">
        <w:rPr>
          <w:sz w:val="26"/>
          <w:szCs w:val="26"/>
        </w:rPr>
        <w:t xml:space="preserve"> </w:t>
      </w:r>
      <w:proofErr w:type="spellStart"/>
      <w:r w:rsidRPr="007F1D3F">
        <w:rPr>
          <w:sz w:val="26"/>
          <w:szCs w:val="26"/>
        </w:rPr>
        <w:t>Chính</w:t>
      </w:r>
      <w:proofErr w:type="spellEnd"/>
      <w:r w:rsidRPr="007F1D3F">
        <w:rPr>
          <w:sz w:val="26"/>
          <w:szCs w:val="26"/>
        </w:rPr>
        <w:t xml:space="preserve"> </w:t>
      </w:r>
      <w:proofErr w:type="spellStart"/>
      <w:r w:rsidRPr="007F1D3F">
        <w:rPr>
          <w:sz w:val="26"/>
          <w:szCs w:val="26"/>
        </w:rPr>
        <w:t>trị</w:t>
      </w:r>
      <w:proofErr w:type="spellEnd"/>
      <w:r w:rsidRPr="007F1D3F">
        <w:rPr>
          <w:sz w:val="26"/>
          <w:szCs w:val="26"/>
        </w:rPr>
        <w:t xml:space="preserve"> </w:t>
      </w:r>
      <w:proofErr w:type="spellStart"/>
      <w:r w:rsidRPr="007F1D3F">
        <w:rPr>
          <w:sz w:val="26"/>
          <w:szCs w:val="26"/>
        </w:rPr>
        <w:t>về</w:t>
      </w:r>
      <w:proofErr w:type="spellEnd"/>
      <w:r w:rsidRPr="007F1D3F">
        <w:rPr>
          <w:sz w:val="26"/>
          <w:szCs w:val="26"/>
        </w:rPr>
        <w:t xml:space="preserve"> </w:t>
      </w:r>
      <w:proofErr w:type="spellStart"/>
      <w:r w:rsidRPr="007F1D3F">
        <w:rPr>
          <w:sz w:val="26"/>
          <w:szCs w:val="26"/>
        </w:rPr>
        <w:t>quy</w:t>
      </w:r>
      <w:proofErr w:type="spellEnd"/>
      <w:r w:rsidRPr="007F1D3F">
        <w:rPr>
          <w:sz w:val="26"/>
          <w:szCs w:val="26"/>
        </w:rPr>
        <w:t xml:space="preserve"> </w:t>
      </w:r>
      <w:proofErr w:type="spellStart"/>
      <w:r w:rsidRPr="007F1D3F">
        <w:rPr>
          <w:sz w:val="26"/>
          <w:szCs w:val="26"/>
        </w:rPr>
        <w:t>hoạch</w:t>
      </w:r>
      <w:proofErr w:type="spellEnd"/>
      <w:r w:rsidRPr="007F1D3F">
        <w:rPr>
          <w:sz w:val="26"/>
          <w:szCs w:val="26"/>
        </w:rPr>
        <w:t xml:space="preserve">, </w:t>
      </w:r>
      <w:proofErr w:type="spellStart"/>
      <w:r w:rsidRPr="007F1D3F">
        <w:rPr>
          <w:sz w:val="26"/>
          <w:szCs w:val="26"/>
        </w:rPr>
        <w:t>xây</w:t>
      </w:r>
      <w:proofErr w:type="spellEnd"/>
      <w:r w:rsidRPr="007F1D3F">
        <w:rPr>
          <w:sz w:val="26"/>
          <w:szCs w:val="26"/>
        </w:rPr>
        <w:t xml:space="preserve"> </w:t>
      </w:r>
      <w:proofErr w:type="spellStart"/>
      <w:r w:rsidRPr="007F1D3F">
        <w:rPr>
          <w:sz w:val="26"/>
          <w:szCs w:val="26"/>
        </w:rPr>
        <w:t>dựng</w:t>
      </w:r>
      <w:proofErr w:type="spellEnd"/>
      <w:r w:rsidRPr="007F1D3F">
        <w:rPr>
          <w:sz w:val="26"/>
          <w:szCs w:val="26"/>
        </w:rPr>
        <w:t xml:space="preserve">, </w:t>
      </w:r>
      <w:proofErr w:type="spellStart"/>
      <w:r w:rsidRPr="007F1D3F">
        <w:rPr>
          <w:sz w:val="26"/>
          <w:szCs w:val="26"/>
        </w:rPr>
        <w:t>quản</w:t>
      </w:r>
      <w:proofErr w:type="spellEnd"/>
      <w:r w:rsidRPr="007F1D3F">
        <w:rPr>
          <w:sz w:val="26"/>
          <w:szCs w:val="26"/>
        </w:rPr>
        <w:t xml:space="preserve"> </w:t>
      </w:r>
      <w:proofErr w:type="spellStart"/>
      <w:r w:rsidRPr="007F1D3F">
        <w:rPr>
          <w:sz w:val="26"/>
          <w:szCs w:val="26"/>
        </w:rPr>
        <w:t>lý</w:t>
      </w:r>
      <w:proofErr w:type="spellEnd"/>
      <w:r w:rsidRPr="007F1D3F">
        <w:rPr>
          <w:sz w:val="26"/>
          <w:szCs w:val="26"/>
        </w:rPr>
        <w:t xml:space="preserve"> </w:t>
      </w:r>
      <w:proofErr w:type="spellStart"/>
      <w:r w:rsidRPr="007F1D3F">
        <w:rPr>
          <w:sz w:val="26"/>
          <w:szCs w:val="26"/>
        </w:rPr>
        <w:t>và</w:t>
      </w:r>
      <w:proofErr w:type="spellEnd"/>
      <w:r w:rsidRPr="007F1D3F">
        <w:rPr>
          <w:sz w:val="26"/>
          <w:szCs w:val="26"/>
        </w:rPr>
        <w:t xml:space="preserve"> </w:t>
      </w:r>
      <w:proofErr w:type="spellStart"/>
      <w:r w:rsidRPr="007F1D3F">
        <w:rPr>
          <w:sz w:val="26"/>
          <w:szCs w:val="26"/>
        </w:rPr>
        <w:t>phát</w:t>
      </w:r>
      <w:proofErr w:type="spellEnd"/>
      <w:r w:rsidRPr="007F1D3F">
        <w:rPr>
          <w:sz w:val="26"/>
          <w:szCs w:val="26"/>
        </w:rPr>
        <w:t xml:space="preserve"> </w:t>
      </w:r>
      <w:proofErr w:type="spellStart"/>
      <w:r w:rsidRPr="007F1D3F">
        <w:rPr>
          <w:sz w:val="26"/>
          <w:szCs w:val="26"/>
        </w:rPr>
        <w:t>triển</w:t>
      </w:r>
      <w:proofErr w:type="spellEnd"/>
      <w:r w:rsidRPr="007F1D3F">
        <w:rPr>
          <w:sz w:val="26"/>
          <w:szCs w:val="26"/>
        </w:rPr>
        <w:t xml:space="preserve"> </w:t>
      </w:r>
      <w:proofErr w:type="spellStart"/>
      <w:r w:rsidRPr="007F1D3F">
        <w:rPr>
          <w:sz w:val="26"/>
          <w:szCs w:val="26"/>
        </w:rPr>
        <w:t>bền</w:t>
      </w:r>
      <w:proofErr w:type="spellEnd"/>
      <w:r w:rsidRPr="007F1D3F">
        <w:rPr>
          <w:sz w:val="26"/>
          <w:szCs w:val="26"/>
        </w:rPr>
        <w:t xml:space="preserve"> </w:t>
      </w:r>
      <w:proofErr w:type="spellStart"/>
      <w:r w:rsidRPr="007F1D3F">
        <w:rPr>
          <w:sz w:val="26"/>
          <w:szCs w:val="26"/>
        </w:rPr>
        <w:t>vững</w:t>
      </w:r>
      <w:proofErr w:type="spellEnd"/>
      <w:r w:rsidRPr="007F1D3F">
        <w:rPr>
          <w:sz w:val="26"/>
          <w:szCs w:val="26"/>
        </w:rPr>
        <w:t xml:space="preserve"> </w:t>
      </w:r>
      <w:proofErr w:type="spellStart"/>
      <w:r w:rsidRPr="007F1D3F">
        <w:rPr>
          <w:sz w:val="26"/>
          <w:szCs w:val="26"/>
        </w:rPr>
        <w:t>đô</w:t>
      </w:r>
      <w:proofErr w:type="spellEnd"/>
      <w:r w:rsidRPr="007F1D3F">
        <w:rPr>
          <w:sz w:val="26"/>
          <w:szCs w:val="26"/>
        </w:rPr>
        <w:t xml:space="preserve"> </w:t>
      </w:r>
      <w:proofErr w:type="spellStart"/>
      <w:r w:rsidRPr="007F1D3F">
        <w:rPr>
          <w:sz w:val="26"/>
          <w:szCs w:val="26"/>
        </w:rPr>
        <w:t>thị</w:t>
      </w:r>
      <w:proofErr w:type="spellEnd"/>
      <w:r w:rsidRPr="007F1D3F">
        <w:rPr>
          <w:sz w:val="26"/>
          <w:szCs w:val="26"/>
        </w:rPr>
        <w:t xml:space="preserve"> Việt Nam </w:t>
      </w:r>
      <w:proofErr w:type="spellStart"/>
      <w:r w:rsidRPr="007F1D3F">
        <w:rPr>
          <w:sz w:val="26"/>
          <w:szCs w:val="26"/>
        </w:rPr>
        <w:t>đến</w:t>
      </w:r>
      <w:proofErr w:type="spellEnd"/>
      <w:r w:rsidRPr="007F1D3F">
        <w:rPr>
          <w:sz w:val="26"/>
          <w:szCs w:val="26"/>
        </w:rPr>
        <w:t xml:space="preserve"> </w:t>
      </w:r>
      <w:proofErr w:type="spellStart"/>
      <w:r w:rsidRPr="007F1D3F">
        <w:rPr>
          <w:sz w:val="26"/>
          <w:szCs w:val="26"/>
        </w:rPr>
        <w:t>năm</w:t>
      </w:r>
      <w:proofErr w:type="spellEnd"/>
      <w:r w:rsidRPr="007F1D3F">
        <w:rPr>
          <w:sz w:val="26"/>
          <w:szCs w:val="26"/>
        </w:rPr>
        <w:t xml:space="preserve"> 2030, </w:t>
      </w:r>
      <w:proofErr w:type="spellStart"/>
      <w:r w:rsidRPr="007F1D3F">
        <w:rPr>
          <w:sz w:val="26"/>
          <w:szCs w:val="26"/>
        </w:rPr>
        <w:t>tầm</w:t>
      </w:r>
      <w:proofErr w:type="spellEnd"/>
      <w:r w:rsidRPr="007F1D3F">
        <w:rPr>
          <w:sz w:val="26"/>
          <w:szCs w:val="26"/>
        </w:rPr>
        <w:t xml:space="preserve"> </w:t>
      </w:r>
      <w:proofErr w:type="spellStart"/>
      <w:r w:rsidRPr="007F1D3F">
        <w:rPr>
          <w:sz w:val="26"/>
          <w:szCs w:val="26"/>
        </w:rPr>
        <w:t>nhìn</w:t>
      </w:r>
      <w:proofErr w:type="spellEnd"/>
      <w:r w:rsidRPr="007F1D3F">
        <w:rPr>
          <w:sz w:val="26"/>
          <w:szCs w:val="26"/>
        </w:rPr>
        <w:t xml:space="preserve"> </w:t>
      </w:r>
      <w:proofErr w:type="spellStart"/>
      <w:r w:rsidRPr="007F1D3F">
        <w:rPr>
          <w:sz w:val="26"/>
          <w:szCs w:val="26"/>
        </w:rPr>
        <w:t>đến</w:t>
      </w:r>
      <w:proofErr w:type="spellEnd"/>
      <w:r w:rsidRPr="007F1D3F">
        <w:rPr>
          <w:sz w:val="26"/>
          <w:szCs w:val="26"/>
        </w:rPr>
        <w:t xml:space="preserve"> </w:t>
      </w:r>
      <w:proofErr w:type="spellStart"/>
      <w:r w:rsidRPr="007F1D3F">
        <w:rPr>
          <w:sz w:val="26"/>
          <w:szCs w:val="26"/>
        </w:rPr>
        <w:t>năm</w:t>
      </w:r>
      <w:proofErr w:type="spellEnd"/>
      <w:r w:rsidRPr="007F1D3F">
        <w:rPr>
          <w:sz w:val="26"/>
          <w:szCs w:val="26"/>
        </w:rPr>
        <w:t xml:space="preserve"> 2045.</w:t>
      </w:r>
    </w:p>
    <w:p w14:paraId="7D3AC48A" w14:textId="77777777" w:rsidR="00355613" w:rsidRPr="007F1D3F" w:rsidRDefault="00355613" w:rsidP="00355613">
      <w:pPr>
        <w:pStyle w:val="ListParagraph"/>
        <w:widowControl w:val="0"/>
        <w:numPr>
          <w:ilvl w:val="0"/>
          <w:numId w:val="13"/>
        </w:numPr>
        <w:tabs>
          <w:tab w:val="left" w:pos="284"/>
          <w:tab w:val="left" w:pos="567"/>
          <w:tab w:val="num" w:pos="720"/>
          <w:tab w:val="left" w:pos="851"/>
        </w:tabs>
        <w:spacing w:before="120" w:after="120" w:line="264" w:lineRule="auto"/>
        <w:ind w:left="0" w:firstLine="567"/>
        <w:jc w:val="both"/>
        <w:rPr>
          <w:sz w:val="26"/>
          <w:szCs w:val="26"/>
        </w:rPr>
      </w:pPr>
      <w:r w:rsidRPr="007F1D3F">
        <w:rPr>
          <w:sz w:val="26"/>
          <w:szCs w:val="26"/>
        </w:rPr>
        <w:t xml:space="preserve">Công </w:t>
      </w:r>
      <w:proofErr w:type="spellStart"/>
      <w:r w:rsidRPr="007F1D3F">
        <w:rPr>
          <w:sz w:val="26"/>
          <w:szCs w:val="26"/>
        </w:rPr>
        <w:t>văn</w:t>
      </w:r>
      <w:proofErr w:type="spellEnd"/>
      <w:r w:rsidRPr="007F1D3F">
        <w:rPr>
          <w:sz w:val="26"/>
          <w:szCs w:val="26"/>
        </w:rPr>
        <w:t xml:space="preserve"> </w:t>
      </w:r>
      <w:proofErr w:type="spellStart"/>
      <w:r w:rsidRPr="007F1D3F">
        <w:rPr>
          <w:sz w:val="26"/>
          <w:szCs w:val="26"/>
        </w:rPr>
        <w:t>số</w:t>
      </w:r>
      <w:proofErr w:type="spellEnd"/>
      <w:r w:rsidRPr="007F1D3F">
        <w:rPr>
          <w:sz w:val="26"/>
          <w:szCs w:val="26"/>
        </w:rPr>
        <w:t xml:space="preserve"> 672/UBND-KT </w:t>
      </w:r>
      <w:proofErr w:type="spellStart"/>
      <w:r w:rsidRPr="007F1D3F">
        <w:rPr>
          <w:sz w:val="26"/>
          <w:szCs w:val="26"/>
        </w:rPr>
        <w:t>ngày</w:t>
      </w:r>
      <w:proofErr w:type="spellEnd"/>
      <w:r w:rsidRPr="007F1D3F">
        <w:rPr>
          <w:sz w:val="26"/>
          <w:szCs w:val="26"/>
        </w:rPr>
        <w:t xml:space="preserve"> 25/1/2024 </w:t>
      </w:r>
      <w:proofErr w:type="spellStart"/>
      <w:r w:rsidRPr="007F1D3F">
        <w:rPr>
          <w:sz w:val="26"/>
          <w:szCs w:val="26"/>
        </w:rPr>
        <w:t>của</w:t>
      </w:r>
      <w:proofErr w:type="spellEnd"/>
      <w:r w:rsidRPr="007F1D3F">
        <w:rPr>
          <w:sz w:val="26"/>
          <w:szCs w:val="26"/>
        </w:rPr>
        <w:t xml:space="preserve"> </w:t>
      </w:r>
      <w:proofErr w:type="spellStart"/>
      <w:r w:rsidRPr="007F1D3F">
        <w:rPr>
          <w:sz w:val="26"/>
          <w:szCs w:val="26"/>
        </w:rPr>
        <w:t>Ủy</w:t>
      </w:r>
      <w:proofErr w:type="spellEnd"/>
      <w:r w:rsidRPr="007F1D3F">
        <w:rPr>
          <w:sz w:val="26"/>
          <w:szCs w:val="26"/>
        </w:rPr>
        <w:t xml:space="preserve"> ban </w:t>
      </w:r>
      <w:proofErr w:type="spellStart"/>
      <w:r w:rsidRPr="007F1D3F">
        <w:rPr>
          <w:sz w:val="26"/>
          <w:szCs w:val="26"/>
        </w:rPr>
        <w:t>nhân</w:t>
      </w:r>
      <w:proofErr w:type="spellEnd"/>
      <w:r w:rsidRPr="007F1D3F">
        <w:rPr>
          <w:sz w:val="26"/>
          <w:szCs w:val="26"/>
        </w:rPr>
        <w:t xml:space="preserve"> </w:t>
      </w:r>
      <w:proofErr w:type="spellStart"/>
      <w:r w:rsidRPr="007F1D3F">
        <w:rPr>
          <w:sz w:val="26"/>
          <w:szCs w:val="26"/>
        </w:rPr>
        <w:t>dân</w:t>
      </w:r>
      <w:proofErr w:type="spellEnd"/>
      <w:r w:rsidRPr="007F1D3F">
        <w:rPr>
          <w:sz w:val="26"/>
          <w:szCs w:val="26"/>
        </w:rPr>
        <w:t xml:space="preserve"> </w:t>
      </w:r>
      <w:proofErr w:type="spellStart"/>
      <w:r w:rsidRPr="007F1D3F">
        <w:rPr>
          <w:sz w:val="26"/>
          <w:szCs w:val="26"/>
        </w:rPr>
        <w:t>tỉnh</w:t>
      </w:r>
      <w:proofErr w:type="spellEnd"/>
      <w:r w:rsidRPr="007F1D3F">
        <w:rPr>
          <w:sz w:val="26"/>
          <w:szCs w:val="26"/>
        </w:rPr>
        <w:t xml:space="preserve"> Bình Định </w:t>
      </w:r>
      <w:proofErr w:type="spellStart"/>
      <w:r w:rsidRPr="007F1D3F">
        <w:rPr>
          <w:sz w:val="26"/>
          <w:szCs w:val="26"/>
        </w:rPr>
        <w:t>về</w:t>
      </w:r>
      <w:proofErr w:type="spellEnd"/>
      <w:r w:rsidRPr="007F1D3F">
        <w:rPr>
          <w:sz w:val="26"/>
          <w:szCs w:val="26"/>
        </w:rPr>
        <w:t xml:space="preserve"> </w:t>
      </w:r>
      <w:proofErr w:type="spellStart"/>
      <w:r w:rsidRPr="007F1D3F">
        <w:rPr>
          <w:sz w:val="26"/>
          <w:szCs w:val="26"/>
        </w:rPr>
        <w:t>việc</w:t>
      </w:r>
      <w:proofErr w:type="spellEnd"/>
      <w:r w:rsidRPr="007F1D3F">
        <w:rPr>
          <w:sz w:val="26"/>
          <w:szCs w:val="26"/>
        </w:rPr>
        <w:t xml:space="preserve"> </w:t>
      </w:r>
      <w:proofErr w:type="spellStart"/>
      <w:r w:rsidRPr="007F1D3F">
        <w:rPr>
          <w:sz w:val="26"/>
          <w:szCs w:val="26"/>
        </w:rPr>
        <w:t>chủ</w:t>
      </w:r>
      <w:proofErr w:type="spellEnd"/>
      <w:r w:rsidRPr="007F1D3F">
        <w:rPr>
          <w:sz w:val="26"/>
          <w:szCs w:val="26"/>
        </w:rPr>
        <w:t xml:space="preserve"> </w:t>
      </w:r>
      <w:proofErr w:type="spellStart"/>
      <w:r w:rsidRPr="007F1D3F">
        <w:rPr>
          <w:sz w:val="26"/>
          <w:szCs w:val="26"/>
        </w:rPr>
        <w:t>trương</w:t>
      </w:r>
      <w:proofErr w:type="spellEnd"/>
      <w:r w:rsidRPr="007F1D3F">
        <w:rPr>
          <w:sz w:val="26"/>
          <w:szCs w:val="26"/>
        </w:rPr>
        <w:t xml:space="preserve"> </w:t>
      </w:r>
      <w:proofErr w:type="spellStart"/>
      <w:r w:rsidRPr="007F1D3F">
        <w:rPr>
          <w:sz w:val="26"/>
          <w:szCs w:val="26"/>
        </w:rPr>
        <w:t>lập</w:t>
      </w:r>
      <w:proofErr w:type="spellEnd"/>
      <w:r w:rsidRPr="007F1D3F">
        <w:rPr>
          <w:sz w:val="26"/>
          <w:szCs w:val="26"/>
        </w:rPr>
        <w:t xml:space="preserve"> </w:t>
      </w:r>
      <w:proofErr w:type="spellStart"/>
      <w:r w:rsidRPr="007F1D3F">
        <w:rPr>
          <w:sz w:val="26"/>
          <w:szCs w:val="26"/>
        </w:rPr>
        <w:t>điều</w:t>
      </w:r>
      <w:proofErr w:type="spellEnd"/>
      <w:r w:rsidRPr="007F1D3F">
        <w:rPr>
          <w:sz w:val="26"/>
          <w:szCs w:val="26"/>
        </w:rPr>
        <w:t xml:space="preserve"> </w:t>
      </w:r>
      <w:proofErr w:type="spellStart"/>
      <w:r w:rsidRPr="007F1D3F">
        <w:rPr>
          <w:sz w:val="26"/>
          <w:szCs w:val="26"/>
        </w:rPr>
        <w:t>chỉnh</w:t>
      </w:r>
      <w:proofErr w:type="spellEnd"/>
      <w:r w:rsidRPr="007F1D3F">
        <w:rPr>
          <w:sz w:val="26"/>
          <w:szCs w:val="26"/>
        </w:rPr>
        <w:t xml:space="preserve"> Quy </w:t>
      </w:r>
      <w:proofErr w:type="spellStart"/>
      <w:r w:rsidRPr="007F1D3F">
        <w:rPr>
          <w:sz w:val="26"/>
          <w:szCs w:val="26"/>
        </w:rPr>
        <w:t>hoạch</w:t>
      </w:r>
      <w:proofErr w:type="spellEnd"/>
      <w:r w:rsidRPr="007F1D3F">
        <w:rPr>
          <w:sz w:val="26"/>
          <w:szCs w:val="26"/>
        </w:rPr>
        <w:t xml:space="preserve"> </w:t>
      </w:r>
      <w:proofErr w:type="spellStart"/>
      <w:r w:rsidRPr="007F1D3F">
        <w:rPr>
          <w:sz w:val="26"/>
          <w:szCs w:val="26"/>
        </w:rPr>
        <w:t>xây</w:t>
      </w:r>
      <w:proofErr w:type="spellEnd"/>
      <w:r w:rsidRPr="007F1D3F">
        <w:rPr>
          <w:sz w:val="26"/>
          <w:szCs w:val="26"/>
        </w:rPr>
        <w:t xml:space="preserve"> </w:t>
      </w:r>
      <w:proofErr w:type="spellStart"/>
      <w:r w:rsidRPr="007F1D3F">
        <w:rPr>
          <w:sz w:val="26"/>
          <w:szCs w:val="26"/>
        </w:rPr>
        <w:t>dựng</w:t>
      </w:r>
      <w:proofErr w:type="spellEnd"/>
      <w:r w:rsidRPr="007F1D3F">
        <w:rPr>
          <w:sz w:val="26"/>
          <w:szCs w:val="26"/>
        </w:rPr>
        <w:t xml:space="preserve"> </w:t>
      </w:r>
      <w:proofErr w:type="spellStart"/>
      <w:r w:rsidRPr="007F1D3F">
        <w:rPr>
          <w:sz w:val="26"/>
          <w:szCs w:val="26"/>
        </w:rPr>
        <w:t>đô</w:t>
      </w:r>
      <w:proofErr w:type="spellEnd"/>
      <w:r w:rsidRPr="007F1D3F">
        <w:rPr>
          <w:sz w:val="26"/>
          <w:szCs w:val="26"/>
        </w:rPr>
        <w:t xml:space="preserve"> </w:t>
      </w:r>
      <w:proofErr w:type="spellStart"/>
      <w:r w:rsidRPr="007F1D3F">
        <w:rPr>
          <w:sz w:val="26"/>
          <w:szCs w:val="26"/>
        </w:rPr>
        <w:t>thị</w:t>
      </w:r>
      <w:proofErr w:type="spellEnd"/>
      <w:r w:rsidRPr="007F1D3F">
        <w:rPr>
          <w:sz w:val="26"/>
          <w:szCs w:val="26"/>
        </w:rPr>
        <w:t xml:space="preserve"> Hoài </w:t>
      </w:r>
      <w:proofErr w:type="spellStart"/>
      <w:r w:rsidRPr="007F1D3F">
        <w:rPr>
          <w:sz w:val="26"/>
          <w:szCs w:val="26"/>
        </w:rPr>
        <w:t>Nhơn</w:t>
      </w:r>
      <w:proofErr w:type="spellEnd"/>
      <w:r w:rsidRPr="007F1D3F">
        <w:rPr>
          <w:sz w:val="26"/>
          <w:szCs w:val="26"/>
        </w:rPr>
        <w:t xml:space="preserve">, </w:t>
      </w:r>
      <w:proofErr w:type="spellStart"/>
      <w:r w:rsidRPr="007F1D3F">
        <w:rPr>
          <w:sz w:val="26"/>
          <w:szCs w:val="26"/>
        </w:rPr>
        <w:t>tỉnh</w:t>
      </w:r>
      <w:proofErr w:type="spellEnd"/>
      <w:r w:rsidRPr="007F1D3F">
        <w:rPr>
          <w:sz w:val="26"/>
          <w:szCs w:val="26"/>
        </w:rPr>
        <w:t xml:space="preserve"> Bình Định </w:t>
      </w:r>
      <w:proofErr w:type="spellStart"/>
      <w:r w:rsidRPr="007F1D3F">
        <w:rPr>
          <w:sz w:val="26"/>
          <w:szCs w:val="26"/>
        </w:rPr>
        <w:t>đến</w:t>
      </w:r>
      <w:proofErr w:type="spellEnd"/>
      <w:r w:rsidRPr="007F1D3F">
        <w:rPr>
          <w:sz w:val="26"/>
          <w:szCs w:val="26"/>
        </w:rPr>
        <w:t xml:space="preserve"> </w:t>
      </w:r>
      <w:proofErr w:type="spellStart"/>
      <w:r w:rsidRPr="007F1D3F">
        <w:rPr>
          <w:sz w:val="26"/>
          <w:szCs w:val="26"/>
        </w:rPr>
        <w:t>năm</w:t>
      </w:r>
      <w:proofErr w:type="spellEnd"/>
      <w:r w:rsidRPr="007F1D3F">
        <w:rPr>
          <w:sz w:val="26"/>
          <w:szCs w:val="26"/>
        </w:rPr>
        <w:t xml:space="preserve"> 2035.</w:t>
      </w:r>
    </w:p>
    <w:p w14:paraId="07C76D00" w14:textId="0945D9C5" w:rsidR="00003A0E" w:rsidRPr="007F1D3F" w:rsidRDefault="00003A0E" w:rsidP="00355613">
      <w:pPr>
        <w:pStyle w:val="ListParagraph"/>
        <w:widowControl w:val="0"/>
        <w:numPr>
          <w:ilvl w:val="0"/>
          <w:numId w:val="13"/>
        </w:numPr>
        <w:tabs>
          <w:tab w:val="left" w:pos="284"/>
          <w:tab w:val="left" w:pos="567"/>
          <w:tab w:val="num" w:pos="720"/>
          <w:tab w:val="left" w:pos="851"/>
        </w:tabs>
        <w:spacing w:before="120" w:after="120" w:line="264" w:lineRule="auto"/>
        <w:ind w:left="0" w:firstLine="567"/>
        <w:jc w:val="both"/>
        <w:rPr>
          <w:sz w:val="26"/>
          <w:szCs w:val="26"/>
        </w:rPr>
      </w:pPr>
      <w:proofErr w:type="spellStart"/>
      <w:r w:rsidRPr="007F1D3F">
        <w:rPr>
          <w:sz w:val="26"/>
          <w:szCs w:val="26"/>
        </w:rPr>
        <w:t>Chương</w:t>
      </w:r>
      <w:proofErr w:type="spellEnd"/>
      <w:r w:rsidRPr="007F1D3F">
        <w:rPr>
          <w:sz w:val="26"/>
          <w:szCs w:val="26"/>
        </w:rPr>
        <w:t xml:space="preserve"> </w:t>
      </w:r>
      <w:proofErr w:type="spellStart"/>
      <w:r w:rsidRPr="007F1D3F">
        <w:rPr>
          <w:sz w:val="26"/>
          <w:szCs w:val="26"/>
        </w:rPr>
        <w:t>trình</w:t>
      </w:r>
      <w:proofErr w:type="spellEnd"/>
      <w:r w:rsidRPr="007F1D3F">
        <w:rPr>
          <w:sz w:val="26"/>
          <w:szCs w:val="26"/>
        </w:rPr>
        <w:t xml:space="preserve"> </w:t>
      </w:r>
      <w:proofErr w:type="spellStart"/>
      <w:r w:rsidRPr="007F1D3F">
        <w:rPr>
          <w:sz w:val="26"/>
          <w:szCs w:val="26"/>
        </w:rPr>
        <w:t>hành</w:t>
      </w:r>
      <w:proofErr w:type="spellEnd"/>
      <w:r w:rsidRPr="007F1D3F">
        <w:rPr>
          <w:sz w:val="26"/>
          <w:szCs w:val="26"/>
        </w:rPr>
        <w:t xml:space="preserve"> </w:t>
      </w:r>
      <w:proofErr w:type="spellStart"/>
      <w:r w:rsidRPr="007F1D3F">
        <w:rPr>
          <w:sz w:val="26"/>
          <w:szCs w:val="26"/>
        </w:rPr>
        <w:t>động</w:t>
      </w:r>
      <w:proofErr w:type="spellEnd"/>
      <w:r w:rsidRPr="007F1D3F">
        <w:rPr>
          <w:sz w:val="26"/>
          <w:szCs w:val="26"/>
        </w:rPr>
        <w:t xml:space="preserve"> </w:t>
      </w:r>
      <w:proofErr w:type="spellStart"/>
      <w:r w:rsidRPr="007F1D3F">
        <w:rPr>
          <w:sz w:val="26"/>
          <w:szCs w:val="26"/>
        </w:rPr>
        <w:t>số</w:t>
      </w:r>
      <w:proofErr w:type="spellEnd"/>
      <w:r w:rsidRPr="007F1D3F">
        <w:rPr>
          <w:sz w:val="26"/>
          <w:szCs w:val="26"/>
        </w:rPr>
        <w:t xml:space="preserve"> 12-CTr/TU </w:t>
      </w:r>
      <w:proofErr w:type="spellStart"/>
      <w:r w:rsidRPr="007F1D3F">
        <w:rPr>
          <w:sz w:val="26"/>
          <w:szCs w:val="26"/>
        </w:rPr>
        <w:t>ngày</w:t>
      </w:r>
      <w:proofErr w:type="spellEnd"/>
      <w:r w:rsidRPr="007F1D3F">
        <w:rPr>
          <w:sz w:val="26"/>
          <w:szCs w:val="26"/>
        </w:rPr>
        <w:t xml:space="preserve"> 27/10/2020 </w:t>
      </w:r>
      <w:proofErr w:type="spellStart"/>
      <w:r w:rsidRPr="007F1D3F">
        <w:rPr>
          <w:sz w:val="26"/>
          <w:szCs w:val="26"/>
        </w:rPr>
        <w:t>của</w:t>
      </w:r>
      <w:proofErr w:type="spellEnd"/>
      <w:r w:rsidRPr="007F1D3F">
        <w:rPr>
          <w:sz w:val="26"/>
          <w:szCs w:val="26"/>
        </w:rPr>
        <w:t xml:space="preserve"> Thị </w:t>
      </w:r>
      <w:proofErr w:type="spellStart"/>
      <w:r w:rsidRPr="007F1D3F">
        <w:rPr>
          <w:sz w:val="26"/>
          <w:szCs w:val="26"/>
        </w:rPr>
        <w:t>ủy</w:t>
      </w:r>
      <w:proofErr w:type="spellEnd"/>
      <w:r w:rsidRPr="007F1D3F">
        <w:rPr>
          <w:sz w:val="26"/>
          <w:szCs w:val="26"/>
        </w:rPr>
        <w:t xml:space="preserve"> Hoài </w:t>
      </w:r>
      <w:proofErr w:type="spellStart"/>
      <w:r w:rsidRPr="007F1D3F">
        <w:rPr>
          <w:sz w:val="26"/>
          <w:szCs w:val="26"/>
        </w:rPr>
        <w:t>Nhơn</w:t>
      </w:r>
      <w:proofErr w:type="spellEnd"/>
      <w:r w:rsidRPr="007F1D3F">
        <w:rPr>
          <w:sz w:val="26"/>
          <w:szCs w:val="26"/>
        </w:rPr>
        <w:t xml:space="preserve"> </w:t>
      </w:r>
      <w:proofErr w:type="spellStart"/>
      <w:r w:rsidRPr="007F1D3F">
        <w:rPr>
          <w:sz w:val="26"/>
          <w:szCs w:val="26"/>
        </w:rPr>
        <w:t>về</w:t>
      </w:r>
      <w:proofErr w:type="spellEnd"/>
      <w:r w:rsidRPr="007F1D3F">
        <w:rPr>
          <w:sz w:val="26"/>
          <w:szCs w:val="26"/>
        </w:rPr>
        <w:t xml:space="preserve"> “</w:t>
      </w:r>
      <w:proofErr w:type="spellStart"/>
      <w:r w:rsidRPr="007F1D3F">
        <w:rPr>
          <w:sz w:val="26"/>
          <w:szCs w:val="26"/>
        </w:rPr>
        <w:t>Đẩy</w:t>
      </w:r>
      <w:proofErr w:type="spellEnd"/>
      <w:r w:rsidRPr="007F1D3F">
        <w:rPr>
          <w:sz w:val="26"/>
          <w:szCs w:val="26"/>
        </w:rPr>
        <w:t xml:space="preserve"> </w:t>
      </w:r>
      <w:proofErr w:type="spellStart"/>
      <w:r w:rsidRPr="007F1D3F">
        <w:rPr>
          <w:sz w:val="26"/>
          <w:szCs w:val="26"/>
        </w:rPr>
        <w:t>mạnh</w:t>
      </w:r>
      <w:proofErr w:type="spellEnd"/>
      <w:r w:rsidRPr="007F1D3F">
        <w:rPr>
          <w:sz w:val="26"/>
          <w:szCs w:val="26"/>
        </w:rPr>
        <w:t xml:space="preserve"> </w:t>
      </w:r>
      <w:proofErr w:type="spellStart"/>
      <w:r w:rsidRPr="007F1D3F">
        <w:rPr>
          <w:sz w:val="26"/>
          <w:szCs w:val="26"/>
        </w:rPr>
        <w:t>đầu</w:t>
      </w:r>
      <w:proofErr w:type="spellEnd"/>
      <w:r w:rsidRPr="007F1D3F">
        <w:rPr>
          <w:sz w:val="26"/>
          <w:szCs w:val="26"/>
        </w:rPr>
        <w:t xml:space="preserve"> </w:t>
      </w:r>
      <w:proofErr w:type="spellStart"/>
      <w:r w:rsidRPr="007F1D3F">
        <w:rPr>
          <w:sz w:val="26"/>
          <w:szCs w:val="26"/>
        </w:rPr>
        <w:t>tư</w:t>
      </w:r>
      <w:proofErr w:type="spellEnd"/>
      <w:r w:rsidRPr="007F1D3F">
        <w:rPr>
          <w:sz w:val="26"/>
          <w:szCs w:val="26"/>
        </w:rPr>
        <w:t xml:space="preserve"> </w:t>
      </w:r>
      <w:proofErr w:type="spellStart"/>
      <w:r w:rsidRPr="007F1D3F">
        <w:rPr>
          <w:sz w:val="26"/>
          <w:szCs w:val="26"/>
        </w:rPr>
        <w:t>phát</w:t>
      </w:r>
      <w:proofErr w:type="spellEnd"/>
      <w:r w:rsidRPr="007F1D3F">
        <w:rPr>
          <w:sz w:val="26"/>
          <w:szCs w:val="26"/>
        </w:rPr>
        <w:t xml:space="preserve"> </w:t>
      </w:r>
      <w:proofErr w:type="spellStart"/>
      <w:r w:rsidRPr="007F1D3F">
        <w:rPr>
          <w:sz w:val="26"/>
          <w:szCs w:val="26"/>
        </w:rPr>
        <w:t>triển</w:t>
      </w:r>
      <w:proofErr w:type="spellEnd"/>
      <w:r w:rsidRPr="007F1D3F">
        <w:rPr>
          <w:sz w:val="26"/>
          <w:szCs w:val="26"/>
        </w:rPr>
        <w:t xml:space="preserve"> </w:t>
      </w:r>
      <w:proofErr w:type="spellStart"/>
      <w:r w:rsidRPr="007F1D3F">
        <w:rPr>
          <w:sz w:val="26"/>
          <w:szCs w:val="26"/>
        </w:rPr>
        <w:t>kết</w:t>
      </w:r>
      <w:proofErr w:type="spellEnd"/>
      <w:r w:rsidRPr="007F1D3F">
        <w:rPr>
          <w:sz w:val="26"/>
          <w:szCs w:val="26"/>
        </w:rPr>
        <w:t xml:space="preserve"> </w:t>
      </w:r>
      <w:proofErr w:type="spellStart"/>
      <w:r w:rsidRPr="007F1D3F">
        <w:rPr>
          <w:sz w:val="26"/>
          <w:szCs w:val="26"/>
        </w:rPr>
        <w:t>cấu</w:t>
      </w:r>
      <w:proofErr w:type="spellEnd"/>
      <w:r w:rsidRPr="007F1D3F">
        <w:rPr>
          <w:sz w:val="26"/>
          <w:szCs w:val="26"/>
        </w:rPr>
        <w:t xml:space="preserve"> </w:t>
      </w:r>
      <w:proofErr w:type="spellStart"/>
      <w:r w:rsidRPr="007F1D3F">
        <w:rPr>
          <w:sz w:val="26"/>
          <w:szCs w:val="26"/>
        </w:rPr>
        <w:t>hạ</w:t>
      </w:r>
      <w:proofErr w:type="spellEnd"/>
      <w:r w:rsidRPr="007F1D3F">
        <w:rPr>
          <w:sz w:val="26"/>
          <w:szCs w:val="26"/>
        </w:rPr>
        <w:t xml:space="preserve"> </w:t>
      </w:r>
      <w:proofErr w:type="spellStart"/>
      <w:r w:rsidRPr="007F1D3F">
        <w:rPr>
          <w:sz w:val="26"/>
          <w:szCs w:val="26"/>
        </w:rPr>
        <w:t>tầng</w:t>
      </w:r>
      <w:proofErr w:type="spellEnd"/>
      <w:r w:rsidRPr="007F1D3F">
        <w:rPr>
          <w:sz w:val="26"/>
          <w:szCs w:val="26"/>
        </w:rPr>
        <w:t xml:space="preserve"> </w:t>
      </w:r>
      <w:proofErr w:type="spellStart"/>
      <w:r w:rsidRPr="007F1D3F">
        <w:rPr>
          <w:sz w:val="26"/>
          <w:szCs w:val="26"/>
        </w:rPr>
        <w:t>đồng</w:t>
      </w:r>
      <w:proofErr w:type="spellEnd"/>
      <w:r w:rsidRPr="007F1D3F">
        <w:rPr>
          <w:sz w:val="26"/>
          <w:szCs w:val="26"/>
        </w:rPr>
        <w:t xml:space="preserve"> </w:t>
      </w:r>
      <w:proofErr w:type="spellStart"/>
      <w:r w:rsidRPr="007F1D3F">
        <w:rPr>
          <w:sz w:val="26"/>
          <w:szCs w:val="26"/>
        </w:rPr>
        <w:t>bộ</w:t>
      </w:r>
      <w:proofErr w:type="spellEnd"/>
      <w:r w:rsidRPr="007F1D3F">
        <w:rPr>
          <w:sz w:val="26"/>
          <w:szCs w:val="26"/>
        </w:rPr>
        <w:t xml:space="preserve">, </w:t>
      </w:r>
      <w:proofErr w:type="spellStart"/>
      <w:r w:rsidRPr="007F1D3F">
        <w:rPr>
          <w:sz w:val="26"/>
          <w:szCs w:val="26"/>
        </w:rPr>
        <w:t>đẩy</w:t>
      </w:r>
      <w:proofErr w:type="spellEnd"/>
      <w:r w:rsidRPr="007F1D3F">
        <w:rPr>
          <w:sz w:val="26"/>
          <w:szCs w:val="26"/>
        </w:rPr>
        <w:t xml:space="preserve"> </w:t>
      </w:r>
      <w:proofErr w:type="spellStart"/>
      <w:r w:rsidRPr="007F1D3F">
        <w:rPr>
          <w:sz w:val="26"/>
          <w:szCs w:val="26"/>
        </w:rPr>
        <w:t>nhanh</w:t>
      </w:r>
      <w:proofErr w:type="spellEnd"/>
      <w:r w:rsidRPr="007F1D3F">
        <w:rPr>
          <w:sz w:val="26"/>
          <w:szCs w:val="26"/>
        </w:rPr>
        <w:t xml:space="preserve"> </w:t>
      </w:r>
      <w:proofErr w:type="spellStart"/>
      <w:r w:rsidRPr="007F1D3F">
        <w:rPr>
          <w:sz w:val="26"/>
          <w:szCs w:val="26"/>
        </w:rPr>
        <w:t>tốc</w:t>
      </w:r>
      <w:proofErr w:type="spellEnd"/>
      <w:r w:rsidRPr="007F1D3F">
        <w:rPr>
          <w:sz w:val="26"/>
          <w:szCs w:val="26"/>
        </w:rPr>
        <w:t xml:space="preserve"> </w:t>
      </w:r>
      <w:proofErr w:type="spellStart"/>
      <w:r w:rsidRPr="007F1D3F">
        <w:rPr>
          <w:sz w:val="26"/>
          <w:szCs w:val="26"/>
        </w:rPr>
        <w:t>độ</w:t>
      </w:r>
      <w:proofErr w:type="spellEnd"/>
      <w:r w:rsidRPr="007F1D3F">
        <w:rPr>
          <w:sz w:val="26"/>
          <w:szCs w:val="26"/>
        </w:rPr>
        <w:t xml:space="preserve"> </w:t>
      </w:r>
      <w:proofErr w:type="spellStart"/>
      <w:r w:rsidRPr="007F1D3F">
        <w:rPr>
          <w:sz w:val="26"/>
          <w:szCs w:val="26"/>
        </w:rPr>
        <w:t>đô</w:t>
      </w:r>
      <w:proofErr w:type="spellEnd"/>
      <w:r w:rsidRPr="007F1D3F">
        <w:rPr>
          <w:sz w:val="26"/>
          <w:szCs w:val="26"/>
        </w:rPr>
        <w:t xml:space="preserve"> </w:t>
      </w:r>
      <w:proofErr w:type="spellStart"/>
      <w:r w:rsidRPr="007F1D3F">
        <w:rPr>
          <w:sz w:val="26"/>
          <w:szCs w:val="26"/>
        </w:rPr>
        <w:t>thị</w:t>
      </w:r>
      <w:proofErr w:type="spellEnd"/>
      <w:r w:rsidRPr="007F1D3F">
        <w:rPr>
          <w:sz w:val="26"/>
          <w:szCs w:val="26"/>
        </w:rPr>
        <w:t xml:space="preserve"> </w:t>
      </w:r>
      <w:proofErr w:type="spellStart"/>
      <w:r w:rsidRPr="007F1D3F">
        <w:rPr>
          <w:sz w:val="26"/>
          <w:szCs w:val="26"/>
        </w:rPr>
        <w:t>hóa</w:t>
      </w:r>
      <w:proofErr w:type="spellEnd"/>
      <w:r w:rsidRPr="007F1D3F">
        <w:rPr>
          <w:sz w:val="26"/>
          <w:szCs w:val="26"/>
        </w:rPr>
        <w:t xml:space="preserve">, </w:t>
      </w:r>
      <w:proofErr w:type="spellStart"/>
      <w:r w:rsidRPr="007F1D3F">
        <w:rPr>
          <w:sz w:val="26"/>
          <w:szCs w:val="26"/>
        </w:rPr>
        <w:t>xây</w:t>
      </w:r>
      <w:proofErr w:type="spellEnd"/>
      <w:r w:rsidRPr="007F1D3F">
        <w:rPr>
          <w:sz w:val="26"/>
          <w:szCs w:val="26"/>
        </w:rPr>
        <w:t xml:space="preserve"> </w:t>
      </w:r>
      <w:proofErr w:type="spellStart"/>
      <w:r w:rsidRPr="007F1D3F">
        <w:rPr>
          <w:sz w:val="26"/>
          <w:szCs w:val="26"/>
        </w:rPr>
        <w:t>dựng</w:t>
      </w:r>
      <w:proofErr w:type="spellEnd"/>
      <w:r w:rsidRPr="007F1D3F">
        <w:rPr>
          <w:sz w:val="26"/>
          <w:szCs w:val="26"/>
        </w:rPr>
        <w:t xml:space="preserve"> </w:t>
      </w:r>
      <w:proofErr w:type="spellStart"/>
      <w:r w:rsidRPr="007F1D3F">
        <w:rPr>
          <w:sz w:val="26"/>
          <w:szCs w:val="26"/>
        </w:rPr>
        <w:t>thị</w:t>
      </w:r>
      <w:proofErr w:type="spellEnd"/>
      <w:r w:rsidRPr="007F1D3F">
        <w:rPr>
          <w:sz w:val="26"/>
          <w:szCs w:val="26"/>
        </w:rPr>
        <w:t xml:space="preserve"> </w:t>
      </w:r>
      <w:proofErr w:type="spellStart"/>
      <w:r w:rsidRPr="007F1D3F">
        <w:rPr>
          <w:sz w:val="26"/>
          <w:szCs w:val="26"/>
        </w:rPr>
        <w:t>xã</w:t>
      </w:r>
      <w:proofErr w:type="spellEnd"/>
      <w:r w:rsidRPr="007F1D3F">
        <w:rPr>
          <w:sz w:val="26"/>
          <w:szCs w:val="26"/>
        </w:rPr>
        <w:t xml:space="preserve"> Hoài </w:t>
      </w:r>
      <w:proofErr w:type="spellStart"/>
      <w:r w:rsidRPr="007F1D3F">
        <w:rPr>
          <w:sz w:val="26"/>
          <w:szCs w:val="26"/>
        </w:rPr>
        <w:t>Nhơn</w:t>
      </w:r>
      <w:proofErr w:type="spellEnd"/>
      <w:r w:rsidRPr="007F1D3F">
        <w:rPr>
          <w:sz w:val="26"/>
          <w:szCs w:val="26"/>
        </w:rPr>
        <w:t xml:space="preserve"> </w:t>
      </w:r>
      <w:proofErr w:type="spellStart"/>
      <w:r w:rsidRPr="007F1D3F">
        <w:rPr>
          <w:sz w:val="26"/>
          <w:szCs w:val="26"/>
        </w:rPr>
        <w:t>theo</w:t>
      </w:r>
      <w:proofErr w:type="spellEnd"/>
      <w:r w:rsidRPr="007F1D3F">
        <w:rPr>
          <w:sz w:val="26"/>
          <w:szCs w:val="26"/>
        </w:rPr>
        <w:t xml:space="preserve"> </w:t>
      </w:r>
      <w:proofErr w:type="spellStart"/>
      <w:r w:rsidRPr="007F1D3F">
        <w:rPr>
          <w:sz w:val="26"/>
          <w:szCs w:val="26"/>
        </w:rPr>
        <w:t>hướng</w:t>
      </w:r>
      <w:proofErr w:type="spellEnd"/>
      <w:r w:rsidRPr="007F1D3F">
        <w:rPr>
          <w:sz w:val="26"/>
          <w:szCs w:val="26"/>
        </w:rPr>
        <w:t xml:space="preserve"> </w:t>
      </w:r>
      <w:proofErr w:type="spellStart"/>
      <w:r w:rsidRPr="007F1D3F">
        <w:rPr>
          <w:sz w:val="26"/>
          <w:szCs w:val="26"/>
        </w:rPr>
        <w:t>đạt</w:t>
      </w:r>
      <w:proofErr w:type="spellEnd"/>
      <w:r w:rsidRPr="007F1D3F">
        <w:rPr>
          <w:sz w:val="26"/>
          <w:szCs w:val="26"/>
        </w:rPr>
        <w:t xml:space="preserve"> </w:t>
      </w:r>
      <w:proofErr w:type="spellStart"/>
      <w:r w:rsidRPr="007F1D3F">
        <w:rPr>
          <w:sz w:val="26"/>
          <w:szCs w:val="26"/>
        </w:rPr>
        <w:t>chuẩn</w:t>
      </w:r>
      <w:proofErr w:type="spellEnd"/>
      <w:r w:rsidRPr="007F1D3F">
        <w:rPr>
          <w:sz w:val="26"/>
          <w:szCs w:val="26"/>
        </w:rPr>
        <w:t xml:space="preserve"> </w:t>
      </w:r>
      <w:proofErr w:type="spellStart"/>
      <w:r w:rsidRPr="007F1D3F">
        <w:rPr>
          <w:sz w:val="26"/>
          <w:szCs w:val="26"/>
        </w:rPr>
        <w:t>đô</w:t>
      </w:r>
      <w:proofErr w:type="spellEnd"/>
      <w:r w:rsidRPr="007F1D3F">
        <w:rPr>
          <w:sz w:val="26"/>
          <w:szCs w:val="26"/>
        </w:rPr>
        <w:t xml:space="preserve"> </w:t>
      </w:r>
      <w:proofErr w:type="spellStart"/>
      <w:r w:rsidRPr="007F1D3F">
        <w:rPr>
          <w:sz w:val="26"/>
          <w:szCs w:val="26"/>
        </w:rPr>
        <w:t>thị</w:t>
      </w:r>
      <w:proofErr w:type="spellEnd"/>
      <w:r w:rsidRPr="007F1D3F">
        <w:rPr>
          <w:sz w:val="26"/>
          <w:szCs w:val="26"/>
        </w:rPr>
        <w:t xml:space="preserve"> </w:t>
      </w:r>
      <w:proofErr w:type="spellStart"/>
      <w:r w:rsidRPr="007F1D3F">
        <w:rPr>
          <w:sz w:val="26"/>
          <w:szCs w:val="26"/>
        </w:rPr>
        <w:t>loại</w:t>
      </w:r>
      <w:proofErr w:type="spellEnd"/>
      <w:r w:rsidRPr="007F1D3F">
        <w:rPr>
          <w:sz w:val="26"/>
          <w:szCs w:val="26"/>
        </w:rPr>
        <w:t xml:space="preserve"> III”.</w:t>
      </w:r>
    </w:p>
    <w:p w14:paraId="33BCD050" w14:textId="7DF4B501" w:rsidR="00EB78FF" w:rsidRPr="007F1D3F" w:rsidRDefault="006F20A6" w:rsidP="006F20A6">
      <w:pPr>
        <w:tabs>
          <w:tab w:val="left" w:pos="851"/>
        </w:tabs>
        <w:spacing w:before="120" w:after="120" w:line="264" w:lineRule="auto"/>
        <w:jc w:val="both"/>
        <w:outlineLvl w:val="1"/>
        <w:rPr>
          <w:b/>
          <w:i/>
          <w:iCs/>
          <w:sz w:val="26"/>
          <w:szCs w:val="26"/>
          <w:lang w:val="vi-VN"/>
        </w:rPr>
      </w:pPr>
      <w:bookmarkStart w:id="39" w:name="_Toc169595910"/>
      <w:r w:rsidRPr="007F1D3F">
        <w:rPr>
          <w:b/>
          <w:i/>
          <w:iCs/>
          <w:sz w:val="26"/>
          <w:szCs w:val="26"/>
        </w:rPr>
        <w:t>2.4.4.</w:t>
      </w:r>
      <w:r w:rsidR="00EB78FF" w:rsidRPr="007F1D3F">
        <w:rPr>
          <w:b/>
          <w:i/>
          <w:iCs/>
          <w:sz w:val="26"/>
          <w:szCs w:val="26"/>
          <w:lang w:val="vi-VN"/>
        </w:rPr>
        <w:t xml:space="preserve"> Các nguồn tài liệu, số liệu khác</w:t>
      </w:r>
      <w:bookmarkEnd w:id="37"/>
      <w:bookmarkEnd w:id="38"/>
      <w:bookmarkEnd w:id="39"/>
    </w:p>
    <w:p w14:paraId="2E9BB1C9" w14:textId="11D1FE10" w:rsidR="000C7E7A" w:rsidRPr="007F1D3F" w:rsidRDefault="000C7E7A" w:rsidP="00D47A3E">
      <w:pPr>
        <w:pStyle w:val="ListParagraph"/>
        <w:widowControl w:val="0"/>
        <w:numPr>
          <w:ilvl w:val="0"/>
          <w:numId w:val="13"/>
        </w:numPr>
        <w:tabs>
          <w:tab w:val="left" w:pos="284"/>
          <w:tab w:val="left" w:pos="567"/>
          <w:tab w:val="left" w:pos="851"/>
        </w:tabs>
        <w:spacing w:before="120" w:after="120" w:line="264" w:lineRule="auto"/>
        <w:ind w:left="0" w:firstLine="567"/>
        <w:jc w:val="both"/>
        <w:rPr>
          <w:sz w:val="26"/>
          <w:szCs w:val="26"/>
        </w:rPr>
      </w:pPr>
      <w:r w:rsidRPr="007F1D3F">
        <w:rPr>
          <w:sz w:val="26"/>
          <w:szCs w:val="26"/>
        </w:rPr>
        <w:t xml:space="preserve">Quy </w:t>
      </w:r>
      <w:proofErr w:type="spellStart"/>
      <w:r w:rsidRPr="007F1D3F">
        <w:rPr>
          <w:sz w:val="26"/>
          <w:szCs w:val="26"/>
        </w:rPr>
        <w:t>hoạch</w:t>
      </w:r>
      <w:proofErr w:type="spellEnd"/>
      <w:r w:rsidRPr="007F1D3F">
        <w:rPr>
          <w:sz w:val="26"/>
          <w:szCs w:val="26"/>
        </w:rPr>
        <w:t xml:space="preserve"> </w:t>
      </w:r>
      <w:proofErr w:type="spellStart"/>
      <w:r w:rsidRPr="007F1D3F">
        <w:rPr>
          <w:sz w:val="26"/>
          <w:szCs w:val="26"/>
        </w:rPr>
        <w:t>vùng</w:t>
      </w:r>
      <w:proofErr w:type="spellEnd"/>
      <w:r w:rsidRPr="007F1D3F">
        <w:rPr>
          <w:sz w:val="26"/>
          <w:szCs w:val="26"/>
        </w:rPr>
        <w:t xml:space="preserve"> Bắc Trung </w:t>
      </w:r>
      <w:proofErr w:type="spellStart"/>
      <w:r w:rsidRPr="007F1D3F">
        <w:rPr>
          <w:sz w:val="26"/>
          <w:szCs w:val="26"/>
        </w:rPr>
        <w:t>bộ</w:t>
      </w:r>
      <w:proofErr w:type="spellEnd"/>
      <w:r w:rsidRPr="007F1D3F">
        <w:rPr>
          <w:sz w:val="26"/>
          <w:szCs w:val="26"/>
        </w:rPr>
        <w:t xml:space="preserve"> </w:t>
      </w:r>
      <w:proofErr w:type="spellStart"/>
      <w:r w:rsidRPr="007F1D3F">
        <w:rPr>
          <w:sz w:val="26"/>
          <w:szCs w:val="26"/>
        </w:rPr>
        <w:t>và</w:t>
      </w:r>
      <w:proofErr w:type="spellEnd"/>
      <w:r w:rsidRPr="007F1D3F">
        <w:rPr>
          <w:sz w:val="26"/>
          <w:szCs w:val="26"/>
        </w:rPr>
        <w:t xml:space="preserve"> Duyên </w:t>
      </w:r>
      <w:proofErr w:type="spellStart"/>
      <w:r w:rsidRPr="007F1D3F">
        <w:rPr>
          <w:sz w:val="26"/>
          <w:szCs w:val="26"/>
        </w:rPr>
        <w:t>hải</w:t>
      </w:r>
      <w:proofErr w:type="spellEnd"/>
      <w:r w:rsidRPr="007F1D3F">
        <w:rPr>
          <w:sz w:val="26"/>
          <w:szCs w:val="26"/>
        </w:rPr>
        <w:t xml:space="preserve"> </w:t>
      </w:r>
      <w:proofErr w:type="spellStart"/>
      <w:r w:rsidRPr="007F1D3F">
        <w:rPr>
          <w:sz w:val="26"/>
          <w:szCs w:val="26"/>
        </w:rPr>
        <w:t>miền</w:t>
      </w:r>
      <w:proofErr w:type="spellEnd"/>
      <w:r w:rsidRPr="007F1D3F">
        <w:rPr>
          <w:sz w:val="26"/>
          <w:szCs w:val="26"/>
        </w:rPr>
        <w:t xml:space="preserve"> Trung </w:t>
      </w:r>
      <w:proofErr w:type="spellStart"/>
      <w:r w:rsidRPr="007F1D3F">
        <w:rPr>
          <w:sz w:val="26"/>
          <w:szCs w:val="26"/>
        </w:rPr>
        <w:t>thời</w:t>
      </w:r>
      <w:proofErr w:type="spellEnd"/>
      <w:r w:rsidRPr="007F1D3F">
        <w:rPr>
          <w:sz w:val="26"/>
          <w:szCs w:val="26"/>
        </w:rPr>
        <w:t xml:space="preserve"> </w:t>
      </w:r>
      <w:proofErr w:type="spellStart"/>
      <w:r w:rsidRPr="007F1D3F">
        <w:rPr>
          <w:sz w:val="26"/>
          <w:szCs w:val="26"/>
        </w:rPr>
        <w:t>kỳ</w:t>
      </w:r>
      <w:proofErr w:type="spellEnd"/>
      <w:r w:rsidRPr="007F1D3F">
        <w:rPr>
          <w:sz w:val="26"/>
          <w:szCs w:val="26"/>
        </w:rPr>
        <w:t xml:space="preserve"> 2021-2030, </w:t>
      </w:r>
      <w:proofErr w:type="spellStart"/>
      <w:r w:rsidRPr="007F1D3F">
        <w:rPr>
          <w:sz w:val="26"/>
          <w:szCs w:val="26"/>
        </w:rPr>
        <w:t>tầm</w:t>
      </w:r>
      <w:proofErr w:type="spellEnd"/>
      <w:r w:rsidRPr="007F1D3F">
        <w:rPr>
          <w:sz w:val="26"/>
          <w:szCs w:val="26"/>
        </w:rPr>
        <w:t xml:space="preserve"> </w:t>
      </w:r>
      <w:proofErr w:type="spellStart"/>
      <w:r w:rsidRPr="007F1D3F">
        <w:rPr>
          <w:sz w:val="26"/>
          <w:szCs w:val="26"/>
        </w:rPr>
        <w:t>nhìn</w:t>
      </w:r>
      <w:proofErr w:type="spellEnd"/>
      <w:r w:rsidRPr="007F1D3F">
        <w:rPr>
          <w:sz w:val="26"/>
          <w:szCs w:val="26"/>
        </w:rPr>
        <w:t xml:space="preserve"> </w:t>
      </w:r>
      <w:proofErr w:type="spellStart"/>
      <w:r w:rsidRPr="007F1D3F">
        <w:rPr>
          <w:sz w:val="26"/>
          <w:szCs w:val="26"/>
        </w:rPr>
        <w:t>đến</w:t>
      </w:r>
      <w:proofErr w:type="spellEnd"/>
      <w:r w:rsidRPr="007F1D3F">
        <w:rPr>
          <w:sz w:val="26"/>
          <w:szCs w:val="26"/>
        </w:rPr>
        <w:t xml:space="preserve"> </w:t>
      </w:r>
      <w:proofErr w:type="spellStart"/>
      <w:r w:rsidRPr="007F1D3F">
        <w:rPr>
          <w:sz w:val="26"/>
          <w:szCs w:val="26"/>
        </w:rPr>
        <w:t>năm</w:t>
      </w:r>
      <w:proofErr w:type="spellEnd"/>
      <w:r w:rsidRPr="007F1D3F">
        <w:rPr>
          <w:sz w:val="26"/>
          <w:szCs w:val="26"/>
        </w:rPr>
        <w:t xml:space="preserve"> </w:t>
      </w:r>
      <w:proofErr w:type="gramStart"/>
      <w:r w:rsidRPr="007F1D3F">
        <w:rPr>
          <w:sz w:val="26"/>
          <w:szCs w:val="26"/>
        </w:rPr>
        <w:t>2050;</w:t>
      </w:r>
      <w:proofErr w:type="gramEnd"/>
    </w:p>
    <w:p w14:paraId="32489266" w14:textId="35CD2A43" w:rsidR="00D47A3E" w:rsidRPr="007F1D3F" w:rsidRDefault="00D47A3E" w:rsidP="00D47A3E">
      <w:pPr>
        <w:pStyle w:val="ListParagraph"/>
        <w:widowControl w:val="0"/>
        <w:numPr>
          <w:ilvl w:val="0"/>
          <w:numId w:val="13"/>
        </w:numPr>
        <w:tabs>
          <w:tab w:val="left" w:pos="284"/>
          <w:tab w:val="left" w:pos="567"/>
          <w:tab w:val="left" w:pos="851"/>
        </w:tabs>
        <w:spacing w:before="120" w:after="120" w:line="264" w:lineRule="auto"/>
        <w:ind w:left="0" w:firstLine="567"/>
        <w:jc w:val="both"/>
        <w:rPr>
          <w:bCs/>
          <w:sz w:val="26"/>
          <w:szCs w:val="26"/>
          <w:lang w:val="it-IT"/>
        </w:rPr>
      </w:pPr>
      <w:r w:rsidRPr="007F1D3F">
        <w:rPr>
          <w:sz w:val="26"/>
          <w:szCs w:val="26"/>
        </w:rPr>
        <w:t xml:space="preserve">Quy </w:t>
      </w:r>
      <w:proofErr w:type="spellStart"/>
      <w:r w:rsidRPr="007F1D3F">
        <w:rPr>
          <w:sz w:val="26"/>
          <w:szCs w:val="26"/>
        </w:rPr>
        <w:t>hoạch</w:t>
      </w:r>
      <w:proofErr w:type="spellEnd"/>
      <w:r w:rsidRPr="007F1D3F">
        <w:rPr>
          <w:sz w:val="26"/>
          <w:szCs w:val="26"/>
        </w:rPr>
        <w:t xml:space="preserve"> </w:t>
      </w:r>
      <w:proofErr w:type="spellStart"/>
      <w:r w:rsidRPr="007F1D3F">
        <w:rPr>
          <w:sz w:val="26"/>
          <w:szCs w:val="26"/>
        </w:rPr>
        <w:t>tỉnh</w:t>
      </w:r>
      <w:proofErr w:type="spellEnd"/>
      <w:r w:rsidRPr="007F1D3F">
        <w:rPr>
          <w:sz w:val="26"/>
          <w:szCs w:val="26"/>
        </w:rPr>
        <w:t xml:space="preserve"> Bình Định </w:t>
      </w:r>
      <w:proofErr w:type="spellStart"/>
      <w:r w:rsidRPr="007F1D3F">
        <w:rPr>
          <w:sz w:val="26"/>
          <w:szCs w:val="26"/>
        </w:rPr>
        <w:t>thời</w:t>
      </w:r>
      <w:proofErr w:type="spellEnd"/>
      <w:r w:rsidRPr="007F1D3F">
        <w:rPr>
          <w:sz w:val="26"/>
          <w:szCs w:val="26"/>
        </w:rPr>
        <w:t xml:space="preserve"> </w:t>
      </w:r>
      <w:proofErr w:type="spellStart"/>
      <w:r w:rsidRPr="007F1D3F">
        <w:rPr>
          <w:sz w:val="26"/>
          <w:szCs w:val="26"/>
        </w:rPr>
        <w:t>kỳ</w:t>
      </w:r>
      <w:proofErr w:type="spellEnd"/>
      <w:r w:rsidRPr="007F1D3F">
        <w:rPr>
          <w:sz w:val="26"/>
          <w:szCs w:val="26"/>
        </w:rPr>
        <w:t xml:space="preserve"> 2021-2030, </w:t>
      </w:r>
      <w:proofErr w:type="spellStart"/>
      <w:r w:rsidRPr="007F1D3F">
        <w:rPr>
          <w:sz w:val="26"/>
          <w:szCs w:val="26"/>
        </w:rPr>
        <w:t>tầm</w:t>
      </w:r>
      <w:proofErr w:type="spellEnd"/>
      <w:r w:rsidRPr="007F1D3F">
        <w:rPr>
          <w:sz w:val="26"/>
          <w:szCs w:val="26"/>
        </w:rPr>
        <w:t xml:space="preserve"> </w:t>
      </w:r>
      <w:proofErr w:type="spellStart"/>
      <w:r w:rsidRPr="007F1D3F">
        <w:rPr>
          <w:sz w:val="26"/>
          <w:szCs w:val="26"/>
        </w:rPr>
        <w:t>nhìn</w:t>
      </w:r>
      <w:proofErr w:type="spellEnd"/>
      <w:r w:rsidRPr="007F1D3F">
        <w:rPr>
          <w:sz w:val="26"/>
          <w:szCs w:val="26"/>
        </w:rPr>
        <w:t xml:space="preserve"> </w:t>
      </w:r>
      <w:proofErr w:type="spellStart"/>
      <w:r w:rsidRPr="007F1D3F">
        <w:rPr>
          <w:sz w:val="26"/>
          <w:szCs w:val="26"/>
        </w:rPr>
        <w:t>đến</w:t>
      </w:r>
      <w:proofErr w:type="spellEnd"/>
      <w:r w:rsidRPr="007F1D3F">
        <w:rPr>
          <w:sz w:val="26"/>
          <w:szCs w:val="26"/>
        </w:rPr>
        <w:t xml:space="preserve"> </w:t>
      </w:r>
      <w:proofErr w:type="spellStart"/>
      <w:r w:rsidRPr="007F1D3F">
        <w:rPr>
          <w:sz w:val="26"/>
          <w:szCs w:val="26"/>
        </w:rPr>
        <w:t>năm</w:t>
      </w:r>
      <w:proofErr w:type="spellEnd"/>
      <w:r w:rsidRPr="007F1D3F">
        <w:rPr>
          <w:sz w:val="26"/>
          <w:szCs w:val="26"/>
        </w:rPr>
        <w:t xml:space="preserve"> </w:t>
      </w:r>
      <w:proofErr w:type="gramStart"/>
      <w:r w:rsidRPr="007F1D3F">
        <w:rPr>
          <w:sz w:val="26"/>
          <w:szCs w:val="26"/>
        </w:rPr>
        <w:t>2050</w:t>
      </w:r>
      <w:r w:rsidR="000C7E7A" w:rsidRPr="007F1D3F">
        <w:rPr>
          <w:sz w:val="26"/>
          <w:szCs w:val="26"/>
        </w:rPr>
        <w:t>;</w:t>
      </w:r>
      <w:proofErr w:type="gramEnd"/>
    </w:p>
    <w:p w14:paraId="7110E468" w14:textId="7BB1EB80" w:rsidR="001F3188" w:rsidRPr="007F1D3F" w:rsidRDefault="001F3188" w:rsidP="00AE0801">
      <w:pPr>
        <w:pStyle w:val="ListParagraph"/>
        <w:widowControl w:val="0"/>
        <w:numPr>
          <w:ilvl w:val="0"/>
          <w:numId w:val="13"/>
        </w:numPr>
        <w:tabs>
          <w:tab w:val="left" w:pos="284"/>
          <w:tab w:val="left" w:pos="567"/>
          <w:tab w:val="left" w:pos="851"/>
        </w:tabs>
        <w:spacing w:before="120" w:after="120" w:line="264" w:lineRule="auto"/>
        <w:ind w:left="0" w:firstLine="567"/>
        <w:jc w:val="both"/>
        <w:rPr>
          <w:bCs/>
          <w:sz w:val="26"/>
          <w:szCs w:val="26"/>
          <w:lang w:val="it-IT"/>
        </w:rPr>
      </w:pPr>
      <w:r w:rsidRPr="007F1D3F">
        <w:rPr>
          <w:bCs/>
          <w:sz w:val="26"/>
          <w:szCs w:val="26"/>
          <w:lang w:val="it-IT"/>
        </w:rPr>
        <w:t>Quy hoạch chung</w:t>
      </w:r>
      <w:r w:rsidR="00D47A3E" w:rsidRPr="007F1D3F">
        <w:rPr>
          <w:bCs/>
          <w:sz w:val="26"/>
          <w:szCs w:val="26"/>
          <w:lang w:val="it-IT"/>
        </w:rPr>
        <w:t xml:space="preserve"> xây dựng</w:t>
      </w:r>
      <w:r w:rsidRPr="007F1D3F">
        <w:rPr>
          <w:bCs/>
          <w:sz w:val="26"/>
          <w:szCs w:val="26"/>
          <w:lang w:val="it-IT"/>
        </w:rPr>
        <w:t xml:space="preserve"> </w:t>
      </w:r>
      <w:r w:rsidR="009B228B" w:rsidRPr="007F1D3F">
        <w:rPr>
          <w:bCs/>
          <w:sz w:val="26"/>
          <w:szCs w:val="26"/>
          <w:lang w:val="it-IT"/>
        </w:rPr>
        <w:t>đô thị Hoài Nhơn</w:t>
      </w:r>
      <w:r w:rsidR="006D196B" w:rsidRPr="007F1D3F">
        <w:rPr>
          <w:bCs/>
          <w:sz w:val="26"/>
          <w:szCs w:val="26"/>
          <w:lang w:val="it-IT"/>
        </w:rPr>
        <w:t>, tỉnh Bình Định đến năm 2035</w:t>
      </w:r>
      <w:r w:rsidRPr="007F1D3F">
        <w:rPr>
          <w:bCs/>
          <w:sz w:val="26"/>
          <w:szCs w:val="26"/>
          <w:lang w:val="it-IT"/>
        </w:rPr>
        <w:t>; Các Quyết định, văn bản chủ trương điều chỉnh quy hoạch cục bộ có liên quan;</w:t>
      </w:r>
    </w:p>
    <w:p w14:paraId="3017590D" w14:textId="5BA847A4" w:rsidR="001F3188" w:rsidRPr="007F1D3F" w:rsidRDefault="001F3188" w:rsidP="00AE0801">
      <w:pPr>
        <w:pStyle w:val="ListParagraph"/>
        <w:widowControl w:val="0"/>
        <w:numPr>
          <w:ilvl w:val="0"/>
          <w:numId w:val="13"/>
        </w:numPr>
        <w:tabs>
          <w:tab w:val="left" w:pos="284"/>
          <w:tab w:val="left" w:pos="567"/>
          <w:tab w:val="left" w:pos="851"/>
        </w:tabs>
        <w:spacing w:before="120" w:after="120" w:line="264" w:lineRule="auto"/>
        <w:ind w:left="0" w:firstLine="567"/>
        <w:jc w:val="both"/>
        <w:rPr>
          <w:bCs/>
          <w:sz w:val="26"/>
          <w:szCs w:val="26"/>
          <w:lang w:val="it-IT"/>
        </w:rPr>
      </w:pPr>
      <w:r w:rsidRPr="007F1D3F">
        <w:rPr>
          <w:bCs/>
          <w:sz w:val="26"/>
          <w:szCs w:val="26"/>
          <w:lang w:val="it-IT"/>
        </w:rPr>
        <w:t>Các đồ án Quy hoạch phân khu, quy hoạch chi tiết có liên quan...</w:t>
      </w:r>
      <w:r w:rsidR="005378B5" w:rsidRPr="007F1D3F">
        <w:rPr>
          <w:bCs/>
          <w:sz w:val="26"/>
          <w:szCs w:val="26"/>
          <w:lang w:val="it-IT"/>
        </w:rPr>
        <w:t>;</w:t>
      </w:r>
    </w:p>
    <w:p w14:paraId="0AC01786" w14:textId="6C4994B8" w:rsidR="001F3188" w:rsidRPr="007F1D3F" w:rsidRDefault="001F3188" w:rsidP="00AE0801">
      <w:pPr>
        <w:pStyle w:val="ListParagraph"/>
        <w:widowControl w:val="0"/>
        <w:numPr>
          <w:ilvl w:val="0"/>
          <w:numId w:val="13"/>
        </w:numPr>
        <w:tabs>
          <w:tab w:val="left" w:pos="284"/>
          <w:tab w:val="left" w:pos="567"/>
          <w:tab w:val="left" w:pos="851"/>
        </w:tabs>
        <w:spacing w:before="120" w:after="120" w:line="264" w:lineRule="auto"/>
        <w:ind w:left="0" w:firstLine="567"/>
        <w:jc w:val="both"/>
        <w:rPr>
          <w:bCs/>
          <w:sz w:val="26"/>
          <w:szCs w:val="26"/>
          <w:lang w:val="it-IT"/>
        </w:rPr>
      </w:pPr>
      <w:r w:rsidRPr="007F1D3F">
        <w:rPr>
          <w:bCs/>
          <w:sz w:val="26"/>
          <w:szCs w:val="26"/>
          <w:lang w:val="it-IT"/>
        </w:rPr>
        <w:t xml:space="preserve">Niên giám thống kê của </w:t>
      </w:r>
      <w:r w:rsidR="00D17A08" w:rsidRPr="007F1D3F">
        <w:rPr>
          <w:bCs/>
          <w:sz w:val="26"/>
          <w:szCs w:val="26"/>
          <w:lang w:val="it-IT"/>
        </w:rPr>
        <w:t>tỉnh, thị xã</w:t>
      </w:r>
      <w:r w:rsidR="005378B5" w:rsidRPr="007F1D3F">
        <w:rPr>
          <w:bCs/>
          <w:sz w:val="26"/>
          <w:szCs w:val="26"/>
          <w:lang w:val="it-IT"/>
        </w:rPr>
        <w:t>;</w:t>
      </w:r>
    </w:p>
    <w:p w14:paraId="06533451" w14:textId="355990EB" w:rsidR="001F3188" w:rsidRPr="007F1D3F" w:rsidRDefault="001F3188" w:rsidP="00AE0801">
      <w:pPr>
        <w:pStyle w:val="ListParagraph"/>
        <w:widowControl w:val="0"/>
        <w:numPr>
          <w:ilvl w:val="0"/>
          <w:numId w:val="13"/>
        </w:numPr>
        <w:tabs>
          <w:tab w:val="left" w:pos="284"/>
          <w:tab w:val="left" w:pos="567"/>
          <w:tab w:val="left" w:pos="851"/>
        </w:tabs>
        <w:spacing w:before="120" w:after="120" w:line="264" w:lineRule="auto"/>
        <w:ind w:left="0" w:firstLine="567"/>
        <w:jc w:val="both"/>
        <w:rPr>
          <w:bCs/>
          <w:sz w:val="26"/>
          <w:szCs w:val="26"/>
          <w:lang w:val="it-IT"/>
        </w:rPr>
      </w:pPr>
      <w:r w:rsidRPr="007F1D3F">
        <w:rPr>
          <w:bCs/>
          <w:sz w:val="26"/>
          <w:szCs w:val="26"/>
          <w:lang w:val="it-IT"/>
        </w:rPr>
        <w:t>Các kết quả điều tra, khảo sát, các số liệu, tài liệu về hiện trạng khu vực nghiên cứu và các số liệu, tài liệu khác có liên quan</w:t>
      </w:r>
      <w:r w:rsidR="005378B5" w:rsidRPr="007F1D3F">
        <w:rPr>
          <w:bCs/>
          <w:sz w:val="26"/>
          <w:szCs w:val="26"/>
          <w:lang w:val="it-IT"/>
        </w:rPr>
        <w:t>;</w:t>
      </w:r>
    </w:p>
    <w:p w14:paraId="410AC996" w14:textId="1109626A" w:rsidR="001F3188" w:rsidRPr="007F1D3F" w:rsidRDefault="001F3188" w:rsidP="00AE0801">
      <w:pPr>
        <w:pStyle w:val="ListParagraph"/>
        <w:widowControl w:val="0"/>
        <w:numPr>
          <w:ilvl w:val="0"/>
          <w:numId w:val="13"/>
        </w:numPr>
        <w:tabs>
          <w:tab w:val="left" w:pos="284"/>
          <w:tab w:val="left" w:pos="567"/>
          <w:tab w:val="left" w:pos="851"/>
        </w:tabs>
        <w:spacing w:before="120" w:after="120" w:line="264" w:lineRule="auto"/>
        <w:ind w:left="0" w:firstLine="567"/>
        <w:jc w:val="both"/>
        <w:rPr>
          <w:bCs/>
          <w:sz w:val="26"/>
          <w:szCs w:val="26"/>
          <w:lang w:val="it-IT"/>
        </w:rPr>
      </w:pPr>
      <w:r w:rsidRPr="007F1D3F">
        <w:rPr>
          <w:bCs/>
          <w:sz w:val="26"/>
          <w:szCs w:val="26"/>
          <w:lang w:val="it-IT"/>
        </w:rPr>
        <w:t>Tài liệu thống kê tổng hợp, tài liệu quy hoạch chuyên ngành</w:t>
      </w:r>
      <w:r w:rsidR="005378B5" w:rsidRPr="007F1D3F">
        <w:rPr>
          <w:bCs/>
          <w:sz w:val="26"/>
          <w:szCs w:val="26"/>
          <w:lang w:val="it-IT"/>
        </w:rPr>
        <w:t>;</w:t>
      </w:r>
    </w:p>
    <w:p w14:paraId="55E4683E" w14:textId="1D11B7BE" w:rsidR="001F3188" w:rsidRPr="007F1D3F" w:rsidRDefault="001F3188" w:rsidP="00AE0801">
      <w:pPr>
        <w:pStyle w:val="ListParagraph"/>
        <w:widowControl w:val="0"/>
        <w:numPr>
          <w:ilvl w:val="0"/>
          <w:numId w:val="13"/>
        </w:numPr>
        <w:tabs>
          <w:tab w:val="left" w:pos="284"/>
          <w:tab w:val="left" w:pos="567"/>
          <w:tab w:val="left" w:pos="851"/>
        </w:tabs>
        <w:spacing w:before="120" w:after="120" w:line="264" w:lineRule="auto"/>
        <w:ind w:left="0" w:firstLine="567"/>
        <w:jc w:val="both"/>
        <w:rPr>
          <w:bCs/>
          <w:sz w:val="26"/>
          <w:szCs w:val="26"/>
          <w:lang w:val="it-IT"/>
        </w:rPr>
      </w:pPr>
      <w:r w:rsidRPr="007F1D3F">
        <w:rPr>
          <w:bCs/>
          <w:sz w:val="26"/>
          <w:szCs w:val="26"/>
          <w:lang w:val="it-IT"/>
        </w:rPr>
        <w:t>Bản đồ địa hình tỷ lệ 1/25.000, 1/10.000, 1/5.000 của vùng nghiên cứu và bản đồ đo đạc liên quan trực tiếp do Tư vấn thu thập</w:t>
      </w:r>
      <w:r w:rsidR="005378B5" w:rsidRPr="007F1D3F">
        <w:rPr>
          <w:bCs/>
          <w:sz w:val="26"/>
          <w:szCs w:val="26"/>
          <w:lang w:val="it-IT"/>
        </w:rPr>
        <w:t>;</w:t>
      </w:r>
      <w:r w:rsidRPr="007F1D3F">
        <w:rPr>
          <w:bCs/>
          <w:sz w:val="26"/>
          <w:szCs w:val="26"/>
          <w:lang w:val="it-IT"/>
        </w:rPr>
        <w:t xml:space="preserve"> </w:t>
      </w:r>
    </w:p>
    <w:p w14:paraId="07AEF710" w14:textId="0AF9309C" w:rsidR="00357A9E" w:rsidRPr="007F1D3F" w:rsidRDefault="00357A9E" w:rsidP="00AE0801">
      <w:pPr>
        <w:pStyle w:val="ListParagraph"/>
        <w:numPr>
          <w:ilvl w:val="1"/>
          <w:numId w:val="12"/>
        </w:numPr>
        <w:tabs>
          <w:tab w:val="left" w:pos="851"/>
        </w:tabs>
        <w:spacing w:before="120" w:after="120"/>
        <w:ind w:left="425" w:hanging="425"/>
        <w:jc w:val="both"/>
        <w:outlineLvl w:val="1"/>
        <w:rPr>
          <w:b/>
          <w:sz w:val="26"/>
          <w:szCs w:val="26"/>
        </w:rPr>
      </w:pPr>
      <w:bookmarkStart w:id="40" w:name="_Toc169595911"/>
      <w:proofErr w:type="spellStart"/>
      <w:r w:rsidRPr="007F1D3F">
        <w:rPr>
          <w:b/>
          <w:sz w:val="26"/>
          <w:szCs w:val="26"/>
        </w:rPr>
        <w:t>Thời</w:t>
      </w:r>
      <w:proofErr w:type="spellEnd"/>
      <w:r w:rsidRPr="007F1D3F">
        <w:rPr>
          <w:b/>
          <w:sz w:val="26"/>
          <w:szCs w:val="26"/>
        </w:rPr>
        <w:t xml:space="preserve"> </w:t>
      </w:r>
      <w:proofErr w:type="spellStart"/>
      <w:r w:rsidRPr="007F1D3F">
        <w:rPr>
          <w:b/>
          <w:sz w:val="26"/>
          <w:szCs w:val="26"/>
        </w:rPr>
        <w:t>hạn</w:t>
      </w:r>
      <w:proofErr w:type="spellEnd"/>
      <w:r w:rsidRPr="007F1D3F">
        <w:rPr>
          <w:b/>
          <w:sz w:val="26"/>
          <w:szCs w:val="26"/>
        </w:rPr>
        <w:t xml:space="preserve"> </w:t>
      </w:r>
      <w:proofErr w:type="spellStart"/>
      <w:r w:rsidRPr="007F1D3F">
        <w:rPr>
          <w:b/>
          <w:sz w:val="26"/>
          <w:szCs w:val="26"/>
        </w:rPr>
        <w:t>lập</w:t>
      </w:r>
      <w:proofErr w:type="spellEnd"/>
      <w:r w:rsidRPr="007F1D3F">
        <w:rPr>
          <w:b/>
          <w:sz w:val="26"/>
          <w:szCs w:val="26"/>
        </w:rPr>
        <w:t xml:space="preserve"> </w:t>
      </w:r>
      <w:proofErr w:type="spellStart"/>
      <w:r w:rsidRPr="007F1D3F">
        <w:rPr>
          <w:b/>
          <w:sz w:val="26"/>
          <w:szCs w:val="26"/>
        </w:rPr>
        <w:t>quy</w:t>
      </w:r>
      <w:proofErr w:type="spellEnd"/>
      <w:r w:rsidRPr="007F1D3F">
        <w:rPr>
          <w:b/>
          <w:sz w:val="26"/>
          <w:szCs w:val="26"/>
        </w:rPr>
        <w:t xml:space="preserve"> </w:t>
      </w:r>
      <w:proofErr w:type="spellStart"/>
      <w:r w:rsidRPr="007F1D3F">
        <w:rPr>
          <w:b/>
          <w:sz w:val="26"/>
          <w:szCs w:val="26"/>
        </w:rPr>
        <w:t>hoạch</w:t>
      </w:r>
      <w:bookmarkEnd w:id="40"/>
      <w:proofErr w:type="spellEnd"/>
    </w:p>
    <w:p w14:paraId="00117B5A" w14:textId="7636BD14" w:rsidR="00AC6AFE" w:rsidRPr="007F1D3F" w:rsidRDefault="00AC6AFE" w:rsidP="00AC6AFE">
      <w:pPr>
        <w:pStyle w:val="bac-bullet01"/>
        <w:numPr>
          <w:ilvl w:val="0"/>
          <w:numId w:val="0"/>
        </w:numPr>
        <w:tabs>
          <w:tab w:val="left" w:pos="360"/>
        </w:tabs>
        <w:spacing w:after="120" w:line="276" w:lineRule="auto"/>
        <w:ind w:firstLine="567"/>
        <w:jc w:val="both"/>
        <w:rPr>
          <w:rFonts w:ascii="Times New Roman" w:hAnsi="Times New Roman" w:cs="Times New Roman"/>
          <w:sz w:val="26"/>
          <w:szCs w:val="26"/>
          <w:lang w:val="en-US"/>
        </w:rPr>
      </w:pPr>
      <w:r w:rsidRPr="007F1D3F">
        <w:rPr>
          <w:rFonts w:ascii="Times New Roman" w:hAnsi="Times New Roman" w:cs="Times New Roman"/>
          <w:sz w:val="26"/>
          <w:szCs w:val="26"/>
          <w:lang w:val="en-US"/>
        </w:rPr>
        <w:t xml:space="preserve">Theo </w:t>
      </w:r>
      <w:proofErr w:type="spellStart"/>
      <w:r w:rsidRPr="007F1D3F">
        <w:rPr>
          <w:rFonts w:ascii="Times New Roman" w:hAnsi="Times New Roman" w:cs="Times New Roman"/>
          <w:sz w:val="26"/>
          <w:szCs w:val="26"/>
          <w:lang w:val="en-US"/>
        </w:rPr>
        <w:t>quy</w:t>
      </w:r>
      <w:proofErr w:type="spellEnd"/>
      <w:r w:rsidRPr="007F1D3F">
        <w:rPr>
          <w:rFonts w:ascii="Times New Roman" w:hAnsi="Times New Roman" w:cs="Times New Roman"/>
          <w:sz w:val="26"/>
          <w:szCs w:val="26"/>
          <w:lang w:val="en-US"/>
        </w:rPr>
        <w:t xml:space="preserve"> </w:t>
      </w:r>
      <w:proofErr w:type="spellStart"/>
      <w:r w:rsidRPr="007F1D3F">
        <w:rPr>
          <w:rFonts w:ascii="Times New Roman" w:hAnsi="Times New Roman" w:cs="Times New Roman"/>
          <w:sz w:val="26"/>
          <w:szCs w:val="26"/>
          <w:lang w:val="en-US"/>
        </w:rPr>
        <w:t>định</w:t>
      </w:r>
      <w:proofErr w:type="spellEnd"/>
      <w:r w:rsidRPr="007F1D3F">
        <w:rPr>
          <w:rFonts w:ascii="Times New Roman" w:hAnsi="Times New Roman" w:cs="Times New Roman"/>
          <w:sz w:val="26"/>
          <w:szCs w:val="26"/>
          <w:lang w:val="en-US"/>
        </w:rPr>
        <w:t xml:space="preserve"> </w:t>
      </w:r>
      <w:proofErr w:type="spellStart"/>
      <w:r w:rsidRPr="007F1D3F">
        <w:rPr>
          <w:rFonts w:ascii="Times New Roman" w:hAnsi="Times New Roman" w:cs="Times New Roman"/>
          <w:sz w:val="26"/>
          <w:szCs w:val="26"/>
          <w:lang w:val="en-US"/>
        </w:rPr>
        <w:t>tại</w:t>
      </w:r>
      <w:proofErr w:type="spellEnd"/>
      <w:r w:rsidRPr="007F1D3F">
        <w:rPr>
          <w:rFonts w:ascii="Times New Roman" w:hAnsi="Times New Roman" w:cs="Times New Roman"/>
          <w:sz w:val="26"/>
          <w:szCs w:val="26"/>
          <w:lang w:val="en-US"/>
        </w:rPr>
        <w:t xml:space="preserve"> </w:t>
      </w:r>
      <w:proofErr w:type="spellStart"/>
      <w:r w:rsidR="001E0A0F" w:rsidRPr="007F1D3F">
        <w:rPr>
          <w:rFonts w:ascii="Times New Roman" w:hAnsi="Times New Roman" w:cs="Times New Roman"/>
          <w:sz w:val="26"/>
          <w:szCs w:val="26"/>
          <w:lang w:val="en-US"/>
        </w:rPr>
        <w:t>Khoản</w:t>
      </w:r>
      <w:proofErr w:type="spellEnd"/>
      <w:r w:rsidR="001E0A0F" w:rsidRPr="007F1D3F">
        <w:rPr>
          <w:rFonts w:ascii="Times New Roman" w:hAnsi="Times New Roman" w:cs="Times New Roman"/>
          <w:sz w:val="26"/>
          <w:szCs w:val="26"/>
          <w:lang w:val="en-US"/>
        </w:rPr>
        <w:t xml:space="preserve"> 3 </w:t>
      </w:r>
      <w:proofErr w:type="spellStart"/>
      <w:r w:rsidRPr="007F1D3F">
        <w:rPr>
          <w:rFonts w:ascii="Times New Roman" w:hAnsi="Times New Roman" w:cs="Times New Roman"/>
          <w:sz w:val="26"/>
          <w:szCs w:val="26"/>
          <w:lang w:val="en-US"/>
        </w:rPr>
        <w:t>Điều</w:t>
      </w:r>
      <w:proofErr w:type="spellEnd"/>
      <w:r w:rsidRPr="007F1D3F">
        <w:rPr>
          <w:rFonts w:ascii="Times New Roman" w:hAnsi="Times New Roman" w:cs="Times New Roman"/>
          <w:sz w:val="26"/>
          <w:szCs w:val="26"/>
          <w:lang w:val="en-US"/>
        </w:rPr>
        <w:t xml:space="preserve"> 26</w:t>
      </w:r>
      <w:r w:rsidR="00E37FA7" w:rsidRPr="007F1D3F">
        <w:rPr>
          <w:rFonts w:ascii="Times New Roman" w:hAnsi="Times New Roman" w:cs="Times New Roman"/>
          <w:sz w:val="26"/>
          <w:szCs w:val="26"/>
          <w:lang w:val="en-US"/>
        </w:rPr>
        <w:t xml:space="preserve"> </w:t>
      </w:r>
      <w:proofErr w:type="spellStart"/>
      <w:r w:rsidRPr="007F1D3F">
        <w:rPr>
          <w:rFonts w:ascii="Times New Roman" w:hAnsi="Times New Roman" w:cs="Times New Roman"/>
          <w:sz w:val="26"/>
          <w:szCs w:val="26"/>
          <w:lang w:val="en-US"/>
        </w:rPr>
        <w:t>Luật</w:t>
      </w:r>
      <w:proofErr w:type="spellEnd"/>
      <w:r w:rsidRPr="007F1D3F">
        <w:rPr>
          <w:rFonts w:ascii="Times New Roman" w:hAnsi="Times New Roman" w:cs="Times New Roman"/>
          <w:sz w:val="26"/>
          <w:szCs w:val="26"/>
          <w:lang w:val="en-US"/>
        </w:rPr>
        <w:t xml:space="preserve"> Quy </w:t>
      </w:r>
      <w:proofErr w:type="spellStart"/>
      <w:r w:rsidRPr="007F1D3F">
        <w:rPr>
          <w:rFonts w:ascii="Times New Roman" w:hAnsi="Times New Roman" w:cs="Times New Roman"/>
          <w:sz w:val="26"/>
          <w:szCs w:val="26"/>
          <w:lang w:val="en-US"/>
        </w:rPr>
        <w:t>hoạch</w:t>
      </w:r>
      <w:proofErr w:type="spellEnd"/>
      <w:r w:rsidRPr="007F1D3F">
        <w:rPr>
          <w:rFonts w:ascii="Times New Roman" w:hAnsi="Times New Roman" w:cs="Times New Roman"/>
          <w:sz w:val="26"/>
          <w:szCs w:val="26"/>
          <w:lang w:val="en-US"/>
        </w:rPr>
        <w:t xml:space="preserve"> </w:t>
      </w:r>
      <w:proofErr w:type="spellStart"/>
      <w:r w:rsidRPr="007F1D3F">
        <w:rPr>
          <w:rFonts w:ascii="Times New Roman" w:hAnsi="Times New Roman" w:cs="Times New Roman"/>
          <w:sz w:val="26"/>
          <w:szCs w:val="26"/>
          <w:lang w:val="en-US"/>
        </w:rPr>
        <w:t>Đô</w:t>
      </w:r>
      <w:proofErr w:type="spellEnd"/>
      <w:r w:rsidRPr="007F1D3F">
        <w:rPr>
          <w:rFonts w:ascii="Times New Roman" w:hAnsi="Times New Roman" w:cs="Times New Roman"/>
          <w:sz w:val="26"/>
          <w:szCs w:val="26"/>
          <w:lang w:val="en-US"/>
        </w:rPr>
        <w:t xml:space="preserve"> </w:t>
      </w:r>
      <w:proofErr w:type="spellStart"/>
      <w:r w:rsidRPr="007F1D3F">
        <w:rPr>
          <w:rFonts w:ascii="Times New Roman" w:hAnsi="Times New Roman" w:cs="Times New Roman"/>
          <w:sz w:val="26"/>
          <w:szCs w:val="26"/>
          <w:lang w:val="en-US"/>
        </w:rPr>
        <w:t>thị</w:t>
      </w:r>
      <w:proofErr w:type="spellEnd"/>
      <w:r w:rsidRPr="007F1D3F">
        <w:rPr>
          <w:rFonts w:ascii="Times New Roman" w:hAnsi="Times New Roman" w:cs="Times New Roman"/>
          <w:sz w:val="26"/>
          <w:szCs w:val="26"/>
          <w:lang w:val="en-US"/>
        </w:rPr>
        <w:t xml:space="preserve">, </w:t>
      </w:r>
      <w:proofErr w:type="spellStart"/>
      <w:r w:rsidRPr="007F1D3F">
        <w:rPr>
          <w:rFonts w:ascii="Times New Roman" w:hAnsi="Times New Roman" w:cs="Times New Roman"/>
          <w:sz w:val="26"/>
          <w:szCs w:val="26"/>
          <w:lang w:val="en-US"/>
        </w:rPr>
        <w:t>thời</w:t>
      </w:r>
      <w:proofErr w:type="spellEnd"/>
      <w:r w:rsidRPr="007F1D3F">
        <w:rPr>
          <w:rFonts w:ascii="Times New Roman" w:hAnsi="Times New Roman" w:cs="Times New Roman"/>
          <w:sz w:val="26"/>
          <w:szCs w:val="26"/>
          <w:lang w:val="en-US"/>
        </w:rPr>
        <w:t xml:space="preserve"> </w:t>
      </w:r>
      <w:proofErr w:type="spellStart"/>
      <w:r w:rsidRPr="007F1D3F">
        <w:rPr>
          <w:rFonts w:ascii="Times New Roman" w:hAnsi="Times New Roman" w:cs="Times New Roman"/>
          <w:sz w:val="26"/>
          <w:szCs w:val="26"/>
          <w:lang w:val="en-US"/>
        </w:rPr>
        <w:t>hạn</w:t>
      </w:r>
      <w:proofErr w:type="spellEnd"/>
      <w:r w:rsidRPr="007F1D3F">
        <w:rPr>
          <w:rFonts w:ascii="Times New Roman" w:hAnsi="Times New Roman" w:cs="Times New Roman"/>
          <w:sz w:val="26"/>
          <w:szCs w:val="26"/>
          <w:lang w:val="en-US"/>
        </w:rPr>
        <w:t xml:space="preserve"> </w:t>
      </w:r>
      <w:proofErr w:type="spellStart"/>
      <w:r w:rsidRPr="007F1D3F">
        <w:rPr>
          <w:rFonts w:ascii="Times New Roman" w:hAnsi="Times New Roman" w:cs="Times New Roman"/>
          <w:sz w:val="26"/>
          <w:szCs w:val="26"/>
          <w:lang w:val="en-US"/>
        </w:rPr>
        <w:t>lập</w:t>
      </w:r>
      <w:proofErr w:type="spellEnd"/>
      <w:r w:rsidRPr="007F1D3F">
        <w:rPr>
          <w:rFonts w:ascii="Times New Roman" w:hAnsi="Times New Roman" w:cs="Times New Roman"/>
          <w:sz w:val="26"/>
          <w:szCs w:val="26"/>
          <w:lang w:val="en-US"/>
        </w:rPr>
        <w:t xml:space="preserve"> Quy </w:t>
      </w:r>
      <w:proofErr w:type="spellStart"/>
      <w:r w:rsidRPr="007F1D3F">
        <w:rPr>
          <w:rFonts w:ascii="Times New Roman" w:hAnsi="Times New Roman" w:cs="Times New Roman"/>
          <w:sz w:val="26"/>
          <w:szCs w:val="26"/>
          <w:lang w:val="en-US"/>
        </w:rPr>
        <w:t>hoạch</w:t>
      </w:r>
      <w:proofErr w:type="spellEnd"/>
      <w:r w:rsidRPr="007F1D3F">
        <w:rPr>
          <w:rFonts w:ascii="Times New Roman" w:hAnsi="Times New Roman" w:cs="Times New Roman"/>
          <w:sz w:val="26"/>
          <w:szCs w:val="26"/>
          <w:lang w:val="en-US"/>
        </w:rPr>
        <w:t xml:space="preserve"> </w:t>
      </w:r>
      <w:proofErr w:type="spellStart"/>
      <w:r w:rsidRPr="007F1D3F">
        <w:rPr>
          <w:rFonts w:ascii="Times New Roman" w:hAnsi="Times New Roman" w:cs="Times New Roman"/>
          <w:sz w:val="26"/>
          <w:szCs w:val="26"/>
          <w:lang w:val="en-US"/>
        </w:rPr>
        <w:t>chung</w:t>
      </w:r>
      <w:proofErr w:type="spellEnd"/>
      <w:r w:rsidRPr="007F1D3F">
        <w:rPr>
          <w:rFonts w:ascii="Times New Roman" w:hAnsi="Times New Roman" w:cs="Times New Roman"/>
          <w:sz w:val="26"/>
          <w:szCs w:val="26"/>
          <w:lang w:val="en-US"/>
        </w:rPr>
        <w:t xml:space="preserve"> </w:t>
      </w:r>
      <w:proofErr w:type="spellStart"/>
      <w:r w:rsidRPr="007F1D3F">
        <w:rPr>
          <w:rFonts w:ascii="Times New Roman" w:hAnsi="Times New Roman" w:cs="Times New Roman"/>
          <w:sz w:val="26"/>
          <w:szCs w:val="26"/>
          <w:lang w:val="en-US"/>
        </w:rPr>
        <w:t>đô</w:t>
      </w:r>
      <w:proofErr w:type="spellEnd"/>
      <w:r w:rsidRPr="007F1D3F">
        <w:rPr>
          <w:rFonts w:ascii="Times New Roman" w:hAnsi="Times New Roman" w:cs="Times New Roman"/>
          <w:sz w:val="26"/>
          <w:szCs w:val="26"/>
          <w:lang w:val="en-US"/>
        </w:rPr>
        <w:t xml:space="preserve"> </w:t>
      </w:r>
      <w:proofErr w:type="spellStart"/>
      <w:r w:rsidRPr="007F1D3F">
        <w:rPr>
          <w:rFonts w:ascii="Times New Roman" w:hAnsi="Times New Roman" w:cs="Times New Roman"/>
          <w:sz w:val="26"/>
          <w:szCs w:val="26"/>
          <w:lang w:val="en-US"/>
        </w:rPr>
        <w:t>thị</w:t>
      </w:r>
      <w:proofErr w:type="spellEnd"/>
      <w:r w:rsidRPr="007F1D3F">
        <w:rPr>
          <w:rFonts w:ascii="Times New Roman" w:hAnsi="Times New Roman" w:cs="Times New Roman"/>
          <w:sz w:val="26"/>
          <w:szCs w:val="26"/>
          <w:lang w:val="en-US"/>
        </w:rPr>
        <w:t xml:space="preserve"> </w:t>
      </w:r>
      <w:proofErr w:type="spellStart"/>
      <w:r w:rsidRPr="007F1D3F">
        <w:rPr>
          <w:rFonts w:ascii="Times New Roman" w:hAnsi="Times New Roman" w:cs="Times New Roman"/>
          <w:sz w:val="26"/>
          <w:szCs w:val="26"/>
          <w:lang w:val="en-US"/>
        </w:rPr>
        <w:t>thuộc</w:t>
      </w:r>
      <w:proofErr w:type="spellEnd"/>
      <w:r w:rsidRPr="007F1D3F">
        <w:rPr>
          <w:rFonts w:ascii="Times New Roman" w:hAnsi="Times New Roman" w:cs="Times New Roman"/>
          <w:sz w:val="26"/>
          <w:szCs w:val="26"/>
          <w:lang w:val="en-US"/>
        </w:rPr>
        <w:t xml:space="preserve"> </w:t>
      </w:r>
      <w:proofErr w:type="spellStart"/>
      <w:r w:rsidRPr="007F1D3F">
        <w:rPr>
          <w:rFonts w:ascii="Times New Roman" w:hAnsi="Times New Roman" w:cs="Times New Roman"/>
          <w:sz w:val="26"/>
          <w:szCs w:val="26"/>
          <w:lang w:val="en-US"/>
        </w:rPr>
        <w:t>tỉnh</w:t>
      </w:r>
      <w:proofErr w:type="spellEnd"/>
      <w:r w:rsidRPr="007F1D3F">
        <w:rPr>
          <w:rFonts w:ascii="Times New Roman" w:hAnsi="Times New Roman" w:cs="Times New Roman"/>
          <w:sz w:val="26"/>
          <w:szCs w:val="26"/>
          <w:lang w:val="en-US"/>
        </w:rPr>
        <w:t xml:space="preserve"> </w:t>
      </w:r>
      <w:proofErr w:type="spellStart"/>
      <w:r w:rsidRPr="007F1D3F">
        <w:rPr>
          <w:rFonts w:ascii="Times New Roman" w:hAnsi="Times New Roman" w:cs="Times New Roman"/>
          <w:sz w:val="26"/>
          <w:szCs w:val="26"/>
          <w:lang w:val="en-US"/>
        </w:rPr>
        <w:t>là</w:t>
      </w:r>
      <w:proofErr w:type="spellEnd"/>
      <w:r w:rsidRPr="007F1D3F">
        <w:rPr>
          <w:rFonts w:ascii="Times New Roman" w:hAnsi="Times New Roman" w:cs="Times New Roman"/>
          <w:sz w:val="26"/>
          <w:szCs w:val="26"/>
          <w:lang w:val="en-US"/>
        </w:rPr>
        <w:t xml:space="preserve"> 20 </w:t>
      </w:r>
      <w:proofErr w:type="spellStart"/>
      <w:r w:rsidRPr="007F1D3F">
        <w:rPr>
          <w:rFonts w:ascii="Times New Roman" w:hAnsi="Times New Roman" w:cs="Times New Roman"/>
          <w:sz w:val="26"/>
          <w:szCs w:val="26"/>
          <w:lang w:val="en-US"/>
        </w:rPr>
        <w:t>đến</w:t>
      </w:r>
      <w:proofErr w:type="spellEnd"/>
      <w:r w:rsidRPr="007F1D3F">
        <w:rPr>
          <w:rFonts w:ascii="Times New Roman" w:hAnsi="Times New Roman" w:cs="Times New Roman"/>
          <w:sz w:val="26"/>
          <w:szCs w:val="26"/>
          <w:lang w:val="en-US"/>
        </w:rPr>
        <w:t xml:space="preserve"> 25 </w:t>
      </w:r>
      <w:proofErr w:type="spellStart"/>
      <w:r w:rsidRPr="007F1D3F">
        <w:rPr>
          <w:rFonts w:ascii="Times New Roman" w:hAnsi="Times New Roman" w:cs="Times New Roman"/>
          <w:sz w:val="26"/>
          <w:szCs w:val="26"/>
          <w:lang w:val="en-US"/>
        </w:rPr>
        <w:t>năm</w:t>
      </w:r>
      <w:proofErr w:type="spellEnd"/>
      <w:r w:rsidRPr="007F1D3F">
        <w:rPr>
          <w:rFonts w:ascii="Times New Roman" w:hAnsi="Times New Roman" w:cs="Times New Roman"/>
          <w:sz w:val="26"/>
          <w:szCs w:val="26"/>
          <w:lang w:val="en-US"/>
        </w:rPr>
        <w:t xml:space="preserve">, do </w:t>
      </w:r>
      <w:proofErr w:type="spellStart"/>
      <w:r w:rsidRPr="007F1D3F">
        <w:rPr>
          <w:rFonts w:ascii="Times New Roman" w:hAnsi="Times New Roman" w:cs="Times New Roman"/>
          <w:sz w:val="26"/>
          <w:szCs w:val="26"/>
          <w:lang w:val="en-US"/>
        </w:rPr>
        <w:t>đó</w:t>
      </w:r>
      <w:proofErr w:type="spellEnd"/>
      <w:r w:rsidRPr="007F1D3F">
        <w:rPr>
          <w:rFonts w:ascii="Times New Roman" w:hAnsi="Times New Roman" w:cs="Times New Roman"/>
          <w:sz w:val="26"/>
          <w:szCs w:val="26"/>
          <w:lang w:val="en-US"/>
        </w:rPr>
        <w:t>:</w:t>
      </w:r>
    </w:p>
    <w:p w14:paraId="429032E9" w14:textId="778969F4" w:rsidR="00EB78FF" w:rsidRPr="007F1D3F" w:rsidRDefault="00B36B12" w:rsidP="00B36B12">
      <w:pPr>
        <w:pStyle w:val="bac-bullet01"/>
        <w:numPr>
          <w:ilvl w:val="0"/>
          <w:numId w:val="0"/>
        </w:numPr>
        <w:tabs>
          <w:tab w:val="left" w:pos="360"/>
        </w:tabs>
        <w:spacing w:after="120" w:line="276" w:lineRule="auto"/>
        <w:ind w:firstLine="567"/>
        <w:jc w:val="both"/>
        <w:rPr>
          <w:rFonts w:ascii="Times New Roman" w:hAnsi="Times New Roman" w:cs="Times New Roman"/>
          <w:sz w:val="26"/>
          <w:szCs w:val="26"/>
          <w:lang w:val="pt-BR"/>
        </w:rPr>
      </w:pPr>
      <w:r w:rsidRPr="007F1D3F">
        <w:rPr>
          <w:rFonts w:ascii="Times New Roman" w:hAnsi="Times New Roman" w:cs="Times New Roman"/>
          <w:sz w:val="26"/>
          <w:szCs w:val="26"/>
          <w:lang w:val="pt-BR"/>
        </w:rPr>
        <w:lastRenderedPageBreak/>
        <w:t xml:space="preserve">- </w:t>
      </w:r>
      <w:r w:rsidR="00AC6AFE" w:rsidRPr="007F1D3F">
        <w:rPr>
          <w:rFonts w:ascii="Times New Roman" w:hAnsi="Times New Roman" w:cs="Times New Roman"/>
          <w:sz w:val="26"/>
          <w:szCs w:val="26"/>
          <w:lang w:val="pt-BR"/>
        </w:rPr>
        <w:t xml:space="preserve">Thời hạn lập Điều chỉnh Quy hoạch chung </w:t>
      </w:r>
      <w:r w:rsidR="006B133D" w:rsidRPr="007F1D3F">
        <w:rPr>
          <w:rFonts w:ascii="Times New Roman" w:hAnsi="Times New Roman" w:cs="Times New Roman"/>
          <w:sz w:val="26"/>
          <w:szCs w:val="26"/>
          <w:lang w:val="pt-BR"/>
        </w:rPr>
        <w:t xml:space="preserve">xây dựng </w:t>
      </w:r>
      <w:r w:rsidR="00AB5C27" w:rsidRPr="007F1D3F">
        <w:rPr>
          <w:rFonts w:ascii="Times New Roman" w:hAnsi="Times New Roman" w:cs="Times New Roman"/>
          <w:sz w:val="26"/>
          <w:szCs w:val="26"/>
          <w:lang w:val="pt-BR"/>
        </w:rPr>
        <w:t>đô thị</w:t>
      </w:r>
      <w:r w:rsidR="00AC6AFE" w:rsidRPr="007F1D3F">
        <w:rPr>
          <w:rFonts w:ascii="Times New Roman" w:hAnsi="Times New Roman" w:cs="Times New Roman"/>
          <w:sz w:val="26"/>
          <w:szCs w:val="26"/>
          <w:lang w:val="pt-BR"/>
        </w:rPr>
        <w:t xml:space="preserve"> </w:t>
      </w:r>
      <w:r w:rsidR="00572DED" w:rsidRPr="007F1D3F">
        <w:rPr>
          <w:rFonts w:ascii="Times New Roman" w:hAnsi="Times New Roman" w:cs="Times New Roman"/>
          <w:sz w:val="26"/>
          <w:szCs w:val="26"/>
          <w:lang w:val="pt-BR"/>
        </w:rPr>
        <w:t>Hoài Nhơn</w:t>
      </w:r>
      <w:r w:rsidR="006B133D" w:rsidRPr="007F1D3F">
        <w:rPr>
          <w:rFonts w:ascii="Times New Roman" w:hAnsi="Times New Roman" w:cs="Times New Roman"/>
          <w:sz w:val="26"/>
          <w:szCs w:val="26"/>
          <w:lang w:val="pt-BR"/>
        </w:rPr>
        <w:t xml:space="preserve">, tỉnh Bình Định </w:t>
      </w:r>
      <w:r w:rsidR="00AC6AFE" w:rsidRPr="007F1D3F">
        <w:rPr>
          <w:rFonts w:ascii="Times New Roman" w:hAnsi="Times New Roman" w:cs="Times New Roman"/>
          <w:sz w:val="26"/>
          <w:szCs w:val="26"/>
          <w:lang w:val="pt-BR"/>
        </w:rPr>
        <w:t xml:space="preserve">được xác định là đến năm </w:t>
      </w:r>
      <w:r w:rsidR="00EB78FF" w:rsidRPr="007F1D3F">
        <w:rPr>
          <w:rFonts w:ascii="Times New Roman" w:hAnsi="Times New Roman" w:cs="Times New Roman"/>
          <w:sz w:val="26"/>
          <w:szCs w:val="26"/>
          <w:lang w:val="pt-BR"/>
        </w:rPr>
        <w:t>20</w:t>
      </w:r>
      <w:r w:rsidR="00AC6AFE" w:rsidRPr="007F1D3F">
        <w:rPr>
          <w:rFonts w:ascii="Times New Roman" w:hAnsi="Times New Roman" w:cs="Times New Roman"/>
          <w:sz w:val="26"/>
          <w:szCs w:val="26"/>
          <w:lang w:val="pt-BR"/>
        </w:rPr>
        <w:t>45</w:t>
      </w:r>
      <w:r w:rsidR="00EB78FF" w:rsidRPr="007F1D3F">
        <w:rPr>
          <w:rFonts w:ascii="Times New Roman" w:hAnsi="Times New Roman" w:cs="Times New Roman"/>
          <w:sz w:val="26"/>
          <w:szCs w:val="26"/>
          <w:lang w:val="pt-BR"/>
        </w:rPr>
        <w:t>.</w:t>
      </w:r>
    </w:p>
    <w:p w14:paraId="30FDDD67" w14:textId="0FBA4307" w:rsidR="00EB78FF" w:rsidRPr="007F1D3F" w:rsidRDefault="00B36B12" w:rsidP="00B36B12">
      <w:pPr>
        <w:pStyle w:val="bac-bullet01"/>
        <w:numPr>
          <w:ilvl w:val="0"/>
          <w:numId w:val="0"/>
        </w:numPr>
        <w:tabs>
          <w:tab w:val="left" w:pos="360"/>
        </w:tabs>
        <w:spacing w:after="120" w:line="276" w:lineRule="auto"/>
        <w:ind w:firstLine="567"/>
        <w:jc w:val="both"/>
        <w:rPr>
          <w:rFonts w:ascii="Times New Roman" w:hAnsi="Times New Roman" w:cs="Times New Roman"/>
          <w:sz w:val="26"/>
          <w:szCs w:val="26"/>
          <w:lang w:val="pt-BR"/>
        </w:rPr>
      </w:pPr>
      <w:r w:rsidRPr="007F1D3F">
        <w:rPr>
          <w:rFonts w:ascii="Times New Roman" w:hAnsi="Times New Roman" w:cs="Times New Roman"/>
          <w:sz w:val="26"/>
          <w:szCs w:val="26"/>
          <w:lang w:val="pt-BR"/>
        </w:rPr>
        <w:t xml:space="preserve">- </w:t>
      </w:r>
      <w:r w:rsidR="00AC6AFE" w:rsidRPr="007F1D3F">
        <w:rPr>
          <w:rFonts w:ascii="Times New Roman" w:hAnsi="Times New Roman" w:cs="Times New Roman"/>
          <w:sz w:val="26"/>
          <w:szCs w:val="26"/>
          <w:lang w:val="pt-BR"/>
        </w:rPr>
        <w:t xml:space="preserve">Thời hạn quy hoạch xây dựng đợt đầu là đến năm </w:t>
      </w:r>
      <w:r w:rsidR="00EB78FF" w:rsidRPr="007F1D3F">
        <w:rPr>
          <w:rFonts w:ascii="Times New Roman" w:hAnsi="Times New Roman" w:cs="Times New Roman"/>
          <w:sz w:val="26"/>
          <w:szCs w:val="26"/>
          <w:lang w:val="pt-BR"/>
        </w:rPr>
        <w:t>20</w:t>
      </w:r>
      <w:r w:rsidR="00AC6AFE" w:rsidRPr="007F1D3F">
        <w:rPr>
          <w:rFonts w:ascii="Times New Roman" w:hAnsi="Times New Roman" w:cs="Times New Roman"/>
          <w:sz w:val="26"/>
          <w:szCs w:val="26"/>
          <w:lang w:val="pt-BR"/>
        </w:rPr>
        <w:t>3</w:t>
      </w:r>
      <w:r w:rsidR="00572DED" w:rsidRPr="007F1D3F">
        <w:rPr>
          <w:rFonts w:ascii="Times New Roman" w:hAnsi="Times New Roman" w:cs="Times New Roman"/>
          <w:sz w:val="26"/>
          <w:szCs w:val="26"/>
          <w:lang w:val="pt-BR"/>
        </w:rPr>
        <w:t>5</w:t>
      </w:r>
      <w:r w:rsidR="00AB5C27" w:rsidRPr="007F1D3F">
        <w:rPr>
          <w:rFonts w:ascii="Times New Roman" w:hAnsi="Times New Roman" w:cs="Times New Roman"/>
          <w:sz w:val="26"/>
          <w:szCs w:val="26"/>
          <w:lang w:val="pt-BR"/>
        </w:rPr>
        <w:t>, dài hạn đến 2045.</w:t>
      </w:r>
    </w:p>
    <w:p w14:paraId="37E63B5B" w14:textId="2C3D11D6" w:rsidR="00357A9E" w:rsidRPr="007F1D3F" w:rsidRDefault="00357A9E" w:rsidP="00AE0801">
      <w:pPr>
        <w:pStyle w:val="ListParagraph"/>
        <w:numPr>
          <w:ilvl w:val="1"/>
          <w:numId w:val="12"/>
        </w:numPr>
        <w:tabs>
          <w:tab w:val="left" w:pos="851"/>
        </w:tabs>
        <w:spacing w:before="120" w:after="120"/>
        <w:ind w:left="426" w:hanging="426"/>
        <w:jc w:val="both"/>
        <w:outlineLvl w:val="1"/>
        <w:rPr>
          <w:b/>
          <w:sz w:val="26"/>
          <w:szCs w:val="26"/>
          <w:lang w:val="it-IT"/>
        </w:rPr>
      </w:pPr>
      <w:bookmarkStart w:id="41" w:name="_Toc169595912"/>
      <w:r w:rsidRPr="007F1D3F">
        <w:rPr>
          <w:b/>
          <w:sz w:val="26"/>
          <w:szCs w:val="26"/>
          <w:lang w:val="it-IT"/>
        </w:rPr>
        <w:t>Đánh giá sơ bộ hiện trạng khu vực lập quy hoạch</w:t>
      </w:r>
      <w:bookmarkEnd w:id="41"/>
    </w:p>
    <w:p w14:paraId="395CE55F" w14:textId="5DBBA70F" w:rsidR="00A1500C" w:rsidRPr="007F1D3F" w:rsidRDefault="00A1500C" w:rsidP="00A1500C">
      <w:pPr>
        <w:tabs>
          <w:tab w:val="left" w:pos="851"/>
        </w:tabs>
        <w:spacing w:before="120" w:after="120" w:line="264" w:lineRule="auto"/>
        <w:jc w:val="both"/>
        <w:outlineLvl w:val="1"/>
        <w:rPr>
          <w:b/>
          <w:i/>
          <w:iCs/>
          <w:sz w:val="26"/>
          <w:szCs w:val="26"/>
          <w:lang w:val="vi-VN"/>
        </w:rPr>
      </w:pPr>
      <w:bookmarkStart w:id="42" w:name="_Toc169595913"/>
      <w:r w:rsidRPr="007F1D3F">
        <w:rPr>
          <w:b/>
          <w:i/>
          <w:iCs/>
          <w:sz w:val="26"/>
          <w:szCs w:val="26"/>
          <w:lang w:val="vi-VN"/>
        </w:rPr>
        <w:t>2.6.1. Về điều kiện tự nhiên</w:t>
      </w:r>
      <w:bookmarkEnd w:id="42"/>
    </w:p>
    <w:p w14:paraId="3BD82F60" w14:textId="4DA47F40" w:rsidR="00A1500C" w:rsidRPr="007F1D3F" w:rsidRDefault="00A1500C" w:rsidP="00A1500C">
      <w:pPr>
        <w:tabs>
          <w:tab w:val="left" w:pos="851"/>
        </w:tabs>
        <w:spacing w:before="120" w:after="120"/>
        <w:ind w:firstLine="567"/>
        <w:jc w:val="both"/>
        <w:outlineLvl w:val="1"/>
        <w:rPr>
          <w:bCs/>
          <w:i/>
          <w:iCs/>
          <w:sz w:val="26"/>
          <w:szCs w:val="26"/>
          <w:lang w:val="it-IT"/>
        </w:rPr>
      </w:pPr>
      <w:bookmarkStart w:id="43" w:name="_Toc157002305"/>
      <w:bookmarkStart w:id="44" w:name="_Toc166486475"/>
      <w:bookmarkStart w:id="45" w:name="_Toc169514436"/>
      <w:bookmarkStart w:id="46" w:name="_Toc169514492"/>
      <w:bookmarkStart w:id="47" w:name="_Toc169595914"/>
      <w:r w:rsidRPr="007F1D3F">
        <w:rPr>
          <w:bCs/>
          <w:i/>
          <w:iCs/>
          <w:sz w:val="26"/>
          <w:szCs w:val="26"/>
          <w:lang w:val="it-IT"/>
        </w:rPr>
        <w:t>a) Địa hình:</w:t>
      </w:r>
      <w:bookmarkEnd w:id="43"/>
      <w:bookmarkEnd w:id="44"/>
      <w:bookmarkEnd w:id="45"/>
      <w:bookmarkEnd w:id="46"/>
      <w:bookmarkEnd w:id="47"/>
      <w:r w:rsidRPr="007F1D3F">
        <w:rPr>
          <w:bCs/>
          <w:i/>
          <w:iCs/>
          <w:sz w:val="26"/>
          <w:szCs w:val="26"/>
          <w:lang w:val="it-IT"/>
        </w:rPr>
        <w:t xml:space="preserve"> </w:t>
      </w:r>
    </w:p>
    <w:p w14:paraId="5344C7C4" w14:textId="77777777" w:rsidR="004254C3" w:rsidRPr="007F1D3F" w:rsidRDefault="004254C3" w:rsidP="004254C3">
      <w:pPr>
        <w:pStyle w:val="bac-bullet01"/>
        <w:numPr>
          <w:ilvl w:val="0"/>
          <w:numId w:val="0"/>
        </w:numPr>
        <w:tabs>
          <w:tab w:val="left" w:pos="360"/>
        </w:tabs>
        <w:spacing w:after="120" w:line="276" w:lineRule="auto"/>
        <w:ind w:firstLine="567"/>
        <w:jc w:val="both"/>
        <w:rPr>
          <w:rFonts w:ascii="Times New Roman" w:hAnsi="Times New Roman" w:cs="Times New Roman"/>
          <w:sz w:val="26"/>
          <w:szCs w:val="26"/>
          <w:lang w:val="pt-BR"/>
        </w:rPr>
      </w:pPr>
      <w:bookmarkStart w:id="48" w:name="_Toc157002306"/>
      <w:bookmarkStart w:id="49" w:name="_Toc166486476"/>
      <w:r w:rsidRPr="007F1D3F">
        <w:rPr>
          <w:rFonts w:ascii="Times New Roman" w:hAnsi="Times New Roman" w:cs="Times New Roman"/>
          <w:sz w:val="26"/>
          <w:szCs w:val="26"/>
          <w:lang w:val="pt-BR"/>
        </w:rPr>
        <w:t>Địa hình TX. Hoài Nhơn có xu hướng thấp dần về hướng Đông Bắc và chia làm 2 dạng địa hình chính:</w:t>
      </w:r>
    </w:p>
    <w:p w14:paraId="10B08C4A" w14:textId="42744D67" w:rsidR="004254C3" w:rsidRPr="007F1D3F" w:rsidRDefault="004254C3" w:rsidP="004254C3">
      <w:pPr>
        <w:pStyle w:val="bac-bullet01"/>
        <w:numPr>
          <w:ilvl w:val="0"/>
          <w:numId w:val="0"/>
        </w:numPr>
        <w:tabs>
          <w:tab w:val="left" w:pos="360"/>
        </w:tabs>
        <w:spacing w:after="120" w:line="276" w:lineRule="auto"/>
        <w:ind w:firstLine="567"/>
        <w:jc w:val="both"/>
        <w:rPr>
          <w:rFonts w:ascii="Times New Roman" w:hAnsi="Times New Roman" w:cs="Times New Roman"/>
          <w:sz w:val="26"/>
          <w:szCs w:val="26"/>
          <w:lang w:val="pt-BR"/>
        </w:rPr>
      </w:pPr>
      <w:r w:rsidRPr="007F1D3F">
        <w:rPr>
          <w:rFonts w:ascii="Times New Roman" w:hAnsi="Times New Roman" w:cs="Times New Roman"/>
          <w:sz w:val="26"/>
          <w:szCs w:val="26"/>
          <w:lang w:val="pt-BR"/>
        </w:rPr>
        <w:t>- Dạng địa hình đồng bằng: Được bao bọc bởi các dãy núi như một thung lũng 3 mặt (Bắc, Tây, Nam) với độ cao trung bình 8m - 10m, nơi cao nhất giáp các dãy núi là 25 m, nơi thấp nhất là giáp biển 1 m.</w:t>
      </w:r>
    </w:p>
    <w:p w14:paraId="60029D71" w14:textId="259321AF" w:rsidR="004254C3" w:rsidRPr="007F1D3F" w:rsidRDefault="004254C3" w:rsidP="004254C3">
      <w:pPr>
        <w:pStyle w:val="bac-bullet01"/>
        <w:numPr>
          <w:ilvl w:val="0"/>
          <w:numId w:val="0"/>
        </w:numPr>
        <w:tabs>
          <w:tab w:val="left" w:pos="360"/>
        </w:tabs>
        <w:spacing w:after="120" w:line="276" w:lineRule="auto"/>
        <w:ind w:firstLine="567"/>
        <w:jc w:val="both"/>
        <w:rPr>
          <w:rFonts w:ascii="Times New Roman" w:hAnsi="Times New Roman" w:cs="Times New Roman"/>
          <w:sz w:val="26"/>
          <w:szCs w:val="26"/>
          <w:lang w:val="pt-BR"/>
        </w:rPr>
      </w:pPr>
      <w:r w:rsidRPr="007F1D3F">
        <w:rPr>
          <w:rFonts w:ascii="Times New Roman" w:hAnsi="Times New Roman" w:cs="Times New Roman"/>
          <w:sz w:val="26"/>
          <w:szCs w:val="26"/>
          <w:lang w:val="pt-BR"/>
        </w:rPr>
        <w:t>- Dạng địa hình đồi núi thấp: Núi nối liền nhau thành một dãy hình cung, độ cao bình quân là 400 m, thấp nhất là 100 m, cao nhất là 725 m (núi La Vuông, Hoài Sơn).</w:t>
      </w:r>
    </w:p>
    <w:p w14:paraId="5F5ED87B" w14:textId="46AF182A" w:rsidR="004254C3" w:rsidRPr="007F1D3F" w:rsidRDefault="004254C3" w:rsidP="004254C3">
      <w:pPr>
        <w:pStyle w:val="bac-bullet01"/>
        <w:numPr>
          <w:ilvl w:val="0"/>
          <w:numId w:val="0"/>
        </w:numPr>
        <w:tabs>
          <w:tab w:val="left" w:pos="360"/>
        </w:tabs>
        <w:spacing w:after="120" w:line="276" w:lineRule="auto"/>
        <w:ind w:firstLine="567"/>
        <w:jc w:val="both"/>
        <w:rPr>
          <w:rFonts w:ascii="Times New Roman" w:hAnsi="Times New Roman" w:cs="Times New Roman"/>
          <w:sz w:val="26"/>
          <w:szCs w:val="26"/>
          <w:lang w:val="pt-BR"/>
        </w:rPr>
      </w:pPr>
      <w:r w:rsidRPr="007F1D3F">
        <w:rPr>
          <w:rFonts w:ascii="Times New Roman" w:hAnsi="Times New Roman" w:cs="Times New Roman"/>
          <w:sz w:val="26"/>
          <w:szCs w:val="26"/>
          <w:lang w:val="pt-BR"/>
        </w:rPr>
        <w:t>Nhìn chung, 2 dạng địa hình này mang đặc điểm khác nhau, chi phối đến sản xuất nông, lâm nghiệp của thị xã.</w:t>
      </w:r>
    </w:p>
    <w:p w14:paraId="2573A787" w14:textId="1814FFC2" w:rsidR="00A1500C" w:rsidRPr="007F1D3F" w:rsidRDefault="00A1500C" w:rsidP="00A1500C">
      <w:pPr>
        <w:tabs>
          <w:tab w:val="left" w:pos="851"/>
        </w:tabs>
        <w:spacing w:before="120" w:after="120"/>
        <w:ind w:firstLine="567"/>
        <w:jc w:val="both"/>
        <w:outlineLvl w:val="1"/>
        <w:rPr>
          <w:bCs/>
          <w:i/>
          <w:iCs/>
          <w:sz w:val="26"/>
          <w:szCs w:val="26"/>
          <w:lang w:val="it-IT"/>
        </w:rPr>
      </w:pPr>
      <w:bookmarkStart w:id="50" w:name="_Toc169514437"/>
      <w:bookmarkStart w:id="51" w:name="_Toc169514493"/>
      <w:bookmarkStart w:id="52" w:name="_Toc169595915"/>
      <w:r w:rsidRPr="007F1D3F">
        <w:rPr>
          <w:bCs/>
          <w:i/>
          <w:iCs/>
          <w:sz w:val="26"/>
          <w:szCs w:val="26"/>
          <w:lang w:val="it-IT"/>
        </w:rPr>
        <w:t>b) Khí hậu:</w:t>
      </w:r>
      <w:bookmarkEnd w:id="48"/>
      <w:bookmarkEnd w:id="49"/>
      <w:bookmarkEnd w:id="50"/>
      <w:bookmarkEnd w:id="51"/>
      <w:bookmarkEnd w:id="52"/>
      <w:r w:rsidRPr="007F1D3F">
        <w:rPr>
          <w:bCs/>
          <w:i/>
          <w:iCs/>
          <w:sz w:val="26"/>
          <w:szCs w:val="26"/>
          <w:lang w:val="it-IT"/>
        </w:rPr>
        <w:t xml:space="preserve"> </w:t>
      </w:r>
    </w:p>
    <w:p w14:paraId="23233064" w14:textId="77777777" w:rsidR="005B7F6E" w:rsidRPr="007F1D3F" w:rsidRDefault="005B7F6E" w:rsidP="002070D0">
      <w:pPr>
        <w:pStyle w:val="bac-bullet01"/>
        <w:numPr>
          <w:ilvl w:val="0"/>
          <w:numId w:val="0"/>
        </w:numPr>
        <w:tabs>
          <w:tab w:val="left" w:pos="360"/>
        </w:tabs>
        <w:spacing w:after="120" w:line="276" w:lineRule="auto"/>
        <w:ind w:firstLine="567"/>
        <w:jc w:val="both"/>
        <w:rPr>
          <w:rFonts w:ascii="Times New Roman" w:hAnsi="Times New Roman" w:cs="Times New Roman"/>
          <w:sz w:val="26"/>
          <w:szCs w:val="26"/>
          <w:lang w:val="pt-BR"/>
        </w:rPr>
      </w:pPr>
      <w:bookmarkStart w:id="53" w:name="_Toc157002307"/>
      <w:r w:rsidRPr="007F1D3F">
        <w:rPr>
          <w:rFonts w:ascii="Times New Roman" w:hAnsi="Times New Roman" w:cs="Times New Roman"/>
          <w:sz w:val="26"/>
          <w:szCs w:val="26"/>
          <w:lang w:val="pt-BR"/>
        </w:rPr>
        <w:t>Do điều kiện hoàn lưu gió mùa, kết hợp với vị trí địa lý và điều kiện địa hình nên TX. Hoài Nhơn có khí hậu nhiệt đới ẩm, khí hậu được chia thành 2 mùa rõ rệt:</w:t>
      </w:r>
    </w:p>
    <w:p w14:paraId="7927D6C5" w14:textId="58C00A96" w:rsidR="002070D0" w:rsidRPr="007F1D3F" w:rsidRDefault="002070D0" w:rsidP="002070D0">
      <w:pPr>
        <w:pStyle w:val="bac-bullet01"/>
        <w:numPr>
          <w:ilvl w:val="0"/>
          <w:numId w:val="0"/>
        </w:numPr>
        <w:tabs>
          <w:tab w:val="left" w:pos="360"/>
        </w:tabs>
        <w:spacing w:after="120" w:line="276" w:lineRule="auto"/>
        <w:ind w:firstLine="567"/>
        <w:jc w:val="both"/>
        <w:rPr>
          <w:rFonts w:ascii="Times New Roman" w:hAnsi="Times New Roman" w:cs="Times New Roman"/>
          <w:sz w:val="26"/>
          <w:szCs w:val="26"/>
          <w:lang w:val="pt-BR"/>
        </w:rPr>
      </w:pPr>
      <w:bookmarkStart w:id="54" w:name="_Toc166486477"/>
      <w:r w:rsidRPr="007F1D3F">
        <w:rPr>
          <w:rFonts w:ascii="Times New Roman" w:hAnsi="Times New Roman" w:cs="Times New Roman"/>
          <w:sz w:val="26"/>
          <w:szCs w:val="26"/>
          <w:lang w:val="pt-BR"/>
        </w:rPr>
        <w:t>- Mùa khô: Từ tháng 1 đến tháng 8, bình quân số giờ nắng 8,5 giờ/ngày, nhiệt độ 26,90C, lượng mưa 120 mm/tháng, độ ẩm 79%. Đặc biệt mùa này có gió Tây khô nóng kéo dài khoảng 35 ngày - 40 ngày.</w:t>
      </w:r>
    </w:p>
    <w:p w14:paraId="08673563" w14:textId="1BCFF9D9" w:rsidR="002070D0" w:rsidRPr="007F1D3F" w:rsidRDefault="002070D0" w:rsidP="002070D0">
      <w:pPr>
        <w:pStyle w:val="bac-bullet01"/>
        <w:numPr>
          <w:ilvl w:val="0"/>
          <w:numId w:val="0"/>
        </w:numPr>
        <w:tabs>
          <w:tab w:val="left" w:pos="360"/>
        </w:tabs>
        <w:spacing w:after="120" w:line="276" w:lineRule="auto"/>
        <w:ind w:firstLine="567"/>
        <w:jc w:val="both"/>
        <w:rPr>
          <w:rFonts w:ascii="Times New Roman" w:hAnsi="Times New Roman" w:cs="Times New Roman"/>
          <w:sz w:val="26"/>
          <w:szCs w:val="26"/>
          <w:lang w:val="pt-BR"/>
        </w:rPr>
      </w:pPr>
      <w:r w:rsidRPr="007F1D3F">
        <w:rPr>
          <w:rFonts w:ascii="Times New Roman" w:hAnsi="Times New Roman" w:cs="Times New Roman"/>
          <w:sz w:val="26"/>
          <w:szCs w:val="26"/>
          <w:lang w:val="pt-BR"/>
        </w:rPr>
        <w:t>- Mùa mưa: Từ tháng 9 đến tháng 12, bình quân số giờ nắng 4,5 giờ/ngày, nhiệt độ 25,60C, lượng mưa 517 mm/tháng, độ ẩm cao 86%. Đặc biệt mùa này có gió mùa Đông Bắc và bão có tốc độ gió mạnh, xoáy, kéo theo mưa lớn, gây nên lũ lụt.</w:t>
      </w:r>
    </w:p>
    <w:p w14:paraId="7A77C724" w14:textId="77777777" w:rsidR="002070D0" w:rsidRPr="007F1D3F" w:rsidRDefault="002070D0" w:rsidP="002070D0">
      <w:pPr>
        <w:pStyle w:val="bac-bullet01"/>
        <w:numPr>
          <w:ilvl w:val="0"/>
          <w:numId w:val="0"/>
        </w:numPr>
        <w:tabs>
          <w:tab w:val="left" w:pos="360"/>
        </w:tabs>
        <w:spacing w:after="120" w:line="276" w:lineRule="auto"/>
        <w:ind w:firstLine="567"/>
        <w:jc w:val="both"/>
        <w:rPr>
          <w:rFonts w:ascii="Times New Roman" w:hAnsi="Times New Roman" w:cs="Times New Roman"/>
          <w:sz w:val="26"/>
          <w:szCs w:val="26"/>
          <w:lang w:val="pt-BR"/>
        </w:rPr>
      </w:pPr>
      <w:r w:rsidRPr="007F1D3F">
        <w:rPr>
          <w:rFonts w:ascii="Times New Roman" w:hAnsi="Times New Roman" w:cs="Times New Roman"/>
          <w:sz w:val="26"/>
          <w:szCs w:val="26"/>
          <w:lang w:val="pt-BR"/>
        </w:rPr>
        <w:t>Nhiệt độ: Nền nhiệt độ cao, ánh sáng dồi dào, chênh lệch ngày đêm không lớn. Nhiệt độ trung bình cả năm: 26,270C, thấp hơn trung bình toàn tỉnh khoảng 0,30C. Tháng có nhiệt độ thấp nhất là tháng 1 (23,30C); tháng có nhiệt độ cao nhất là tháng 6, tháng 7 (30,50C). Biên độ nhiệt ngày đêm trung bình 50C - 80C.</w:t>
      </w:r>
    </w:p>
    <w:p w14:paraId="601FA869" w14:textId="77777777" w:rsidR="002070D0" w:rsidRPr="007F1D3F" w:rsidRDefault="002070D0" w:rsidP="002070D0">
      <w:pPr>
        <w:pStyle w:val="bac-bullet01"/>
        <w:numPr>
          <w:ilvl w:val="0"/>
          <w:numId w:val="0"/>
        </w:numPr>
        <w:tabs>
          <w:tab w:val="left" w:pos="360"/>
        </w:tabs>
        <w:spacing w:after="120" w:line="276" w:lineRule="auto"/>
        <w:ind w:firstLine="567"/>
        <w:jc w:val="both"/>
        <w:rPr>
          <w:rFonts w:ascii="Times New Roman" w:hAnsi="Times New Roman" w:cs="Times New Roman"/>
          <w:sz w:val="26"/>
          <w:szCs w:val="26"/>
          <w:lang w:val="pt-BR"/>
        </w:rPr>
      </w:pPr>
      <w:r w:rsidRPr="007F1D3F">
        <w:rPr>
          <w:rFonts w:ascii="Times New Roman" w:hAnsi="Times New Roman" w:cs="Times New Roman"/>
          <w:sz w:val="26"/>
          <w:szCs w:val="26"/>
          <w:lang w:val="pt-BR"/>
        </w:rPr>
        <w:t>Lượng mưa, bốc hơi, số giờ nắng:</w:t>
      </w:r>
    </w:p>
    <w:p w14:paraId="398CB98F" w14:textId="5C84B860" w:rsidR="002070D0" w:rsidRPr="007F1D3F" w:rsidRDefault="002070D0" w:rsidP="002070D0">
      <w:pPr>
        <w:pStyle w:val="bac-bullet01"/>
        <w:numPr>
          <w:ilvl w:val="0"/>
          <w:numId w:val="0"/>
        </w:numPr>
        <w:tabs>
          <w:tab w:val="left" w:pos="360"/>
        </w:tabs>
        <w:spacing w:after="120" w:line="276" w:lineRule="auto"/>
        <w:ind w:firstLine="567"/>
        <w:jc w:val="both"/>
        <w:rPr>
          <w:rFonts w:ascii="Times New Roman" w:hAnsi="Times New Roman" w:cs="Times New Roman"/>
          <w:sz w:val="26"/>
          <w:szCs w:val="26"/>
          <w:lang w:val="pt-BR"/>
        </w:rPr>
      </w:pPr>
      <w:r w:rsidRPr="007F1D3F">
        <w:rPr>
          <w:rFonts w:ascii="Times New Roman" w:hAnsi="Times New Roman" w:cs="Times New Roman"/>
          <w:sz w:val="26"/>
          <w:szCs w:val="26"/>
          <w:lang w:val="pt-BR"/>
        </w:rPr>
        <w:t>- Lượng mưa trung bình năm: 2.100 mm, cao hơn mức trung bình toàn tỉnh (1.900 mm). Mùa mưa tập trung trong 4 tháng, chiếm khoảng 75% tổng lượng mưa cả năm, trùng với mùa bão nên thường gây lũ lụt. Chế độ mưa phân bố không đều, tập trung theo mùa, chủ yếu vào 4 tháng mùa mưa (tháng 8, 9, 10 và 11), chiếm 75% tổng lượng mưa.</w:t>
      </w:r>
    </w:p>
    <w:p w14:paraId="66B76EA0" w14:textId="66A2A66B" w:rsidR="002070D0" w:rsidRPr="007F1D3F" w:rsidRDefault="002070D0" w:rsidP="002070D0">
      <w:pPr>
        <w:pStyle w:val="bac-bullet01"/>
        <w:numPr>
          <w:ilvl w:val="0"/>
          <w:numId w:val="0"/>
        </w:numPr>
        <w:tabs>
          <w:tab w:val="left" w:pos="360"/>
        </w:tabs>
        <w:spacing w:after="120" w:line="276" w:lineRule="auto"/>
        <w:ind w:firstLine="567"/>
        <w:jc w:val="both"/>
        <w:rPr>
          <w:rFonts w:ascii="Times New Roman" w:hAnsi="Times New Roman" w:cs="Times New Roman"/>
          <w:sz w:val="26"/>
          <w:szCs w:val="26"/>
          <w:lang w:val="pt-BR"/>
        </w:rPr>
      </w:pPr>
      <w:r w:rsidRPr="007F1D3F">
        <w:rPr>
          <w:rFonts w:ascii="Times New Roman" w:hAnsi="Times New Roman" w:cs="Times New Roman"/>
          <w:sz w:val="26"/>
          <w:szCs w:val="26"/>
          <w:lang w:val="pt-BR"/>
        </w:rPr>
        <w:lastRenderedPageBreak/>
        <w:t>- Lượng bốc hơi tiềm năng trong năm đạt 1.400 mm.</w:t>
      </w:r>
    </w:p>
    <w:p w14:paraId="261BDB80" w14:textId="77777777" w:rsidR="002070D0" w:rsidRPr="007F1D3F" w:rsidRDefault="002070D0" w:rsidP="002070D0">
      <w:pPr>
        <w:pStyle w:val="bac-bullet01"/>
        <w:numPr>
          <w:ilvl w:val="0"/>
          <w:numId w:val="0"/>
        </w:numPr>
        <w:tabs>
          <w:tab w:val="left" w:pos="360"/>
        </w:tabs>
        <w:spacing w:after="120" w:line="276" w:lineRule="auto"/>
        <w:ind w:firstLine="567"/>
        <w:jc w:val="both"/>
        <w:rPr>
          <w:rFonts w:ascii="Times New Roman" w:hAnsi="Times New Roman" w:cs="Times New Roman"/>
          <w:sz w:val="26"/>
          <w:szCs w:val="26"/>
          <w:lang w:val="pt-BR"/>
        </w:rPr>
      </w:pPr>
      <w:r w:rsidRPr="007F1D3F">
        <w:rPr>
          <w:rFonts w:ascii="Times New Roman" w:hAnsi="Times New Roman" w:cs="Times New Roman"/>
          <w:sz w:val="26"/>
          <w:szCs w:val="26"/>
          <w:lang w:val="pt-BR"/>
        </w:rPr>
        <w:t>Số giờ nắng trong năm khoảng 2.360 giờ, tháng 12 có số giờ nắng ít nhất (khoảng 109 giờ), tháng 4 và tháng 5 có số giờ nắng nhiều nhất trong năm (245 giờ -250 giờ).</w:t>
      </w:r>
    </w:p>
    <w:p w14:paraId="15C07C25" w14:textId="77777777" w:rsidR="002070D0" w:rsidRPr="007F1D3F" w:rsidRDefault="002070D0" w:rsidP="002070D0">
      <w:pPr>
        <w:pStyle w:val="bac-bullet01"/>
        <w:numPr>
          <w:ilvl w:val="0"/>
          <w:numId w:val="0"/>
        </w:numPr>
        <w:tabs>
          <w:tab w:val="left" w:pos="360"/>
        </w:tabs>
        <w:spacing w:after="120" w:line="276" w:lineRule="auto"/>
        <w:ind w:firstLine="567"/>
        <w:jc w:val="both"/>
        <w:rPr>
          <w:sz w:val="28"/>
        </w:rPr>
      </w:pPr>
      <w:r w:rsidRPr="007F1D3F">
        <w:rPr>
          <w:rFonts w:ascii="Times New Roman" w:hAnsi="Times New Roman" w:cs="Times New Roman"/>
          <w:sz w:val="26"/>
          <w:szCs w:val="26"/>
          <w:lang w:val="pt-BR"/>
        </w:rPr>
        <w:t>Độ ẩm không khí: trung bình: 80%; độ ẩm không khí thấp nhất: 75% (tháng 7), cao nhất 86% (tháng 10).</w:t>
      </w:r>
    </w:p>
    <w:p w14:paraId="35AA1664" w14:textId="3F424559" w:rsidR="00A1500C" w:rsidRPr="007F1D3F" w:rsidRDefault="007C42FA" w:rsidP="007C42FA">
      <w:pPr>
        <w:tabs>
          <w:tab w:val="left" w:pos="851"/>
        </w:tabs>
        <w:spacing w:before="120" w:after="120"/>
        <w:ind w:firstLine="567"/>
        <w:jc w:val="both"/>
        <w:outlineLvl w:val="1"/>
        <w:rPr>
          <w:bCs/>
          <w:i/>
          <w:iCs/>
          <w:sz w:val="26"/>
          <w:szCs w:val="26"/>
          <w:lang w:val="vi-VN"/>
        </w:rPr>
      </w:pPr>
      <w:bookmarkStart w:id="55" w:name="_Toc169514438"/>
      <w:bookmarkStart w:id="56" w:name="_Toc169514494"/>
      <w:bookmarkStart w:id="57" w:name="_Toc169595916"/>
      <w:r w:rsidRPr="007F1D3F">
        <w:rPr>
          <w:bCs/>
          <w:i/>
          <w:iCs/>
          <w:sz w:val="26"/>
          <w:szCs w:val="26"/>
          <w:lang w:val="vi-VN"/>
        </w:rPr>
        <w:t xml:space="preserve">c) </w:t>
      </w:r>
      <w:r w:rsidR="00A1500C" w:rsidRPr="007F1D3F">
        <w:rPr>
          <w:bCs/>
          <w:i/>
          <w:iCs/>
          <w:sz w:val="26"/>
          <w:szCs w:val="26"/>
          <w:lang w:val="vi-VN"/>
        </w:rPr>
        <w:t>Thủy văn:</w:t>
      </w:r>
      <w:bookmarkEnd w:id="53"/>
      <w:bookmarkEnd w:id="54"/>
      <w:bookmarkEnd w:id="55"/>
      <w:bookmarkEnd w:id="56"/>
      <w:bookmarkEnd w:id="57"/>
      <w:r w:rsidR="00A1500C" w:rsidRPr="007F1D3F">
        <w:rPr>
          <w:bCs/>
          <w:i/>
          <w:iCs/>
          <w:sz w:val="26"/>
          <w:szCs w:val="26"/>
          <w:lang w:val="vi-VN"/>
        </w:rPr>
        <w:t xml:space="preserve"> </w:t>
      </w:r>
    </w:p>
    <w:p w14:paraId="30D7EF38" w14:textId="3EBC9018" w:rsidR="005E0AD0" w:rsidRPr="007F1D3F" w:rsidRDefault="005E0AD0" w:rsidP="005E0AD0">
      <w:pPr>
        <w:pStyle w:val="bac-bullet01"/>
        <w:numPr>
          <w:ilvl w:val="0"/>
          <w:numId w:val="0"/>
        </w:numPr>
        <w:tabs>
          <w:tab w:val="left" w:pos="360"/>
        </w:tabs>
        <w:spacing w:after="120" w:line="276" w:lineRule="auto"/>
        <w:ind w:firstLine="567"/>
        <w:jc w:val="both"/>
        <w:rPr>
          <w:rFonts w:ascii="Times New Roman" w:hAnsi="Times New Roman" w:cs="Times New Roman"/>
          <w:sz w:val="26"/>
          <w:szCs w:val="26"/>
          <w:lang w:val="pt-BR"/>
        </w:rPr>
      </w:pPr>
      <w:bookmarkStart w:id="58" w:name="_Toc157002308"/>
      <w:bookmarkStart w:id="59" w:name="_Toc166486478"/>
      <w:r w:rsidRPr="007F1D3F">
        <w:rPr>
          <w:rFonts w:ascii="Times New Roman" w:hAnsi="Times New Roman" w:cs="Times New Roman"/>
          <w:sz w:val="26"/>
          <w:szCs w:val="26"/>
          <w:lang w:val="pt-BR"/>
        </w:rPr>
        <w:t>TX. Hoài Nhơn có sông Lại Giang được hội tụ bởi sông Kim Sơn (Hoài Ân) và sông An Lão (An Lão) hợp lại, chảy qua địa bàn huyện Hoài Nhơn rồi đổ ra cửa biển An Dũ (Hoài Hương). Đây là con sông lớn nằm ở phía Nam thị xã, có lưu lượng bình quân 58,6 m</w:t>
      </w:r>
      <w:r w:rsidRPr="0099722D">
        <w:rPr>
          <w:rFonts w:ascii="Times New Roman" w:hAnsi="Times New Roman" w:cs="Times New Roman"/>
          <w:sz w:val="26"/>
          <w:szCs w:val="26"/>
          <w:vertAlign w:val="superscript"/>
          <w:lang w:val="pt-BR"/>
        </w:rPr>
        <w:t>3</w:t>
      </w:r>
      <w:r w:rsidRPr="007F1D3F">
        <w:rPr>
          <w:rFonts w:ascii="Times New Roman" w:hAnsi="Times New Roman" w:cs="Times New Roman"/>
          <w:sz w:val="26"/>
          <w:szCs w:val="26"/>
          <w:lang w:val="pt-BR"/>
        </w:rPr>
        <w:t>/s, tương ứng với lượng nước đạt 1.844 m</w:t>
      </w:r>
      <w:r w:rsidRPr="0099722D">
        <w:rPr>
          <w:rFonts w:ascii="Times New Roman" w:hAnsi="Times New Roman" w:cs="Times New Roman"/>
          <w:sz w:val="26"/>
          <w:szCs w:val="26"/>
          <w:vertAlign w:val="superscript"/>
          <w:lang w:val="pt-BR"/>
        </w:rPr>
        <w:t>3</w:t>
      </w:r>
      <w:r w:rsidRPr="007F1D3F">
        <w:rPr>
          <w:rFonts w:ascii="Times New Roman" w:hAnsi="Times New Roman" w:cs="Times New Roman"/>
          <w:sz w:val="26"/>
          <w:szCs w:val="26"/>
          <w:lang w:val="pt-BR"/>
        </w:rPr>
        <w:t>/năm. Ngoài ra, còn có một số sông, suối nhỏ chủ yếu nằm ở phía Bắc thị xã.</w:t>
      </w:r>
    </w:p>
    <w:p w14:paraId="01E02F73" w14:textId="72EBCAF7" w:rsidR="00A1500C" w:rsidRPr="007F1D3F" w:rsidRDefault="00390E6A" w:rsidP="007C42FA">
      <w:pPr>
        <w:tabs>
          <w:tab w:val="left" w:pos="851"/>
        </w:tabs>
        <w:spacing w:before="120" w:after="120"/>
        <w:ind w:firstLine="567"/>
        <w:jc w:val="both"/>
        <w:outlineLvl w:val="1"/>
        <w:rPr>
          <w:bCs/>
          <w:i/>
          <w:iCs/>
          <w:sz w:val="26"/>
          <w:szCs w:val="26"/>
          <w:lang w:val="vi-VN"/>
        </w:rPr>
      </w:pPr>
      <w:bookmarkStart w:id="60" w:name="_Toc169514439"/>
      <w:bookmarkStart w:id="61" w:name="_Toc169514495"/>
      <w:bookmarkStart w:id="62" w:name="_Toc169595917"/>
      <w:r w:rsidRPr="007F1D3F">
        <w:rPr>
          <w:bCs/>
          <w:i/>
          <w:iCs/>
          <w:sz w:val="26"/>
          <w:szCs w:val="26"/>
          <w:lang w:val="vi-VN"/>
        </w:rPr>
        <w:t xml:space="preserve">d) </w:t>
      </w:r>
      <w:r w:rsidR="00A1500C" w:rsidRPr="007F1D3F">
        <w:rPr>
          <w:bCs/>
          <w:i/>
          <w:iCs/>
          <w:sz w:val="26"/>
          <w:szCs w:val="26"/>
          <w:lang w:val="vi-VN"/>
        </w:rPr>
        <w:t>Tài nguyên thiên nhiên</w:t>
      </w:r>
      <w:bookmarkEnd w:id="58"/>
      <w:bookmarkEnd w:id="59"/>
      <w:bookmarkEnd w:id="60"/>
      <w:bookmarkEnd w:id="61"/>
      <w:bookmarkEnd w:id="62"/>
    </w:p>
    <w:p w14:paraId="1088F5F8" w14:textId="77777777" w:rsidR="00A1500C" w:rsidRPr="007F1D3F" w:rsidRDefault="00A1500C" w:rsidP="00390E6A">
      <w:pPr>
        <w:pStyle w:val="paragraph"/>
        <w:spacing w:before="0" w:beforeAutospacing="0" w:after="120" w:afterAutospacing="0"/>
        <w:ind w:right="90" w:firstLine="567"/>
        <w:jc w:val="both"/>
        <w:textAlignment w:val="baseline"/>
        <w:rPr>
          <w:rStyle w:val="normaltextrun"/>
          <w:i/>
          <w:iCs/>
          <w:sz w:val="26"/>
          <w:szCs w:val="26"/>
          <w:lang w:val="vi-VN"/>
        </w:rPr>
      </w:pPr>
      <w:bookmarkStart w:id="63" w:name="_Toc257105177"/>
      <w:bookmarkStart w:id="64" w:name="_Toc259601734"/>
      <w:bookmarkStart w:id="65" w:name="_Toc260035252"/>
      <w:bookmarkStart w:id="66" w:name="_Toc260729120"/>
      <w:bookmarkStart w:id="67" w:name="_Toc260730096"/>
      <w:bookmarkStart w:id="68" w:name="_Toc260730270"/>
      <w:bookmarkStart w:id="69" w:name="_Toc333569966"/>
      <w:bookmarkStart w:id="70" w:name="_Toc333570297"/>
      <w:bookmarkStart w:id="71" w:name="_Toc333675518"/>
      <w:bookmarkStart w:id="72" w:name="_Toc333843139"/>
      <w:bookmarkStart w:id="73" w:name="_Toc333843722"/>
      <w:bookmarkStart w:id="74" w:name="_Toc341363087"/>
      <w:bookmarkStart w:id="75" w:name="_Toc341489725"/>
      <w:bookmarkStart w:id="76" w:name="_Toc341492613"/>
      <w:bookmarkStart w:id="77" w:name="_Toc341507780"/>
      <w:bookmarkStart w:id="78" w:name="_Toc341518685"/>
      <w:bookmarkStart w:id="79" w:name="_Toc341529648"/>
      <w:bookmarkStart w:id="80" w:name="_Toc341530317"/>
      <w:bookmarkStart w:id="81" w:name="_Toc355122536"/>
      <w:bookmarkStart w:id="82" w:name="_Toc366397244"/>
      <w:bookmarkStart w:id="83" w:name="_Toc397893200"/>
      <w:bookmarkStart w:id="84" w:name="_Toc406856025"/>
      <w:bookmarkStart w:id="85" w:name="_Toc438717494"/>
      <w:bookmarkStart w:id="86" w:name="_Toc68380827"/>
      <w:bookmarkStart w:id="87" w:name="_Toc68381044"/>
      <w:bookmarkStart w:id="88" w:name="_Toc68416322"/>
      <w:bookmarkStart w:id="89" w:name="_Toc68442402"/>
      <w:bookmarkStart w:id="90" w:name="_Toc69199728"/>
      <w:bookmarkStart w:id="91" w:name="_Toc69224710"/>
      <w:bookmarkStart w:id="92" w:name="_Toc69369400"/>
      <w:bookmarkStart w:id="93" w:name="_Toc69925453"/>
      <w:r w:rsidRPr="007F1D3F">
        <w:rPr>
          <w:rStyle w:val="normaltextrun"/>
          <w:i/>
          <w:iCs/>
          <w:sz w:val="26"/>
          <w:szCs w:val="26"/>
          <w:lang w:val="vi-VN"/>
        </w:rPr>
        <w:t>Tài nguyên đất</w:t>
      </w:r>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p>
    <w:p w14:paraId="749DE4AA" w14:textId="77777777" w:rsidR="00EF1B8D" w:rsidRPr="007F1D3F" w:rsidRDefault="00EF1B8D" w:rsidP="00EF1B8D">
      <w:pPr>
        <w:pStyle w:val="bac-bullet01"/>
        <w:numPr>
          <w:ilvl w:val="0"/>
          <w:numId w:val="0"/>
        </w:numPr>
        <w:tabs>
          <w:tab w:val="left" w:pos="360"/>
        </w:tabs>
        <w:spacing w:after="120" w:line="276" w:lineRule="auto"/>
        <w:ind w:firstLine="567"/>
        <w:jc w:val="both"/>
        <w:rPr>
          <w:rFonts w:ascii="Times New Roman" w:hAnsi="Times New Roman" w:cs="Times New Roman"/>
          <w:sz w:val="26"/>
          <w:szCs w:val="26"/>
          <w:lang w:val="pt-BR"/>
        </w:rPr>
      </w:pPr>
      <w:bookmarkStart w:id="94" w:name="_Toc333569967"/>
      <w:bookmarkStart w:id="95" w:name="_Toc333570298"/>
      <w:bookmarkStart w:id="96" w:name="_Toc333675519"/>
      <w:bookmarkStart w:id="97" w:name="_Toc333843140"/>
      <w:bookmarkStart w:id="98" w:name="_Toc333843723"/>
      <w:bookmarkStart w:id="99" w:name="_Toc341363088"/>
      <w:bookmarkStart w:id="100" w:name="_Toc341489726"/>
      <w:bookmarkStart w:id="101" w:name="_Toc341492614"/>
      <w:bookmarkStart w:id="102" w:name="_Toc341507781"/>
      <w:bookmarkStart w:id="103" w:name="_Toc341518686"/>
      <w:bookmarkStart w:id="104" w:name="_Toc341529649"/>
      <w:bookmarkStart w:id="105" w:name="_Toc341530318"/>
      <w:bookmarkStart w:id="106" w:name="_Toc355122537"/>
      <w:bookmarkStart w:id="107" w:name="_Toc366397245"/>
      <w:bookmarkStart w:id="108" w:name="_Toc397893201"/>
      <w:bookmarkStart w:id="109" w:name="_Toc406856026"/>
      <w:bookmarkStart w:id="110" w:name="_Toc438717495"/>
      <w:bookmarkStart w:id="111" w:name="_Toc68380828"/>
      <w:bookmarkStart w:id="112" w:name="_Toc68381045"/>
      <w:bookmarkStart w:id="113" w:name="_Toc68416323"/>
      <w:bookmarkStart w:id="114" w:name="_Toc68442403"/>
      <w:bookmarkStart w:id="115" w:name="_Toc69199729"/>
      <w:bookmarkStart w:id="116" w:name="_Toc69224711"/>
      <w:bookmarkStart w:id="117" w:name="_Toc69369401"/>
      <w:bookmarkStart w:id="118" w:name="_Toc69925454"/>
      <w:r w:rsidRPr="007F1D3F">
        <w:rPr>
          <w:rFonts w:ascii="Times New Roman" w:hAnsi="Times New Roman" w:cs="Times New Roman"/>
          <w:sz w:val="26"/>
          <w:szCs w:val="26"/>
          <w:lang w:val="pt-BR"/>
        </w:rPr>
        <w:t>TX. Hoài Nhơn có 02 vùng chính sau:</w:t>
      </w:r>
    </w:p>
    <w:p w14:paraId="685A4903" w14:textId="5DAB640A" w:rsidR="00EF1B8D" w:rsidRPr="007F1D3F" w:rsidRDefault="00EF1B8D" w:rsidP="00EF1B8D">
      <w:pPr>
        <w:pStyle w:val="bac-bullet01"/>
        <w:numPr>
          <w:ilvl w:val="0"/>
          <w:numId w:val="0"/>
        </w:numPr>
        <w:tabs>
          <w:tab w:val="left" w:pos="360"/>
        </w:tabs>
        <w:spacing w:after="120" w:line="276" w:lineRule="auto"/>
        <w:ind w:firstLine="567"/>
        <w:jc w:val="both"/>
        <w:rPr>
          <w:rFonts w:ascii="Times New Roman" w:hAnsi="Times New Roman" w:cs="Times New Roman"/>
          <w:sz w:val="26"/>
          <w:szCs w:val="26"/>
          <w:lang w:val="pt-BR"/>
        </w:rPr>
      </w:pPr>
      <w:r w:rsidRPr="007F1D3F">
        <w:rPr>
          <w:rFonts w:ascii="Times New Roman" w:hAnsi="Times New Roman" w:cs="Times New Roman"/>
          <w:sz w:val="26"/>
          <w:szCs w:val="26"/>
          <w:lang w:val="pt-BR"/>
        </w:rPr>
        <w:t>- Vùng núi phía Bắc, Tây và Nam huyện, núi nối liền nhau thành một dãy hình cung và gắn liền với vùng gò đồi chiếm khoảng 48% tổng diện tích tự nhiên. Loại đất chủ yếu là đất đỏ vàng tầng mỏng 30 - 50 cm lẫn nhiều đá. Thảm thực vật phát triển từ trung bình đến khá, trữ lượng và chất lượng gỗ cao. Vùng đồi gò phân bố chủ yếu ở khu vực phía Tây huyện, đây là địa hình chuyển tiếp giữa vùng núi với vùng đồng bằng. Loại đất chủ yếu là đất xám, đất đỏ vàng tầng dày từ 50 - 70 cm. Phần lớn diện tích này đã được khai thác vào sản xuất nông nghiệp.</w:t>
      </w:r>
    </w:p>
    <w:p w14:paraId="6AAFF0A6" w14:textId="02635A21" w:rsidR="00EF1B8D" w:rsidRPr="007F1D3F" w:rsidRDefault="00EF1B8D" w:rsidP="00EF1B8D">
      <w:pPr>
        <w:pStyle w:val="bac-bullet01"/>
        <w:numPr>
          <w:ilvl w:val="0"/>
          <w:numId w:val="0"/>
        </w:numPr>
        <w:tabs>
          <w:tab w:val="left" w:pos="360"/>
        </w:tabs>
        <w:spacing w:after="120" w:line="276" w:lineRule="auto"/>
        <w:ind w:firstLine="567"/>
        <w:jc w:val="both"/>
        <w:rPr>
          <w:rFonts w:ascii="Times New Roman" w:hAnsi="Times New Roman" w:cs="Times New Roman"/>
          <w:sz w:val="26"/>
          <w:szCs w:val="26"/>
          <w:lang w:val="pt-BR"/>
        </w:rPr>
      </w:pPr>
      <w:r w:rsidRPr="007F1D3F">
        <w:rPr>
          <w:rFonts w:ascii="Times New Roman" w:hAnsi="Times New Roman" w:cs="Times New Roman"/>
          <w:sz w:val="26"/>
          <w:szCs w:val="26"/>
          <w:lang w:val="pt-BR"/>
        </w:rPr>
        <w:t>- Vùng đồng bằng và ven biển phân bố thành dải tập trung ven biển. Diện tích chiếm 52% tổng diện tích tự nhiên. Thực vật chính là lúa, hoa màu và cây công nghiệp hàng năm. Đây là vùng có địa hình bằng phẳng, đất đai có độ phì nhiêu cao, có khả năng tưới tiêu chủ động, nên hiện tại và lâu dài là vùng sản xuất cây lương thực và cây công nghiệp hàng năm tập trung quy mô lớn của huyện và tỉnh.</w:t>
      </w:r>
    </w:p>
    <w:p w14:paraId="7AAFF41B" w14:textId="77777777" w:rsidR="00EF1B8D" w:rsidRPr="007F1D3F" w:rsidRDefault="00EF1B8D" w:rsidP="00EF1B8D">
      <w:pPr>
        <w:pStyle w:val="bac-bullet01"/>
        <w:numPr>
          <w:ilvl w:val="0"/>
          <w:numId w:val="0"/>
        </w:numPr>
        <w:tabs>
          <w:tab w:val="left" w:pos="360"/>
        </w:tabs>
        <w:spacing w:after="120" w:line="276" w:lineRule="auto"/>
        <w:ind w:firstLine="567"/>
        <w:jc w:val="both"/>
        <w:rPr>
          <w:rFonts w:ascii="Times New Roman" w:hAnsi="Times New Roman" w:cs="Times New Roman"/>
          <w:sz w:val="26"/>
          <w:szCs w:val="26"/>
          <w:lang w:val="pt-BR"/>
        </w:rPr>
      </w:pPr>
      <w:r w:rsidRPr="007F1D3F">
        <w:rPr>
          <w:rFonts w:ascii="Times New Roman" w:hAnsi="Times New Roman" w:cs="Times New Roman"/>
          <w:sz w:val="26"/>
          <w:szCs w:val="26"/>
          <w:lang w:val="pt-BR"/>
        </w:rPr>
        <w:t>Với đặc điểm trên, kinh tế huyện phát triển thành hai vùng khá rõ nét vùng kinh tế ven biển dọc Quốc lộ 1A và vùng trung du miền núi.</w:t>
      </w:r>
    </w:p>
    <w:p w14:paraId="3D49C417" w14:textId="77777777" w:rsidR="00A1500C" w:rsidRPr="007F1D3F" w:rsidRDefault="00A1500C" w:rsidP="00390E6A">
      <w:pPr>
        <w:pStyle w:val="paragraph"/>
        <w:spacing w:before="0" w:beforeAutospacing="0" w:after="120" w:afterAutospacing="0"/>
        <w:ind w:right="90" w:firstLine="567"/>
        <w:jc w:val="both"/>
        <w:textAlignment w:val="baseline"/>
        <w:rPr>
          <w:rStyle w:val="normaltextrun"/>
          <w:i/>
          <w:iCs/>
          <w:sz w:val="26"/>
          <w:szCs w:val="26"/>
          <w:lang w:val="vi-VN"/>
        </w:rPr>
      </w:pPr>
      <w:bookmarkStart w:id="119" w:name="_Toc257105178"/>
      <w:bookmarkStart w:id="120" w:name="_Toc259601735"/>
      <w:bookmarkStart w:id="121" w:name="_Toc260035253"/>
      <w:bookmarkStart w:id="122" w:name="_Toc260729121"/>
      <w:bookmarkStart w:id="123" w:name="_Toc260730097"/>
      <w:bookmarkStart w:id="124" w:name="_Toc260730271"/>
      <w:bookmarkStart w:id="125" w:name="_Toc333569968"/>
      <w:bookmarkStart w:id="126" w:name="_Toc333570299"/>
      <w:bookmarkStart w:id="127" w:name="_Toc333675520"/>
      <w:bookmarkStart w:id="128" w:name="_Toc333843141"/>
      <w:bookmarkStart w:id="129" w:name="_Toc333843724"/>
      <w:bookmarkStart w:id="130" w:name="_Toc341363089"/>
      <w:bookmarkStart w:id="131" w:name="_Toc341489727"/>
      <w:bookmarkStart w:id="132" w:name="_Toc341492615"/>
      <w:bookmarkStart w:id="133" w:name="_Toc341507782"/>
      <w:bookmarkStart w:id="134" w:name="_Toc341518687"/>
      <w:bookmarkStart w:id="135" w:name="_Toc341529650"/>
      <w:bookmarkStart w:id="136" w:name="_Toc341530319"/>
      <w:bookmarkStart w:id="137" w:name="_Toc355122538"/>
      <w:bookmarkStart w:id="138" w:name="_Toc366397246"/>
      <w:bookmarkStart w:id="139" w:name="_Toc397893202"/>
      <w:bookmarkStart w:id="140" w:name="_Toc406856027"/>
      <w:bookmarkStart w:id="141" w:name="_Toc438717496"/>
      <w:bookmarkStart w:id="142" w:name="_Toc68380829"/>
      <w:bookmarkStart w:id="143" w:name="_Toc68381046"/>
      <w:bookmarkStart w:id="144" w:name="_Toc68416324"/>
      <w:bookmarkStart w:id="145" w:name="_Toc68442404"/>
      <w:bookmarkStart w:id="146" w:name="_Toc69199730"/>
      <w:bookmarkStart w:id="147" w:name="_Toc69224712"/>
      <w:bookmarkStart w:id="148" w:name="_Toc69369402"/>
      <w:bookmarkStart w:id="149" w:name="_Toc69925455"/>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r w:rsidRPr="007F1D3F">
        <w:rPr>
          <w:rStyle w:val="normaltextrun"/>
          <w:i/>
          <w:iCs/>
          <w:sz w:val="26"/>
          <w:szCs w:val="26"/>
          <w:lang w:val="vi-VN"/>
        </w:rPr>
        <w:t>Tài nguyên rừng</w:t>
      </w:r>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bookmarkEnd w:id="147"/>
      <w:bookmarkEnd w:id="148"/>
      <w:bookmarkEnd w:id="149"/>
    </w:p>
    <w:p w14:paraId="5D3DB48D" w14:textId="0CEC2EB0" w:rsidR="0025067E" w:rsidRPr="007F1D3F" w:rsidRDefault="0025067E" w:rsidP="0025067E">
      <w:pPr>
        <w:pStyle w:val="bac-bullet01"/>
        <w:numPr>
          <w:ilvl w:val="0"/>
          <w:numId w:val="0"/>
        </w:numPr>
        <w:tabs>
          <w:tab w:val="left" w:pos="360"/>
        </w:tabs>
        <w:spacing w:after="120" w:line="276" w:lineRule="auto"/>
        <w:ind w:firstLine="567"/>
        <w:jc w:val="both"/>
        <w:rPr>
          <w:rFonts w:ascii="Times New Roman" w:hAnsi="Times New Roman" w:cs="Times New Roman"/>
          <w:sz w:val="26"/>
          <w:szCs w:val="26"/>
          <w:lang w:val="pt-BR"/>
        </w:rPr>
      </w:pPr>
      <w:bookmarkStart w:id="150" w:name="_Toc257105179"/>
      <w:bookmarkStart w:id="151" w:name="_Toc259601736"/>
      <w:bookmarkStart w:id="152" w:name="_Toc260035254"/>
      <w:bookmarkStart w:id="153" w:name="_Toc260729122"/>
      <w:bookmarkStart w:id="154" w:name="_Toc260730098"/>
      <w:bookmarkStart w:id="155" w:name="_Toc260730272"/>
      <w:bookmarkStart w:id="156" w:name="_Toc333569969"/>
      <w:bookmarkStart w:id="157" w:name="_Toc333570300"/>
      <w:bookmarkStart w:id="158" w:name="_Toc333675521"/>
      <w:bookmarkStart w:id="159" w:name="_Toc333843142"/>
      <w:bookmarkStart w:id="160" w:name="_Toc333843725"/>
      <w:bookmarkStart w:id="161" w:name="_Toc341363090"/>
      <w:bookmarkStart w:id="162" w:name="_Toc341489728"/>
      <w:bookmarkStart w:id="163" w:name="_Toc341492616"/>
      <w:bookmarkStart w:id="164" w:name="_Toc341507783"/>
      <w:bookmarkStart w:id="165" w:name="_Toc341518688"/>
      <w:bookmarkStart w:id="166" w:name="_Toc341529651"/>
      <w:bookmarkStart w:id="167" w:name="_Toc341530320"/>
      <w:bookmarkStart w:id="168" w:name="_Toc355122539"/>
      <w:bookmarkStart w:id="169" w:name="_Toc366397247"/>
      <w:bookmarkStart w:id="170" w:name="_Toc397893203"/>
      <w:bookmarkStart w:id="171" w:name="_Toc406856028"/>
      <w:bookmarkStart w:id="172" w:name="_Toc438717497"/>
      <w:bookmarkStart w:id="173" w:name="_Toc68380830"/>
      <w:bookmarkStart w:id="174" w:name="_Toc68381047"/>
      <w:bookmarkStart w:id="175" w:name="_Toc68416325"/>
      <w:bookmarkStart w:id="176" w:name="_Toc68442405"/>
      <w:bookmarkStart w:id="177" w:name="_Toc69199731"/>
      <w:bookmarkStart w:id="178" w:name="_Toc69224713"/>
      <w:bookmarkStart w:id="179" w:name="_Toc69369403"/>
      <w:bookmarkStart w:id="180" w:name="_Toc69925456"/>
      <w:r w:rsidRPr="007F1D3F">
        <w:rPr>
          <w:rFonts w:ascii="Times New Roman" w:hAnsi="Times New Roman" w:cs="Times New Roman"/>
          <w:sz w:val="26"/>
          <w:szCs w:val="26"/>
          <w:lang w:val="pt-BR"/>
        </w:rPr>
        <w:t xml:space="preserve">TX. Hoài Nhơn có </w:t>
      </w:r>
      <w:r w:rsidR="002B03B6" w:rsidRPr="007F1D3F">
        <w:rPr>
          <w:rFonts w:ascii="Times New Roman" w:hAnsi="Times New Roman" w:cs="Times New Roman"/>
          <w:sz w:val="26"/>
          <w:szCs w:val="26"/>
        </w:rPr>
        <w:t>19.642,44</w:t>
      </w:r>
      <w:r w:rsidRPr="007F1D3F">
        <w:rPr>
          <w:rFonts w:ascii="Times New Roman" w:hAnsi="Times New Roman" w:cs="Times New Roman"/>
          <w:sz w:val="26"/>
          <w:szCs w:val="26"/>
          <w:lang w:val="pt-BR"/>
        </w:rPr>
        <w:t>ha đất lâm nghiệp</w:t>
      </w:r>
      <w:r w:rsidR="002B03B6" w:rsidRPr="007F1D3F">
        <w:rPr>
          <w:rFonts w:ascii="Times New Roman" w:hAnsi="Times New Roman" w:cs="Times New Roman"/>
          <w:sz w:val="26"/>
          <w:szCs w:val="26"/>
          <w:lang w:val="pt-BR"/>
        </w:rPr>
        <w:t xml:space="preserve"> chiếm 46,67% diện tích </w:t>
      </w:r>
      <w:r w:rsidR="00D25C28" w:rsidRPr="007F1D3F">
        <w:rPr>
          <w:rFonts w:ascii="Times New Roman" w:hAnsi="Times New Roman" w:cs="Times New Roman"/>
          <w:sz w:val="26"/>
          <w:szCs w:val="26"/>
          <w:lang w:val="pt-BR"/>
        </w:rPr>
        <w:t>tự nhiên thị xã</w:t>
      </w:r>
      <w:r w:rsidRPr="007F1D3F">
        <w:rPr>
          <w:rFonts w:ascii="Times New Roman" w:hAnsi="Times New Roman" w:cs="Times New Roman"/>
          <w:sz w:val="26"/>
          <w:szCs w:val="26"/>
          <w:lang w:val="pt-BR"/>
        </w:rPr>
        <w:t xml:space="preserve">, trong đó đất rừng sản xuất: </w:t>
      </w:r>
      <w:r w:rsidR="00D25C28" w:rsidRPr="007F1D3F">
        <w:rPr>
          <w:rFonts w:ascii="Times New Roman" w:hAnsi="Times New Roman" w:cs="Times New Roman"/>
          <w:sz w:val="26"/>
          <w:szCs w:val="26"/>
        </w:rPr>
        <w:t>13.275,70</w:t>
      </w:r>
      <w:r w:rsidRPr="007F1D3F">
        <w:rPr>
          <w:rFonts w:ascii="Times New Roman" w:hAnsi="Times New Roman" w:cs="Times New Roman"/>
          <w:sz w:val="26"/>
          <w:szCs w:val="26"/>
          <w:lang w:val="pt-BR"/>
        </w:rPr>
        <w:t>ha</w:t>
      </w:r>
      <w:r w:rsidR="00D25C28" w:rsidRPr="007F1D3F">
        <w:rPr>
          <w:rFonts w:ascii="Times New Roman" w:hAnsi="Times New Roman" w:cs="Times New Roman"/>
          <w:sz w:val="26"/>
          <w:szCs w:val="26"/>
          <w:lang w:val="pt-BR"/>
        </w:rPr>
        <w:t xml:space="preserve"> (chiếm 31,54% diện tích tự nhiên)</w:t>
      </w:r>
      <w:r w:rsidRPr="007F1D3F">
        <w:rPr>
          <w:rFonts w:ascii="Times New Roman" w:hAnsi="Times New Roman" w:cs="Times New Roman"/>
          <w:sz w:val="26"/>
          <w:szCs w:val="26"/>
          <w:lang w:val="pt-BR"/>
        </w:rPr>
        <w:t xml:space="preserve">, rừng phòng hộ </w:t>
      </w:r>
      <w:r w:rsidR="00D25C28" w:rsidRPr="007F1D3F">
        <w:rPr>
          <w:rFonts w:ascii="Times New Roman" w:hAnsi="Times New Roman" w:cs="Times New Roman"/>
          <w:sz w:val="26"/>
          <w:szCs w:val="26"/>
        </w:rPr>
        <w:t>6.366,74</w:t>
      </w:r>
      <w:r w:rsidRPr="007F1D3F">
        <w:rPr>
          <w:rFonts w:ascii="Times New Roman" w:hAnsi="Times New Roman" w:cs="Times New Roman"/>
          <w:sz w:val="26"/>
          <w:szCs w:val="26"/>
          <w:lang w:val="pt-BR"/>
        </w:rPr>
        <w:t>ha</w:t>
      </w:r>
      <w:r w:rsidR="00D25C28" w:rsidRPr="007F1D3F">
        <w:rPr>
          <w:rFonts w:ascii="Times New Roman" w:hAnsi="Times New Roman" w:cs="Times New Roman"/>
          <w:sz w:val="26"/>
          <w:szCs w:val="26"/>
          <w:lang w:val="pt-BR"/>
        </w:rPr>
        <w:t xml:space="preserve"> (chiếm 15,13% diện tích tự nhiên thị xã)</w:t>
      </w:r>
      <w:r w:rsidR="00D47A3E" w:rsidRPr="007F1D3F">
        <w:rPr>
          <w:rFonts w:ascii="Times New Roman" w:hAnsi="Times New Roman" w:cs="Times New Roman"/>
          <w:sz w:val="26"/>
          <w:szCs w:val="26"/>
          <w:lang w:val="pt-BR"/>
        </w:rPr>
        <w:t>.</w:t>
      </w:r>
    </w:p>
    <w:p w14:paraId="6407CAFD" w14:textId="77777777" w:rsidR="00A1500C" w:rsidRPr="007F1D3F" w:rsidRDefault="00A1500C" w:rsidP="00390E6A">
      <w:pPr>
        <w:pStyle w:val="paragraph"/>
        <w:spacing w:before="0" w:beforeAutospacing="0" w:after="120" w:afterAutospacing="0"/>
        <w:ind w:right="90" w:firstLine="567"/>
        <w:jc w:val="both"/>
        <w:textAlignment w:val="baseline"/>
        <w:rPr>
          <w:rStyle w:val="normaltextrun"/>
          <w:i/>
          <w:iCs/>
          <w:sz w:val="26"/>
          <w:szCs w:val="26"/>
          <w:lang w:val="vi-VN"/>
        </w:rPr>
      </w:pPr>
      <w:r w:rsidRPr="007F1D3F">
        <w:rPr>
          <w:rStyle w:val="normaltextrun"/>
          <w:i/>
          <w:iCs/>
          <w:sz w:val="26"/>
          <w:szCs w:val="26"/>
          <w:lang w:val="vi-VN"/>
        </w:rPr>
        <w:t>Tài nguyên khoáng sản</w:t>
      </w:r>
      <w:bookmarkEnd w:id="150"/>
      <w:bookmarkEnd w:id="151"/>
      <w:bookmarkEnd w:id="152"/>
      <w:bookmarkEnd w:id="153"/>
      <w:bookmarkEnd w:id="154"/>
      <w:bookmarkEnd w:id="155"/>
      <w:bookmarkEnd w:id="156"/>
      <w:bookmarkEnd w:id="157"/>
      <w:bookmarkEnd w:id="158"/>
      <w:bookmarkEnd w:id="159"/>
      <w:bookmarkEnd w:id="160"/>
      <w:bookmarkEnd w:id="161"/>
      <w:bookmarkEnd w:id="162"/>
      <w:bookmarkEnd w:id="163"/>
      <w:bookmarkEnd w:id="164"/>
      <w:bookmarkEnd w:id="165"/>
      <w:bookmarkEnd w:id="166"/>
      <w:bookmarkEnd w:id="167"/>
      <w:bookmarkEnd w:id="168"/>
      <w:bookmarkEnd w:id="169"/>
      <w:bookmarkEnd w:id="170"/>
      <w:bookmarkEnd w:id="171"/>
      <w:bookmarkEnd w:id="172"/>
      <w:bookmarkEnd w:id="173"/>
      <w:bookmarkEnd w:id="174"/>
      <w:bookmarkEnd w:id="175"/>
      <w:bookmarkEnd w:id="176"/>
      <w:bookmarkEnd w:id="177"/>
      <w:bookmarkEnd w:id="178"/>
      <w:bookmarkEnd w:id="179"/>
      <w:bookmarkEnd w:id="180"/>
    </w:p>
    <w:p w14:paraId="36251227" w14:textId="030A24CE" w:rsidR="00134EC6" w:rsidRPr="007F1D3F" w:rsidRDefault="007566BA" w:rsidP="00134EC6">
      <w:pPr>
        <w:pStyle w:val="bac-bullet01"/>
        <w:numPr>
          <w:ilvl w:val="0"/>
          <w:numId w:val="0"/>
        </w:numPr>
        <w:tabs>
          <w:tab w:val="left" w:pos="360"/>
        </w:tabs>
        <w:spacing w:after="120" w:line="276" w:lineRule="auto"/>
        <w:ind w:firstLine="567"/>
        <w:jc w:val="both"/>
        <w:rPr>
          <w:rFonts w:ascii="Times New Roman" w:hAnsi="Times New Roman" w:cs="Times New Roman"/>
          <w:sz w:val="26"/>
          <w:szCs w:val="26"/>
          <w:lang w:val="pt-BR"/>
        </w:rPr>
      </w:pPr>
      <w:bookmarkStart w:id="181" w:name="_Toc366397248"/>
      <w:bookmarkStart w:id="182" w:name="_Toc397893204"/>
      <w:bookmarkStart w:id="183" w:name="_Toc406856029"/>
      <w:bookmarkStart w:id="184" w:name="_Toc438717498"/>
      <w:bookmarkStart w:id="185" w:name="_Toc453396062"/>
      <w:bookmarkStart w:id="186" w:name="_Toc453396937"/>
      <w:bookmarkStart w:id="187" w:name="_Toc453397823"/>
      <w:bookmarkStart w:id="188" w:name="_Toc475910196"/>
      <w:bookmarkStart w:id="189" w:name="_Toc484359379"/>
      <w:bookmarkStart w:id="190" w:name="_Toc484359967"/>
      <w:bookmarkStart w:id="191" w:name="_Toc533251821"/>
      <w:bookmarkStart w:id="192" w:name="_Toc68380831"/>
      <w:bookmarkStart w:id="193" w:name="_Toc68381048"/>
      <w:bookmarkStart w:id="194" w:name="_Toc68416326"/>
      <w:bookmarkStart w:id="195" w:name="_Toc68442406"/>
      <w:bookmarkStart w:id="196" w:name="_Toc69199732"/>
      <w:bookmarkStart w:id="197" w:name="_Toc69224714"/>
      <w:bookmarkStart w:id="198" w:name="_Toc69369404"/>
      <w:bookmarkStart w:id="199" w:name="_Toc69925457"/>
      <w:r w:rsidRPr="007F1D3F">
        <w:rPr>
          <w:rFonts w:ascii="Times New Roman" w:hAnsi="Times New Roman" w:cs="Times New Roman"/>
          <w:sz w:val="26"/>
          <w:szCs w:val="26"/>
          <w:lang w:val="pt-BR"/>
        </w:rPr>
        <w:lastRenderedPageBreak/>
        <w:t>Khoáng sản trên địa bàn huyện tương đối đa dạng như: Cát trắng phân bố ở xã Hoài Châu, đá xanh phân bố ở xã Hoài Châu Bắc, đá Granite phân bố</w:t>
      </w:r>
      <w:r w:rsidRPr="007F1D3F">
        <w:rPr>
          <w:rFonts w:ascii="Times New Roman" w:hAnsi="Times New Roman" w:cs="Times New Roman"/>
          <w:lang w:val="pt-BR"/>
        </w:rPr>
        <w:t xml:space="preserve"> </w:t>
      </w:r>
      <w:r w:rsidR="00134EC6" w:rsidRPr="007F1D3F">
        <w:rPr>
          <w:rFonts w:ascii="Times New Roman" w:hAnsi="Times New Roman" w:cs="Times New Roman"/>
          <w:sz w:val="26"/>
          <w:szCs w:val="26"/>
          <w:lang w:val="pt-BR"/>
        </w:rPr>
        <w:t xml:space="preserve">ở xã Hoài Phú, đất sét phân bố ở </w:t>
      </w:r>
      <w:r w:rsidR="006B133D" w:rsidRPr="007F1D3F">
        <w:rPr>
          <w:rFonts w:ascii="Times New Roman" w:hAnsi="Times New Roman" w:cs="Times New Roman"/>
          <w:sz w:val="26"/>
          <w:szCs w:val="26"/>
          <w:lang w:val="pt-BR"/>
        </w:rPr>
        <w:t>phường</w:t>
      </w:r>
      <w:r w:rsidR="00134EC6" w:rsidRPr="007F1D3F">
        <w:rPr>
          <w:rFonts w:ascii="Times New Roman" w:hAnsi="Times New Roman" w:cs="Times New Roman"/>
          <w:sz w:val="26"/>
          <w:szCs w:val="26"/>
          <w:lang w:val="pt-BR"/>
        </w:rPr>
        <w:t xml:space="preserve"> Hoài Đức và </w:t>
      </w:r>
      <w:r w:rsidR="006B133D" w:rsidRPr="007F1D3F">
        <w:rPr>
          <w:rFonts w:ascii="Times New Roman" w:hAnsi="Times New Roman" w:cs="Times New Roman"/>
          <w:sz w:val="26"/>
          <w:szCs w:val="26"/>
          <w:lang w:val="pt-BR"/>
        </w:rPr>
        <w:t>phường</w:t>
      </w:r>
      <w:r w:rsidR="00134EC6" w:rsidRPr="007F1D3F">
        <w:rPr>
          <w:rFonts w:ascii="Times New Roman" w:hAnsi="Times New Roman" w:cs="Times New Roman"/>
          <w:sz w:val="26"/>
          <w:szCs w:val="26"/>
          <w:lang w:val="pt-BR"/>
        </w:rPr>
        <w:t xml:space="preserve"> Hoài Tân, quặng sắt Laterit ở </w:t>
      </w:r>
      <w:r w:rsidR="006B133D" w:rsidRPr="007F1D3F">
        <w:rPr>
          <w:rFonts w:ascii="Times New Roman" w:hAnsi="Times New Roman" w:cs="Times New Roman"/>
          <w:sz w:val="26"/>
          <w:szCs w:val="26"/>
          <w:lang w:val="pt-BR"/>
        </w:rPr>
        <w:t xml:space="preserve">phường </w:t>
      </w:r>
      <w:r w:rsidR="00134EC6" w:rsidRPr="007F1D3F">
        <w:rPr>
          <w:rFonts w:ascii="Times New Roman" w:hAnsi="Times New Roman" w:cs="Times New Roman"/>
          <w:sz w:val="26"/>
          <w:szCs w:val="26"/>
          <w:lang w:val="pt-BR"/>
        </w:rPr>
        <w:t xml:space="preserve">Hoài Hương, Hoài Xuân, Hoài Thanh và Hoài Tân, khoáng sản kim loại vàng ở </w:t>
      </w:r>
      <w:r w:rsidR="006B133D" w:rsidRPr="007F1D3F">
        <w:rPr>
          <w:rFonts w:ascii="Times New Roman" w:hAnsi="Times New Roman" w:cs="Times New Roman"/>
          <w:sz w:val="26"/>
          <w:szCs w:val="26"/>
          <w:lang w:val="pt-BR"/>
        </w:rPr>
        <w:t>phường</w:t>
      </w:r>
      <w:r w:rsidR="00134EC6" w:rsidRPr="007F1D3F">
        <w:rPr>
          <w:rFonts w:ascii="Times New Roman" w:hAnsi="Times New Roman" w:cs="Times New Roman"/>
          <w:sz w:val="26"/>
          <w:szCs w:val="26"/>
          <w:lang w:val="pt-BR"/>
        </w:rPr>
        <w:t xml:space="preserve"> Hoài Đức, Titan ở các </w:t>
      </w:r>
      <w:r w:rsidR="006B133D" w:rsidRPr="007F1D3F">
        <w:rPr>
          <w:rFonts w:ascii="Times New Roman" w:hAnsi="Times New Roman" w:cs="Times New Roman"/>
          <w:sz w:val="26"/>
          <w:szCs w:val="26"/>
          <w:lang w:val="pt-BR"/>
        </w:rPr>
        <w:t>xã, phường</w:t>
      </w:r>
      <w:r w:rsidR="00134EC6" w:rsidRPr="007F1D3F">
        <w:rPr>
          <w:rFonts w:ascii="Times New Roman" w:hAnsi="Times New Roman" w:cs="Times New Roman"/>
          <w:sz w:val="26"/>
          <w:szCs w:val="26"/>
          <w:lang w:val="pt-BR"/>
        </w:rPr>
        <w:t xml:space="preserve"> ven biển.</w:t>
      </w:r>
    </w:p>
    <w:p w14:paraId="0AC84F01" w14:textId="50F9168F" w:rsidR="00A1500C" w:rsidRPr="007F1D3F" w:rsidRDefault="00A1500C" w:rsidP="00390E6A">
      <w:pPr>
        <w:pStyle w:val="paragraph"/>
        <w:spacing w:before="0" w:beforeAutospacing="0" w:after="120" w:afterAutospacing="0"/>
        <w:ind w:right="90" w:firstLine="567"/>
        <w:jc w:val="both"/>
        <w:textAlignment w:val="baseline"/>
        <w:rPr>
          <w:rStyle w:val="normaltextrun"/>
          <w:i/>
          <w:iCs/>
          <w:sz w:val="26"/>
          <w:szCs w:val="26"/>
        </w:rPr>
      </w:pPr>
      <w:r w:rsidRPr="007F1D3F">
        <w:rPr>
          <w:rStyle w:val="normaltextrun"/>
          <w:i/>
          <w:iCs/>
          <w:sz w:val="26"/>
          <w:szCs w:val="26"/>
          <w:lang w:val="vi-VN"/>
        </w:rPr>
        <w:t>Tài nguyên</w:t>
      </w:r>
      <w:bookmarkEnd w:id="181"/>
      <w:bookmarkEnd w:id="182"/>
      <w:bookmarkEnd w:id="183"/>
      <w:bookmarkEnd w:id="184"/>
      <w:bookmarkEnd w:id="185"/>
      <w:bookmarkEnd w:id="186"/>
      <w:bookmarkEnd w:id="187"/>
      <w:bookmarkEnd w:id="188"/>
      <w:bookmarkEnd w:id="189"/>
      <w:bookmarkEnd w:id="190"/>
      <w:bookmarkEnd w:id="191"/>
      <w:bookmarkEnd w:id="192"/>
      <w:bookmarkEnd w:id="193"/>
      <w:bookmarkEnd w:id="194"/>
      <w:bookmarkEnd w:id="195"/>
      <w:bookmarkEnd w:id="196"/>
      <w:bookmarkEnd w:id="197"/>
      <w:bookmarkEnd w:id="198"/>
      <w:bookmarkEnd w:id="199"/>
      <w:r w:rsidR="00002A2E" w:rsidRPr="007F1D3F">
        <w:rPr>
          <w:rStyle w:val="normaltextrun"/>
          <w:i/>
          <w:iCs/>
          <w:sz w:val="26"/>
          <w:szCs w:val="26"/>
        </w:rPr>
        <w:t xml:space="preserve"> </w:t>
      </w:r>
      <w:proofErr w:type="spellStart"/>
      <w:r w:rsidR="00002A2E" w:rsidRPr="007F1D3F">
        <w:rPr>
          <w:rStyle w:val="normaltextrun"/>
          <w:i/>
          <w:iCs/>
          <w:sz w:val="26"/>
          <w:szCs w:val="26"/>
        </w:rPr>
        <w:t>biển</w:t>
      </w:r>
      <w:proofErr w:type="spellEnd"/>
    </w:p>
    <w:p w14:paraId="47E79681" w14:textId="77777777" w:rsidR="00002A2E" w:rsidRPr="007F1D3F" w:rsidRDefault="00002A2E" w:rsidP="00002A2E">
      <w:pPr>
        <w:pStyle w:val="bac-bullet01"/>
        <w:numPr>
          <w:ilvl w:val="0"/>
          <w:numId w:val="0"/>
        </w:numPr>
        <w:tabs>
          <w:tab w:val="left" w:pos="360"/>
        </w:tabs>
        <w:spacing w:after="120" w:line="276" w:lineRule="auto"/>
        <w:ind w:firstLine="567"/>
        <w:jc w:val="both"/>
        <w:rPr>
          <w:rFonts w:ascii="Times New Roman" w:hAnsi="Times New Roman" w:cs="Times New Roman"/>
          <w:sz w:val="26"/>
          <w:szCs w:val="26"/>
          <w:lang w:val="pt-BR"/>
        </w:rPr>
      </w:pPr>
      <w:bookmarkStart w:id="200" w:name="_Toc372774031"/>
      <w:bookmarkStart w:id="201" w:name="_Toc372774366"/>
      <w:bookmarkStart w:id="202" w:name="_Toc382304128"/>
      <w:r w:rsidRPr="007F1D3F">
        <w:rPr>
          <w:rFonts w:ascii="Times New Roman" w:hAnsi="Times New Roman" w:cs="Times New Roman"/>
          <w:sz w:val="26"/>
          <w:szCs w:val="26"/>
          <w:lang w:val="pt-BR"/>
        </w:rPr>
        <w:t>TX. Hoài Nhơn có bờ biển dài 24 km với 02 cửa biển Tam Quan và An Dũ. Vùng biển Hoài Nhơn có khoảng 500 loài cá, trong đó 38 loài cá có giá trị về kinh tế, quý hiếm và có giá trị xuất khẩu cao.</w:t>
      </w:r>
    </w:p>
    <w:p w14:paraId="23561261" w14:textId="67FA6C37" w:rsidR="00A1500C" w:rsidRPr="007F1D3F" w:rsidRDefault="00C86FFA" w:rsidP="00C86FFA">
      <w:pPr>
        <w:tabs>
          <w:tab w:val="left" w:pos="851"/>
        </w:tabs>
        <w:spacing w:before="120" w:after="120" w:line="264" w:lineRule="auto"/>
        <w:jc w:val="both"/>
        <w:outlineLvl w:val="1"/>
        <w:rPr>
          <w:b/>
          <w:i/>
          <w:iCs/>
          <w:sz w:val="26"/>
          <w:szCs w:val="26"/>
          <w:lang w:val="vi-VN"/>
        </w:rPr>
      </w:pPr>
      <w:bookmarkStart w:id="203" w:name="_Toc169595918"/>
      <w:r w:rsidRPr="007F1D3F">
        <w:rPr>
          <w:b/>
          <w:i/>
          <w:iCs/>
          <w:sz w:val="26"/>
          <w:szCs w:val="26"/>
          <w:lang w:val="vi-VN"/>
        </w:rPr>
        <w:t xml:space="preserve">2.6.2. </w:t>
      </w:r>
      <w:r w:rsidR="00A1500C" w:rsidRPr="007F1D3F">
        <w:rPr>
          <w:b/>
          <w:i/>
          <w:iCs/>
          <w:sz w:val="26"/>
          <w:szCs w:val="26"/>
          <w:lang w:val="vi-VN"/>
        </w:rPr>
        <w:t>Khái quát về hiện trạng phát triển đô thị</w:t>
      </w:r>
      <w:bookmarkEnd w:id="203"/>
    </w:p>
    <w:p w14:paraId="380BE848" w14:textId="6A8CE888" w:rsidR="00A1500C" w:rsidRPr="007F1D3F" w:rsidRDefault="00D51F7B" w:rsidP="00C86FFA">
      <w:pPr>
        <w:pStyle w:val="paragraph"/>
        <w:spacing w:before="0" w:beforeAutospacing="0" w:after="120" w:afterAutospacing="0"/>
        <w:ind w:right="90" w:firstLine="567"/>
        <w:jc w:val="both"/>
        <w:textAlignment w:val="baseline"/>
        <w:rPr>
          <w:rStyle w:val="normaltextrun"/>
          <w:sz w:val="26"/>
          <w:szCs w:val="26"/>
        </w:rPr>
      </w:pPr>
      <w:r w:rsidRPr="007F1D3F">
        <w:rPr>
          <w:rStyle w:val="normaltextrun"/>
          <w:sz w:val="26"/>
          <w:szCs w:val="26"/>
        </w:rPr>
        <w:t xml:space="preserve">- </w:t>
      </w:r>
      <w:r w:rsidR="00D370A3" w:rsidRPr="007F1D3F">
        <w:rPr>
          <w:rStyle w:val="normaltextrun"/>
          <w:sz w:val="26"/>
          <w:szCs w:val="26"/>
        </w:rPr>
        <w:t xml:space="preserve">Thị </w:t>
      </w:r>
      <w:proofErr w:type="spellStart"/>
      <w:r w:rsidR="00D370A3" w:rsidRPr="007F1D3F">
        <w:rPr>
          <w:rStyle w:val="normaltextrun"/>
          <w:sz w:val="26"/>
          <w:szCs w:val="26"/>
        </w:rPr>
        <w:t>xã</w:t>
      </w:r>
      <w:proofErr w:type="spellEnd"/>
      <w:r w:rsidR="00D370A3" w:rsidRPr="007F1D3F">
        <w:rPr>
          <w:rStyle w:val="normaltextrun"/>
          <w:sz w:val="26"/>
          <w:szCs w:val="26"/>
        </w:rPr>
        <w:t xml:space="preserve"> Hoài </w:t>
      </w:r>
      <w:proofErr w:type="spellStart"/>
      <w:r w:rsidR="00D370A3" w:rsidRPr="007F1D3F">
        <w:rPr>
          <w:rStyle w:val="normaltextrun"/>
          <w:sz w:val="26"/>
          <w:szCs w:val="26"/>
        </w:rPr>
        <w:t>Nhơn</w:t>
      </w:r>
      <w:proofErr w:type="spellEnd"/>
      <w:r w:rsidR="00D370A3" w:rsidRPr="007F1D3F">
        <w:rPr>
          <w:rStyle w:val="normaltextrun"/>
          <w:sz w:val="26"/>
          <w:szCs w:val="26"/>
        </w:rPr>
        <w:t xml:space="preserve"> </w:t>
      </w:r>
      <w:proofErr w:type="spellStart"/>
      <w:r w:rsidR="00D370A3" w:rsidRPr="007F1D3F">
        <w:rPr>
          <w:rStyle w:val="normaltextrun"/>
          <w:sz w:val="26"/>
          <w:szCs w:val="26"/>
        </w:rPr>
        <w:t>nằm</w:t>
      </w:r>
      <w:proofErr w:type="spellEnd"/>
      <w:r w:rsidR="00D370A3" w:rsidRPr="007F1D3F">
        <w:rPr>
          <w:rStyle w:val="normaltextrun"/>
          <w:sz w:val="26"/>
          <w:szCs w:val="26"/>
        </w:rPr>
        <w:t xml:space="preserve"> ở </w:t>
      </w:r>
      <w:proofErr w:type="spellStart"/>
      <w:r w:rsidR="00D370A3" w:rsidRPr="007F1D3F">
        <w:rPr>
          <w:rStyle w:val="normaltextrun"/>
          <w:sz w:val="26"/>
          <w:szCs w:val="26"/>
        </w:rPr>
        <w:t>phía</w:t>
      </w:r>
      <w:proofErr w:type="spellEnd"/>
      <w:r w:rsidR="00D370A3" w:rsidRPr="007F1D3F">
        <w:rPr>
          <w:rStyle w:val="normaltextrun"/>
          <w:sz w:val="26"/>
          <w:szCs w:val="26"/>
        </w:rPr>
        <w:t xml:space="preserve"> B</w:t>
      </w:r>
      <w:r w:rsidR="00D25C28" w:rsidRPr="007F1D3F">
        <w:rPr>
          <w:rStyle w:val="normaltextrun"/>
          <w:sz w:val="26"/>
          <w:szCs w:val="26"/>
        </w:rPr>
        <w:t>ắ</w:t>
      </w:r>
      <w:r w:rsidR="00D370A3" w:rsidRPr="007F1D3F">
        <w:rPr>
          <w:rStyle w:val="normaltextrun"/>
          <w:sz w:val="26"/>
          <w:szCs w:val="26"/>
        </w:rPr>
        <w:t xml:space="preserve">c </w:t>
      </w:r>
      <w:proofErr w:type="spellStart"/>
      <w:r w:rsidR="00D370A3" w:rsidRPr="007F1D3F">
        <w:rPr>
          <w:rStyle w:val="normaltextrun"/>
          <w:sz w:val="26"/>
          <w:szCs w:val="26"/>
        </w:rPr>
        <w:t>của</w:t>
      </w:r>
      <w:proofErr w:type="spellEnd"/>
      <w:r w:rsidR="00D370A3" w:rsidRPr="007F1D3F">
        <w:rPr>
          <w:rStyle w:val="normaltextrun"/>
          <w:sz w:val="26"/>
          <w:szCs w:val="26"/>
        </w:rPr>
        <w:t xml:space="preserve"> </w:t>
      </w:r>
      <w:proofErr w:type="spellStart"/>
      <w:r w:rsidR="00D370A3" w:rsidRPr="007F1D3F">
        <w:rPr>
          <w:rStyle w:val="normaltextrun"/>
          <w:sz w:val="26"/>
          <w:szCs w:val="26"/>
        </w:rPr>
        <w:t>tỉnh</w:t>
      </w:r>
      <w:proofErr w:type="spellEnd"/>
      <w:r w:rsidR="00D370A3" w:rsidRPr="007F1D3F">
        <w:rPr>
          <w:rStyle w:val="normaltextrun"/>
          <w:sz w:val="26"/>
          <w:szCs w:val="26"/>
        </w:rPr>
        <w:t xml:space="preserve"> Bình Đ</w:t>
      </w:r>
      <w:r w:rsidR="00D25C28" w:rsidRPr="007F1D3F">
        <w:rPr>
          <w:rStyle w:val="normaltextrun"/>
          <w:sz w:val="26"/>
          <w:szCs w:val="26"/>
        </w:rPr>
        <w:t>ị</w:t>
      </w:r>
      <w:r w:rsidR="00D370A3" w:rsidRPr="007F1D3F">
        <w:rPr>
          <w:rStyle w:val="normaltextrun"/>
          <w:sz w:val="26"/>
          <w:szCs w:val="26"/>
        </w:rPr>
        <w:t xml:space="preserve">nh, </w:t>
      </w:r>
      <w:proofErr w:type="spellStart"/>
      <w:r w:rsidR="00D370A3" w:rsidRPr="007F1D3F">
        <w:rPr>
          <w:rStyle w:val="normaltextrun"/>
          <w:sz w:val="26"/>
          <w:szCs w:val="26"/>
        </w:rPr>
        <w:t>có</w:t>
      </w:r>
      <w:proofErr w:type="spellEnd"/>
      <w:r w:rsidR="00D370A3" w:rsidRPr="007F1D3F">
        <w:rPr>
          <w:rStyle w:val="normaltextrun"/>
          <w:sz w:val="26"/>
          <w:szCs w:val="26"/>
        </w:rPr>
        <w:t xml:space="preserve"> </w:t>
      </w:r>
      <w:proofErr w:type="spellStart"/>
      <w:r w:rsidR="00D370A3" w:rsidRPr="007F1D3F">
        <w:rPr>
          <w:rStyle w:val="normaltextrun"/>
          <w:sz w:val="26"/>
          <w:szCs w:val="26"/>
        </w:rPr>
        <w:t>tuyến</w:t>
      </w:r>
      <w:proofErr w:type="spellEnd"/>
      <w:r w:rsidR="00D370A3" w:rsidRPr="007F1D3F">
        <w:rPr>
          <w:rStyle w:val="normaltextrun"/>
          <w:sz w:val="26"/>
          <w:szCs w:val="26"/>
        </w:rPr>
        <w:t xml:space="preserve"> QL1A </w:t>
      </w:r>
      <w:proofErr w:type="spellStart"/>
      <w:r w:rsidR="00D370A3" w:rsidRPr="007F1D3F">
        <w:rPr>
          <w:rStyle w:val="normaltextrun"/>
          <w:sz w:val="26"/>
          <w:szCs w:val="26"/>
        </w:rPr>
        <w:t>và</w:t>
      </w:r>
      <w:proofErr w:type="spellEnd"/>
      <w:r w:rsidR="00D370A3" w:rsidRPr="007F1D3F">
        <w:rPr>
          <w:rStyle w:val="normaltextrun"/>
          <w:sz w:val="26"/>
          <w:szCs w:val="26"/>
        </w:rPr>
        <w:t xml:space="preserve"> </w:t>
      </w:r>
      <w:proofErr w:type="spellStart"/>
      <w:r w:rsidR="00D370A3" w:rsidRPr="007F1D3F">
        <w:rPr>
          <w:rStyle w:val="normaltextrun"/>
          <w:sz w:val="26"/>
          <w:szCs w:val="26"/>
        </w:rPr>
        <w:t>đường</w:t>
      </w:r>
      <w:proofErr w:type="spellEnd"/>
      <w:r w:rsidR="00D370A3" w:rsidRPr="007F1D3F">
        <w:rPr>
          <w:rStyle w:val="normaltextrun"/>
          <w:sz w:val="26"/>
          <w:szCs w:val="26"/>
        </w:rPr>
        <w:t xml:space="preserve"> </w:t>
      </w:r>
      <w:proofErr w:type="spellStart"/>
      <w:r w:rsidR="00D370A3" w:rsidRPr="007F1D3F">
        <w:rPr>
          <w:rStyle w:val="normaltextrun"/>
          <w:sz w:val="26"/>
          <w:szCs w:val="26"/>
        </w:rPr>
        <w:t>sắt</w:t>
      </w:r>
      <w:proofErr w:type="spellEnd"/>
      <w:r w:rsidR="00D370A3" w:rsidRPr="007F1D3F">
        <w:rPr>
          <w:rStyle w:val="normaltextrun"/>
          <w:sz w:val="26"/>
          <w:szCs w:val="26"/>
        </w:rPr>
        <w:t xml:space="preserve"> </w:t>
      </w:r>
      <w:proofErr w:type="spellStart"/>
      <w:r w:rsidR="00D370A3" w:rsidRPr="007F1D3F">
        <w:rPr>
          <w:rStyle w:val="normaltextrun"/>
          <w:sz w:val="26"/>
          <w:szCs w:val="26"/>
        </w:rPr>
        <w:t>đi</w:t>
      </w:r>
      <w:proofErr w:type="spellEnd"/>
      <w:r w:rsidR="00D370A3" w:rsidRPr="007F1D3F">
        <w:rPr>
          <w:rStyle w:val="normaltextrun"/>
          <w:sz w:val="26"/>
          <w:szCs w:val="26"/>
        </w:rPr>
        <w:t xml:space="preserve"> qua, </w:t>
      </w:r>
      <w:proofErr w:type="spellStart"/>
      <w:r w:rsidR="00D370A3" w:rsidRPr="007F1D3F">
        <w:rPr>
          <w:rStyle w:val="normaltextrun"/>
          <w:sz w:val="26"/>
          <w:szCs w:val="26"/>
        </w:rPr>
        <w:t>vừa</w:t>
      </w:r>
      <w:proofErr w:type="spellEnd"/>
      <w:r w:rsidR="00D370A3" w:rsidRPr="007F1D3F">
        <w:rPr>
          <w:rStyle w:val="normaltextrun"/>
          <w:sz w:val="26"/>
          <w:szCs w:val="26"/>
        </w:rPr>
        <w:t xml:space="preserve"> </w:t>
      </w:r>
      <w:proofErr w:type="spellStart"/>
      <w:r w:rsidR="00D370A3" w:rsidRPr="007F1D3F">
        <w:rPr>
          <w:rStyle w:val="normaltextrun"/>
          <w:sz w:val="26"/>
          <w:szCs w:val="26"/>
        </w:rPr>
        <w:t>là</w:t>
      </w:r>
      <w:proofErr w:type="spellEnd"/>
      <w:r w:rsidR="00D370A3" w:rsidRPr="007F1D3F">
        <w:rPr>
          <w:rStyle w:val="normaltextrun"/>
          <w:sz w:val="26"/>
          <w:szCs w:val="26"/>
        </w:rPr>
        <w:t xml:space="preserve"> </w:t>
      </w:r>
      <w:proofErr w:type="spellStart"/>
      <w:r w:rsidR="00D370A3" w:rsidRPr="007F1D3F">
        <w:rPr>
          <w:rStyle w:val="normaltextrun"/>
          <w:sz w:val="26"/>
          <w:szCs w:val="26"/>
        </w:rPr>
        <w:t>khu</w:t>
      </w:r>
      <w:proofErr w:type="spellEnd"/>
      <w:r w:rsidR="00D370A3" w:rsidRPr="007F1D3F">
        <w:rPr>
          <w:rStyle w:val="normaltextrun"/>
          <w:sz w:val="26"/>
          <w:szCs w:val="26"/>
        </w:rPr>
        <w:t xml:space="preserve"> </w:t>
      </w:r>
      <w:proofErr w:type="spellStart"/>
      <w:r w:rsidR="00D370A3" w:rsidRPr="007F1D3F">
        <w:rPr>
          <w:rStyle w:val="normaltextrun"/>
          <w:sz w:val="26"/>
          <w:szCs w:val="26"/>
        </w:rPr>
        <w:t>vực</w:t>
      </w:r>
      <w:proofErr w:type="spellEnd"/>
      <w:r w:rsidR="00D370A3" w:rsidRPr="007F1D3F">
        <w:rPr>
          <w:rStyle w:val="normaltextrun"/>
          <w:sz w:val="26"/>
          <w:szCs w:val="26"/>
        </w:rPr>
        <w:t xml:space="preserve"> </w:t>
      </w:r>
      <w:proofErr w:type="spellStart"/>
      <w:r w:rsidR="00D370A3" w:rsidRPr="007F1D3F">
        <w:rPr>
          <w:rStyle w:val="normaltextrun"/>
          <w:sz w:val="26"/>
          <w:szCs w:val="26"/>
        </w:rPr>
        <w:t>cửa</w:t>
      </w:r>
      <w:proofErr w:type="spellEnd"/>
      <w:r w:rsidR="00D370A3" w:rsidRPr="007F1D3F">
        <w:rPr>
          <w:rStyle w:val="normaltextrun"/>
          <w:sz w:val="26"/>
          <w:szCs w:val="26"/>
        </w:rPr>
        <w:t xml:space="preserve"> </w:t>
      </w:r>
      <w:proofErr w:type="spellStart"/>
      <w:r w:rsidR="00D370A3" w:rsidRPr="007F1D3F">
        <w:rPr>
          <w:rStyle w:val="normaltextrun"/>
          <w:sz w:val="26"/>
          <w:szCs w:val="26"/>
        </w:rPr>
        <w:t>ngõ</w:t>
      </w:r>
      <w:proofErr w:type="spellEnd"/>
      <w:r w:rsidR="00D370A3" w:rsidRPr="007F1D3F">
        <w:rPr>
          <w:rStyle w:val="normaltextrun"/>
          <w:sz w:val="26"/>
          <w:szCs w:val="26"/>
        </w:rPr>
        <w:t xml:space="preserve"> </w:t>
      </w:r>
      <w:proofErr w:type="spellStart"/>
      <w:r w:rsidR="00D370A3" w:rsidRPr="007F1D3F">
        <w:rPr>
          <w:rStyle w:val="normaltextrun"/>
          <w:sz w:val="26"/>
          <w:szCs w:val="26"/>
        </w:rPr>
        <w:t>lại</w:t>
      </w:r>
      <w:proofErr w:type="spellEnd"/>
      <w:r w:rsidR="00D370A3" w:rsidRPr="007F1D3F">
        <w:rPr>
          <w:rStyle w:val="normaltextrun"/>
          <w:sz w:val="26"/>
          <w:szCs w:val="26"/>
        </w:rPr>
        <w:t xml:space="preserve"> </w:t>
      </w:r>
      <w:proofErr w:type="spellStart"/>
      <w:r w:rsidR="00D370A3" w:rsidRPr="007F1D3F">
        <w:rPr>
          <w:rStyle w:val="normaltextrun"/>
          <w:sz w:val="26"/>
          <w:szCs w:val="26"/>
        </w:rPr>
        <w:t>nằm</w:t>
      </w:r>
      <w:proofErr w:type="spellEnd"/>
      <w:r w:rsidR="00D370A3" w:rsidRPr="007F1D3F">
        <w:rPr>
          <w:rStyle w:val="normaltextrun"/>
          <w:sz w:val="26"/>
          <w:szCs w:val="26"/>
        </w:rPr>
        <w:t xml:space="preserve"> </w:t>
      </w:r>
      <w:proofErr w:type="spellStart"/>
      <w:r w:rsidR="00D370A3" w:rsidRPr="007F1D3F">
        <w:rPr>
          <w:rStyle w:val="normaltextrun"/>
          <w:sz w:val="26"/>
          <w:szCs w:val="26"/>
        </w:rPr>
        <w:t>ven</w:t>
      </w:r>
      <w:proofErr w:type="spellEnd"/>
      <w:r w:rsidR="00D370A3" w:rsidRPr="007F1D3F">
        <w:rPr>
          <w:rStyle w:val="normaltextrun"/>
          <w:sz w:val="26"/>
          <w:szCs w:val="26"/>
        </w:rPr>
        <w:t xml:space="preserve"> </w:t>
      </w:r>
      <w:proofErr w:type="spellStart"/>
      <w:r w:rsidR="00D370A3" w:rsidRPr="007F1D3F">
        <w:rPr>
          <w:rStyle w:val="normaltextrun"/>
          <w:sz w:val="26"/>
          <w:szCs w:val="26"/>
        </w:rPr>
        <w:t>biển</w:t>
      </w:r>
      <w:proofErr w:type="spellEnd"/>
      <w:r w:rsidR="00D370A3" w:rsidRPr="007F1D3F">
        <w:rPr>
          <w:rStyle w:val="normaltextrun"/>
          <w:sz w:val="26"/>
          <w:szCs w:val="26"/>
        </w:rPr>
        <w:t xml:space="preserve"> </w:t>
      </w:r>
      <w:proofErr w:type="spellStart"/>
      <w:r w:rsidR="00D370A3" w:rsidRPr="007F1D3F">
        <w:rPr>
          <w:rStyle w:val="normaltextrun"/>
          <w:sz w:val="26"/>
          <w:szCs w:val="26"/>
        </w:rPr>
        <w:t>mang</w:t>
      </w:r>
      <w:proofErr w:type="spellEnd"/>
      <w:r w:rsidR="00D370A3" w:rsidRPr="007F1D3F">
        <w:rPr>
          <w:rStyle w:val="normaltextrun"/>
          <w:sz w:val="26"/>
          <w:szCs w:val="26"/>
        </w:rPr>
        <w:t xml:space="preserve"> </w:t>
      </w:r>
      <w:proofErr w:type="spellStart"/>
      <w:r w:rsidR="00D370A3" w:rsidRPr="007F1D3F">
        <w:rPr>
          <w:rStyle w:val="normaltextrun"/>
          <w:sz w:val="26"/>
          <w:szCs w:val="26"/>
        </w:rPr>
        <w:t>đ</w:t>
      </w:r>
      <w:r w:rsidR="006B133D" w:rsidRPr="007F1D3F">
        <w:rPr>
          <w:rStyle w:val="normaltextrun"/>
          <w:sz w:val="26"/>
          <w:szCs w:val="26"/>
        </w:rPr>
        <w:t>ến</w:t>
      </w:r>
      <w:proofErr w:type="spellEnd"/>
      <w:r w:rsidR="00D370A3" w:rsidRPr="007F1D3F">
        <w:rPr>
          <w:rStyle w:val="normaltextrun"/>
          <w:sz w:val="26"/>
          <w:szCs w:val="26"/>
        </w:rPr>
        <w:t xml:space="preserve"> </w:t>
      </w:r>
      <w:proofErr w:type="spellStart"/>
      <w:r w:rsidR="00D370A3" w:rsidRPr="007F1D3F">
        <w:rPr>
          <w:rStyle w:val="normaltextrun"/>
          <w:sz w:val="26"/>
          <w:szCs w:val="26"/>
        </w:rPr>
        <w:t>cho</w:t>
      </w:r>
      <w:proofErr w:type="spellEnd"/>
      <w:r w:rsidR="00D370A3" w:rsidRPr="007F1D3F">
        <w:rPr>
          <w:rStyle w:val="normaltextrun"/>
          <w:sz w:val="26"/>
          <w:szCs w:val="26"/>
        </w:rPr>
        <w:t xml:space="preserve"> Hoài </w:t>
      </w:r>
      <w:proofErr w:type="spellStart"/>
      <w:r w:rsidR="00D370A3" w:rsidRPr="007F1D3F">
        <w:rPr>
          <w:rStyle w:val="normaltextrun"/>
          <w:sz w:val="26"/>
          <w:szCs w:val="26"/>
        </w:rPr>
        <w:t>Nhơn</w:t>
      </w:r>
      <w:proofErr w:type="spellEnd"/>
      <w:r w:rsidR="00D370A3" w:rsidRPr="007F1D3F">
        <w:rPr>
          <w:rStyle w:val="normaltextrun"/>
          <w:sz w:val="26"/>
          <w:szCs w:val="26"/>
        </w:rPr>
        <w:t xml:space="preserve"> </w:t>
      </w:r>
      <w:proofErr w:type="spellStart"/>
      <w:r w:rsidR="00D370A3" w:rsidRPr="007F1D3F">
        <w:rPr>
          <w:rStyle w:val="normaltextrun"/>
          <w:sz w:val="26"/>
          <w:szCs w:val="26"/>
        </w:rPr>
        <w:t>nhiều</w:t>
      </w:r>
      <w:proofErr w:type="spellEnd"/>
      <w:r w:rsidR="00D370A3" w:rsidRPr="007F1D3F">
        <w:rPr>
          <w:rStyle w:val="normaltextrun"/>
          <w:sz w:val="26"/>
          <w:szCs w:val="26"/>
        </w:rPr>
        <w:t xml:space="preserve"> </w:t>
      </w:r>
      <w:proofErr w:type="spellStart"/>
      <w:r w:rsidR="00D370A3" w:rsidRPr="007F1D3F">
        <w:rPr>
          <w:rStyle w:val="normaltextrun"/>
          <w:sz w:val="26"/>
          <w:szCs w:val="26"/>
        </w:rPr>
        <w:t>lợi</w:t>
      </w:r>
      <w:proofErr w:type="spellEnd"/>
      <w:r w:rsidR="00D370A3" w:rsidRPr="007F1D3F">
        <w:rPr>
          <w:rStyle w:val="normaltextrun"/>
          <w:sz w:val="26"/>
          <w:szCs w:val="26"/>
        </w:rPr>
        <w:t xml:space="preserve"> </w:t>
      </w:r>
      <w:proofErr w:type="spellStart"/>
      <w:r w:rsidR="00D370A3" w:rsidRPr="007F1D3F">
        <w:rPr>
          <w:rStyle w:val="normaltextrun"/>
          <w:sz w:val="26"/>
          <w:szCs w:val="26"/>
        </w:rPr>
        <w:t>thế</w:t>
      </w:r>
      <w:proofErr w:type="spellEnd"/>
      <w:r w:rsidR="00D370A3" w:rsidRPr="007F1D3F">
        <w:rPr>
          <w:rStyle w:val="normaltextrun"/>
          <w:sz w:val="26"/>
          <w:szCs w:val="26"/>
        </w:rPr>
        <w:t xml:space="preserve"> </w:t>
      </w:r>
      <w:proofErr w:type="spellStart"/>
      <w:r w:rsidR="00D370A3" w:rsidRPr="007F1D3F">
        <w:rPr>
          <w:rStyle w:val="normaltextrun"/>
          <w:sz w:val="26"/>
          <w:szCs w:val="26"/>
        </w:rPr>
        <w:t>trong</w:t>
      </w:r>
      <w:proofErr w:type="spellEnd"/>
      <w:r w:rsidR="00D370A3" w:rsidRPr="007F1D3F">
        <w:rPr>
          <w:rStyle w:val="normaltextrun"/>
          <w:sz w:val="26"/>
          <w:szCs w:val="26"/>
        </w:rPr>
        <w:t xml:space="preserve"> </w:t>
      </w:r>
      <w:proofErr w:type="spellStart"/>
      <w:r w:rsidR="00D370A3" w:rsidRPr="007F1D3F">
        <w:rPr>
          <w:rStyle w:val="normaltextrun"/>
          <w:sz w:val="26"/>
          <w:szCs w:val="26"/>
        </w:rPr>
        <w:t>phát</w:t>
      </w:r>
      <w:proofErr w:type="spellEnd"/>
      <w:r w:rsidR="00D370A3" w:rsidRPr="007F1D3F">
        <w:rPr>
          <w:rStyle w:val="normaltextrun"/>
          <w:sz w:val="26"/>
          <w:szCs w:val="26"/>
        </w:rPr>
        <w:t xml:space="preserve"> </w:t>
      </w:r>
      <w:proofErr w:type="spellStart"/>
      <w:r w:rsidR="00D370A3" w:rsidRPr="007F1D3F">
        <w:rPr>
          <w:rStyle w:val="normaltextrun"/>
          <w:sz w:val="26"/>
          <w:szCs w:val="26"/>
        </w:rPr>
        <w:t>triển</w:t>
      </w:r>
      <w:proofErr w:type="spellEnd"/>
      <w:r w:rsidR="00D370A3" w:rsidRPr="007F1D3F">
        <w:rPr>
          <w:rStyle w:val="normaltextrun"/>
          <w:sz w:val="26"/>
          <w:szCs w:val="26"/>
        </w:rPr>
        <w:t xml:space="preserve"> </w:t>
      </w:r>
      <w:proofErr w:type="spellStart"/>
      <w:r w:rsidR="00D370A3" w:rsidRPr="007F1D3F">
        <w:rPr>
          <w:rStyle w:val="normaltextrun"/>
          <w:sz w:val="26"/>
          <w:szCs w:val="26"/>
        </w:rPr>
        <w:t>kinh</w:t>
      </w:r>
      <w:proofErr w:type="spellEnd"/>
      <w:r w:rsidR="00D370A3" w:rsidRPr="007F1D3F">
        <w:rPr>
          <w:rStyle w:val="normaltextrun"/>
          <w:sz w:val="26"/>
          <w:szCs w:val="26"/>
        </w:rPr>
        <w:t xml:space="preserve"> </w:t>
      </w:r>
      <w:proofErr w:type="spellStart"/>
      <w:r w:rsidR="00D370A3" w:rsidRPr="007F1D3F">
        <w:rPr>
          <w:rStyle w:val="normaltextrun"/>
          <w:sz w:val="26"/>
          <w:szCs w:val="26"/>
        </w:rPr>
        <w:t>tế</w:t>
      </w:r>
      <w:proofErr w:type="spellEnd"/>
      <w:r w:rsidR="00D370A3" w:rsidRPr="007F1D3F">
        <w:rPr>
          <w:rStyle w:val="normaltextrun"/>
          <w:sz w:val="26"/>
          <w:szCs w:val="26"/>
        </w:rPr>
        <w:t>.</w:t>
      </w:r>
      <w:r w:rsidR="0039547B" w:rsidRPr="007F1D3F">
        <w:rPr>
          <w:rStyle w:val="normaltextrun"/>
          <w:sz w:val="26"/>
          <w:szCs w:val="26"/>
        </w:rPr>
        <w:t xml:space="preserve"> </w:t>
      </w:r>
      <w:proofErr w:type="spellStart"/>
      <w:r w:rsidR="006B133D" w:rsidRPr="007F1D3F">
        <w:rPr>
          <w:rStyle w:val="normaltextrun"/>
          <w:sz w:val="26"/>
          <w:szCs w:val="26"/>
        </w:rPr>
        <w:t>Với</w:t>
      </w:r>
      <w:proofErr w:type="spellEnd"/>
      <w:r w:rsidR="006B133D" w:rsidRPr="007F1D3F">
        <w:rPr>
          <w:rStyle w:val="normaltextrun"/>
          <w:sz w:val="26"/>
          <w:szCs w:val="26"/>
        </w:rPr>
        <w:t xml:space="preserve"> </w:t>
      </w:r>
      <w:proofErr w:type="spellStart"/>
      <w:r w:rsidR="006B133D" w:rsidRPr="007F1D3F">
        <w:rPr>
          <w:rStyle w:val="normaltextrun"/>
          <w:sz w:val="26"/>
          <w:szCs w:val="26"/>
        </w:rPr>
        <w:t>những</w:t>
      </w:r>
      <w:proofErr w:type="spellEnd"/>
      <w:r w:rsidR="006B133D" w:rsidRPr="007F1D3F">
        <w:rPr>
          <w:rStyle w:val="normaltextrun"/>
          <w:sz w:val="26"/>
          <w:szCs w:val="26"/>
        </w:rPr>
        <w:t xml:space="preserve"> </w:t>
      </w:r>
      <w:proofErr w:type="spellStart"/>
      <w:r w:rsidR="006B133D" w:rsidRPr="007F1D3F">
        <w:rPr>
          <w:rStyle w:val="normaltextrun"/>
          <w:sz w:val="26"/>
          <w:szCs w:val="26"/>
        </w:rPr>
        <w:t>thành</w:t>
      </w:r>
      <w:proofErr w:type="spellEnd"/>
      <w:r w:rsidR="006B133D" w:rsidRPr="007F1D3F">
        <w:rPr>
          <w:rStyle w:val="normaltextrun"/>
          <w:sz w:val="26"/>
          <w:szCs w:val="26"/>
        </w:rPr>
        <w:t xml:space="preserve"> </w:t>
      </w:r>
      <w:proofErr w:type="spellStart"/>
      <w:r w:rsidR="006B133D" w:rsidRPr="007F1D3F">
        <w:rPr>
          <w:rStyle w:val="normaltextrun"/>
          <w:sz w:val="26"/>
          <w:szCs w:val="26"/>
        </w:rPr>
        <w:t>tựu</w:t>
      </w:r>
      <w:proofErr w:type="spellEnd"/>
      <w:r w:rsidR="006B133D" w:rsidRPr="007F1D3F">
        <w:rPr>
          <w:rStyle w:val="normaltextrun"/>
          <w:sz w:val="26"/>
          <w:szCs w:val="26"/>
        </w:rPr>
        <w:t xml:space="preserve"> </w:t>
      </w:r>
      <w:proofErr w:type="spellStart"/>
      <w:r w:rsidR="006B133D" w:rsidRPr="007F1D3F">
        <w:rPr>
          <w:rStyle w:val="normaltextrun"/>
          <w:sz w:val="26"/>
          <w:szCs w:val="26"/>
        </w:rPr>
        <w:t>đạt</w:t>
      </w:r>
      <w:proofErr w:type="spellEnd"/>
      <w:r w:rsidR="006B133D" w:rsidRPr="007F1D3F">
        <w:rPr>
          <w:rStyle w:val="normaltextrun"/>
          <w:sz w:val="26"/>
          <w:szCs w:val="26"/>
        </w:rPr>
        <w:t xml:space="preserve"> </w:t>
      </w:r>
      <w:proofErr w:type="spellStart"/>
      <w:r w:rsidR="006B133D" w:rsidRPr="007F1D3F">
        <w:rPr>
          <w:rStyle w:val="normaltextrun"/>
          <w:sz w:val="26"/>
          <w:szCs w:val="26"/>
        </w:rPr>
        <w:t>được</w:t>
      </w:r>
      <w:proofErr w:type="spellEnd"/>
      <w:r w:rsidR="006B133D" w:rsidRPr="007F1D3F">
        <w:rPr>
          <w:rStyle w:val="normaltextrun"/>
          <w:sz w:val="26"/>
          <w:szCs w:val="26"/>
        </w:rPr>
        <w:t xml:space="preserve"> </w:t>
      </w:r>
      <w:proofErr w:type="spellStart"/>
      <w:r w:rsidR="006B133D" w:rsidRPr="007F1D3F">
        <w:rPr>
          <w:rStyle w:val="normaltextrun"/>
          <w:sz w:val="26"/>
          <w:szCs w:val="26"/>
        </w:rPr>
        <w:t>của</w:t>
      </w:r>
      <w:proofErr w:type="spellEnd"/>
      <w:r w:rsidR="006B133D" w:rsidRPr="007F1D3F">
        <w:rPr>
          <w:rStyle w:val="normaltextrun"/>
          <w:sz w:val="26"/>
          <w:szCs w:val="26"/>
        </w:rPr>
        <w:t xml:space="preserve"> </w:t>
      </w:r>
      <w:proofErr w:type="spellStart"/>
      <w:r w:rsidR="006B133D" w:rsidRPr="007F1D3F">
        <w:rPr>
          <w:rStyle w:val="normaltextrun"/>
          <w:sz w:val="26"/>
          <w:szCs w:val="26"/>
        </w:rPr>
        <w:t>Đảng</w:t>
      </w:r>
      <w:proofErr w:type="spellEnd"/>
      <w:r w:rsidR="006B133D" w:rsidRPr="007F1D3F">
        <w:rPr>
          <w:rStyle w:val="normaltextrun"/>
          <w:sz w:val="26"/>
          <w:szCs w:val="26"/>
        </w:rPr>
        <w:t xml:space="preserve"> </w:t>
      </w:r>
      <w:proofErr w:type="spellStart"/>
      <w:r w:rsidR="006B133D" w:rsidRPr="007F1D3F">
        <w:rPr>
          <w:rStyle w:val="normaltextrun"/>
          <w:sz w:val="26"/>
          <w:szCs w:val="26"/>
        </w:rPr>
        <w:t>bộ</w:t>
      </w:r>
      <w:proofErr w:type="spellEnd"/>
      <w:r w:rsidR="006B133D" w:rsidRPr="007F1D3F">
        <w:rPr>
          <w:rStyle w:val="normaltextrun"/>
          <w:sz w:val="26"/>
          <w:szCs w:val="26"/>
        </w:rPr>
        <w:t xml:space="preserve">, </w:t>
      </w:r>
      <w:proofErr w:type="spellStart"/>
      <w:r w:rsidR="006B133D" w:rsidRPr="007F1D3F">
        <w:rPr>
          <w:rStyle w:val="normaltextrun"/>
          <w:sz w:val="26"/>
          <w:szCs w:val="26"/>
        </w:rPr>
        <w:t>chính</w:t>
      </w:r>
      <w:proofErr w:type="spellEnd"/>
      <w:r w:rsidR="006B133D" w:rsidRPr="007F1D3F">
        <w:rPr>
          <w:rStyle w:val="normaltextrun"/>
          <w:sz w:val="26"/>
          <w:szCs w:val="26"/>
        </w:rPr>
        <w:t xml:space="preserve"> </w:t>
      </w:r>
      <w:proofErr w:type="spellStart"/>
      <w:r w:rsidR="006B133D" w:rsidRPr="007F1D3F">
        <w:rPr>
          <w:rStyle w:val="normaltextrun"/>
          <w:sz w:val="26"/>
          <w:szCs w:val="26"/>
        </w:rPr>
        <w:t>quyền</w:t>
      </w:r>
      <w:proofErr w:type="spellEnd"/>
      <w:r w:rsidR="006B133D" w:rsidRPr="007F1D3F">
        <w:rPr>
          <w:rStyle w:val="normaltextrun"/>
          <w:sz w:val="26"/>
          <w:szCs w:val="26"/>
        </w:rPr>
        <w:t xml:space="preserve"> </w:t>
      </w:r>
      <w:proofErr w:type="spellStart"/>
      <w:r w:rsidR="006B133D" w:rsidRPr="007F1D3F">
        <w:rPr>
          <w:rStyle w:val="normaltextrun"/>
          <w:sz w:val="26"/>
          <w:szCs w:val="26"/>
        </w:rPr>
        <w:t>và</w:t>
      </w:r>
      <w:proofErr w:type="spellEnd"/>
      <w:r w:rsidR="006B133D" w:rsidRPr="007F1D3F">
        <w:rPr>
          <w:rStyle w:val="normaltextrun"/>
          <w:sz w:val="26"/>
          <w:szCs w:val="26"/>
        </w:rPr>
        <w:t xml:space="preserve"> </w:t>
      </w:r>
      <w:proofErr w:type="spellStart"/>
      <w:r w:rsidR="006B133D" w:rsidRPr="007F1D3F">
        <w:rPr>
          <w:rStyle w:val="normaltextrun"/>
          <w:sz w:val="26"/>
          <w:szCs w:val="26"/>
        </w:rPr>
        <w:t>nhân</w:t>
      </w:r>
      <w:proofErr w:type="spellEnd"/>
      <w:r w:rsidR="006B133D" w:rsidRPr="007F1D3F">
        <w:rPr>
          <w:rStyle w:val="normaltextrun"/>
          <w:sz w:val="26"/>
          <w:szCs w:val="26"/>
        </w:rPr>
        <w:t xml:space="preserve"> </w:t>
      </w:r>
      <w:proofErr w:type="spellStart"/>
      <w:r w:rsidR="006B133D" w:rsidRPr="007F1D3F">
        <w:rPr>
          <w:rStyle w:val="normaltextrun"/>
          <w:sz w:val="26"/>
          <w:szCs w:val="26"/>
        </w:rPr>
        <w:t>dân</w:t>
      </w:r>
      <w:proofErr w:type="spellEnd"/>
      <w:r w:rsidR="006B133D" w:rsidRPr="007F1D3F">
        <w:rPr>
          <w:rStyle w:val="normaltextrun"/>
          <w:sz w:val="26"/>
          <w:szCs w:val="26"/>
        </w:rPr>
        <w:t xml:space="preserve"> Hoài </w:t>
      </w:r>
      <w:proofErr w:type="spellStart"/>
      <w:r w:rsidR="006B133D" w:rsidRPr="007F1D3F">
        <w:rPr>
          <w:rStyle w:val="normaltextrun"/>
          <w:sz w:val="26"/>
          <w:szCs w:val="26"/>
        </w:rPr>
        <w:t>Nhơn</w:t>
      </w:r>
      <w:proofErr w:type="spellEnd"/>
      <w:r w:rsidR="006B133D" w:rsidRPr="007F1D3F">
        <w:rPr>
          <w:rStyle w:val="normaltextrun"/>
          <w:sz w:val="26"/>
          <w:szCs w:val="26"/>
        </w:rPr>
        <w:t xml:space="preserve">, </w:t>
      </w:r>
      <w:proofErr w:type="spellStart"/>
      <w:r w:rsidR="006B133D" w:rsidRPr="007F1D3F">
        <w:rPr>
          <w:rStyle w:val="normaltextrun"/>
          <w:sz w:val="26"/>
          <w:szCs w:val="26"/>
        </w:rPr>
        <w:t>Bộ</w:t>
      </w:r>
      <w:proofErr w:type="spellEnd"/>
      <w:r w:rsidR="006B133D" w:rsidRPr="007F1D3F">
        <w:rPr>
          <w:rStyle w:val="normaltextrun"/>
          <w:sz w:val="26"/>
          <w:szCs w:val="26"/>
        </w:rPr>
        <w:t xml:space="preserve"> </w:t>
      </w:r>
      <w:proofErr w:type="spellStart"/>
      <w:r w:rsidR="006B133D" w:rsidRPr="007F1D3F">
        <w:rPr>
          <w:rStyle w:val="normaltextrun"/>
          <w:sz w:val="26"/>
          <w:szCs w:val="26"/>
        </w:rPr>
        <w:t>Xây</w:t>
      </w:r>
      <w:proofErr w:type="spellEnd"/>
      <w:r w:rsidR="006B133D" w:rsidRPr="007F1D3F">
        <w:rPr>
          <w:rStyle w:val="normaltextrun"/>
          <w:sz w:val="26"/>
          <w:szCs w:val="26"/>
        </w:rPr>
        <w:t xml:space="preserve"> </w:t>
      </w:r>
      <w:proofErr w:type="spellStart"/>
      <w:r w:rsidR="006B133D" w:rsidRPr="007F1D3F">
        <w:rPr>
          <w:rStyle w:val="normaltextrun"/>
          <w:sz w:val="26"/>
          <w:szCs w:val="26"/>
        </w:rPr>
        <w:t>dựng</w:t>
      </w:r>
      <w:proofErr w:type="spellEnd"/>
      <w:r w:rsidR="006B133D" w:rsidRPr="007F1D3F">
        <w:rPr>
          <w:rStyle w:val="normaltextrun"/>
          <w:sz w:val="26"/>
          <w:szCs w:val="26"/>
        </w:rPr>
        <w:t xml:space="preserve"> </w:t>
      </w:r>
      <w:proofErr w:type="spellStart"/>
      <w:r w:rsidR="006B133D" w:rsidRPr="007F1D3F">
        <w:rPr>
          <w:rStyle w:val="normaltextrun"/>
          <w:sz w:val="26"/>
          <w:szCs w:val="26"/>
        </w:rPr>
        <w:t>đã</w:t>
      </w:r>
      <w:proofErr w:type="spellEnd"/>
      <w:r w:rsidR="006B133D" w:rsidRPr="007F1D3F">
        <w:rPr>
          <w:rStyle w:val="normaltextrun"/>
          <w:sz w:val="26"/>
          <w:szCs w:val="26"/>
        </w:rPr>
        <w:t xml:space="preserve"> ban </w:t>
      </w:r>
      <w:proofErr w:type="spellStart"/>
      <w:r w:rsidR="006B133D" w:rsidRPr="007F1D3F">
        <w:rPr>
          <w:rStyle w:val="normaltextrun"/>
          <w:sz w:val="26"/>
          <w:szCs w:val="26"/>
        </w:rPr>
        <w:t>hành</w:t>
      </w:r>
      <w:proofErr w:type="spellEnd"/>
      <w:r w:rsidR="006B133D" w:rsidRPr="007F1D3F">
        <w:rPr>
          <w:rStyle w:val="normaltextrun"/>
          <w:sz w:val="26"/>
          <w:szCs w:val="26"/>
        </w:rPr>
        <w:t xml:space="preserve"> </w:t>
      </w:r>
      <w:proofErr w:type="spellStart"/>
      <w:r w:rsidR="006B133D" w:rsidRPr="007F1D3F">
        <w:rPr>
          <w:rStyle w:val="normaltextrun"/>
          <w:sz w:val="26"/>
          <w:szCs w:val="26"/>
        </w:rPr>
        <w:t>Quyết</w:t>
      </w:r>
      <w:proofErr w:type="spellEnd"/>
      <w:r w:rsidR="006B133D" w:rsidRPr="007F1D3F">
        <w:rPr>
          <w:rStyle w:val="normaltextrun"/>
          <w:sz w:val="26"/>
          <w:szCs w:val="26"/>
        </w:rPr>
        <w:t xml:space="preserve"> </w:t>
      </w:r>
      <w:proofErr w:type="spellStart"/>
      <w:r w:rsidR="006B133D" w:rsidRPr="007F1D3F">
        <w:rPr>
          <w:rStyle w:val="normaltextrun"/>
          <w:sz w:val="26"/>
          <w:szCs w:val="26"/>
        </w:rPr>
        <w:t>định</w:t>
      </w:r>
      <w:proofErr w:type="spellEnd"/>
      <w:r w:rsidR="006B133D" w:rsidRPr="007F1D3F">
        <w:rPr>
          <w:rStyle w:val="normaltextrun"/>
          <w:sz w:val="26"/>
          <w:szCs w:val="26"/>
        </w:rPr>
        <w:t xml:space="preserve"> 879/QĐ-BXD </w:t>
      </w:r>
      <w:proofErr w:type="spellStart"/>
      <w:r w:rsidR="006B133D" w:rsidRPr="007F1D3F">
        <w:rPr>
          <w:rStyle w:val="normaltextrun"/>
          <w:sz w:val="26"/>
          <w:szCs w:val="26"/>
        </w:rPr>
        <w:t>ngày</w:t>
      </w:r>
      <w:proofErr w:type="spellEnd"/>
      <w:r w:rsidR="006B133D" w:rsidRPr="007F1D3F">
        <w:rPr>
          <w:rStyle w:val="normaltextrun"/>
          <w:sz w:val="26"/>
          <w:szCs w:val="26"/>
        </w:rPr>
        <w:t xml:space="preserve"> 25/10/2019 </w:t>
      </w:r>
      <w:proofErr w:type="spellStart"/>
      <w:r w:rsidR="006B133D" w:rsidRPr="007F1D3F">
        <w:rPr>
          <w:rStyle w:val="normaltextrun"/>
          <w:sz w:val="26"/>
          <w:szCs w:val="26"/>
        </w:rPr>
        <w:t>về</w:t>
      </w:r>
      <w:proofErr w:type="spellEnd"/>
      <w:r w:rsidR="006B133D" w:rsidRPr="007F1D3F">
        <w:rPr>
          <w:rStyle w:val="normaltextrun"/>
          <w:sz w:val="26"/>
          <w:szCs w:val="26"/>
        </w:rPr>
        <w:t xml:space="preserve"> </w:t>
      </w:r>
      <w:proofErr w:type="spellStart"/>
      <w:r w:rsidR="006B133D" w:rsidRPr="007F1D3F">
        <w:rPr>
          <w:rStyle w:val="normaltextrun"/>
          <w:sz w:val="26"/>
          <w:szCs w:val="26"/>
        </w:rPr>
        <w:t>việc</w:t>
      </w:r>
      <w:proofErr w:type="spellEnd"/>
      <w:r w:rsidR="006B133D" w:rsidRPr="007F1D3F">
        <w:rPr>
          <w:rStyle w:val="normaltextrun"/>
          <w:sz w:val="26"/>
          <w:szCs w:val="26"/>
        </w:rPr>
        <w:t xml:space="preserve"> </w:t>
      </w:r>
      <w:proofErr w:type="spellStart"/>
      <w:r w:rsidR="006B133D" w:rsidRPr="007F1D3F">
        <w:rPr>
          <w:rStyle w:val="normaltextrun"/>
          <w:sz w:val="26"/>
          <w:szCs w:val="26"/>
        </w:rPr>
        <w:t>công</w:t>
      </w:r>
      <w:proofErr w:type="spellEnd"/>
      <w:r w:rsidR="006B133D" w:rsidRPr="007F1D3F">
        <w:rPr>
          <w:rStyle w:val="normaltextrun"/>
          <w:sz w:val="26"/>
          <w:szCs w:val="26"/>
        </w:rPr>
        <w:t xml:space="preserve"> </w:t>
      </w:r>
      <w:proofErr w:type="spellStart"/>
      <w:r w:rsidR="006B133D" w:rsidRPr="007F1D3F">
        <w:rPr>
          <w:rStyle w:val="normaltextrun"/>
          <w:sz w:val="26"/>
          <w:szCs w:val="26"/>
        </w:rPr>
        <w:t>nhận</w:t>
      </w:r>
      <w:proofErr w:type="spellEnd"/>
      <w:r w:rsidR="006B133D" w:rsidRPr="007F1D3F">
        <w:rPr>
          <w:rStyle w:val="normaltextrun"/>
          <w:sz w:val="26"/>
          <w:szCs w:val="26"/>
        </w:rPr>
        <w:t xml:space="preserve"> </w:t>
      </w:r>
      <w:proofErr w:type="spellStart"/>
      <w:r w:rsidR="006B133D" w:rsidRPr="007F1D3F">
        <w:rPr>
          <w:rStyle w:val="normaltextrun"/>
          <w:sz w:val="26"/>
          <w:szCs w:val="26"/>
        </w:rPr>
        <w:t>khu</w:t>
      </w:r>
      <w:proofErr w:type="spellEnd"/>
      <w:r w:rsidR="006B133D" w:rsidRPr="007F1D3F">
        <w:rPr>
          <w:rStyle w:val="normaltextrun"/>
          <w:sz w:val="26"/>
          <w:szCs w:val="26"/>
        </w:rPr>
        <w:t xml:space="preserve"> </w:t>
      </w:r>
      <w:proofErr w:type="spellStart"/>
      <w:r w:rsidR="006B133D" w:rsidRPr="007F1D3F">
        <w:rPr>
          <w:rStyle w:val="normaltextrun"/>
          <w:sz w:val="26"/>
          <w:szCs w:val="26"/>
        </w:rPr>
        <w:t>vực</w:t>
      </w:r>
      <w:proofErr w:type="spellEnd"/>
      <w:r w:rsidR="006B133D" w:rsidRPr="007F1D3F">
        <w:rPr>
          <w:rStyle w:val="normaltextrun"/>
          <w:sz w:val="26"/>
          <w:szCs w:val="26"/>
        </w:rPr>
        <w:t xml:space="preserve"> </w:t>
      </w:r>
      <w:proofErr w:type="spellStart"/>
      <w:r w:rsidR="006B133D" w:rsidRPr="007F1D3F">
        <w:rPr>
          <w:rStyle w:val="normaltextrun"/>
          <w:sz w:val="26"/>
          <w:szCs w:val="26"/>
        </w:rPr>
        <w:t>dự</w:t>
      </w:r>
      <w:proofErr w:type="spellEnd"/>
      <w:r w:rsidR="006B133D" w:rsidRPr="007F1D3F">
        <w:rPr>
          <w:rStyle w:val="normaltextrun"/>
          <w:sz w:val="26"/>
          <w:szCs w:val="26"/>
        </w:rPr>
        <w:t xml:space="preserve"> </w:t>
      </w:r>
      <w:proofErr w:type="spellStart"/>
      <w:r w:rsidR="006B133D" w:rsidRPr="007F1D3F">
        <w:rPr>
          <w:rStyle w:val="normaltextrun"/>
          <w:sz w:val="26"/>
          <w:szCs w:val="26"/>
        </w:rPr>
        <w:t>kiến</w:t>
      </w:r>
      <w:proofErr w:type="spellEnd"/>
      <w:r w:rsidR="006B133D" w:rsidRPr="007F1D3F">
        <w:rPr>
          <w:rStyle w:val="normaltextrun"/>
          <w:sz w:val="26"/>
          <w:szCs w:val="26"/>
        </w:rPr>
        <w:t xml:space="preserve"> </w:t>
      </w:r>
      <w:proofErr w:type="spellStart"/>
      <w:r w:rsidR="006B133D" w:rsidRPr="007F1D3F">
        <w:rPr>
          <w:rStyle w:val="normaltextrun"/>
          <w:sz w:val="26"/>
          <w:szCs w:val="26"/>
        </w:rPr>
        <w:t>thành</w:t>
      </w:r>
      <w:proofErr w:type="spellEnd"/>
      <w:r w:rsidR="006B133D" w:rsidRPr="007F1D3F">
        <w:rPr>
          <w:rStyle w:val="normaltextrun"/>
          <w:sz w:val="26"/>
          <w:szCs w:val="26"/>
        </w:rPr>
        <w:t xml:space="preserve"> </w:t>
      </w:r>
      <w:proofErr w:type="spellStart"/>
      <w:r w:rsidR="006B133D" w:rsidRPr="007F1D3F">
        <w:rPr>
          <w:rStyle w:val="normaltextrun"/>
          <w:sz w:val="26"/>
          <w:szCs w:val="26"/>
        </w:rPr>
        <w:t>lập</w:t>
      </w:r>
      <w:proofErr w:type="spellEnd"/>
      <w:r w:rsidR="006B133D" w:rsidRPr="007F1D3F">
        <w:rPr>
          <w:rStyle w:val="normaltextrun"/>
          <w:sz w:val="26"/>
          <w:szCs w:val="26"/>
        </w:rPr>
        <w:t xml:space="preserve"> </w:t>
      </w:r>
      <w:proofErr w:type="spellStart"/>
      <w:r w:rsidR="006B133D" w:rsidRPr="007F1D3F">
        <w:rPr>
          <w:rStyle w:val="normaltextrun"/>
          <w:sz w:val="26"/>
          <w:szCs w:val="26"/>
        </w:rPr>
        <w:t>thị</w:t>
      </w:r>
      <w:proofErr w:type="spellEnd"/>
      <w:r w:rsidR="006B133D" w:rsidRPr="007F1D3F">
        <w:rPr>
          <w:rStyle w:val="normaltextrun"/>
          <w:sz w:val="26"/>
          <w:szCs w:val="26"/>
        </w:rPr>
        <w:t xml:space="preserve"> </w:t>
      </w:r>
      <w:proofErr w:type="spellStart"/>
      <w:r w:rsidR="006B133D" w:rsidRPr="007F1D3F">
        <w:rPr>
          <w:rStyle w:val="normaltextrun"/>
          <w:sz w:val="26"/>
          <w:szCs w:val="26"/>
        </w:rPr>
        <w:t>xã</w:t>
      </w:r>
      <w:proofErr w:type="spellEnd"/>
      <w:r w:rsidR="006B133D" w:rsidRPr="007F1D3F">
        <w:rPr>
          <w:rStyle w:val="normaltextrun"/>
          <w:sz w:val="26"/>
          <w:szCs w:val="26"/>
        </w:rPr>
        <w:t xml:space="preserve"> Hoài </w:t>
      </w:r>
      <w:proofErr w:type="spellStart"/>
      <w:r w:rsidR="006B133D" w:rsidRPr="007F1D3F">
        <w:rPr>
          <w:rStyle w:val="normaltextrun"/>
          <w:sz w:val="26"/>
          <w:szCs w:val="26"/>
        </w:rPr>
        <w:t>Nhơn</w:t>
      </w:r>
      <w:proofErr w:type="spellEnd"/>
      <w:r w:rsidR="006B133D" w:rsidRPr="007F1D3F">
        <w:rPr>
          <w:rStyle w:val="normaltextrun"/>
          <w:sz w:val="26"/>
          <w:szCs w:val="26"/>
        </w:rPr>
        <w:t xml:space="preserve"> </w:t>
      </w:r>
      <w:proofErr w:type="spellStart"/>
      <w:r w:rsidR="006B133D" w:rsidRPr="007F1D3F">
        <w:rPr>
          <w:rStyle w:val="normaltextrun"/>
          <w:sz w:val="26"/>
          <w:szCs w:val="26"/>
        </w:rPr>
        <w:t>đạt</w:t>
      </w:r>
      <w:proofErr w:type="spellEnd"/>
      <w:r w:rsidR="006B133D" w:rsidRPr="007F1D3F">
        <w:rPr>
          <w:rStyle w:val="normaltextrun"/>
          <w:sz w:val="26"/>
          <w:szCs w:val="26"/>
        </w:rPr>
        <w:t xml:space="preserve"> </w:t>
      </w:r>
      <w:proofErr w:type="spellStart"/>
      <w:r w:rsidR="006B133D" w:rsidRPr="007F1D3F">
        <w:rPr>
          <w:rStyle w:val="normaltextrun"/>
          <w:sz w:val="26"/>
          <w:szCs w:val="26"/>
        </w:rPr>
        <w:t>chuẩn</w:t>
      </w:r>
      <w:proofErr w:type="spellEnd"/>
      <w:r w:rsidR="006B133D" w:rsidRPr="007F1D3F">
        <w:rPr>
          <w:rStyle w:val="normaltextrun"/>
          <w:sz w:val="26"/>
          <w:szCs w:val="26"/>
        </w:rPr>
        <w:t xml:space="preserve"> </w:t>
      </w:r>
      <w:proofErr w:type="spellStart"/>
      <w:r w:rsidR="006B133D" w:rsidRPr="007F1D3F">
        <w:rPr>
          <w:rStyle w:val="normaltextrun"/>
          <w:sz w:val="26"/>
          <w:szCs w:val="26"/>
        </w:rPr>
        <w:t>đô</w:t>
      </w:r>
      <w:proofErr w:type="spellEnd"/>
      <w:r w:rsidR="006B133D" w:rsidRPr="007F1D3F">
        <w:rPr>
          <w:rStyle w:val="normaltextrun"/>
          <w:sz w:val="26"/>
          <w:szCs w:val="26"/>
        </w:rPr>
        <w:t xml:space="preserve"> </w:t>
      </w:r>
      <w:proofErr w:type="spellStart"/>
      <w:r w:rsidR="006B133D" w:rsidRPr="007F1D3F">
        <w:rPr>
          <w:rStyle w:val="normaltextrun"/>
          <w:sz w:val="26"/>
          <w:szCs w:val="26"/>
        </w:rPr>
        <w:t>thị</w:t>
      </w:r>
      <w:proofErr w:type="spellEnd"/>
      <w:r w:rsidR="006B133D" w:rsidRPr="007F1D3F">
        <w:rPr>
          <w:rStyle w:val="normaltextrun"/>
          <w:sz w:val="26"/>
          <w:szCs w:val="26"/>
        </w:rPr>
        <w:t xml:space="preserve"> </w:t>
      </w:r>
      <w:proofErr w:type="spellStart"/>
      <w:r w:rsidR="006B133D" w:rsidRPr="007F1D3F">
        <w:rPr>
          <w:rStyle w:val="normaltextrun"/>
          <w:sz w:val="26"/>
          <w:szCs w:val="26"/>
        </w:rPr>
        <w:t>loại</w:t>
      </w:r>
      <w:proofErr w:type="spellEnd"/>
      <w:r w:rsidR="006B133D" w:rsidRPr="007F1D3F">
        <w:rPr>
          <w:rStyle w:val="normaltextrun"/>
          <w:sz w:val="26"/>
          <w:szCs w:val="26"/>
        </w:rPr>
        <w:t xml:space="preserve"> IV, </w:t>
      </w:r>
      <w:proofErr w:type="spellStart"/>
      <w:r w:rsidR="006B133D" w:rsidRPr="007F1D3F">
        <w:rPr>
          <w:rStyle w:val="normaltextrun"/>
          <w:sz w:val="26"/>
          <w:szCs w:val="26"/>
        </w:rPr>
        <w:t>được</w:t>
      </w:r>
      <w:proofErr w:type="spellEnd"/>
      <w:r w:rsidR="006B133D" w:rsidRPr="007F1D3F">
        <w:rPr>
          <w:rStyle w:val="normaltextrun"/>
          <w:sz w:val="26"/>
          <w:szCs w:val="26"/>
        </w:rPr>
        <w:t xml:space="preserve"> </w:t>
      </w:r>
      <w:proofErr w:type="spellStart"/>
      <w:r w:rsidR="006B133D" w:rsidRPr="007F1D3F">
        <w:rPr>
          <w:rStyle w:val="normaltextrun"/>
          <w:sz w:val="26"/>
          <w:szCs w:val="26"/>
        </w:rPr>
        <w:t>Uỷ</w:t>
      </w:r>
      <w:proofErr w:type="spellEnd"/>
      <w:r w:rsidR="006B133D" w:rsidRPr="007F1D3F">
        <w:rPr>
          <w:rStyle w:val="normaltextrun"/>
          <w:sz w:val="26"/>
          <w:szCs w:val="26"/>
        </w:rPr>
        <w:t xml:space="preserve"> ban Thường </w:t>
      </w:r>
      <w:proofErr w:type="spellStart"/>
      <w:r w:rsidR="006B133D" w:rsidRPr="007F1D3F">
        <w:rPr>
          <w:rStyle w:val="normaltextrun"/>
          <w:sz w:val="26"/>
          <w:szCs w:val="26"/>
        </w:rPr>
        <w:t>vụ</w:t>
      </w:r>
      <w:proofErr w:type="spellEnd"/>
      <w:r w:rsidR="006B133D" w:rsidRPr="007F1D3F">
        <w:rPr>
          <w:rStyle w:val="normaltextrun"/>
          <w:sz w:val="26"/>
          <w:szCs w:val="26"/>
        </w:rPr>
        <w:t xml:space="preserve"> Quốc </w:t>
      </w:r>
      <w:proofErr w:type="spellStart"/>
      <w:r w:rsidR="006B133D" w:rsidRPr="007F1D3F">
        <w:rPr>
          <w:rStyle w:val="normaltextrun"/>
          <w:sz w:val="26"/>
          <w:szCs w:val="26"/>
        </w:rPr>
        <w:t>hội</w:t>
      </w:r>
      <w:proofErr w:type="spellEnd"/>
      <w:r w:rsidR="006B133D" w:rsidRPr="007F1D3F">
        <w:rPr>
          <w:rStyle w:val="normaltextrun"/>
          <w:sz w:val="26"/>
          <w:szCs w:val="26"/>
        </w:rPr>
        <w:t xml:space="preserve"> ban </w:t>
      </w:r>
      <w:proofErr w:type="spellStart"/>
      <w:r w:rsidR="006B133D" w:rsidRPr="007F1D3F">
        <w:rPr>
          <w:rStyle w:val="normaltextrun"/>
          <w:sz w:val="26"/>
          <w:szCs w:val="26"/>
        </w:rPr>
        <w:t>hành</w:t>
      </w:r>
      <w:proofErr w:type="spellEnd"/>
      <w:r w:rsidR="006B133D" w:rsidRPr="007F1D3F">
        <w:rPr>
          <w:rStyle w:val="normaltextrun"/>
          <w:sz w:val="26"/>
          <w:szCs w:val="26"/>
        </w:rPr>
        <w:t xml:space="preserve"> </w:t>
      </w:r>
      <w:proofErr w:type="spellStart"/>
      <w:r w:rsidR="006B133D" w:rsidRPr="007F1D3F">
        <w:rPr>
          <w:rStyle w:val="normaltextrun"/>
          <w:sz w:val="26"/>
          <w:szCs w:val="26"/>
        </w:rPr>
        <w:t>Nghị</w:t>
      </w:r>
      <w:proofErr w:type="spellEnd"/>
      <w:r w:rsidR="006B133D" w:rsidRPr="007F1D3F">
        <w:rPr>
          <w:rStyle w:val="normaltextrun"/>
          <w:sz w:val="26"/>
          <w:szCs w:val="26"/>
        </w:rPr>
        <w:t xml:space="preserve"> </w:t>
      </w:r>
      <w:proofErr w:type="spellStart"/>
      <w:r w:rsidR="006B133D" w:rsidRPr="007F1D3F">
        <w:rPr>
          <w:rStyle w:val="normaltextrun"/>
          <w:sz w:val="26"/>
          <w:szCs w:val="26"/>
        </w:rPr>
        <w:t>Quyết</w:t>
      </w:r>
      <w:proofErr w:type="spellEnd"/>
      <w:r w:rsidR="006B133D" w:rsidRPr="007F1D3F">
        <w:rPr>
          <w:rStyle w:val="normaltextrun"/>
          <w:sz w:val="26"/>
          <w:szCs w:val="26"/>
        </w:rPr>
        <w:t xml:space="preserve"> </w:t>
      </w:r>
      <w:proofErr w:type="spellStart"/>
      <w:r w:rsidR="006B133D" w:rsidRPr="007F1D3F">
        <w:rPr>
          <w:rStyle w:val="normaltextrun"/>
          <w:sz w:val="26"/>
          <w:szCs w:val="26"/>
        </w:rPr>
        <w:t>số</w:t>
      </w:r>
      <w:proofErr w:type="spellEnd"/>
      <w:r w:rsidR="006B133D" w:rsidRPr="007F1D3F">
        <w:rPr>
          <w:rStyle w:val="normaltextrun"/>
          <w:sz w:val="26"/>
          <w:szCs w:val="26"/>
        </w:rPr>
        <w:t xml:space="preserve"> 932/NQ-UBTVQH14 </w:t>
      </w:r>
      <w:proofErr w:type="spellStart"/>
      <w:r w:rsidR="006B133D" w:rsidRPr="007F1D3F">
        <w:rPr>
          <w:rStyle w:val="normaltextrun"/>
          <w:sz w:val="26"/>
          <w:szCs w:val="26"/>
        </w:rPr>
        <w:t>ngày</w:t>
      </w:r>
      <w:proofErr w:type="spellEnd"/>
      <w:r w:rsidR="006B133D" w:rsidRPr="007F1D3F">
        <w:rPr>
          <w:rStyle w:val="normaltextrun"/>
          <w:sz w:val="26"/>
          <w:szCs w:val="26"/>
        </w:rPr>
        <w:t xml:space="preserve"> 22/4/2020 </w:t>
      </w:r>
      <w:proofErr w:type="spellStart"/>
      <w:r w:rsidR="006B133D" w:rsidRPr="007F1D3F">
        <w:rPr>
          <w:rStyle w:val="normaltextrun"/>
          <w:sz w:val="26"/>
          <w:szCs w:val="26"/>
        </w:rPr>
        <w:t>về</w:t>
      </w:r>
      <w:proofErr w:type="spellEnd"/>
      <w:r w:rsidR="006B133D" w:rsidRPr="007F1D3F">
        <w:rPr>
          <w:rStyle w:val="normaltextrun"/>
          <w:sz w:val="26"/>
          <w:szCs w:val="26"/>
        </w:rPr>
        <w:t xml:space="preserve"> </w:t>
      </w:r>
      <w:proofErr w:type="spellStart"/>
      <w:r w:rsidR="006B133D" w:rsidRPr="007F1D3F">
        <w:rPr>
          <w:rStyle w:val="normaltextrun"/>
          <w:sz w:val="26"/>
          <w:szCs w:val="26"/>
        </w:rPr>
        <w:t>việc</w:t>
      </w:r>
      <w:proofErr w:type="spellEnd"/>
      <w:r w:rsidR="006B133D" w:rsidRPr="007F1D3F">
        <w:rPr>
          <w:rStyle w:val="normaltextrun"/>
          <w:sz w:val="26"/>
          <w:szCs w:val="26"/>
        </w:rPr>
        <w:t xml:space="preserve"> </w:t>
      </w:r>
      <w:proofErr w:type="spellStart"/>
      <w:r w:rsidR="006B133D" w:rsidRPr="007F1D3F">
        <w:rPr>
          <w:rStyle w:val="normaltextrun"/>
          <w:sz w:val="26"/>
          <w:szCs w:val="26"/>
        </w:rPr>
        <w:t>thành</w:t>
      </w:r>
      <w:proofErr w:type="spellEnd"/>
      <w:r w:rsidR="006B133D" w:rsidRPr="007F1D3F">
        <w:rPr>
          <w:rStyle w:val="normaltextrun"/>
          <w:sz w:val="26"/>
          <w:szCs w:val="26"/>
        </w:rPr>
        <w:t xml:space="preserve"> </w:t>
      </w:r>
      <w:proofErr w:type="spellStart"/>
      <w:r w:rsidR="006B133D" w:rsidRPr="007F1D3F">
        <w:rPr>
          <w:rStyle w:val="normaltextrun"/>
          <w:sz w:val="26"/>
          <w:szCs w:val="26"/>
        </w:rPr>
        <w:t>lập</w:t>
      </w:r>
      <w:proofErr w:type="spellEnd"/>
      <w:r w:rsidR="006B133D" w:rsidRPr="007F1D3F">
        <w:rPr>
          <w:rStyle w:val="normaltextrun"/>
          <w:sz w:val="26"/>
          <w:szCs w:val="26"/>
        </w:rPr>
        <w:t xml:space="preserve"> </w:t>
      </w:r>
      <w:proofErr w:type="spellStart"/>
      <w:r w:rsidR="006B133D" w:rsidRPr="007F1D3F">
        <w:rPr>
          <w:rStyle w:val="normaltextrun"/>
          <w:sz w:val="26"/>
          <w:szCs w:val="26"/>
        </w:rPr>
        <w:t>thị</w:t>
      </w:r>
      <w:proofErr w:type="spellEnd"/>
      <w:r w:rsidR="006B133D" w:rsidRPr="007F1D3F">
        <w:rPr>
          <w:rStyle w:val="normaltextrun"/>
          <w:sz w:val="26"/>
          <w:szCs w:val="26"/>
        </w:rPr>
        <w:t xml:space="preserve"> </w:t>
      </w:r>
      <w:proofErr w:type="spellStart"/>
      <w:r w:rsidR="006B133D" w:rsidRPr="007F1D3F">
        <w:rPr>
          <w:rStyle w:val="normaltextrun"/>
          <w:sz w:val="26"/>
          <w:szCs w:val="26"/>
        </w:rPr>
        <w:t>xã</w:t>
      </w:r>
      <w:proofErr w:type="spellEnd"/>
      <w:r w:rsidR="006B133D" w:rsidRPr="007F1D3F">
        <w:rPr>
          <w:rStyle w:val="normaltextrun"/>
          <w:sz w:val="26"/>
          <w:szCs w:val="26"/>
        </w:rPr>
        <w:t xml:space="preserve"> Hoài </w:t>
      </w:r>
      <w:proofErr w:type="spellStart"/>
      <w:r w:rsidR="006B133D" w:rsidRPr="007F1D3F">
        <w:rPr>
          <w:rStyle w:val="normaltextrun"/>
          <w:sz w:val="26"/>
          <w:szCs w:val="26"/>
        </w:rPr>
        <w:t>Nhơn</w:t>
      </w:r>
      <w:proofErr w:type="spellEnd"/>
      <w:r w:rsidR="006B133D" w:rsidRPr="007F1D3F">
        <w:rPr>
          <w:rStyle w:val="normaltextrun"/>
          <w:sz w:val="26"/>
          <w:szCs w:val="26"/>
        </w:rPr>
        <w:t xml:space="preserve"> </w:t>
      </w:r>
      <w:proofErr w:type="spellStart"/>
      <w:r w:rsidR="006B133D" w:rsidRPr="007F1D3F">
        <w:rPr>
          <w:rStyle w:val="normaltextrun"/>
          <w:sz w:val="26"/>
          <w:szCs w:val="26"/>
        </w:rPr>
        <w:t>và</w:t>
      </w:r>
      <w:proofErr w:type="spellEnd"/>
      <w:r w:rsidR="006B133D" w:rsidRPr="007F1D3F">
        <w:rPr>
          <w:rStyle w:val="normaltextrun"/>
          <w:sz w:val="26"/>
          <w:szCs w:val="26"/>
        </w:rPr>
        <w:t xml:space="preserve"> </w:t>
      </w:r>
      <w:proofErr w:type="spellStart"/>
      <w:r w:rsidR="006B133D" w:rsidRPr="007F1D3F">
        <w:rPr>
          <w:rStyle w:val="normaltextrun"/>
          <w:sz w:val="26"/>
          <w:szCs w:val="26"/>
        </w:rPr>
        <w:t>các</w:t>
      </w:r>
      <w:proofErr w:type="spellEnd"/>
      <w:r w:rsidR="006B133D" w:rsidRPr="007F1D3F">
        <w:rPr>
          <w:rStyle w:val="normaltextrun"/>
          <w:sz w:val="26"/>
          <w:szCs w:val="26"/>
        </w:rPr>
        <w:t xml:space="preserve"> </w:t>
      </w:r>
      <w:proofErr w:type="spellStart"/>
      <w:r w:rsidR="006B133D" w:rsidRPr="007F1D3F">
        <w:rPr>
          <w:rStyle w:val="normaltextrun"/>
          <w:sz w:val="26"/>
          <w:szCs w:val="26"/>
        </w:rPr>
        <w:t>phường</w:t>
      </w:r>
      <w:proofErr w:type="spellEnd"/>
      <w:r w:rsidR="006B133D" w:rsidRPr="007F1D3F">
        <w:rPr>
          <w:rStyle w:val="normaltextrun"/>
          <w:sz w:val="26"/>
          <w:szCs w:val="26"/>
        </w:rPr>
        <w:t xml:space="preserve"> </w:t>
      </w:r>
      <w:proofErr w:type="spellStart"/>
      <w:r w:rsidR="006B133D" w:rsidRPr="007F1D3F">
        <w:rPr>
          <w:rStyle w:val="normaltextrun"/>
          <w:sz w:val="26"/>
          <w:szCs w:val="26"/>
        </w:rPr>
        <w:t>thuộc</w:t>
      </w:r>
      <w:proofErr w:type="spellEnd"/>
      <w:r w:rsidR="006B133D" w:rsidRPr="007F1D3F">
        <w:rPr>
          <w:rStyle w:val="normaltextrun"/>
          <w:sz w:val="26"/>
          <w:szCs w:val="26"/>
        </w:rPr>
        <w:t xml:space="preserve"> </w:t>
      </w:r>
      <w:proofErr w:type="spellStart"/>
      <w:r w:rsidR="006B133D" w:rsidRPr="007F1D3F">
        <w:rPr>
          <w:rStyle w:val="normaltextrun"/>
          <w:sz w:val="26"/>
          <w:szCs w:val="26"/>
        </w:rPr>
        <w:t>thị</w:t>
      </w:r>
      <w:proofErr w:type="spellEnd"/>
      <w:r w:rsidR="006B133D" w:rsidRPr="007F1D3F">
        <w:rPr>
          <w:rStyle w:val="normaltextrun"/>
          <w:sz w:val="26"/>
          <w:szCs w:val="26"/>
        </w:rPr>
        <w:t xml:space="preserve"> </w:t>
      </w:r>
      <w:proofErr w:type="spellStart"/>
      <w:r w:rsidR="006B133D" w:rsidRPr="007F1D3F">
        <w:rPr>
          <w:rStyle w:val="normaltextrun"/>
          <w:sz w:val="26"/>
          <w:szCs w:val="26"/>
        </w:rPr>
        <w:t>xã</w:t>
      </w:r>
      <w:proofErr w:type="spellEnd"/>
      <w:r w:rsidR="006B133D" w:rsidRPr="007F1D3F">
        <w:rPr>
          <w:rStyle w:val="normaltextrun"/>
          <w:sz w:val="26"/>
          <w:szCs w:val="26"/>
        </w:rPr>
        <w:t xml:space="preserve"> Hoài </w:t>
      </w:r>
      <w:proofErr w:type="spellStart"/>
      <w:r w:rsidR="006B133D" w:rsidRPr="007F1D3F">
        <w:rPr>
          <w:rStyle w:val="normaltextrun"/>
          <w:sz w:val="26"/>
          <w:szCs w:val="26"/>
        </w:rPr>
        <w:t>Nhơn</w:t>
      </w:r>
      <w:proofErr w:type="spellEnd"/>
      <w:r w:rsidR="006B133D" w:rsidRPr="007F1D3F">
        <w:rPr>
          <w:rStyle w:val="normaltextrun"/>
          <w:sz w:val="26"/>
          <w:szCs w:val="26"/>
        </w:rPr>
        <w:t>.</w:t>
      </w:r>
    </w:p>
    <w:p w14:paraId="3BDAF237" w14:textId="36D406ED" w:rsidR="00A1500C" w:rsidRPr="007F1D3F" w:rsidRDefault="00D51F7B" w:rsidP="00C86FFA">
      <w:pPr>
        <w:pStyle w:val="paragraph"/>
        <w:spacing w:before="0" w:beforeAutospacing="0" w:after="120" w:afterAutospacing="0"/>
        <w:ind w:right="90" w:firstLine="567"/>
        <w:jc w:val="both"/>
        <w:textAlignment w:val="baseline"/>
        <w:rPr>
          <w:rStyle w:val="normaltextrun"/>
          <w:sz w:val="26"/>
          <w:szCs w:val="26"/>
          <w:lang w:val="vi-VN"/>
        </w:rPr>
      </w:pPr>
      <w:r w:rsidRPr="007F1D3F">
        <w:rPr>
          <w:rStyle w:val="normaltextrun"/>
          <w:sz w:val="26"/>
          <w:szCs w:val="26"/>
        </w:rPr>
        <w:t xml:space="preserve">- </w:t>
      </w:r>
      <w:r w:rsidR="00A1500C" w:rsidRPr="007F1D3F">
        <w:rPr>
          <w:rStyle w:val="normaltextrun"/>
          <w:sz w:val="26"/>
          <w:szCs w:val="26"/>
          <w:lang w:val="vi-VN"/>
        </w:rPr>
        <w:t xml:space="preserve">Về đơn vị hành chính: </w:t>
      </w:r>
      <w:r w:rsidR="00DD5F4F" w:rsidRPr="007F1D3F">
        <w:rPr>
          <w:rStyle w:val="normaltextrun"/>
          <w:sz w:val="26"/>
          <w:szCs w:val="26"/>
        </w:rPr>
        <w:t xml:space="preserve">Hoài </w:t>
      </w:r>
      <w:proofErr w:type="spellStart"/>
      <w:r w:rsidR="00DD5F4F" w:rsidRPr="007F1D3F">
        <w:rPr>
          <w:rStyle w:val="normaltextrun"/>
          <w:sz w:val="26"/>
          <w:szCs w:val="26"/>
        </w:rPr>
        <w:t>Nhơn</w:t>
      </w:r>
      <w:proofErr w:type="spellEnd"/>
      <w:r w:rsidR="00A1500C" w:rsidRPr="007F1D3F">
        <w:rPr>
          <w:rStyle w:val="normaltextrun"/>
          <w:sz w:val="26"/>
          <w:szCs w:val="26"/>
          <w:lang w:val="vi-VN"/>
        </w:rPr>
        <w:t xml:space="preserve"> hiện có </w:t>
      </w:r>
      <w:r w:rsidR="00DD5F4F" w:rsidRPr="007F1D3F">
        <w:rPr>
          <w:rStyle w:val="normaltextrun"/>
          <w:sz w:val="26"/>
          <w:szCs w:val="26"/>
        </w:rPr>
        <w:t xml:space="preserve">17 </w:t>
      </w:r>
      <w:proofErr w:type="spellStart"/>
      <w:r w:rsidR="00DD5F4F" w:rsidRPr="007F1D3F">
        <w:rPr>
          <w:rStyle w:val="normaltextrun"/>
          <w:sz w:val="26"/>
          <w:szCs w:val="26"/>
        </w:rPr>
        <w:t>đơn</w:t>
      </w:r>
      <w:proofErr w:type="spellEnd"/>
      <w:r w:rsidR="00DD5F4F" w:rsidRPr="007F1D3F">
        <w:rPr>
          <w:rStyle w:val="normaltextrun"/>
          <w:sz w:val="26"/>
          <w:szCs w:val="26"/>
        </w:rPr>
        <w:t xml:space="preserve"> </w:t>
      </w:r>
      <w:proofErr w:type="spellStart"/>
      <w:r w:rsidR="00DD5F4F" w:rsidRPr="007F1D3F">
        <w:rPr>
          <w:rStyle w:val="normaltextrun"/>
          <w:sz w:val="26"/>
          <w:szCs w:val="26"/>
        </w:rPr>
        <w:t>vị</w:t>
      </w:r>
      <w:proofErr w:type="spellEnd"/>
      <w:r w:rsidR="00DD5F4F" w:rsidRPr="007F1D3F">
        <w:rPr>
          <w:rStyle w:val="normaltextrun"/>
          <w:sz w:val="26"/>
          <w:szCs w:val="26"/>
        </w:rPr>
        <w:t xml:space="preserve"> </w:t>
      </w:r>
      <w:proofErr w:type="spellStart"/>
      <w:r w:rsidR="00DD5F4F" w:rsidRPr="007F1D3F">
        <w:rPr>
          <w:rStyle w:val="normaltextrun"/>
          <w:sz w:val="26"/>
          <w:szCs w:val="26"/>
        </w:rPr>
        <w:t>hành</w:t>
      </w:r>
      <w:proofErr w:type="spellEnd"/>
      <w:r w:rsidR="00DD5F4F" w:rsidRPr="007F1D3F">
        <w:rPr>
          <w:rStyle w:val="normaltextrun"/>
          <w:sz w:val="26"/>
          <w:szCs w:val="26"/>
        </w:rPr>
        <w:t xml:space="preserve"> </w:t>
      </w:r>
      <w:proofErr w:type="spellStart"/>
      <w:r w:rsidR="00DD5F4F" w:rsidRPr="007F1D3F">
        <w:rPr>
          <w:rStyle w:val="normaltextrun"/>
          <w:sz w:val="26"/>
          <w:szCs w:val="26"/>
        </w:rPr>
        <w:t>chính</w:t>
      </w:r>
      <w:proofErr w:type="spellEnd"/>
      <w:r w:rsidR="00DD5F4F" w:rsidRPr="007F1D3F">
        <w:rPr>
          <w:rStyle w:val="normaltextrun"/>
          <w:sz w:val="26"/>
          <w:szCs w:val="26"/>
        </w:rPr>
        <w:t xml:space="preserve"> </w:t>
      </w:r>
      <w:proofErr w:type="spellStart"/>
      <w:r w:rsidR="00DD5F4F" w:rsidRPr="007F1D3F">
        <w:rPr>
          <w:rStyle w:val="normaltextrun"/>
          <w:sz w:val="26"/>
          <w:szCs w:val="26"/>
        </w:rPr>
        <w:t>cấp</w:t>
      </w:r>
      <w:proofErr w:type="spellEnd"/>
      <w:r w:rsidR="00DD5F4F" w:rsidRPr="007F1D3F">
        <w:rPr>
          <w:rStyle w:val="normaltextrun"/>
          <w:sz w:val="26"/>
          <w:szCs w:val="26"/>
        </w:rPr>
        <w:t xml:space="preserve"> </w:t>
      </w:r>
      <w:proofErr w:type="spellStart"/>
      <w:r w:rsidR="00DD5F4F" w:rsidRPr="007F1D3F">
        <w:rPr>
          <w:rStyle w:val="normaltextrun"/>
          <w:sz w:val="26"/>
          <w:szCs w:val="26"/>
        </w:rPr>
        <w:t>xã</w:t>
      </w:r>
      <w:proofErr w:type="spellEnd"/>
      <w:r w:rsidR="00DD5F4F" w:rsidRPr="007F1D3F">
        <w:rPr>
          <w:rStyle w:val="normaltextrun"/>
          <w:sz w:val="26"/>
          <w:szCs w:val="26"/>
        </w:rPr>
        <w:t xml:space="preserve"> bao </w:t>
      </w:r>
      <w:proofErr w:type="spellStart"/>
      <w:r w:rsidR="00DD5F4F" w:rsidRPr="007F1D3F">
        <w:rPr>
          <w:rStyle w:val="normaltextrun"/>
          <w:sz w:val="26"/>
          <w:szCs w:val="26"/>
        </w:rPr>
        <w:t>gồm</w:t>
      </w:r>
      <w:proofErr w:type="spellEnd"/>
      <w:r w:rsidR="00DD5F4F" w:rsidRPr="007F1D3F">
        <w:rPr>
          <w:rStyle w:val="normaltextrun"/>
          <w:sz w:val="26"/>
          <w:szCs w:val="26"/>
        </w:rPr>
        <w:t xml:space="preserve"> 11 </w:t>
      </w:r>
      <w:r w:rsidR="00A1500C" w:rsidRPr="007F1D3F">
        <w:rPr>
          <w:rStyle w:val="normaltextrun"/>
          <w:sz w:val="26"/>
          <w:szCs w:val="26"/>
          <w:lang w:val="vi-VN"/>
        </w:rPr>
        <w:t xml:space="preserve">phường </w:t>
      </w:r>
      <w:r w:rsidR="00233A0A" w:rsidRPr="007F1D3F">
        <w:rPr>
          <w:rStyle w:val="normaltextrun"/>
          <w:sz w:val="26"/>
          <w:szCs w:val="26"/>
        </w:rPr>
        <w:t>(</w:t>
      </w:r>
      <w:proofErr w:type="spellStart"/>
      <w:r w:rsidR="00217E64" w:rsidRPr="007F1D3F">
        <w:rPr>
          <w:rStyle w:val="normaltextrun"/>
          <w:sz w:val="26"/>
          <w:szCs w:val="26"/>
        </w:rPr>
        <w:t>Bồng</w:t>
      </w:r>
      <w:proofErr w:type="spellEnd"/>
      <w:r w:rsidR="00217E64" w:rsidRPr="007F1D3F">
        <w:rPr>
          <w:rStyle w:val="normaltextrun"/>
          <w:sz w:val="26"/>
          <w:szCs w:val="26"/>
        </w:rPr>
        <w:t xml:space="preserve"> Sơn, Hoài Đức, Hoài </w:t>
      </w:r>
      <w:proofErr w:type="spellStart"/>
      <w:r w:rsidR="00217E64" w:rsidRPr="007F1D3F">
        <w:rPr>
          <w:rStyle w:val="normaltextrun"/>
          <w:sz w:val="26"/>
          <w:szCs w:val="26"/>
        </w:rPr>
        <w:t>Hảo</w:t>
      </w:r>
      <w:proofErr w:type="spellEnd"/>
      <w:r w:rsidR="00217E64" w:rsidRPr="007F1D3F">
        <w:rPr>
          <w:rStyle w:val="normaltextrun"/>
          <w:sz w:val="26"/>
          <w:szCs w:val="26"/>
        </w:rPr>
        <w:t>, Hoài Hương, Hoài Tân, Hoài Thanh, Hoài Thanh Tây, Hoài Xuân, Tam Quan, Tam Quan Bắc</w:t>
      </w:r>
      <w:r w:rsidRPr="007F1D3F">
        <w:rPr>
          <w:rStyle w:val="normaltextrun"/>
          <w:sz w:val="26"/>
          <w:szCs w:val="26"/>
        </w:rPr>
        <w:t>, Tam Quan Nam)</w:t>
      </w:r>
      <w:r w:rsidR="00A1500C" w:rsidRPr="007F1D3F">
        <w:rPr>
          <w:rStyle w:val="normaltextrun"/>
          <w:sz w:val="26"/>
          <w:szCs w:val="26"/>
          <w:lang w:val="vi-VN"/>
        </w:rPr>
        <w:t xml:space="preserve"> và </w:t>
      </w:r>
      <w:r w:rsidR="00233A0A" w:rsidRPr="007F1D3F">
        <w:rPr>
          <w:rStyle w:val="normaltextrun"/>
          <w:sz w:val="26"/>
          <w:szCs w:val="26"/>
        </w:rPr>
        <w:t>06</w:t>
      </w:r>
      <w:r w:rsidR="00A1500C" w:rsidRPr="007F1D3F">
        <w:rPr>
          <w:rStyle w:val="normaltextrun"/>
          <w:sz w:val="26"/>
          <w:szCs w:val="26"/>
          <w:lang w:val="vi-VN"/>
        </w:rPr>
        <w:t xml:space="preserve"> xã </w:t>
      </w:r>
      <w:r w:rsidRPr="007F1D3F">
        <w:rPr>
          <w:rStyle w:val="normaltextrun"/>
          <w:sz w:val="26"/>
          <w:szCs w:val="26"/>
        </w:rPr>
        <w:t xml:space="preserve">(Hoài Châu, Hoài Châu Bắc, Hoài Hải, Hoài </w:t>
      </w:r>
      <w:proofErr w:type="spellStart"/>
      <w:r w:rsidRPr="007F1D3F">
        <w:rPr>
          <w:rStyle w:val="normaltextrun"/>
          <w:sz w:val="26"/>
          <w:szCs w:val="26"/>
        </w:rPr>
        <w:t>Mỹ</w:t>
      </w:r>
      <w:proofErr w:type="spellEnd"/>
      <w:r w:rsidRPr="007F1D3F">
        <w:rPr>
          <w:rStyle w:val="normaltextrun"/>
          <w:sz w:val="26"/>
          <w:szCs w:val="26"/>
        </w:rPr>
        <w:t xml:space="preserve">, Hoài </w:t>
      </w:r>
      <w:proofErr w:type="spellStart"/>
      <w:r w:rsidRPr="007F1D3F">
        <w:rPr>
          <w:rStyle w:val="normaltextrun"/>
          <w:sz w:val="26"/>
          <w:szCs w:val="26"/>
        </w:rPr>
        <w:t>Phú</w:t>
      </w:r>
      <w:proofErr w:type="spellEnd"/>
      <w:r w:rsidRPr="007F1D3F">
        <w:rPr>
          <w:rStyle w:val="normaltextrun"/>
          <w:sz w:val="26"/>
          <w:szCs w:val="26"/>
        </w:rPr>
        <w:t>, Hoài Sơn)</w:t>
      </w:r>
      <w:r w:rsidR="00A1500C" w:rsidRPr="007F1D3F">
        <w:rPr>
          <w:rStyle w:val="normaltextrun"/>
          <w:sz w:val="26"/>
          <w:szCs w:val="26"/>
          <w:lang w:val="vi-VN"/>
        </w:rPr>
        <w:t xml:space="preserve"> với tổng diện tích tự nhiên là </w:t>
      </w:r>
      <w:r w:rsidRPr="007F1D3F">
        <w:rPr>
          <w:rStyle w:val="normaltextrun"/>
          <w:sz w:val="26"/>
          <w:szCs w:val="26"/>
        </w:rPr>
        <w:t>420,84</w:t>
      </w:r>
      <w:r w:rsidR="00A1500C" w:rsidRPr="007F1D3F">
        <w:rPr>
          <w:rStyle w:val="normaltextrun"/>
          <w:sz w:val="26"/>
          <w:szCs w:val="26"/>
          <w:lang w:val="vi-VN"/>
        </w:rPr>
        <w:t>km</w:t>
      </w:r>
      <w:r w:rsidR="00A1500C" w:rsidRPr="007F1D3F">
        <w:rPr>
          <w:rStyle w:val="normaltextrun"/>
          <w:sz w:val="26"/>
          <w:szCs w:val="26"/>
          <w:vertAlign w:val="superscript"/>
          <w:lang w:val="vi-VN"/>
        </w:rPr>
        <w:t>2</w:t>
      </w:r>
      <w:r w:rsidR="00A1500C" w:rsidRPr="007F1D3F">
        <w:rPr>
          <w:rStyle w:val="normaltextrun"/>
          <w:sz w:val="26"/>
          <w:szCs w:val="26"/>
          <w:lang w:val="vi-VN"/>
        </w:rPr>
        <w:t xml:space="preserve">. </w:t>
      </w:r>
    </w:p>
    <w:bookmarkEnd w:id="200"/>
    <w:bookmarkEnd w:id="201"/>
    <w:bookmarkEnd w:id="202"/>
    <w:p w14:paraId="18636EBF" w14:textId="4DF376E5" w:rsidR="004A0B11" w:rsidRPr="007F1D3F" w:rsidRDefault="004A0B11" w:rsidP="009C4BD5">
      <w:pPr>
        <w:pStyle w:val="bac-bullet01"/>
        <w:numPr>
          <w:ilvl w:val="0"/>
          <w:numId w:val="0"/>
        </w:numPr>
        <w:tabs>
          <w:tab w:val="left" w:pos="360"/>
        </w:tabs>
        <w:spacing w:after="120" w:line="276" w:lineRule="auto"/>
        <w:ind w:firstLine="567"/>
        <w:jc w:val="both"/>
        <w:rPr>
          <w:rFonts w:ascii="Times New Roman" w:hAnsi="Times New Roman" w:cs="Times New Roman"/>
          <w:sz w:val="26"/>
          <w:szCs w:val="26"/>
          <w:lang w:val="pt-BR"/>
        </w:rPr>
      </w:pPr>
      <w:r w:rsidRPr="007F1D3F">
        <w:rPr>
          <w:rFonts w:ascii="Times New Roman" w:hAnsi="Times New Roman" w:cs="Times New Roman"/>
          <w:sz w:val="26"/>
          <w:szCs w:val="26"/>
          <w:lang w:val="pt-BR"/>
        </w:rPr>
        <w:t>- Về tổ chức không gian kinh tế:</w:t>
      </w:r>
      <w:r w:rsidR="009C4BD5" w:rsidRPr="007F1D3F">
        <w:rPr>
          <w:rFonts w:ascii="Times New Roman" w:hAnsi="Times New Roman" w:cs="Times New Roman"/>
          <w:sz w:val="26"/>
          <w:szCs w:val="26"/>
          <w:lang w:val="pt-BR"/>
        </w:rPr>
        <w:t xml:space="preserve"> </w:t>
      </w:r>
      <w:r w:rsidRPr="007F1D3F">
        <w:rPr>
          <w:rFonts w:ascii="Times New Roman" w:hAnsi="Times New Roman" w:cs="Times New Roman"/>
          <w:sz w:val="26"/>
          <w:szCs w:val="26"/>
          <w:lang w:val="pt-BR"/>
        </w:rPr>
        <w:t xml:space="preserve">Không gian phát triển kinh tế của </w:t>
      </w:r>
      <w:r w:rsidR="00336CBF" w:rsidRPr="007F1D3F">
        <w:rPr>
          <w:rFonts w:ascii="Times New Roman" w:hAnsi="Times New Roman" w:cs="Times New Roman"/>
          <w:sz w:val="26"/>
          <w:szCs w:val="26"/>
          <w:lang w:val="pt-BR"/>
        </w:rPr>
        <w:t>thị xã</w:t>
      </w:r>
      <w:r w:rsidRPr="007F1D3F">
        <w:rPr>
          <w:rFonts w:ascii="Times New Roman" w:hAnsi="Times New Roman" w:cs="Times New Roman"/>
          <w:sz w:val="26"/>
          <w:szCs w:val="26"/>
          <w:lang w:val="pt-BR"/>
        </w:rPr>
        <w:t xml:space="preserve"> có thể được chia làm 03 phân vùng chính, cũng đã được xác định theo đồ án quy hoạch chung đô thị Hoài Nhơn đã được phê duyệt, gồm:</w:t>
      </w:r>
    </w:p>
    <w:p w14:paraId="73879C36" w14:textId="255EF171" w:rsidR="004A0B11" w:rsidRPr="007F1D3F" w:rsidRDefault="00C31F77" w:rsidP="009C4BD5">
      <w:pPr>
        <w:pStyle w:val="bac-bullet01"/>
        <w:numPr>
          <w:ilvl w:val="0"/>
          <w:numId w:val="0"/>
        </w:numPr>
        <w:tabs>
          <w:tab w:val="left" w:pos="360"/>
        </w:tabs>
        <w:spacing w:after="120" w:line="276" w:lineRule="auto"/>
        <w:ind w:firstLine="567"/>
        <w:jc w:val="both"/>
        <w:rPr>
          <w:rFonts w:ascii="Times New Roman" w:hAnsi="Times New Roman" w:cs="Times New Roman"/>
          <w:sz w:val="26"/>
          <w:szCs w:val="26"/>
          <w:lang w:val="pt-BR"/>
        </w:rPr>
      </w:pPr>
      <w:r w:rsidRPr="007F1D3F">
        <w:rPr>
          <w:rFonts w:ascii="Times New Roman" w:hAnsi="Times New Roman" w:cs="Times New Roman"/>
          <w:sz w:val="26"/>
          <w:szCs w:val="26"/>
          <w:lang w:val="pt-BR"/>
        </w:rPr>
        <w:t xml:space="preserve">+ </w:t>
      </w:r>
      <w:r w:rsidR="004A0B11" w:rsidRPr="007F1D3F">
        <w:rPr>
          <w:rFonts w:ascii="Times New Roman" w:hAnsi="Times New Roman" w:cs="Times New Roman"/>
          <w:sz w:val="26"/>
          <w:szCs w:val="26"/>
          <w:lang w:val="pt-BR"/>
        </w:rPr>
        <w:t xml:space="preserve">Phân vùng I </w:t>
      </w:r>
      <w:r w:rsidRPr="007F1D3F">
        <w:rPr>
          <w:rFonts w:ascii="Times New Roman" w:hAnsi="Times New Roman" w:cs="Times New Roman"/>
          <w:sz w:val="26"/>
          <w:szCs w:val="26"/>
          <w:lang w:val="pt-BR"/>
        </w:rPr>
        <w:t>(</w:t>
      </w:r>
      <w:r w:rsidR="004A0B11" w:rsidRPr="007F1D3F">
        <w:rPr>
          <w:rFonts w:ascii="Times New Roman" w:hAnsi="Times New Roman" w:cs="Times New Roman"/>
          <w:sz w:val="26"/>
          <w:szCs w:val="26"/>
          <w:lang w:val="pt-BR"/>
        </w:rPr>
        <w:t>vùng phía Bắc</w:t>
      </w:r>
      <w:r w:rsidRPr="007F1D3F">
        <w:rPr>
          <w:rFonts w:ascii="Times New Roman" w:hAnsi="Times New Roman" w:cs="Times New Roman"/>
          <w:sz w:val="26"/>
          <w:szCs w:val="26"/>
          <w:lang w:val="pt-BR"/>
        </w:rPr>
        <w:t xml:space="preserve">): </w:t>
      </w:r>
      <w:r w:rsidR="004A0B11" w:rsidRPr="007F1D3F">
        <w:rPr>
          <w:rFonts w:ascii="Times New Roman" w:hAnsi="Times New Roman" w:cs="Times New Roman"/>
          <w:sz w:val="26"/>
          <w:szCs w:val="26"/>
          <w:lang w:val="pt-BR"/>
        </w:rPr>
        <w:t>Gồm các xã Hoài Sơn, Hoài Châu Bắc, Hoài Châu, Hoài Phú.</w:t>
      </w:r>
      <w:r w:rsidRPr="007F1D3F">
        <w:rPr>
          <w:rFonts w:ascii="Times New Roman" w:hAnsi="Times New Roman" w:cs="Times New Roman"/>
          <w:sz w:val="26"/>
          <w:szCs w:val="26"/>
          <w:lang w:val="pt-BR"/>
        </w:rPr>
        <w:t xml:space="preserve"> </w:t>
      </w:r>
      <w:r w:rsidR="004A0B11" w:rsidRPr="007F1D3F">
        <w:rPr>
          <w:rFonts w:ascii="Times New Roman" w:hAnsi="Times New Roman" w:cs="Times New Roman"/>
          <w:sz w:val="26"/>
          <w:szCs w:val="26"/>
          <w:lang w:val="pt-BR"/>
        </w:rPr>
        <w:t>Khu vực đồi núi, phát triển lâm nghiệp, dịch vụ du lịch sinh thái, nghỉ dưỡng vùng hồ + gò đồi…</w:t>
      </w:r>
    </w:p>
    <w:p w14:paraId="2B49D693" w14:textId="115A6E56" w:rsidR="004A0B11" w:rsidRPr="007F1D3F" w:rsidRDefault="00C31F77" w:rsidP="009C4BD5">
      <w:pPr>
        <w:pStyle w:val="bac-bullet01"/>
        <w:numPr>
          <w:ilvl w:val="0"/>
          <w:numId w:val="0"/>
        </w:numPr>
        <w:tabs>
          <w:tab w:val="left" w:pos="360"/>
        </w:tabs>
        <w:spacing w:after="120" w:line="276" w:lineRule="auto"/>
        <w:ind w:firstLine="567"/>
        <w:jc w:val="both"/>
        <w:rPr>
          <w:rFonts w:ascii="Times New Roman" w:hAnsi="Times New Roman" w:cs="Times New Roman"/>
          <w:sz w:val="26"/>
          <w:szCs w:val="26"/>
          <w:lang w:val="pt-BR"/>
        </w:rPr>
      </w:pPr>
      <w:r w:rsidRPr="007F1D3F">
        <w:rPr>
          <w:rFonts w:ascii="Times New Roman" w:hAnsi="Times New Roman" w:cs="Times New Roman"/>
          <w:sz w:val="26"/>
          <w:szCs w:val="26"/>
          <w:lang w:val="pt-BR"/>
        </w:rPr>
        <w:t xml:space="preserve">+ </w:t>
      </w:r>
      <w:r w:rsidR="004A0B11" w:rsidRPr="007F1D3F">
        <w:rPr>
          <w:rFonts w:ascii="Times New Roman" w:hAnsi="Times New Roman" w:cs="Times New Roman"/>
          <w:sz w:val="26"/>
          <w:szCs w:val="26"/>
          <w:lang w:val="pt-BR"/>
        </w:rPr>
        <w:t xml:space="preserve">Phân vùng II </w:t>
      </w:r>
      <w:r w:rsidRPr="007F1D3F">
        <w:rPr>
          <w:rFonts w:ascii="Times New Roman" w:hAnsi="Times New Roman" w:cs="Times New Roman"/>
          <w:sz w:val="26"/>
          <w:szCs w:val="26"/>
          <w:lang w:val="pt-BR"/>
        </w:rPr>
        <w:t>(</w:t>
      </w:r>
      <w:r w:rsidR="004A0B11" w:rsidRPr="007F1D3F">
        <w:rPr>
          <w:rFonts w:ascii="Times New Roman" w:hAnsi="Times New Roman" w:cs="Times New Roman"/>
          <w:sz w:val="26"/>
          <w:szCs w:val="26"/>
          <w:lang w:val="pt-BR"/>
        </w:rPr>
        <w:t>vùng đồng bằng</w:t>
      </w:r>
      <w:r w:rsidRPr="007F1D3F">
        <w:rPr>
          <w:rFonts w:ascii="Times New Roman" w:hAnsi="Times New Roman" w:cs="Times New Roman"/>
          <w:sz w:val="26"/>
          <w:szCs w:val="26"/>
          <w:lang w:val="pt-BR"/>
        </w:rPr>
        <w:t xml:space="preserve">): </w:t>
      </w:r>
      <w:r w:rsidR="004A0B11" w:rsidRPr="007F1D3F">
        <w:rPr>
          <w:rFonts w:ascii="Times New Roman" w:hAnsi="Times New Roman" w:cs="Times New Roman"/>
          <w:sz w:val="26"/>
          <w:szCs w:val="26"/>
          <w:lang w:val="pt-BR"/>
        </w:rPr>
        <w:t>Nằm trung tâm giữa thị xã từ phía Tây sang Đông, gồm các phường: Hoài Hảo, Hoài Thanh Tây, Hoài Tân, Hoài Xuân, Bồng Sơn, Hoài Đức</w:t>
      </w:r>
      <w:r w:rsidR="00336CBF" w:rsidRPr="007F1D3F">
        <w:rPr>
          <w:rFonts w:ascii="Times New Roman" w:hAnsi="Times New Roman" w:cs="Times New Roman"/>
          <w:sz w:val="26"/>
          <w:szCs w:val="26"/>
          <w:lang w:val="pt-BR"/>
        </w:rPr>
        <w:t xml:space="preserve"> và xã </w:t>
      </w:r>
      <w:r w:rsidR="004A0B11" w:rsidRPr="007F1D3F">
        <w:rPr>
          <w:rFonts w:ascii="Times New Roman" w:hAnsi="Times New Roman" w:cs="Times New Roman"/>
          <w:sz w:val="26"/>
          <w:szCs w:val="26"/>
          <w:lang w:val="pt-BR"/>
        </w:rPr>
        <w:t>Hoài Mỹ.</w:t>
      </w:r>
      <w:r w:rsidRPr="007F1D3F">
        <w:rPr>
          <w:rFonts w:ascii="Times New Roman" w:hAnsi="Times New Roman" w:cs="Times New Roman"/>
          <w:sz w:val="26"/>
          <w:szCs w:val="26"/>
          <w:lang w:val="pt-BR"/>
        </w:rPr>
        <w:t xml:space="preserve"> </w:t>
      </w:r>
      <w:r w:rsidR="004A0B11" w:rsidRPr="007F1D3F">
        <w:rPr>
          <w:rFonts w:ascii="Times New Roman" w:hAnsi="Times New Roman" w:cs="Times New Roman"/>
          <w:sz w:val="26"/>
          <w:szCs w:val="26"/>
          <w:lang w:val="pt-BR"/>
        </w:rPr>
        <w:t>Phát triển đô thị gắn với phát triển kinh tế công nghiệp - tiểu thủ công nghiệp, làng nghề, thương mại dịch vụ, trồng cây công nghiệp, cây ăn quả, công nghiệp công nghệ cao, quy hoạch phát triển du lịch di tích lịch sử, văn hóa.</w:t>
      </w:r>
      <w:r w:rsidRPr="007F1D3F">
        <w:rPr>
          <w:rFonts w:ascii="Times New Roman" w:hAnsi="Times New Roman" w:cs="Times New Roman"/>
          <w:sz w:val="26"/>
          <w:szCs w:val="26"/>
          <w:lang w:val="pt-BR"/>
        </w:rPr>
        <w:t xml:space="preserve"> </w:t>
      </w:r>
      <w:r w:rsidR="004A0B11" w:rsidRPr="007F1D3F">
        <w:rPr>
          <w:rFonts w:ascii="Times New Roman" w:hAnsi="Times New Roman" w:cs="Times New Roman"/>
          <w:sz w:val="26"/>
          <w:szCs w:val="26"/>
          <w:lang w:val="pt-BR"/>
        </w:rPr>
        <w:t xml:space="preserve">Khu vực này đang đảm nhiêm vai trò là trung tâm hành chính của </w:t>
      </w:r>
      <w:r w:rsidR="00336CBF" w:rsidRPr="007F1D3F">
        <w:rPr>
          <w:rFonts w:ascii="Times New Roman" w:hAnsi="Times New Roman" w:cs="Times New Roman"/>
          <w:sz w:val="26"/>
          <w:szCs w:val="26"/>
          <w:lang w:val="pt-BR"/>
        </w:rPr>
        <w:t>t</w:t>
      </w:r>
      <w:r w:rsidR="004A0B11" w:rsidRPr="007F1D3F">
        <w:rPr>
          <w:rFonts w:ascii="Times New Roman" w:hAnsi="Times New Roman" w:cs="Times New Roman"/>
          <w:sz w:val="26"/>
          <w:szCs w:val="26"/>
          <w:lang w:val="pt-BR"/>
        </w:rPr>
        <w:t>hị xã, đồng thời các dịch vụ thương mại khá phát triển nhờ lợi thế là khu vực đông dân lại có tuyến QL.1 chạy qua.</w:t>
      </w:r>
    </w:p>
    <w:p w14:paraId="66AD9245" w14:textId="34198A16" w:rsidR="009C4BD5" w:rsidRPr="007F1D3F" w:rsidRDefault="00C31F77" w:rsidP="009C4BD5">
      <w:pPr>
        <w:pStyle w:val="bac-bullet01"/>
        <w:numPr>
          <w:ilvl w:val="0"/>
          <w:numId w:val="0"/>
        </w:numPr>
        <w:tabs>
          <w:tab w:val="left" w:pos="360"/>
        </w:tabs>
        <w:spacing w:after="120" w:line="276" w:lineRule="auto"/>
        <w:ind w:firstLine="567"/>
        <w:jc w:val="both"/>
        <w:rPr>
          <w:rFonts w:ascii="Times New Roman" w:hAnsi="Times New Roman" w:cs="Times New Roman"/>
          <w:sz w:val="26"/>
          <w:szCs w:val="26"/>
          <w:lang w:val="pt-BR"/>
        </w:rPr>
      </w:pPr>
      <w:r w:rsidRPr="007F1D3F">
        <w:rPr>
          <w:rFonts w:ascii="Times New Roman" w:hAnsi="Times New Roman" w:cs="Times New Roman"/>
          <w:sz w:val="26"/>
          <w:szCs w:val="26"/>
          <w:lang w:val="pt-BR"/>
        </w:rPr>
        <w:lastRenderedPageBreak/>
        <w:t xml:space="preserve">+ </w:t>
      </w:r>
      <w:r w:rsidR="009C4BD5" w:rsidRPr="007F1D3F">
        <w:rPr>
          <w:rFonts w:ascii="Times New Roman" w:hAnsi="Times New Roman" w:cs="Times New Roman"/>
          <w:sz w:val="26"/>
          <w:szCs w:val="26"/>
          <w:lang w:val="pt-BR"/>
        </w:rPr>
        <w:t xml:space="preserve">Phân vùng III </w:t>
      </w:r>
      <w:r w:rsidRPr="007F1D3F">
        <w:rPr>
          <w:rFonts w:ascii="Times New Roman" w:hAnsi="Times New Roman" w:cs="Times New Roman"/>
          <w:sz w:val="26"/>
          <w:szCs w:val="26"/>
          <w:lang w:val="pt-BR"/>
        </w:rPr>
        <w:t>(</w:t>
      </w:r>
      <w:r w:rsidR="009C4BD5" w:rsidRPr="007F1D3F">
        <w:rPr>
          <w:rFonts w:ascii="Times New Roman" w:hAnsi="Times New Roman" w:cs="Times New Roman"/>
          <w:sz w:val="26"/>
          <w:szCs w:val="26"/>
          <w:lang w:val="pt-BR"/>
        </w:rPr>
        <w:t>vùng phía Đông</w:t>
      </w:r>
      <w:r w:rsidRPr="007F1D3F">
        <w:rPr>
          <w:rFonts w:ascii="Times New Roman" w:hAnsi="Times New Roman" w:cs="Times New Roman"/>
          <w:sz w:val="26"/>
          <w:szCs w:val="26"/>
          <w:lang w:val="pt-BR"/>
        </w:rPr>
        <w:t xml:space="preserve">): </w:t>
      </w:r>
      <w:r w:rsidR="009C4BD5" w:rsidRPr="007F1D3F">
        <w:rPr>
          <w:rFonts w:ascii="Times New Roman" w:hAnsi="Times New Roman" w:cs="Times New Roman"/>
          <w:sz w:val="26"/>
          <w:szCs w:val="26"/>
          <w:lang w:val="pt-BR"/>
        </w:rPr>
        <w:t xml:space="preserve">Nằm ở phía Đông của </w:t>
      </w:r>
      <w:r w:rsidR="00336CBF" w:rsidRPr="007F1D3F">
        <w:rPr>
          <w:rFonts w:ascii="Times New Roman" w:hAnsi="Times New Roman" w:cs="Times New Roman"/>
          <w:sz w:val="26"/>
          <w:szCs w:val="26"/>
          <w:lang w:val="pt-BR"/>
        </w:rPr>
        <w:t>t</w:t>
      </w:r>
      <w:r w:rsidR="009C4BD5" w:rsidRPr="007F1D3F">
        <w:rPr>
          <w:rFonts w:ascii="Times New Roman" w:hAnsi="Times New Roman" w:cs="Times New Roman"/>
          <w:sz w:val="26"/>
          <w:szCs w:val="26"/>
          <w:lang w:val="pt-BR"/>
        </w:rPr>
        <w:t>hị xã, gồm các phường: Tam Quan Bắc, Tam Quan, Tam Quan Nam, Hoài Thanh, Hoài Hương, Hoài Hải.</w:t>
      </w:r>
      <w:r w:rsidRPr="007F1D3F">
        <w:rPr>
          <w:rFonts w:ascii="Times New Roman" w:hAnsi="Times New Roman" w:cs="Times New Roman"/>
          <w:sz w:val="26"/>
          <w:szCs w:val="26"/>
          <w:lang w:val="pt-BR"/>
        </w:rPr>
        <w:t xml:space="preserve"> </w:t>
      </w:r>
      <w:r w:rsidR="009C4BD5" w:rsidRPr="007F1D3F">
        <w:rPr>
          <w:rFonts w:ascii="Times New Roman" w:hAnsi="Times New Roman" w:cs="Times New Roman"/>
          <w:sz w:val="26"/>
          <w:szCs w:val="26"/>
          <w:lang w:val="pt-BR"/>
        </w:rPr>
        <w:t>Đây là phân vùng có thế mạnh phát triển kinh tế đô thị gắn với phát triển kinh tế biển.</w:t>
      </w:r>
    </w:p>
    <w:p w14:paraId="6E9DC3E0" w14:textId="77777777" w:rsidR="00DA0D70" w:rsidRPr="007F1D3F" w:rsidRDefault="00DA0D70" w:rsidP="00DA0D70">
      <w:pPr>
        <w:pStyle w:val="paragraph"/>
        <w:spacing w:before="0" w:beforeAutospacing="0" w:after="120" w:afterAutospacing="0"/>
        <w:ind w:right="90" w:firstLine="567"/>
        <w:jc w:val="both"/>
        <w:textAlignment w:val="baseline"/>
        <w:rPr>
          <w:rStyle w:val="normaltextrun"/>
          <w:i/>
          <w:iCs/>
          <w:sz w:val="26"/>
          <w:szCs w:val="26"/>
        </w:rPr>
      </w:pPr>
      <w:r w:rsidRPr="007F1D3F">
        <w:rPr>
          <w:rStyle w:val="normaltextrun"/>
          <w:i/>
          <w:iCs/>
          <w:sz w:val="26"/>
          <w:szCs w:val="26"/>
        </w:rPr>
        <w:t>(</w:t>
      </w:r>
      <w:proofErr w:type="spellStart"/>
      <w:r w:rsidRPr="007F1D3F">
        <w:rPr>
          <w:rStyle w:val="normaltextrun"/>
          <w:i/>
          <w:iCs/>
          <w:sz w:val="26"/>
          <w:szCs w:val="26"/>
        </w:rPr>
        <w:t>Nguồn</w:t>
      </w:r>
      <w:proofErr w:type="spellEnd"/>
      <w:r w:rsidRPr="007F1D3F">
        <w:rPr>
          <w:rStyle w:val="normaltextrun"/>
          <w:i/>
          <w:iCs/>
          <w:sz w:val="26"/>
          <w:szCs w:val="26"/>
        </w:rPr>
        <w:t xml:space="preserve">: Báo </w:t>
      </w:r>
      <w:proofErr w:type="spellStart"/>
      <w:r w:rsidRPr="007F1D3F">
        <w:rPr>
          <w:rStyle w:val="normaltextrun"/>
          <w:i/>
          <w:iCs/>
          <w:sz w:val="26"/>
          <w:szCs w:val="26"/>
        </w:rPr>
        <w:t>cáo</w:t>
      </w:r>
      <w:proofErr w:type="spellEnd"/>
      <w:r w:rsidRPr="007F1D3F">
        <w:rPr>
          <w:rStyle w:val="normaltextrun"/>
          <w:i/>
          <w:iCs/>
          <w:sz w:val="26"/>
          <w:szCs w:val="26"/>
        </w:rPr>
        <w:t xml:space="preserve"> </w:t>
      </w:r>
      <w:proofErr w:type="spellStart"/>
      <w:r w:rsidRPr="007F1D3F">
        <w:rPr>
          <w:rStyle w:val="normaltextrun"/>
          <w:i/>
          <w:iCs/>
          <w:sz w:val="26"/>
          <w:szCs w:val="26"/>
        </w:rPr>
        <w:t>chuyên</w:t>
      </w:r>
      <w:proofErr w:type="spellEnd"/>
      <w:r w:rsidRPr="007F1D3F">
        <w:rPr>
          <w:rStyle w:val="normaltextrun"/>
          <w:i/>
          <w:iCs/>
          <w:sz w:val="26"/>
          <w:szCs w:val="26"/>
        </w:rPr>
        <w:t xml:space="preserve"> </w:t>
      </w:r>
      <w:proofErr w:type="spellStart"/>
      <w:r w:rsidRPr="007F1D3F">
        <w:rPr>
          <w:rStyle w:val="normaltextrun"/>
          <w:i/>
          <w:iCs/>
          <w:sz w:val="26"/>
          <w:szCs w:val="26"/>
        </w:rPr>
        <w:t>đề</w:t>
      </w:r>
      <w:proofErr w:type="spellEnd"/>
      <w:r w:rsidRPr="007F1D3F">
        <w:rPr>
          <w:rStyle w:val="normaltextrun"/>
          <w:i/>
          <w:iCs/>
          <w:sz w:val="26"/>
          <w:szCs w:val="26"/>
        </w:rPr>
        <w:t xml:space="preserve"> Phương </w:t>
      </w:r>
      <w:proofErr w:type="spellStart"/>
      <w:r w:rsidRPr="007F1D3F">
        <w:rPr>
          <w:rStyle w:val="normaltextrun"/>
          <w:i/>
          <w:iCs/>
          <w:sz w:val="26"/>
          <w:szCs w:val="26"/>
        </w:rPr>
        <w:t>án</w:t>
      </w:r>
      <w:proofErr w:type="spellEnd"/>
      <w:r w:rsidRPr="007F1D3F">
        <w:rPr>
          <w:rStyle w:val="normaltextrun"/>
          <w:i/>
          <w:iCs/>
          <w:sz w:val="26"/>
          <w:szCs w:val="26"/>
        </w:rPr>
        <w:t xml:space="preserve"> </w:t>
      </w:r>
      <w:proofErr w:type="spellStart"/>
      <w:r w:rsidRPr="007F1D3F">
        <w:rPr>
          <w:rStyle w:val="normaltextrun"/>
          <w:i/>
          <w:iCs/>
          <w:sz w:val="26"/>
          <w:szCs w:val="26"/>
        </w:rPr>
        <w:t>phát</w:t>
      </w:r>
      <w:proofErr w:type="spellEnd"/>
      <w:r w:rsidRPr="007F1D3F">
        <w:rPr>
          <w:rStyle w:val="normaltextrun"/>
          <w:i/>
          <w:iCs/>
          <w:sz w:val="26"/>
          <w:szCs w:val="26"/>
        </w:rPr>
        <w:t xml:space="preserve"> </w:t>
      </w:r>
      <w:proofErr w:type="spellStart"/>
      <w:r w:rsidRPr="007F1D3F">
        <w:rPr>
          <w:rStyle w:val="normaltextrun"/>
          <w:i/>
          <w:iCs/>
          <w:sz w:val="26"/>
          <w:szCs w:val="26"/>
        </w:rPr>
        <w:t>triển</w:t>
      </w:r>
      <w:proofErr w:type="spellEnd"/>
      <w:r w:rsidRPr="007F1D3F">
        <w:rPr>
          <w:rStyle w:val="normaltextrun"/>
          <w:i/>
          <w:iCs/>
          <w:sz w:val="26"/>
          <w:szCs w:val="26"/>
        </w:rPr>
        <w:t xml:space="preserve"> </w:t>
      </w:r>
      <w:proofErr w:type="spellStart"/>
      <w:r w:rsidRPr="007F1D3F">
        <w:rPr>
          <w:rStyle w:val="normaltextrun"/>
          <w:i/>
          <w:iCs/>
          <w:sz w:val="26"/>
          <w:szCs w:val="26"/>
        </w:rPr>
        <w:t>tổng</w:t>
      </w:r>
      <w:proofErr w:type="spellEnd"/>
      <w:r w:rsidRPr="007F1D3F">
        <w:rPr>
          <w:rStyle w:val="normaltextrun"/>
          <w:i/>
          <w:iCs/>
          <w:sz w:val="26"/>
          <w:szCs w:val="26"/>
        </w:rPr>
        <w:t xml:space="preserve"> </w:t>
      </w:r>
      <w:proofErr w:type="spellStart"/>
      <w:r w:rsidRPr="007F1D3F">
        <w:rPr>
          <w:rStyle w:val="normaltextrun"/>
          <w:i/>
          <w:iCs/>
          <w:sz w:val="26"/>
          <w:szCs w:val="26"/>
        </w:rPr>
        <w:t>thể</w:t>
      </w:r>
      <w:proofErr w:type="spellEnd"/>
      <w:r w:rsidRPr="007F1D3F">
        <w:rPr>
          <w:rStyle w:val="normaltextrun"/>
          <w:i/>
          <w:iCs/>
          <w:sz w:val="26"/>
          <w:szCs w:val="26"/>
        </w:rPr>
        <w:t xml:space="preserve"> </w:t>
      </w:r>
      <w:proofErr w:type="spellStart"/>
      <w:r w:rsidRPr="007F1D3F">
        <w:rPr>
          <w:rStyle w:val="normaltextrun"/>
          <w:i/>
          <w:iCs/>
          <w:sz w:val="26"/>
          <w:szCs w:val="26"/>
        </w:rPr>
        <w:t>kinh</w:t>
      </w:r>
      <w:proofErr w:type="spellEnd"/>
      <w:r w:rsidRPr="007F1D3F">
        <w:rPr>
          <w:rStyle w:val="normaltextrun"/>
          <w:i/>
          <w:iCs/>
          <w:sz w:val="26"/>
          <w:szCs w:val="26"/>
        </w:rPr>
        <w:t xml:space="preserve"> </w:t>
      </w:r>
      <w:proofErr w:type="spellStart"/>
      <w:r w:rsidRPr="007F1D3F">
        <w:rPr>
          <w:rStyle w:val="normaltextrun"/>
          <w:i/>
          <w:iCs/>
          <w:sz w:val="26"/>
          <w:szCs w:val="26"/>
        </w:rPr>
        <w:t>tế</w:t>
      </w:r>
      <w:proofErr w:type="spellEnd"/>
      <w:r w:rsidRPr="007F1D3F">
        <w:rPr>
          <w:rStyle w:val="normaltextrun"/>
          <w:i/>
          <w:iCs/>
          <w:sz w:val="26"/>
          <w:szCs w:val="26"/>
        </w:rPr>
        <w:t xml:space="preserve"> - </w:t>
      </w:r>
      <w:proofErr w:type="spellStart"/>
      <w:r w:rsidRPr="007F1D3F">
        <w:rPr>
          <w:rStyle w:val="normaltextrun"/>
          <w:i/>
          <w:iCs/>
          <w:sz w:val="26"/>
          <w:szCs w:val="26"/>
        </w:rPr>
        <w:t>xã</w:t>
      </w:r>
      <w:proofErr w:type="spellEnd"/>
      <w:r w:rsidRPr="007F1D3F">
        <w:rPr>
          <w:rStyle w:val="normaltextrun"/>
          <w:i/>
          <w:iCs/>
          <w:sz w:val="26"/>
          <w:szCs w:val="26"/>
        </w:rPr>
        <w:t xml:space="preserve"> </w:t>
      </w:r>
      <w:proofErr w:type="spellStart"/>
      <w:r w:rsidRPr="007F1D3F">
        <w:rPr>
          <w:rStyle w:val="normaltextrun"/>
          <w:i/>
          <w:iCs/>
          <w:sz w:val="26"/>
          <w:szCs w:val="26"/>
        </w:rPr>
        <w:t>hội</w:t>
      </w:r>
      <w:proofErr w:type="spellEnd"/>
      <w:r w:rsidRPr="007F1D3F">
        <w:rPr>
          <w:rStyle w:val="normaltextrun"/>
          <w:i/>
          <w:iCs/>
          <w:sz w:val="26"/>
          <w:szCs w:val="26"/>
        </w:rPr>
        <w:t xml:space="preserve"> </w:t>
      </w:r>
      <w:proofErr w:type="spellStart"/>
      <w:r w:rsidRPr="007F1D3F">
        <w:rPr>
          <w:rStyle w:val="normaltextrun"/>
          <w:i/>
          <w:iCs/>
          <w:sz w:val="26"/>
          <w:szCs w:val="26"/>
        </w:rPr>
        <w:t>của</w:t>
      </w:r>
      <w:proofErr w:type="spellEnd"/>
      <w:r w:rsidRPr="007F1D3F">
        <w:rPr>
          <w:rStyle w:val="normaltextrun"/>
          <w:i/>
          <w:iCs/>
          <w:sz w:val="26"/>
          <w:szCs w:val="26"/>
        </w:rPr>
        <w:t xml:space="preserve"> </w:t>
      </w:r>
      <w:proofErr w:type="spellStart"/>
      <w:r w:rsidRPr="007F1D3F">
        <w:rPr>
          <w:rStyle w:val="normaltextrun"/>
          <w:i/>
          <w:iCs/>
          <w:sz w:val="26"/>
          <w:szCs w:val="26"/>
        </w:rPr>
        <w:t>thị</w:t>
      </w:r>
      <w:proofErr w:type="spellEnd"/>
      <w:r w:rsidRPr="007F1D3F">
        <w:rPr>
          <w:rStyle w:val="normaltextrun"/>
          <w:i/>
          <w:iCs/>
          <w:sz w:val="26"/>
          <w:szCs w:val="26"/>
        </w:rPr>
        <w:t xml:space="preserve"> </w:t>
      </w:r>
      <w:proofErr w:type="spellStart"/>
      <w:r w:rsidRPr="007F1D3F">
        <w:rPr>
          <w:rStyle w:val="normaltextrun"/>
          <w:i/>
          <w:iCs/>
          <w:sz w:val="26"/>
          <w:szCs w:val="26"/>
        </w:rPr>
        <w:t>xã</w:t>
      </w:r>
      <w:proofErr w:type="spellEnd"/>
      <w:r w:rsidRPr="007F1D3F">
        <w:rPr>
          <w:rStyle w:val="normaltextrun"/>
          <w:i/>
          <w:iCs/>
          <w:sz w:val="26"/>
          <w:szCs w:val="26"/>
        </w:rPr>
        <w:t xml:space="preserve"> Hoài </w:t>
      </w:r>
      <w:proofErr w:type="spellStart"/>
      <w:r w:rsidRPr="007F1D3F">
        <w:rPr>
          <w:rStyle w:val="normaltextrun"/>
          <w:i/>
          <w:iCs/>
          <w:sz w:val="26"/>
          <w:szCs w:val="26"/>
        </w:rPr>
        <w:t>Nhơn</w:t>
      </w:r>
      <w:proofErr w:type="spellEnd"/>
      <w:r w:rsidRPr="007F1D3F">
        <w:rPr>
          <w:rStyle w:val="normaltextrun"/>
          <w:i/>
          <w:iCs/>
          <w:sz w:val="26"/>
          <w:szCs w:val="26"/>
        </w:rPr>
        <w:t xml:space="preserve"> </w:t>
      </w:r>
      <w:proofErr w:type="spellStart"/>
      <w:r w:rsidRPr="007F1D3F">
        <w:rPr>
          <w:rStyle w:val="normaltextrun"/>
          <w:i/>
          <w:iCs/>
          <w:sz w:val="26"/>
          <w:szCs w:val="26"/>
        </w:rPr>
        <w:t>thời</w:t>
      </w:r>
      <w:proofErr w:type="spellEnd"/>
      <w:r w:rsidRPr="007F1D3F">
        <w:rPr>
          <w:rStyle w:val="normaltextrun"/>
          <w:i/>
          <w:iCs/>
          <w:sz w:val="26"/>
          <w:szCs w:val="26"/>
        </w:rPr>
        <w:t xml:space="preserve"> </w:t>
      </w:r>
      <w:proofErr w:type="spellStart"/>
      <w:r w:rsidRPr="007F1D3F">
        <w:rPr>
          <w:rStyle w:val="normaltextrun"/>
          <w:i/>
          <w:iCs/>
          <w:sz w:val="26"/>
          <w:szCs w:val="26"/>
        </w:rPr>
        <w:t>kỳ</w:t>
      </w:r>
      <w:proofErr w:type="spellEnd"/>
      <w:r w:rsidRPr="007F1D3F">
        <w:rPr>
          <w:rStyle w:val="normaltextrun"/>
          <w:i/>
          <w:iCs/>
          <w:sz w:val="26"/>
          <w:szCs w:val="26"/>
        </w:rPr>
        <w:t xml:space="preserve"> 2021-2030 </w:t>
      </w:r>
      <w:proofErr w:type="spellStart"/>
      <w:r w:rsidRPr="007F1D3F">
        <w:rPr>
          <w:rStyle w:val="normaltextrun"/>
          <w:i/>
          <w:iCs/>
          <w:sz w:val="26"/>
          <w:szCs w:val="26"/>
        </w:rPr>
        <w:t>tích</w:t>
      </w:r>
      <w:proofErr w:type="spellEnd"/>
      <w:r w:rsidRPr="007F1D3F">
        <w:rPr>
          <w:rStyle w:val="normaltextrun"/>
          <w:i/>
          <w:iCs/>
          <w:sz w:val="26"/>
          <w:szCs w:val="26"/>
        </w:rPr>
        <w:t xml:space="preserve"> </w:t>
      </w:r>
      <w:proofErr w:type="spellStart"/>
      <w:r w:rsidRPr="007F1D3F">
        <w:rPr>
          <w:rStyle w:val="normaltextrun"/>
          <w:i/>
          <w:iCs/>
          <w:sz w:val="26"/>
          <w:szCs w:val="26"/>
        </w:rPr>
        <w:t>hợp</w:t>
      </w:r>
      <w:proofErr w:type="spellEnd"/>
      <w:r w:rsidRPr="007F1D3F">
        <w:rPr>
          <w:rStyle w:val="normaltextrun"/>
          <w:i/>
          <w:iCs/>
          <w:sz w:val="26"/>
          <w:szCs w:val="26"/>
        </w:rPr>
        <w:t xml:space="preserve"> </w:t>
      </w:r>
      <w:proofErr w:type="spellStart"/>
      <w:r w:rsidRPr="007F1D3F">
        <w:rPr>
          <w:rStyle w:val="normaltextrun"/>
          <w:i/>
          <w:iCs/>
          <w:sz w:val="26"/>
          <w:szCs w:val="26"/>
        </w:rPr>
        <w:t>vào</w:t>
      </w:r>
      <w:proofErr w:type="spellEnd"/>
      <w:r w:rsidRPr="007F1D3F">
        <w:rPr>
          <w:rStyle w:val="normaltextrun"/>
          <w:i/>
          <w:iCs/>
          <w:sz w:val="26"/>
          <w:szCs w:val="26"/>
        </w:rPr>
        <w:t xml:space="preserve"> Quy </w:t>
      </w:r>
      <w:proofErr w:type="spellStart"/>
      <w:r w:rsidRPr="007F1D3F">
        <w:rPr>
          <w:rStyle w:val="normaltextrun"/>
          <w:i/>
          <w:iCs/>
          <w:sz w:val="26"/>
          <w:szCs w:val="26"/>
        </w:rPr>
        <w:t>hoạch</w:t>
      </w:r>
      <w:proofErr w:type="spellEnd"/>
      <w:r w:rsidRPr="007F1D3F">
        <w:rPr>
          <w:rStyle w:val="normaltextrun"/>
          <w:i/>
          <w:iCs/>
          <w:sz w:val="26"/>
          <w:szCs w:val="26"/>
        </w:rPr>
        <w:t xml:space="preserve"> </w:t>
      </w:r>
      <w:proofErr w:type="spellStart"/>
      <w:r w:rsidRPr="007F1D3F">
        <w:rPr>
          <w:rStyle w:val="normaltextrun"/>
          <w:i/>
          <w:iCs/>
          <w:sz w:val="26"/>
          <w:szCs w:val="26"/>
        </w:rPr>
        <w:t>tỉnh</w:t>
      </w:r>
      <w:proofErr w:type="spellEnd"/>
      <w:r w:rsidRPr="007F1D3F">
        <w:rPr>
          <w:rStyle w:val="normaltextrun"/>
          <w:i/>
          <w:iCs/>
          <w:sz w:val="26"/>
          <w:szCs w:val="26"/>
        </w:rPr>
        <w:t xml:space="preserve"> </w:t>
      </w:r>
      <w:proofErr w:type="spellStart"/>
      <w:r w:rsidRPr="007F1D3F">
        <w:rPr>
          <w:rStyle w:val="normaltextrun"/>
          <w:i/>
          <w:iCs/>
          <w:sz w:val="26"/>
          <w:szCs w:val="26"/>
        </w:rPr>
        <w:t>thời</w:t>
      </w:r>
      <w:proofErr w:type="spellEnd"/>
      <w:r w:rsidRPr="007F1D3F">
        <w:rPr>
          <w:rStyle w:val="normaltextrun"/>
          <w:i/>
          <w:iCs/>
          <w:sz w:val="26"/>
          <w:szCs w:val="26"/>
        </w:rPr>
        <w:t xml:space="preserve"> </w:t>
      </w:r>
      <w:proofErr w:type="spellStart"/>
      <w:r w:rsidRPr="007F1D3F">
        <w:rPr>
          <w:rStyle w:val="normaltextrun"/>
          <w:i/>
          <w:iCs/>
          <w:sz w:val="26"/>
          <w:szCs w:val="26"/>
        </w:rPr>
        <w:t>kỳ</w:t>
      </w:r>
      <w:proofErr w:type="spellEnd"/>
      <w:r w:rsidRPr="007F1D3F">
        <w:rPr>
          <w:rStyle w:val="normaltextrun"/>
          <w:i/>
          <w:iCs/>
          <w:sz w:val="26"/>
          <w:szCs w:val="26"/>
        </w:rPr>
        <w:t xml:space="preserve"> 2021-2030, </w:t>
      </w:r>
      <w:proofErr w:type="spellStart"/>
      <w:r w:rsidRPr="007F1D3F">
        <w:rPr>
          <w:rStyle w:val="normaltextrun"/>
          <w:i/>
          <w:iCs/>
          <w:sz w:val="26"/>
          <w:szCs w:val="26"/>
        </w:rPr>
        <w:t>tầm</w:t>
      </w:r>
      <w:proofErr w:type="spellEnd"/>
      <w:r w:rsidRPr="007F1D3F">
        <w:rPr>
          <w:rStyle w:val="normaltextrun"/>
          <w:i/>
          <w:iCs/>
          <w:sz w:val="26"/>
          <w:szCs w:val="26"/>
        </w:rPr>
        <w:t xml:space="preserve"> </w:t>
      </w:r>
      <w:proofErr w:type="spellStart"/>
      <w:r w:rsidRPr="007F1D3F">
        <w:rPr>
          <w:rStyle w:val="normaltextrun"/>
          <w:i/>
          <w:iCs/>
          <w:sz w:val="26"/>
          <w:szCs w:val="26"/>
        </w:rPr>
        <w:t>nhìn</w:t>
      </w:r>
      <w:proofErr w:type="spellEnd"/>
      <w:r w:rsidRPr="007F1D3F">
        <w:rPr>
          <w:rStyle w:val="normaltextrun"/>
          <w:i/>
          <w:iCs/>
          <w:sz w:val="26"/>
          <w:szCs w:val="26"/>
        </w:rPr>
        <w:t xml:space="preserve"> </w:t>
      </w:r>
      <w:proofErr w:type="spellStart"/>
      <w:r w:rsidRPr="007F1D3F">
        <w:rPr>
          <w:rStyle w:val="normaltextrun"/>
          <w:i/>
          <w:iCs/>
          <w:sz w:val="26"/>
          <w:szCs w:val="26"/>
        </w:rPr>
        <w:t>đến</w:t>
      </w:r>
      <w:proofErr w:type="spellEnd"/>
      <w:r w:rsidRPr="007F1D3F">
        <w:rPr>
          <w:rStyle w:val="normaltextrun"/>
          <w:i/>
          <w:iCs/>
          <w:sz w:val="26"/>
          <w:szCs w:val="26"/>
        </w:rPr>
        <w:t xml:space="preserve"> </w:t>
      </w:r>
      <w:proofErr w:type="spellStart"/>
      <w:r w:rsidRPr="007F1D3F">
        <w:rPr>
          <w:rStyle w:val="normaltextrun"/>
          <w:i/>
          <w:iCs/>
          <w:sz w:val="26"/>
          <w:szCs w:val="26"/>
        </w:rPr>
        <w:t>năm</w:t>
      </w:r>
      <w:proofErr w:type="spellEnd"/>
      <w:r w:rsidRPr="007F1D3F">
        <w:rPr>
          <w:rStyle w:val="normaltextrun"/>
          <w:i/>
          <w:iCs/>
          <w:sz w:val="26"/>
          <w:szCs w:val="26"/>
        </w:rPr>
        <w:t xml:space="preserve"> 2050)</w:t>
      </w:r>
    </w:p>
    <w:p w14:paraId="7E4E4AF0" w14:textId="46356963" w:rsidR="00A1500C" w:rsidRPr="007F1D3F" w:rsidRDefault="00374A9B" w:rsidP="006634B3">
      <w:pPr>
        <w:tabs>
          <w:tab w:val="left" w:pos="851"/>
        </w:tabs>
        <w:spacing w:before="120" w:after="120"/>
        <w:jc w:val="both"/>
        <w:outlineLvl w:val="1"/>
        <w:rPr>
          <w:b/>
          <w:i/>
          <w:iCs/>
          <w:sz w:val="26"/>
          <w:szCs w:val="26"/>
          <w:lang w:val="vi-VN"/>
        </w:rPr>
      </w:pPr>
      <w:bookmarkStart w:id="204" w:name="_Toc169595919"/>
      <w:r w:rsidRPr="007F1D3F">
        <w:rPr>
          <w:b/>
          <w:i/>
          <w:iCs/>
          <w:sz w:val="26"/>
          <w:szCs w:val="26"/>
          <w:lang w:val="vi-VN"/>
        </w:rPr>
        <w:t xml:space="preserve">2.6.3. </w:t>
      </w:r>
      <w:r w:rsidR="00A1500C" w:rsidRPr="007F1D3F">
        <w:rPr>
          <w:b/>
          <w:i/>
          <w:iCs/>
          <w:sz w:val="26"/>
          <w:szCs w:val="26"/>
          <w:lang w:val="vi-VN"/>
        </w:rPr>
        <w:t>Đánh giá sơ bộ về hiện trạng khu vực lập quy hoạch</w:t>
      </w:r>
      <w:bookmarkEnd w:id="204"/>
    </w:p>
    <w:p w14:paraId="1C9DD905" w14:textId="0D1E681A" w:rsidR="00A1500C" w:rsidRPr="007F1D3F" w:rsidRDefault="00374A9B" w:rsidP="00374A9B">
      <w:pPr>
        <w:pStyle w:val="paragraph"/>
        <w:spacing w:before="0" w:beforeAutospacing="0" w:after="120" w:afterAutospacing="0"/>
        <w:ind w:right="90" w:firstLine="567"/>
        <w:jc w:val="both"/>
        <w:textAlignment w:val="baseline"/>
        <w:rPr>
          <w:rStyle w:val="normaltextrun"/>
          <w:i/>
          <w:iCs/>
          <w:sz w:val="26"/>
          <w:szCs w:val="26"/>
        </w:rPr>
      </w:pPr>
      <w:r w:rsidRPr="007F1D3F">
        <w:rPr>
          <w:rStyle w:val="normaltextrun"/>
          <w:i/>
          <w:iCs/>
          <w:sz w:val="26"/>
          <w:szCs w:val="26"/>
          <w:lang w:val="vi-VN"/>
        </w:rPr>
        <w:t xml:space="preserve">a) </w:t>
      </w:r>
      <w:r w:rsidR="00A1500C" w:rsidRPr="007F1D3F">
        <w:rPr>
          <w:rStyle w:val="normaltextrun"/>
          <w:i/>
          <w:iCs/>
          <w:sz w:val="26"/>
          <w:szCs w:val="26"/>
          <w:lang w:val="vi-VN"/>
        </w:rPr>
        <w:t>Về phát triển kinh tế</w:t>
      </w:r>
    </w:p>
    <w:p w14:paraId="686BA5DD" w14:textId="77777777" w:rsidR="00FE531B" w:rsidRPr="007F1D3F" w:rsidRDefault="00FE531B" w:rsidP="00FE531B">
      <w:pPr>
        <w:pStyle w:val="bac-bullet01"/>
        <w:numPr>
          <w:ilvl w:val="0"/>
          <w:numId w:val="0"/>
        </w:numPr>
        <w:tabs>
          <w:tab w:val="left" w:pos="360"/>
        </w:tabs>
        <w:spacing w:after="120" w:line="276" w:lineRule="auto"/>
        <w:ind w:firstLine="567"/>
        <w:jc w:val="both"/>
        <w:rPr>
          <w:rFonts w:ascii="Times New Roman" w:hAnsi="Times New Roman" w:cs="Times New Roman"/>
          <w:sz w:val="26"/>
          <w:szCs w:val="26"/>
          <w:lang w:val="pt-BR"/>
        </w:rPr>
      </w:pPr>
      <w:r w:rsidRPr="007F1D3F">
        <w:rPr>
          <w:rFonts w:ascii="Times New Roman" w:hAnsi="Times New Roman" w:cs="Times New Roman"/>
          <w:sz w:val="26"/>
          <w:szCs w:val="26"/>
          <w:lang w:val="pt-BR"/>
        </w:rPr>
        <w:t>Mặc dù gặp nhiều khó khăn do tình hình dịch bệnh diễn biến phức tạp khiến tốc độ tăng trưởng giá trị sản xuất của thị xã bị chững lại nhưng tổng giá trị sản xuất các ngành kinh tế vẫn duy trì được mức tăng trưởng dương.</w:t>
      </w:r>
    </w:p>
    <w:p w14:paraId="04C6EB87" w14:textId="39230D7E" w:rsidR="00FE531B" w:rsidRPr="007F1D3F" w:rsidRDefault="00FE531B" w:rsidP="00FE531B">
      <w:pPr>
        <w:pStyle w:val="bac-bullet01"/>
        <w:numPr>
          <w:ilvl w:val="0"/>
          <w:numId w:val="0"/>
        </w:numPr>
        <w:tabs>
          <w:tab w:val="left" w:pos="360"/>
        </w:tabs>
        <w:spacing w:after="120" w:line="276" w:lineRule="auto"/>
        <w:ind w:firstLine="567"/>
        <w:jc w:val="both"/>
        <w:rPr>
          <w:rFonts w:ascii="Times New Roman" w:hAnsi="Times New Roman" w:cs="Times New Roman"/>
          <w:sz w:val="26"/>
          <w:szCs w:val="26"/>
          <w:lang w:val="pt-BR"/>
        </w:rPr>
      </w:pPr>
      <w:r w:rsidRPr="007F1D3F">
        <w:rPr>
          <w:rFonts w:ascii="Times New Roman" w:hAnsi="Times New Roman" w:cs="Times New Roman"/>
          <w:sz w:val="26"/>
          <w:szCs w:val="26"/>
          <w:lang w:val="pt-BR"/>
        </w:rPr>
        <w:t>Tổng giá trị sản xuất tăng trưởng khá, năm 2020 đạt 26.248,7 tỷ đồng (giá so sánh năm 2010),</w:t>
      </w:r>
      <w:r w:rsidR="00584CE9" w:rsidRPr="007F1D3F">
        <w:rPr>
          <w:rFonts w:ascii="Times New Roman" w:hAnsi="Times New Roman" w:cs="Times New Roman"/>
          <w:sz w:val="26"/>
          <w:szCs w:val="26"/>
          <w:lang w:val="pt-BR"/>
        </w:rPr>
        <w:t xml:space="preserve"> đến năm 2023 đạt</w:t>
      </w:r>
      <w:r w:rsidR="007C11E7" w:rsidRPr="007F1D3F">
        <w:rPr>
          <w:rFonts w:ascii="Times New Roman" w:hAnsi="Times New Roman" w:cs="Times New Roman"/>
          <w:sz w:val="26"/>
          <w:szCs w:val="26"/>
          <w:lang w:val="pt-BR"/>
        </w:rPr>
        <w:t xml:space="preserve"> 37.291,7 tỷ đồng</w:t>
      </w:r>
      <w:r w:rsidR="00227C73" w:rsidRPr="007F1D3F">
        <w:rPr>
          <w:rFonts w:ascii="Times New Roman" w:hAnsi="Times New Roman" w:cs="Times New Roman"/>
          <w:sz w:val="26"/>
          <w:szCs w:val="26"/>
          <w:lang w:val="pt-BR"/>
        </w:rPr>
        <w:t xml:space="preserve">, tốc dộ tăng </w:t>
      </w:r>
      <w:r w:rsidR="00221412" w:rsidRPr="007F1D3F">
        <w:rPr>
          <w:rFonts w:ascii="Times New Roman" w:hAnsi="Times New Roman" w:cs="Times New Roman"/>
          <w:sz w:val="26"/>
          <w:szCs w:val="26"/>
          <w:lang w:val="pt-BR"/>
        </w:rPr>
        <w:t>bình quân năm đạt 14,52%</w:t>
      </w:r>
      <w:r w:rsidR="007C11E7" w:rsidRPr="007F1D3F">
        <w:rPr>
          <w:rFonts w:ascii="Times New Roman" w:hAnsi="Times New Roman" w:cs="Times New Roman"/>
          <w:sz w:val="26"/>
          <w:szCs w:val="26"/>
          <w:lang w:val="pt-BR"/>
        </w:rPr>
        <w:t>.</w:t>
      </w:r>
      <w:r w:rsidRPr="007F1D3F">
        <w:rPr>
          <w:rFonts w:ascii="Times New Roman" w:hAnsi="Times New Roman" w:cs="Times New Roman"/>
          <w:sz w:val="26"/>
          <w:szCs w:val="26"/>
          <w:lang w:val="pt-BR"/>
        </w:rPr>
        <w:t xml:space="preserve"> Trong đó: công nghiệp và xây dựng </w:t>
      </w:r>
      <w:r w:rsidR="006E09AE" w:rsidRPr="007F1D3F">
        <w:rPr>
          <w:rFonts w:ascii="Times New Roman" w:hAnsi="Times New Roman" w:cs="Times New Roman"/>
          <w:sz w:val="26"/>
          <w:szCs w:val="26"/>
          <w:lang w:val="pt-BR"/>
        </w:rPr>
        <w:t>đạt 25.535,7 tỷ đồng</w:t>
      </w:r>
      <w:r w:rsidR="00221412" w:rsidRPr="007F1D3F">
        <w:rPr>
          <w:rFonts w:ascii="Times New Roman" w:hAnsi="Times New Roman" w:cs="Times New Roman"/>
          <w:sz w:val="26"/>
          <w:szCs w:val="26"/>
          <w:lang w:val="pt-BR"/>
        </w:rPr>
        <w:t xml:space="preserve"> (17,99%)</w:t>
      </w:r>
      <w:r w:rsidR="006E09AE" w:rsidRPr="007F1D3F">
        <w:rPr>
          <w:rFonts w:ascii="Times New Roman" w:hAnsi="Times New Roman" w:cs="Times New Roman"/>
          <w:sz w:val="26"/>
          <w:szCs w:val="26"/>
          <w:lang w:val="pt-BR"/>
        </w:rPr>
        <w:t>;</w:t>
      </w:r>
      <w:r w:rsidRPr="007F1D3F">
        <w:rPr>
          <w:rFonts w:ascii="Times New Roman" w:hAnsi="Times New Roman" w:cs="Times New Roman"/>
          <w:sz w:val="26"/>
          <w:szCs w:val="26"/>
          <w:lang w:val="pt-BR"/>
        </w:rPr>
        <w:t xml:space="preserve"> thương mại dịch vụ </w:t>
      </w:r>
      <w:r w:rsidR="00227C73" w:rsidRPr="007F1D3F">
        <w:rPr>
          <w:rFonts w:ascii="Times New Roman" w:hAnsi="Times New Roman" w:cs="Times New Roman"/>
          <w:sz w:val="26"/>
          <w:szCs w:val="26"/>
          <w:lang w:val="pt-BR"/>
        </w:rPr>
        <w:t>đạt 5.937,6 tỷ đồng</w:t>
      </w:r>
      <w:r w:rsidR="00845507" w:rsidRPr="007F1D3F">
        <w:rPr>
          <w:rFonts w:ascii="Times New Roman" w:hAnsi="Times New Roman" w:cs="Times New Roman"/>
          <w:sz w:val="26"/>
          <w:szCs w:val="26"/>
          <w:lang w:val="pt-BR"/>
        </w:rPr>
        <w:t xml:space="preserve"> (11,89%)</w:t>
      </w:r>
      <w:r w:rsidRPr="007F1D3F">
        <w:rPr>
          <w:rFonts w:ascii="Times New Roman" w:hAnsi="Times New Roman" w:cs="Times New Roman"/>
          <w:sz w:val="26"/>
          <w:szCs w:val="26"/>
          <w:lang w:val="pt-BR"/>
        </w:rPr>
        <w:t xml:space="preserve">; nông, lâm, ngư nghiệp </w:t>
      </w:r>
      <w:r w:rsidR="00227C73" w:rsidRPr="007F1D3F">
        <w:rPr>
          <w:rFonts w:ascii="Times New Roman" w:hAnsi="Times New Roman" w:cs="Times New Roman"/>
          <w:sz w:val="26"/>
          <w:szCs w:val="26"/>
          <w:lang w:val="pt-BR"/>
        </w:rPr>
        <w:t>đạt 5.818,4 tỷ đồng</w:t>
      </w:r>
      <w:r w:rsidR="00845507" w:rsidRPr="007F1D3F">
        <w:rPr>
          <w:rFonts w:ascii="Times New Roman" w:hAnsi="Times New Roman" w:cs="Times New Roman"/>
          <w:sz w:val="26"/>
          <w:szCs w:val="26"/>
          <w:lang w:val="pt-BR"/>
        </w:rPr>
        <w:t xml:space="preserve"> (3,65%)</w:t>
      </w:r>
      <w:r w:rsidRPr="007F1D3F">
        <w:rPr>
          <w:rFonts w:ascii="Times New Roman" w:hAnsi="Times New Roman" w:cs="Times New Roman"/>
          <w:sz w:val="26"/>
          <w:szCs w:val="26"/>
          <w:lang w:val="pt-BR"/>
        </w:rPr>
        <w:t>.</w:t>
      </w:r>
      <w:r w:rsidR="009E7589" w:rsidRPr="007F1D3F">
        <w:rPr>
          <w:rFonts w:ascii="Times New Roman" w:hAnsi="Times New Roman" w:cs="Times New Roman"/>
          <w:sz w:val="26"/>
          <w:szCs w:val="26"/>
          <w:lang w:val="pt-BR"/>
        </w:rPr>
        <w:t xml:space="preserve"> Giai đoạn 2016-2020, tổng giá trị sản xuất tăng 1,8% so với giai đoạn </w:t>
      </w:r>
      <w:r w:rsidR="005B568D" w:rsidRPr="007F1D3F">
        <w:rPr>
          <w:rFonts w:ascii="Times New Roman" w:hAnsi="Times New Roman" w:cs="Times New Roman"/>
          <w:sz w:val="26"/>
          <w:szCs w:val="26"/>
          <w:lang w:val="pt-BR"/>
        </w:rPr>
        <w:t>2011-2015.</w:t>
      </w:r>
      <w:r w:rsidR="00584CE9" w:rsidRPr="007F1D3F">
        <w:rPr>
          <w:rFonts w:ascii="Times New Roman" w:hAnsi="Times New Roman" w:cs="Times New Roman"/>
          <w:sz w:val="26"/>
          <w:szCs w:val="26"/>
          <w:lang w:val="pt-BR"/>
        </w:rPr>
        <w:t xml:space="preserve"> </w:t>
      </w:r>
    </w:p>
    <w:p w14:paraId="18D141BE" w14:textId="5D933171" w:rsidR="002A6848" w:rsidRPr="007F1D3F" w:rsidRDefault="002A6848" w:rsidP="002A6848">
      <w:pPr>
        <w:pStyle w:val="bac-bullet01"/>
        <w:numPr>
          <w:ilvl w:val="0"/>
          <w:numId w:val="0"/>
        </w:numPr>
        <w:tabs>
          <w:tab w:val="left" w:pos="360"/>
        </w:tabs>
        <w:spacing w:after="120" w:line="276" w:lineRule="auto"/>
        <w:ind w:firstLine="567"/>
        <w:jc w:val="both"/>
        <w:rPr>
          <w:rFonts w:ascii="Times New Roman" w:hAnsi="Times New Roman" w:cs="Times New Roman"/>
          <w:sz w:val="26"/>
          <w:szCs w:val="26"/>
          <w:lang w:val="pt-BR"/>
        </w:rPr>
      </w:pPr>
      <w:r w:rsidRPr="007F1D3F">
        <w:rPr>
          <w:rFonts w:ascii="Times New Roman" w:hAnsi="Times New Roman" w:cs="Times New Roman"/>
          <w:sz w:val="26"/>
          <w:szCs w:val="26"/>
          <w:lang w:val="pt-BR"/>
        </w:rPr>
        <w:t>Cơ cấu kinh tế chuyển dịch đúng hướng</w:t>
      </w:r>
      <w:r w:rsidR="009240E9" w:rsidRPr="007F1D3F">
        <w:rPr>
          <w:rFonts w:ascii="Times New Roman" w:hAnsi="Times New Roman" w:cs="Times New Roman"/>
          <w:sz w:val="26"/>
          <w:szCs w:val="26"/>
          <w:lang w:val="pt-BR"/>
        </w:rPr>
        <w:t xml:space="preserve">: </w:t>
      </w:r>
      <w:r w:rsidRPr="007F1D3F">
        <w:rPr>
          <w:rFonts w:ascii="Times New Roman" w:hAnsi="Times New Roman" w:cs="Times New Roman"/>
          <w:sz w:val="26"/>
          <w:szCs w:val="26"/>
          <w:lang w:val="pt-BR"/>
        </w:rPr>
        <w:t>công nghiệp</w:t>
      </w:r>
      <w:r w:rsidR="008743A2" w:rsidRPr="007F1D3F">
        <w:rPr>
          <w:rFonts w:ascii="Times New Roman" w:hAnsi="Times New Roman" w:cs="Times New Roman"/>
          <w:sz w:val="26"/>
          <w:szCs w:val="26"/>
          <w:lang w:val="pt-BR"/>
        </w:rPr>
        <w:t xml:space="preserve"> -</w:t>
      </w:r>
      <w:r w:rsidRPr="007F1D3F">
        <w:rPr>
          <w:rFonts w:ascii="Times New Roman" w:hAnsi="Times New Roman" w:cs="Times New Roman"/>
          <w:sz w:val="26"/>
          <w:szCs w:val="26"/>
          <w:lang w:val="pt-BR"/>
        </w:rPr>
        <w:t xml:space="preserve"> xây dựng</w:t>
      </w:r>
      <w:r w:rsidR="008743A2" w:rsidRPr="007F1D3F">
        <w:rPr>
          <w:rFonts w:ascii="Times New Roman" w:hAnsi="Times New Roman" w:cs="Times New Roman"/>
          <w:sz w:val="26"/>
          <w:szCs w:val="26"/>
          <w:lang w:val="pt-BR"/>
        </w:rPr>
        <w:t xml:space="preserve"> chiếm 62%;</w:t>
      </w:r>
      <w:r w:rsidRPr="007F1D3F">
        <w:rPr>
          <w:rFonts w:ascii="Times New Roman" w:hAnsi="Times New Roman" w:cs="Times New Roman"/>
          <w:sz w:val="26"/>
          <w:szCs w:val="26"/>
          <w:lang w:val="pt-BR"/>
        </w:rPr>
        <w:t xml:space="preserve"> dịch vụ chiếm </w:t>
      </w:r>
      <w:r w:rsidR="008743A2" w:rsidRPr="007F1D3F">
        <w:rPr>
          <w:rFonts w:ascii="Times New Roman" w:hAnsi="Times New Roman" w:cs="Times New Roman"/>
          <w:sz w:val="26"/>
          <w:szCs w:val="26"/>
          <w:lang w:val="pt-BR"/>
        </w:rPr>
        <w:t>20,4</w:t>
      </w:r>
      <w:r w:rsidRPr="007F1D3F">
        <w:rPr>
          <w:rFonts w:ascii="Times New Roman" w:hAnsi="Times New Roman" w:cs="Times New Roman"/>
          <w:sz w:val="26"/>
          <w:szCs w:val="26"/>
          <w:lang w:val="pt-BR"/>
        </w:rPr>
        <w:t xml:space="preserve">%, ngư-nông-lâm nghiệp chiếm </w:t>
      </w:r>
      <w:r w:rsidR="008743A2" w:rsidRPr="007F1D3F">
        <w:rPr>
          <w:rFonts w:ascii="Times New Roman" w:hAnsi="Times New Roman" w:cs="Times New Roman"/>
          <w:sz w:val="26"/>
          <w:szCs w:val="26"/>
          <w:lang w:val="pt-BR"/>
        </w:rPr>
        <w:t>17,7</w:t>
      </w:r>
      <w:r w:rsidRPr="007F1D3F">
        <w:rPr>
          <w:rFonts w:ascii="Times New Roman" w:hAnsi="Times New Roman" w:cs="Times New Roman"/>
          <w:sz w:val="26"/>
          <w:szCs w:val="26"/>
          <w:lang w:val="pt-BR"/>
        </w:rPr>
        <w:t xml:space="preserve">%. </w:t>
      </w:r>
    </w:p>
    <w:p w14:paraId="2ED3D15E" w14:textId="77777777" w:rsidR="002A6848" w:rsidRPr="007F1D3F" w:rsidRDefault="002A6848" w:rsidP="002A6848">
      <w:pPr>
        <w:pStyle w:val="bac-bullet01"/>
        <w:numPr>
          <w:ilvl w:val="0"/>
          <w:numId w:val="0"/>
        </w:numPr>
        <w:tabs>
          <w:tab w:val="left" w:pos="360"/>
        </w:tabs>
        <w:spacing w:after="120" w:line="276" w:lineRule="auto"/>
        <w:ind w:firstLine="567"/>
        <w:jc w:val="both"/>
        <w:rPr>
          <w:rFonts w:ascii="Times New Roman" w:hAnsi="Times New Roman" w:cs="Times New Roman"/>
          <w:sz w:val="26"/>
          <w:szCs w:val="26"/>
          <w:lang w:val="pt-BR"/>
        </w:rPr>
      </w:pPr>
      <w:r w:rsidRPr="007F1D3F">
        <w:rPr>
          <w:rFonts w:ascii="Times New Roman" w:hAnsi="Times New Roman" w:cs="Times New Roman"/>
          <w:sz w:val="26"/>
          <w:szCs w:val="26"/>
          <w:lang w:val="pt-BR"/>
        </w:rPr>
        <w:t>Theo xu hướng chuyển dịch kinh tế, cơ cấu lao động thời gian qua cũng chuyển dịch theo hướng tiến bộ, tăng tỷ trọng lao động phi nông nghiệp và giảm tỷ trọng lao động nông nghiệp.</w:t>
      </w:r>
    </w:p>
    <w:p w14:paraId="0761B6BB" w14:textId="47899230" w:rsidR="00C06B70" w:rsidRPr="007F1D3F" w:rsidRDefault="00C06B70" w:rsidP="002A6848">
      <w:pPr>
        <w:pStyle w:val="bac-bullet01"/>
        <w:numPr>
          <w:ilvl w:val="0"/>
          <w:numId w:val="0"/>
        </w:numPr>
        <w:tabs>
          <w:tab w:val="left" w:pos="360"/>
        </w:tabs>
        <w:spacing w:after="120" w:line="276" w:lineRule="auto"/>
        <w:ind w:firstLine="567"/>
        <w:jc w:val="both"/>
        <w:rPr>
          <w:rFonts w:ascii="Times New Roman" w:hAnsi="Times New Roman" w:cs="Times New Roman"/>
          <w:sz w:val="26"/>
          <w:szCs w:val="26"/>
          <w:lang w:val="pt-BR"/>
        </w:rPr>
      </w:pPr>
      <w:r w:rsidRPr="007F1D3F">
        <w:rPr>
          <w:rFonts w:ascii="Times New Roman" w:hAnsi="Times New Roman" w:cs="Times New Roman"/>
          <w:sz w:val="26"/>
          <w:szCs w:val="26"/>
          <w:lang w:val="pt-BR"/>
        </w:rPr>
        <w:t>Đối với các ngành kinh tế:</w:t>
      </w:r>
    </w:p>
    <w:p w14:paraId="13BC143C" w14:textId="77259CAF" w:rsidR="00567D06" w:rsidRPr="007F1D3F" w:rsidRDefault="00C06B70" w:rsidP="00567D06">
      <w:pPr>
        <w:pStyle w:val="bac-bullet01"/>
        <w:numPr>
          <w:ilvl w:val="0"/>
          <w:numId w:val="0"/>
        </w:numPr>
        <w:tabs>
          <w:tab w:val="left" w:pos="360"/>
        </w:tabs>
        <w:spacing w:after="120" w:line="276" w:lineRule="auto"/>
        <w:ind w:firstLine="567"/>
        <w:jc w:val="both"/>
        <w:rPr>
          <w:rFonts w:ascii="Times New Roman" w:hAnsi="Times New Roman" w:cs="Times New Roman"/>
          <w:sz w:val="26"/>
          <w:szCs w:val="26"/>
          <w:lang w:val="pt-BR"/>
        </w:rPr>
      </w:pPr>
      <w:r w:rsidRPr="007F1D3F">
        <w:rPr>
          <w:rFonts w:ascii="Times New Roman" w:hAnsi="Times New Roman" w:cs="Times New Roman"/>
          <w:sz w:val="26"/>
          <w:szCs w:val="26"/>
          <w:lang w:val="pt-BR"/>
        </w:rPr>
        <w:t xml:space="preserve">- </w:t>
      </w:r>
      <w:r w:rsidR="00180208" w:rsidRPr="007F1D3F">
        <w:rPr>
          <w:rFonts w:ascii="Times New Roman" w:hAnsi="Times New Roman" w:cs="Times New Roman"/>
          <w:sz w:val="26"/>
          <w:szCs w:val="26"/>
          <w:lang w:val="pt-BR"/>
        </w:rPr>
        <w:t xml:space="preserve">Ngành nông, lâm, thủy sản: </w:t>
      </w:r>
      <w:r w:rsidR="00567D06" w:rsidRPr="007F1D3F">
        <w:rPr>
          <w:rFonts w:ascii="Times New Roman" w:hAnsi="Times New Roman" w:cs="Times New Roman"/>
          <w:sz w:val="26"/>
          <w:szCs w:val="26"/>
          <w:lang w:val="pt-BR"/>
        </w:rPr>
        <w:t>Sản xuất nông, lâm</w:t>
      </w:r>
      <w:r w:rsidR="00D93706" w:rsidRPr="007F1D3F">
        <w:rPr>
          <w:rFonts w:ascii="Times New Roman" w:hAnsi="Times New Roman" w:cs="Times New Roman"/>
          <w:sz w:val="26"/>
          <w:szCs w:val="26"/>
          <w:lang w:val="pt-BR"/>
        </w:rPr>
        <w:t xml:space="preserve"> thủy sản</w:t>
      </w:r>
      <w:r w:rsidR="00567D06" w:rsidRPr="007F1D3F">
        <w:rPr>
          <w:rFonts w:ascii="Times New Roman" w:hAnsi="Times New Roman" w:cs="Times New Roman"/>
          <w:sz w:val="26"/>
          <w:szCs w:val="26"/>
          <w:lang w:val="pt-BR"/>
        </w:rPr>
        <w:t xml:space="preserve"> phát triển tương đối toàn diện, sản xuất hàng hoá theo chuỗi, nâng cao hiệu quả kinh tế; cơ cấu kinh tế nông nghiệp chuyển dịch theo hướng tích cực.</w:t>
      </w:r>
    </w:p>
    <w:p w14:paraId="4BA5D1FD" w14:textId="434AA65E" w:rsidR="004E0204" w:rsidRPr="007F1D3F" w:rsidRDefault="00567D06" w:rsidP="004E0204">
      <w:pPr>
        <w:pStyle w:val="bac-bullet01"/>
        <w:numPr>
          <w:ilvl w:val="0"/>
          <w:numId w:val="0"/>
        </w:numPr>
        <w:tabs>
          <w:tab w:val="left" w:pos="360"/>
        </w:tabs>
        <w:spacing w:after="120" w:line="276" w:lineRule="auto"/>
        <w:ind w:firstLine="567"/>
        <w:jc w:val="both"/>
        <w:rPr>
          <w:rFonts w:ascii="Times New Roman" w:hAnsi="Times New Roman" w:cs="Times New Roman"/>
          <w:sz w:val="26"/>
          <w:szCs w:val="26"/>
          <w:lang w:val="pt-BR"/>
        </w:rPr>
      </w:pPr>
      <w:r w:rsidRPr="007F1D3F">
        <w:rPr>
          <w:rFonts w:ascii="Times New Roman" w:hAnsi="Times New Roman" w:cs="Times New Roman"/>
          <w:sz w:val="26"/>
          <w:szCs w:val="26"/>
          <w:lang w:val="pt-BR"/>
        </w:rPr>
        <w:t xml:space="preserve">- </w:t>
      </w:r>
      <w:r w:rsidR="004E0204" w:rsidRPr="007F1D3F">
        <w:rPr>
          <w:rFonts w:ascii="Times New Roman" w:hAnsi="Times New Roman" w:cs="Times New Roman"/>
          <w:sz w:val="26"/>
          <w:szCs w:val="26"/>
          <w:lang w:val="pt-BR"/>
        </w:rPr>
        <w:t>Ngành công nghiệp: Sản xuất công nghiệp, tiểu thủ công nghiệp tiếp tục tăng trưởng khá. Công tác quy hoạch, đầu tư xây dựng cơ sở hạ tầng các cụm công nghiệp được coi trọng; thu hút các cơ sở, doanh nghiệp đầu tư phát triển sản xuất, giải quyết việc làm hàng ngàn lao động. Các ngành nghề ti</w:t>
      </w:r>
      <w:r w:rsidR="0099722D">
        <w:rPr>
          <w:rFonts w:ascii="Times New Roman" w:hAnsi="Times New Roman" w:cs="Times New Roman"/>
          <w:sz w:val="26"/>
          <w:szCs w:val="26"/>
          <w:lang w:val="pt-BR"/>
        </w:rPr>
        <w:t>ể</w:t>
      </w:r>
      <w:r w:rsidR="004E0204" w:rsidRPr="007F1D3F">
        <w:rPr>
          <w:rFonts w:ascii="Times New Roman" w:hAnsi="Times New Roman" w:cs="Times New Roman"/>
          <w:sz w:val="26"/>
          <w:szCs w:val="26"/>
          <w:lang w:val="pt-BR"/>
        </w:rPr>
        <w:t>u thủ công nghiệp, làng nghề truyền thống được phục hồi và phát triển; một số sản phẩm được công nhận như: nhãn hiệu tập thể, OCOP, công nghiệp nông thôn tiêu biểu cấp tỉnh, khu vực và cấp quốc gia. Thường xuyên quan tâm tháo gỡ khó khăn, vướng mắc cho doanh nghiệp đầu tư mở rộng phát triển sản xuất, kinh doanh; công tác khuyến công được chú trọng.</w:t>
      </w:r>
    </w:p>
    <w:p w14:paraId="64B5540F" w14:textId="71526B47" w:rsidR="00401F85" w:rsidRPr="007F1D3F" w:rsidRDefault="004E0204" w:rsidP="00401F85">
      <w:pPr>
        <w:pStyle w:val="bac-bullet01"/>
        <w:numPr>
          <w:ilvl w:val="0"/>
          <w:numId w:val="0"/>
        </w:numPr>
        <w:tabs>
          <w:tab w:val="left" w:pos="360"/>
        </w:tabs>
        <w:spacing w:after="120" w:line="276" w:lineRule="auto"/>
        <w:ind w:firstLine="567"/>
        <w:jc w:val="both"/>
        <w:rPr>
          <w:rFonts w:ascii="Times New Roman" w:hAnsi="Times New Roman" w:cs="Times New Roman"/>
          <w:sz w:val="26"/>
          <w:szCs w:val="26"/>
          <w:lang w:val="pt-BR"/>
        </w:rPr>
      </w:pPr>
      <w:r w:rsidRPr="007F1D3F">
        <w:rPr>
          <w:rFonts w:ascii="Times New Roman" w:hAnsi="Times New Roman" w:cs="Times New Roman"/>
          <w:sz w:val="26"/>
          <w:szCs w:val="26"/>
          <w:lang w:val="pt-BR"/>
        </w:rPr>
        <w:t>- Ngành dịch vụ:</w:t>
      </w:r>
      <w:r w:rsidR="00401F85" w:rsidRPr="007F1D3F">
        <w:rPr>
          <w:rFonts w:ascii="Times New Roman" w:hAnsi="Times New Roman" w:cs="Times New Roman"/>
          <w:sz w:val="26"/>
          <w:szCs w:val="26"/>
          <w:lang w:val="pt-BR"/>
        </w:rPr>
        <w:t xml:space="preserve"> Hạ tầng thương mại, dịch vụ được đầu tư xây dựng với 13 dự án, tổng vốn 453,2 tỷ đồng. Các chợ nông thôn được nâng cấp, sửa chữa và xây dựng mới, </w:t>
      </w:r>
      <w:r w:rsidR="00401F85" w:rsidRPr="007F1D3F">
        <w:rPr>
          <w:rFonts w:ascii="Times New Roman" w:hAnsi="Times New Roman" w:cs="Times New Roman"/>
          <w:sz w:val="26"/>
          <w:szCs w:val="26"/>
          <w:lang w:val="pt-BR"/>
        </w:rPr>
        <w:lastRenderedPageBreak/>
        <w:t>góp phần thúc đẩy hoạt động thương mại phát triển. Công tác kiểm soát thị trường, chống hàng lậu, hàng giả, hàng hoá kém chất lượng được tăng cường. Lĩnh vực tài chính, bảo hiểm, bưu chính viễn thông, công nghệ thông tin, vận tải, dịch vụ hậu cần nghề cá… phát triển khá, đáp ứng nhu cầu phát triển sản xuất, đảm bảo an sinh xã hội và nâng cao đời sống nhân dân. Công tác quản lý thị trường được tăng cường, góp phần ổn định giá cả các mặt hàng thiết yếu trên địa bàn xã.</w:t>
      </w:r>
    </w:p>
    <w:p w14:paraId="1832761E" w14:textId="3DFC7A14" w:rsidR="00181ECF" w:rsidRPr="007F1D3F" w:rsidRDefault="00181ECF" w:rsidP="00401F85">
      <w:pPr>
        <w:pStyle w:val="bac-bullet01"/>
        <w:numPr>
          <w:ilvl w:val="0"/>
          <w:numId w:val="0"/>
        </w:numPr>
        <w:tabs>
          <w:tab w:val="left" w:pos="360"/>
        </w:tabs>
        <w:spacing w:after="120" w:line="276" w:lineRule="auto"/>
        <w:ind w:firstLine="567"/>
        <w:jc w:val="both"/>
        <w:rPr>
          <w:rFonts w:ascii="Times New Roman" w:hAnsi="Times New Roman" w:cs="Times New Roman"/>
          <w:i/>
          <w:iCs/>
          <w:sz w:val="26"/>
          <w:szCs w:val="26"/>
          <w:lang w:val="pt-BR"/>
        </w:rPr>
      </w:pPr>
      <w:r w:rsidRPr="007F1D3F">
        <w:rPr>
          <w:rFonts w:ascii="Times New Roman" w:hAnsi="Times New Roman" w:cs="Times New Roman"/>
          <w:i/>
          <w:iCs/>
          <w:sz w:val="26"/>
          <w:szCs w:val="26"/>
          <w:lang w:val="pt-BR"/>
        </w:rPr>
        <w:t xml:space="preserve">(Nguồn: Báo cáo </w:t>
      </w:r>
      <w:r w:rsidR="00CC1761" w:rsidRPr="007F1D3F">
        <w:rPr>
          <w:rFonts w:ascii="Times New Roman" w:hAnsi="Times New Roman" w:cs="Times New Roman"/>
          <w:i/>
          <w:iCs/>
          <w:sz w:val="26"/>
          <w:szCs w:val="26"/>
          <w:lang w:val="pt-BR"/>
        </w:rPr>
        <w:t>kinh tế - xã hội, quốc phòng – an ninh năm 2023 và chỉ tiêu, nhiệm vụ, giải ph</w:t>
      </w:r>
      <w:r w:rsidR="00461F6C" w:rsidRPr="007F1D3F">
        <w:rPr>
          <w:rFonts w:ascii="Times New Roman" w:hAnsi="Times New Roman" w:cs="Times New Roman"/>
          <w:i/>
          <w:iCs/>
          <w:sz w:val="26"/>
          <w:szCs w:val="26"/>
          <w:lang w:val="pt-BR"/>
        </w:rPr>
        <w:t>áp</w:t>
      </w:r>
      <w:r w:rsidR="00CC1761" w:rsidRPr="007F1D3F">
        <w:rPr>
          <w:rFonts w:ascii="Times New Roman" w:hAnsi="Times New Roman" w:cs="Times New Roman"/>
          <w:i/>
          <w:iCs/>
          <w:sz w:val="26"/>
          <w:szCs w:val="26"/>
          <w:lang w:val="pt-BR"/>
        </w:rPr>
        <w:t xml:space="preserve"> chủ yếu năm 2024 của UBND thị xã Hoài Nhơn)</w:t>
      </w:r>
    </w:p>
    <w:p w14:paraId="23A430A4" w14:textId="579A1533" w:rsidR="00A1500C" w:rsidRPr="007F1D3F" w:rsidRDefault="00374A9B" w:rsidP="00374A9B">
      <w:pPr>
        <w:pStyle w:val="paragraph"/>
        <w:spacing w:before="0" w:beforeAutospacing="0" w:after="120" w:afterAutospacing="0"/>
        <w:ind w:right="90" w:firstLine="567"/>
        <w:jc w:val="both"/>
        <w:textAlignment w:val="baseline"/>
        <w:rPr>
          <w:rStyle w:val="normaltextrun"/>
          <w:i/>
          <w:iCs/>
          <w:sz w:val="26"/>
          <w:szCs w:val="26"/>
          <w:lang w:val="vi-VN"/>
        </w:rPr>
      </w:pPr>
      <w:r w:rsidRPr="007F1D3F">
        <w:rPr>
          <w:rStyle w:val="normaltextrun"/>
          <w:i/>
          <w:iCs/>
          <w:sz w:val="26"/>
          <w:szCs w:val="26"/>
          <w:lang w:val="vi-VN"/>
        </w:rPr>
        <w:t xml:space="preserve">b) </w:t>
      </w:r>
      <w:r w:rsidR="00A1500C" w:rsidRPr="007F1D3F">
        <w:rPr>
          <w:rStyle w:val="normaltextrun"/>
          <w:i/>
          <w:iCs/>
          <w:sz w:val="26"/>
          <w:szCs w:val="26"/>
          <w:lang w:val="vi-VN"/>
        </w:rPr>
        <w:t>Về hiện trạng dân cư</w:t>
      </w:r>
    </w:p>
    <w:p w14:paraId="35CD40EF" w14:textId="204AE5ED" w:rsidR="00683375" w:rsidRPr="007F1D3F" w:rsidRDefault="00DB77BB" w:rsidP="00683375">
      <w:pPr>
        <w:spacing w:before="120" w:after="120" w:line="264" w:lineRule="auto"/>
        <w:ind w:firstLine="567"/>
        <w:jc w:val="both"/>
        <w:rPr>
          <w:sz w:val="26"/>
          <w:szCs w:val="26"/>
        </w:rPr>
      </w:pPr>
      <w:proofErr w:type="spellStart"/>
      <w:r w:rsidRPr="007F1D3F">
        <w:rPr>
          <w:sz w:val="26"/>
          <w:szCs w:val="26"/>
        </w:rPr>
        <w:t>Dân</w:t>
      </w:r>
      <w:proofErr w:type="spellEnd"/>
      <w:r w:rsidRPr="007F1D3F">
        <w:rPr>
          <w:sz w:val="26"/>
          <w:szCs w:val="26"/>
        </w:rPr>
        <w:t xml:space="preserve"> </w:t>
      </w:r>
      <w:proofErr w:type="spellStart"/>
      <w:r w:rsidRPr="007F1D3F">
        <w:rPr>
          <w:sz w:val="26"/>
          <w:szCs w:val="26"/>
        </w:rPr>
        <w:t>số</w:t>
      </w:r>
      <w:proofErr w:type="spellEnd"/>
      <w:r w:rsidRPr="007F1D3F">
        <w:rPr>
          <w:sz w:val="26"/>
          <w:szCs w:val="26"/>
        </w:rPr>
        <w:t xml:space="preserve"> </w:t>
      </w:r>
      <w:proofErr w:type="spellStart"/>
      <w:r w:rsidRPr="007F1D3F">
        <w:rPr>
          <w:sz w:val="26"/>
          <w:szCs w:val="26"/>
        </w:rPr>
        <w:t>trung</w:t>
      </w:r>
      <w:proofErr w:type="spellEnd"/>
      <w:r w:rsidRPr="007F1D3F">
        <w:rPr>
          <w:sz w:val="26"/>
          <w:szCs w:val="26"/>
        </w:rPr>
        <w:t xml:space="preserve"> </w:t>
      </w:r>
      <w:proofErr w:type="spellStart"/>
      <w:r w:rsidRPr="007F1D3F">
        <w:rPr>
          <w:sz w:val="26"/>
          <w:szCs w:val="26"/>
        </w:rPr>
        <w:t>bình</w:t>
      </w:r>
      <w:proofErr w:type="spellEnd"/>
      <w:r w:rsidRPr="007F1D3F">
        <w:rPr>
          <w:sz w:val="26"/>
          <w:szCs w:val="26"/>
        </w:rPr>
        <w:t xml:space="preserve"> </w:t>
      </w:r>
      <w:proofErr w:type="spellStart"/>
      <w:r w:rsidRPr="007F1D3F">
        <w:rPr>
          <w:sz w:val="26"/>
          <w:szCs w:val="26"/>
        </w:rPr>
        <w:t>toàn</w:t>
      </w:r>
      <w:proofErr w:type="spellEnd"/>
      <w:r w:rsidRPr="007F1D3F">
        <w:rPr>
          <w:sz w:val="26"/>
          <w:szCs w:val="26"/>
        </w:rPr>
        <w:t xml:space="preserve"> </w:t>
      </w:r>
      <w:proofErr w:type="spellStart"/>
      <w:r w:rsidRPr="007F1D3F">
        <w:rPr>
          <w:sz w:val="26"/>
          <w:szCs w:val="26"/>
        </w:rPr>
        <w:t>thị</w:t>
      </w:r>
      <w:proofErr w:type="spellEnd"/>
      <w:r w:rsidRPr="007F1D3F">
        <w:rPr>
          <w:sz w:val="26"/>
          <w:szCs w:val="26"/>
        </w:rPr>
        <w:t xml:space="preserve"> </w:t>
      </w:r>
      <w:proofErr w:type="spellStart"/>
      <w:r w:rsidRPr="007F1D3F">
        <w:rPr>
          <w:sz w:val="26"/>
          <w:szCs w:val="26"/>
        </w:rPr>
        <w:t>xã</w:t>
      </w:r>
      <w:proofErr w:type="spellEnd"/>
      <w:r w:rsidRPr="007F1D3F">
        <w:rPr>
          <w:sz w:val="26"/>
          <w:szCs w:val="26"/>
        </w:rPr>
        <w:t xml:space="preserve"> </w:t>
      </w:r>
      <w:proofErr w:type="spellStart"/>
      <w:r w:rsidRPr="007F1D3F">
        <w:rPr>
          <w:sz w:val="26"/>
          <w:szCs w:val="26"/>
        </w:rPr>
        <w:t>năm</w:t>
      </w:r>
      <w:proofErr w:type="spellEnd"/>
      <w:r w:rsidRPr="007F1D3F">
        <w:rPr>
          <w:sz w:val="26"/>
          <w:szCs w:val="26"/>
        </w:rPr>
        <w:t xml:space="preserve"> 2022</w:t>
      </w:r>
      <w:r w:rsidR="00E01E1E" w:rsidRPr="007F1D3F">
        <w:rPr>
          <w:sz w:val="26"/>
          <w:szCs w:val="26"/>
        </w:rPr>
        <w:t xml:space="preserve"> </w:t>
      </w:r>
      <w:proofErr w:type="spellStart"/>
      <w:r w:rsidR="00E01E1E" w:rsidRPr="007F1D3F">
        <w:rPr>
          <w:sz w:val="26"/>
          <w:szCs w:val="26"/>
        </w:rPr>
        <w:t>là</w:t>
      </w:r>
      <w:proofErr w:type="spellEnd"/>
      <w:r w:rsidR="00E01E1E" w:rsidRPr="007F1D3F">
        <w:rPr>
          <w:sz w:val="26"/>
          <w:szCs w:val="26"/>
        </w:rPr>
        <w:t xml:space="preserve"> 210.295 </w:t>
      </w:r>
      <w:proofErr w:type="spellStart"/>
      <w:r w:rsidR="00E01E1E" w:rsidRPr="007F1D3F">
        <w:rPr>
          <w:sz w:val="26"/>
          <w:szCs w:val="26"/>
        </w:rPr>
        <w:t>người</w:t>
      </w:r>
      <w:proofErr w:type="spellEnd"/>
      <w:r w:rsidR="00E01E1E" w:rsidRPr="007F1D3F">
        <w:rPr>
          <w:sz w:val="26"/>
          <w:szCs w:val="26"/>
        </w:rPr>
        <w:t xml:space="preserve">, </w:t>
      </w:r>
      <w:proofErr w:type="spellStart"/>
      <w:r w:rsidR="00E01E1E" w:rsidRPr="007F1D3F">
        <w:rPr>
          <w:sz w:val="26"/>
          <w:szCs w:val="26"/>
        </w:rPr>
        <w:t>trong</w:t>
      </w:r>
      <w:proofErr w:type="spellEnd"/>
      <w:r w:rsidR="00E01E1E" w:rsidRPr="007F1D3F">
        <w:rPr>
          <w:sz w:val="26"/>
          <w:szCs w:val="26"/>
        </w:rPr>
        <w:t xml:space="preserve"> </w:t>
      </w:r>
      <w:proofErr w:type="spellStart"/>
      <w:r w:rsidR="00E01E1E" w:rsidRPr="007F1D3F">
        <w:rPr>
          <w:sz w:val="26"/>
          <w:szCs w:val="26"/>
        </w:rPr>
        <w:t>đó</w:t>
      </w:r>
      <w:proofErr w:type="spellEnd"/>
      <w:r w:rsidR="00E01E1E" w:rsidRPr="007F1D3F">
        <w:rPr>
          <w:sz w:val="26"/>
          <w:szCs w:val="26"/>
        </w:rPr>
        <w:t>:</w:t>
      </w:r>
    </w:p>
    <w:p w14:paraId="24C6A00B" w14:textId="213E3E64" w:rsidR="00E01E1E" w:rsidRPr="007F1D3F" w:rsidRDefault="00E01E1E" w:rsidP="00683375">
      <w:pPr>
        <w:spacing w:before="120" w:after="120" w:line="264" w:lineRule="auto"/>
        <w:ind w:firstLine="567"/>
        <w:jc w:val="both"/>
        <w:rPr>
          <w:sz w:val="26"/>
          <w:szCs w:val="26"/>
        </w:rPr>
      </w:pPr>
      <w:r w:rsidRPr="007F1D3F">
        <w:rPr>
          <w:sz w:val="26"/>
          <w:szCs w:val="26"/>
        </w:rPr>
        <w:t xml:space="preserve">+ </w:t>
      </w:r>
      <w:proofErr w:type="spellStart"/>
      <w:r w:rsidRPr="007F1D3F">
        <w:rPr>
          <w:sz w:val="26"/>
          <w:szCs w:val="26"/>
        </w:rPr>
        <w:t>Dân</w:t>
      </w:r>
      <w:proofErr w:type="spellEnd"/>
      <w:r w:rsidRPr="007F1D3F">
        <w:rPr>
          <w:sz w:val="26"/>
          <w:szCs w:val="26"/>
        </w:rPr>
        <w:t xml:space="preserve"> </w:t>
      </w:r>
      <w:proofErr w:type="spellStart"/>
      <w:r w:rsidRPr="007F1D3F">
        <w:rPr>
          <w:sz w:val="26"/>
          <w:szCs w:val="26"/>
        </w:rPr>
        <w:t>số</w:t>
      </w:r>
      <w:proofErr w:type="spellEnd"/>
      <w:r w:rsidRPr="007F1D3F">
        <w:rPr>
          <w:sz w:val="26"/>
          <w:szCs w:val="26"/>
        </w:rPr>
        <w:t xml:space="preserve"> </w:t>
      </w:r>
      <w:proofErr w:type="spellStart"/>
      <w:r w:rsidRPr="007F1D3F">
        <w:rPr>
          <w:sz w:val="26"/>
          <w:szCs w:val="26"/>
        </w:rPr>
        <w:t>đô</w:t>
      </w:r>
      <w:proofErr w:type="spellEnd"/>
      <w:r w:rsidRPr="007F1D3F">
        <w:rPr>
          <w:sz w:val="26"/>
          <w:szCs w:val="26"/>
        </w:rPr>
        <w:t xml:space="preserve"> </w:t>
      </w:r>
      <w:proofErr w:type="spellStart"/>
      <w:r w:rsidRPr="007F1D3F">
        <w:rPr>
          <w:sz w:val="26"/>
          <w:szCs w:val="26"/>
        </w:rPr>
        <w:t>thị</w:t>
      </w:r>
      <w:proofErr w:type="spellEnd"/>
      <w:r w:rsidRPr="007F1D3F">
        <w:rPr>
          <w:sz w:val="26"/>
          <w:szCs w:val="26"/>
        </w:rPr>
        <w:t xml:space="preserve">: 155.837 </w:t>
      </w:r>
      <w:proofErr w:type="spellStart"/>
      <w:r w:rsidRPr="007F1D3F">
        <w:rPr>
          <w:sz w:val="26"/>
          <w:szCs w:val="26"/>
        </w:rPr>
        <w:t>người</w:t>
      </w:r>
      <w:proofErr w:type="spellEnd"/>
      <w:r w:rsidR="00D64A80" w:rsidRPr="007F1D3F">
        <w:rPr>
          <w:sz w:val="26"/>
          <w:szCs w:val="26"/>
        </w:rPr>
        <w:t xml:space="preserve">, </w:t>
      </w:r>
      <w:proofErr w:type="spellStart"/>
      <w:r w:rsidR="00D64A80" w:rsidRPr="007F1D3F">
        <w:rPr>
          <w:sz w:val="26"/>
          <w:szCs w:val="26"/>
        </w:rPr>
        <w:t>chiếm</w:t>
      </w:r>
      <w:proofErr w:type="spellEnd"/>
      <w:r w:rsidR="00D64A80" w:rsidRPr="007F1D3F">
        <w:rPr>
          <w:sz w:val="26"/>
          <w:szCs w:val="26"/>
        </w:rPr>
        <w:t xml:space="preserve"> 74,1% </w:t>
      </w:r>
      <w:proofErr w:type="spellStart"/>
      <w:r w:rsidR="00D64A80" w:rsidRPr="007F1D3F">
        <w:rPr>
          <w:sz w:val="26"/>
          <w:szCs w:val="26"/>
        </w:rPr>
        <w:t>dân</w:t>
      </w:r>
      <w:proofErr w:type="spellEnd"/>
      <w:r w:rsidR="00D64A80" w:rsidRPr="007F1D3F">
        <w:rPr>
          <w:sz w:val="26"/>
          <w:szCs w:val="26"/>
        </w:rPr>
        <w:t xml:space="preserve"> </w:t>
      </w:r>
      <w:proofErr w:type="spellStart"/>
      <w:r w:rsidR="00D64A80" w:rsidRPr="007F1D3F">
        <w:rPr>
          <w:sz w:val="26"/>
          <w:szCs w:val="26"/>
        </w:rPr>
        <w:t>số</w:t>
      </w:r>
      <w:proofErr w:type="spellEnd"/>
      <w:r w:rsidR="00D64A80" w:rsidRPr="007F1D3F">
        <w:rPr>
          <w:sz w:val="26"/>
          <w:szCs w:val="26"/>
        </w:rPr>
        <w:t xml:space="preserve"> </w:t>
      </w:r>
      <w:proofErr w:type="spellStart"/>
      <w:r w:rsidR="00D64A80" w:rsidRPr="007F1D3F">
        <w:rPr>
          <w:sz w:val="26"/>
          <w:szCs w:val="26"/>
        </w:rPr>
        <w:t>toàn</w:t>
      </w:r>
      <w:proofErr w:type="spellEnd"/>
      <w:r w:rsidR="00D64A80" w:rsidRPr="007F1D3F">
        <w:rPr>
          <w:sz w:val="26"/>
          <w:szCs w:val="26"/>
        </w:rPr>
        <w:t xml:space="preserve"> </w:t>
      </w:r>
      <w:proofErr w:type="spellStart"/>
      <w:r w:rsidR="00D64A80" w:rsidRPr="007F1D3F">
        <w:rPr>
          <w:sz w:val="26"/>
          <w:szCs w:val="26"/>
        </w:rPr>
        <w:t>thị</w:t>
      </w:r>
      <w:proofErr w:type="spellEnd"/>
      <w:r w:rsidR="00D64A80" w:rsidRPr="007F1D3F">
        <w:rPr>
          <w:sz w:val="26"/>
          <w:szCs w:val="26"/>
        </w:rPr>
        <w:t xml:space="preserve"> </w:t>
      </w:r>
      <w:proofErr w:type="spellStart"/>
      <w:r w:rsidR="00D64A80" w:rsidRPr="007F1D3F">
        <w:rPr>
          <w:sz w:val="26"/>
          <w:szCs w:val="26"/>
        </w:rPr>
        <w:t>xã</w:t>
      </w:r>
      <w:proofErr w:type="spellEnd"/>
      <w:r w:rsidR="00D64A80" w:rsidRPr="007F1D3F">
        <w:rPr>
          <w:sz w:val="26"/>
          <w:szCs w:val="26"/>
        </w:rPr>
        <w:t>.</w:t>
      </w:r>
    </w:p>
    <w:p w14:paraId="4E02D703" w14:textId="0DBC0B6B" w:rsidR="00E01E1E" w:rsidRPr="007F1D3F" w:rsidRDefault="00E01E1E" w:rsidP="00683375">
      <w:pPr>
        <w:spacing w:before="120" w:after="120" w:line="264" w:lineRule="auto"/>
        <w:ind w:firstLine="567"/>
        <w:jc w:val="both"/>
        <w:rPr>
          <w:sz w:val="26"/>
          <w:szCs w:val="26"/>
        </w:rPr>
      </w:pPr>
      <w:r w:rsidRPr="007F1D3F">
        <w:rPr>
          <w:sz w:val="26"/>
          <w:szCs w:val="26"/>
        </w:rPr>
        <w:t xml:space="preserve">+ </w:t>
      </w:r>
      <w:proofErr w:type="spellStart"/>
      <w:r w:rsidRPr="007F1D3F">
        <w:rPr>
          <w:sz w:val="26"/>
          <w:szCs w:val="26"/>
        </w:rPr>
        <w:t>Dân</w:t>
      </w:r>
      <w:proofErr w:type="spellEnd"/>
      <w:r w:rsidRPr="007F1D3F">
        <w:rPr>
          <w:sz w:val="26"/>
          <w:szCs w:val="26"/>
        </w:rPr>
        <w:t xml:space="preserve"> </w:t>
      </w:r>
      <w:proofErr w:type="spellStart"/>
      <w:r w:rsidRPr="007F1D3F">
        <w:rPr>
          <w:sz w:val="26"/>
          <w:szCs w:val="26"/>
        </w:rPr>
        <w:t>số</w:t>
      </w:r>
      <w:proofErr w:type="spellEnd"/>
      <w:r w:rsidRPr="007F1D3F">
        <w:rPr>
          <w:sz w:val="26"/>
          <w:szCs w:val="26"/>
        </w:rPr>
        <w:t xml:space="preserve"> </w:t>
      </w:r>
      <w:proofErr w:type="spellStart"/>
      <w:r w:rsidRPr="007F1D3F">
        <w:rPr>
          <w:sz w:val="26"/>
          <w:szCs w:val="26"/>
        </w:rPr>
        <w:t>nông</w:t>
      </w:r>
      <w:proofErr w:type="spellEnd"/>
      <w:r w:rsidRPr="007F1D3F">
        <w:rPr>
          <w:sz w:val="26"/>
          <w:szCs w:val="26"/>
        </w:rPr>
        <w:t xml:space="preserve"> </w:t>
      </w:r>
      <w:proofErr w:type="spellStart"/>
      <w:r w:rsidRPr="007F1D3F">
        <w:rPr>
          <w:sz w:val="26"/>
          <w:szCs w:val="26"/>
        </w:rPr>
        <w:t>thôn</w:t>
      </w:r>
      <w:proofErr w:type="spellEnd"/>
      <w:r w:rsidRPr="007F1D3F">
        <w:rPr>
          <w:sz w:val="26"/>
          <w:szCs w:val="26"/>
        </w:rPr>
        <w:t xml:space="preserve">: 54.458 </w:t>
      </w:r>
      <w:proofErr w:type="spellStart"/>
      <w:r w:rsidRPr="007F1D3F">
        <w:rPr>
          <w:sz w:val="26"/>
          <w:szCs w:val="26"/>
        </w:rPr>
        <w:t>người</w:t>
      </w:r>
      <w:proofErr w:type="spellEnd"/>
      <w:r w:rsidR="00D64A80" w:rsidRPr="007F1D3F">
        <w:rPr>
          <w:sz w:val="26"/>
          <w:szCs w:val="26"/>
        </w:rPr>
        <w:t xml:space="preserve">, </w:t>
      </w:r>
      <w:proofErr w:type="spellStart"/>
      <w:r w:rsidR="00D64A80" w:rsidRPr="007F1D3F">
        <w:rPr>
          <w:sz w:val="26"/>
          <w:szCs w:val="26"/>
        </w:rPr>
        <w:t>chiếm</w:t>
      </w:r>
      <w:proofErr w:type="spellEnd"/>
      <w:r w:rsidR="00D64A80" w:rsidRPr="007F1D3F">
        <w:rPr>
          <w:sz w:val="26"/>
          <w:szCs w:val="26"/>
        </w:rPr>
        <w:t xml:space="preserve"> </w:t>
      </w:r>
      <w:r w:rsidR="001D1F41" w:rsidRPr="007F1D3F">
        <w:rPr>
          <w:sz w:val="26"/>
          <w:szCs w:val="26"/>
        </w:rPr>
        <w:t xml:space="preserve">25,9% </w:t>
      </w:r>
      <w:proofErr w:type="spellStart"/>
      <w:r w:rsidR="001D1F41" w:rsidRPr="007F1D3F">
        <w:rPr>
          <w:sz w:val="26"/>
          <w:szCs w:val="26"/>
        </w:rPr>
        <w:t>dân</w:t>
      </w:r>
      <w:proofErr w:type="spellEnd"/>
      <w:r w:rsidR="001D1F41" w:rsidRPr="007F1D3F">
        <w:rPr>
          <w:sz w:val="26"/>
          <w:szCs w:val="26"/>
        </w:rPr>
        <w:t xml:space="preserve"> </w:t>
      </w:r>
      <w:proofErr w:type="spellStart"/>
      <w:r w:rsidR="001D1F41" w:rsidRPr="007F1D3F">
        <w:rPr>
          <w:sz w:val="26"/>
          <w:szCs w:val="26"/>
        </w:rPr>
        <w:t>số</w:t>
      </w:r>
      <w:proofErr w:type="spellEnd"/>
      <w:r w:rsidR="001D1F41" w:rsidRPr="007F1D3F">
        <w:rPr>
          <w:sz w:val="26"/>
          <w:szCs w:val="26"/>
        </w:rPr>
        <w:t xml:space="preserve"> </w:t>
      </w:r>
      <w:proofErr w:type="spellStart"/>
      <w:r w:rsidR="001D1F41" w:rsidRPr="007F1D3F">
        <w:rPr>
          <w:sz w:val="26"/>
          <w:szCs w:val="26"/>
        </w:rPr>
        <w:t>toàn</w:t>
      </w:r>
      <w:proofErr w:type="spellEnd"/>
      <w:r w:rsidR="001D1F41" w:rsidRPr="007F1D3F">
        <w:rPr>
          <w:sz w:val="26"/>
          <w:szCs w:val="26"/>
        </w:rPr>
        <w:t xml:space="preserve"> </w:t>
      </w:r>
      <w:proofErr w:type="spellStart"/>
      <w:r w:rsidR="001D1F41" w:rsidRPr="007F1D3F">
        <w:rPr>
          <w:sz w:val="26"/>
          <w:szCs w:val="26"/>
        </w:rPr>
        <w:t>thị</w:t>
      </w:r>
      <w:proofErr w:type="spellEnd"/>
      <w:r w:rsidR="001D1F41" w:rsidRPr="007F1D3F">
        <w:rPr>
          <w:sz w:val="26"/>
          <w:szCs w:val="26"/>
        </w:rPr>
        <w:t xml:space="preserve"> </w:t>
      </w:r>
      <w:proofErr w:type="spellStart"/>
      <w:r w:rsidR="001D1F41" w:rsidRPr="007F1D3F">
        <w:rPr>
          <w:sz w:val="26"/>
          <w:szCs w:val="26"/>
        </w:rPr>
        <w:t>xã</w:t>
      </w:r>
      <w:proofErr w:type="spellEnd"/>
      <w:r w:rsidR="001D1F41" w:rsidRPr="007F1D3F">
        <w:rPr>
          <w:sz w:val="26"/>
          <w:szCs w:val="26"/>
        </w:rPr>
        <w:t>.</w:t>
      </w:r>
    </w:p>
    <w:p w14:paraId="02AA12D6" w14:textId="4CBC069E" w:rsidR="001D1F41" w:rsidRPr="007F1D3F" w:rsidRDefault="001D1F41" w:rsidP="001D1F41">
      <w:pPr>
        <w:pStyle w:val="paragraph"/>
        <w:spacing w:before="0" w:beforeAutospacing="0" w:after="120" w:afterAutospacing="0"/>
        <w:ind w:right="90" w:firstLine="567"/>
        <w:jc w:val="both"/>
        <w:textAlignment w:val="baseline"/>
        <w:rPr>
          <w:rStyle w:val="normaltextrun"/>
          <w:i/>
          <w:sz w:val="26"/>
          <w:szCs w:val="26"/>
        </w:rPr>
      </w:pPr>
      <w:r w:rsidRPr="007F1D3F">
        <w:rPr>
          <w:rStyle w:val="normaltextrun"/>
          <w:i/>
          <w:sz w:val="26"/>
          <w:szCs w:val="26"/>
        </w:rPr>
        <w:t>(</w:t>
      </w:r>
      <w:proofErr w:type="spellStart"/>
      <w:r w:rsidRPr="007F1D3F">
        <w:rPr>
          <w:rStyle w:val="normaltextrun"/>
          <w:i/>
          <w:sz w:val="26"/>
          <w:szCs w:val="26"/>
        </w:rPr>
        <w:t>Nguồn</w:t>
      </w:r>
      <w:proofErr w:type="spellEnd"/>
      <w:r w:rsidRPr="007F1D3F">
        <w:rPr>
          <w:rStyle w:val="normaltextrun"/>
          <w:i/>
          <w:sz w:val="26"/>
          <w:szCs w:val="26"/>
        </w:rPr>
        <w:t xml:space="preserve">: </w:t>
      </w:r>
      <w:proofErr w:type="spellStart"/>
      <w:r w:rsidRPr="007F1D3F">
        <w:rPr>
          <w:rStyle w:val="normaltextrun"/>
          <w:i/>
          <w:sz w:val="26"/>
          <w:szCs w:val="26"/>
        </w:rPr>
        <w:t>Niên</w:t>
      </w:r>
      <w:proofErr w:type="spellEnd"/>
      <w:r w:rsidRPr="007F1D3F">
        <w:rPr>
          <w:rStyle w:val="normaltextrun"/>
          <w:i/>
          <w:sz w:val="26"/>
          <w:szCs w:val="26"/>
        </w:rPr>
        <w:t xml:space="preserve"> </w:t>
      </w:r>
      <w:proofErr w:type="spellStart"/>
      <w:r w:rsidRPr="007F1D3F">
        <w:rPr>
          <w:rStyle w:val="normaltextrun"/>
          <w:i/>
          <w:sz w:val="26"/>
          <w:szCs w:val="26"/>
        </w:rPr>
        <w:t>giám</w:t>
      </w:r>
      <w:proofErr w:type="spellEnd"/>
      <w:r w:rsidRPr="007F1D3F">
        <w:rPr>
          <w:rStyle w:val="normaltextrun"/>
          <w:i/>
          <w:sz w:val="26"/>
          <w:szCs w:val="26"/>
        </w:rPr>
        <w:t xml:space="preserve"> </w:t>
      </w:r>
      <w:proofErr w:type="spellStart"/>
      <w:r w:rsidRPr="007F1D3F">
        <w:rPr>
          <w:rStyle w:val="normaltextrun"/>
          <w:i/>
          <w:sz w:val="26"/>
          <w:szCs w:val="26"/>
        </w:rPr>
        <w:t>thống</w:t>
      </w:r>
      <w:proofErr w:type="spellEnd"/>
      <w:r w:rsidRPr="007F1D3F">
        <w:rPr>
          <w:rStyle w:val="normaltextrun"/>
          <w:i/>
          <w:sz w:val="26"/>
          <w:szCs w:val="26"/>
        </w:rPr>
        <w:t xml:space="preserve"> </w:t>
      </w:r>
      <w:proofErr w:type="spellStart"/>
      <w:r w:rsidRPr="007F1D3F">
        <w:rPr>
          <w:rStyle w:val="normaltextrun"/>
          <w:i/>
          <w:sz w:val="26"/>
          <w:szCs w:val="26"/>
        </w:rPr>
        <w:t>kê</w:t>
      </w:r>
      <w:proofErr w:type="spellEnd"/>
      <w:r w:rsidRPr="007F1D3F">
        <w:rPr>
          <w:rStyle w:val="normaltextrun"/>
          <w:i/>
          <w:sz w:val="26"/>
          <w:szCs w:val="26"/>
        </w:rPr>
        <w:t xml:space="preserve"> </w:t>
      </w:r>
      <w:proofErr w:type="spellStart"/>
      <w:r w:rsidRPr="007F1D3F">
        <w:rPr>
          <w:rStyle w:val="normaltextrun"/>
          <w:i/>
          <w:sz w:val="26"/>
          <w:szCs w:val="26"/>
        </w:rPr>
        <w:t>thị</w:t>
      </w:r>
      <w:proofErr w:type="spellEnd"/>
      <w:r w:rsidRPr="007F1D3F">
        <w:rPr>
          <w:rStyle w:val="normaltextrun"/>
          <w:i/>
          <w:sz w:val="26"/>
          <w:szCs w:val="26"/>
        </w:rPr>
        <w:t xml:space="preserve"> </w:t>
      </w:r>
      <w:proofErr w:type="spellStart"/>
      <w:r w:rsidRPr="007F1D3F">
        <w:rPr>
          <w:rStyle w:val="normaltextrun"/>
          <w:i/>
          <w:sz w:val="26"/>
          <w:szCs w:val="26"/>
        </w:rPr>
        <w:t>xã</w:t>
      </w:r>
      <w:proofErr w:type="spellEnd"/>
      <w:r w:rsidRPr="007F1D3F">
        <w:rPr>
          <w:rStyle w:val="normaltextrun"/>
          <w:i/>
          <w:sz w:val="26"/>
          <w:szCs w:val="26"/>
        </w:rPr>
        <w:t xml:space="preserve"> Hoài </w:t>
      </w:r>
      <w:proofErr w:type="spellStart"/>
      <w:r w:rsidRPr="007F1D3F">
        <w:rPr>
          <w:rStyle w:val="normaltextrun"/>
          <w:i/>
          <w:sz w:val="26"/>
          <w:szCs w:val="26"/>
        </w:rPr>
        <w:t>Nhơn</w:t>
      </w:r>
      <w:proofErr w:type="spellEnd"/>
      <w:r w:rsidRPr="007F1D3F">
        <w:rPr>
          <w:rStyle w:val="normaltextrun"/>
          <w:i/>
          <w:sz w:val="26"/>
          <w:szCs w:val="26"/>
        </w:rPr>
        <w:t xml:space="preserve"> </w:t>
      </w:r>
      <w:proofErr w:type="spellStart"/>
      <w:r w:rsidRPr="007F1D3F">
        <w:rPr>
          <w:rStyle w:val="normaltextrun"/>
          <w:i/>
          <w:sz w:val="26"/>
          <w:szCs w:val="26"/>
        </w:rPr>
        <w:t>năm</w:t>
      </w:r>
      <w:proofErr w:type="spellEnd"/>
      <w:r w:rsidRPr="007F1D3F">
        <w:rPr>
          <w:rStyle w:val="normaltextrun"/>
          <w:i/>
          <w:sz w:val="26"/>
          <w:szCs w:val="26"/>
        </w:rPr>
        <w:t xml:space="preserve"> 2022)</w:t>
      </w:r>
    </w:p>
    <w:p w14:paraId="2B15AD0B" w14:textId="55279146" w:rsidR="00A1500C" w:rsidRPr="007F1D3F" w:rsidRDefault="00A30872" w:rsidP="00A30872">
      <w:pPr>
        <w:pStyle w:val="paragraph"/>
        <w:spacing w:before="0" w:beforeAutospacing="0" w:after="120" w:afterAutospacing="0"/>
        <w:ind w:right="90" w:firstLine="567"/>
        <w:jc w:val="both"/>
        <w:textAlignment w:val="baseline"/>
        <w:rPr>
          <w:rStyle w:val="normaltextrun"/>
          <w:i/>
          <w:iCs/>
          <w:sz w:val="26"/>
          <w:szCs w:val="26"/>
          <w:lang w:val="vi-VN"/>
        </w:rPr>
      </w:pPr>
      <w:r w:rsidRPr="007F1D3F">
        <w:rPr>
          <w:rStyle w:val="normaltextrun"/>
          <w:i/>
          <w:iCs/>
          <w:sz w:val="26"/>
          <w:szCs w:val="26"/>
          <w:lang w:val="vi-VN"/>
        </w:rPr>
        <w:t xml:space="preserve">c) </w:t>
      </w:r>
      <w:r w:rsidR="00A1500C" w:rsidRPr="007F1D3F">
        <w:rPr>
          <w:rStyle w:val="normaltextrun"/>
          <w:i/>
          <w:iCs/>
          <w:sz w:val="26"/>
          <w:szCs w:val="26"/>
          <w:lang w:val="vi-VN"/>
        </w:rPr>
        <w:t>Về hiện trạng hạ tầng xã hội</w:t>
      </w:r>
    </w:p>
    <w:p w14:paraId="799C3EFB" w14:textId="77777777" w:rsidR="00A1500C" w:rsidRPr="007F1D3F" w:rsidRDefault="00A1500C" w:rsidP="00A30872">
      <w:pPr>
        <w:pStyle w:val="paragraph"/>
        <w:spacing w:before="0" w:beforeAutospacing="0" w:after="120" w:afterAutospacing="0"/>
        <w:ind w:right="90" w:firstLine="567"/>
        <w:jc w:val="both"/>
        <w:textAlignment w:val="baseline"/>
        <w:rPr>
          <w:rStyle w:val="normaltextrun"/>
          <w:i/>
          <w:iCs/>
          <w:sz w:val="26"/>
          <w:szCs w:val="26"/>
          <w:lang w:val="vi-VN"/>
        </w:rPr>
      </w:pPr>
      <w:r w:rsidRPr="007F1D3F">
        <w:rPr>
          <w:rStyle w:val="normaltextrun"/>
          <w:i/>
          <w:iCs/>
          <w:sz w:val="26"/>
          <w:szCs w:val="26"/>
          <w:lang w:val="vi-VN"/>
        </w:rPr>
        <w:t>Hiện trạng về Y tế</w:t>
      </w:r>
    </w:p>
    <w:p w14:paraId="5A064EA0" w14:textId="57161386" w:rsidR="00E455BD" w:rsidRPr="007F1D3F" w:rsidRDefault="0080730B" w:rsidP="00E455BD">
      <w:pPr>
        <w:pStyle w:val="bac-bullet01"/>
        <w:numPr>
          <w:ilvl w:val="0"/>
          <w:numId w:val="0"/>
        </w:numPr>
        <w:tabs>
          <w:tab w:val="left" w:pos="360"/>
        </w:tabs>
        <w:spacing w:after="120" w:line="276" w:lineRule="auto"/>
        <w:ind w:firstLine="567"/>
        <w:jc w:val="both"/>
        <w:rPr>
          <w:rFonts w:ascii="Times New Roman" w:hAnsi="Times New Roman" w:cs="Times New Roman"/>
          <w:sz w:val="26"/>
          <w:szCs w:val="26"/>
          <w:lang w:val="pt-BR"/>
        </w:rPr>
      </w:pPr>
      <w:bookmarkStart w:id="205" w:name="_Toc68380853"/>
      <w:bookmarkStart w:id="206" w:name="_Toc68381070"/>
      <w:bookmarkStart w:id="207" w:name="_Toc68416348"/>
      <w:bookmarkStart w:id="208" w:name="_Toc68442428"/>
      <w:bookmarkStart w:id="209" w:name="_Toc69199752"/>
      <w:bookmarkStart w:id="210" w:name="_Toc69224734"/>
      <w:bookmarkStart w:id="211" w:name="_Toc69369430"/>
      <w:bookmarkStart w:id="212" w:name="_Toc69925483"/>
      <w:r w:rsidRPr="007F1D3F">
        <w:rPr>
          <w:rFonts w:ascii="Times New Roman" w:hAnsi="Times New Roman" w:cs="Times New Roman"/>
          <w:sz w:val="26"/>
          <w:szCs w:val="26"/>
          <w:lang w:val="pt-BR"/>
        </w:rPr>
        <w:t xml:space="preserve">- </w:t>
      </w:r>
      <w:r w:rsidR="00E455BD" w:rsidRPr="007F1D3F">
        <w:rPr>
          <w:rFonts w:ascii="Times New Roman" w:hAnsi="Times New Roman" w:cs="Times New Roman"/>
          <w:sz w:val="26"/>
          <w:szCs w:val="26"/>
          <w:lang w:val="pt-BR"/>
        </w:rPr>
        <w:t xml:space="preserve">Hạ tầng y tế thị xã Hoài Nhơn gồm: 01 </w:t>
      </w:r>
      <w:r w:rsidR="004B722C" w:rsidRPr="007F1D3F">
        <w:rPr>
          <w:rFonts w:ascii="Times New Roman" w:hAnsi="Times New Roman" w:cs="Times New Roman"/>
          <w:sz w:val="26"/>
          <w:szCs w:val="26"/>
          <w:lang w:val="pt-BR"/>
        </w:rPr>
        <w:t>trung tâm y tế</w:t>
      </w:r>
      <w:r w:rsidR="00E455BD" w:rsidRPr="007F1D3F">
        <w:rPr>
          <w:rFonts w:ascii="Times New Roman" w:hAnsi="Times New Roman" w:cs="Times New Roman"/>
          <w:sz w:val="26"/>
          <w:szCs w:val="26"/>
          <w:lang w:val="pt-BR"/>
        </w:rPr>
        <w:t>, 17 trạm y tế với 180 giường bệnh (trong đó bệnh viện có 180 giường bệnh)</w:t>
      </w:r>
      <w:r w:rsidR="001A68C0" w:rsidRPr="007F1D3F">
        <w:rPr>
          <w:rFonts w:ascii="Times New Roman" w:hAnsi="Times New Roman" w:cs="Times New Roman"/>
          <w:sz w:val="26"/>
          <w:szCs w:val="26"/>
          <w:lang w:val="pt-BR"/>
        </w:rPr>
        <w:t xml:space="preserve">; </w:t>
      </w:r>
      <w:r w:rsidR="00B5776C" w:rsidRPr="007F1D3F">
        <w:rPr>
          <w:rFonts w:ascii="Times New Roman" w:hAnsi="Times New Roman" w:cs="Times New Roman"/>
          <w:sz w:val="26"/>
          <w:szCs w:val="26"/>
          <w:lang w:val="pt-BR"/>
        </w:rPr>
        <w:t>đạt tỷ lệ</w:t>
      </w:r>
      <w:r w:rsidR="00D87B3F" w:rsidRPr="007F1D3F">
        <w:rPr>
          <w:rFonts w:ascii="Times New Roman" w:hAnsi="Times New Roman" w:cs="Times New Roman"/>
          <w:sz w:val="26"/>
          <w:szCs w:val="26"/>
          <w:lang w:val="pt-BR"/>
        </w:rPr>
        <w:t xml:space="preserve"> 0,42 giường bệnh/1 v</w:t>
      </w:r>
      <w:r w:rsidR="00435706" w:rsidRPr="007F1D3F">
        <w:rPr>
          <w:rFonts w:ascii="Times New Roman" w:hAnsi="Times New Roman" w:cs="Times New Roman"/>
          <w:sz w:val="26"/>
          <w:szCs w:val="26"/>
          <w:lang w:val="pt-BR"/>
        </w:rPr>
        <w:t>ạ</w:t>
      </w:r>
      <w:r w:rsidR="00D87B3F" w:rsidRPr="007F1D3F">
        <w:rPr>
          <w:rFonts w:ascii="Times New Roman" w:hAnsi="Times New Roman" w:cs="Times New Roman"/>
          <w:sz w:val="26"/>
          <w:szCs w:val="26"/>
          <w:lang w:val="pt-BR"/>
        </w:rPr>
        <w:t xml:space="preserve">n dân. Ngoài ra, trên địa bàn thị xã </w:t>
      </w:r>
      <w:r w:rsidR="00392780" w:rsidRPr="007F1D3F">
        <w:rPr>
          <w:rFonts w:ascii="Times New Roman" w:hAnsi="Times New Roman" w:cs="Times New Roman"/>
          <w:sz w:val="26"/>
          <w:szCs w:val="26"/>
          <w:lang w:val="pt-BR"/>
        </w:rPr>
        <w:t>có 2 cơ sở y tế cấp khu vực gồm: Bệnh viện đa khoa khu vực Bồng Sơn và Phòng khám đa khoa khu vực Hoài Hương.</w:t>
      </w:r>
    </w:p>
    <w:p w14:paraId="3F032505" w14:textId="258D6022" w:rsidR="00E455BD" w:rsidRPr="007F1D3F" w:rsidRDefault="0080730B" w:rsidP="00E455BD">
      <w:pPr>
        <w:pStyle w:val="bac-bullet01"/>
        <w:numPr>
          <w:ilvl w:val="0"/>
          <w:numId w:val="0"/>
        </w:numPr>
        <w:tabs>
          <w:tab w:val="left" w:pos="360"/>
        </w:tabs>
        <w:spacing w:after="120" w:line="276" w:lineRule="auto"/>
        <w:ind w:firstLine="567"/>
        <w:jc w:val="both"/>
        <w:rPr>
          <w:rFonts w:ascii="Times New Roman" w:hAnsi="Times New Roman" w:cs="Times New Roman"/>
          <w:sz w:val="26"/>
          <w:szCs w:val="26"/>
          <w:lang w:val="pt-BR"/>
        </w:rPr>
      </w:pPr>
      <w:r w:rsidRPr="007F1D3F">
        <w:rPr>
          <w:rFonts w:ascii="Times New Roman" w:hAnsi="Times New Roman" w:cs="Times New Roman"/>
          <w:sz w:val="26"/>
          <w:szCs w:val="26"/>
          <w:lang w:val="pt-BR"/>
        </w:rPr>
        <w:t xml:space="preserve">- </w:t>
      </w:r>
      <w:r w:rsidR="00E455BD" w:rsidRPr="007F1D3F">
        <w:rPr>
          <w:rFonts w:ascii="Times New Roman" w:hAnsi="Times New Roman" w:cs="Times New Roman"/>
          <w:sz w:val="26"/>
          <w:szCs w:val="26"/>
          <w:lang w:val="pt-BR"/>
        </w:rPr>
        <w:t>Các cơ sở hành nghề y, dược tư nhân phát triển mạnh; công tác thanh tra, kiểm tra giám sát vệ sinh an toàn thực phẩm, hành nghề khám chữa bệnh, kinh doanh thuốc, mỹ phẩm tiến hành thường xuyên.</w:t>
      </w:r>
    </w:p>
    <w:p w14:paraId="17F196B2" w14:textId="77777777" w:rsidR="00A1500C" w:rsidRPr="007F1D3F" w:rsidRDefault="00A1500C" w:rsidP="00A30872">
      <w:pPr>
        <w:pStyle w:val="paragraph"/>
        <w:spacing w:before="0" w:beforeAutospacing="0" w:after="120" w:afterAutospacing="0"/>
        <w:ind w:right="90" w:firstLine="567"/>
        <w:jc w:val="both"/>
        <w:textAlignment w:val="baseline"/>
        <w:rPr>
          <w:rStyle w:val="normaltextrun"/>
          <w:i/>
          <w:iCs/>
          <w:sz w:val="26"/>
          <w:szCs w:val="26"/>
          <w:lang w:val="vi-VN"/>
        </w:rPr>
      </w:pPr>
      <w:r w:rsidRPr="007F1D3F">
        <w:rPr>
          <w:rStyle w:val="normaltextrun"/>
          <w:i/>
          <w:iCs/>
          <w:sz w:val="26"/>
          <w:szCs w:val="26"/>
          <w:lang w:val="vi-VN"/>
        </w:rPr>
        <w:t>Hiện trạng về Giáo dục và đào tạo</w:t>
      </w:r>
      <w:bookmarkEnd w:id="205"/>
      <w:bookmarkEnd w:id="206"/>
      <w:bookmarkEnd w:id="207"/>
      <w:bookmarkEnd w:id="208"/>
      <w:bookmarkEnd w:id="209"/>
      <w:bookmarkEnd w:id="210"/>
      <w:bookmarkEnd w:id="211"/>
      <w:bookmarkEnd w:id="212"/>
    </w:p>
    <w:p w14:paraId="0CB69120" w14:textId="431E7F84" w:rsidR="00707DDA" w:rsidRPr="007F1D3F" w:rsidRDefault="0080730B" w:rsidP="00707DDA">
      <w:pPr>
        <w:pStyle w:val="bac-bullet01"/>
        <w:numPr>
          <w:ilvl w:val="0"/>
          <w:numId w:val="0"/>
        </w:numPr>
        <w:tabs>
          <w:tab w:val="left" w:pos="360"/>
        </w:tabs>
        <w:spacing w:after="120" w:line="276" w:lineRule="auto"/>
        <w:ind w:firstLine="567"/>
        <w:jc w:val="both"/>
        <w:rPr>
          <w:rFonts w:ascii="Times New Roman" w:hAnsi="Times New Roman" w:cs="Times New Roman"/>
          <w:sz w:val="26"/>
          <w:szCs w:val="26"/>
          <w:lang w:val="pt-BR"/>
        </w:rPr>
      </w:pPr>
      <w:r w:rsidRPr="007F1D3F">
        <w:rPr>
          <w:rFonts w:ascii="Times New Roman" w:hAnsi="Times New Roman" w:cs="Times New Roman"/>
          <w:sz w:val="26"/>
          <w:szCs w:val="26"/>
          <w:lang w:val="pt-BR"/>
        </w:rPr>
        <w:t xml:space="preserve">- </w:t>
      </w:r>
      <w:r w:rsidR="001434EE" w:rsidRPr="007F1D3F">
        <w:rPr>
          <w:rFonts w:ascii="Times New Roman" w:hAnsi="Times New Roman" w:cs="Times New Roman"/>
          <w:sz w:val="26"/>
          <w:szCs w:val="26"/>
          <w:lang w:val="pt-BR"/>
        </w:rPr>
        <w:t xml:space="preserve">Giáo dục phổ thông: </w:t>
      </w:r>
      <w:r w:rsidR="004B0B23" w:rsidRPr="007F1D3F">
        <w:rPr>
          <w:rFonts w:ascii="Times New Roman" w:hAnsi="Times New Roman" w:cs="Times New Roman"/>
          <w:sz w:val="26"/>
          <w:szCs w:val="26"/>
          <w:lang w:val="pt-BR"/>
        </w:rPr>
        <w:t xml:space="preserve">Hiện trên địa bàn thị xã </w:t>
      </w:r>
      <w:r w:rsidR="005C6EA2" w:rsidRPr="007F1D3F">
        <w:rPr>
          <w:rFonts w:ascii="Times New Roman" w:hAnsi="Times New Roman" w:cs="Times New Roman"/>
          <w:sz w:val="26"/>
          <w:szCs w:val="26"/>
          <w:lang w:val="pt-BR"/>
        </w:rPr>
        <w:t>có</w:t>
      </w:r>
      <w:r w:rsidR="001434EE" w:rsidRPr="007F1D3F">
        <w:rPr>
          <w:rFonts w:ascii="Times New Roman" w:hAnsi="Times New Roman" w:cs="Times New Roman"/>
          <w:sz w:val="26"/>
          <w:szCs w:val="26"/>
          <w:lang w:val="pt-BR"/>
        </w:rPr>
        <w:t xml:space="preserve"> </w:t>
      </w:r>
      <w:r w:rsidR="003E02DC" w:rsidRPr="007F1D3F">
        <w:rPr>
          <w:rFonts w:ascii="Times New Roman" w:hAnsi="Times New Roman" w:cs="Times New Roman"/>
          <w:sz w:val="26"/>
          <w:szCs w:val="26"/>
          <w:lang w:val="pt-BR"/>
        </w:rPr>
        <w:t>07 trường THPT</w:t>
      </w:r>
      <w:r w:rsidR="007A4C30" w:rsidRPr="007F1D3F">
        <w:rPr>
          <w:rFonts w:ascii="Times New Roman" w:hAnsi="Times New Roman" w:cs="Times New Roman"/>
          <w:sz w:val="26"/>
          <w:szCs w:val="26"/>
          <w:lang w:val="pt-BR"/>
        </w:rPr>
        <w:t xml:space="preserve">, tập trung chủ yếu </w:t>
      </w:r>
      <w:r w:rsidR="00F34B1B" w:rsidRPr="007F1D3F">
        <w:rPr>
          <w:rFonts w:ascii="Times New Roman" w:hAnsi="Times New Roman" w:cs="Times New Roman"/>
          <w:sz w:val="26"/>
          <w:szCs w:val="26"/>
          <w:lang w:val="pt-BR"/>
        </w:rPr>
        <w:t>ở khu vực Bồng Sơn và Tam Quan.</w:t>
      </w:r>
      <w:r w:rsidR="00287717" w:rsidRPr="007F1D3F">
        <w:rPr>
          <w:rFonts w:ascii="Times New Roman" w:hAnsi="Times New Roman" w:cs="Times New Roman"/>
          <w:sz w:val="26"/>
          <w:szCs w:val="26"/>
          <w:lang w:val="pt-BR"/>
        </w:rPr>
        <w:t xml:space="preserve"> </w:t>
      </w:r>
      <w:r w:rsidR="00707DDA" w:rsidRPr="007F1D3F">
        <w:rPr>
          <w:rFonts w:ascii="Times New Roman" w:hAnsi="Times New Roman" w:cs="Times New Roman"/>
          <w:sz w:val="26"/>
          <w:szCs w:val="26"/>
          <w:lang w:val="pt-BR"/>
        </w:rPr>
        <w:t>Cơ sở vật chất được đầu tư xây dựng theo hướng kiên cố hóa, từng bước đáp ứng được nhu cầu dạy và học; mạng lưới trường lớp học bố trí phù hợp với điều kiện đặc thù của địa phương và theo quy hoạch khu dân cư.</w:t>
      </w:r>
    </w:p>
    <w:p w14:paraId="5BB5C021" w14:textId="7D54F396" w:rsidR="00287717" w:rsidRPr="007F1D3F" w:rsidRDefault="0080730B" w:rsidP="00707DDA">
      <w:pPr>
        <w:pStyle w:val="bac-bullet01"/>
        <w:numPr>
          <w:ilvl w:val="0"/>
          <w:numId w:val="0"/>
        </w:numPr>
        <w:tabs>
          <w:tab w:val="left" w:pos="360"/>
        </w:tabs>
        <w:spacing w:after="120" w:line="276" w:lineRule="auto"/>
        <w:ind w:firstLine="567"/>
        <w:jc w:val="both"/>
        <w:rPr>
          <w:rFonts w:ascii="Times New Roman" w:hAnsi="Times New Roman" w:cs="Times New Roman"/>
          <w:sz w:val="26"/>
          <w:szCs w:val="26"/>
          <w:lang w:val="pt-BR"/>
        </w:rPr>
      </w:pPr>
      <w:r w:rsidRPr="007F1D3F">
        <w:rPr>
          <w:rFonts w:ascii="Times New Roman" w:hAnsi="Times New Roman" w:cs="Times New Roman"/>
          <w:sz w:val="26"/>
          <w:szCs w:val="26"/>
          <w:lang w:val="pt-BR"/>
        </w:rPr>
        <w:t xml:space="preserve">- </w:t>
      </w:r>
      <w:r w:rsidR="00287717" w:rsidRPr="007F1D3F">
        <w:rPr>
          <w:rFonts w:ascii="Times New Roman" w:hAnsi="Times New Roman" w:cs="Times New Roman"/>
          <w:sz w:val="26"/>
          <w:szCs w:val="26"/>
          <w:lang w:val="pt-BR"/>
        </w:rPr>
        <w:t>Giáo dục dạy nghề: Thị xã có 01 Trung tâm giáo dục thường xuyên</w:t>
      </w:r>
      <w:r w:rsidRPr="007F1D3F">
        <w:rPr>
          <w:rFonts w:ascii="Times New Roman" w:hAnsi="Times New Roman" w:cs="Times New Roman"/>
          <w:sz w:val="26"/>
          <w:szCs w:val="26"/>
          <w:lang w:val="pt-BR"/>
        </w:rPr>
        <w:t>.</w:t>
      </w:r>
    </w:p>
    <w:p w14:paraId="65FDFADD" w14:textId="77777777" w:rsidR="00A1500C" w:rsidRPr="007F1D3F" w:rsidRDefault="00A1500C" w:rsidP="00A30872">
      <w:pPr>
        <w:pStyle w:val="paragraph"/>
        <w:spacing w:before="0" w:beforeAutospacing="0" w:after="120" w:afterAutospacing="0"/>
        <w:ind w:right="90" w:firstLine="567"/>
        <w:jc w:val="both"/>
        <w:textAlignment w:val="baseline"/>
        <w:rPr>
          <w:rStyle w:val="normaltextrun"/>
          <w:i/>
          <w:iCs/>
          <w:sz w:val="26"/>
          <w:szCs w:val="26"/>
          <w:lang w:val="vi-VN"/>
        </w:rPr>
      </w:pPr>
      <w:r w:rsidRPr="007F1D3F">
        <w:rPr>
          <w:rStyle w:val="normaltextrun"/>
          <w:i/>
          <w:iCs/>
          <w:sz w:val="26"/>
          <w:szCs w:val="26"/>
          <w:lang w:val="vi-VN"/>
        </w:rPr>
        <w:t>Hiện trạng về Văn hóa- thể thao</w:t>
      </w:r>
    </w:p>
    <w:p w14:paraId="5B8DEA7E" w14:textId="423185B1" w:rsidR="00A1500C" w:rsidRPr="007F1D3F" w:rsidRDefault="00A1500C" w:rsidP="00A30872">
      <w:pPr>
        <w:pStyle w:val="paragraph"/>
        <w:spacing w:before="0" w:beforeAutospacing="0" w:after="120" w:afterAutospacing="0"/>
        <w:ind w:right="90" w:firstLine="567"/>
        <w:jc w:val="both"/>
        <w:textAlignment w:val="baseline"/>
        <w:rPr>
          <w:rStyle w:val="normaltextrun"/>
          <w:sz w:val="26"/>
          <w:szCs w:val="26"/>
        </w:rPr>
      </w:pPr>
      <w:r w:rsidRPr="007F1D3F">
        <w:rPr>
          <w:rStyle w:val="normaltextrun"/>
          <w:sz w:val="26"/>
          <w:szCs w:val="26"/>
          <w:lang w:val="vi-VN"/>
        </w:rPr>
        <w:t xml:space="preserve">Văn hoá xã hội: </w:t>
      </w:r>
      <w:proofErr w:type="spellStart"/>
      <w:r w:rsidR="00F34B1B" w:rsidRPr="007F1D3F">
        <w:rPr>
          <w:rStyle w:val="normaltextrun"/>
          <w:sz w:val="26"/>
          <w:szCs w:val="26"/>
        </w:rPr>
        <w:t>Hiện</w:t>
      </w:r>
      <w:proofErr w:type="spellEnd"/>
      <w:r w:rsidR="00F34B1B" w:rsidRPr="007F1D3F">
        <w:rPr>
          <w:rStyle w:val="normaltextrun"/>
          <w:sz w:val="26"/>
          <w:szCs w:val="26"/>
        </w:rPr>
        <w:t xml:space="preserve"> </w:t>
      </w:r>
      <w:proofErr w:type="spellStart"/>
      <w:r w:rsidR="00F34B1B" w:rsidRPr="007F1D3F">
        <w:rPr>
          <w:rStyle w:val="normaltextrun"/>
          <w:sz w:val="26"/>
          <w:szCs w:val="26"/>
        </w:rPr>
        <w:t>thị</w:t>
      </w:r>
      <w:proofErr w:type="spellEnd"/>
      <w:r w:rsidR="00F34B1B" w:rsidRPr="007F1D3F">
        <w:rPr>
          <w:rStyle w:val="normaltextrun"/>
          <w:sz w:val="26"/>
          <w:szCs w:val="26"/>
        </w:rPr>
        <w:t xml:space="preserve"> </w:t>
      </w:r>
      <w:proofErr w:type="spellStart"/>
      <w:r w:rsidR="00F34B1B" w:rsidRPr="007F1D3F">
        <w:rPr>
          <w:rStyle w:val="normaltextrun"/>
          <w:sz w:val="26"/>
          <w:szCs w:val="26"/>
        </w:rPr>
        <w:t>xã</w:t>
      </w:r>
      <w:proofErr w:type="spellEnd"/>
      <w:r w:rsidR="00F34B1B" w:rsidRPr="007F1D3F">
        <w:rPr>
          <w:rStyle w:val="normaltextrun"/>
          <w:sz w:val="26"/>
          <w:szCs w:val="26"/>
        </w:rPr>
        <w:t xml:space="preserve"> </w:t>
      </w:r>
      <w:proofErr w:type="spellStart"/>
      <w:r w:rsidR="00F34B1B" w:rsidRPr="007F1D3F">
        <w:rPr>
          <w:rStyle w:val="normaltextrun"/>
          <w:sz w:val="26"/>
          <w:szCs w:val="26"/>
        </w:rPr>
        <w:t>có</w:t>
      </w:r>
      <w:proofErr w:type="spellEnd"/>
      <w:r w:rsidR="00F34B1B" w:rsidRPr="007F1D3F">
        <w:rPr>
          <w:rStyle w:val="normaltextrun"/>
          <w:sz w:val="26"/>
          <w:szCs w:val="26"/>
        </w:rPr>
        <w:t xml:space="preserve"> 02 </w:t>
      </w:r>
      <w:proofErr w:type="spellStart"/>
      <w:r w:rsidR="00F34B1B" w:rsidRPr="007F1D3F">
        <w:rPr>
          <w:rStyle w:val="normaltextrun"/>
          <w:sz w:val="26"/>
          <w:szCs w:val="26"/>
        </w:rPr>
        <w:t>công</w:t>
      </w:r>
      <w:proofErr w:type="spellEnd"/>
      <w:r w:rsidR="00F34B1B" w:rsidRPr="007F1D3F">
        <w:rPr>
          <w:rStyle w:val="normaltextrun"/>
          <w:sz w:val="26"/>
          <w:szCs w:val="26"/>
        </w:rPr>
        <w:t xml:space="preserve"> </w:t>
      </w:r>
      <w:proofErr w:type="spellStart"/>
      <w:r w:rsidR="00F34B1B" w:rsidRPr="007F1D3F">
        <w:rPr>
          <w:rStyle w:val="normaltextrun"/>
          <w:sz w:val="26"/>
          <w:szCs w:val="26"/>
        </w:rPr>
        <w:t>trình</w:t>
      </w:r>
      <w:proofErr w:type="spellEnd"/>
      <w:r w:rsidR="00F34B1B" w:rsidRPr="007F1D3F">
        <w:rPr>
          <w:rStyle w:val="normaltextrun"/>
          <w:sz w:val="26"/>
          <w:szCs w:val="26"/>
        </w:rPr>
        <w:t xml:space="preserve"> </w:t>
      </w:r>
      <w:proofErr w:type="spellStart"/>
      <w:r w:rsidR="00F34B1B" w:rsidRPr="007F1D3F">
        <w:rPr>
          <w:rStyle w:val="normaltextrun"/>
          <w:sz w:val="26"/>
          <w:szCs w:val="26"/>
        </w:rPr>
        <w:t>văn</w:t>
      </w:r>
      <w:proofErr w:type="spellEnd"/>
      <w:r w:rsidR="00F34B1B" w:rsidRPr="007F1D3F">
        <w:rPr>
          <w:rStyle w:val="normaltextrun"/>
          <w:sz w:val="26"/>
          <w:szCs w:val="26"/>
        </w:rPr>
        <w:t xml:space="preserve"> </w:t>
      </w:r>
      <w:proofErr w:type="spellStart"/>
      <w:r w:rsidR="00F34B1B" w:rsidRPr="007F1D3F">
        <w:rPr>
          <w:rStyle w:val="normaltextrun"/>
          <w:sz w:val="26"/>
          <w:szCs w:val="26"/>
        </w:rPr>
        <w:t>hóa</w:t>
      </w:r>
      <w:proofErr w:type="spellEnd"/>
      <w:r w:rsidR="00F34B1B" w:rsidRPr="007F1D3F">
        <w:rPr>
          <w:rStyle w:val="normaltextrun"/>
          <w:sz w:val="26"/>
          <w:szCs w:val="26"/>
        </w:rPr>
        <w:t xml:space="preserve"> </w:t>
      </w:r>
      <w:proofErr w:type="spellStart"/>
      <w:r w:rsidR="00F34B1B" w:rsidRPr="007F1D3F">
        <w:rPr>
          <w:rStyle w:val="normaltextrun"/>
          <w:sz w:val="26"/>
          <w:szCs w:val="26"/>
        </w:rPr>
        <w:t>cấp</w:t>
      </w:r>
      <w:proofErr w:type="spellEnd"/>
      <w:r w:rsidR="00F34B1B" w:rsidRPr="007F1D3F">
        <w:rPr>
          <w:rStyle w:val="normaltextrun"/>
          <w:sz w:val="26"/>
          <w:szCs w:val="26"/>
        </w:rPr>
        <w:t xml:space="preserve"> </w:t>
      </w:r>
      <w:proofErr w:type="spellStart"/>
      <w:r w:rsidR="00F34B1B" w:rsidRPr="007F1D3F">
        <w:rPr>
          <w:rStyle w:val="normaltextrun"/>
          <w:sz w:val="26"/>
          <w:szCs w:val="26"/>
        </w:rPr>
        <w:t>đô</w:t>
      </w:r>
      <w:proofErr w:type="spellEnd"/>
      <w:r w:rsidR="00F34B1B" w:rsidRPr="007F1D3F">
        <w:rPr>
          <w:rStyle w:val="normaltextrun"/>
          <w:sz w:val="26"/>
          <w:szCs w:val="26"/>
        </w:rPr>
        <w:t xml:space="preserve"> </w:t>
      </w:r>
      <w:proofErr w:type="spellStart"/>
      <w:r w:rsidR="00F34B1B" w:rsidRPr="007F1D3F">
        <w:rPr>
          <w:rStyle w:val="normaltextrun"/>
          <w:sz w:val="26"/>
          <w:szCs w:val="26"/>
        </w:rPr>
        <w:t>thị</w:t>
      </w:r>
      <w:proofErr w:type="spellEnd"/>
      <w:r w:rsidR="00E91AB2" w:rsidRPr="007F1D3F">
        <w:rPr>
          <w:rStyle w:val="normaltextrun"/>
          <w:sz w:val="26"/>
          <w:szCs w:val="26"/>
        </w:rPr>
        <w:t xml:space="preserve">: Thư </w:t>
      </w:r>
      <w:proofErr w:type="spellStart"/>
      <w:r w:rsidR="00E91AB2" w:rsidRPr="007F1D3F">
        <w:rPr>
          <w:rStyle w:val="normaltextrun"/>
          <w:sz w:val="26"/>
          <w:szCs w:val="26"/>
        </w:rPr>
        <w:t>viện</w:t>
      </w:r>
      <w:proofErr w:type="spellEnd"/>
      <w:r w:rsidR="00E91AB2" w:rsidRPr="007F1D3F">
        <w:rPr>
          <w:rStyle w:val="normaltextrun"/>
          <w:sz w:val="26"/>
          <w:szCs w:val="26"/>
        </w:rPr>
        <w:t xml:space="preserve"> </w:t>
      </w:r>
      <w:proofErr w:type="spellStart"/>
      <w:r w:rsidR="00E91AB2" w:rsidRPr="007F1D3F">
        <w:rPr>
          <w:rStyle w:val="normaltextrun"/>
          <w:sz w:val="26"/>
          <w:szCs w:val="26"/>
        </w:rPr>
        <w:t>và</w:t>
      </w:r>
      <w:proofErr w:type="spellEnd"/>
      <w:r w:rsidR="00E91AB2" w:rsidRPr="007F1D3F">
        <w:rPr>
          <w:rStyle w:val="normaltextrun"/>
          <w:sz w:val="26"/>
          <w:szCs w:val="26"/>
        </w:rPr>
        <w:t xml:space="preserve"> </w:t>
      </w:r>
      <w:r w:rsidR="00856A19" w:rsidRPr="007F1D3F">
        <w:rPr>
          <w:rStyle w:val="normaltextrun"/>
          <w:sz w:val="26"/>
          <w:szCs w:val="26"/>
        </w:rPr>
        <w:t xml:space="preserve">Trung </w:t>
      </w:r>
      <w:proofErr w:type="spellStart"/>
      <w:r w:rsidR="00856A19" w:rsidRPr="007F1D3F">
        <w:rPr>
          <w:rStyle w:val="normaltextrun"/>
          <w:sz w:val="26"/>
          <w:szCs w:val="26"/>
        </w:rPr>
        <w:t>tâm</w:t>
      </w:r>
      <w:proofErr w:type="spellEnd"/>
      <w:r w:rsidR="00856A19" w:rsidRPr="007F1D3F">
        <w:rPr>
          <w:rStyle w:val="normaltextrun"/>
          <w:sz w:val="26"/>
          <w:szCs w:val="26"/>
        </w:rPr>
        <w:t xml:space="preserve"> </w:t>
      </w:r>
      <w:proofErr w:type="spellStart"/>
      <w:r w:rsidR="00856A19" w:rsidRPr="007F1D3F">
        <w:rPr>
          <w:rStyle w:val="normaltextrun"/>
          <w:sz w:val="26"/>
          <w:szCs w:val="26"/>
        </w:rPr>
        <w:t>văn</w:t>
      </w:r>
      <w:proofErr w:type="spellEnd"/>
      <w:r w:rsidR="00856A19" w:rsidRPr="007F1D3F">
        <w:rPr>
          <w:rStyle w:val="normaltextrun"/>
          <w:sz w:val="26"/>
          <w:szCs w:val="26"/>
        </w:rPr>
        <w:t xml:space="preserve"> </w:t>
      </w:r>
      <w:proofErr w:type="spellStart"/>
      <w:r w:rsidR="00856A19" w:rsidRPr="007F1D3F">
        <w:rPr>
          <w:rStyle w:val="normaltextrun"/>
          <w:sz w:val="26"/>
          <w:szCs w:val="26"/>
        </w:rPr>
        <w:t>hoá</w:t>
      </w:r>
      <w:proofErr w:type="spellEnd"/>
      <w:r w:rsidR="00856A19" w:rsidRPr="007F1D3F">
        <w:rPr>
          <w:rStyle w:val="normaltextrun"/>
          <w:sz w:val="26"/>
          <w:szCs w:val="26"/>
        </w:rPr>
        <w:t xml:space="preserve"> </w:t>
      </w:r>
      <w:proofErr w:type="spellStart"/>
      <w:r w:rsidR="00856A19" w:rsidRPr="007F1D3F">
        <w:rPr>
          <w:rStyle w:val="normaltextrun"/>
          <w:sz w:val="26"/>
          <w:szCs w:val="26"/>
        </w:rPr>
        <w:t>thể</w:t>
      </w:r>
      <w:proofErr w:type="spellEnd"/>
      <w:r w:rsidR="00856A19" w:rsidRPr="007F1D3F">
        <w:rPr>
          <w:rStyle w:val="normaltextrun"/>
          <w:sz w:val="26"/>
          <w:szCs w:val="26"/>
        </w:rPr>
        <w:t xml:space="preserve"> </w:t>
      </w:r>
      <w:proofErr w:type="spellStart"/>
      <w:r w:rsidR="00856A19" w:rsidRPr="007F1D3F">
        <w:rPr>
          <w:rStyle w:val="normaltextrun"/>
          <w:sz w:val="26"/>
          <w:szCs w:val="26"/>
        </w:rPr>
        <w:t>thao</w:t>
      </w:r>
      <w:proofErr w:type="spellEnd"/>
      <w:r w:rsidR="00856A19" w:rsidRPr="007F1D3F">
        <w:rPr>
          <w:rStyle w:val="normaltextrun"/>
          <w:sz w:val="26"/>
          <w:szCs w:val="26"/>
        </w:rPr>
        <w:t xml:space="preserve"> </w:t>
      </w:r>
      <w:proofErr w:type="spellStart"/>
      <w:r w:rsidR="00856A19" w:rsidRPr="007F1D3F">
        <w:rPr>
          <w:rStyle w:val="normaltextrun"/>
          <w:sz w:val="26"/>
          <w:szCs w:val="26"/>
        </w:rPr>
        <w:t>thị</w:t>
      </w:r>
      <w:proofErr w:type="spellEnd"/>
      <w:r w:rsidR="00856A19" w:rsidRPr="007F1D3F">
        <w:rPr>
          <w:rStyle w:val="normaltextrun"/>
          <w:sz w:val="26"/>
          <w:szCs w:val="26"/>
        </w:rPr>
        <w:t xml:space="preserve"> </w:t>
      </w:r>
      <w:proofErr w:type="spellStart"/>
      <w:r w:rsidR="00856A19" w:rsidRPr="007F1D3F">
        <w:rPr>
          <w:rStyle w:val="normaltextrun"/>
          <w:sz w:val="26"/>
          <w:szCs w:val="26"/>
        </w:rPr>
        <w:t>xã</w:t>
      </w:r>
      <w:proofErr w:type="spellEnd"/>
      <w:r w:rsidR="00E91AB2" w:rsidRPr="007F1D3F">
        <w:rPr>
          <w:rStyle w:val="normaltextrun"/>
          <w:sz w:val="26"/>
          <w:szCs w:val="26"/>
        </w:rPr>
        <w:t xml:space="preserve">. </w:t>
      </w:r>
      <w:r w:rsidRPr="007F1D3F">
        <w:rPr>
          <w:rStyle w:val="normaltextrun"/>
          <w:sz w:val="26"/>
          <w:szCs w:val="26"/>
          <w:lang w:val="vi-VN"/>
        </w:rPr>
        <w:t xml:space="preserve">Hệ thống thiết chế văn hóa ở cơ sở được quan tâm đầu tư và ngày càng phát triển, góp phần nâng cao đời sống văn hóa cơ sở; các thiết chế văn hóa từng bước được hoàn thiện, hoạt động đi vào nề nếp, nâng cao chất lượng. Đến nay hệ thống nhà văn hóa cộng đồng được xây dựng ở các </w:t>
      </w:r>
      <w:proofErr w:type="spellStart"/>
      <w:r w:rsidR="00733395" w:rsidRPr="007F1D3F">
        <w:rPr>
          <w:rStyle w:val="normaltextrun"/>
          <w:sz w:val="26"/>
          <w:szCs w:val="26"/>
        </w:rPr>
        <w:t>tất</w:t>
      </w:r>
      <w:proofErr w:type="spellEnd"/>
      <w:r w:rsidR="00733395" w:rsidRPr="007F1D3F">
        <w:rPr>
          <w:rStyle w:val="normaltextrun"/>
          <w:sz w:val="26"/>
          <w:szCs w:val="26"/>
        </w:rPr>
        <w:t xml:space="preserve"> </w:t>
      </w:r>
      <w:proofErr w:type="spellStart"/>
      <w:r w:rsidR="00733395" w:rsidRPr="007F1D3F">
        <w:rPr>
          <w:rStyle w:val="normaltextrun"/>
          <w:sz w:val="26"/>
          <w:szCs w:val="26"/>
        </w:rPr>
        <w:t>cả</w:t>
      </w:r>
      <w:proofErr w:type="spellEnd"/>
      <w:r w:rsidR="00733395" w:rsidRPr="007F1D3F">
        <w:rPr>
          <w:rStyle w:val="normaltextrun"/>
          <w:sz w:val="26"/>
          <w:szCs w:val="26"/>
        </w:rPr>
        <w:t xml:space="preserve"> </w:t>
      </w:r>
      <w:proofErr w:type="spellStart"/>
      <w:r w:rsidR="00733395" w:rsidRPr="007F1D3F">
        <w:rPr>
          <w:rStyle w:val="normaltextrun"/>
          <w:sz w:val="26"/>
          <w:szCs w:val="26"/>
        </w:rPr>
        <w:t>các</w:t>
      </w:r>
      <w:proofErr w:type="spellEnd"/>
      <w:r w:rsidR="00733395" w:rsidRPr="007F1D3F">
        <w:rPr>
          <w:rStyle w:val="normaltextrun"/>
          <w:sz w:val="26"/>
          <w:szCs w:val="26"/>
        </w:rPr>
        <w:t xml:space="preserve"> </w:t>
      </w:r>
      <w:proofErr w:type="spellStart"/>
      <w:r w:rsidR="00733395" w:rsidRPr="007F1D3F">
        <w:rPr>
          <w:rStyle w:val="normaltextrun"/>
          <w:sz w:val="26"/>
          <w:szCs w:val="26"/>
        </w:rPr>
        <w:t>phường</w:t>
      </w:r>
      <w:proofErr w:type="spellEnd"/>
      <w:r w:rsidR="00733395" w:rsidRPr="007F1D3F">
        <w:rPr>
          <w:rStyle w:val="normaltextrun"/>
          <w:sz w:val="26"/>
          <w:szCs w:val="26"/>
        </w:rPr>
        <w:t xml:space="preserve">, </w:t>
      </w:r>
      <w:proofErr w:type="spellStart"/>
      <w:r w:rsidR="00733395" w:rsidRPr="007F1D3F">
        <w:rPr>
          <w:rStyle w:val="normaltextrun"/>
          <w:sz w:val="26"/>
          <w:szCs w:val="26"/>
        </w:rPr>
        <w:t>xã</w:t>
      </w:r>
      <w:proofErr w:type="spellEnd"/>
      <w:r w:rsidR="00E744F8" w:rsidRPr="007F1D3F">
        <w:rPr>
          <w:rStyle w:val="normaltextrun"/>
          <w:sz w:val="26"/>
          <w:szCs w:val="26"/>
        </w:rPr>
        <w:t>.</w:t>
      </w:r>
    </w:p>
    <w:p w14:paraId="6E69C76D" w14:textId="58ADEF03" w:rsidR="00A1500C" w:rsidRPr="007F1D3F" w:rsidRDefault="00A1500C" w:rsidP="00A30872">
      <w:pPr>
        <w:pStyle w:val="paragraph"/>
        <w:spacing w:before="0" w:beforeAutospacing="0" w:after="120" w:afterAutospacing="0"/>
        <w:ind w:right="90" w:firstLine="567"/>
        <w:jc w:val="both"/>
        <w:textAlignment w:val="baseline"/>
        <w:rPr>
          <w:rStyle w:val="normaltextrun"/>
          <w:sz w:val="26"/>
          <w:szCs w:val="26"/>
        </w:rPr>
      </w:pPr>
      <w:r w:rsidRPr="007F1D3F">
        <w:rPr>
          <w:rStyle w:val="normaltextrun"/>
          <w:sz w:val="26"/>
          <w:szCs w:val="26"/>
          <w:lang w:val="vi-VN"/>
        </w:rPr>
        <w:lastRenderedPageBreak/>
        <w:t xml:space="preserve">Thể dục thể thao: Phong trào toàn dân tập luyện thể dục, thể thao ngày càng phát triển cả về số lượng, chất lượng, thu hút đông đảo các tầng lớp tham gia. Hiện nay trên địa bàn </w:t>
      </w:r>
      <w:proofErr w:type="spellStart"/>
      <w:r w:rsidR="00E63E70" w:rsidRPr="007F1D3F">
        <w:rPr>
          <w:rStyle w:val="normaltextrun"/>
          <w:sz w:val="26"/>
          <w:szCs w:val="26"/>
        </w:rPr>
        <w:t>thị</w:t>
      </w:r>
      <w:proofErr w:type="spellEnd"/>
      <w:r w:rsidR="00E63E70" w:rsidRPr="007F1D3F">
        <w:rPr>
          <w:rStyle w:val="normaltextrun"/>
          <w:sz w:val="26"/>
          <w:szCs w:val="26"/>
        </w:rPr>
        <w:t xml:space="preserve"> </w:t>
      </w:r>
      <w:proofErr w:type="spellStart"/>
      <w:r w:rsidR="00E63E70" w:rsidRPr="007F1D3F">
        <w:rPr>
          <w:rStyle w:val="normaltextrun"/>
          <w:sz w:val="26"/>
          <w:szCs w:val="26"/>
        </w:rPr>
        <w:t>xã</w:t>
      </w:r>
      <w:proofErr w:type="spellEnd"/>
      <w:r w:rsidR="008C423C" w:rsidRPr="007F1D3F">
        <w:rPr>
          <w:rStyle w:val="normaltextrun"/>
          <w:sz w:val="26"/>
          <w:szCs w:val="26"/>
        </w:rPr>
        <w:t xml:space="preserve"> </w:t>
      </w:r>
      <w:proofErr w:type="spellStart"/>
      <w:r w:rsidR="008C423C" w:rsidRPr="007F1D3F">
        <w:rPr>
          <w:rStyle w:val="normaltextrun"/>
          <w:sz w:val="26"/>
          <w:szCs w:val="26"/>
        </w:rPr>
        <w:t>có</w:t>
      </w:r>
      <w:proofErr w:type="spellEnd"/>
      <w:r w:rsidR="008C423C" w:rsidRPr="007F1D3F">
        <w:rPr>
          <w:rStyle w:val="normaltextrun"/>
          <w:sz w:val="26"/>
          <w:szCs w:val="26"/>
          <w:lang w:val="vi-VN"/>
        </w:rPr>
        <w:t xml:space="preserve"> 0</w:t>
      </w:r>
      <w:r w:rsidR="00856A19" w:rsidRPr="007F1D3F">
        <w:rPr>
          <w:rStyle w:val="normaltextrun"/>
          <w:sz w:val="26"/>
          <w:szCs w:val="26"/>
          <w:lang w:val="vi-VN"/>
        </w:rPr>
        <w:t>3</w:t>
      </w:r>
      <w:r w:rsidR="008C423C" w:rsidRPr="007F1D3F">
        <w:rPr>
          <w:rStyle w:val="normaltextrun"/>
          <w:sz w:val="26"/>
          <w:szCs w:val="26"/>
        </w:rPr>
        <w:t xml:space="preserve"> Trung </w:t>
      </w:r>
      <w:proofErr w:type="spellStart"/>
      <w:r w:rsidR="008C423C" w:rsidRPr="007F1D3F">
        <w:rPr>
          <w:rStyle w:val="normaltextrun"/>
          <w:sz w:val="26"/>
          <w:szCs w:val="26"/>
        </w:rPr>
        <w:t>tâm</w:t>
      </w:r>
      <w:proofErr w:type="spellEnd"/>
      <w:r w:rsidR="008C423C" w:rsidRPr="007F1D3F">
        <w:rPr>
          <w:rStyle w:val="normaltextrun"/>
          <w:sz w:val="26"/>
          <w:szCs w:val="26"/>
        </w:rPr>
        <w:t xml:space="preserve"> </w:t>
      </w:r>
      <w:proofErr w:type="spellStart"/>
      <w:r w:rsidR="008C423C" w:rsidRPr="007F1D3F">
        <w:rPr>
          <w:rStyle w:val="normaltextrun"/>
          <w:sz w:val="26"/>
          <w:szCs w:val="26"/>
        </w:rPr>
        <w:t>thể</w:t>
      </w:r>
      <w:proofErr w:type="spellEnd"/>
      <w:r w:rsidR="008C423C" w:rsidRPr="007F1D3F">
        <w:rPr>
          <w:rStyle w:val="normaltextrun"/>
          <w:sz w:val="26"/>
          <w:szCs w:val="26"/>
        </w:rPr>
        <w:t xml:space="preserve"> </w:t>
      </w:r>
      <w:proofErr w:type="spellStart"/>
      <w:r w:rsidR="008C423C" w:rsidRPr="007F1D3F">
        <w:rPr>
          <w:rStyle w:val="normaltextrun"/>
          <w:sz w:val="26"/>
          <w:szCs w:val="26"/>
        </w:rPr>
        <w:t>dục</w:t>
      </w:r>
      <w:proofErr w:type="spellEnd"/>
      <w:r w:rsidR="008C423C" w:rsidRPr="007F1D3F">
        <w:rPr>
          <w:rStyle w:val="normaltextrun"/>
          <w:sz w:val="26"/>
          <w:szCs w:val="26"/>
        </w:rPr>
        <w:t xml:space="preserve"> </w:t>
      </w:r>
      <w:proofErr w:type="spellStart"/>
      <w:r w:rsidR="008C423C" w:rsidRPr="007F1D3F">
        <w:rPr>
          <w:rStyle w:val="normaltextrun"/>
          <w:sz w:val="26"/>
          <w:szCs w:val="26"/>
        </w:rPr>
        <w:t>thể</w:t>
      </w:r>
      <w:proofErr w:type="spellEnd"/>
      <w:r w:rsidR="008C423C" w:rsidRPr="007F1D3F">
        <w:rPr>
          <w:rStyle w:val="normaltextrun"/>
          <w:sz w:val="26"/>
          <w:szCs w:val="26"/>
        </w:rPr>
        <w:t xml:space="preserve"> </w:t>
      </w:r>
      <w:proofErr w:type="spellStart"/>
      <w:r w:rsidR="008C423C" w:rsidRPr="007F1D3F">
        <w:rPr>
          <w:rStyle w:val="normaltextrun"/>
          <w:sz w:val="26"/>
          <w:szCs w:val="26"/>
        </w:rPr>
        <w:t>thao</w:t>
      </w:r>
      <w:proofErr w:type="spellEnd"/>
      <w:r w:rsidR="008C423C" w:rsidRPr="007F1D3F">
        <w:rPr>
          <w:rStyle w:val="normaltextrun"/>
          <w:sz w:val="26"/>
          <w:szCs w:val="26"/>
        </w:rPr>
        <w:t xml:space="preserve"> </w:t>
      </w:r>
      <w:proofErr w:type="spellStart"/>
      <w:r w:rsidR="008C423C" w:rsidRPr="007F1D3F">
        <w:rPr>
          <w:rStyle w:val="normaltextrun"/>
          <w:sz w:val="26"/>
          <w:szCs w:val="26"/>
        </w:rPr>
        <w:t>cấp</w:t>
      </w:r>
      <w:proofErr w:type="spellEnd"/>
      <w:r w:rsidR="008C423C" w:rsidRPr="007F1D3F">
        <w:rPr>
          <w:rStyle w:val="normaltextrun"/>
          <w:sz w:val="26"/>
          <w:szCs w:val="26"/>
        </w:rPr>
        <w:t xml:space="preserve"> </w:t>
      </w:r>
      <w:proofErr w:type="spellStart"/>
      <w:r w:rsidR="008C423C" w:rsidRPr="007F1D3F">
        <w:rPr>
          <w:rStyle w:val="normaltextrun"/>
          <w:sz w:val="26"/>
          <w:szCs w:val="26"/>
        </w:rPr>
        <w:t>đô</w:t>
      </w:r>
      <w:proofErr w:type="spellEnd"/>
      <w:r w:rsidR="008C423C" w:rsidRPr="007F1D3F">
        <w:rPr>
          <w:rStyle w:val="normaltextrun"/>
          <w:sz w:val="26"/>
          <w:szCs w:val="26"/>
        </w:rPr>
        <w:t xml:space="preserve"> </w:t>
      </w:r>
      <w:proofErr w:type="spellStart"/>
      <w:r w:rsidR="008C423C" w:rsidRPr="007F1D3F">
        <w:rPr>
          <w:rStyle w:val="normaltextrun"/>
          <w:sz w:val="26"/>
          <w:szCs w:val="26"/>
        </w:rPr>
        <w:t>thị</w:t>
      </w:r>
      <w:proofErr w:type="spellEnd"/>
      <w:r w:rsidR="008C423C" w:rsidRPr="007F1D3F">
        <w:rPr>
          <w:rStyle w:val="normaltextrun"/>
          <w:sz w:val="26"/>
          <w:szCs w:val="26"/>
        </w:rPr>
        <w:t xml:space="preserve"> </w:t>
      </w:r>
      <w:proofErr w:type="spellStart"/>
      <w:r w:rsidR="008C423C" w:rsidRPr="007F1D3F">
        <w:rPr>
          <w:rStyle w:val="normaltextrun"/>
          <w:sz w:val="26"/>
          <w:szCs w:val="26"/>
        </w:rPr>
        <w:t>gồm</w:t>
      </w:r>
      <w:proofErr w:type="spellEnd"/>
      <w:r w:rsidR="008C423C" w:rsidRPr="007F1D3F">
        <w:rPr>
          <w:rStyle w:val="normaltextrun"/>
          <w:sz w:val="26"/>
          <w:szCs w:val="26"/>
        </w:rPr>
        <w:t xml:space="preserve">: Trung </w:t>
      </w:r>
      <w:proofErr w:type="spellStart"/>
      <w:r w:rsidR="008C423C" w:rsidRPr="007F1D3F">
        <w:rPr>
          <w:rStyle w:val="normaltextrun"/>
          <w:sz w:val="26"/>
          <w:szCs w:val="26"/>
        </w:rPr>
        <w:t>tâm</w:t>
      </w:r>
      <w:proofErr w:type="spellEnd"/>
      <w:r w:rsidR="008C423C" w:rsidRPr="007F1D3F">
        <w:rPr>
          <w:rStyle w:val="normaltextrun"/>
          <w:sz w:val="26"/>
          <w:szCs w:val="26"/>
        </w:rPr>
        <w:t xml:space="preserve"> TDTT </w:t>
      </w:r>
      <w:proofErr w:type="spellStart"/>
      <w:r w:rsidR="0022330D" w:rsidRPr="007F1D3F">
        <w:rPr>
          <w:rStyle w:val="normaltextrun"/>
          <w:sz w:val="26"/>
          <w:szCs w:val="26"/>
        </w:rPr>
        <w:t>khu</w:t>
      </w:r>
      <w:proofErr w:type="spellEnd"/>
      <w:r w:rsidR="0022330D" w:rsidRPr="007F1D3F">
        <w:rPr>
          <w:rStyle w:val="normaltextrun"/>
          <w:sz w:val="26"/>
          <w:szCs w:val="26"/>
        </w:rPr>
        <w:t xml:space="preserve"> </w:t>
      </w:r>
      <w:proofErr w:type="spellStart"/>
      <w:r w:rsidR="0022330D" w:rsidRPr="007F1D3F">
        <w:rPr>
          <w:rStyle w:val="normaltextrun"/>
          <w:sz w:val="26"/>
          <w:szCs w:val="26"/>
        </w:rPr>
        <w:t>vực</w:t>
      </w:r>
      <w:proofErr w:type="spellEnd"/>
      <w:r w:rsidR="0022330D" w:rsidRPr="007F1D3F">
        <w:rPr>
          <w:rStyle w:val="normaltextrun"/>
          <w:sz w:val="26"/>
          <w:szCs w:val="26"/>
        </w:rPr>
        <w:t xml:space="preserve"> </w:t>
      </w:r>
      <w:proofErr w:type="spellStart"/>
      <w:r w:rsidR="0022330D" w:rsidRPr="007F1D3F">
        <w:rPr>
          <w:rStyle w:val="normaltextrun"/>
          <w:sz w:val="26"/>
          <w:szCs w:val="26"/>
        </w:rPr>
        <w:t>Bồng</w:t>
      </w:r>
      <w:proofErr w:type="spellEnd"/>
      <w:r w:rsidR="0022330D" w:rsidRPr="007F1D3F">
        <w:rPr>
          <w:rStyle w:val="normaltextrun"/>
          <w:sz w:val="26"/>
          <w:szCs w:val="26"/>
        </w:rPr>
        <w:t xml:space="preserve"> Sơn, Trung </w:t>
      </w:r>
      <w:proofErr w:type="spellStart"/>
      <w:r w:rsidR="0022330D" w:rsidRPr="007F1D3F">
        <w:rPr>
          <w:rStyle w:val="normaltextrun"/>
          <w:sz w:val="26"/>
          <w:szCs w:val="26"/>
        </w:rPr>
        <w:t>tâm</w:t>
      </w:r>
      <w:proofErr w:type="spellEnd"/>
      <w:r w:rsidR="0022330D" w:rsidRPr="007F1D3F">
        <w:rPr>
          <w:rStyle w:val="normaltextrun"/>
          <w:sz w:val="26"/>
          <w:szCs w:val="26"/>
        </w:rPr>
        <w:t xml:space="preserve"> TDTT </w:t>
      </w:r>
      <w:proofErr w:type="spellStart"/>
      <w:r w:rsidR="0022330D" w:rsidRPr="007F1D3F">
        <w:rPr>
          <w:rStyle w:val="normaltextrun"/>
          <w:sz w:val="26"/>
          <w:szCs w:val="26"/>
        </w:rPr>
        <w:t>khu</w:t>
      </w:r>
      <w:proofErr w:type="spellEnd"/>
      <w:r w:rsidR="0022330D" w:rsidRPr="007F1D3F">
        <w:rPr>
          <w:rStyle w:val="normaltextrun"/>
          <w:sz w:val="26"/>
          <w:szCs w:val="26"/>
        </w:rPr>
        <w:t xml:space="preserve"> </w:t>
      </w:r>
      <w:proofErr w:type="spellStart"/>
      <w:r w:rsidR="0022330D" w:rsidRPr="007F1D3F">
        <w:rPr>
          <w:rStyle w:val="normaltextrun"/>
          <w:sz w:val="26"/>
          <w:szCs w:val="26"/>
        </w:rPr>
        <w:t>vực</w:t>
      </w:r>
      <w:proofErr w:type="spellEnd"/>
      <w:r w:rsidR="0022330D" w:rsidRPr="007F1D3F">
        <w:rPr>
          <w:rStyle w:val="normaltextrun"/>
          <w:sz w:val="26"/>
          <w:szCs w:val="26"/>
        </w:rPr>
        <w:t xml:space="preserve"> Tam Quan </w:t>
      </w:r>
      <w:proofErr w:type="spellStart"/>
      <w:r w:rsidR="0022330D" w:rsidRPr="007F1D3F">
        <w:rPr>
          <w:rStyle w:val="normaltextrun"/>
          <w:sz w:val="26"/>
          <w:szCs w:val="26"/>
        </w:rPr>
        <w:t>và</w:t>
      </w:r>
      <w:proofErr w:type="spellEnd"/>
      <w:r w:rsidR="0022330D" w:rsidRPr="007F1D3F">
        <w:rPr>
          <w:rStyle w:val="normaltextrun"/>
          <w:sz w:val="26"/>
          <w:szCs w:val="26"/>
        </w:rPr>
        <w:t xml:space="preserve"> Trung </w:t>
      </w:r>
      <w:proofErr w:type="spellStart"/>
      <w:r w:rsidR="0022330D" w:rsidRPr="007F1D3F">
        <w:rPr>
          <w:rStyle w:val="normaltextrun"/>
          <w:sz w:val="26"/>
          <w:szCs w:val="26"/>
        </w:rPr>
        <w:t>tâm</w:t>
      </w:r>
      <w:proofErr w:type="spellEnd"/>
      <w:r w:rsidR="0022330D" w:rsidRPr="007F1D3F">
        <w:rPr>
          <w:rStyle w:val="normaltextrun"/>
          <w:sz w:val="26"/>
          <w:szCs w:val="26"/>
        </w:rPr>
        <w:t xml:space="preserve"> TDTT </w:t>
      </w:r>
      <w:proofErr w:type="spellStart"/>
      <w:r w:rsidR="0022330D" w:rsidRPr="007F1D3F">
        <w:rPr>
          <w:rStyle w:val="normaltextrun"/>
          <w:sz w:val="26"/>
          <w:szCs w:val="26"/>
        </w:rPr>
        <w:t>khu</w:t>
      </w:r>
      <w:proofErr w:type="spellEnd"/>
      <w:r w:rsidR="0022330D" w:rsidRPr="007F1D3F">
        <w:rPr>
          <w:rStyle w:val="normaltextrun"/>
          <w:sz w:val="26"/>
          <w:szCs w:val="26"/>
        </w:rPr>
        <w:t xml:space="preserve"> </w:t>
      </w:r>
      <w:proofErr w:type="spellStart"/>
      <w:r w:rsidR="0022330D" w:rsidRPr="007F1D3F">
        <w:rPr>
          <w:rStyle w:val="normaltextrun"/>
          <w:sz w:val="26"/>
          <w:szCs w:val="26"/>
        </w:rPr>
        <w:t>vực</w:t>
      </w:r>
      <w:proofErr w:type="spellEnd"/>
      <w:r w:rsidR="0022330D" w:rsidRPr="007F1D3F">
        <w:rPr>
          <w:rStyle w:val="normaltextrun"/>
          <w:sz w:val="26"/>
          <w:szCs w:val="26"/>
        </w:rPr>
        <w:t xml:space="preserve"> Hoài Hương.</w:t>
      </w:r>
    </w:p>
    <w:p w14:paraId="143A7948" w14:textId="2FD93FE2" w:rsidR="00AD784E" w:rsidRPr="007F1D3F" w:rsidRDefault="00A43F02" w:rsidP="00AD784E">
      <w:pPr>
        <w:pStyle w:val="paragraph"/>
        <w:spacing w:before="0" w:beforeAutospacing="0" w:after="120" w:afterAutospacing="0"/>
        <w:ind w:right="90" w:firstLine="567"/>
        <w:jc w:val="both"/>
        <w:textAlignment w:val="baseline"/>
        <w:rPr>
          <w:rStyle w:val="normaltextrun"/>
          <w:sz w:val="26"/>
          <w:szCs w:val="26"/>
          <w:lang w:val="vi-VN"/>
        </w:rPr>
      </w:pPr>
      <w:r w:rsidRPr="007F1D3F">
        <w:rPr>
          <w:rStyle w:val="normaltextrun"/>
          <w:sz w:val="26"/>
          <w:szCs w:val="26"/>
          <w:lang w:val="vi-VN"/>
        </w:rPr>
        <w:t xml:space="preserve">Công tác bảo tồn di tích lịch sử được quan tâm. Toàn thị xã hiện có 24 di tích được công nhận xếp hạng (03 di tích cấp Quốc gia). </w:t>
      </w:r>
      <w:r w:rsidR="00821C92" w:rsidRPr="007F1D3F">
        <w:rPr>
          <w:rStyle w:val="normaltextrun"/>
          <w:sz w:val="26"/>
          <w:szCs w:val="26"/>
          <w:lang w:val="vi-VN"/>
        </w:rPr>
        <w:t xml:space="preserve">TX. Hoài Nhơn hiện có 16 di tích  lịch sử, văn hóa được xếp hạng (3 </w:t>
      </w:r>
      <w:r w:rsidR="00856A19" w:rsidRPr="007F1D3F">
        <w:rPr>
          <w:rStyle w:val="normaltextrun"/>
          <w:sz w:val="26"/>
          <w:szCs w:val="26"/>
        </w:rPr>
        <w:t xml:space="preserve">di </w:t>
      </w:r>
      <w:proofErr w:type="spellStart"/>
      <w:r w:rsidR="00856A19" w:rsidRPr="007F1D3F">
        <w:rPr>
          <w:rStyle w:val="normaltextrun"/>
          <w:sz w:val="26"/>
          <w:szCs w:val="26"/>
        </w:rPr>
        <w:t>tích</w:t>
      </w:r>
      <w:proofErr w:type="spellEnd"/>
      <w:r w:rsidR="00856A19" w:rsidRPr="007F1D3F">
        <w:rPr>
          <w:rStyle w:val="normaltextrun"/>
          <w:sz w:val="26"/>
          <w:szCs w:val="26"/>
        </w:rPr>
        <w:t xml:space="preserve"> </w:t>
      </w:r>
      <w:r w:rsidR="00821C92" w:rsidRPr="007F1D3F">
        <w:rPr>
          <w:rStyle w:val="normaltextrun"/>
          <w:sz w:val="26"/>
          <w:szCs w:val="26"/>
          <w:lang w:val="vi-VN"/>
        </w:rPr>
        <w:t xml:space="preserve">cấp quốc gia, 13 </w:t>
      </w:r>
      <w:r w:rsidR="00856A19" w:rsidRPr="007F1D3F">
        <w:rPr>
          <w:rStyle w:val="normaltextrun"/>
          <w:sz w:val="26"/>
          <w:szCs w:val="26"/>
        </w:rPr>
        <w:t xml:space="preserve">di </w:t>
      </w:r>
      <w:proofErr w:type="spellStart"/>
      <w:r w:rsidR="00856A19" w:rsidRPr="007F1D3F">
        <w:rPr>
          <w:rStyle w:val="normaltextrun"/>
          <w:sz w:val="26"/>
          <w:szCs w:val="26"/>
        </w:rPr>
        <w:t>tích</w:t>
      </w:r>
      <w:proofErr w:type="spellEnd"/>
      <w:r w:rsidR="00821C92" w:rsidRPr="007F1D3F">
        <w:rPr>
          <w:rStyle w:val="normaltextrun"/>
          <w:sz w:val="26"/>
          <w:szCs w:val="26"/>
          <w:lang w:val="vi-VN"/>
        </w:rPr>
        <w:t xml:space="preserve"> cấp tỉnh). Nhiều </w:t>
      </w:r>
      <w:r w:rsidR="00856A19" w:rsidRPr="007F1D3F">
        <w:rPr>
          <w:rStyle w:val="normaltextrun"/>
          <w:sz w:val="26"/>
          <w:szCs w:val="26"/>
        </w:rPr>
        <w:t xml:space="preserve">di </w:t>
      </w:r>
      <w:proofErr w:type="spellStart"/>
      <w:r w:rsidR="00856A19" w:rsidRPr="007F1D3F">
        <w:rPr>
          <w:rStyle w:val="normaltextrun"/>
          <w:sz w:val="26"/>
          <w:szCs w:val="26"/>
        </w:rPr>
        <w:t>tích</w:t>
      </w:r>
      <w:proofErr w:type="spellEnd"/>
      <w:r w:rsidR="00821C92" w:rsidRPr="007F1D3F">
        <w:rPr>
          <w:rStyle w:val="normaltextrun"/>
          <w:sz w:val="26"/>
          <w:szCs w:val="26"/>
          <w:lang w:val="vi-VN"/>
        </w:rPr>
        <w:t xml:space="preserve"> sau khi được đầu tư tôn tạo trở thành điểm đến thu hút du khách tham quan, như: Đền thờ Đào Duy Từ, Địa điểm lưu niệm cuộc biểu tình năm 1931 tại cây số 7 Tài Lương (phường Hoài Thanh Tây); Bãi biển Lộ Diêu </w:t>
      </w:r>
      <w:r w:rsidR="00DA0D25" w:rsidRPr="007F1D3F">
        <w:rPr>
          <w:rStyle w:val="normaltextrun"/>
          <w:sz w:val="26"/>
          <w:szCs w:val="26"/>
          <w:lang w:val="vi-VN"/>
        </w:rPr>
        <w:t>–</w:t>
      </w:r>
      <w:r w:rsidR="00821C92" w:rsidRPr="007F1D3F">
        <w:rPr>
          <w:rStyle w:val="normaltextrun"/>
          <w:sz w:val="26"/>
          <w:szCs w:val="26"/>
          <w:lang w:val="vi-VN"/>
        </w:rPr>
        <w:t xml:space="preserve"> nơi cập bến tàu không số chi viện vũ khí</w:t>
      </w:r>
      <w:r w:rsidR="00AD784E" w:rsidRPr="007F1D3F">
        <w:rPr>
          <w:rStyle w:val="normaltextrun"/>
          <w:sz w:val="26"/>
          <w:szCs w:val="26"/>
          <w:lang w:val="vi-VN"/>
        </w:rPr>
        <w:t xml:space="preserve"> vào khu 5 (xã Hoài Mỹ); Nhà lưu niệm Chi bộ Cửu Lợi (phường Tam Quan Nam)…</w:t>
      </w:r>
    </w:p>
    <w:p w14:paraId="66794A37" w14:textId="77FAE2BC" w:rsidR="000B650F" w:rsidRPr="007F1D3F" w:rsidRDefault="000B650F" w:rsidP="000B650F">
      <w:pPr>
        <w:pStyle w:val="paragraph"/>
        <w:spacing w:before="0" w:beforeAutospacing="0" w:after="120" w:afterAutospacing="0"/>
        <w:ind w:right="90" w:firstLine="567"/>
        <w:jc w:val="both"/>
        <w:textAlignment w:val="baseline"/>
        <w:rPr>
          <w:rStyle w:val="normaltextrun"/>
          <w:i/>
          <w:iCs/>
          <w:sz w:val="26"/>
          <w:szCs w:val="26"/>
        </w:rPr>
      </w:pPr>
      <w:r w:rsidRPr="007F1D3F">
        <w:rPr>
          <w:rStyle w:val="normaltextrun"/>
          <w:i/>
          <w:iCs/>
          <w:sz w:val="26"/>
          <w:szCs w:val="26"/>
        </w:rPr>
        <w:t>d</w:t>
      </w:r>
      <w:r w:rsidRPr="007F1D3F">
        <w:rPr>
          <w:rStyle w:val="normaltextrun"/>
          <w:i/>
          <w:iCs/>
          <w:lang w:val="vi-VN"/>
        </w:rPr>
        <w:t xml:space="preserve">) </w:t>
      </w:r>
      <w:r w:rsidRPr="007F1D3F">
        <w:rPr>
          <w:rStyle w:val="normaltextrun"/>
          <w:i/>
          <w:iCs/>
          <w:sz w:val="26"/>
          <w:szCs w:val="26"/>
          <w:lang w:val="vi-VN"/>
        </w:rPr>
        <w:t>Về hiện trạng</w:t>
      </w:r>
      <w:r w:rsidR="00193180" w:rsidRPr="007F1D3F">
        <w:rPr>
          <w:rStyle w:val="normaltextrun"/>
          <w:i/>
          <w:iCs/>
          <w:sz w:val="26"/>
          <w:szCs w:val="26"/>
        </w:rPr>
        <w:t xml:space="preserve"> </w:t>
      </w:r>
      <w:proofErr w:type="spellStart"/>
      <w:r w:rsidR="00193180" w:rsidRPr="007F1D3F">
        <w:rPr>
          <w:rStyle w:val="normaltextrun"/>
          <w:i/>
          <w:iCs/>
          <w:sz w:val="26"/>
          <w:szCs w:val="26"/>
        </w:rPr>
        <w:t>sử</w:t>
      </w:r>
      <w:proofErr w:type="spellEnd"/>
      <w:r w:rsidR="00193180" w:rsidRPr="007F1D3F">
        <w:rPr>
          <w:rStyle w:val="normaltextrun"/>
          <w:i/>
          <w:iCs/>
          <w:sz w:val="26"/>
          <w:szCs w:val="26"/>
        </w:rPr>
        <w:t xml:space="preserve"> </w:t>
      </w:r>
      <w:proofErr w:type="spellStart"/>
      <w:r w:rsidR="00193180" w:rsidRPr="007F1D3F">
        <w:rPr>
          <w:rStyle w:val="normaltextrun"/>
          <w:i/>
          <w:iCs/>
          <w:sz w:val="26"/>
          <w:szCs w:val="26"/>
        </w:rPr>
        <w:t>dụng</w:t>
      </w:r>
      <w:proofErr w:type="spellEnd"/>
      <w:r w:rsidRPr="007F1D3F">
        <w:rPr>
          <w:rStyle w:val="normaltextrun"/>
          <w:i/>
          <w:iCs/>
          <w:sz w:val="26"/>
          <w:szCs w:val="26"/>
          <w:lang w:val="vi-VN"/>
        </w:rPr>
        <w:t xml:space="preserve"> </w:t>
      </w:r>
      <w:proofErr w:type="spellStart"/>
      <w:r w:rsidRPr="007F1D3F">
        <w:rPr>
          <w:rStyle w:val="normaltextrun"/>
          <w:i/>
          <w:iCs/>
          <w:sz w:val="26"/>
          <w:szCs w:val="26"/>
        </w:rPr>
        <w:t>đất</w:t>
      </w:r>
      <w:proofErr w:type="spellEnd"/>
      <w:r w:rsidRPr="007F1D3F">
        <w:rPr>
          <w:rStyle w:val="normaltextrun"/>
          <w:i/>
          <w:iCs/>
          <w:sz w:val="26"/>
          <w:szCs w:val="26"/>
        </w:rPr>
        <w:t xml:space="preserve"> </w:t>
      </w:r>
      <w:proofErr w:type="spellStart"/>
      <w:r w:rsidRPr="007F1D3F">
        <w:rPr>
          <w:rStyle w:val="normaltextrun"/>
          <w:i/>
          <w:iCs/>
          <w:sz w:val="26"/>
          <w:szCs w:val="26"/>
        </w:rPr>
        <w:t>đai</w:t>
      </w:r>
      <w:proofErr w:type="spellEnd"/>
      <w:r w:rsidRPr="007F1D3F">
        <w:rPr>
          <w:rStyle w:val="normaltextrun"/>
          <w:i/>
          <w:iCs/>
          <w:sz w:val="26"/>
          <w:szCs w:val="26"/>
        </w:rPr>
        <w:t xml:space="preserve"> </w:t>
      </w:r>
    </w:p>
    <w:p w14:paraId="70AF9A3B" w14:textId="163598A3" w:rsidR="000B650F" w:rsidRPr="007F1D3F" w:rsidRDefault="000B650F" w:rsidP="000B650F">
      <w:pPr>
        <w:pStyle w:val="paragraph"/>
        <w:spacing w:before="0" w:beforeAutospacing="0" w:after="120" w:afterAutospacing="0"/>
        <w:ind w:right="90" w:firstLine="567"/>
        <w:jc w:val="both"/>
        <w:textAlignment w:val="baseline"/>
        <w:rPr>
          <w:rStyle w:val="normaltextrun"/>
          <w:sz w:val="26"/>
          <w:szCs w:val="26"/>
          <w:lang w:val="vi-VN"/>
        </w:rPr>
      </w:pPr>
      <w:r w:rsidRPr="007F1D3F">
        <w:rPr>
          <w:rStyle w:val="normaltextrun"/>
          <w:sz w:val="26"/>
          <w:szCs w:val="26"/>
        </w:rPr>
        <w:t xml:space="preserve">Theo </w:t>
      </w:r>
      <w:r w:rsidRPr="007F1D3F">
        <w:rPr>
          <w:rStyle w:val="normaltextrun"/>
          <w:sz w:val="26"/>
          <w:szCs w:val="26"/>
          <w:lang w:val="vi-VN"/>
        </w:rPr>
        <w:t>kết quả</w:t>
      </w:r>
      <w:r w:rsidRPr="007F1D3F">
        <w:rPr>
          <w:rStyle w:val="normaltextrun"/>
          <w:sz w:val="26"/>
          <w:szCs w:val="26"/>
        </w:rPr>
        <w:t xml:space="preserve"> </w:t>
      </w:r>
      <w:r w:rsidRPr="007F1D3F">
        <w:rPr>
          <w:rStyle w:val="normaltextrun"/>
          <w:sz w:val="26"/>
          <w:szCs w:val="26"/>
          <w:lang w:val="vi-VN"/>
        </w:rPr>
        <w:t>thống kê đất đai</w:t>
      </w:r>
      <w:r w:rsidRPr="007F1D3F">
        <w:rPr>
          <w:rStyle w:val="normaltextrun"/>
          <w:sz w:val="26"/>
          <w:szCs w:val="26"/>
        </w:rPr>
        <w:t xml:space="preserve"> </w:t>
      </w:r>
      <w:proofErr w:type="spellStart"/>
      <w:r w:rsidR="00B8146C" w:rsidRPr="007F1D3F">
        <w:rPr>
          <w:rStyle w:val="normaltextrun"/>
          <w:sz w:val="26"/>
          <w:szCs w:val="26"/>
        </w:rPr>
        <w:t>tính</w:t>
      </w:r>
      <w:proofErr w:type="spellEnd"/>
      <w:r w:rsidR="00B8146C" w:rsidRPr="007F1D3F">
        <w:rPr>
          <w:rStyle w:val="normaltextrun"/>
          <w:sz w:val="26"/>
          <w:szCs w:val="26"/>
        </w:rPr>
        <w:t xml:space="preserve"> </w:t>
      </w:r>
      <w:proofErr w:type="spellStart"/>
      <w:r w:rsidR="00B8146C" w:rsidRPr="007F1D3F">
        <w:rPr>
          <w:rStyle w:val="normaltextrun"/>
          <w:sz w:val="26"/>
          <w:szCs w:val="26"/>
        </w:rPr>
        <w:t>đến</w:t>
      </w:r>
      <w:proofErr w:type="spellEnd"/>
      <w:r w:rsidR="00B8146C" w:rsidRPr="007F1D3F">
        <w:rPr>
          <w:rStyle w:val="normaltextrun"/>
          <w:sz w:val="26"/>
          <w:szCs w:val="26"/>
        </w:rPr>
        <w:t xml:space="preserve"> 31/12/2022</w:t>
      </w:r>
      <w:r w:rsidRPr="007F1D3F">
        <w:rPr>
          <w:rStyle w:val="normaltextrun"/>
          <w:sz w:val="26"/>
          <w:szCs w:val="26"/>
          <w:lang w:val="vi-VN"/>
        </w:rPr>
        <w:t xml:space="preserve"> </w:t>
      </w:r>
      <w:proofErr w:type="spellStart"/>
      <w:r w:rsidRPr="007F1D3F">
        <w:rPr>
          <w:rStyle w:val="normaltextrun"/>
          <w:sz w:val="26"/>
          <w:szCs w:val="26"/>
        </w:rPr>
        <w:t>thì</w:t>
      </w:r>
      <w:proofErr w:type="spellEnd"/>
      <w:r w:rsidRPr="007F1D3F">
        <w:rPr>
          <w:rStyle w:val="normaltextrun"/>
          <w:sz w:val="26"/>
          <w:szCs w:val="26"/>
        </w:rPr>
        <w:t xml:space="preserve"> </w:t>
      </w:r>
      <w:proofErr w:type="spellStart"/>
      <w:r w:rsidRPr="007F1D3F">
        <w:rPr>
          <w:rStyle w:val="normaltextrun"/>
          <w:sz w:val="26"/>
          <w:szCs w:val="26"/>
        </w:rPr>
        <w:t>diện</w:t>
      </w:r>
      <w:proofErr w:type="spellEnd"/>
      <w:r w:rsidRPr="007F1D3F">
        <w:rPr>
          <w:rStyle w:val="normaltextrun"/>
          <w:sz w:val="26"/>
          <w:szCs w:val="26"/>
        </w:rPr>
        <w:t xml:space="preserve"> </w:t>
      </w:r>
      <w:proofErr w:type="spellStart"/>
      <w:r w:rsidRPr="007F1D3F">
        <w:rPr>
          <w:rStyle w:val="normaltextrun"/>
          <w:sz w:val="26"/>
          <w:szCs w:val="26"/>
        </w:rPr>
        <w:t>tích</w:t>
      </w:r>
      <w:proofErr w:type="spellEnd"/>
      <w:r w:rsidRPr="007F1D3F">
        <w:rPr>
          <w:rStyle w:val="normaltextrun"/>
          <w:sz w:val="26"/>
          <w:szCs w:val="26"/>
        </w:rPr>
        <w:t xml:space="preserve"> </w:t>
      </w:r>
      <w:proofErr w:type="spellStart"/>
      <w:r w:rsidRPr="007F1D3F">
        <w:rPr>
          <w:rStyle w:val="normaltextrun"/>
          <w:sz w:val="26"/>
          <w:szCs w:val="26"/>
        </w:rPr>
        <w:t>tự</w:t>
      </w:r>
      <w:proofErr w:type="spellEnd"/>
      <w:r w:rsidRPr="007F1D3F">
        <w:rPr>
          <w:rStyle w:val="normaltextrun"/>
          <w:sz w:val="26"/>
          <w:szCs w:val="26"/>
        </w:rPr>
        <w:t xml:space="preserve"> </w:t>
      </w:r>
      <w:proofErr w:type="spellStart"/>
      <w:r w:rsidRPr="007F1D3F">
        <w:rPr>
          <w:rStyle w:val="normaltextrun"/>
          <w:sz w:val="26"/>
          <w:szCs w:val="26"/>
        </w:rPr>
        <w:t>nhiên</w:t>
      </w:r>
      <w:proofErr w:type="spellEnd"/>
      <w:r w:rsidRPr="007F1D3F">
        <w:rPr>
          <w:rStyle w:val="normaltextrun"/>
          <w:sz w:val="26"/>
          <w:szCs w:val="26"/>
        </w:rPr>
        <w:t xml:space="preserve"> </w:t>
      </w:r>
      <w:proofErr w:type="spellStart"/>
      <w:r w:rsidRPr="007F1D3F">
        <w:rPr>
          <w:rStyle w:val="normaltextrun"/>
          <w:sz w:val="26"/>
          <w:szCs w:val="26"/>
        </w:rPr>
        <w:t>của</w:t>
      </w:r>
      <w:proofErr w:type="spellEnd"/>
      <w:r w:rsidRPr="007F1D3F">
        <w:rPr>
          <w:rStyle w:val="normaltextrun"/>
          <w:sz w:val="26"/>
          <w:szCs w:val="26"/>
        </w:rPr>
        <w:t xml:space="preserve"> </w:t>
      </w:r>
      <w:proofErr w:type="spellStart"/>
      <w:r w:rsidR="00016AC1" w:rsidRPr="007F1D3F">
        <w:rPr>
          <w:rStyle w:val="normaltextrun"/>
          <w:sz w:val="26"/>
          <w:szCs w:val="26"/>
        </w:rPr>
        <w:t>thị</w:t>
      </w:r>
      <w:proofErr w:type="spellEnd"/>
      <w:r w:rsidR="00016AC1" w:rsidRPr="007F1D3F">
        <w:rPr>
          <w:rStyle w:val="normaltextrun"/>
          <w:sz w:val="26"/>
          <w:szCs w:val="26"/>
        </w:rPr>
        <w:t xml:space="preserve"> </w:t>
      </w:r>
      <w:proofErr w:type="spellStart"/>
      <w:r w:rsidR="00016AC1" w:rsidRPr="007F1D3F">
        <w:rPr>
          <w:rStyle w:val="normaltextrun"/>
          <w:sz w:val="26"/>
          <w:szCs w:val="26"/>
        </w:rPr>
        <w:t>xã</w:t>
      </w:r>
      <w:proofErr w:type="spellEnd"/>
      <w:r w:rsidR="00016AC1" w:rsidRPr="007F1D3F">
        <w:rPr>
          <w:rStyle w:val="normaltextrun"/>
          <w:sz w:val="26"/>
          <w:szCs w:val="26"/>
        </w:rPr>
        <w:t xml:space="preserve"> </w:t>
      </w:r>
      <w:proofErr w:type="spellStart"/>
      <w:r w:rsidR="00016AC1" w:rsidRPr="007F1D3F">
        <w:rPr>
          <w:rStyle w:val="normaltextrun"/>
          <w:sz w:val="26"/>
          <w:szCs w:val="26"/>
        </w:rPr>
        <w:t>là</w:t>
      </w:r>
      <w:proofErr w:type="spellEnd"/>
      <w:r w:rsidR="00016AC1" w:rsidRPr="007F1D3F">
        <w:rPr>
          <w:rStyle w:val="normaltextrun"/>
          <w:sz w:val="26"/>
          <w:szCs w:val="26"/>
        </w:rPr>
        <w:t xml:space="preserve"> 42.086,75ha</w:t>
      </w:r>
      <w:r w:rsidRPr="007F1D3F">
        <w:rPr>
          <w:rStyle w:val="normaltextrun"/>
          <w:sz w:val="26"/>
          <w:szCs w:val="26"/>
        </w:rPr>
        <w:t xml:space="preserve">, </w:t>
      </w:r>
      <w:proofErr w:type="spellStart"/>
      <w:r w:rsidRPr="007F1D3F">
        <w:rPr>
          <w:rStyle w:val="normaltextrun"/>
          <w:sz w:val="26"/>
          <w:szCs w:val="26"/>
        </w:rPr>
        <w:t>trong</w:t>
      </w:r>
      <w:proofErr w:type="spellEnd"/>
      <w:r w:rsidRPr="007F1D3F">
        <w:rPr>
          <w:rStyle w:val="normaltextrun"/>
          <w:sz w:val="26"/>
          <w:szCs w:val="26"/>
        </w:rPr>
        <w:t xml:space="preserve"> </w:t>
      </w:r>
      <w:proofErr w:type="spellStart"/>
      <w:r w:rsidRPr="007F1D3F">
        <w:rPr>
          <w:rStyle w:val="normaltextrun"/>
          <w:sz w:val="26"/>
          <w:szCs w:val="26"/>
        </w:rPr>
        <w:t>đó</w:t>
      </w:r>
      <w:proofErr w:type="spellEnd"/>
      <w:r w:rsidRPr="007F1D3F">
        <w:rPr>
          <w:rStyle w:val="normaltextrun"/>
          <w:sz w:val="26"/>
          <w:szCs w:val="26"/>
        </w:rPr>
        <w:t>:</w:t>
      </w:r>
    </w:p>
    <w:p w14:paraId="1BBCC152" w14:textId="50C50218" w:rsidR="000B650F" w:rsidRPr="007F1D3F" w:rsidRDefault="000B650F" w:rsidP="000B650F">
      <w:pPr>
        <w:pStyle w:val="paragraph"/>
        <w:spacing w:before="0" w:beforeAutospacing="0" w:after="120" w:afterAutospacing="0"/>
        <w:ind w:right="90" w:firstLine="567"/>
        <w:jc w:val="both"/>
        <w:textAlignment w:val="baseline"/>
        <w:rPr>
          <w:rStyle w:val="normaltextrun"/>
          <w:sz w:val="26"/>
          <w:szCs w:val="26"/>
        </w:rPr>
      </w:pPr>
      <w:r w:rsidRPr="007F1D3F">
        <w:rPr>
          <w:rStyle w:val="normaltextrun"/>
          <w:sz w:val="26"/>
          <w:szCs w:val="26"/>
        </w:rPr>
        <w:t xml:space="preserve">- </w:t>
      </w:r>
      <w:proofErr w:type="spellStart"/>
      <w:r w:rsidRPr="007F1D3F">
        <w:rPr>
          <w:rStyle w:val="normaltextrun"/>
          <w:sz w:val="26"/>
          <w:szCs w:val="26"/>
        </w:rPr>
        <w:t>Đất</w:t>
      </w:r>
      <w:proofErr w:type="spellEnd"/>
      <w:r w:rsidRPr="007F1D3F">
        <w:rPr>
          <w:rStyle w:val="normaltextrun"/>
          <w:sz w:val="26"/>
          <w:szCs w:val="26"/>
        </w:rPr>
        <w:t xml:space="preserve"> </w:t>
      </w:r>
      <w:proofErr w:type="spellStart"/>
      <w:r w:rsidRPr="007F1D3F">
        <w:rPr>
          <w:rStyle w:val="normaltextrun"/>
          <w:sz w:val="26"/>
          <w:szCs w:val="26"/>
        </w:rPr>
        <w:t>nông</w:t>
      </w:r>
      <w:proofErr w:type="spellEnd"/>
      <w:r w:rsidRPr="007F1D3F">
        <w:rPr>
          <w:rStyle w:val="normaltextrun"/>
          <w:sz w:val="26"/>
          <w:szCs w:val="26"/>
        </w:rPr>
        <w:t xml:space="preserve"> </w:t>
      </w:r>
      <w:proofErr w:type="spellStart"/>
      <w:r w:rsidRPr="007F1D3F">
        <w:rPr>
          <w:rStyle w:val="normaltextrun"/>
          <w:sz w:val="26"/>
          <w:szCs w:val="26"/>
        </w:rPr>
        <w:t>nghiệp</w:t>
      </w:r>
      <w:proofErr w:type="spellEnd"/>
      <w:r w:rsidRPr="007F1D3F">
        <w:rPr>
          <w:rStyle w:val="normaltextrun"/>
          <w:sz w:val="26"/>
          <w:szCs w:val="26"/>
        </w:rPr>
        <w:t xml:space="preserve">: </w:t>
      </w:r>
      <w:r w:rsidR="00016AC1" w:rsidRPr="007F1D3F">
        <w:rPr>
          <w:rStyle w:val="normaltextrun"/>
          <w:sz w:val="26"/>
          <w:szCs w:val="26"/>
        </w:rPr>
        <w:t>34.631,</w:t>
      </w:r>
      <w:proofErr w:type="gramStart"/>
      <w:r w:rsidR="00016AC1" w:rsidRPr="007F1D3F">
        <w:rPr>
          <w:rStyle w:val="normaltextrun"/>
          <w:sz w:val="26"/>
          <w:szCs w:val="26"/>
        </w:rPr>
        <w:t>29</w:t>
      </w:r>
      <w:r w:rsidRPr="007F1D3F">
        <w:rPr>
          <w:rStyle w:val="normaltextrun"/>
          <w:sz w:val="26"/>
          <w:szCs w:val="26"/>
        </w:rPr>
        <w:t>ha;</w:t>
      </w:r>
      <w:proofErr w:type="gramEnd"/>
    </w:p>
    <w:p w14:paraId="3351323E" w14:textId="23A0CE6D" w:rsidR="000B650F" w:rsidRPr="007F1D3F" w:rsidRDefault="000B650F" w:rsidP="000B650F">
      <w:pPr>
        <w:pStyle w:val="paragraph"/>
        <w:spacing w:before="0" w:beforeAutospacing="0" w:after="120" w:afterAutospacing="0"/>
        <w:ind w:right="90" w:firstLine="567"/>
        <w:jc w:val="both"/>
        <w:textAlignment w:val="baseline"/>
        <w:rPr>
          <w:rStyle w:val="normaltextrun"/>
          <w:sz w:val="26"/>
          <w:szCs w:val="26"/>
        </w:rPr>
      </w:pPr>
      <w:r w:rsidRPr="007F1D3F">
        <w:rPr>
          <w:rStyle w:val="normaltextrun"/>
          <w:sz w:val="26"/>
          <w:szCs w:val="26"/>
        </w:rPr>
        <w:t xml:space="preserve">- </w:t>
      </w:r>
      <w:proofErr w:type="spellStart"/>
      <w:r w:rsidRPr="007F1D3F">
        <w:rPr>
          <w:rStyle w:val="normaltextrun"/>
          <w:sz w:val="26"/>
          <w:szCs w:val="26"/>
        </w:rPr>
        <w:t>Đất</w:t>
      </w:r>
      <w:proofErr w:type="spellEnd"/>
      <w:r w:rsidRPr="007F1D3F">
        <w:rPr>
          <w:rStyle w:val="normaltextrun"/>
          <w:sz w:val="26"/>
          <w:szCs w:val="26"/>
        </w:rPr>
        <w:t xml:space="preserve"> phi </w:t>
      </w:r>
      <w:proofErr w:type="spellStart"/>
      <w:r w:rsidRPr="007F1D3F">
        <w:rPr>
          <w:rStyle w:val="normaltextrun"/>
          <w:sz w:val="26"/>
          <w:szCs w:val="26"/>
        </w:rPr>
        <w:t>nông</w:t>
      </w:r>
      <w:proofErr w:type="spellEnd"/>
      <w:r w:rsidRPr="007F1D3F">
        <w:rPr>
          <w:rStyle w:val="normaltextrun"/>
          <w:sz w:val="26"/>
          <w:szCs w:val="26"/>
        </w:rPr>
        <w:t xml:space="preserve"> </w:t>
      </w:r>
      <w:proofErr w:type="spellStart"/>
      <w:r w:rsidRPr="007F1D3F">
        <w:rPr>
          <w:rStyle w:val="normaltextrun"/>
          <w:sz w:val="26"/>
          <w:szCs w:val="26"/>
        </w:rPr>
        <w:t>nghiệp</w:t>
      </w:r>
      <w:proofErr w:type="spellEnd"/>
      <w:r w:rsidRPr="007F1D3F">
        <w:rPr>
          <w:rStyle w:val="normaltextrun"/>
          <w:sz w:val="26"/>
          <w:szCs w:val="26"/>
        </w:rPr>
        <w:t xml:space="preserve">: </w:t>
      </w:r>
      <w:r w:rsidR="00016AC1" w:rsidRPr="007F1D3F">
        <w:rPr>
          <w:rStyle w:val="normaltextrun"/>
          <w:sz w:val="26"/>
          <w:szCs w:val="26"/>
        </w:rPr>
        <w:t>7.093,</w:t>
      </w:r>
      <w:proofErr w:type="gramStart"/>
      <w:r w:rsidR="00016AC1" w:rsidRPr="007F1D3F">
        <w:rPr>
          <w:rStyle w:val="normaltextrun"/>
          <w:sz w:val="26"/>
          <w:szCs w:val="26"/>
        </w:rPr>
        <w:t>18</w:t>
      </w:r>
      <w:r w:rsidRPr="007F1D3F">
        <w:rPr>
          <w:rStyle w:val="normaltextrun"/>
          <w:sz w:val="26"/>
          <w:szCs w:val="26"/>
        </w:rPr>
        <w:t>ha;</w:t>
      </w:r>
      <w:proofErr w:type="gramEnd"/>
    </w:p>
    <w:p w14:paraId="4D014AFD" w14:textId="548FE72D" w:rsidR="000B650F" w:rsidRPr="007F1D3F" w:rsidRDefault="000B650F" w:rsidP="000B650F">
      <w:pPr>
        <w:pStyle w:val="paragraph"/>
        <w:spacing w:before="0" w:beforeAutospacing="0" w:after="120" w:afterAutospacing="0"/>
        <w:ind w:right="90" w:firstLine="567"/>
        <w:jc w:val="both"/>
        <w:textAlignment w:val="baseline"/>
        <w:rPr>
          <w:rStyle w:val="normaltextrun"/>
          <w:sz w:val="26"/>
          <w:szCs w:val="26"/>
        </w:rPr>
      </w:pPr>
      <w:r w:rsidRPr="007F1D3F">
        <w:rPr>
          <w:rStyle w:val="normaltextrun"/>
          <w:sz w:val="26"/>
          <w:szCs w:val="26"/>
        </w:rPr>
        <w:t xml:space="preserve">- </w:t>
      </w:r>
      <w:proofErr w:type="spellStart"/>
      <w:r w:rsidRPr="007F1D3F">
        <w:rPr>
          <w:rStyle w:val="normaltextrun"/>
          <w:sz w:val="26"/>
          <w:szCs w:val="26"/>
        </w:rPr>
        <w:t>Đất</w:t>
      </w:r>
      <w:proofErr w:type="spellEnd"/>
      <w:r w:rsidRPr="007F1D3F">
        <w:rPr>
          <w:rStyle w:val="normaltextrun"/>
          <w:sz w:val="26"/>
          <w:szCs w:val="26"/>
        </w:rPr>
        <w:t xml:space="preserve"> </w:t>
      </w:r>
      <w:proofErr w:type="spellStart"/>
      <w:r w:rsidRPr="007F1D3F">
        <w:rPr>
          <w:rStyle w:val="normaltextrun"/>
          <w:sz w:val="26"/>
          <w:szCs w:val="26"/>
        </w:rPr>
        <w:t>chưa</w:t>
      </w:r>
      <w:proofErr w:type="spellEnd"/>
      <w:r w:rsidRPr="007F1D3F">
        <w:rPr>
          <w:rStyle w:val="normaltextrun"/>
          <w:sz w:val="26"/>
          <w:szCs w:val="26"/>
        </w:rPr>
        <w:t xml:space="preserve"> </w:t>
      </w:r>
      <w:proofErr w:type="spellStart"/>
      <w:r w:rsidRPr="007F1D3F">
        <w:rPr>
          <w:rStyle w:val="normaltextrun"/>
          <w:sz w:val="26"/>
          <w:szCs w:val="26"/>
        </w:rPr>
        <w:t>sử</w:t>
      </w:r>
      <w:proofErr w:type="spellEnd"/>
      <w:r w:rsidRPr="007F1D3F">
        <w:rPr>
          <w:rStyle w:val="normaltextrun"/>
          <w:sz w:val="26"/>
          <w:szCs w:val="26"/>
        </w:rPr>
        <w:t xml:space="preserve"> </w:t>
      </w:r>
      <w:proofErr w:type="spellStart"/>
      <w:r w:rsidRPr="007F1D3F">
        <w:rPr>
          <w:rStyle w:val="normaltextrun"/>
          <w:sz w:val="26"/>
          <w:szCs w:val="26"/>
        </w:rPr>
        <w:t>dụng</w:t>
      </w:r>
      <w:proofErr w:type="spellEnd"/>
      <w:r w:rsidRPr="007F1D3F">
        <w:rPr>
          <w:rStyle w:val="normaltextrun"/>
          <w:sz w:val="26"/>
          <w:szCs w:val="26"/>
        </w:rPr>
        <w:t xml:space="preserve">: </w:t>
      </w:r>
      <w:r w:rsidR="00016AC1" w:rsidRPr="007F1D3F">
        <w:rPr>
          <w:rStyle w:val="normaltextrun"/>
          <w:sz w:val="26"/>
          <w:szCs w:val="26"/>
        </w:rPr>
        <w:t>362,28</w:t>
      </w:r>
      <w:r w:rsidRPr="007F1D3F">
        <w:rPr>
          <w:rStyle w:val="normaltextrun"/>
          <w:sz w:val="26"/>
          <w:szCs w:val="26"/>
        </w:rPr>
        <w:t>ha.</w:t>
      </w:r>
    </w:p>
    <w:p w14:paraId="5C387D8C" w14:textId="47AE03C6" w:rsidR="000B650F" w:rsidRPr="007F1D3F" w:rsidRDefault="00922DCC" w:rsidP="009B470B">
      <w:pPr>
        <w:pStyle w:val="Caption"/>
        <w:spacing w:before="120" w:after="0"/>
        <w:jc w:val="center"/>
        <w:rPr>
          <w:rFonts w:eastAsia="Arial"/>
          <w:color w:val="auto"/>
          <w:sz w:val="26"/>
          <w:szCs w:val="26"/>
          <w:lang w:val="de-AT"/>
        </w:rPr>
      </w:pPr>
      <w:r w:rsidRPr="007F1D3F">
        <w:rPr>
          <w:rFonts w:eastAsia="Arial"/>
          <w:color w:val="auto"/>
          <w:sz w:val="26"/>
          <w:szCs w:val="26"/>
          <w:lang w:val="de-AT"/>
        </w:rPr>
        <w:t xml:space="preserve">Bảng </w:t>
      </w:r>
      <w:r w:rsidRPr="007F1D3F">
        <w:rPr>
          <w:rFonts w:eastAsia="Arial"/>
          <w:color w:val="auto"/>
          <w:sz w:val="26"/>
          <w:szCs w:val="26"/>
          <w:lang w:val="de-AT"/>
        </w:rPr>
        <w:fldChar w:fldCharType="begin"/>
      </w:r>
      <w:r w:rsidRPr="007F1D3F">
        <w:rPr>
          <w:rFonts w:eastAsia="Arial"/>
          <w:color w:val="auto"/>
          <w:sz w:val="26"/>
          <w:szCs w:val="26"/>
          <w:lang w:val="de-AT"/>
        </w:rPr>
        <w:instrText xml:space="preserve"> SEQ Bảng \* ARABIC </w:instrText>
      </w:r>
      <w:r w:rsidRPr="007F1D3F">
        <w:rPr>
          <w:rFonts w:eastAsia="Arial"/>
          <w:color w:val="auto"/>
          <w:sz w:val="26"/>
          <w:szCs w:val="26"/>
          <w:lang w:val="de-AT"/>
        </w:rPr>
        <w:fldChar w:fldCharType="separate"/>
      </w:r>
      <w:r w:rsidRPr="007F1D3F">
        <w:rPr>
          <w:rFonts w:eastAsia="Arial"/>
          <w:noProof/>
          <w:color w:val="auto"/>
          <w:sz w:val="26"/>
          <w:szCs w:val="26"/>
          <w:lang w:val="de-AT"/>
        </w:rPr>
        <w:t>1</w:t>
      </w:r>
      <w:r w:rsidRPr="007F1D3F">
        <w:rPr>
          <w:rFonts w:eastAsia="Arial"/>
          <w:color w:val="auto"/>
          <w:sz w:val="26"/>
          <w:szCs w:val="26"/>
          <w:lang w:val="de-AT"/>
        </w:rPr>
        <w:fldChar w:fldCharType="end"/>
      </w:r>
      <w:r w:rsidR="000B650F" w:rsidRPr="007F1D3F">
        <w:rPr>
          <w:rFonts w:eastAsia="Arial"/>
          <w:color w:val="auto"/>
          <w:sz w:val="26"/>
          <w:szCs w:val="26"/>
          <w:lang w:val="de-AT"/>
        </w:rPr>
        <w:t xml:space="preserve">: Thống kê hiện trạng sử dụng đất </w:t>
      </w:r>
      <w:r w:rsidR="009B470B" w:rsidRPr="007F1D3F">
        <w:rPr>
          <w:rFonts w:eastAsia="Arial"/>
          <w:color w:val="auto"/>
          <w:sz w:val="26"/>
          <w:szCs w:val="26"/>
          <w:lang w:val="de-AT"/>
        </w:rPr>
        <w:t>thị xã Hoài Nhơn</w:t>
      </w:r>
    </w:p>
    <w:tbl>
      <w:tblPr>
        <w:tblW w:w="90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96"/>
        <w:gridCol w:w="5111"/>
        <w:gridCol w:w="1620"/>
        <w:gridCol w:w="1620"/>
      </w:tblGrid>
      <w:tr w:rsidR="007F1D3F" w:rsidRPr="007F1D3F" w14:paraId="4D1DF652" w14:textId="77777777" w:rsidTr="00856A19">
        <w:trPr>
          <w:trHeight w:val="480"/>
          <w:tblHeader/>
        </w:trPr>
        <w:tc>
          <w:tcPr>
            <w:tcW w:w="696" w:type="dxa"/>
            <w:shd w:val="clear" w:color="auto" w:fill="auto"/>
            <w:noWrap/>
            <w:vAlign w:val="center"/>
            <w:hideMark/>
          </w:tcPr>
          <w:p w14:paraId="4B3D1B49" w14:textId="630BEE46" w:rsidR="00F90468" w:rsidRPr="007F1D3F" w:rsidRDefault="00B8146C" w:rsidP="00B8146C">
            <w:pPr>
              <w:jc w:val="center"/>
              <w:rPr>
                <w:b/>
                <w:bCs/>
              </w:rPr>
            </w:pPr>
            <w:r w:rsidRPr="007F1D3F">
              <w:rPr>
                <w:b/>
                <w:bCs/>
              </w:rPr>
              <w:t>TT</w:t>
            </w:r>
          </w:p>
        </w:tc>
        <w:tc>
          <w:tcPr>
            <w:tcW w:w="5111" w:type="dxa"/>
            <w:shd w:val="clear" w:color="auto" w:fill="auto"/>
            <w:noWrap/>
            <w:vAlign w:val="center"/>
            <w:hideMark/>
          </w:tcPr>
          <w:p w14:paraId="024CACEB" w14:textId="05DF9EC8" w:rsidR="00F90468" w:rsidRPr="007F1D3F" w:rsidRDefault="00B8146C" w:rsidP="00B8146C">
            <w:pPr>
              <w:jc w:val="center"/>
              <w:rPr>
                <w:b/>
                <w:bCs/>
              </w:rPr>
            </w:pPr>
            <w:proofErr w:type="spellStart"/>
            <w:r w:rsidRPr="007F1D3F">
              <w:rPr>
                <w:b/>
                <w:bCs/>
              </w:rPr>
              <w:t>Loại</w:t>
            </w:r>
            <w:proofErr w:type="spellEnd"/>
            <w:r w:rsidRPr="007F1D3F">
              <w:rPr>
                <w:b/>
                <w:bCs/>
              </w:rPr>
              <w:t xml:space="preserve"> </w:t>
            </w:r>
            <w:proofErr w:type="spellStart"/>
            <w:r w:rsidRPr="007F1D3F">
              <w:rPr>
                <w:b/>
                <w:bCs/>
              </w:rPr>
              <w:t>đất</w:t>
            </w:r>
            <w:proofErr w:type="spellEnd"/>
          </w:p>
        </w:tc>
        <w:tc>
          <w:tcPr>
            <w:tcW w:w="1620" w:type="dxa"/>
            <w:shd w:val="clear" w:color="auto" w:fill="auto"/>
            <w:noWrap/>
            <w:vAlign w:val="center"/>
            <w:hideMark/>
          </w:tcPr>
          <w:p w14:paraId="52926E57" w14:textId="77777777" w:rsidR="00F90468" w:rsidRPr="007F1D3F" w:rsidRDefault="00F90468">
            <w:pPr>
              <w:jc w:val="center"/>
              <w:rPr>
                <w:b/>
                <w:bCs/>
              </w:rPr>
            </w:pPr>
            <w:proofErr w:type="spellStart"/>
            <w:r w:rsidRPr="007F1D3F">
              <w:rPr>
                <w:b/>
                <w:bCs/>
              </w:rPr>
              <w:t>Tổng</w:t>
            </w:r>
            <w:proofErr w:type="spellEnd"/>
            <w:r w:rsidRPr="007F1D3F">
              <w:rPr>
                <w:b/>
                <w:bCs/>
              </w:rPr>
              <w:t xml:space="preserve"> </w:t>
            </w:r>
            <w:proofErr w:type="spellStart"/>
            <w:r w:rsidRPr="007F1D3F">
              <w:rPr>
                <w:b/>
                <w:bCs/>
              </w:rPr>
              <w:t>số</w:t>
            </w:r>
            <w:proofErr w:type="spellEnd"/>
            <w:r w:rsidRPr="007F1D3F">
              <w:rPr>
                <w:b/>
                <w:bCs/>
              </w:rPr>
              <w:t xml:space="preserve"> (Ha)</w:t>
            </w:r>
          </w:p>
        </w:tc>
        <w:tc>
          <w:tcPr>
            <w:tcW w:w="1620" w:type="dxa"/>
            <w:shd w:val="clear" w:color="auto" w:fill="auto"/>
            <w:noWrap/>
            <w:vAlign w:val="center"/>
            <w:hideMark/>
          </w:tcPr>
          <w:p w14:paraId="569FD793" w14:textId="77777777" w:rsidR="00F90468" w:rsidRPr="007F1D3F" w:rsidRDefault="00F90468">
            <w:pPr>
              <w:jc w:val="center"/>
              <w:rPr>
                <w:b/>
                <w:bCs/>
              </w:rPr>
            </w:pPr>
            <w:proofErr w:type="spellStart"/>
            <w:r w:rsidRPr="007F1D3F">
              <w:rPr>
                <w:b/>
                <w:bCs/>
              </w:rPr>
              <w:t>Cơ</w:t>
            </w:r>
            <w:proofErr w:type="spellEnd"/>
            <w:r w:rsidRPr="007F1D3F">
              <w:rPr>
                <w:b/>
                <w:bCs/>
              </w:rPr>
              <w:t xml:space="preserve"> </w:t>
            </w:r>
            <w:proofErr w:type="spellStart"/>
            <w:r w:rsidRPr="007F1D3F">
              <w:rPr>
                <w:b/>
                <w:bCs/>
              </w:rPr>
              <w:t>cấu</w:t>
            </w:r>
            <w:proofErr w:type="spellEnd"/>
            <w:r w:rsidRPr="007F1D3F">
              <w:rPr>
                <w:b/>
                <w:bCs/>
              </w:rPr>
              <w:t xml:space="preserve"> (%)</w:t>
            </w:r>
          </w:p>
        </w:tc>
      </w:tr>
      <w:tr w:rsidR="007F1D3F" w:rsidRPr="007F1D3F" w14:paraId="65DD3564" w14:textId="77777777" w:rsidTr="00856A19">
        <w:trPr>
          <w:trHeight w:val="319"/>
        </w:trPr>
        <w:tc>
          <w:tcPr>
            <w:tcW w:w="5807" w:type="dxa"/>
            <w:gridSpan w:val="2"/>
            <w:shd w:val="clear" w:color="auto" w:fill="auto"/>
            <w:noWrap/>
            <w:vAlign w:val="center"/>
            <w:hideMark/>
          </w:tcPr>
          <w:p w14:paraId="0981BE1A" w14:textId="77777777" w:rsidR="00F90468" w:rsidRPr="007F1D3F" w:rsidRDefault="00F90468">
            <w:pPr>
              <w:rPr>
                <w:b/>
                <w:bCs/>
              </w:rPr>
            </w:pPr>
            <w:r w:rsidRPr="007F1D3F">
              <w:rPr>
                <w:b/>
                <w:bCs/>
              </w:rPr>
              <w:t>TỔNG SỐ</w:t>
            </w:r>
          </w:p>
        </w:tc>
        <w:tc>
          <w:tcPr>
            <w:tcW w:w="1620" w:type="dxa"/>
            <w:shd w:val="clear" w:color="auto" w:fill="auto"/>
            <w:noWrap/>
            <w:vAlign w:val="center"/>
            <w:hideMark/>
          </w:tcPr>
          <w:p w14:paraId="5166A391" w14:textId="77777777" w:rsidR="00F90468" w:rsidRPr="007F1D3F" w:rsidRDefault="00F90468">
            <w:pPr>
              <w:jc w:val="right"/>
              <w:rPr>
                <w:b/>
                <w:bCs/>
              </w:rPr>
            </w:pPr>
            <w:r w:rsidRPr="007F1D3F">
              <w:rPr>
                <w:b/>
                <w:bCs/>
              </w:rPr>
              <w:t>42.086,75</w:t>
            </w:r>
          </w:p>
        </w:tc>
        <w:tc>
          <w:tcPr>
            <w:tcW w:w="1620" w:type="dxa"/>
            <w:shd w:val="clear" w:color="auto" w:fill="auto"/>
            <w:noWrap/>
            <w:vAlign w:val="center"/>
            <w:hideMark/>
          </w:tcPr>
          <w:p w14:paraId="699DCD63" w14:textId="77777777" w:rsidR="00F90468" w:rsidRPr="007F1D3F" w:rsidRDefault="00F90468">
            <w:pPr>
              <w:jc w:val="right"/>
              <w:rPr>
                <w:b/>
                <w:bCs/>
              </w:rPr>
            </w:pPr>
            <w:r w:rsidRPr="007F1D3F">
              <w:rPr>
                <w:b/>
                <w:bCs/>
              </w:rPr>
              <w:t>100,00</w:t>
            </w:r>
          </w:p>
        </w:tc>
      </w:tr>
      <w:tr w:rsidR="007F1D3F" w:rsidRPr="007F1D3F" w14:paraId="6F9DB6D0" w14:textId="77777777" w:rsidTr="00856A19">
        <w:trPr>
          <w:trHeight w:val="319"/>
        </w:trPr>
        <w:tc>
          <w:tcPr>
            <w:tcW w:w="5807" w:type="dxa"/>
            <w:gridSpan w:val="2"/>
            <w:shd w:val="clear" w:color="auto" w:fill="auto"/>
            <w:noWrap/>
            <w:vAlign w:val="center"/>
            <w:hideMark/>
          </w:tcPr>
          <w:p w14:paraId="725622C7" w14:textId="77777777" w:rsidR="00F90468" w:rsidRPr="007F1D3F" w:rsidRDefault="00F90468">
            <w:pPr>
              <w:rPr>
                <w:b/>
                <w:bCs/>
              </w:rPr>
            </w:pPr>
            <w:proofErr w:type="spellStart"/>
            <w:r w:rsidRPr="007F1D3F">
              <w:rPr>
                <w:b/>
                <w:bCs/>
              </w:rPr>
              <w:t>Đất</w:t>
            </w:r>
            <w:proofErr w:type="spellEnd"/>
            <w:r w:rsidRPr="007F1D3F">
              <w:rPr>
                <w:b/>
                <w:bCs/>
              </w:rPr>
              <w:t xml:space="preserve"> </w:t>
            </w:r>
            <w:proofErr w:type="spellStart"/>
            <w:r w:rsidRPr="007F1D3F">
              <w:rPr>
                <w:b/>
                <w:bCs/>
              </w:rPr>
              <w:t>nông</w:t>
            </w:r>
            <w:proofErr w:type="spellEnd"/>
            <w:r w:rsidRPr="007F1D3F">
              <w:rPr>
                <w:b/>
                <w:bCs/>
              </w:rPr>
              <w:t xml:space="preserve"> </w:t>
            </w:r>
            <w:proofErr w:type="spellStart"/>
            <w:r w:rsidRPr="007F1D3F">
              <w:rPr>
                <w:b/>
                <w:bCs/>
              </w:rPr>
              <w:t>nghiệp</w:t>
            </w:r>
            <w:proofErr w:type="spellEnd"/>
          </w:p>
        </w:tc>
        <w:tc>
          <w:tcPr>
            <w:tcW w:w="1620" w:type="dxa"/>
            <w:shd w:val="clear" w:color="auto" w:fill="auto"/>
            <w:noWrap/>
            <w:vAlign w:val="center"/>
            <w:hideMark/>
          </w:tcPr>
          <w:p w14:paraId="6D812A3F" w14:textId="77777777" w:rsidR="00F90468" w:rsidRPr="007F1D3F" w:rsidRDefault="00F90468">
            <w:pPr>
              <w:jc w:val="right"/>
              <w:rPr>
                <w:b/>
                <w:bCs/>
              </w:rPr>
            </w:pPr>
            <w:r w:rsidRPr="007F1D3F">
              <w:rPr>
                <w:b/>
                <w:bCs/>
              </w:rPr>
              <w:t>34.631,29</w:t>
            </w:r>
          </w:p>
        </w:tc>
        <w:tc>
          <w:tcPr>
            <w:tcW w:w="1620" w:type="dxa"/>
            <w:shd w:val="clear" w:color="auto" w:fill="auto"/>
            <w:noWrap/>
            <w:vAlign w:val="center"/>
            <w:hideMark/>
          </w:tcPr>
          <w:p w14:paraId="0F3E99C4" w14:textId="77777777" w:rsidR="00F90468" w:rsidRPr="007F1D3F" w:rsidRDefault="00F90468">
            <w:pPr>
              <w:jc w:val="right"/>
              <w:rPr>
                <w:b/>
                <w:bCs/>
              </w:rPr>
            </w:pPr>
            <w:r w:rsidRPr="007F1D3F">
              <w:rPr>
                <w:b/>
                <w:bCs/>
              </w:rPr>
              <w:t>82,29</w:t>
            </w:r>
          </w:p>
        </w:tc>
      </w:tr>
      <w:tr w:rsidR="007F1D3F" w:rsidRPr="007F1D3F" w14:paraId="4068C431" w14:textId="77777777" w:rsidTr="00856A19">
        <w:trPr>
          <w:trHeight w:val="319"/>
        </w:trPr>
        <w:tc>
          <w:tcPr>
            <w:tcW w:w="696" w:type="dxa"/>
            <w:shd w:val="clear" w:color="auto" w:fill="auto"/>
            <w:noWrap/>
            <w:vAlign w:val="center"/>
            <w:hideMark/>
          </w:tcPr>
          <w:p w14:paraId="107B35C3" w14:textId="28C1A451" w:rsidR="00F90468" w:rsidRPr="007F1D3F" w:rsidRDefault="00506126" w:rsidP="00352EDC">
            <w:pPr>
              <w:jc w:val="center"/>
            </w:pPr>
            <w:r w:rsidRPr="007F1D3F">
              <w:t>1</w:t>
            </w:r>
          </w:p>
        </w:tc>
        <w:tc>
          <w:tcPr>
            <w:tcW w:w="5111" w:type="dxa"/>
            <w:shd w:val="clear" w:color="auto" w:fill="auto"/>
            <w:noWrap/>
            <w:vAlign w:val="center"/>
            <w:hideMark/>
          </w:tcPr>
          <w:p w14:paraId="61CA3867" w14:textId="77777777" w:rsidR="00F90468" w:rsidRPr="007F1D3F" w:rsidRDefault="00F90468">
            <w:proofErr w:type="spellStart"/>
            <w:r w:rsidRPr="007F1D3F">
              <w:t>Đất</w:t>
            </w:r>
            <w:proofErr w:type="spellEnd"/>
            <w:r w:rsidRPr="007F1D3F">
              <w:t xml:space="preserve"> </w:t>
            </w:r>
            <w:proofErr w:type="spellStart"/>
            <w:r w:rsidRPr="007F1D3F">
              <w:t>sản</w:t>
            </w:r>
            <w:proofErr w:type="spellEnd"/>
            <w:r w:rsidRPr="007F1D3F">
              <w:t xml:space="preserve"> </w:t>
            </w:r>
            <w:proofErr w:type="spellStart"/>
            <w:r w:rsidRPr="007F1D3F">
              <w:t>xuất</w:t>
            </w:r>
            <w:proofErr w:type="spellEnd"/>
            <w:r w:rsidRPr="007F1D3F">
              <w:t xml:space="preserve"> </w:t>
            </w:r>
            <w:proofErr w:type="spellStart"/>
            <w:r w:rsidRPr="007F1D3F">
              <w:t>nông</w:t>
            </w:r>
            <w:proofErr w:type="spellEnd"/>
            <w:r w:rsidRPr="007F1D3F">
              <w:t xml:space="preserve"> </w:t>
            </w:r>
            <w:proofErr w:type="spellStart"/>
            <w:r w:rsidRPr="007F1D3F">
              <w:t>nghiệp</w:t>
            </w:r>
            <w:proofErr w:type="spellEnd"/>
          </w:p>
        </w:tc>
        <w:tc>
          <w:tcPr>
            <w:tcW w:w="1620" w:type="dxa"/>
            <w:shd w:val="clear" w:color="auto" w:fill="auto"/>
            <w:noWrap/>
            <w:vAlign w:val="center"/>
            <w:hideMark/>
          </w:tcPr>
          <w:p w14:paraId="25E2BAF6" w14:textId="77777777" w:rsidR="00F90468" w:rsidRPr="007F1D3F" w:rsidRDefault="00F90468">
            <w:pPr>
              <w:jc w:val="right"/>
            </w:pPr>
            <w:r w:rsidRPr="007F1D3F">
              <w:t>14.641,05</w:t>
            </w:r>
          </w:p>
        </w:tc>
        <w:tc>
          <w:tcPr>
            <w:tcW w:w="1620" w:type="dxa"/>
            <w:shd w:val="clear" w:color="auto" w:fill="auto"/>
            <w:noWrap/>
            <w:vAlign w:val="center"/>
            <w:hideMark/>
          </w:tcPr>
          <w:p w14:paraId="062B264B" w14:textId="77777777" w:rsidR="00F90468" w:rsidRPr="007F1D3F" w:rsidRDefault="00F90468">
            <w:pPr>
              <w:jc w:val="right"/>
            </w:pPr>
            <w:r w:rsidRPr="007F1D3F">
              <w:t>34,79</w:t>
            </w:r>
          </w:p>
        </w:tc>
      </w:tr>
      <w:tr w:rsidR="007F1D3F" w:rsidRPr="007F1D3F" w14:paraId="2A4B7672" w14:textId="77777777" w:rsidTr="00856A19">
        <w:trPr>
          <w:trHeight w:val="319"/>
        </w:trPr>
        <w:tc>
          <w:tcPr>
            <w:tcW w:w="696" w:type="dxa"/>
            <w:shd w:val="clear" w:color="auto" w:fill="auto"/>
            <w:noWrap/>
            <w:vAlign w:val="center"/>
            <w:hideMark/>
          </w:tcPr>
          <w:p w14:paraId="0E3B6771" w14:textId="75772845" w:rsidR="00F90468" w:rsidRPr="007F1D3F" w:rsidRDefault="00506126" w:rsidP="00352EDC">
            <w:pPr>
              <w:jc w:val="center"/>
            </w:pPr>
            <w:r w:rsidRPr="007F1D3F">
              <w:t>1.1</w:t>
            </w:r>
          </w:p>
        </w:tc>
        <w:tc>
          <w:tcPr>
            <w:tcW w:w="5111" w:type="dxa"/>
            <w:shd w:val="clear" w:color="auto" w:fill="auto"/>
            <w:noWrap/>
            <w:vAlign w:val="center"/>
            <w:hideMark/>
          </w:tcPr>
          <w:p w14:paraId="17FC1326" w14:textId="77777777" w:rsidR="00F90468" w:rsidRPr="007F1D3F" w:rsidRDefault="00F90468">
            <w:pPr>
              <w:ind w:firstLineChars="200" w:firstLine="480"/>
            </w:pPr>
            <w:proofErr w:type="spellStart"/>
            <w:r w:rsidRPr="007F1D3F">
              <w:t>Đất</w:t>
            </w:r>
            <w:proofErr w:type="spellEnd"/>
            <w:r w:rsidRPr="007F1D3F">
              <w:t xml:space="preserve"> </w:t>
            </w:r>
            <w:proofErr w:type="spellStart"/>
            <w:r w:rsidRPr="007F1D3F">
              <w:t>trồng</w:t>
            </w:r>
            <w:proofErr w:type="spellEnd"/>
            <w:r w:rsidRPr="007F1D3F">
              <w:t xml:space="preserve"> </w:t>
            </w:r>
            <w:proofErr w:type="spellStart"/>
            <w:r w:rsidRPr="007F1D3F">
              <w:t>cây</w:t>
            </w:r>
            <w:proofErr w:type="spellEnd"/>
            <w:r w:rsidRPr="007F1D3F">
              <w:t xml:space="preserve"> </w:t>
            </w:r>
            <w:proofErr w:type="spellStart"/>
            <w:r w:rsidRPr="007F1D3F">
              <w:t>hàng</w:t>
            </w:r>
            <w:proofErr w:type="spellEnd"/>
            <w:r w:rsidRPr="007F1D3F">
              <w:t xml:space="preserve"> </w:t>
            </w:r>
            <w:proofErr w:type="spellStart"/>
            <w:r w:rsidRPr="007F1D3F">
              <w:t>năm</w:t>
            </w:r>
            <w:proofErr w:type="spellEnd"/>
          </w:p>
        </w:tc>
        <w:tc>
          <w:tcPr>
            <w:tcW w:w="1620" w:type="dxa"/>
            <w:shd w:val="clear" w:color="auto" w:fill="auto"/>
            <w:noWrap/>
            <w:vAlign w:val="center"/>
            <w:hideMark/>
          </w:tcPr>
          <w:p w14:paraId="3C775C04" w14:textId="77777777" w:rsidR="00F90468" w:rsidRPr="007F1D3F" w:rsidRDefault="00F90468">
            <w:pPr>
              <w:jc w:val="right"/>
            </w:pPr>
            <w:r w:rsidRPr="007F1D3F">
              <w:t>9.053,34</w:t>
            </w:r>
          </w:p>
        </w:tc>
        <w:tc>
          <w:tcPr>
            <w:tcW w:w="1620" w:type="dxa"/>
            <w:shd w:val="clear" w:color="auto" w:fill="auto"/>
            <w:noWrap/>
            <w:vAlign w:val="center"/>
            <w:hideMark/>
          </w:tcPr>
          <w:p w14:paraId="4A11DCAB" w14:textId="77777777" w:rsidR="00F90468" w:rsidRPr="007F1D3F" w:rsidRDefault="00F90468">
            <w:pPr>
              <w:jc w:val="right"/>
            </w:pPr>
            <w:r w:rsidRPr="007F1D3F">
              <w:t>21,51</w:t>
            </w:r>
          </w:p>
        </w:tc>
      </w:tr>
      <w:tr w:rsidR="007F1D3F" w:rsidRPr="007F1D3F" w14:paraId="5F1F813D" w14:textId="77777777" w:rsidTr="00856A19">
        <w:trPr>
          <w:trHeight w:val="319"/>
        </w:trPr>
        <w:tc>
          <w:tcPr>
            <w:tcW w:w="696" w:type="dxa"/>
            <w:shd w:val="clear" w:color="auto" w:fill="auto"/>
            <w:noWrap/>
            <w:vAlign w:val="center"/>
            <w:hideMark/>
          </w:tcPr>
          <w:p w14:paraId="2C0BC397" w14:textId="05402E96" w:rsidR="00F90468" w:rsidRPr="007F1D3F" w:rsidRDefault="00506126" w:rsidP="00352EDC">
            <w:pPr>
              <w:jc w:val="center"/>
            </w:pPr>
            <w:r w:rsidRPr="007F1D3F">
              <w:t>1.1.1</w:t>
            </w:r>
          </w:p>
        </w:tc>
        <w:tc>
          <w:tcPr>
            <w:tcW w:w="5111" w:type="dxa"/>
            <w:shd w:val="clear" w:color="auto" w:fill="auto"/>
            <w:noWrap/>
            <w:vAlign w:val="center"/>
            <w:hideMark/>
          </w:tcPr>
          <w:p w14:paraId="5A5B38F8" w14:textId="77777777" w:rsidR="00F90468" w:rsidRPr="007F1D3F" w:rsidRDefault="00F90468">
            <w:pPr>
              <w:ind w:firstLineChars="300" w:firstLine="720"/>
            </w:pPr>
            <w:r w:rsidRPr="007F1D3F">
              <w:t xml:space="preserve">     </w:t>
            </w:r>
            <w:proofErr w:type="spellStart"/>
            <w:r w:rsidRPr="007F1D3F">
              <w:t>Đất</w:t>
            </w:r>
            <w:proofErr w:type="spellEnd"/>
            <w:r w:rsidRPr="007F1D3F">
              <w:t xml:space="preserve"> </w:t>
            </w:r>
            <w:proofErr w:type="spellStart"/>
            <w:r w:rsidRPr="007F1D3F">
              <w:t>trồng</w:t>
            </w:r>
            <w:proofErr w:type="spellEnd"/>
            <w:r w:rsidRPr="007F1D3F">
              <w:t xml:space="preserve"> </w:t>
            </w:r>
            <w:proofErr w:type="spellStart"/>
            <w:r w:rsidRPr="007F1D3F">
              <w:t>lúa</w:t>
            </w:r>
            <w:proofErr w:type="spellEnd"/>
          </w:p>
        </w:tc>
        <w:tc>
          <w:tcPr>
            <w:tcW w:w="1620" w:type="dxa"/>
            <w:shd w:val="clear" w:color="auto" w:fill="auto"/>
            <w:noWrap/>
            <w:vAlign w:val="center"/>
            <w:hideMark/>
          </w:tcPr>
          <w:p w14:paraId="78A55603" w14:textId="77777777" w:rsidR="00F90468" w:rsidRPr="007F1D3F" w:rsidRDefault="00F90468">
            <w:pPr>
              <w:jc w:val="right"/>
            </w:pPr>
            <w:r w:rsidRPr="007F1D3F">
              <w:t>5.832,76</w:t>
            </w:r>
          </w:p>
        </w:tc>
        <w:tc>
          <w:tcPr>
            <w:tcW w:w="1620" w:type="dxa"/>
            <w:shd w:val="clear" w:color="auto" w:fill="auto"/>
            <w:noWrap/>
            <w:vAlign w:val="center"/>
            <w:hideMark/>
          </w:tcPr>
          <w:p w14:paraId="79E19BB6" w14:textId="77777777" w:rsidR="00F90468" w:rsidRPr="007F1D3F" w:rsidRDefault="00F90468">
            <w:pPr>
              <w:jc w:val="right"/>
            </w:pPr>
            <w:r w:rsidRPr="007F1D3F">
              <w:t>13,86</w:t>
            </w:r>
          </w:p>
        </w:tc>
      </w:tr>
      <w:tr w:rsidR="007F1D3F" w:rsidRPr="007F1D3F" w14:paraId="2A90365D" w14:textId="77777777" w:rsidTr="00856A19">
        <w:trPr>
          <w:trHeight w:val="319"/>
        </w:trPr>
        <w:tc>
          <w:tcPr>
            <w:tcW w:w="696" w:type="dxa"/>
            <w:shd w:val="clear" w:color="auto" w:fill="auto"/>
            <w:noWrap/>
            <w:vAlign w:val="center"/>
            <w:hideMark/>
          </w:tcPr>
          <w:p w14:paraId="56ADDF32" w14:textId="7D9AAECC" w:rsidR="00F90468" w:rsidRPr="007F1D3F" w:rsidRDefault="00506126" w:rsidP="00352EDC">
            <w:pPr>
              <w:jc w:val="center"/>
            </w:pPr>
            <w:r w:rsidRPr="007F1D3F">
              <w:t>1.1.2</w:t>
            </w:r>
          </w:p>
        </w:tc>
        <w:tc>
          <w:tcPr>
            <w:tcW w:w="5111" w:type="dxa"/>
            <w:shd w:val="clear" w:color="auto" w:fill="auto"/>
            <w:noWrap/>
            <w:vAlign w:val="center"/>
            <w:hideMark/>
          </w:tcPr>
          <w:p w14:paraId="6758596D" w14:textId="77777777" w:rsidR="00F90468" w:rsidRPr="007F1D3F" w:rsidRDefault="00F90468">
            <w:pPr>
              <w:ind w:firstLineChars="300" w:firstLine="720"/>
            </w:pPr>
            <w:r w:rsidRPr="007F1D3F">
              <w:t xml:space="preserve">     </w:t>
            </w:r>
            <w:proofErr w:type="spellStart"/>
            <w:r w:rsidRPr="007F1D3F">
              <w:t>Đất</w:t>
            </w:r>
            <w:proofErr w:type="spellEnd"/>
            <w:r w:rsidRPr="007F1D3F">
              <w:t xml:space="preserve"> </w:t>
            </w:r>
            <w:proofErr w:type="spellStart"/>
            <w:r w:rsidRPr="007F1D3F">
              <w:t>cỏ</w:t>
            </w:r>
            <w:proofErr w:type="spellEnd"/>
            <w:r w:rsidRPr="007F1D3F">
              <w:t xml:space="preserve"> </w:t>
            </w:r>
            <w:proofErr w:type="spellStart"/>
            <w:r w:rsidRPr="007F1D3F">
              <w:t>dùng</w:t>
            </w:r>
            <w:proofErr w:type="spellEnd"/>
            <w:r w:rsidRPr="007F1D3F">
              <w:t xml:space="preserve"> </w:t>
            </w:r>
            <w:proofErr w:type="spellStart"/>
            <w:r w:rsidRPr="007F1D3F">
              <w:t>vào</w:t>
            </w:r>
            <w:proofErr w:type="spellEnd"/>
            <w:r w:rsidRPr="007F1D3F">
              <w:t xml:space="preserve"> </w:t>
            </w:r>
            <w:proofErr w:type="spellStart"/>
            <w:r w:rsidRPr="007F1D3F">
              <w:t>chăn</w:t>
            </w:r>
            <w:proofErr w:type="spellEnd"/>
            <w:r w:rsidRPr="007F1D3F">
              <w:t xml:space="preserve"> </w:t>
            </w:r>
            <w:proofErr w:type="spellStart"/>
            <w:r w:rsidRPr="007F1D3F">
              <w:t>nuôi</w:t>
            </w:r>
            <w:proofErr w:type="spellEnd"/>
          </w:p>
        </w:tc>
        <w:tc>
          <w:tcPr>
            <w:tcW w:w="1620" w:type="dxa"/>
            <w:shd w:val="clear" w:color="auto" w:fill="auto"/>
            <w:noWrap/>
            <w:vAlign w:val="center"/>
            <w:hideMark/>
          </w:tcPr>
          <w:p w14:paraId="436BA9C0" w14:textId="77777777" w:rsidR="00F90468" w:rsidRPr="007F1D3F" w:rsidRDefault="00F90468">
            <w:pPr>
              <w:jc w:val="right"/>
            </w:pPr>
            <w:r w:rsidRPr="007F1D3F">
              <w:t>-</w:t>
            </w:r>
          </w:p>
        </w:tc>
        <w:tc>
          <w:tcPr>
            <w:tcW w:w="1620" w:type="dxa"/>
            <w:shd w:val="clear" w:color="auto" w:fill="auto"/>
            <w:noWrap/>
            <w:vAlign w:val="center"/>
            <w:hideMark/>
          </w:tcPr>
          <w:p w14:paraId="145C0DF5" w14:textId="77777777" w:rsidR="00F90468" w:rsidRPr="007F1D3F" w:rsidRDefault="00F90468">
            <w:pPr>
              <w:jc w:val="right"/>
            </w:pPr>
            <w:r w:rsidRPr="007F1D3F">
              <w:t>-</w:t>
            </w:r>
          </w:p>
        </w:tc>
      </w:tr>
      <w:tr w:rsidR="007F1D3F" w:rsidRPr="007F1D3F" w14:paraId="2A656831" w14:textId="77777777" w:rsidTr="00856A19">
        <w:trPr>
          <w:trHeight w:val="319"/>
        </w:trPr>
        <w:tc>
          <w:tcPr>
            <w:tcW w:w="696" w:type="dxa"/>
            <w:shd w:val="clear" w:color="auto" w:fill="auto"/>
            <w:noWrap/>
            <w:vAlign w:val="center"/>
            <w:hideMark/>
          </w:tcPr>
          <w:p w14:paraId="798256C3" w14:textId="6DEE7532" w:rsidR="00F90468" w:rsidRPr="007F1D3F" w:rsidRDefault="00506126" w:rsidP="00352EDC">
            <w:pPr>
              <w:jc w:val="center"/>
            </w:pPr>
            <w:r w:rsidRPr="007F1D3F">
              <w:t>1.1.3</w:t>
            </w:r>
          </w:p>
        </w:tc>
        <w:tc>
          <w:tcPr>
            <w:tcW w:w="5111" w:type="dxa"/>
            <w:shd w:val="clear" w:color="auto" w:fill="auto"/>
            <w:noWrap/>
            <w:vAlign w:val="center"/>
            <w:hideMark/>
          </w:tcPr>
          <w:p w14:paraId="184773E6" w14:textId="77777777" w:rsidR="00F90468" w:rsidRPr="007F1D3F" w:rsidRDefault="00F90468">
            <w:pPr>
              <w:ind w:firstLineChars="300" w:firstLine="720"/>
            </w:pPr>
            <w:r w:rsidRPr="007F1D3F">
              <w:t xml:space="preserve">     </w:t>
            </w:r>
            <w:proofErr w:type="spellStart"/>
            <w:r w:rsidRPr="007F1D3F">
              <w:t>Đất</w:t>
            </w:r>
            <w:proofErr w:type="spellEnd"/>
            <w:r w:rsidRPr="007F1D3F">
              <w:t xml:space="preserve"> </w:t>
            </w:r>
            <w:proofErr w:type="spellStart"/>
            <w:r w:rsidRPr="007F1D3F">
              <w:t>trồng</w:t>
            </w:r>
            <w:proofErr w:type="spellEnd"/>
            <w:r w:rsidRPr="007F1D3F">
              <w:t xml:space="preserve"> </w:t>
            </w:r>
            <w:proofErr w:type="spellStart"/>
            <w:r w:rsidRPr="007F1D3F">
              <w:t>cây</w:t>
            </w:r>
            <w:proofErr w:type="spellEnd"/>
            <w:r w:rsidRPr="007F1D3F">
              <w:t xml:space="preserve"> </w:t>
            </w:r>
            <w:proofErr w:type="spellStart"/>
            <w:r w:rsidRPr="007F1D3F">
              <w:t>hàng</w:t>
            </w:r>
            <w:proofErr w:type="spellEnd"/>
            <w:r w:rsidRPr="007F1D3F">
              <w:t xml:space="preserve"> </w:t>
            </w:r>
            <w:proofErr w:type="spellStart"/>
            <w:r w:rsidRPr="007F1D3F">
              <w:t>năm</w:t>
            </w:r>
            <w:proofErr w:type="spellEnd"/>
            <w:r w:rsidRPr="007F1D3F">
              <w:t xml:space="preserve"> </w:t>
            </w:r>
            <w:proofErr w:type="spellStart"/>
            <w:r w:rsidRPr="007F1D3F">
              <w:t>khác</w:t>
            </w:r>
            <w:proofErr w:type="spellEnd"/>
          </w:p>
        </w:tc>
        <w:tc>
          <w:tcPr>
            <w:tcW w:w="1620" w:type="dxa"/>
            <w:shd w:val="clear" w:color="auto" w:fill="auto"/>
            <w:noWrap/>
            <w:vAlign w:val="center"/>
            <w:hideMark/>
          </w:tcPr>
          <w:p w14:paraId="0835F82E" w14:textId="77777777" w:rsidR="00F90468" w:rsidRPr="007F1D3F" w:rsidRDefault="00F90468">
            <w:pPr>
              <w:jc w:val="right"/>
            </w:pPr>
            <w:r w:rsidRPr="007F1D3F">
              <w:t>3.220,59</w:t>
            </w:r>
          </w:p>
        </w:tc>
        <w:tc>
          <w:tcPr>
            <w:tcW w:w="1620" w:type="dxa"/>
            <w:shd w:val="clear" w:color="auto" w:fill="auto"/>
            <w:noWrap/>
            <w:vAlign w:val="center"/>
            <w:hideMark/>
          </w:tcPr>
          <w:p w14:paraId="197EA3FA" w14:textId="77777777" w:rsidR="00F90468" w:rsidRPr="007F1D3F" w:rsidRDefault="00F90468">
            <w:pPr>
              <w:jc w:val="right"/>
            </w:pPr>
            <w:r w:rsidRPr="007F1D3F">
              <w:t>7,65</w:t>
            </w:r>
          </w:p>
        </w:tc>
      </w:tr>
      <w:tr w:rsidR="007F1D3F" w:rsidRPr="007F1D3F" w14:paraId="0312E3C3" w14:textId="77777777" w:rsidTr="00856A19">
        <w:trPr>
          <w:trHeight w:val="319"/>
        </w:trPr>
        <w:tc>
          <w:tcPr>
            <w:tcW w:w="696" w:type="dxa"/>
            <w:shd w:val="clear" w:color="auto" w:fill="auto"/>
            <w:noWrap/>
            <w:vAlign w:val="center"/>
            <w:hideMark/>
          </w:tcPr>
          <w:p w14:paraId="0F5AE663" w14:textId="687FFB4B" w:rsidR="00F90468" w:rsidRPr="007F1D3F" w:rsidRDefault="00506126" w:rsidP="00352EDC">
            <w:pPr>
              <w:jc w:val="center"/>
            </w:pPr>
            <w:r w:rsidRPr="007F1D3F">
              <w:t>1.2</w:t>
            </w:r>
          </w:p>
        </w:tc>
        <w:tc>
          <w:tcPr>
            <w:tcW w:w="5111" w:type="dxa"/>
            <w:shd w:val="clear" w:color="auto" w:fill="auto"/>
            <w:noWrap/>
            <w:vAlign w:val="center"/>
            <w:hideMark/>
          </w:tcPr>
          <w:p w14:paraId="2D451B7D" w14:textId="77777777" w:rsidR="00F90468" w:rsidRPr="007F1D3F" w:rsidRDefault="00F90468">
            <w:pPr>
              <w:ind w:firstLineChars="200" w:firstLine="480"/>
            </w:pPr>
            <w:proofErr w:type="spellStart"/>
            <w:r w:rsidRPr="007F1D3F">
              <w:t>Đất</w:t>
            </w:r>
            <w:proofErr w:type="spellEnd"/>
            <w:r w:rsidRPr="007F1D3F">
              <w:t xml:space="preserve"> </w:t>
            </w:r>
            <w:proofErr w:type="spellStart"/>
            <w:r w:rsidRPr="007F1D3F">
              <w:t>trồng</w:t>
            </w:r>
            <w:proofErr w:type="spellEnd"/>
            <w:r w:rsidRPr="007F1D3F">
              <w:t xml:space="preserve"> </w:t>
            </w:r>
            <w:proofErr w:type="spellStart"/>
            <w:r w:rsidRPr="007F1D3F">
              <w:t>cây</w:t>
            </w:r>
            <w:proofErr w:type="spellEnd"/>
            <w:r w:rsidRPr="007F1D3F">
              <w:t xml:space="preserve"> </w:t>
            </w:r>
            <w:proofErr w:type="spellStart"/>
            <w:r w:rsidRPr="007F1D3F">
              <w:t>lâu</w:t>
            </w:r>
            <w:proofErr w:type="spellEnd"/>
            <w:r w:rsidRPr="007F1D3F">
              <w:t xml:space="preserve"> </w:t>
            </w:r>
            <w:proofErr w:type="spellStart"/>
            <w:r w:rsidRPr="007F1D3F">
              <w:t>năm</w:t>
            </w:r>
            <w:proofErr w:type="spellEnd"/>
          </w:p>
        </w:tc>
        <w:tc>
          <w:tcPr>
            <w:tcW w:w="1620" w:type="dxa"/>
            <w:shd w:val="clear" w:color="auto" w:fill="auto"/>
            <w:noWrap/>
            <w:vAlign w:val="center"/>
            <w:hideMark/>
          </w:tcPr>
          <w:p w14:paraId="4F3C54BD" w14:textId="77777777" w:rsidR="00F90468" w:rsidRPr="007F1D3F" w:rsidRDefault="00F90468">
            <w:pPr>
              <w:jc w:val="right"/>
            </w:pPr>
            <w:r w:rsidRPr="007F1D3F">
              <w:t>5.587,72</w:t>
            </w:r>
          </w:p>
        </w:tc>
        <w:tc>
          <w:tcPr>
            <w:tcW w:w="1620" w:type="dxa"/>
            <w:shd w:val="clear" w:color="auto" w:fill="auto"/>
            <w:noWrap/>
            <w:vAlign w:val="center"/>
            <w:hideMark/>
          </w:tcPr>
          <w:p w14:paraId="588BB7B1" w14:textId="77777777" w:rsidR="00F90468" w:rsidRPr="007F1D3F" w:rsidRDefault="00F90468">
            <w:pPr>
              <w:jc w:val="right"/>
            </w:pPr>
            <w:r w:rsidRPr="007F1D3F">
              <w:t>13,28</w:t>
            </w:r>
          </w:p>
        </w:tc>
      </w:tr>
      <w:tr w:rsidR="007F1D3F" w:rsidRPr="007F1D3F" w14:paraId="5BCE6ED1" w14:textId="77777777" w:rsidTr="00856A19">
        <w:trPr>
          <w:trHeight w:val="319"/>
        </w:trPr>
        <w:tc>
          <w:tcPr>
            <w:tcW w:w="696" w:type="dxa"/>
            <w:shd w:val="clear" w:color="auto" w:fill="auto"/>
            <w:noWrap/>
            <w:vAlign w:val="center"/>
            <w:hideMark/>
          </w:tcPr>
          <w:p w14:paraId="06B856E2" w14:textId="17E0943D" w:rsidR="00F90468" w:rsidRPr="007F1D3F" w:rsidRDefault="00242E80" w:rsidP="00352EDC">
            <w:pPr>
              <w:jc w:val="center"/>
            </w:pPr>
            <w:r w:rsidRPr="007F1D3F">
              <w:t>2</w:t>
            </w:r>
          </w:p>
        </w:tc>
        <w:tc>
          <w:tcPr>
            <w:tcW w:w="5111" w:type="dxa"/>
            <w:shd w:val="clear" w:color="auto" w:fill="auto"/>
            <w:noWrap/>
            <w:vAlign w:val="center"/>
            <w:hideMark/>
          </w:tcPr>
          <w:p w14:paraId="68E9C191" w14:textId="77777777" w:rsidR="00F90468" w:rsidRPr="007F1D3F" w:rsidRDefault="00F90468">
            <w:proofErr w:type="spellStart"/>
            <w:r w:rsidRPr="007F1D3F">
              <w:t>Đất</w:t>
            </w:r>
            <w:proofErr w:type="spellEnd"/>
            <w:r w:rsidRPr="007F1D3F">
              <w:t xml:space="preserve"> </w:t>
            </w:r>
            <w:proofErr w:type="spellStart"/>
            <w:r w:rsidRPr="007F1D3F">
              <w:t>lâm</w:t>
            </w:r>
            <w:proofErr w:type="spellEnd"/>
            <w:r w:rsidRPr="007F1D3F">
              <w:t xml:space="preserve"> </w:t>
            </w:r>
            <w:proofErr w:type="spellStart"/>
            <w:r w:rsidRPr="007F1D3F">
              <w:t>nghiệp</w:t>
            </w:r>
            <w:proofErr w:type="spellEnd"/>
            <w:r w:rsidRPr="007F1D3F">
              <w:t xml:space="preserve"> </w:t>
            </w:r>
            <w:proofErr w:type="spellStart"/>
            <w:r w:rsidRPr="007F1D3F">
              <w:t>có</w:t>
            </w:r>
            <w:proofErr w:type="spellEnd"/>
            <w:r w:rsidRPr="007F1D3F">
              <w:t xml:space="preserve"> </w:t>
            </w:r>
            <w:proofErr w:type="spellStart"/>
            <w:r w:rsidRPr="007F1D3F">
              <w:t>rừng</w:t>
            </w:r>
            <w:proofErr w:type="spellEnd"/>
          </w:p>
        </w:tc>
        <w:tc>
          <w:tcPr>
            <w:tcW w:w="1620" w:type="dxa"/>
            <w:shd w:val="clear" w:color="auto" w:fill="auto"/>
            <w:noWrap/>
            <w:vAlign w:val="center"/>
            <w:hideMark/>
          </w:tcPr>
          <w:p w14:paraId="6AB3C19D" w14:textId="77777777" w:rsidR="00F90468" w:rsidRPr="007F1D3F" w:rsidRDefault="00F90468">
            <w:pPr>
              <w:jc w:val="right"/>
            </w:pPr>
            <w:r w:rsidRPr="007F1D3F">
              <w:t>19.642,44</w:t>
            </w:r>
          </w:p>
        </w:tc>
        <w:tc>
          <w:tcPr>
            <w:tcW w:w="1620" w:type="dxa"/>
            <w:shd w:val="clear" w:color="auto" w:fill="auto"/>
            <w:noWrap/>
            <w:vAlign w:val="center"/>
            <w:hideMark/>
          </w:tcPr>
          <w:p w14:paraId="0D178ED0" w14:textId="77777777" w:rsidR="00F90468" w:rsidRPr="007F1D3F" w:rsidRDefault="00F90468">
            <w:pPr>
              <w:jc w:val="right"/>
            </w:pPr>
            <w:r w:rsidRPr="007F1D3F">
              <w:t>46,67</w:t>
            </w:r>
          </w:p>
        </w:tc>
      </w:tr>
      <w:tr w:rsidR="007F1D3F" w:rsidRPr="007F1D3F" w14:paraId="1715F608" w14:textId="77777777" w:rsidTr="00856A19">
        <w:trPr>
          <w:trHeight w:val="319"/>
        </w:trPr>
        <w:tc>
          <w:tcPr>
            <w:tcW w:w="696" w:type="dxa"/>
            <w:shd w:val="clear" w:color="auto" w:fill="auto"/>
            <w:noWrap/>
            <w:vAlign w:val="center"/>
            <w:hideMark/>
          </w:tcPr>
          <w:p w14:paraId="197E3D0B" w14:textId="4893AF4E" w:rsidR="00F90468" w:rsidRPr="007F1D3F" w:rsidRDefault="00242E80" w:rsidP="00352EDC">
            <w:pPr>
              <w:jc w:val="center"/>
            </w:pPr>
            <w:r w:rsidRPr="007F1D3F">
              <w:t>2.1</w:t>
            </w:r>
          </w:p>
        </w:tc>
        <w:tc>
          <w:tcPr>
            <w:tcW w:w="5111" w:type="dxa"/>
            <w:shd w:val="clear" w:color="auto" w:fill="auto"/>
            <w:noWrap/>
            <w:vAlign w:val="center"/>
            <w:hideMark/>
          </w:tcPr>
          <w:p w14:paraId="1AF87ECE" w14:textId="77777777" w:rsidR="00F90468" w:rsidRPr="007F1D3F" w:rsidRDefault="00F90468">
            <w:r w:rsidRPr="007F1D3F">
              <w:t xml:space="preserve">     </w:t>
            </w:r>
            <w:proofErr w:type="spellStart"/>
            <w:r w:rsidRPr="007F1D3F">
              <w:t>Rừng</w:t>
            </w:r>
            <w:proofErr w:type="spellEnd"/>
            <w:r w:rsidRPr="007F1D3F">
              <w:t xml:space="preserve"> </w:t>
            </w:r>
            <w:proofErr w:type="spellStart"/>
            <w:r w:rsidRPr="007F1D3F">
              <w:t>sản</w:t>
            </w:r>
            <w:proofErr w:type="spellEnd"/>
            <w:r w:rsidRPr="007F1D3F">
              <w:t xml:space="preserve"> </w:t>
            </w:r>
            <w:proofErr w:type="spellStart"/>
            <w:r w:rsidRPr="007F1D3F">
              <w:t>xuất</w:t>
            </w:r>
            <w:proofErr w:type="spellEnd"/>
          </w:p>
        </w:tc>
        <w:tc>
          <w:tcPr>
            <w:tcW w:w="1620" w:type="dxa"/>
            <w:shd w:val="clear" w:color="auto" w:fill="auto"/>
            <w:noWrap/>
            <w:vAlign w:val="center"/>
            <w:hideMark/>
          </w:tcPr>
          <w:p w14:paraId="4A2553F7" w14:textId="77777777" w:rsidR="00F90468" w:rsidRPr="007F1D3F" w:rsidRDefault="00F90468">
            <w:pPr>
              <w:jc w:val="right"/>
            </w:pPr>
            <w:r w:rsidRPr="007F1D3F">
              <w:t>13.275,70</w:t>
            </w:r>
          </w:p>
        </w:tc>
        <w:tc>
          <w:tcPr>
            <w:tcW w:w="1620" w:type="dxa"/>
            <w:shd w:val="clear" w:color="auto" w:fill="auto"/>
            <w:noWrap/>
            <w:vAlign w:val="center"/>
            <w:hideMark/>
          </w:tcPr>
          <w:p w14:paraId="15130E3D" w14:textId="77777777" w:rsidR="00F90468" w:rsidRPr="007F1D3F" w:rsidRDefault="00F90468">
            <w:pPr>
              <w:jc w:val="right"/>
            </w:pPr>
            <w:r w:rsidRPr="007F1D3F">
              <w:t>31,54</w:t>
            </w:r>
          </w:p>
        </w:tc>
      </w:tr>
      <w:tr w:rsidR="007F1D3F" w:rsidRPr="007F1D3F" w14:paraId="6BB3EE6D" w14:textId="77777777" w:rsidTr="00856A19">
        <w:trPr>
          <w:trHeight w:val="319"/>
        </w:trPr>
        <w:tc>
          <w:tcPr>
            <w:tcW w:w="696" w:type="dxa"/>
            <w:shd w:val="clear" w:color="auto" w:fill="auto"/>
            <w:noWrap/>
            <w:vAlign w:val="center"/>
            <w:hideMark/>
          </w:tcPr>
          <w:p w14:paraId="408C4967" w14:textId="7057536D" w:rsidR="00F90468" w:rsidRPr="007F1D3F" w:rsidRDefault="00242E80" w:rsidP="00352EDC">
            <w:pPr>
              <w:jc w:val="center"/>
            </w:pPr>
            <w:r w:rsidRPr="007F1D3F">
              <w:t>2.2</w:t>
            </w:r>
          </w:p>
        </w:tc>
        <w:tc>
          <w:tcPr>
            <w:tcW w:w="5111" w:type="dxa"/>
            <w:shd w:val="clear" w:color="auto" w:fill="auto"/>
            <w:noWrap/>
            <w:vAlign w:val="center"/>
            <w:hideMark/>
          </w:tcPr>
          <w:p w14:paraId="60E8CC9B" w14:textId="77777777" w:rsidR="00F90468" w:rsidRPr="007F1D3F" w:rsidRDefault="00F90468">
            <w:r w:rsidRPr="007F1D3F">
              <w:t xml:space="preserve">     </w:t>
            </w:r>
            <w:proofErr w:type="spellStart"/>
            <w:r w:rsidRPr="007F1D3F">
              <w:t>Rừng</w:t>
            </w:r>
            <w:proofErr w:type="spellEnd"/>
            <w:r w:rsidRPr="007F1D3F">
              <w:t xml:space="preserve"> </w:t>
            </w:r>
            <w:proofErr w:type="spellStart"/>
            <w:r w:rsidRPr="007F1D3F">
              <w:t>phòng</w:t>
            </w:r>
            <w:proofErr w:type="spellEnd"/>
            <w:r w:rsidRPr="007F1D3F">
              <w:t xml:space="preserve"> </w:t>
            </w:r>
            <w:proofErr w:type="spellStart"/>
            <w:r w:rsidRPr="007F1D3F">
              <w:t>hộ</w:t>
            </w:r>
            <w:proofErr w:type="spellEnd"/>
          </w:p>
        </w:tc>
        <w:tc>
          <w:tcPr>
            <w:tcW w:w="1620" w:type="dxa"/>
            <w:shd w:val="clear" w:color="auto" w:fill="auto"/>
            <w:noWrap/>
            <w:vAlign w:val="center"/>
            <w:hideMark/>
          </w:tcPr>
          <w:p w14:paraId="5DFE4E7E" w14:textId="77777777" w:rsidR="00F90468" w:rsidRPr="007F1D3F" w:rsidRDefault="00F90468">
            <w:pPr>
              <w:jc w:val="right"/>
            </w:pPr>
            <w:r w:rsidRPr="007F1D3F">
              <w:t>6.366,74</w:t>
            </w:r>
          </w:p>
        </w:tc>
        <w:tc>
          <w:tcPr>
            <w:tcW w:w="1620" w:type="dxa"/>
            <w:shd w:val="clear" w:color="auto" w:fill="auto"/>
            <w:noWrap/>
            <w:vAlign w:val="center"/>
            <w:hideMark/>
          </w:tcPr>
          <w:p w14:paraId="00161F1B" w14:textId="77777777" w:rsidR="00F90468" w:rsidRPr="007F1D3F" w:rsidRDefault="00F90468">
            <w:pPr>
              <w:jc w:val="right"/>
            </w:pPr>
            <w:r w:rsidRPr="007F1D3F">
              <w:t>15,13</w:t>
            </w:r>
          </w:p>
        </w:tc>
      </w:tr>
      <w:tr w:rsidR="007F1D3F" w:rsidRPr="007F1D3F" w14:paraId="33462B87" w14:textId="77777777" w:rsidTr="00856A19">
        <w:trPr>
          <w:trHeight w:val="319"/>
        </w:trPr>
        <w:tc>
          <w:tcPr>
            <w:tcW w:w="696" w:type="dxa"/>
            <w:shd w:val="clear" w:color="auto" w:fill="auto"/>
            <w:noWrap/>
            <w:vAlign w:val="center"/>
            <w:hideMark/>
          </w:tcPr>
          <w:p w14:paraId="70CEBE76" w14:textId="5888F79B" w:rsidR="00F90468" w:rsidRPr="007F1D3F" w:rsidRDefault="00242E80" w:rsidP="00352EDC">
            <w:pPr>
              <w:jc w:val="center"/>
            </w:pPr>
            <w:r w:rsidRPr="007F1D3F">
              <w:t>2.3</w:t>
            </w:r>
          </w:p>
        </w:tc>
        <w:tc>
          <w:tcPr>
            <w:tcW w:w="5111" w:type="dxa"/>
            <w:shd w:val="clear" w:color="auto" w:fill="auto"/>
            <w:noWrap/>
            <w:vAlign w:val="center"/>
            <w:hideMark/>
          </w:tcPr>
          <w:p w14:paraId="466DADE0" w14:textId="77777777" w:rsidR="00F90468" w:rsidRPr="007F1D3F" w:rsidRDefault="00F90468">
            <w:r w:rsidRPr="007F1D3F">
              <w:t xml:space="preserve">     </w:t>
            </w:r>
            <w:proofErr w:type="spellStart"/>
            <w:r w:rsidRPr="007F1D3F">
              <w:t>Rừng</w:t>
            </w:r>
            <w:proofErr w:type="spellEnd"/>
            <w:r w:rsidRPr="007F1D3F">
              <w:t xml:space="preserve"> </w:t>
            </w:r>
            <w:proofErr w:type="spellStart"/>
            <w:r w:rsidRPr="007F1D3F">
              <w:t>đặc</w:t>
            </w:r>
            <w:proofErr w:type="spellEnd"/>
            <w:r w:rsidRPr="007F1D3F">
              <w:t xml:space="preserve"> </w:t>
            </w:r>
            <w:proofErr w:type="spellStart"/>
            <w:r w:rsidRPr="007F1D3F">
              <w:t>dụng</w:t>
            </w:r>
            <w:proofErr w:type="spellEnd"/>
          </w:p>
        </w:tc>
        <w:tc>
          <w:tcPr>
            <w:tcW w:w="1620" w:type="dxa"/>
            <w:shd w:val="clear" w:color="auto" w:fill="auto"/>
            <w:noWrap/>
            <w:vAlign w:val="center"/>
            <w:hideMark/>
          </w:tcPr>
          <w:p w14:paraId="78B451B3" w14:textId="77777777" w:rsidR="00F90468" w:rsidRPr="007F1D3F" w:rsidRDefault="00F90468">
            <w:pPr>
              <w:jc w:val="right"/>
            </w:pPr>
            <w:r w:rsidRPr="007F1D3F">
              <w:t>-</w:t>
            </w:r>
          </w:p>
        </w:tc>
        <w:tc>
          <w:tcPr>
            <w:tcW w:w="1620" w:type="dxa"/>
            <w:shd w:val="clear" w:color="auto" w:fill="auto"/>
            <w:noWrap/>
            <w:vAlign w:val="center"/>
            <w:hideMark/>
          </w:tcPr>
          <w:p w14:paraId="38AF2C60" w14:textId="77777777" w:rsidR="00F90468" w:rsidRPr="007F1D3F" w:rsidRDefault="00F90468">
            <w:pPr>
              <w:jc w:val="right"/>
            </w:pPr>
            <w:r w:rsidRPr="007F1D3F">
              <w:t>-</w:t>
            </w:r>
          </w:p>
        </w:tc>
      </w:tr>
      <w:tr w:rsidR="007F1D3F" w:rsidRPr="007F1D3F" w14:paraId="2418F1E5" w14:textId="77777777" w:rsidTr="00856A19">
        <w:trPr>
          <w:trHeight w:val="319"/>
        </w:trPr>
        <w:tc>
          <w:tcPr>
            <w:tcW w:w="696" w:type="dxa"/>
            <w:shd w:val="clear" w:color="auto" w:fill="auto"/>
            <w:noWrap/>
            <w:vAlign w:val="center"/>
            <w:hideMark/>
          </w:tcPr>
          <w:p w14:paraId="2600ACEA" w14:textId="198FCF00" w:rsidR="00F90468" w:rsidRPr="007F1D3F" w:rsidRDefault="00242E80" w:rsidP="00352EDC">
            <w:pPr>
              <w:jc w:val="center"/>
            </w:pPr>
            <w:r w:rsidRPr="007F1D3F">
              <w:t>3</w:t>
            </w:r>
          </w:p>
        </w:tc>
        <w:tc>
          <w:tcPr>
            <w:tcW w:w="5111" w:type="dxa"/>
            <w:shd w:val="clear" w:color="auto" w:fill="auto"/>
            <w:noWrap/>
            <w:vAlign w:val="center"/>
            <w:hideMark/>
          </w:tcPr>
          <w:p w14:paraId="02F662CE" w14:textId="77777777" w:rsidR="00F90468" w:rsidRPr="007F1D3F" w:rsidRDefault="00F90468">
            <w:proofErr w:type="spellStart"/>
            <w:r w:rsidRPr="007F1D3F">
              <w:t>Đất</w:t>
            </w:r>
            <w:proofErr w:type="spellEnd"/>
            <w:r w:rsidRPr="007F1D3F">
              <w:t xml:space="preserve"> </w:t>
            </w:r>
            <w:proofErr w:type="spellStart"/>
            <w:r w:rsidRPr="007F1D3F">
              <w:t>nuôi</w:t>
            </w:r>
            <w:proofErr w:type="spellEnd"/>
            <w:r w:rsidRPr="007F1D3F">
              <w:t xml:space="preserve"> </w:t>
            </w:r>
            <w:proofErr w:type="spellStart"/>
            <w:r w:rsidRPr="007F1D3F">
              <w:t>trồng</w:t>
            </w:r>
            <w:proofErr w:type="spellEnd"/>
            <w:r w:rsidRPr="007F1D3F">
              <w:t xml:space="preserve"> </w:t>
            </w:r>
            <w:proofErr w:type="spellStart"/>
            <w:r w:rsidRPr="007F1D3F">
              <w:t>thuỷ</w:t>
            </w:r>
            <w:proofErr w:type="spellEnd"/>
            <w:r w:rsidRPr="007F1D3F">
              <w:t xml:space="preserve"> </w:t>
            </w:r>
            <w:proofErr w:type="spellStart"/>
            <w:r w:rsidRPr="007F1D3F">
              <w:t>sản</w:t>
            </w:r>
            <w:proofErr w:type="spellEnd"/>
          </w:p>
        </w:tc>
        <w:tc>
          <w:tcPr>
            <w:tcW w:w="1620" w:type="dxa"/>
            <w:shd w:val="clear" w:color="auto" w:fill="auto"/>
            <w:noWrap/>
            <w:vAlign w:val="center"/>
            <w:hideMark/>
          </w:tcPr>
          <w:p w14:paraId="41392B7D" w14:textId="77777777" w:rsidR="00F90468" w:rsidRPr="007F1D3F" w:rsidRDefault="00F90468">
            <w:pPr>
              <w:jc w:val="right"/>
            </w:pPr>
            <w:r w:rsidRPr="007F1D3F">
              <w:t>285,97</w:t>
            </w:r>
          </w:p>
        </w:tc>
        <w:tc>
          <w:tcPr>
            <w:tcW w:w="1620" w:type="dxa"/>
            <w:shd w:val="clear" w:color="auto" w:fill="auto"/>
            <w:noWrap/>
            <w:vAlign w:val="center"/>
            <w:hideMark/>
          </w:tcPr>
          <w:p w14:paraId="49462C29" w14:textId="77777777" w:rsidR="00F90468" w:rsidRPr="007F1D3F" w:rsidRDefault="00F90468">
            <w:pPr>
              <w:jc w:val="right"/>
            </w:pPr>
            <w:r w:rsidRPr="007F1D3F">
              <w:t>0,68</w:t>
            </w:r>
          </w:p>
        </w:tc>
      </w:tr>
      <w:tr w:rsidR="007F1D3F" w:rsidRPr="007F1D3F" w14:paraId="5789B7FC" w14:textId="77777777" w:rsidTr="00856A19">
        <w:trPr>
          <w:trHeight w:val="319"/>
        </w:trPr>
        <w:tc>
          <w:tcPr>
            <w:tcW w:w="696" w:type="dxa"/>
            <w:shd w:val="clear" w:color="auto" w:fill="auto"/>
            <w:noWrap/>
            <w:vAlign w:val="center"/>
            <w:hideMark/>
          </w:tcPr>
          <w:p w14:paraId="6C049F3A" w14:textId="3D04F6BC" w:rsidR="00F90468" w:rsidRPr="007F1D3F" w:rsidRDefault="00242E80" w:rsidP="00352EDC">
            <w:pPr>
              <w:jc w:val="center"/>
            </w:pPr>
            <w:r w:rsidRPr="007F1D3F">
              <w:t>4</w:t>
            </w:r>
          </w:p>
        </w:tc>
        <w:tc>
          <w:tcPr>
            <w:tcW w:w="5111" w:type="dxa"/>
            <w:shd w:val="clear" w:color="auto" w:fill="auto"/>
            <w:noWrap/>
            <w:vAlign w:val="center"/>
            <w:hideMark/>
          </w:tcPr>
          <w:p w14:paraId="085D6764" w14:textId="77777777" w:rsidR="00F90468" w:rsidRPr="007F1D3F" w:rsidRDefault="00F90468">
            <w:proofErr w:type="spellStart"/>
            <w:r w:rsidRPr="007F1D3F">
              <w:t>Đất</w:t>
            </w:r>
            <w:proofErr w:type="spellEnd"/>
            <w:r w:rsidRPr="007F1D3F">
              <w:t xml:space="preserve"> </w:t>
            </w:r>
            <w:proofErr w:type="spellStart"/>
            <w:r w:rsidRPr="007F1D3F">
              <w:t>làm</w:t>
            </w:r>
            <w:proofErr w:type="spellEnd"/>
            <w:r w:rsidRPr="007F1D3F">
              <w:t xml:space="preserve"> </w:t>
            </w:r>
            <w:proofErr w:type="spellStart"/>
            <w:r w:rsidRPr="007F1D3F">
              <w:t>muối</w:t>
            </w:r>
            <w:proofErr w:type="spellEnd"/>
          </w:p>
        </w:tc>
        <w:tc>
          <w:tcPr>
            <w:tcW w:w="1620" w:type="dxa"/>
            <w:shd w:val="clear" w:color="auto" w:fill="auto"/>
            <w:noWrap/>
            <w:vAlign w:val="center"/>
            <w:hideMark/>
          </w:tcPr>
          <w:p w14:paraId="0254096D" w14:textId="77777777" w:rsidR="00F90468" w:rsidRPr="007F1D3F" w:rsidRDefault="00F90468">
            <w:pPr>
              <w:jc w:val="right"/>
            </w:pPr>
            <w:r w:rsidRPr="007F1D3F">
              <w:t>-</w:t>
            </w:r>
          </w:p>
        </w:tc>
        <w:tc>
          <w:tcPr>
            <w:tcW w:w="1620" w:type="dxa"/>
            <w:shd w:val="clear" w:color="auto" w:fill="auto"/>
            <w:noWrap/>
            <w:vAlign w:val="center"/>
            <w:hideMark/>
          </w:tcPr>
          <w:p w14:paraId="6CFA4082" w14:textId="77777777" w:rsidR="00F90468" w:rsidRPr="007F1D3F" w:rsidRDefault="00F90468">
            <w:pPr>
              <w:jc w:val="right"/>
            </w:pPr>
            <w:r w:rsidRPr="007F1D3F">
              <w:t>-</w:t>
            </w:r>
          </w:p>
        </w:tc>
      </w:tr>
      <w:tr w:rsidR="007F1D3F" w:rsidRPr="007F1D3F" w14:paraId="50CC625F" w14:textId="77777777" w:rsidTr="00856A19">
        <w:trPr>
          <w:trHeight w:val="319"/>
        </w:trPr>
        <w:tc>
          <w:tcPr>
            <w:tcW w:w="696" w:type="dxa"/>
            <w:shd w:val="clear" w:color="auto" w:fill="auto"/>
            <w:noWrap/>
            <w:vAlign w:val="center"/>
            <w:hideMark/>
          </w:tcPr>
          <w:p w14:paraId="59641995" w14:textId="027A6BEF" w:rsidR="00F90468" w:rsidRPr="007F1D3F" w:rsidRDefault="00242E80" w:rsidP="00352EDC">
            <w:pPr>
              <w:jc w:val="center"/>
            </w:pPr>
            <w:r w:rsidRPr="007F1D3F">
              <w:t>5</w:t>
            </w:r>
          </w:p>
        </w:tc>
        <w:tc>
          <w:tcPr>
            <w:tcW w:w="5111" w:type="dxa"/>
            <w:shd w:val="clear" w:color="auto" w:fill="auto"/>
            <w:noWrap/>
            <w:vAlign w:val="center"/>
            <w:hideMark/>
          </w:tcPr>
          <w:p w14:paraId="70365D91" w14:textId="77777777" w:rsidR="00F90468" w:rsidRPr="007F1D3F" w:rsidRDefault="00F90468">
            <w:proofErr w:type="spellStart"/>
            <w:r w:rsidRPr="007F1D3F">
              <w:t>Đất</w:t>
            </w:r>
            <w:proofErr w:type="spellEnd"/>
            <w:r w:rsidRPr="007F1D3F">
              <w:t xml:space="preserve"> </w:t>
            </w:r>
            <w:proofErr w:type="spellStart"/>
            <w:r w:rsidRPr="007F1D3F">
              <w:t>nông</w:t>
            </w:r>
            <w:proofErr w:type="spellEnd"/>
            <w:r w:rsidRPr="007F1D3F">
              <w:t xml:space="preserve"> </w:t>
            </w:r>
            <w:proofErr w:type="spellStart"/>
            <w:r w:rsidRPr="007F1D3F">
              <w:t>nghiệp</w:t>
            </w:r>
            <w:proofErr w:type="spellEnd"/>
            <w:r w:rsidRPr="007F1D3F">
              <w:t xml:space="preserve"> </w:t>
            </w:r>
            <w:proofErr w:type="spellStart"/>
            <w:r w:rsidRPr="007F1D3F">
              <w:t>khác</w:t>
            </w:r>
            <w:proofErr w:type="spellEnd"/>
          </w:p>
        </w:tc>
        <w:tc>
          <w:tcPr>
            <w:tcW w:w="1620" w:type="dxa"/>
            <w:shd w:val="clear" w:color="auto" w:fill="auto"/>
            <w:noWrap/>
            <w:vAlign w:val="center"/>
            <w:hideMark/>
          </w:tcPr>
          <w:p w14:paraId="70B067DA" w14:textId="77777777" w:rsidR="00F90468" w:rsidRPr="007F1D3F" w:rsidRDefault="00F90468">
            <w:pPr>
              <w:jc w:val="right"/>
            </w:pPr>
            <w:r w:rsidRPr="007F1D3F">
              <w:t>61,83</w:t>
            </w:r>
          </w:p>
        </w:tc>
        <w:tc>
          <w:tcPr>
            <w:tcW w:w="1620" w:type="dxa"/>
            <w:shd w:val="clear" w:color="auto" w:fill="auto"/>
            <w:noWrap/>
            <w:vAlign w:val="center"/>
            <w:hideMark/>
          </w:tcPr>
          <w:p w14:paraId="3A8D10DB" w14:textId="77777777" w:rsidR="00F90468" w:rsidRPr="007F1D3F" w:rsidRDefault="00F90468">
            <w:pPr>
              <w:jc w:val="right"/>
            </w:pPr>
            <w:r w:rsidRPr="007F1D3F">
              <w:t>0,15</w:t>
            </w:r>
          </w:p>
        </w:tc>
      </w:tr>
      <w:tr w:rsidR="007F1D3F" w:rsidRPr="007F1D3F" w14:paraId="66D219E0" w14:textId="77777777" w:rsidTr="00856A19">
        <w:trPr>
          <w:trHeight w:val="319"/>
        </w:trPr>
        <w:tc>
          <w:tcPr>
            <w:tcW w:w="5807" w:type="dxa"/>
            <w:gridSpan w:val="2"/>
            <w:shd w:val="clear" w:color="auto" w:fill="auto"/>
            <w:noWrap/>
            <w:vAlign w:val="center"/>
            <w:hideMark/>
          </w:tcPr>
          <w:p w14:paraId="4BE6B4EC" w14:textId="77777777" w:rsidR="00F90468" w:rsidRPr="007F1D3F" w:rsidRDefault="00F90468">
            <w:pPr>
              <w:rPr>
                <w:b/>
                <w:bCs/>
              </w:rPr>
            </w:pPr>
            <w:proofErr w:type="spellStart"/>
            <w:r w:rsidRPr="007F1D3F">
              <w:rPr>
                <w:b/>
                <w:bCs/>
              </w:rPr>
              <w:t>Đất</w:t>
            </w:r>
            <w:proofErr w:type="spellEnd"/>
            <w:r w:rsidRPr="007F1D3F">
              <w:rPr>
                <w:b/>
                <w:bCs/>
              </w:rPr>
              <w:t xml:space="preserve"> phi </w:t>
            </w:r>
            <w:proofErr w:type="spellStart"/>
            <w:r w:rsidRPr="007F1D3F">
              <w:rPr>
                <w:b/>
                <w:bCs/>
              </w:rPr>
              <w:t>nông</w:t>
            </w:r>
            <w:proofErr w:type="spellEnd"/>
            <w:r w:rsidRPr="007F1D3F">
              <w:rPr>
                <w:b/>
                <w:bCs/>
              </w:rPr>
              <w:t xml:space="preserve"> </w:t>
            </w:r>
            <w:proofErr w:type="spellStart"/>
            <w:r w:rsidRPr="007F1D3F">
              <w:rPr>
                <w:b/>
                <w:bCs/>
              </w:rPr>
              <w:t>nghiệp</w:t>
            </w:r>
            <w:proofErr w:type="spellEnd"/>
          </w:p>
        </w:tc>
        <w:tc>
          <w:tcPr>
            <w:tcW w:w="1620" w:type="dxa"/>
            <w:shd w:val="clear" w:color="auto" w:fill="auto"/>
            <w:noWrap/>
            <w:vAlign w:val="center"/>
            <w:hideMark/>
          </w:tcPr>
          <w:p w14:paraId="6CB7967A" w14:textId="77777777" w:rsidR="00F90468" w:rsidRPr="007F1D3F" w:rsidRDefault="00F90468">
            <w:pPr>
              <w:jc w:val="right"/>
              <w:rPr>
                <w:b/>
                <w:bCs/>
              </w:rPr>
            </w:pPr>
            <w:r w:rsidRPr="007F1D3F">
              <w:rPr>
                <w:b/>
                <w:bCs/>
              </w:rPr>
              <w:t>7.093,18</w:t>
            </w:r>
          </w:p>
        </w:tc>
        <w:tc>
          <w:tcPr>
            <w:tcW w:w="1620" w:type="dxa"/>
            <w:shd w:val="clear" w:color="auto" w:fill="auto"/>
            <w:noWrap/>
            <w:vAlign w:val="center"/>
            <w:hideMark/>
          </w:tcPr>
          <w:p w14:paraId="5A14B0DE" w14:textId="77777777" w:rsidR="00F90468" w:rsidRPr="007F1D3F" w:rsidRDefault="00F90468">
            <w:pPr>
              <w:jc w:val="right"/>
              <w:rPr>
                <w:b/>
                <w:bCs/>
              </w:rPr>
            </w:pPr>
            <w:r w:rsidRPr="007F1D3F">
              <w:rPr>
                <w:b/>
                <w:bCs/>
              </w:rPr>
              <w:t>16,85</w:t>
            </w:r>
          </w:p>
        </w:tc>
      </w:tr>
      <w:tr w:rsidR="007F1D3F" w:rsidRPr="007F1D3F" w14:paraId="6324E481" w14:textId="77777777" w:rsidTr="00856A19">
        <w:trPr>
          <w:trHeight w:val="319"/>
        </w:trPr>
        <w:tc>
          <w:tcPr>
            <w:tcW w:w="696" w:type="dxa"/>
            <w:shd w:val="clear" w:color="auto" w:fill="auto"/>
            <w:noWrap/>
            <w:vAlign w:val="center"/>
            <w:hideMark/>
          </w:tcPr>
          <w:p w14:paraId="25378F6D" w14:textId="2D8B56F0" w:rsidR="00F90468" w:rsidRPr="007F1D3F" w:rsidRDefault="00242E80" w:rsidP="00352EDC">
            <w:pPr>
              <w:jc w:val="center"/>
            </w:pPr>
            <w:r w:rsidRPr="007F1D3F">
              <w:t>1</w:t>
            </w:r>
          </w:p>
        </w:tc>
        <w:tc>
          <w:tcPr>
            <w:tcW w:w="5111" w:type="dxa"/>
            <w:shd w:val="clear" w:color="auto" w:fill="auto"/>
            <w:noWrap/>
            <w:vAlign w:val="center"/>
            <w:hideMark/>
          </w:tcPr>
          <w:p w14:paraId="5F861566" w14:textId="77777777" w:rsidR="00F90468" w:rsidRPr="007F1D3F" w:rsidRDefault="00F90468">
            <w:proofErr w:type="spellStart"/>
            <w:r w:rsidRPr="007F1D3F">
              <w:t>Đất</w:t>
            </w:r>
            <w:proofErr w:type="spellEnd"/>
            <w:r w:rsidRPr="007F1D3F">
              <w:t xml:space="preserve"> ở</w:t>
            </w:r>
          </w:p>
        </w:tc>
        <w:tc>
          <w:tcPr>
            <w:tcW w:w="1620" w:type="dxa"/>
            <w:shd w:val="clear" w:color="auto" w:fill="auto"/>
            <w:noWrap/>
            <w:vAlign w:val="center"/>
            <w:hideMark/>
          </w:tcPr>
          <w:p w14:paraId="35EFCADD" w14:textId="77777777" w:rsidR="00F90468" w:rsidRPr="007F1D3F" w:rsidRDefault="00F90468">
            <w:pPr>
              <w:jc w:val="right"/>
            </w:pPr>
            <w:r w:rsidRPr="007F1D3F">
              <w:t>1.751,05</w:t>
            </w:r>
          </w:p>
        </w:tc>
        <w:tc>
          <w:tcPr>
            <w:tcW w:w="1620" w:type="dxa"/>
            <w:shd w:val="clear" w:color="auto" w:fill="auto"/>
            <w:noWrap/>
            <w:vAlign w:val="center"/>
            <w:hideMark/>
          </w:tcPr>
          <w:p w14:paraId="4B464DD6" w14:textId="77777777" w:rsidR="00F90468" w:rsidRPr="007F1D3F" w:rsidRDefault="00F90468">
            <w:pPr>
              <w:jc w:val="right"/>
            </w:pPr>
            <w:r w:rsidRPr="007F1D3F">
              <w:t>4,16</w:t>
            </w:r>
          </w:p>
        </w:tc>
      </w:tr>
      <w:tr w:rsidR="007F1D3F" w:rsidRPr="007F1D3F" w14:paraId="28439BFD" w14:textId="77777777" w:rsidTr="00856A19">
        <w:trPr>
          <w:trHeight w:val="319"/>
        </w:trPr>
        <w:tc>
          <w:tcPr>
            <w:tcW w:w="696" w:type="dxa"/>
            <w:shd w:val="clear" w:color="auto" w:fill="auto"/>
            <w:noWrap/>
            <w:vAlign w:val="center"/>
            <w:hideMark/>
          </w:tcPr>
          <w:p w14:paraId="195F19EF" w14:textId="77341AF1" w:rsidR="00F90468" w:rsidRPr="007F1D3F" w:rsidRDefault="00242E80" w:rsidP="00352EDC">
            <w:pPr>
              <w:jc w:val="center"/>
            </w:pPr>
            <w:r w:rsidRPr="007F1D3F">
              <w:t>1.1</w:t>
            </w:r>
          </w:p>
        </w:tc>
        <w:tc>
          <w:tcPr>
            <w:tcW w:w="5111" w:type="dxa"/>
            <w:shd w:val="clear" w:color="auto" w:fill="auto"/>
            <w:noWrap/>
            <w:vAlign w:val="center"/>
            <w:hideMark/>
          </w:tcPr>
          <w:p w14:paraId="70729CF8" w14:textId="77777777" w:rsidR="00F90468" w:rsidRPr="007F1D3F" w:rsidRDefault="00F90468">
            <w:pPr>
              <w:ind w:firstLineChars="200" w:firstLine="480"/>
            </w:pPr>
            <w:proofErr w:type="spellStart"/>
            <w:r w:rsidRPr="007F1D3F">
              <w:t>Đất</w:t>
            </w:r>
            <w:proofErr w:type="spellEnd"/>
            <w:r w:rsidRPr="007F1D3F">
              <w:t xml:space="preserve"> ở </w:t>
            </w:r>
            <w:proofErr w:type="spellStart"/>
            <w:r w:rsidRPr="007F1D3F">
              <w:t>đô</w:t>
            </w:r>
            <w:proofErr w:type="spellEnd"/>
            <w:r w:rsidRPr="007F1D3F">
              <w:t xml:space="preserve"> </w:t>
            </w:r>
            <w:proofErr w:type="spellStart"/>
            <w:r w:rsidRPr="007F1D3F">
              <w:t>thị</w:t>
            </w:r>
            <w:proofErr w:type="spellEnd"/>
          </w:p>
        </w:tc>
        <w:tc>
          <w:tcPr>
            <w:tcW w:w="1620" w:type="dxa"/>
            <w:shd w:val="clear" w:color="auto" w:fill="auto"/>
            <w:noWrap/>
            <w:vAlign w:val="center"/>
            <w:hideMark/>
          </w:tcPr>
          <w:p w14:paraId="77FCCA4E" w14:textId="77777777" w:rsidR="00F90468" w:rsidRPr="007F1D3F" w:rsidRDefault="00F90468">
            <w:pPr>
              <w:jc w:val="right"/>
            </w:pPr>
            <w:r w:rsidRPr="007F1D3F">
              <w:t>1.281,50</w:t>
            </w:r>
          </w:p>
        </w:tc>
        <w:tc>
          <w:tcPr>
            <w:tcW w:w="1620" w:type="dxa"/>
            <w:shd w:val="clear" w:color="auto" w:fill="auto"/>
            <w:noWrap/>
            <w:vAlign w:val="center"/>
            <w:hideMark/>
          </w:tcPr>
          <w:p w14:paraId="37EA080D" w14:textId="77777777" w:rsidR="00F90468" w:rsidRPr="007F1D3F" w:rsidRDefault="00F90468">
            <w:pPr>
              <w:jc w:val="right"/>
            </w:pPr>
            <w:r w:rsidRPr="007F1D3F">
              <w:t>3,04</w:t>
            </w:r>
          </w:p>
        </w:tc>
      </w:tr>
      <w:tr w:rsidR="007F1D3F" w:rsidRPr="007F1D3F" w14:paraId="637E2501" w14:textId="77777777" w:rsidTr="00856A19">
        <w:trPr>
          <w:trHeight w:val="319"/>
        </w:trPr>
        <w:tc>
          <w:tcPr>
            <w:tcW w:w="696" w:type="dxa"/>
            <w:shd w:val="clear" w:color="auto" w:fill="auto"/>
            <w:noWrap/>
            <w:vAlign w:val="center"/>
            <w:hideMark/>
          </w:tcPr>
          <w:p w14:paraId="44C3F467" w14:textId="611C18ED" w:rsidR="00242E80" w:rsidRPr="007F1D3F" w:rsidRDefault="00242E80" w:rsidP="00352EDC">
            <w:pPr>
              <w:jc w:val="center"/>
            </w:pPr>
            <w:r w:rsidRPr="007F1D3F">
              <w:lastRenderedPageBreak/>
              <w:t>1.2</w:t>
            </w:r>
          </w:p>
        </w:tc>
        <w:tc>
          <w:tcPr>
            <w:tcW w:w="5111" w:type="dxa"/>
            <w:shd w:val="clear" w:color="auto" w:fill="auto"/>
            <w:noWrap/>
            <w:vAlign w:val="center"/>
            <w:hideMark/>
          </w:tcPr>
          <w:p w14:paraId="2C83F5CD" w14:textId="77777777" w:rsidR="00F90468" w:rsidRPr="007F1D3F" w:rsidRDefault="00F90468">
            <w:pPr>
              <w:ind w:firstLineChars="200" w:firstLine="480"/>
            </w:pPr>
            <w:proofErr w:type="spellStart"/>
            <w:r w:rsidRPr="007F1D3F">
              <w:t>Đất</w:t>
            </w:r>
            <w:proofErr w:type="spellEnd"/>
            <w:r w:rsidRPr="007F1D3F">
              <w:t xml:space="preserve"> ở </w:t>
            </w:r>
            <w:proofErr w:type="spellStart"/>
            <w:r w:rsidRPr="007F1D3F">
              <w:t>nông</w:t>
            </w:r>
            <w:proofErr w:type="spellEnd"/>
            <w:r w:rsidRPr="007F1D3F">
              <w:t xml:space="preserve"> </w:t>
            </w:r>
            <w:proofErr w:type="spellStart"/>
            <w:r w:rsidRPr="007F1D3F">
              <w:t>thôn</w:t>
            </w:r>
            <w:proofErr w:type="spellEnd"/>
          </w:p>
        </w:tc>
        <w:tc>
          <w:tcPr>
            <w:tcW w:w="1620" w:type="dxa"/>
            <w:shd w:val="clear" w:color="auto" w:fill="auto"/>
            <w:noWrap/>
            <w:vAlign w:val="center"/>
            <w:hideMark/>
          </w:tcPr>
          <w:p w14:paraId="5D797FE7" w14:textId="77777777" w:rsidR="00F90468" w:rsidRPr="007F1D3F" w:rsidRDefault="00F90468">
            <w:pPr>
              <w:jc w:val="right"/>
            </w:pPr>
            <w:r w:rsidRPr="007F1D3F">
              <w:t>469,55</w:t>
            </w:r>
          </w:p>
        </w:tc>
        <w:tc>
          <w:tcPr>
            <w:tcW w:w="1620" w:type="dxa"/>
            <w:shd w:val="clear" w:color="auto" w:fill="auto"/>
            <w:noWrap/>
            <w:vAlign w:val="center"/>
            <w:hideMark/>
          </w:tcPr>
          <w:p w14:paraId="192CB73C" w14:textId="77777777" w:rsidR="00F90468" w:rsidRPr="007F1D3F" w:rsidRDefault="00F90468">
            <w:pPr>
              <w:jc w:val="right"/>
            </w:pPr>
            <w:r w:rsidRPr="007F1D3F">
              <w:t>1,12</w:t>
            </w:r>
          </w:p>
        </w:tc>
      </w:tr>
      <w:tr w:rsidR="007F1D3F" w:rsidRPr="007F1D3F" w14:paraId="1082FFE3" w14:textId="77777777" w:rsidTr="00856A19">
        <w:trPr>
          <w:trHeight w:val="319"/>
        </w:trPr>
        <w:tc>
          <w:tcPr>
            <w:tcW w:w="696" w:type="dxa"/>
            <w:shd w:val="clear" w:color="auto" w:fill="auto"/>
            <w:noWrap/>
            <w:vAlign w:val="center"/>
            <w:hideMark/>
          </w:tcPr>
          <w:p w14:paraId="795E77A5" w14:textId="0DF51DC8" w:rsidR="00F90468" w:rsidRPr="007F1D3F" w:rsidRDefault="00242E80" w:rsidP="00352EDC">
            <w:pPr>
              <w:jc w:val="center"/>
            </w:pPr>
            <w:r w:rsidRPr="007F1D3F">
              <w:t>2</w:t>
            </w:r>
          </w:p>
        </w:tc>
        <w:tc>
          <w:tcPr>
            <w:tcW w:w="5111" w:type="dxa"/>
            <w:shd w:val="clear" w:color="auto" w:fill="auto"/>
            <w:noWrap/>
            <w:vAlign w:val="center"/>
            <w:hideMark/>
          </w:tcPr>
          <w:p w14:paraId="3820DE71" w14:textId="77777777" w:rsidR="00F90468" w:rsidRPr="007F1D3F" w:rsidRDefault="00F90468">
            <w:proofErr w:type="spellStart"/>
            <w:r w:rsidRPr="007F1D3F">
              <w:t>Đất</w:t>
            </w:r>
            <w:proofErr w:type="spellEnd"/>
            <w:r w:rsidRPr="007F1D3F">
              <w:t xml:space="preserve"> </w:t>
            </w:r>
            <w:proofErr w:type="spellStart"/>
            <w:r w:rsidRPr="007F1D3F">
              <w:t>chuyên</w:t>
            </w:r>
            <w:proofErr w:type="spellEnd"/>
            <w:r w:rsidRPr="007F1D3F">
              <w:t xml:space="preserve"> </w:t>
            </w:r>
            <w:proofErr w:type="spellStart"/>
            <w:r w:rsidRPr="007F1D3F">
              <w:t>dùng</w:t>
            </w:r>
            <w:proofErr w:type="spellEnd"/>
          </w:p>
        </w:tc>
        <w:tc>
          <w:tcPr>
            <w:tcW w:w="1620" w:type="dxa"/>
            <w:shd w:val="clear" w:color="auto" w:fill="auto"/>
            <w:noWrap/>
            <w:vAlign w:val="center"/>
            <w:hideMark/>
          </w:tcPr>
          <w:p w14:paraId="6002654C" w14:textId="77777777" w:rsidR="00F90468" w:rsidRPr="007F1D3F" w:rsidRDefault="00F90468">
            <w:pPr>
              <w:jc w:val="right"/>
            </w:pPr>
            <w:r w:rsidRPr="007F1D3F">
              <w:t>3.389,46</w:t>
            </w:r>
          </w:p>
        </w:tc>
        <w:tc>
          <w:tcPr>
            <w:tcW w:w="1620" w:type="dxa"/>
            <w:shd w:val="clear" w:color="auto" w:fill="auto"/>
            <w:noWrap/>
            <w:vAlign w:val="center"/>
            <w:hideMark/>
          </w:tcPr>
          <w:p w14:paraId="56F5030D" w14:textId="77777777" w:rsidR="00F90468" w:rsidRPr="007F1D3F" w:rsidRDefault="00F90468">
            <w:pPr>
              <w:jc w:val="right"/>
            </w:pPr>
            <w:r w:rsidRPr="007F1D3F">
              <w:t>8,05</w:t>
            </w:r>
          </w:p>
        </w:tc>
      </w:tr>
      <w:tr w:rsidR="007F1D3F" w:rsidRPr="007F1D3F" w14:paraId="68852BF3" w14:textId="77777777" w:rsidTr="00856A19">
        <w:trPr>
          <w:trHeight w:val="319"/>
        </w:trPr>
        <w:tc>
          <w:tcPr>
            <w:tcW w:w="696" w:type="dxa"/>
            <w:shd w:val="clear" w:color="auto" w:fill="auto"/>
            <w:noWrap/>
            <w:vAlign w:val="center"/>
            <w:hideMark/>
          </w:tcPr>
          <w:p w14:paraId="0C9F6C1A" w14:textId="03A29FB4" w:rsidR="00F90468" w:rsidRPr="007F1D3F" w:rsidRDefault="00242E80" w:rsidP="00352EDC">
            <w:pPr>
              <w:jc w:val="center"/>
            </w:pPr>
            <w:r w:rsidRPr="007F1D3F">
              <w:t>2.1</w:t>
            </w:r>
          </w:p>
        </w:tc>
        <w:tc>
          <w:tcPr>
            <w:tcW w:w="5111" w:type="dxa"/>
            <w:shd w:val="clear" w:color="auto" w:fill="auto"/>
            <w:noWrap/>
            <w:vAlign w:val="center"/>
            <w:hideMark/>
          </w:tcPr>
          <w:p w14:paraId="5B02E39B" w14:textId="77777777" w:rsidR="00F90468" w:rsidRPr="007F1D3F" w:rsidRDefault="00F90468">
            <w:pPr>
              <w:ind w:firstLineChars="200" w:firstLine="480"/>
            </w:pPr>
            <w:proofErr w:type="spellStart"/>
            <w:r w:rsidRPr="007F1D3F">
              <w:t>Đất</w:t>
            </w:r>
            <w:proofErr w:type="spellEnd"/>
            <w:r w:rsidRPr="007F1D3F">
              <w:t xml:space="preserve"> </w:t>
            </w:r>
            <w:proofErr w:type="spellStart"/>
            <w:r w:rsidRPr="007F1D3F">
              <w:t>trụ</w:t>
            </w:r>
            <w:proofErr w:type="spellEnd"/>
            <w:r w:rsidRPr="007F1D3F">
              <w:t xml:space="preserve"> </w:t>
            </w:r>
            <w:proofErr w:type="spellStart"/>
            <w:r w:rsidRPr="007F1D3F">
              <w:t>sở</w:t>
            </w:r>
            <w:proofErr w:type="spellEnd"/>
            <w:r w:rsidRPr="007F1D3F">
              <w:t xml:space="preserve"> </w:t>
            </w:r>
            <w:proofErr w:type="spellStart"/>
            <w:r w:rsidRPr="007F1D3F">
              <w:t>cơ</w:t>
            </w:r>
            <w:proofErr w:type="spellEnd"/>
            <w:r w:rsidRPr="007F1D3F">
              <w:t xml:space="preserve"> </w:t>
            </w:r>
            <w:proofErr w:type="spellStart"/>
            <w:r w:rsidRPr="007F1D3F">
              <w:t>quan</w:t>
            </w:r>
            <w:proofErr w:type="spellEnd"/>
            <w:r w:rsidRPr="007F1D3F">
              <w:t xml:space="preserve">, </w:t>
            </w:r>
            <w:proofErr w:type="spellStart"/>
            <w:r w:rsidRPr="007F1D3F">
              <w:t>công</w:t>
            </w:r>
            <w:proofErr w:type="spellEnd"/>
            <w:r w:rsidRPr="007F1D3F">
              <w:t xml:space="preserve"> </w:t>
            </w:r>
            <w:proofErr w:type="spellStart"/>
            <w:r w:rsidRPr="007F1D3F">
              <w:t>trình</w:t>
            </w:r>
            <w:proofErr w:type="spellEnd"/>
            <w:r w:rsidRPr="007F1D3F">
              <w:t xml:space="preserve"> </w:t>
            </w:r>
            <w:proofErr w:type="spellStart"/>
            <w:r w:rsidRPr="007F1D3F">
              <w:t>sự</w:t>
            </w:r>
            <w:proofErr w:type="spellEnd"/>
            <w:r w:rsidRPr="007F1D3F">
              <w:t xml:space="preserve"> </w:t>
            </w:r>
            <w:proofErr w:type="spellStart"/>
            <w:r w:rsidRPr="007F1D3F">
              <w:t>nghiệp</w:t>
            </w:r>
            <w:proofErr w:type="spellEnd"/>
          </w:p>
        </w:tc>
        <w:tc>
          <w:tcPr>
            <w:tcW w:w="1620" w:type="dxa"/>
            <w:shd w:val="clear" w:color="auto" w:fill="auto"/>
            <w:noWrap/>
            <w:vAlign w:val="center"/>
            <w:hideMark/>
          </w:tcPr>
          <w:p w14:paraId="18E29A10" w14:textId="77777777" w:rsidR="00F90468" w:rsidRPr="007F1D3F" w:rsidRDefault="00F90468">
            <w:pPr>
              <w:jc w:val="right"/>
            </w:pPr>
            <w:r w:rsidRPr="007F1D3F">
              <w:t>178,11</w:t>
            </w:r>
          </w:p>
        </w:tc>
        <w:tc>
          <w:tcPr>
            <w:tcW w:w="1620" w:type="dxa"/>
            <w:shd w:val="clear" w:color="auto" w:fill="auto"/>
            <w:noWrap/>
            <w:vAlign w:val="center"/>
            <w:hideMark/>
          </w:tcPr>
          <w:p w14:paraId="483D08BE" w14:textId="77777777" w:rsidR="00F90468" w:rsidRPr="007F1D3F" w:rsidRDefault="00F90468">
            <w:pPr>
              <w:jc w:val="right"/>
            </w:pPr>
            <w:r w:rsidRPr="007F1D3F">
              <w:t>0,42</w:t>
            </w:r>
          </w:p>
        </w:tc>
      </w:tr>
      <w:tr w:rsidR="007F1D3F" w:rsidRPr="007F1D3F" w14:paraId="4FA5BD38" w14:textId="77777777" w:rsidTr="00856A19">
        <w:trPr>
          <w:trHeight w:val="319"/>
        </w:trPr>
        <w:tc>
          <w:tcPr>
            <w:tcW w:w="696" w:type="dxa"/>
            <w:shd w:val="clear" w:color="auto" w:fill="auto"/>
            <w:noWrap/>
            <w:vAlign w:val="center"/>
            <w:hideMark/>
          </w:tcPr>
          <w:p w14:paraId="57F3FBB1" w14:textId="0735A8C3" w:rsidR="00F90468" w:rsidRPr="007F1D3F" w:rsidRDefault="00242E80" w:rsidP="00352EDC">
            <w:pPr>
              <w:jc w:val="center"/>
            </w:pPr>
            <w:r w:rsidRPr="007F1D3F">
              <w:t>2.2</w:t>
            </w:r>
          </w:p>
        </w:tc>
        <w:tc>
          <w:tcPr>
            <w:tcW w:w="5111" w:type="dxa"/>
            <w:shd w:val="clear" w:color="auto" w:fill="auto"/>
            <w:noWrap/>
            <w:vAlign w:val="center"/>
            <w:hideMark/>
          </w:tcPr>
          <w:p w14:paraId="460B9D27" w14:textId="77777777" w:rsidR="00F90468" w:rsidRPr="007F1D3F" w:rsidRDefault="00F90468">
            <w:pPr>
              <w:ind w:firstLineChars="200" w:firstLine="480"/>
            </w:pPr>
            <w:proofErr w:type="spellStart"/>
            <w:r w:rsidRPr="007F1D3F">
              <w:t>Đất</w:t>
            </w:r>
            <w:proofErr w:type="spellEnd"/>
            <w:r w:rsidRPr="007F1D3F">
              <w:t xml:space="preserve"> </w:t>
            </w:r>
            <w:proofErr w:type="spellStart"/>
            <w:r w:rsidRPr="007F1D3F">
              <w:t>quốc</w:t>
            </w:r>
            <w:proofErr w:type="spellEnd"/>
            <w:r w:rsidRPr="007F1D3F">
              <w:t xml:space="preserve"> </w:t>
            </w:r>
            <w:proofErr w:type="spellStart"/>
            <w:r w:rsidRPr="007F1D3F">
              <w:t>phòng</w:t>
            </w:r>
            <w:proofErr w:type="spellEnd"/>
            <w:r w:rsidRPr="007F1D3F">
              <w:t xml:space="preserve">, </w:t>
            </w:r>
            <w:proofErr w:type="gramStart"/>
            <w:r w:rsidRPr="007F1D3F">
              <w:t>an</w:t>
            </w:r>
            <w:proofErr w:type="gramEnd"/>
            <w:r w:rsidRPr="007F1D3F">
              <w:t xml:space="preserve"> </w:t>
            </w:r>
            <w:proofErr w:type="spellStart"/>
            <w:r w:rsidRPr="007F1D3F">
              <w:t>ninh</w:t>
            </w:r>
            <w:proofErr w:type="spellEnd"/>
          </w:p>
        </w:tc>
        <w:tc>
          <w:tcPr>
            <w:tcW w:w="1620" w:type="dxa"/>
            <w:shd w:val="clear" w:color="auto" w:fill="auto"/>
            <w:noWrap/>
            <w:vAlign w:val="center"/>
            <w:hideMark/>
          </w:tcPr>
          <w:p w14:paraId="4698B191" w14:textId="77777777" w:rsidR="00F90468" w:rsidRPr="007F1D3F" w:rsidRDefault="00F90468">
            <w:pPr>
              <w:jc w:val="right"/>
            </w:pPr>
            <w:r w:rsidRPr="007F1D3F">
              <w:t>70,11</w:t>
            </w:r>
          </w:p>
        </w:tc>
        <w:tc>
          <w:tcPr>
            <w:tcW w:w="1620" w:type="dxa"/>
            <w:shd w:val="clear" w:color="auto" w:fill="auto"/>
            <w:noWrap/>
            <w:vAlign w:val="center"/>
            <w:hideMark/>
          </w:tcPr>
          <w:p w14:paraId="6AE0DDB1" w14:textId="77777777" w:rsidR="00F90468" w:rsidRPr="007F1D3F" w:rsidRDefault="00F90468">
            <w:pPr>
              <w:jc w:val="right"/>
            </w:pPr>
            <w:r w:rsidRPr="007F1D3F">
              <w:t>0,17</w:t>
            </w:r>
          </w:p>
        </w:tc>
      </w:tr>
      <w:tr w:rsidR="007F1D3F" w:rsidRPr="007F1D3F" w14:paraId="2E16DDA1" w14:textId="77777777" w:rsidTr="00856A19">
        <w:trPr>
          <w:trHeight w:val="319"/>
        </w:trPr>
        <w:tc>
          <w:tcPr>
            <w:tcW w:w="696" w:type="dxa"/>
            <w:shd w:val="clear" w:color="auto" w:fill="auto"/>
            <w:noWrap/>
            <w:vAlign w:val="center"/>
            <w:hideMark/>
          </w:tcPr>
          <w:p w14:paraId="2458F92B" w14:textId="4530F350" w:rsidR="00F90468" w:rsidRPr="007F1D3F" w:rsidRDefault="00242E80" w:rsidP="00352EDC">
            <w:pPr>
              <w:jc w:val="center"/>
            </w:pPr>
            <w:r w:rsidRPr="007F1D3F">
              <w:t>2.3</w:t>
            </w:r>
          </w:p>
        </w:tc>
        <w:tc>
          <w:tcPr>
            <w:tcW w:w="5111" w:type="dxa"/>
            <w:shd w:val="clear" w:color="auto" w:fill="auto"/>
            <w:noWrap/>
            <w:vAlign w:val="center"/>
            <w:hideMark/>
          </w:tcPr>
          <w:p w14:paraId="045BA8B6" w14:textId="77777777" w:rsidR="00F90468" w:rsidRPr="007F1D3F" w:rsidRDefault="00F90468">
            <w:pPr>
              <w:ind w:firstLineChars="200" w:firstLine="480"/>
            </w:pPr>
            <w:proofErr w:type="spellStart"/>
            <w:r w:rsidRPr="007F1D3F">
              <w:t>Đất</w:t>
            </w:r>
            <w:proofErr w:type="spellEnd"/>
            <w:r w:rsidRPr="007F1D3F">
              <w:t xml:space="preserve"> </w:t>
            </w:r>
            <w:proofErr w:type="spellStart"/>
            <w:r w:rsidRPr="007F1D3F">
              <w:t>sản</w:t>
            </w:r>
            <w:proofErr w:type="spellEnd"/>
            <w:r w:rsidRPr="007F1D3F">
              <w:t xml:space="preserve"> </w:t>
            </w:r>
            <w:proofErr w:type="spellStart"/>
            <w:r w:rsidRPr="007F1D3F">
              <w:t>xuất</w:t>
            </w:r>
            <w:proofErr w:type="spellEnd"/>
            <w:r w:rsidRPr="007F1D3F">
              <w:t xml:space="preserve">, </w:t>
            </w:r>
            <w:proofErr w:type="spellStart"/>
            <w:r w:rsidRPr="007F1D3F">
              <w:t>kinh</w:t>
            </w:r>
            <w:proofErr w:type="spellEnd"/>
            <w:r w:rsidRPr="007F1D3F">
              <w:t xml:space="preserve"> </w:t>
            </w:r>
            <w:proofErr w:type="spellStart"/>
            <w:r w:rsidRPr="007F1D3F">
              <w:t>doanh</w:t>
            </w:r>
            <w:proofErr w:type="spellEnd"/>
            <w:r w:rsidRPr="007F1D3F">
              <w:t xml:space="preserve"> phi </w:t>
            </w:r>
            <w:proofErr w:type="spellStart"/>
            <w:r w:rsidRPr="007F1D3F">
              <w:t>nông</w:t>
            </w:r>
            <w:proofErr w:type="spellEnd"/>
            <w:r w:rsidRPr="007F1D3F">
              <w:t xml:space="preserve"> </w:t>
            </w:r>
            <w:proofErr w:type="spellStart"/>
            <w:r w:rsidRPr="007F1D3F">
              <w:t>nghiệp</w:t>
            </w:r>
            <w:proofErr w:type="spellEnd"/>
          </w:p>
        </w:tc>
        <w:tc>
          <w:tcPr>
            <w:tcW w:w="1620" w:type="dxa"/>
            <w:shd w:val="clear" w:color="auto" w:fill="auto"/>
            <w:noWrap/>
            <w:vAlign w:val="center"/>
            <w:hideMark/>
          </w:tcPr>
          <w:p w14:paraId="4B640989" w14:textId="77777777" w:rsidR="00F90468" w:rsidRPr="007F1D3F" w:rsidRDefault="00F90468">
            <w:pPr>
              <w:jc w:val="right"/>
            </w:pPr>
            <w:r w:rsidRPr="007F1D3F">
              <w:t>348,73</w:t>
            </w:r>
          </w:p>
        </w:tc>
        <w:tc>
          <w:tcPr>
            <w:tcW w:w="1620" w:type="dxa"/>
            <w:shd w:val="clear" w:color="auto" w:fill="auto"/>
            <w:noWrap/>
            <w:vAlign w:val="center"/>
            <w:hideMark/>
          </w:tcPr>
          <w:p w14:paraId="57CEA82E" w14:textId="77777777" w:rsidR="00F90468" w:rsidRPr="007F1D3F" w:rsidRDefault="00F90468">
            <w:pPr>
              <w:jc w:val="right"/>
            </w:pPr>
            <w:r w:rsidRPr="007F1D3F">
              <w:t>0,83</w:t>
            </w:r>
          </w:p>
        </w:tc>
      </w:tr>
      <w:tr w:rsidR="007F1D3F" w:rsidRPr="007F1D3F" w14:paraId="1E1FD0BA" w14:textId="77777777" w:rsidTr="00856A19">
        <w:trPr>
          <w:trHeight w:val="319"/>
        </w:trPr>
        <w:tc>
          <w:tcPr>
            <w:tcW w:w="696" w:type="dxa"/>
            <w:shd w:val="clear" w:color="auto" w:fill="auto"/>
            <w:noWrap/>
            <w:vAlign w:val="center"/>
            <w:hideMark/>
          </w:tcPr>
          <w:p w14:paraId="3E413910" w14:textId="1D8F1A6B" w:rsidR="00F90468" w:rsidRPr="007F1D3F" w:rsidRDefault="00242E80" w:rsidP="00352EDC">
            <w:pPr>
              <w:jc w:val="center"/>
            </w:pPr>
            <w:r w:rsidRPr="007F1D3F">
              <w:t>2.4</w:t>
            </w:r>
          </w:p>
        </w:tc>
        <w:tc>
          <w:tcPr>
            <w:tcW w:w="5111" w:type="dxa"/>
            <w:shd w:val="clear" w:color="auto" w:fill="auto"/>
            <w:noWrap/>
            <w:vAlign w:val="center"/>
            <w:hideMark/>
          </w:tcPr>
          <w:p w14:paraId="6736F0E7" w14:textId="77777777" w:rsidR="00F90468" w:rsidRPr="007F1D3F" w:rsidRDefault="00F90468">
            <w:pPr>
              <w:ind w:firstLineChars="200" w:firstLine="480"/>
            </w:pPr>
            <w:proofErr w:type="spellStart"/>
            <w:r w:rsidRPr="007F1D3F">
              <w:t>Đất</w:t>
            </w:r>
            <w:proofErr w:type="spellEnd"/>
            <w:r w:rsidRPr="007F1D3F">
              <w:t xml:space="preserve"> </w:t>
            </w:r>
            <w:proofErr w:type="spellStart"/>
            <w:r w:rsidRPr="007F1D3F">
              <w:t>có</w:t>
            </w:r>
            <w:proofErr w:type="spellEnd"/>
            <w:r w:rsidRPr="007F1D3F">
              <w:t xml:space="preserve"> </w:t>
            </w:r>
            <w:proofErr w:type="spellStart"/>
            <w:r w:rsidRPr="007F1D3F">
              <w:t>mục</w:t>
            </w:r>
            <w:proofErr w:type="spellEnd"/>
            <w:r w:rsidRPr="007F1D3F">
              <w:t xml:space="preserve"> </w:t>
            </w:r>
            <w:proofErr w:type="spellStart"/>
            <w:r w:rsidRPr="007F1D3F">
              <w:t>đích</w:t>
            </w:r>
            <w:proofErr w:type="spellEnd"/>
            <w:r w:rsidRPr="007F1D3F">
              <w:t xml:space="preserve"> </w:t>
            </w:r>
            <w:proofErr w:type="spellStart"/>
            <w:r w:rsidRPr="007F1D3F">
              <w:t>công</w:t>
            </w:r>
            <w:proofErr w:type="spellEnd"/>
            <w:r w:rsidRPr="007F1D3F">
              <w:t xml:space="preserve"> </w:t>
            </w:r>
            <w:proofErr w:type="spellStart"/>
            <w:r w:rsidRPr="007F1D3F">
              <w:t>cộng</w:t>
            </w:r>
            <w:proofErr w:type="spellEnd"/>
          </w:p>
        </w:tc>
        <w:tc>
          <w:tcPr>
            <w:tcW w:w="1620" w:type="dxa"/>
            <w:shd w:val="clear" w:color="auto" w:fill="auto"/>
            <w:noWrap/>
            <w:vAlign w:val="center"/>
            <w:hideMark/>
          </w:tcPr>
          <w:p w14:paraId="41C4C2CE" w14:textId="77777777" w:rsidR="00F90468" w:rsidRPr="007F1D3F" w:rsidRDefault="00F90468">
            <w:pPr>
              <w:jc w:val="right"/>
            </w:pPr>
            <w:r w:rsidRPr="007F1D3F">
              <w:t>2.792,32</w:t>
            </w:r>
          </w:p>
        </w:tc>
        <w:tc>
          <w:tcPr>
            <w:tcW w:w="1620" w:type="dxa"/>
            <w:shd w:val="clear" w:color="auto" w:fill="auto"/>
            <w:noWrap/>
            <w:vAlign w:val="center"/>
            <w:hideMark/>
          </w:tcPr>
          <w:p w14:paraId="34724076" w14:textId="77777777" w:rsidR="00F90468" w:rsidRPr="007F1D3F" w:rsidRDefault="00F90468">
            <w:pPr>
              <w:jc w:val="right"/>
            </w:pPr>
            <w:r w:rsidRPr="007F1D3F">
              <w:t>6,63</w:t>
            </w:r>
          </w:p>
        </w:tc>
      </w:tr>
      <w:tr w:rsidR="007F1D3F" w:rsidRPr="007F1D3F" w14:paraId="3AF1A790" w14:textId="77777777" w:rsidTr="00856A19">
        <w:trPr>
          <w:trHeight w:val="319"/>
        </w:trPr>
        <w:tc>
          <w:tcPr>
            <w:tcW w:w="696" w:type="dxa"/>
            <w:shd w:val="clear" w:color="auto" w:fill="auto"/>
            <w:noWrap/>
            <w:vAlign w:val="center"/>
            <w:hideMark/>
          </w:tcPr>
          <w:p w14:paraId="45972B96" w14:textId="15F53D43" w:rsidR="00F90468" w:rsidRPr="007F1D3F" w:rsidRDefault="00242E80" w:rsidP="00352EDC">
            <w:pPr>
              <w:jc w:val="center"/>
            </w:pPr>
            <w:r w:rsidRPr="007F1D3F">
              <w:t>3</w:t>
            </w:r>
          </w:p>
        </w:tc>
        <w:tc>
          <w:tcPr>
            <w:tcW w:w="5111" w:type="dxa"/>
            <w:shd w:val="clear" w:color="auto" w:fill="auto"/>
            <w:noWrap/>
            <w:vAlign w:val="center"/>
            <w:hideMark/>
          </w:tcPr>
          <w:p w14:paraId="5370064A" w14:textId="77777777" w:rsidR="00F90468" w:rsidRPr="007F1D3F" w:rsidRDefault="00F90468">
            <w:proofErr w:type="spellStart"/>
            <w:r w:rsidRPr="007F1D3F">
              <w:t>Đất</w:t>
            </w:r>
            <w:proofErr w:type="spellEnd"/>
            <w:r w:rsidRPr="007F1D3F">
              <w:t xml:space="preserve"> </w:t>
            </w:r>
            <w:proofErr w:type="spellStart"/>
            <w:r w:rsidRPr="007F1D3F">
              <w:t>tôn</w:t>
            </w:r>
            <w:proofErr w:type="spellEnd"/>
            <w:r w:rsidRPr="007F1D3F">
              <w:t xml:space="preserve"> </w:t>
            </w:r>
            <w:proofErr w:type="spellStart"/>
            <w:r w:rsidRPr="007F1D3F">
              <w:t>giáo</w:t>
            </w:r>
            <w:proofErr w:type="spellEnd"/>
            <w:r w:rsidRPr="007F1D3F">
              <w:t xml:space="preserve">, </w:t>
            </w:r>
            <w:proofErr w:type="spellStart"/>
            <w:r w:rsidRPr="007F1D3F">
              <w:t>tín</w:t>
            </w:r>
            <w:proofErr w:type="spellEnd"/>
            <w:r w:rsidRPr="007F1D3F">
              <w:t xml:space="preserve"> </w:t>
            </w:r>
            <w:proofErr w:type="spellStart"/>
            <w:r w:rsidRPr="007F1D3F">
              <w:t>ngưỡng</w:t>
            </w:r>
            <w:proofErr w:type="spellEnd"/>
          </w:p>
        </w:tc>
        <w:tc>
          <w:tcPr>
            <w:tcW w:w="1620" w:type="dxa"/>
            <w:shd w:val="clear" w:color="auto" w:fill="auto"/>
            <w:noWrap/>
            <w:vAlign w:val="center"/>
            <w:hideMark/>
          </w:tcPr>
          <w:p w14:paraId="0BAE14D6" w14:textId="77777777" w:rsidR="00F90468" w:rsidRPr="007F1D3F" w:rsidRDefault="00F90468">
            <w:pPr>
              <w:jc w:val="right"/>
            </w:pPr>
            <w:r w:rsidRPr="007F1D3F">
              <w:t>26,63</w:t>
            </w:r>
          </w:p>
        </w:tc>
        <w:tc>
          <w:tcPr>
            <w:tcW w:w="1620" w:type="dxa"/>
            <w:shd w:val="clear" w:color="auto" w:fill="auto"/>
            <w:noWrap/>
            <w:vAlign w:val="center"/>
            <w:hideMark/>
          </w:tcPr>
          <w:p w14:paraId="306201F3" w14:textId="77777777" w:rsidR="00F90468" w:rsidRPr="007F1D3F" w:rsidRDefault="00F90468">
            <w:pPr>
              <w:jc w:val="right"/>
            </w:pPr>
            <w:r w:rsidRPr="007F1D3F">
              <w:t>0,06</w:t>
            </w:r>
          </w:p>
        </w:tc>
      </w:tr>
      <w:tr w:rsidR="007F1D3F" w:rsidRPr="007F1D3F" w14:paraId="541E9FBB" w14:textId="77777777" w:rsidTr="00856A19">
        <w:trPr>
          <w:trHeight w:val="319"/>
        </w:trPr>
        <w:tc>
          <w:tcPr>
            <w:tcW w:w="696" w:type="dxa"/>
            <w:shd w:val="clear" w:color="auto" w:fill="auto"/>
            <w:noWrap/>
            <w:vAlign w:val="center"/>
            <w:hideMark/>
          </w:tcPr>
          <w:p w14:paraId="63B60272" w14:textId="7C3BE444" w:rsidR="00F90468" w:rsidRPr="007F1D3F" w:rsidRDefault="00242E80" w:rsidP="00352EDC">
            <w:pPr>
              <w:jc w:val="center"/>
            </w:pPr>
            <w:r w:rsidRPr="007F1D3F">
              <w:t>4</w:t>
            </w:r>
          </w:p>
        </w:tc>
        <w:tc>
          <w:tcPr>
            <w:tcW w:w="5111" w:type="dxa"/>
            <w:shd w:val="clear" w:color="auto" w:fill="auto"/>
            <w:noWrap/>
            <w:vAlign w:val="center"/>
            <w:hideMark/>
          </w:tcPr>
          <w:p w14:paraId="5888C606" w14:textId="77777777" w:rsidR="00F90468" w:rsidRPr="007F1D3F" w:rsidRDefault="00F90468">
            <w:proofErr w:type="spellStart"/>
            <w:r w:rsidRPr="007F1D3F">
              <w:t>Đất</w:t>
            </w:r>
            <w:proofErr w:type="spellEnd"/>
            <w:r w:rsidRPr="007F1D3F">
              <w:t xml:space="preserve"> </w:t>
            </w:r>
            <w:proofErr w:type="spellStart"/>
            <w:r w:rsidRPr="007F1D3F">
              <w:t>nghĩa</w:t>
            </w:r>
            <w:proofErr w:type="spellEnd"/>
            <w:r w:rsidRPr="007F1D3F">
              <w:t xml:space="preserve"> </w:t>
            </w:r>
            <w:proofErr w:type="spellStart"/>
            <w:r w:rsidRPr="007F1D3F">
              <w:t>trang</w:t>
            </w:r>
            <w:proofErr w:type="spellEnd"/>
            <w:r w:rsidRPr="007F1D3F">
              <w:t xml:space="preserve">, </w:t>
            </w:r>
            <w:proofErr w:type="spellStart"/>
            <w:r w:rsidRPr="007F1D3F">
              <w:t>nghĩa</w:t>
            </w:r>
            <w:proofErr w:type="spellEnd"/>
            <w:r w:rsidRPr="007F1D3F">
              <w:t xml:space="preserve"> </w:t>
            </w:r>
            <w:proofErr w:type="spellStart"/>
            <w:r w:rsidRPr="007F1D3F">
              <w:t>địa</w:t>
            </w:r>
            <w:proofErr w:type="spellEnd"/>
          </w:p>
        </w:tc>
        <w:tc>
          <w:tcPr>
            <w:tcW w:w="1620" w:type="dxa"/>
            <w:shd w:val="clear" w:color="auto" w:fill="auto"/>
            <w:noWrap/>
            <w:vAlign w:val="center"/>
            <w:hideMark/>
          </w:tcPr>
          <w:p w14:paraId="1221C2A1" w14:textId="77777777" w:rsidR="00F90468" w:rsidRPr="007F1D3F" w:rsidRDefault="00F90468">
            <w:pPr>
              <w:jc w:val="right"/>
            </w:pPr>
            <w:r w:rsidRPr="007F1D3F">
              <w:t>706,63</w:t>
            </w:r>
          </w:p>
        </w:tc>
        <w:tc>
          <w:tcPr>
            <w:tcW w:w="1620" w:type="dxa"/>
            <w:shd w:val="clear" w:color="auto" w:fill="auto"/>
            <w:noWrap/>
            <w:vAlign w:val="center"/>
            <w:hideMark/>
          </w:tcPr>
          <w:p w14:paraId="343443ED" w14:textId="77777777" w:rsidR="00F90468" w:rsidRPr="007F1D3F" w:rsidRDefault="00F90468">
            <w:pPr>
              <w:jc w:val="right"/>
            </w:pPr>
            <w:r w:rsidRPr="007F1D3F">
              <w:t>1,68</w:t>
            </w:r>
          </w:p>
        </w:tc>
      </w:tr>
      <w:tr w:rsidR="007F1D3F" w:rsidRPr="007F1D3F" w14:paraId="2CBDC0AC" w14:textId="77777777" w:rsidTr="00856A19">
        <w:trPr>
          <w:trHeight w:val="319"/>
        </w:trPr>
        <w:tc>
          <w:tcPr>
            <w:tcW w:w="696" w:type="dxa"/>
            <w:shd w:val="clear" w:color="auto" w:fill="auto"/>
            <w:noWrap/>
            <w:vAlign w:val="center"/>
            <w:hideMark/>
          </w:tcPr>
          <w:p w14:paraId="35E2B176" w14:textId="20B0F5FF" w:rsidR="00F90468" w:rsidRPr="007F1D3F" w:rsidRDefault="00242E80" w:rsidP="00352EDC">
            <w:pPr>
              <w:jc w:val="center"/>
            </w:pPr>
            <w:r w:rsidRPr="007F1D3F">
              <w:t>5</w:t>
            </w:r>
          </w:p>
        </w:tc>
        <w:tc>
          <w:tcPr>
            <w:tcW w:w="5111" w:type="dxa"/>
            <w:shd w:val="clear" w:color="auto" w:fill="auto"/>
            <w:noWrap/>
            <w:vAlign w:val="center"/>
            <w:hideMark/>
          </w:tcPr>
          <w:p w14:paraId="54BEBE41" w14:textId="77777777" w:rsidR="00F90468" w:rsidRPr="007F1D3F" w:rsidRDefault="00F90468">
            <w:proofErr w:type="spellStart"/>
            <w:r w:rsidRPr="007F1D3F">
              <w:t>Đất</w:t>
            </w:r>
            <w:proofErr w:type="spellEnd"/>
            <w:r w:rsidRPr="007F1D3F">
              <w:t xml:space="preserve"> </w:t>
            </w:r>
            <w:proofErr w:type="spellStart"/>
            <w:r w:rsidRPr="007F1D3F">
              <w:t>sông</w:t>
            </w:r>
            <w:proofErr w:type="spellEnd"/>
            <w:r w:rsidRPr="007F1D3F">
              <w:t xml:space="preserve"> </w:t>
            </w:r>
            <w:proofErr w:type="spellStart"/>
            <w:r w:rsidRPr="007F1D3F">
              <w:t>suối</w:t>
            </w:r>
            <w:proofErr w:type="spellEnd"/>
            <w:r w:rsidRPr="007F1D3F">
              <w:t xml:space="preserve"> </w:t>
            </w:r>
            <w:proofErr w:type="spellStart"/>
            <w:r w:rsidRPr="007F1D3F">
              <w:t>và</w:t>
            </w:r>
            <w:proofErr w:type="spellEnd"/>
            <w:r w:rsidRPr="007F1D3F">
              <w:t xml:space="preserve"> </w:t>
            </w:r>
            <w:proofErr w:type="spellStart"/>
            <w:r w:rsidRPr="007F1D3F">
              <w:t>mặt</w:t>
            </w:r>
            <w:proofErr w:type="spellEnd"/>
            <w:r w:rsidRPr="007F1D3F">
              <w:t xml:space="preserve"> </w:t>
            </w:r>
            <w:proofErr w:type="spellStart"/>
            <w:r w:rsidRPr="007F1D3F">
              <w:t>nước</w:t>
            </w:r>
            <w:proofErr w:type="spellEnd"/>
            <w:r w:rsidRPr="007F1D3F">
              <w:t xml:space="preserve"> </w:t>
            </w:r>
            <w:proofErr w:type="spellStart"/>
            <w:r w:rsidRPr="007F1D3F">
              <w:t>chuyên</w:t>
            </w:r>
            <w:proofErr w:type="spellEnd"/>
            <w:r w:rsidRPr="007F1D3F">
              <w:t xml:space="preserve"> </w:t>
            </w:r>
            <w:proofErr w:type="spellStart"/>
            <w:r w:rsidRPr="007F1D3F">
              <w:t>dùng</w:t>
            </w:r>
            <w:proofErr w:type="spellEnd"/>
          </w:p>
        </w:tc>
        <w:tc>
          <w:tcPr>
            <w:tcW w:w="1620" w:type="dxa"/>
            <w:shd w:val="clear" w:color="auto" w:fill="auto"/>
            <w:noWrap/>
            <w:vAlign w:val="center"/>
            <w:hideMark/>
          </w:tcPr>
          <w:p w14:paraId="34959AE8" w14:textId="77777777" w:rsidR="00F90468" w:rsidRPr="007F1D3F" w:rsidRDefault="00F90468">
            <w:pPr>
              <w:jc w:val="right"/>
            </w:pPr>
            <w:r w:rsidRPr="007F1D3F">
              <w:t>1.219,42</w:t>
            </w:r>
          </w:p>
        </w:tc>
        <w:tc>
          <w:tcPr>
            <w:tcW w:w="1620" w:type="dxa"/>
            <w:shd w:val="clear" w:color="auto" w:fill="auto"/>
            <w:noWrap/>
            <w:vAlign w:val="center"/>
            <w:hideMark/>
          </w:tcPr>
          <w:p w14:paraId="6A648135" w14:textId="77777777" w:rsidR="00F90468" w:rsidRPr="007F1D3F" w:rsidRDefault="00F90468">
            <w:pPr>
              <w:jc w:val="right"/>
            </w:pPr>
            <w:r w:rsidRPr="007F1D3F">
              <w:t>2,90</w:t>
            </w:r>
          </w:p>
        </w:tc>
      </w:tr>
      <w:tr w:rsidR="007F1D3F" w:rsidRPr="007F1D3F" w14:paraId="2BB7EC8A" w14:textId="77777777" w:rsidTr="00856A19">
        <w:trPr>
          <w:trHeight w:val="319"/>
        </w:trPr>
        <w:tc>
          <w:tcPr>
            <w:tcW w:w="696" w:type="dxa"/>
            <w:shd w:val="clear" w:color="auto" w:fill="auto"/>
            <w:noWrap/>
            <w:vAlign w:val="center"/>
            <w:hideMark/>
          </w:tcPr>
          <w:p w14:paraId="069547FA" w14:textId="3FDA03B0" w:rsidR="00F90468" w:rsidRPr="007F1D3F" w:rsidRDefault="00242E80" w:rsidP="00352EDC">
            <w:pPr>
              <w:jc w:val="center"/>
            </w:pPr>
            <w:r w:rsidRPr="007F1D3F">
              <w:t>6</w:t>
            </w:r>
          </w:p>
        </w:tc>
        <w:tc>
          <w:tcPr>
            <w:tcW w:w="5111" w:type="dxa"/>
            <w:shd w:val="clear" w:color="auto" w:fill="auto"/>
            <w:noWrap/>
            <w:vAlign w:val="center"/>
            <w:hideMark/>
          </w:tcPr>
          <w:p w14:paraId="27F6EBDB" w14:textId="77777777" w:rsidR="00F90468" w:rsidRPr="007F1D3F" w:rsidRDefault="00F90468">
            <w:proofErr w:type="spellStart"/>
            <w:r w:rsidRPr="007F1D3F">
              <w:t>Đất</w:t>
            </w:r>
            <w:proofErr w:type="spellEnd"/>
            <w:r w:rsidRPr="007F1D3F">
              <w:t xml:space="preserve"> phi </w:t>
            </w:r>
            <w:proofErr w:type="spellStart"/>
            <w:r w:rsidRPr="007F1D3F">
              <w:t>nông</w:t>
            </w:r>
            <w:proofErr w:type="spellEnd"/>
            <w:r w:rsidRPr="007F1D3F">
              <w:t xml:space="preserve"> </w:t>
            </w:r>
            <w:proofErr w:type="spellStart"/>
            <w:r w:rsidRPr="007F1D3F">
              <w:t>nghiệp</w:t>
            </w:r>
            <w:proofErr w:type="spellEnd"/>
            <w:r w:rsidRPr="007F1D3F">
              <w:t xml:space="preserve"> </w:t>
            </w:r>
            <w:proofErr w:type="spellStart"/>
            <w:r w:rsidRPr="007F1D3F">
              <w:t>khác</w:t>
            </w:r>
            <w:proofErr w:type="spellEnd"/>
          </w:p>
        </w:tc>
        <w:tc>
          <w:tcPr>
            <w:tcW w:w="1620" w:type="dxa"/>
            <w:shd w:val="clear" w:color="auto" w:fill="auto"/>
            <w:noWrap/>
            <w:vAlign w:val="center"/>
            <w:hideMark/>
          </w:tcPr>
          <w:p w14:paraId="46C30694" w14:textId="77777777" w:rsidR="00F90468" w:rsidRPr="007F1D3F" w:rsidRDefault="00F90468">
            <w:pPr>
              <w:jc w:val="right"/>
            </w:pPr>
            <w:r w:rsidRPr="007F1D3F">
              <w:t>-</w:t>
            </w:r>
          </w:p>
        </w:tc>
        <w:tc>
          <w:tcPr>
            <w:tcW w:w="1620" w:type="dxa"/>
            <w:shd w:val="clear" w:color="auto" w:fill="auto"/>
            <w:noWrap/>
            <w:vAlign w:val="center"/>
            <w:hideMark/>
          </w:tcPr>
          <w:p w14:paraId="42E02353" w14:textId="77777777" w:rsidR="00F90468" w:rsidRPr="007F1D3F" w:rsidRDefault="00F90468">
            <w:pPr>
              <w:jc w:val="right"/>
            </w:pPr>
            <w:r w:rsidRPr="007F1D3F">
              <w:t>-</w:t>
            </w:r>
          </w:p>
        </w:tc>
      </w:tr>
      <w:tr w:rsidR="007F1D3F" w:rsidRPr="007F1D3F" w14:paraId="372DA454" w14:textId="77777777" w:rsidTr="00856A19">
        <w:trPr>
          <w:trHeight w:val="319"/>
        </w:trPr>
        <w:tc>
          <w:tcPr>
            <w:tcW w:w="5807" w:type="dxa"/>
            <w:gridSpan w:val="2"/>
            <w:shd w:val="clear" w:color="auto" w:fill="auto"/>
            <w:noWrap/>
            <w:vAlign w:val="center"/>
            <w:hideMark/>
          </w:tcPr>
          <w:p w14:paraId="49FA2540" w14:textId="77777777" w:rsidR="00F90468" w:rsidRPr="007F1D3F" w:rsidRDefault="00F90468">
            <w:pPr>
              <w:rPr>
                <w:b/>
                <w:bCs/>
              </w:rPr>
            </w:pPr>
            <w:proofErr w:type="spellStart"/>
            <w:r w:rsidRPr="007F1D3F">
              <w:rPr>
                <w:b/>
                <w:bCs/>
              </w:rPr>
              <w:t>Đất</w:t>
            </w:r>
            <w:proofErr w:type="spellEnd"/>
            <w:r w:rsidRPr="007F1D3F">
              <w:rPr>
                <w:b/>
                <w:bCs/>
              </w:rPr>
              <w:t xml:space="preserve"> </w:t>
            </w:r>
            <w:proofErr w:type="spellStart"/>
            <w:r w:rsidRPr="007F1D3F">
              <w:rPr>
                <w:b/>
                <w:bCs/>
              </w:rPr>
              <w:t>chưa</w:t>
            </w:r>
            <w:proofErr w:type="spellEnd"/>
            <w:r w:rsidRPr="007F1D3F">
              <w:rPr>
                <w:b/>
                <w:bCs/>
              </w:rPr>
              <w:t xml:space="preserve"> </w:t>
            </w:r>
            <w:proofErr w:type="spellStart"/>
            <w:r w:rsidRPr="007F1D3F">
              <w:rPr>
                <w:b/>
                <w:bCs/>
              </w:rPr>
              <w:t>sử</w:t>
            </w:r>
            <w:proofErr w:type="spellEnd"/>
            <w:r w:rsidRPr="007F1D3F">
              <w:rPr>
                <w:b/>
                <w:bCs/>
              </w:rPr>
              <w:t xml:space="preserve"> </w:t>
            </w:r>
            <w:proofErr w:type="spellStart"/>
            <w:r w:rsidRPr="007F1D3F">
              <w:rPr>
                <w:b/>
                <w:bCs/>
              </w:rPr>
              <w:t>dụng</w:t>
            </w:r>
            <w:proofErr w:type="spellEnd"/>
          </w:p>
        </w:tc>
        <w:tc>
          <w:tcPr>
            <w:tcW w:w="1620" w:type="dxa"/>
            <w:shd w:val="clear" w:color="auto" w:fill="auto"/>
            <w:noWrap/>
            <w:vAlign w:val="center"/>
            <w:hideMark/>
          </w:tcPr>
          <w:p w14:paraId="1C73EE28" w14:textId="77777777" w:rsidR="00F90468" w:rsidRPr="007F1D3F" w:rsidRDefault="00F90468">
            <w:pPr>
              <w:jc w:val="right"/>
              <w:rPr>
                <w:b/>
                <w:bCs/>
              </w:rPr>
            </w:pPr>
            <w:r w:rsidRPr="007F1D3F">
              <w:rPr>
                <w:b/>
                <w:bCs/>
              </w:rPr>
              <w:t>362,28</w:t>
            </w:r>
          </w:p>
        </w:tc>
        <w:tc>
          <w:tcPr>
            <w:tcW w:w="1620" w:type="dxa"/>
            <w:shd w:val="clear" w:color="auto" w:fill="auto"/>
            <w:noWrap/>
            <w:vAlign w:val="center"/>
            <w:hideMark/>
          </w:tcPr>
          <w:p w14:paraId="26842935" w14:textId="77777777" w:rsidR="00F90468" w:rsidRPr="007F1D3F" w:rsidRDefault="00F90468">
            <w:pPr>
              <w:jc w:val="right"/>
              <w:rPr>
                <w:b/>
                <w:bCs/>
              </w:rPr>
            </w:pPr>
            <w:r w:rsidRPr="007F1D3F">
              <w:rPr>
                <w:b/>
                <w:bCs/>
              </w:rPr>
              <w:t>0,86</w:t>
            </w:r>
          </w:p>
        </w:tc>
      </w:tr>
      <w:tr w:rsidR="007F1D3F" w:rsidRPr="007F1D3F" w14:paraId="619292E9" w14:textId="77777777" w:rsidTr="00856A19">
        <w:trPr>
          <w:trHeight w:val="319"/>
        </w:trPr>
        <w:tc>
          <w:tcPr>
            <w:tcW w:w="696" w:type="dxa"/>
            <w:shd w:val="clear" w:color="auto" w:fill="auto"/>
            <w:noWrap/>
            <w:vAlign w:val="center"/>
            <w:hideMark/>
          </w:tcPr>
          <w:p w14:paraId="6D060EB1" w14:textId="29CC5ECA" w:rsidR="00F90468" w:rsidRPr="007F1D3F" w:rsidRDefault="00242E80" w:rsidP="00352EDC">
            <w:pPr>
              <w:jc w:val="center"/>
            </w:pPr>
            <w:r w:rsidRPr="007F1D3F">
              <w:t>1</w:t>
            </w:r>
          </w:p>
        </w:tc>
        <w:tc>
          <w:tcPr>
            <w:tcW w:w="5111" w:type="dxa"/>
            <w:shd w:val="clear" w:color="auto" w:fill="auto"/>
            <w:noWrap/>
            <w:vAlign w:val="center"/>
            <w:hideMark/>
          </w:tcPr>
          <w:p w14:paraId="1C6E96E3" w14:textId="77777777" w:rsidR="00F90468" w:rsidRPr="007F1D3F" w:rsidRDefault="00F90468">
            <w:proofErr w:type="spellStart"/>
            <w:r w:rsidRPr="007F1D3F">
              <w:t>Đất</w:t>
            </w:r>
            <w:proofErr w:type="spellEnd"/>
            <w:r w:rsidRPr="007F1D3F">
              <w:t xml:space="preserve"> </w:t>
            </w:r>
            <w:proofErr w:type="spellStart"/>
            <w:r w:rsidRPr="007F1D3F">
              <w:t>bằng</w:t>
            </w:r>
            <w:proofErr w:type="spellEnd"/>
            <w:r w:rsidRPr="007F1D3F">
              <w:t xml:space="preserve"> </w:t>
            </w:r>
            <w:proofErr w:type="spellStart"/>
            <w:r w:rsidRPr="007F1D3F">
              <w:t>chưa</w:t>
            </w:r>
            <w:proofErr w:type="spellEnd"/>
            <w:r w:rsidRPr="007F1D3F">
              <w:t xml:space="preserve"> </w:t>
            </w:r>
            <w:proofErr w:type="spellStart"/>
            <w:r w:rsidRPr="007F1D3F">
              <w:t>sử</w:t>
            </w:r>
            <w:proofErr w:type="spellEnd"/>
            <w:r w:rsidRPr="007F1D3F">
              <w:t xml:space="preserve"> </w:t>
            </w:r>
            <w:proofErr w:type="spellStart"/>
            <w:r w:rsidRPr="007F1D3F">
              <w:t>dụng</w:t>
            </w:r>
            <w:proofErr w:type="spellEnd"/>
          </w:p>
        </w:tc>
        <w:tc>
          <w:tcPr>
            <w:tcW w:w="1620" w:type="dxa"/>
            <w:shd w:val="clear" w:color="auto" w:fill="auto"/>
            <w:noWrap/>
            <w:vAlign w:val="center"/>
            <w:hideMark/>
          </w:tcPr>
          <w:p w14:paraId="599F3C3C" w14:textId="77777777" w:rsidR="00F90468" w:rsidRPr="007F1D3F" w:rsidRDefault="00F90468">
            <w:pPr>
              <w:jc w:val="right"/>
            </w:pPr>
            <w:r w:rsidRPr="007F1D3F">
              <w:t>360,13</w:t>
            </w:r>
          </w:p>
        </w:tc>
        <w:tc>
          <w:tcPr>
            <w:tcW w:w="1620" w:type="dxa"/>
            <w:shd w:val="clear" w:color="auto" w:fill="auto"/>
            <w:noWrap/>
            <w:vAlign w:val="center"/>
            <w:hideMark/>
          </w:tcPr>
          <w:p w14:paraId="4CD6A55C" w14:textId="77777777" w:rsidR="00F90468" w:rsidRPr="007F1D3F" w:rsidRDefault="00F90468">
            <w:pPr>
              <w:jc w:val="right"/>
            </w:pPr>
            <w:r w:rsidRPr="007F1D3F">
              <w:t>0,86</w:t>
            </w:r>
          </w:p>
        </w:tc>
      </w:tr>
      <w:tr w:rsidR="007F1D3F" w:rsidRPr="007F1D3F" w14:paraId="0849B6B8" w14:textId="77777777" w:rsidTr="00856A19">
        <w:trPr>
          <w:trHeight w:val="319"/>
        </w:trPr>
        <w:tc>
          <w:tcPr>
            <w:tcW w:w="696" w:type="dxa"/>
            <w:shd w:val="clear" w:color="auto" w:fill="auto"/>
            <w:noWrap/>
            <w:vAlign w:val="center"/>
            <w:hideMark/>
          </w:tcPr>
          <w:p w14:paraId="4F1AE257" w14:textId="205D3BC8" w:rsidR="00F90468" w:rsidRPr="007F1D3F" w:rsidRDefault="00242E80" w:rsidP="00352EDC">
            <w:pPr>
              <w:jc w:val="center"/>
            </w:pPr>
            <w:r w:rsidRPr="007F1D3F">
              <w:t>2</w:t>
            </w:r>
          </w:p>
        </w:tc>
        <w:tc>
          <w:tcPr>
            <w:tcW w:w="5111" w:type="dxa"/>
            <w:shd w:val="clear" w:color="auto" w:fill="auto"/>
            <w:noWrap/>
            <w:vAlign w:val="center"/>
            <w:hideMark/>
          </w:tcPr>
          <w:p w14:paraId="5569FA72" w14:textId="77777777" w:rsidR="00F90468" w:rsidRPr="007F1D3F" w:rsidRDefault="00F90468">
            <w:proofErr w:type="spellStart"/>
            <w:r w:rsidRPr="007F1D3F">
              <w:t>Đất</w:t>
            </w:r>
            <w:proofErr w:type="spellEnd"/>
            <w:r w:rsidRPr="007F1D3F">
              <w:t xml:space="preserve"> </w:t>
            </w:r>
            <w:proofErr w:type="spellStart"/>
            <w:r w:rsidRPr="007F1D3F">
              <w:t>đồi</w:t>
            </w:r>
            <w:proofErr w:type="spellEnd"/>
            <w:r w:rsidRPr="007F1D3F">
              <w:t xml:space="preserve"> </w:t>
            </w:r>
            <w:proofErr w:type="spellStart"/>
            <w:r w:rsidRPr="007F1D3F">
              <w:t>núi</w:t>
            </w:r>
            <w:proofErr w:type="spellEnd"/>
            <w:r w:rsidRPr="007F1D3F">
              <w:t xml:space="preserve"> </w:t>
            </w:r>
            <w:proofErr w:type="spellStart"/>
            <w:r w:rsidRPr="007F1D3F">
              <w:t>chưa</w:t>
            </w:r>
            <w:proofErr w:type="spellEnd"/>
            <w:r w:rsidRPr="007F1D3F">
              <w:t xml:space="preserve"> </w:t>
            </w:r>
            <w:proofErr w:type="spellStart"/>
            <w:r w:rsidRPr="007F1D3F">
              <w:t>sử</w:t>
            </w:r>
            <w:proofErr w:type="spellEnd"/>
            <w:r w:rsidRPr="007F1D3F">
              <w:t xml:space="preserve"> </w:t>
            </w:r>
            <w:proofErr w:type="spellStart"/>
            <w:r w:rsidRPr="007F1D3F">
              <w:t>dụng</w:t>
            </w:r>
            <w:proofErr w:type="spellEnd"/>
          </w:p>
        </w:tc>
        <w:tc>
          <w:tcPr>
            <w:tcW w:w="1620" w:type="dxa"/>
            <w:shd w:val="clear" w:color="auto" w:fill="auto"/>
            <w:noWrap/>
            <w:vAlign w:val="center"/>
            <w:hideMark/>
          </w:tcPr>
          <w:p w14:paraId="5DB9D542" w14:textId="77777777" w:rsidR="00F90468" w:rsidRPr="007F1D3F" w:rsidRDefault="00F90468">
            <w:pPr>
              <w:jc w:val="right"/>
            </w:pPr>
            <w:r w:rsidRPr="007F1D3F">
              <w:t>2,15</w:t>
            </w:r>
          </w:p>
        </w:tc>
        <w:tc>
          <w:tcPr>
            <w:tcW w:w="1620" w:type="dxa"/>
            <w:shd w:val="clear" w:color="auto" w:fill="auto"/>
            <w:noWrap/>
            <w:vAlign w:val="center"/>
            <w:hideMark/>
          </w:tcPr>
          <w:p w14:paraId="3D3729C1" w14:textId="77777777" w:rsidR="00F90468" w:rsidRPr="007F1D3F" w:rsidRDefault="00F90468">
            <w:pPr>
              <w:jc w:val="right"/>
            </w:pPr>
            <w:r w:rsidRPr="007F1D3F">
              <w:t>0,01</w:t>
            </w:r>
          </w:p>
        </w:tc>
      </w:tr>
      <w:tr w:rsidR="007F1D3F" w:rsidRPr="007F1D3F" w14:paraId="2FA97135" w14:textId="77777777" w:rsidTr="00856A19">
        <w:trPr>
          <w:trHeight w:val="319"/>
        </w:trPr>
        <w:tc>
          <w:tcPr>
            <w:tcW w:w="696" w:type="dxa"/>
            <w:shd w:val="clear" w:color="auto" w:fill="auto"/>
            <w:noWrap/>
            <w:vAlign w:val="center"/>
            <w:hideMark/>
          </w:tcPr>
          <w:p w14:paraId="0EF37003" w14:textId="33CB3DAD" w:rsidR="00F90468" w:rsidRPr="007F1D3F" w:rsidRDefault="00242E80" w:rsidP="00352EDC">
            <w:pPr>
              <w:jc w:val="center"/>
            </w:pPr>
            <w:r w:rsidRPr="007F1D3F">
              <w:t>3</w:t>
            </w:r>
          </w:p>
        </w:tc>
        <w:tc>
          <w:tcPr>
            <w:tcW w:w="5111" w:type="dxa"/>
            <w:shd w:val="clear" w:color="auto" w:fill="auto"/>
            <w:noWrap/>
            <w:vAlign w:val="center"/>
            <w:hideMark/>
          </w:tcPr>
          <w:p w14:paraId="2C1CDB4A" w14:textId="77777777" w:rsidR="00F90468" w:rsidRPr="007F1D3F" w:rsidRDefault="00F90468">
            <w:proofErr w:type="spellStart"/>
            <w:r w:rsidRPr="007F1D3F">
              <w:t>Núi</w:t>
            </w:r>
            <w:proofErr w:type="spellEnd"/>
            <w:r w:rsidRPr="007F1D3F">
              <w:t xml:space="preserve"> </w:t>
            </w:r>
            <w:proofErr w:type="spellStart"/>
            <w:r w:rsidRPr="007F1D3F">
              <w:t>đá</w:t>
            </w:r>
            <w:proofErr w:type="spellEnd"/>
            <w:r w:rsidRPr="007F1D3F">
              <w:t xml:space="preserve"> </w:t>
            </w:r>
            <w:proofErr w:type="spellStart"/>
            <w:r w:rsidRPr="007F1D3F">
              <w:t>không</w:t>
            </w:r>
            <w:proofErr w:type="spellEnd"/>
            <w:r w:rsidRPr="007F1D3F">
              <w:t xml:space="preserve"> </w:t>
            </w:r>
            <w:proofErr w:type="spellStart"/>
            <w:r w:rsidRPr="007F1D3F">
              <w:t>có</w:t>
            </w:r>
            <w:proofErr w:type="spellEnd"/>
            <w:r w:rsidRPr="007F1D3F">
              <w:t xml:space="preserve"> </w:t>
            </w:r>
            <w:proofErr w:type="spellStart"/>
            <w:r w:rsidRPr="007F1D3F">
              <w:t>rừng</w:t>
            </w:r>
            <w:proofErr w:type="spellEnd"/>
            <w:r w:rsidRPr="007F1D3F">
              <w:t xml:space="preserve"> </w:t>
            </w:r>
            <w:proofErr w:type="spellStart"/>
            <w:r w:rsidRPr="007F1D3F">
              <w:t>cây</w:t>
            </w:r>
            <w:proofErr w:type="spellEnd"/>
          </w:p>
        </w:tc>
        <w:tc>
          <w:tcPr>
            <w:tcW w:w="1620" w:type="dxa"/>
            <w:shd w:val="clear" w:color="auto" w:fill="auto"/>
            <w:noWrap/>
            <w:vAlign w:val="center"/>
            <w:hideMark/>
          </w:tcPr>
          <w:p w14:paraId="6A156233" w14:textId="77777777" w:rsidR="00F90468" w:rsidRPr="007F1D3F" w:rsidRDefault="00F90468"/>
        </w:tc>
        <w:tc>
          <w:tcPr>
            <w:tcW w:w="1620" w:type="dxa"/>
            <w:shd w:val="clear" w:color="auto" w:fill="auto"/>
            <w:noWrap/>
            <w:vAlign w:val="center"/>
            <w:hideMark/>
          </w:tcPr>
          <w:p w14:paraId="516520D5" w14:textId="77777777" w:rsidR="00F90468" w:rsidRPr="007F1D3F" w:rsidRDefault="00F90468"/>
        </w:tc>
      </w:tr>
    </w:tbl>
    <w:p w14:paraId="33D5D3C7" w14:textId="10EBE109" w:rsidR="000B650F" w:rsidRPr="007F1D3F" w:rsidRDefault="000B650F" w:rsidP="003E6726">
      <w:pPr>
        <w:pStyle w:val="paragraph"/>
        <w:spacing w:before="0" w:beforeAutospacing="0" w:after="120" w:afterAutospacing="0"/>
        <w:ind w:right="90" w:firstLine="567"/>
        <w:jc w:val="both"/>
        <w:textAlignment w:val="baseline"/>
        <w:rPr>
          <w:rStyle w:val="normaltextrun"/>
          <w:i/>
          <w:sz w:val="26"/>
          <w:szCs w:val="26"/>
        </w:rPr>
      </w:pPr>
      <w:proofErr w:type="spellStart"/>
      <w:r w:rsidRPr="007F1D3F">
        <w:rPr>
          <w:rStyle w:val="normaltextrun"/>
          <w:i/>
          <w:sz w:val="26"/>
          <w:szCs w:val="26"/>
        </w:rPr>
        <w:t>Nguồn</w:t>
      </w:r>
      <w:proofErr w:type="spellEnd"/>
      <w:r w:rsidRPr="007F1D3F">
        <w:rPr>
          <w:rStyle w:val="normaltextrun"/>
          <w:i/>
          <w:sz w:val="26"/>
          <w:szCs w:val="26"/>
        </w:rPr>
        <w:t xml:space="preserve">: </w:t>
      </w:r>
      <w:proofErr w:type="spellStart"/>
      <w:r w:rsidR="009B470B" w:rsidRPr="007F1D3F">
        <w:rPr>
          <w:rStyle w:val="normaltextrun"/>
          <w:i/>
          <w:sz w:val="26"/>
          <w:szCs w:val="26"/>
        </w:rPr>
        <w:t>Niên</w:t>
      </w:r>
      <w:proofErr w:type="spellEnd"/>
      <w:r w:rsidR="009B470B" w:rsidRPr="007F1D3F">
        <w:rPr>
          <w:rStyle w:val="normaltextrun"/>
          <w:i/>
          <w:sz w:val="26"/>
          <w:szCs w:val="26"/>
        </w:rPr>
        <w:t xml:space="preserve"> </w:t>
      </w:r>
      <w:proofErr w:type="spellStart"/>
      <w:r w:rsidR="009B470B" w:rsidRPr="007F1D3F">
        <w:rPr>
          <w:rStyle w:val="normaltextrun"/>
          <w:i/>
          <w:sz w:val="26"/>
          <w:szCs w:val="26"/>
        </w:rPr>
        <w:t>giám</w:t>
      </w:r>
      <w:proofErr w:type="spellEnd"/>
      <w:r w:rsidR="009B470B" w:rsidRPr="007F1D3F">
        <w:rPr>
          <w:rStyle w:val="normaltextrun"/>
          <w:i/>
          <w:sz w:val="26"/>
          <w:szCs w:val="26"/>
        </w:rPr>
        <w:t xml:space="preserve"> </w:t>
      </w:r>
      <w:proofErr w:type="spellStart"/>
      <w:r w:rsidR="009B470B" w:rsidRPr="007F1D3F">
        <w:rPr>
          <w:rStyle w:val="normaltextrun"/>
          <w:i/>
          <w:sz w:val="26"/>
          <w:szCs w:val="26"/>
        </w:rPr>
        <w:t>thống</w:t>
      </w:r>
      <w:proofErr w:type="spellEnd"/>
      <w:r w:rsidR="009B470B" w:rsidRPr="007F1D3F">
        <w:rPr>
          <w:rStyle w:val="normaltextrun"/>
          <w:i/>
          <w:sz w:val="26"/>
          <w:szCs w:val="26"/>
        </w:rPr>
        <w:t xml:space="preserve"> </w:t>
      </w:r>
      <w:proofErr w:type="spellStart"/>
      <w:r w:rsidR="009B470B" w:rsidRPr="007F1D3F">
        <w:rPr>
          <w:rStyle w:val="normaltextrun"/>
          <w:i/>
          <w:sz w:val="26"/>
          <w:szCs w:val="26"/>
        </w:rPr>
        <w:t>kê</w:t>
      </w:r>
      <w:proofErr w:type="spellEnd"/>
      <w:r w:rsidR="009B470B" w:rsidRPr="007F1D3F">
        <w:rPr>
          <w:rStyle w:val="normaltextrun"/>
          <w:i/>
          <w:sz w:val="26"/>
          <w:szCs w:val="26"/>
        </w:rPr>
        <w:t xml:space="preserve"> </w:t>
      </w:r>
      <w:proofErr w:type="spellStart"/>
      <w:r w:rsidR="009B470B" w:rsidRPr="007F1D3F">
        <w:rPr>
          <w:rStyle w:val="normaltextrun"/>
          <w:i/>
          <w:sz w:val="26"/>
          <w:szCs w:val="26"/>
        </w:rPr>
        <w:t>thị</w:t>
      </w:r>
      <w:proofErr w:type="spellEnd"/>
      <w:r w:rsidR="009B470B" w:rsidRPr="007F1D3F">
        <w:rPr>
          <w:rStyle w:val="normaltextrun"/>
          <w:i/>
          <w:sz w:val="26"/>
          <w:szCs w:val="26"/>
        </w:rPr>
        <w:t xml:space="preserve"> </w:t>
      </w:r>
      <w:proofErr w:type="spellStart"/>
      <w:r w:rsidR="009B470B" w:rsidRPr="007F1D3F">
        <w:rPr>
          <w:rStyle w:val="normaltextrun"/>
          <w:i/>
          <w:sz w:val="26"/>
          <w:szCs w:val="26"/>
        </w:rPr>
        <w:t>xã</w:t>
      </w:r>
      <w:proofErr w:type="spellEnd"/>
      <w:r w:rsidR="009B470B" w:rsidRPr="007F1D3F">
        <w:rPr>
          <w:rStyle w:val="normaltextrun"/>
          <w:i/>
          <w:sz w:val="26"/>
          <w:szCs w:val="26"/>
        </w:rPr>
        <w:t xml:space="preserve"> Hoài </w:t>
      </w:r>
      <w:proofErr w:type="spellStart"/>
      <w:r w:rsidR="009B470B" w:rsidRPr="007F1D3F">
        <w:rPr>
          <w:rStyle w:val="normaltextrun"/>
          <w:i/>
          <w:sz w:val="26"/>
          <w:szCs w:val="26"/>
        </w:rPr>
        <w:t>Nhơn</w:t>
      </w:r>
      <w:proofErr w:type="spellEnd"/>
      <w:r w:rsidR="009B470B" w:rsidRPr="007F1D3F">
        <w:rPr>
          <w:rStyle w:val="normaltextrun"/>
          <w:i/>
          <w:sz w:val="26"/>
          <w:szCs w:val="26"/>
        </w:rPr>
        <w:t xml:space="preserve"> </w:t>
      </w:r>
      <w:proofErr w:type="spellStart"/>
      <w:r w:rsidR="009B470B" w:rsidRPr="007F1D3F">
        <w:rPr>
          <w:rStyle w:val="normaltextrun"/>
          <w:i/>
          <w:sz w:val="26"/>
          <w:szCs w:val="26"/>
        </w:rPr>
        <w:t>năm</w:t>
      </w:r>
      <w:proofErr w:type="spellEnd"/>
      <w:r w:rsidR="009B470B" w:rsidRPr="007F1D3F">
        <w:rPr>
          <w:rStyle w:val="normaltextrun"/>
          <w:i/>
          <w:sz w:val="26"/>
          <w:szCs w:val="26"/>
        </w:rPr>
        <w:t xml:space="preserve"> 2022</w:t>
      </w:r>
    </w:p>
    <w:p w14:paraId="6B1490C3" w14:textId="5E5CA5D1" w:rsidR="00A1500C" w:rsidRPr="007F1D3F" w:rsidRDefault="000B650F" w:rsidP="00057FB5">
      <w:pPr>
        <w:pStyle w:val="paragraph"/>
        <w:spacing w:before="0" w:beforeAutospacing="0" w:after="120" w:afterAutospacing="0"/>
        <w:ind w:right="90" w:firstLine="567"/>
        <w:jc w:val="both"/>
        <w:textAlignment w:val="baseline"/>
        <w:rPr>
          <w:rStyle w:val="normaltextrun"/>
          <w:i/>
          <w:iCs/>
          <w:sz w:val="26"/>
          <w:szCs w:val="26"/>
          <w:lang w:val="vi-VN"/>
        </w:rPr>
      </w:pPr>
      <w:r w:rsidRPr="007F1D3F">
        <w:rPr>
          <w:rStyle w:val="normaltextrun"/>
          <w:i/>
          <w:iCs/>
          <w:sz w:val="26"/>
          <w:szCs w:val="26"/>
        </w:rPr>
        <w:t>e</w:t>
      </w:r>
      <w:r w:rsidR="00057FB5" w:rsidRPr="007F1D3F">
        <w:rPr>
          <w:rStyle w:val="normaltextrun"/>
          <w:i/>
          <w:iCs/>
          <w:lang w:val="vi-VN"/>
        </w:rPr>
        <w:t xml:space="preserve">) </w:t>
      </w:r>
      <w:r w:rsidR="00A1500C" w:rsidRPr="007F1D3F">
        <w:rPr>
          <w:rStyle w:val="normaltextrun"/>
          <w:i/>
          <w:iCs/>
          <w:sz w:val="26"/>
          <w:szCs w:val="26"/>
          <w:lang w:val="vi-VN"/>
        </w:rPr>
        <w:t>Về hiện trạng hạ tầng kỹ thuật</w:t>
      </w:r>
    </w:p>
    <w:p w14:paraId="4F660AC7" w14:textId="524FC36F" w:rsidR="003D0E05" w:rsidRPr="007F1D3F" w:rsidRDefault="003D0E05" w:rsidP="00057FB5">
      <w:pPr>
        <w:pStyle w:val="paragraph"/>
        <w:spacing w:before="0" w:beforeAutospacing="0" w:after="120" w:afterAutospacing="0"/>
        <w:ind w:right="90" w:firstLine="567"/>
        <w:jc w:val="both"/>
        <w:textAlignment w:val="baseline"/>
        <w:rPr>
          <w:rStyle w:val="normaltextrun"/>
          <w:i/>
          <w:iCs/>
          <w:sz w:val="26"/>
          <w:szCs w:val="26"/>
        </w:rPr>
      </w:pPr>
      <w:bookmarkStart w:id="213" w:name="_Toc68380847"/>
      <w:bookmarkStart w:id="214" w:name="_Toc68381064"/>
      <w:bookmarkStart w:id="215" w:name="_Toc68416342"/>
      <w:bookmarkStart w:id="216" w:name="_Toc68442422"/>
      <w:bookmarkStart w:id="217" w:name="_Toc69199746"/>
      <w:bookmarkStart w:id="218" w:name="_Toc69224728"/>
      <w:bookmarkStart w:id="219" w:name="_Toc69369424"/>
      <w:bookmarkStart w:id="220" w:name="_Toc69925477"/>
      <w:r w:rsidRPr="007F1D3F">
        <w:rPr>
          <w:rStyle w:val="normaltextrun"/>
          <w:i/>
          <w:iCs/>
          <w:sz w:val="26"/>
          <w:szCs w:val="26"/>
        </w:rPr>
        <w:t>(</w:t>
      </w:r>
      <w:proofErr w:type="spellStart"/>
      <w:r w:rsidR="003355DD" w:rsidRPr="007F1D3F">
        <w:rPr>
          <w:rStyle w:val="normaltextrun"/>
          <w:i/>
          <w:iCs/>
          <w:sz w:val="26"/>
          <w:szCs w:val="26"/>
        </w:rPr>
        <w:t>Nguồn</w:t>
      </w:r>
      <w:proofErr w:type="spellEnd"/>
      <w:r w:rsidR="003355DD" w:rsidRPr="007F1D3F">
        <w:rPr>
          <w:rStyle w:val="normaltextrun"/>
          <w:i/>
          <w:iCs/>
          <w:sz w:val="26"/>
          <w:szCs w:val="26"/>
        </w:rPr>
        <w:t xml:space="preserve">: Báo </w:t>
      </w:r>
      <w:proofErr w:type="spellStart"/>
      <w:r w:rsidR="003355DD" w:rsidRPr="007F1D3F">
        <w:rPr>
          <w:rStyle w:val="normaltextrun"/>
          <w:i/>
          <w:iCs/>
          <w:sz w:val="26"/>
          <w:szCs w:val="26"/>
        </w:rPr>
        <w:t>cáo</w:t>
      </w:r>
      <w:proofErr w:type="spellEnd"/>
      <w:r w:rsidR="003355DD" w:rsidRPr="007F1D3F">
        <w:rPr>
          <w:rStyle w:val="normaltextrun"/>
          <w:i/>
          <w:iCs/>
          <w:sz w:val="26"/>
          <w:szCs w:val="26"/>
        </w:rPr>
        <w:t xml:space="preserve"> </w:t>
      </w:r>
      <w:proofErr w:type="spellStart"/>
      <w:r w:rsidR="003355DD" w:rsidRPr="007F1D3F">
        <w:rPr>
          <w:rStyle w:val="normaltextrun"/>
          <w:i/>
          <w:iCs/>
          <w:sz w:val="26"/>
          <w:szCs w:val="26"/>
        </w:rPr>
        <w:t>chuyên</w:t>
      </w:r>
      <w:proofErr w:type="spellEnd"/>
      <w:r w:rsidR="003355DD" w:rsidRPr="007F1D3F">
        <w:rPr>
          <w:rStyle w:val="normaltextrun"/>
          <w:i/>
          <w:iCs/>
          <w:sz w:val="26"/>
          <w:szCs w:val="26"/>
        </w:rPr>
        <w:t xml:space="preserve"> </w:t>
      </w:r>
      <w:proofErr w:type="spellStart"/>
      <w:r w:rsidR="003355DD" w:rsidRPr="007F1D3F">
        <w:rPr>
          <w:rStyle w:val="normaltextrun"/>
          <w:i/>
          <w:iCs/>
          <w:sz w:val="26"/>
          <w:szCs w:val="26"/>
        </w:rPr>
        <w:t>đề</w:t>
      </w:r>
      <w:proofErr w:type="spellEnd"/>
      <w:r w:rsidR="003355DD" w:rsidRPr="007F1D3F">
        <w:rPr>
          <w:rStyle w:val="normaltextrun"/>
          <w:i/>
          <w:iCs/>
          <w:sz w:val="26"/>
          <w:szCs w:val="26"/>
        </w:rPr>
        <w:t xml:space="preserve"> Phương </w:t>
      </w:r>
      <w:proofErr w:type="spellStart"/>
      <w:r w:rsidR="003355DD" w:rsidRPr="007F1D3F">
        <w:rPr>
          <w:rStyle w:val="normaltextrun"/>
          <w:i/>
          <w:iCs/>
          <w:sz w:val="26"/>
          <w:szCs w:val="26"/>
        </w:rPr>
        <w:t>án</w:t>
      </w:r>
      <w:proofErr w:type="spellEnd"/>
      <w:r w:rsidR="003355DD" w:rsidRPr="007F1D3F">
        <w:rPr>
          <w:rStyle w:val="normaltextrun"/>
          <w:i/>
          <w:iCs/>
          <w:sz w:val="26"/>
          <w:szCs w:val="26"/>
        </w:rPr>
        <w:t xml:space="preserve"> </w:t>
      </w:r>
      <w:proofErr w:type="spellStart"/>
      <w:r w:rsidR="003355DD" w:rsidRPr="007F1D3F">
        <w:rPr>
          <w:rStyle w:val="normaltextrun"/>
          <w:i/>
          <w:iCs/>
          <w:sz w:val="26"/>
          <w:szCs w:val="26"/>
        </w:rPr>
        <w:t>phát</w:t>
      </w:r>
      <w:proofErr w:type="spellEnd"/>
      <w:r w:rsidR="003355DD" w:rsidRPr="007F1D3F">
        <w:rPr>
          <w:rStyle w:val="normaltextrun"/>
          <w:i/>
          <w:iCs/>
          <w:sz w:val="26"/>
          <w:szCs w:val="26"/>
        </w:rPr>
        <w:t xml:space="preserve"> </w:t>
      </w:r>
      <w:proofErr w:type="spellStart"/>
      <w:r w:rsidR="003355DD" w:rsidRPr="007F1D3F">
        <w:rPr>
          <w:rStyle w:val="normaltextrun"/>
          <w:i/>
          <w:iCs/>
          <w:sz w:val="26"/>
          <w:szCs w:val="26"/>
        </w:rPr>
        <w:t>triển</w:t>
      </w:r>
      <w:proofErr w:type="spellEnd"/>
      <w:r w:rsidR="003355DD" w:rsidRPr="007F1D3F">
        <w:rPr>
          <w:rStyle w:val="normaltextrun"/>
          <w:i/>
          <w:iCs/>
          <w:sz w:val="26"/>
          <w:szCs w:val="26"/>
        </w:rPr>
        <w:t xml:space="preserve"> </w:t>
      </w:r>
      <w:proofErr w:type="spellStart"/>
      <w:r w:rsidR="003355DD" w:rsidRPr="007F1D3F">
        <w:rPr>
          <w:rStyle w:val="normaltextrun"/>
          <w:i/>
          <w:iCs/>
          <w:sz w:val="26"/>
          <w:szCs w:val="26"/>
        </w:rPr>
        <w:t>tổng</w:t>
      </w:r>
      <w:proofErr w:type="spellEnd"/>
      <w:r w:rsidR="003355DD" w:rsidRPr="007F1D3F">
        <w:rPr>
          <w:rStyle w:val="normaltextrun"/>
          <w:i/>
          <w:iCs/>
          <w:sz w:val="26"/>
          <w:szCs w:val="26"/>
        </w:rPr>
        <w:t xml:space="preserve"> </w:t>
      </w:r>
      <w:proofErr w:type="spellStart"/>
      <w:r w:rsidR="003355DD" w:rsidRPr="007F1D3F">
        <w:rPr>
          <w:rStyle w:val="normaltextrun"/>
          <w:i/>
          <w:iCs/>
          <w:sz w:val="26"/>
          <w:szCs w:val="26"/>
        </w:rPr>
        <w:t>thể</w:t>
      </w:r>
      <w:proofErr w:type="spellEnd"/>
      <w:r w:rsidR="003355DD" w:rsidRPr="007F1D3F">
        <w:rPr>
          <w:rStyle w:val="normaltextrun"/>
          <w:i/>
          <w:iCs/>
          <w:sz w:val="26"/>
          <w:szCs w:val="26"/>
        </w:rPr>
        <w:t xml:space="preserve"> </w:t>
      </w:r>
      <w:proofErr w:type="spellStart"/>
      <w:r w:rsidR="003355DD" w:rsidRPr="007F1D3F">
        <w:rPr>
          <w:rStyle w:val="normaltextrun"/>
          <w:i/>
          <w:iCs/>
          <w:sz w:val="26"/>
          <w:szCs w:val="26"/>
        </w:rPr>
        <w:t>kinh</w:t>
      </w:r>
      <w:proofErr w:type="spellEnd"/>
      <w:r w:rsidR="003355DD" w:rsidRPr="007F1D3F">
        <w:rPr>
          <w:rStyle w:val="normaltextrun"/>
          <w:i/>
          <w:iCs/>
          <w:sz w:val="26"/>
          <w:szCs w:val="26"/>
        </w:rPr>
        <w:t xml:space="preserve"> </w:t>
      </w:r>
      <w:proofErr w:type="spellStart"/>
      <w:r w:rsidR="003355DD" w:rsidRPr="007F1D3F">
        <w:rPr>
          <w:rStyle w:val="normaltextrun"/>
          <w:i/>
          <w:iCs/>
          <w:sz w:val="26"/>
          <w:szCs w:val="26"/>
        </w:rPr>
        <w:t>tế</w:t>
      </w:r>
      <w:proofErr w:type="spellEnd"/>
      <w:r w:rsidR="003355DD" w:rsidRPr="007F1D3F">
        <w:rPr>
          <w:rStyle w:val="normaltextrun"/>
          <w:i/>
          <w:iCs/>
          <w:sz w:val="26"/>
          <w:szCs w:val="26"/>
        </w:rPr>
        <w:t xml:space="preserve"> - </w:t>
      </w:r>
      <w:proofErr w:type="spellStart"/>
      <w:r w:rsidR="003355DD" w:rsidRPr="007F1D3F">
        <w:rPr>
          <w:rStyle w:val="normaltextrun"/>
          <w:i/>
          <w:iCs/>
          <w:sz w:val="26"/>
          <w:szCs w:val="26"/>
        </w:rPr>
        <w:t>xã</w:t>
      </w:r>
      <w:proofErr w:type="spellEnd"/>
      <w:r w:rsidR="003355DD" w:rsidRPr="007F1D3F">
        <w:rPr>
          <w:rStyle w:val="normaltextrun"/>
          <w:i/>
          <w:iCs/>
          <w:sz w:val="26"/>
          <w:szCs w:val="26"/>
        </w:rPr>
        <w:t xml:space="preserve"> </w:t>
      </w:r>
      <w:proofErr w:type="spellStart"/>
      <w:r w:rsidR="003355DD" w:rsidRPr="007F1D3F">
        <w:rPr>
          <w:rStyle w:val="normaltextrun"/>
          <w:i/>
          <w:iCs/>
          <w:sz w:val="26"/>
          <w:szCs w:val="26"/>
        </w:rPr>
        <w:t>hội</w:t>
      </w:r>
      <w:proofErr w:type="spellEnd"/>
      <w:r w:rsidR="003355DD" w:rsidRPr="007F1D3F">
        <w:rPr>
          <w:rStyle w:val="normaltextrun"/>
          <w:i/>
          <w:iCs/>
          <w:sz w:val="26"/>
          <w:szCs w:val="26"/>
        </w:rPr>
        <w:t xml:space="preserve"> </w:t>
      </w:r>
      <w:proofErr w:type="spellStart"/>
      <w:r w:rsidR="003355DD" w:rsidRPr="007F1D3F">
        <w:rPr>
          <w:rStyle w:val="normaltextrun"/>
          <w:i/>
          <w:iCs/>
          <w:sz w:val="26"/>
          <w:szCs w:val="26"/>
        </w:rPr>
        <w:t>của</w:t>
      </w:r>
      <w:proofErr w:type="spellEnd"/>
      <w:r w:rsidR="003355DD" w:rsidRPr="007F1D3F">
        <w:rPr>
          <w:rStyle w:val="normaltextrun"/>
          <w:i/>
          <w:iCs/>
          <w:sz w:val="26"/>
          <w:szCs w:val="26"/>
        </w:rPr>
        <w:t xml:space="preserve"> </w:t>
      </w:r>
      <w:proofErr w:type="spellStart"/>
      <w:r w:rsidR="003355DD" w:rsidRPr="007F1D3F">
        <w:rPr>
          <w:rStyle w:val="normaltextrun"/>
          <w:i/>
          <w:iCs/>
          <w:sz w:val="26"/>
          <w:szCs w:val="26"/>
        </w:rPr>
        <w:t>thị</w:t>
      </w:r>
      <w:proofErr w:type="spellEnd"/>
      <w:r w:rsidR="003355DD" w:rsidRPr="007F1D3F">
        <w:rPr>
          <w:rStyle w:val="normaltextrun"/>
          <w:i/>
          <w:iCs/>
          <w:sz w:val="26"/>
          <w:szCs w:val="26"/>
        </w:rPr>
        <w:t xml:space="preserve"> </w:t>
      </w:r>
      <w:proofErr w:type="spellStart"/>
      <w:r w:rsidR="003355DD" w:rsidRPr="007F1D3F">
        <w:rPr>
          <w:rStyle w:val="normaltextrun"/>
          <w:i/>
          <w:iCs/>
          <w:sz w:val="26"/>
          <w:szCs w:val="26"/>
        </w:rPr>
        <w:t>xã</w:t>
      </w:r>
      <w:proofErr w:type="spellEnd"/>
      <w:r w:rsidR="003355DD" w:rsidRPr="007F1D3F">
        <w:rPr>
          <w:rStyle w:val="normaltextrun"/>
          <w:i/>
          <w:iCs/>
          <w:sz w:val="26"/>
          <w:szCs w:val="26"/>
        </w:rPr>
        <w:t xml:space="preserve"> Hoài </w:t>
      </w:r>
      <w:proofErr w:type="spellStart"/>
      <w:r w:rsidR="003355DD" w:rsidRPr="007F1D3F">
        <w:rPr>
          <w:rStyle w:val="normaltextrun"/>
          <w:i/>
          <w:iCs/>
          <w:sz w:val="26"/>
          <w:szCs w:val="26"/>
        </w:rPr>
        <w:t>Nhơn</w:t>
      </w:r>
      <w:proofErr w:type="spellEnd"/>
      <w:r w:rsidR="003355DD" w:rsidRPr="007F1D3F">
        <w:rPr>
          <w:rStyle w:val="normaltextrun"/>
          <w:i/>
          <w:iCs/>
          <w:sz w:val="26"/>
          <w:szCs w:val="26"/>
        </w:rPr>
        <w:t xml:space="preserve"> </w:t>
      </w:r>
      <w:proofErr w:type="spellStart"/>
      <w:r w:rsidR="003355DD" w:rsidRPr="007F1D3F">
        <w:rPr>
          <w:rStyle w:val="normaltextrun"/>
          <w:i/>
          <w:iCs/>
          <w:sz w:val="26"/>
          <w:szCs w:val="26"/>
        </w:rPr>
        <w:t>thời</w:t>
      </w:r>
      <w:proofErr w:type="spellEnd"/>
      <w:r w:rsidR="003355DD" w:rsidRPr="007F1D3F">
        <w:rPr>
          <w:rStyle w:val="normaltextrun"/>
          <w:i/>
          <w:iCs/>
          <w:sz w:val="26"/>
          <w:szCs w:val="26"/>
        </w:rPr>
        <w:t xml:space="preserve"> </w:t>
      </w:r>
      <w:proofErr w:type="spellStart"/>
      <w:r w:rsidR="003355DD" w:rsidRPr="007F1D3F">
        <w:rPr>
          <w:rStyle w:val="normaltextrun"/>
          <w:i/>
          <w:iCs/>
          <w:sz w:val="26"/>
          <w:szCs w:val="26"/>
        </w:rPr>
        <w:t>kỳ</w:t>
      </w:r>
      <w:proofErr w:type="spellEnd"/>
      <w:r w:rsidR="003355DD" w:rsidRPr="007F1D3F">
        <w:rPr>
          <w:rStyle w:val="normaltextrun"/>
          <w:i/>
          <w:iCs/>
          <w:sz w:val="26"/>
          <w:szCs w:val="26"/>
        </w:rPr>
        <w:t xml:space="preserve"> 2021-2030 </w:t>
      </w:r>
      <w:proofErr w:type="spellStart"/>
      <w:r w:rsidR="003355DD" w:rsidRPr="007F1D3F">
        <w:rPr>
          <w:rStyle w:val="normaltextrun"/>
          <w:i/>
          <w:iCs/>
          <w:sz w:val="26"/>
          <w:szCs w:val="26"/>
        </w:rPr>
        <w:t>tích</w:t>
      </w:r>
      <w:proofErr w:type="spellEnd"/>
      <w:r w:rsidR="003355DD" w:rsidRPr="007F1D3F">
        <w:rPr>
          <w:rStyle w:val="normaltextrun"/>
          <w:i/>
          <w:iCs/>
          <w:sz w:val="26"/>
          <w:szCs w:val="26"/>
        </w:rPr>
        <w:t xml:space="preserve"> </w:t>
      </w:r>
      <w:proofErr w:type="spellStart"/>
      <w:r w:rsidR="003355DD" w:rsidRPr="007F1D3F">
        <w:rPr>
          <w:rStyle w:val="normaltextrun"/>
          <w:i/>
          <w:iCs/>
          <w:sz w:val="26"/>
          <w:szCs w:val="26"/>
        </w:rPr>
        <w:t>hợp</w:t>
      </w:r>
      <w:proofErr w:type="spellEnd"/>
      <w:r w:rsidR="003355DD" w:rsidRPr="007F1D3F">
        <w:rPr>
          <w:rStyle w:val="normaltextrun"/>
          <w:i/>
          <w:iCs/>
          <w:sz w:val="26"/>
          <w:szCs w:val="26"/>
        </w:rPr>
        <w:t xml:space="preserve"> </w:t>
      </w:r>
      <w:proofErr w:type="spellStart"/>
      <w:r w:rsidR="003355DD" w:rsidRPr="007F1D3F">
        <w:rPr>
          <w:rStyle w:val="normaltextrun"/>
          <w:i/>
          <w:iCs/>
          <w:sz w:val="26"/>
          <w:szCs w:val="26"/>
        </w:rPr>
        <w:t>vào</w:t>
      </w:r>
      <w:proofErr w:type="spellEnd"/>
      <w:r w:rsidR="003355DD" w:rsidRPr="007F1D3F">
        <w:rPr>
          <w:rStyle w:val="normaltextrun"/>
          <w:i/>
          <w:iCs/>
          <w:sz w:val="26"/>
          <w:szCs w:val="26"/>
        </w:rPr>
        <w:t xml:space="preserve"> Quy </w:t>
      </w:r>
      <w:proofErr w:type="spellStart"/>
      <w:r w:rsidR="003355DD" w:rsidRPr="007F1D3F">
        <w:rPr>
          <w:rStyle w:val="normaltextrun"/>
          <w:i/>
          <w:iCs/>
          <w:sz w:val="26"/>
          <w:szCs w:val="26"/>
        </w:rPr>
        <w:t>hoạch</w:t>
      </w:r>
      <w:proofErr w:type="spellEnd"/>
      <w:r w:rsidR="003355DD" w:rsidRPr="007F1D3F">
        <w:rPr>
          <w:rStyle w:val="normaltextrun"/>
          <w:i/>
          <w:iCs/>
          <w:sz w:val="26"/>
          <w:szCs w:val="26"/>
        </w:rPr>
        <w:t xml:space="preserve"> </w:t>
      </w:r>
      <w:proofErr w:type="spellStart"/>
      <w:r w:rsidR="003355DD" w:rsidRPr="007F1D3F">
        <w:rPr>
          <w:rStyle w:val="normaltextrun"/>
          <w:i/>
          <w:iCs/>
          <w:sz w:val="26"/>
          <w:szCs w:val="26"/>
        </w:rPr>
        <w:t>tỉnh</w:t>
      </w:r>
      <w:proofErr w:type="spellEnd"/>
      <w:r w:rsidR="003355DD" w:rsidRPr="007F1D3F">
        <w:rPr>
          <w:rStyle w:val="normaltextrun"/>
          <w:i/>
          <w:iCs/>
          <w:sz w:val="26"/>
          <w:szCs w:val="26"/>
        </w:rPr>
        <w:t xml:space="preserve"> </w:t>
      </w:r>
      <w:proofErr w:type="spellStart"/>
      <w:r w:rsidR="003355DD" w:rsidRPr="007F1D3F">
        <w:rPr>
          <w:rStyle w:val="normaltextrun"/>
          <w:i/>
          <w:iCs/>
          <w:sz w:val="26"/>
          <w:szCs w:val="26"/>
        </w:rPr>
        <w:t>thời</w:t>
      </w:r>
      <w:proofErr w:type="spellEnd"/>
      <w:r w:rsidR="003355DD" w:rsidRPr="007F1D3F">
        <w:rPr>
          <w:rStyle w:val="normaltextrun"/>
          <w:i/>
          <w:iCs/>
          <w:sz w:val="26"/>
          <w:szCs w:val="26"/>
        </w:rPr>
        <w:t xml:space="preserve"> </w:t>
      </w:r>
      <w:proofErr w:type="spellStart"/>
      <w:r w:rsidR="003355DD" w:rsidRPr="007F1D3F">
        <w:rPr>
          <w:rStyle w:val="normaltextrun"/>
          <w:i/>
          <w:iCs/>
          <w:sz w:val="26"/>
          <w:szCs w:val="26"/>
        </w:rPr>
        <w:t>kỳ</w:t>
      </w:r>
      <w:proofErr w:type="spellEnd"/>
      <w:r w:rsidR="003355DD" w:rsidRPr="007F1D3F">
        <w:rPr>
          <w:rStyle w:val="normaltextrun"/>
          <w:i/>
          <w:iCs/>
          <w:sz w:val="26"/>
          <w:szCs w:val="26"/>
        </w:rPr>
        <w:t xml:space="preserve"> 2021-2030, </w:t>
      </w:r>
      <w:proofErr w:type="spellStart"/>
      <w:r w:rsidR="003355DD" w:rsidRPr="007F1D3F">
        <w:rPr>
          <w:rStyle w:val="normaltextrun"/>
          <w:i/>
          <w:iCs/>
          <w:sz w:val="26"/>
          <w:szCs w:val="26"/>
        </w:rPr>
        <w:t>tầm</w:t>
      </w:r>
      <w:proofErr w:type="spellEnd"/>
      <w:r w:rsidR="003355DD" w:rsidRPr="007F1D3F">
        <w:rPr>
          <w:rStyle w:val="normaltextrun"/>
          <w:i/>
          <w:iCs/>
          <w:sz w:val="26"/>
          <w:szCs w:val="26"/>
        </w:rPr>
        <w:t xml:space="preserve"> </w:t>
      </w:r>
      <w:proofErr w:type="spellStart"/>
      <w:r w:rsidR="003355DD" w:rsidRPr="007F1D3F">
        <w:rPr>
          <w:rStyle w:val="normaltextrun"/>
          <w:i/>
          <w:iCs/>
          <w:sz w:val="26"/>
          <w:szCs w:val="26"/>
        </w:rPr>
        <w:t>nhìn</w:t>
      </w:r>
      <w:proofErr w:type="spellEnd"/>
      <w:r w:rsidR="003355DD" w:rsidRPr="007F1D3F">
        <w:rPr>
          <w:rStyle w:val="normaltextrun"/>
          <w:i/>
          <w:iCs/>
          <w:sz w:val="26"/>
          <w:szCs w:val="26"/>
        </w:rPr>
        <w:t xml:space="preserve"> </w:t>
      </w:r>
      <w:proofErr w:type="spellStart"/>
      <w:r w:rsidR="003355DD" w:rsidRPr="007F1D3F">
        <w:rPr>
          <w:rStyle w:val="normaltextrun"/>
          <w:i/>
          <w:iCs/>
          <w:sz w:val="26"/>
          <w:szCs w:val="26"/>
        </w:rPr>
        <w:t>đến</w:t>
      </w:r>
      <w:proofErr w:type="spellEnd"/>
      <w:r w:rsidR="003355DD" w:rsidRPr="007F1D3F">
        <w:rPr>
          <w:rStyle w:val="normaltextrun"/>
          <w:i/>
          <w:iCs/>
          <w:sz w:val="26"/>
          <w:szCs w:val="26"/>
        </w:rPr>
        <w:t xml:space="preserve"> </w:t>
      </w:r>
      <w:proofErr w:type="spellStart"/>
      <w:r w:rsidR="003355DD" w:rsidRPr="007F1D3F">
        <w:rPr>
          <w:rStyle w:val="normaltextrun"/>
          <w:i/>
          <w:iCs/>
          <w:sz w:val="26"/>
          <w:szCs w:val="26"/>
        </w:rPr>
        <w:t>năm</w:t>
      </w:r>
      <w:proofErr w:type="spellEnd"/>
      <w:r w:rsidR="003355DD" w:rsidRPr="007F1D3F">
        <w:rPr>
          <w:rStyle w:val="normaltextrun"/>
          <w:i/>
          <w:iCs/>
          <w:sz w:val="26"/>
          <w:szCs w:val="26"/>
        </w:rPr>
        <w:t xml:space="preserve"> 2050)</w:t>
      </w:r>
    </w:p>
    <w:p w14:paraId="0F0285E6" w14:textId="6F84A976" w:rsidR="00A1500C" w:rsidRPr="007F1D3F" w:rsidRDefault="00A1500C" w:rsidP="00057FB5">
      <w:pPr>
        <w:pStyle w:val="paragraph"/>
        <w:spacing w:before="0" w:beforeAutospacing="0" w:after="120" w:afterAutospacing="0"/>
        <w:ind w:right="90" w:firstLine="567"/>
        <w:jc w:val="both"/>
        <w:textAlignment w:val="baseline"/>
        <w:rPr>
          <w:rStyle w:val="normaltextrun"/>
          <w:i/>
          <w:iCs/>
          <w:sz w:val="26"/>
          <w:szCs w:val="26"/>
          <w:lang w:val="vi-VN"/>
        </w:rPr>
      </w:pPr>
      <w:r w:rsidRPr="007F1D3F">
        <w:rPr>
          <w:rStyle w:val="normaltextrun"/>
          <w:i/>
          <w:iCs/>
          <w:sz w:val="26"/>
          <w:szCs w:val="26"/>
          <w:lang w:val="vi-VN"/>
        </w:rPr>
        <w:t>Hiện trạng giao thông</w:t>
      </w:r>
      <w:bookmarkEnd w:id="213"/>
      <w:bookmarkEnd w:id="214"/>
      <w:bookmarkEnd w:id="215"/>
      <w:bookmarkEnd w:id="216"/>
      <w:bookmarkEnd w:id="217"/>
      <w:bookmarkEnd w:id="218"/>
      <w:bookmarkEnd w:id="219"/>
      <w:bookmarkEnd w:id="220"/>
    </w:p>
    <w:p w14:paraId="170721E4" w14:textId="1CB233AE" w:rsidR="00506F14" w:rsidRPr="007F1D3F" w:rsidRDefault="00506F14" w:rsidP="00A965AE">
      <w:pPr>
        <w:pStyle w:val="bac-bullet01"/>
        <w:numPr>
          <w:ilvl w:val="0"/>
          <w:numId w:val="0"/>
        </w:numPr>
        <w:tabs>
          <w:tab w:val="left" w:pos="360"/>
        </w:tabs>
        <w:spacing w:after="120" w:line="276" w:lineRule="auto"/>
        <w:ind w:firstLine="567"/>
        <w:jc w:val="both"/>
        <w:rPr>
          <w:rFonts w:ascii="Times New Roman" w:hAnsi="Times New Roman" w:cs="Times New Roman"/>
          <w:sz w:val="26"/>
          <w:szCs w:val="26"/>
          <w:lang w:val="pt-BR"/>
        </w:rPr>
      </w:pPr>
      <w:bookmarkStart w:id="221" w:name="_Toc68380848"/>
      <w:bookmarkStart w:id="222" w:name="_Toc68381065"/>
      <w:bookmarkStart w:id="223" w:name="_Toc68416343"/>
      <w:bookmarkStart w:id="224" w:name="_Toc68442423"/>
      <w:bookmarkStart w:id="225" w:name="_Toc69199747"/>
      <w:bookmarkStart w:id="226" w:name="_Toc69224729"/>
      <w:bookmarkStart w:id="227" w:name="_Toc69369425"/>
      <w:bookmarkStart w:id="228" w:name="_Toc69925478"/>
      <w:r w:rsidRPr="007F1D3F">
        <w:rPr>
          <w:rFonts w:ascii="Times New Roman" w:hAnsi="Times New Roman" w:cs="Times New Roman"/>
          <w:sz w:val="26"/>
          <w:szCs w:val="26"/>
          <w:lang w:val="pt-BR"/>
        </w:rPr>
        <w:t>(1) Đường bộ</w:t>
      </w:r>
    </w:p>
    <w:p w14:paraId="6308E861" w14:textId="23DE0233" w:rsidR="00E33FF3" w:rsidRPr="007F1D3F" w:rsidRDefault="00885861" w:rsidP="00A965AE">
      <w:pPr>
        <w:pStyle w:val="bac-bullet01"/>
        <w:numPr>
          <w:ilvl w:val="0"/>
          <w:numId w:val="0"/>
        </w:numPr>
        <w:tabs>
          <w:tab w:val="left" w:pos="360"/>
        </w:tabs>
        <w:spacing w:after="120" w:line="276" w:lineRule="auto"/>
        <w:ind w:firstLine="567"/>
        <w:jc w:val="both"/>
        <w:rPr>
          <w:rFonts w:ascii="Times New Roman" w:hAnsi="Times New Roman" w:cs="Times New Roman"/>
          <w:sz w:val="26"/>
          <w:szCs w:val="26"/>
          <w:lang w:val="pt-BR"/>
        </w:rPr>
      </w:pPr>
      <w:r w:rsidRPr="007F1D3F">
        <w:rPr>
          <w:rFonts w:ascii="Times New Roman" w:hAnsi="Times New Roman" w:cs="Times New Roman"/>
          <w:sz w:val="26"/>
          <w:szCs w:val="26"/>
          <w:lang w:val="pt-BR"/>
        </w:rPr>
        <w:t xml:space="preserve">- </w:t>
      </w:r>
      <w:r w:rsidR="00E33FF3" w:rsidRPr="007F1D3F">
        <w:rPr>
          <w:rFonts w:ascii="Times New Roman" w:hAnsi="Times New Roman" w:cs="Times New Roman"/>
          <w:sz w:val="26"/>
          <w:szCs w:val="26"/>
          <w:lang w:val="pt-BR"/>
        </w:rPr>
        <w:t>Quốc lộ:</w:t>
      </w:r>
      <w:r w:rsidR="00A965AE" w:rsidRPr="007F1D3F">
        <w:rPr>
          <w:rFonts w:ascii="Times New Roman" w:hAnsi="Times New Roman" w:cs="Times New Roman"/>
          <w:sz w:val="26"/>
          <w:szCs w:val="26"/>
          <w:lang w:val="pt-BR"/>
        </w:rPr>
        <w:t xml:space="preserve"> </w:t>
      </w:r>
      <w:r w:rsidR="00E33FF3" w:rsidRPr="007F1D3F">
        <w:rPr>
          <w:rFonts w:ascii="Times New Roman" w:hAnsi="Times New Roman" w:cs="Times New Roman"/>
          <w:sz w:val="26"/>
          <w:szCs w:val="26"/>
          <w:lang w:val="pt-BR"/>
        </w:rPr>
        <w:t>QL.1: là trục giao thông bộ quan trọng nhất cả nước. Đoạn đi qua TX. Hoài Nhơn dài khoảng 29km, quy mô đường cấp III đồng bằng.</w:t>
      </w:r>
    </w:p>
    <w:p w14:paraId="67C7CF91" w14:textId="1A0ABD66" w:rsidR="00E33FF3" w:rsidRPr="007F1D3F" w:rsidRDefault="00885861" w:rsidP="00A965AE">
      <w:pPr>
        <w:pStyle w:val="bac-bullet01"/>
        <w:numPr>
          <w:ilvl w:val="0"/>
          <w:numId w:val="0"/>
        </w:numPr>
        <w:tabs>
          <w:tab w:val="left" w:pos="360"/>
        </w:tabs>
        <w:spacing w:after="120" w:line="276" w:lineRule="auto"/>
        <w:ind w:firstLine="567"/>
        <w:jc w:val="both"/>
        <w:rPr>
          <w:rFonts w:ascii="Times New Roman" w:hAnsi="Times New Roman" w:cs="Times New Roman"/>
          <w:sz w:val="26"/>
          <w:szCs w:val="26"/>
          <w:lang w:val="pt-BR"/>
        </w:rPr>
      </w:pPr>
      <w:r w:rsidRPr="007F1D3F">
        <w:rPr>
          <w:rFonts w:ascii="Times New Roman" w:hAnsi="Times New Roman" w:cs="Times New Roman"/>
          <w:sz w:val="26"/>
          <w:szCs w:val="26"/>
          <w:lang w:val="pt-BR"/>
        </w:rPr>
        <w:t xml:space="preserve">- </w:t>
      </w:r>
      <w:r w:rsidR="00E33FF3" w:rsidRPr="007F1D3F">
        <w:rPr>
          <w:rFonts w:ascii="Times New Roman" w:hAnsi="Times New Roman" w:cs="Times New Roman"/>
          <w:sz w:val="26"/>
          <w:szCs w:val="26"/>
          <w:lang w:val="pt-BR"/>
        </w:rPr>
        <w:t>Đường tỉnh:</w:t>
      </w:r>
    </w:p>
    <w:p w14:paraId="7772D0F4" w14:textId="35019B60" w:rsidR="00E33FF3" w:rsidRPr="007F1D3F" w:rsidRDefault="00885861" w:rsidP="00A965AE">
      <w:pPr>
        <w:pStyle w:val="bac-bullet01"/>
        <w:numPr>
          <w:ilvl w:val="0"/>
          <w:numId w:val="0"/>
        </w:numPr>
        <w:tabs>
          <w:tab w:val="left" w:pos="360"/>
        </w:tabs>
        <w:spacing w:after="120" w:line="276" w:lineRule="auto"/>
        <w:ind w:firstLine="567"/>
        <w:jc w:val="both"/>
        <w:rPr>
          <w:rFonts w:ascii="Times New Roman" w:hAnsi="Times New Roman" w:cs="Times New Roman"/>
          <w:sz w:val="26"/>
          <w:szCs w:val="26"/>
          <w:lang w:val="pt-BR"/>
        </w:rPr>
      </w:pPr>
      <w:r w:rsidRPr="007F1D3F">
        <w:rPr>
          <w:rFonts w:ascii="Times New Roman" w:hAnsi="Times New Roman" w:cs="Times New Roman"/>
          <w:sz w:val="26"/>
          <w:szCs w:val="26"/>
          <w:lang w:val="pt-BR"/>
        </w:rPr>
        <w:t xml:space="preserve">+ </w:t>
      </w:r>
      <w:r w:rsidR="00E33FF3" w:rsidRPr="007F1D3F">
        <w:rPr>
          <w:rFonts w:ascii="Times New Roman" w:hAnsi="Times New Roman" w:cs="Times New Roman"/>
          <w:sz w:val="26"/>
          <w:szCs w:val="26"/>
          <w:lang w:val="pt-BR"/>
        </w:rPr>
        <w:t>ĐT.639: Là tuyến ven biển đặc biệt quan trọng của TX. Hoài Nhơn nói riêng và các huyện ven biển phía Bắc của tỉnh Bình Định nói chung. Đoạn tuyến nằm trên địa bàn Hoài Nhơn dài 25,59 Km, bắt đầu từ QL.1 đi Tam Quan Bắc chạy qua tất cả các xã</w:t>
      </w:r>
      <w:r w:rsidR="00B237B5" w:rsidRPr="007F1D3F">
        <w:rPr>
          <w:rFonts w:ascii="Times New Roman" w:hAnsi="Times New Roman" w:cs="Times New Roman"/>
          <w:sz w:val="26"/>
          <w:szCs w:val="26"/>
          <w:lang w:val="pt-BR"/>
        </w:rPr>
        <w:t>, phường</w:t>
      </w:r>
      <w:r w:rsidR="00E33FF3" w:rsidRPr="007F1D3F">
        <w:rPr>
          <w:rFonts w:ascii="Times New Roman" w:hAnsi="Times New Roman" w:cs="Times New Roman"/>
          <w:sz w:val="26"/>
          <w:szCs w:val="26"/>
          <w:lang w:val="pt-BR"/>
        </w:rPr>
        <w:t xml:space="preserve"> ven biển và nối với huyện Phù Mỹ. Đoạn tuyến qua </w:t>
      </w:r>
      <w:r w:rsidR="00B237B5" w:rsidRPr="007F1D3F">
        <w:rPr>
          <w:rFonts w:ascii="Times New Roman" w:hAnsi="Times New Roman" w:cs="Times New Roman"/>
          <w:sz w:val="26"/>
          <w:szCs w:val="26"/>
          <w:lang w:val="pt-BR"/>
        </w:rPr>
        <w:t>thị xã</w:t>
      </w:r>
      <w:r w:rsidR="00E33FF3" w:rsidRPr="007F1D3F">
        <w:rPr>
          <w:rFonts w:ascii="Times New Roman" w:hAnsi="Times New Roman" w:cs="Times New Roman"/>
          <w:sz w:val="26"/>
          <w:szCs w:val="26"/>
          <w:lang w:val="pt-BR"/>
        </w:rPr>
        <w:t xml:space="preserve"> đạt tiêu chuẩn cấp </w:t>
      </w:r>
      <w:r w:rsidR="00B237B5" w:rsidRPr="007F1D3F">
        <w:rPr>
          <w:rFonts w:ascii="Times New Roman" w:hAnsi="Times New Roman" w:cs="Times New Roman"/>
          <w:sz w:val="26"/>
          <w:szCs w:val="26"/>
          <w:lang w:val="pt-BR"/>
        </w:rPr>
        <w:t>III</w:t>
      </w:r>
      <w:r w:rsidR="00E33FF3" w:rsidRPr="007F1D3F">
        <w:rPr>
          <w:rFonts w:ascii="Times New Roman" w:hAnsi="Times New Roman" w:cs="Times New Roman"/>
          <w:sz w:val="26"/>
          <w:szCs w:val="26"/>
          <w:lang w:val="pt-BR"/>
        </w:rPr>
        <w:t xml:space="preserve">, nền đường rộng </w:t>
      </w:r>
      <w:r w:rsidR="00B237B5" w:rsidRPr="007F1D3F">
        <w:rPr>
          <w:rFonts w:ascii="Times New Roman" w:hAnsi="Times New Roman" w:cs="Times New Roman"/>
          <w:sz w:val="26"/>
          <w:szCs w:val="26"/>
          <w:lang w:val="pt-BR"/>
        </w:rPr>
        <w:t>12</w:t>
      </w:r>
      <w:r w:rsidR="00E33FF3" w:rsidRPr="007F1D3F">
        <w:rPr>
          <w:rFonts w:ascii="Times New Roman" w:hAnsi="Times New Roman" w:cs="Times New Roman"/>
          <w:sz w:val="26"/>
          <w:szCs w:val="26"/>
          <w:lang w:val="pt-BR"/>
        </w:rPr>
        <w:t xml:space="preserve">m, mặt </w:t>
      </w:r>
      <w:r w:rsidR="00B237B5" w:rsidRPr="007F1D3F">
        <w:rPr>
          <w:rFonts w:ascii="Times New Roman" w:hAnsi="Times New Roman" w:cs="Times New Roman"/>
          <w:sz w:val="26"/>
          <w:szCs w:val="26"/>
          <w:lang w:val="pt-BR"/>
        </w:rPr>
        <w:t xml:space="preserve">đường bê tông nhựa </w:t>
      </w:r>
      <w:r w:rsidR="00E33FF3" w:rsidRPr="007F1D3F">
        <w:rPr>
          <w:rFonts w:ascii="Times New Roman" w:hAnsi="Times New Roman" w:cs="Times New Roman"/>
          <w:sz w:val="26"/>
          <w:szCs w:val="26"/>
          <w:lang w:val="pt-BR"/>
        </w:rPr>
        <w:t>rộng</w:t>
      </w:r>
      <w:r w:rsidR="00B237B5" w:rsidRPr="007F1D3F">
        <w:rPr>
          <w:rFonts w:ascii="Times New Roman" w:hAnsi="Times New Roman" w:cs="Times New Roman"/>
          <w:sz w:val="26"/>
          <w:szCs w:val="26"/>
          <w:lang w:val="pt-BR"/>
        </w:rPr>
        <w:t xml:space="preserve"> 11</w:t>
      </w:r>
      <w:r w:rsidR="00E33FF3" w:rsidRPr="007F1D3F">
        <w:rPr>
          <w:rFonts w:ascii="Times New Roman" w:hAnsi="Times New Roman" w:cs="Times New Roman"/>
          <w:sz w:val="26"/>
          <w:szCs w:val="26"/>
          <w:lang w:val="pt-BR"/>
        </w:rPr>
        <w:t>m,</w:t>
      </w:r>
      <w:r w:rsidR="00B237B5" w:rsidRPr="007F1D3F">
        <w:rPr>
          <w:rFonts w:ascii="Times New Roman" w:hAnsi="Times New Roman" w:cs="Times New Roman"/>
          <w:sz w:val="26"/>
          <w:szCs w:val="26"/>
          <w:lang w:val="pt-BR"/>
        </w:rPr>
        <w:t xml:space="preserve"> </w:t>
      </w:r>
      <w:r w:rsidR="00E33FF3" w:rsidRPr="007F1D3F">
        <w:rPr>
          <w:rFonts w:ascii="Times New Roman" w:hAnsi="Times New Roman" w:cs="Times New Roman"/>
          <w:sz w:val="26"/>
          <w:szCs w:val="26"/>
          <w:lang w:val="pt-BR"/>
        </w:rPr>
        <w:t xml:space="preserve">chất </w:t>
      </w:r>
      <w:r w:rsidR="00B237B5" w:rsidRPr="007F1D3F">
        <w:rPr>
          <w:rFonts w:ascii="Times New Roman" w:hAnsi="Times New Roman" w:cs="Times New Roman"/>
          <w:sz w:val="26"/>
          <w:szCs w:val="26"/>
          <w:lang w:val="pt-BR"/>
        </w:rPr>
        <w:t>lượng tốt</w:t>
      </w:r>
      <w:r w:rsidR="00E33FF3" w:rsidRPr="007F1D3F">
        <w:rPr>
          <w:rFonts w:ascii="Times New Roman" w:hAnsi="Times New Roman" w:cs="Times New Roman"/>
          <w:sz w:val="26"/>
          <w:szCs w:val="26"/>
          <w:lang w:val="pt-BR"/>
        </w:rPr>
        <w:t>.</w:t>
      </w:r>
    </w:p>
    <w:p w14:paraId="0AC71455" w14:textId="12BB2DF2" w:rsidR="00E33FF3" w:rsidRPr="007F1D3F" w:rsidRDefault="00885861" w:rsidP="00A965AE">
      <w:pPr>
        <w:pStyle w:val="bac-bullet01"/>
        <w:numPr>
          <w:ilvl w:val="0"/>
          <w:numId w:val="0"/>
        </w:numPr>
        <w:tabs>
          <w:tab w:val="left" w:pos="360"/>
        </w:tabs>
        <w:spacing w:after="120" w:line="276" w:lineRule="auto"/>
        <w:ind w:firstLine="567"/>
        <w:jc w:val="both"/>
        <w:rPr>
          <w:rFonts w:ascii="Times New Roman" w:hAnsi="Times New Roman" w:cs="Times New Roman"/>
          <w:sz w:val="26"/>
          <w:szCs w:val="26"/>
          <w:lang w:val="pt-BR"/>
        </w:rPr>
      </w:pPr>
      <w:r w:rsidRPr="007F1D3F">
        <w:rPr>
          <w:rFonts w:ascii="Times New Roman" w:hAnsi="Times New Roman" w:cs="Times New Roman"/>
          <w:sz w:val="26"/>
          <w:szCs w:val="26"/>
          <w:lang w:val="pt-BR"/>
        </w:rPr>
        <w:t xml:space="preserve">+ </w:t>
      </w:r>
      <w:r w:rsidR="00E33FF3" w:rsidRPr="007F1D3F">
        <w:rPr>
          <w:rFonts w:ascii="Times New Roman" w:hAnsi="Times New Roman" w:cs="Times New Roman"/>
          <w:sz w:val="26"/>
          <w:szCs w:val="26"/>
          <w:lang w:val="pt-BR"/>
        </w:rPr>
        <w:t>ĐT.638: Dài 31,29 km, chạy song song QL.1</w:t>
      </w:r>
      <w:r w:rsidR="00B237B5" w:rsidRPr="007F1D3F">
        <w:rPr>
          <w:rFonts w:ascii="Times New Roman" w:hAnsi="Times New Roman" w:cs="Times New Roman"/>
          <w:sz w:val="26"/>
          <w:szCs w:val="26"/>
          <w:lang w:val="pt-BR"/>
        </w:rPr>
        <w:t>A</w:t>
      </w:r>
      <w:r w:rsidR="00E33FF3" w:rsidRPr="007F1D3F">
        <w:rPr>
          <w:rFonts w:ascii="Times New Roman" w:hAnsi="Times New Roman" w:cs="Times New Roman"/>
          <w:sz w:val="26"/>
          <w:szCs w:val="26"/>
          <w:lang w:val="pt-BR"/>
        </w:rPr>
        <w:t xml:space="preserve"> phục vụ phát triển kinh tế xã hội các xã</w:t>
      </w:r>
      <w:r w:rsidR="00B237B5" w:rsidRPr="007F1D3F">
        <w:rPr>
          <w:rFonts w:ascii="Times New Roman" w:hAnsi="Times New Roman" w:cs="Times New Roman"/>
          <w:sz w:val="26"/>
          <w:szCs w:val="26"/>
          <w:lang w:val="pt-BR"/>
        </w:rPr>
        <w:t>, phường</w:t>
      </w:r>
      <w:r w:rsidR="00E33FF3" w:rsidRPr="007F1D3F">
        <w:rPr>
          <w:rFonts w:ascii="Times New Roman" w:hAnsi="Times New Roman" w:cs="Times New Roman"/>
          <w:sz w:val="26"/>
          <w:szCs w:val="26"/>
          <w:lang w:val="pt-BR"/>
        </w:rPr>
        <w:t xml:space="preserve"> phía Tây </w:t>
      </w:r>
      <w:r w:rsidR="00B237B5" w:rsidRPr="007F1D3F">
        <w:rPr>
          <w:rFonts w:ascii="Times New Roman" w:hAnsi="Times New Roman" w:cs="Times New Roman"/>
          <w:sz w:val="26"/>
          <w:szCs w:val="26"/>
          <w:lang w:val="pt-BR"/>
        </w:rPr>
        <w:t>thị xã</w:t>
      </w:r>
      <w:r w:rsidR="00E33FF3" w:rsidRPr="007F1D3F">
        <w:rPr>
          <w:rFonts w:ascii="Times New Roman" w:hAnsi="Times New Roman" w:cs="Times New Roman"/>
          <w:sz w:val="26"/>
          <w:szCs w:val="26"/>
          <w:lang w:val="pt-BR"/>
        </w:rPr>
        <w:t>. Hiện tại, tuyến đạt tiêu chuẩn cấp V</w:t>
      </w:r>
      <w:r w:rsidR="00B237B5" w:rsidRPr="007F1D3F">
        <w:rPr>
          <w:rFonts w:ascii="Times New Roman" w:hAnsi="Times New Roman" w:cs="Times New Roman"/>
          <w:sz w:val="26"/>
          <w:szCs w:val="26"/>
          <w:lang w:val="pt-BR"/>
        </w:rPr>
        <w:t xml:space="preserve"> đồng bằng</w:t>
      </w:r>
      <w:r w:rsidR="00E33FF3" w:rsidRPr="007F1D3F">
        <w:rPr>
          <w:rFonts w:ascii="Times New Roman" w:hAnsi="Times New Roman" w:cs="Times New Roman"/>
          <w:sz w:val="26"/>
          <w:szCs w:val="26"/>
          <w:lang w:val="pt-BR"/>
        </w:rPr>
        <w:t xml:space="preserve">, nền đường rộng </w:t>
      </w:r>
      <w:r w:rsidR="00EB5363" w:rsidRPr="007F1D3F">
        <w:rPr>
          <w:rFonts w:ascii="Times New Roman" w:hAnsi="Times New Roman" w:cs="Times New Roman"/>
          <w:sz w:val="26"/>
          <w:szCs w:val="26"/>
          <w:lang w:val="pt-BR"/>
        </w:rPr>
        <w:t>7</w:t>
      </w:r>
      <w:r w:rsidR="00E33FF3" w:rsidRPr="007F1D3F">
        <w:rPr>
          <w:rFonts w:ascii="Times New Roman" w:hAnsi="Times New Roman" w:cs="Times New Roman"/>
          <w:sz w:val="26"/>
          <w:szCs w:val="26"/>
          <w:lang w:val="pt-BR"/>
        </w:rPr>
        <w:t xml:space="preserve">,5m, mặt đường </w:t>
      </w:r>
      <w:r w:rsidR="00EB5363" w:rsidRPr="007F1D3F">
        <w:rPr>
          <w:rFonts w:ascii="Times New Roman" w:hAnsi="Times New Roman" w:cs="Times New Roman"/>
          <w:sz w:val="26"/>
          <w:szCs w:val="26"/>
          <w:lang w:val="pt-BR"/>
        </w:rPr>
        <w:t xml:space="preserve">bê tông </w:t>
      </w:r>
      <w:r w:rsidR="00E33FF3" w:rsidRPr="007F1D3F">
        <w:rPr>
          <w:rFonts w:ascii="Times New Roman" w:hAnsi="Times New Roman" w:cs="Times New Roman"/>
          <w:sz w:val="26"/>
          <w:szCs w:val="26"/>
          <w:lang w:val="pt-BR"/>
        </w:rPr>
        <w:t xml:space="preserve">nhựa rộng </w:t>
      </w:r>
      <w:r w:rsidR="00EB5363" w:rsidRPr="007F1D3F">
        <w:rPr>
          <w:rFonts w:ascii="Times New Roman" w:hAnsi="Times New Roman" w:cs="Times New Roman"/>
          <w:sz w:val="26"/>
          <w:szCs w:val="26"/>
          <w:lang w:val="pt-BR"/>
        </w:rPr>
        <w:t>5</w:t>
      </w:r>
      <w:r w:rsidR="00E33FF3" w:rsidRPr="007F1D3F">
        <w:rPr>
          <w:rFonts w:ascii="Times New Roman" w:hAnsi="Times New Roman" w:cs="Times New Roman"/>
          <w:sz w:val="26"/>
          <w:szCs w:val="26"/>
          <w:lang w:val="pt-BR"/>
        </w:rPr>
        <w:t>,5 m, chất lượng trung bình.</w:t>
      </w:r>
    </w:p>
    <w:p w14:paraId="1263C5BE" w14:textId="599C9240" w:rsidR="00E33FF3" w:rsidRPr="007F1D3F" w:rsidRDefault="00885861" w:rsidP="00A965AE">
      <w:pPr>
        <w:pStyle w:val="bac-bullet01"/>
        <w:numPr>
          <w:ilvl w:val="0"/>
          <w:numId w:val="0"/>
        </w:numPr>
        <w:tabs>
          <w:tab w:val="left" w:pos="360"/>
        </w:tabs>
        <w:spacing w:after="120" w:line="276" w:lineRule="auto"/>
        <w:ind w:firstLine="567"/>
        <w:jc w:val="both"/>
        <w:rPr>
          <w:rFonts w:ascii="Times New Roman" w:hAnsi="Times New Roman" w:cs="Times New Roman"/>
          <w:sz w:val="26"/>
          <w:szCs w:val="26"/>
          <w:lang w:val="pt-BR"/>
        </w:rPr>
      </w:pPr>
      <w:r w:rsidRPr="007F1D3F">
        <w:rPr>
          <w:rFonts w:ascii="Times New Roman" w:hAnsi="Times New Roman" w:cs="Times New Roman"/>
          <w:sz w:val="26"/>
          <w:szCs w:val="26"/>
          <w:lang w:val="pt-BR"/>
        </w:rPr>
        <w:t xml:space="preserve">+ </w:t>
      </w:r>
      <w:r w:rsidR="00E33FF3" w:rsidRPr="007F1D3F">
        <w:rPr>
          <w:rFonts w:ascii="Times New Roman" w:hAnsi="Times New Roman" w:cs="Times New Roman"/>
          <w:sz w:val="26"/>
          <w:szCs w:val="26"/>
          <w:lang w:val="pt-BR"/>
        </w:rPr>
        <w:t>ĐT.629: Nối từ QL.1</w:t>
      </w:r>
      <w:r w:rsidR="00EB5363" w:rsidRPr="007F1D3F">
        <w:rPr>
          <w:rFonts w:ascii="Times New Roman" w:hAnsi="Times New Roman" w:cs="Times New Roman"/>
          <w:sz w:val="26"/>
          <w:szCs w:val="26"/>
          <w:lang w:val="pt-BR"/>
        </w:rPr>
        <w:t>A</w:t>
      </w:r>
      <w:r w:rsidR="00E33FF3" w:rsidRPr="007F1D3F">
        <w:rPr>
          <w:rFonts w:ascii="Times New Roman" w:hAnsi="Times New Roman" w:cs="Times New Roman"/>
          <w:sz w:val="26"/>
          <w:szCs w:val="26"/>
          <w:lang w:val="pt-BR"/>
        </w:rPr>
        <w:t xml:space="preserve"> </w:t>
      </w:r>
      <w:r w:rsidR="00EB5363" w:rsidRPr="007F1D3F">
        <w:rPr>
          <w:rFonts w:ascii="Times New Roman" w:hAnsi="Times New Roman" w:cs="Times New Roman"/>
          <w:sz w:val="26"/>
          <w:szCs w:val="26"/>
          <w:lang w:val="pt-BR"/>
        </w:rPr>
        <w:t>phường</w:t>
      </w:r>
      <w:r w:rsidR="00E33FF3" w:rsidRPr="007F1D3F">
        <w:rPr>
          <w:rFonts w:ascii="Times New Roman" w:hAnsi="Times New Roman" w:cs="Times New Roman"/>
          <w:sz w:val="26"/>
          <w:szCs w:val="26"/>
          <w:lang w:val="pt-BR"/>
        </w:rPr>
        <w:t xml:space="preserve"> Bồng Sơn đi huyện Hoài Ân đến huyện An Lão, đoạn qua địa bàn </w:t>
      </w:r>
      <w:r w:rsidR="00EB5363" w:rsidRPr="007F1D3F">
        <w:rPr>
          <w:rFonts w:ascii="Times New Roman" w:hAnsi="Times New Roman" w:cs="Times New Roman"/>
          <w:sz w:val="26"/>
          <w:szCs w:val="26"/>
          <w:lang w:val="pt-BR"/>
        </w:rPr>
        <w:t>thị xã</w:t>
      </w:r>
      <w:r w:rsidR="00E33FF3" w:rsidRPr="007F1D3F">
        <w:rPr>
          <w:rFonts w:ascii="Times New Roman" w:hAnsi="Times New Roman" w:cs="Times New Roman"/>
          <w:sz w:val="26"/>
          <w:szCs w:val="26"/>
          <w:lang w:val="pt-BR"/>
        </w:rPr>
        <w:t xml:space="preserve"> Hoài Nhơn dài 1,40 km. Hiện tại, tuyến đạt tiêu chuẩn cấp V</w:t>
      </w:r>
      <w:r w:rsidR="00EB5363" w:rsidRPr="007F1D3F">
        <w:rPr>
          <w:rFonts w:ascii="Times New Roman" w:hAnsi="Times New Roman" w:cs="Times New Roman"/>
          <w:sz w:val="26"/>
          <w:szCs w:val="26"/>
          <w:lang w:val="pt-BR"/>
        </w:rPr>
        <w:t xml:space="preserve"> </w:t>
      </w:r>
      <w:r w:rsidR="00EB5363" w:rsidRPr="007F1D3F">
        <w:rPr>
          <w:rFonts w:ascii="Times New Roman" w:hAnsi="Times New Roman" w:cs="Times New Roman"/>
          <w:sz w:val="26"/>
          <w:szCs w:val="26"/>
          <w:lang w:val="pt-BR"/>
        </w:rPr>
        <w:lastRenderedPageBreak/>
        <w:t>đồng bằng</w:t>
      </w:r>
      <w:r w:rsidR="00E33FF3" w:rsidRPr="007F1D3F">
        <w:rPr>
          <w:rFonts w:ascii="Times New Roman" w:hAnsi="Times New Roman" w:cs="Times New Roman"/>
          <w:sz w:val="26"/>
          <w:szCs w:val="26"/>
          <w:lang w:val="pt-BR"/>
        </w:rPr>
        <w:t xml:space="preserve">, nền đường rộng </w:t>
      </w:r>
      <w:r w:rsidR="00EB5363" w:rsidRPr="007F1D3F">
        <w:rPr>
          <w:rFonts w:ascii="Times New Roman" w:hAnsi="Times New Roman" w:cs="Times New Roman"/>
          <w:sz w:val="26"/>
          <w:szCs w:val="26"/>
          <w:lang w:val="pt-BR"/>
        </w:rPr>
        <w:t>7</w:t>
      </w:r>
      <w:r w:rsidR="00E33FF3" w:rsidRPr="007F1D3F">
        <w:rPr>
          <w:rFonts w:ascii="Times New Roman" w:hAnsi="Times New Roman" w:cs="Times New Roman"/>
          <w:sz w:val="26"/>
          <w:szCs w:val="26"/>
          <w:lang w:val="pt-BR"/>
        </w:rPr>
        <w:t xml:space="preserve">,5m, mặt đường </w:t>
      </w:r>
      <w:r w:rsidR="00EB5363" w:rsidRPr="007F1D3F">
        <w:rPr>
          <w:rFonts w:ascii="Times New Roman" w:hAnsi="Times New Roman" w:cs="Times New Roman"/>
          <w:sz w:val="26"/>
          <w:szCs w:val="26"/>
          <w:lang w:val="pt-BR"/>
        </w:rPr>
        <w:t xml:space="preserve">bê tông </w:t>
      </w:r>
      <w:r w:rsidR="00E33FF3" w:rsidRPr="007F1D3F">
        <w:rPr>
          <w:rFonts w:ascii="Times New Roman" w:hAnsi="Times New Roman" w:cs="Times New Roman"/>
          <w:sz w:val="26"/>
          <w:szCs w:val="26"/>
          <w:lang w:val="pt-BR"/>
        </w:rPr>
        <w:t>nhựa</w:t>
      </w:r>
      <w:r w:rsidR="00EB5363" w:rsidRPr="007F1D3F">
        <w:rPr>
          <w:rFonts w:ascii="Times New Roman" w:hAnsi="Times New Roman" w:cs="Times New Roman"/>
          <w:sz w:val="26"/>
          <w:szCs w:val="26"/>
          <w:lang w:val="pt-BR"/>
        </w:rPr>
        <w:t xml:space="preserve"> rộng 5,5m</w:t>
      </w:r>
      <w:r w:rsidR="00E33FF3" w:rsidRPr="007F1D3F">
        <w:rPr>
          <w:rFonts w:ascii="Times New Roman" w:hAnsi="Times New Roman" w:cs="Times New Roman"/>
          <w:sz w:val="26"/>
          <w:szCs w:val="26"/>
          <w:lang w:val="pt-BR"/>
        </w:rPr>
        <w:t xml:space="preserve">, chất lượng </w:t>
      </w:r>
      <w:r w:rsidR="00EB5363" w:rsidRPr="007F1D3F">
        <w:rPr>
          <w:rFonts w:ascii="Times New Roman" w:hAnsi="Times New Roman" w:cs="Times New Roman"/>
          <w:sz w:val="26"/>
          <w:szCs w:val="26"/>
          <w:lang w:val="pt-BR"/>
        </w:rPr>
        <w:t>trung bình.</w:t>
      </w:r>
    </w:p>
    <w:p w14:paraId="18A5BABB" w14:textId="5C711036" w:rsidR="00E33FF3" w:rsidRPr="007F1D3F" w:rsidRDefault="00885861" w:rsidP="00A965AE">
      <w:pPr>
        <w:pStyle w:val="bac-bullet01"/>
        <w:numPr>
          <w:ilvl w:val="0"/>
          <w:numId w:val="0"/>
        </w:numPr>
        <w:tabs>
          <w:tab w:val="left" w:pos="360"/>
        </w:tabs>
        <w:spacing w:after="120" w:line="276" w:lineRule="auto"/>
        <w:ind w:firstLine="567"/>
        <w:jc w:val="both"/>
        <w:rPr>
          <w:rFonts w:ascii="Times New Roman" w:hAnsi="Times New Roman" w:cs="Times New Roman"/>
          <w:sz w:val="26"/>
          <w:szCs w:val="26"/>
          <w:lang w:val="pt-BR"/>
        </w:rPr>
      </w:pPr>
      <w:r w:rsidRPr="007F1D3F">
        <w:rPr>
          <w:rFonts w:ascii="Times New Roman" w:hAnsi="Times New Roman" w:cs="Times New Roman"/>
          <w:sz w:val="26"/>
          <w:szCs w:val="26"/>
          <w:lang w:val="pt-BR"/>
        </w:rPr>
        <w:t xml:space="preserve">+ </w:t>
      </w:r>
      <w:r w:rsidR="00E33FF3" w:rsidRPr="007F1D3F">
        <w:rPr>
          <w:rFonts w:ascii="Times New Roman" w:hAnsi="Times New Roman" w:cs="Times New Roman"/>
          <w:sz w:val="26"/>
          <w:szCs w:val="26"/>
          <w:lang w:val="pt-BR"/>
        </w:rPr>
        <w:t>ĐT.630 (Cầu Đợi – Kim Sơn): Nối từ QL.1</w:t>
      </w:r>
      <w:r w:rsidR="00EB5363" w:rsidRPr="007F1D3F">
        <w:rPr>
          <w:rFonts w:ascii="Times New Roman" w:hAnsi="Times New Roman" w:cs="Times New Roman"/>
          <w:sz w:val="26"/>
          <w:szCs w:val="26"/>
          <w:lang w:val="pt-BR"/>
        </w:rPr>
        <w:t>A</w:t>
      </w:r>
      <w:r w:rsidR="00E33FF3" w:rsidRPr="007F1D3F">
        <w:rPr>
          <w:rFonts w:ascii="Times New Roman" w:hAnsi="Times New Roman" w:cs="Times New Roman"/>
          <w:sz w:val="26"/>
          <w:szCs w:val="26"/>
          <w:lang w:val="pt-BR"/>
        </w:rPr>
        <w:t xml:space="preserve"> </w:t>
      </w:r>
      <w:r w:rsidR="00EB5363" w:rsidRPr="007F1D3F">
        <w:rPr>
          <w:rFonts w:ascii="Times New Roman" w:hAnsi="Times New Roman" w:cs="Times New Roman"/>
          <w:sz w:val="26"/>
          <w:szCs w:val="26"/>
          <w:lang w:val="pt-BR"/>
        </w:rPr>
        <w:t>phường</w:t>
      </w:r>
      <w:r w:rsidR="00E33FF3" w:rsidRPr="007F1D3F">
        <w:rPr>
          <w:rFonts w:ascii="Times New Roman" w:hAnsi="Times New Roman" w:cs="Times New Roman"/>
          <w:sz w:val="26"/>
          <w:szCs w:val="26"/>
          <w:lang w:val="pt-BR"/>
        </w:rPr>
        <w:t xml:space="preserve"> Hoài Đức đi huyện Hoài Ân đến huyện Vĩnh Thạnh, đoạn qua địa bàn </w:t>
      </w:r>
      <w:r w:rsidR="00EB5363" w:rsidRPr="007F1D3F">
        <w:rPr>
          <w:rFonts w:ascii="Times New Roman" w:hAnsi="Times New Roman" w:cs="Times New Roman"/>
          <w:sz w:val="26"/>
          <w:szCs w:val="26"/>
          <w:lang w:val="pt-BR"/>
        </w:rPr>
        <w:t xml:space="preserve">thị xã </w:t>
      </w:r>
      <w:r w:rsidR="00E33FF3" w:rsidRPr="007F1D3F">
        <w:rPr>
          <w:rFonts w:ascii="Times New Roman" w:hAnsi="Times New Roman" w:cs="Times New Roman"/>
          <w:sz w:val="26"/>
          <w:szCs w:val="26"/>
          <w:lang w:val="pt-BR"/>
        </w:rPr>
        <w:t xml:space="preserve">Hoài Nhơn dài 5,10 km. Hiện tại, tuyến đạt tiêu chuẩn cấp VI, nền đường rộng 6,5m, mặt đường </w:t>
      </w:r>
      <w:r w:rsidR="00EB5363" w:rsidRPr="007F1D3F">
        <w:rPr>
          <w:rFonts w:ascii="Times New Roman" w:hAnsi="Times New Roman" w:cs="Times New Roman"/>
          <w:sz w:val="26"/>
          <w:szCs w:val="26"/>
          <w:lang w:val="pt-BR"/>
        </w:rPr>
        <w:t xml:space="preserve">bê tông </w:t>
      </w:r>
      <w:r w:rsidR="00E33FF3" w:rsidRPr="007F1D3F">
        <w:rPr>
          <w:rFonts w:ascii="Times New Roman" w:hAnsi="Times New Roman" w:cs="Times New Roman"/>
          <w:sz w:val="26"/>
          <w:szCs w:val="26"/>
          <w:lang w:val="pt-BR"/>
        </w:rPr>
        <w:t>nhựa</w:t>
      </w:r>
      <w:r w:rsidR="00EB5363" w:rsidRPr="007F1D3F">
        <w:rPr>
          <w:rFonts w:ascii="Times New Roman" w:hAnsi="Times New Roman" w:cs="Times New Roman"/>
          <w:sz w:val="26"/>
          <w:szCs w:val="26"/>
          <w:lang w:val="pt-BR"/>
        </w:rPr>
        <w:t xml:space="preserve"> rộng 5,5m</w:t>
      </w:r>
      <w:r w:rsidR="00E33FF3" w:rsidRPr="007F1D3F">
        <w:rPr>
          <w:rFonts w:ascii="Times New Roman" w:hAnsi="Times New Roman" w:cs="Times New Roman"/>
          <w:sz w:val="26"/>
          <w:szCs w:val="26"/>
          <w:lang w:val="pt-BR"/>
        </w:rPr>
        <w:t xml:space="preserve">, chất lượng </w:t>
      </w:r>
      <w:r w:rsidR="00EB5363" w:rsidRPr="007F1D3F">
        <w:rPr>
          <w:rFonts w:ascii="Times New Roman" w:hAnsi="Times New Roman" w:cs="Times New Roman"/>
          <w:sz w:val="26"/>
          <w:szCs w:val="26"/>
          <w:lang w:val="pt-BR"/>
        </w:rPr>
        <w:t>trung bình</w:t>
      </w:r>
      <w:r w:rsidR="00E33FF3" w:rsidRPr="007F1D3F">
        <w:rPr>
          <w:rFonts w:ascii="Times New Roman" w:hAnsi="Times New Roman" w:cs="Times New Roman"/>
          <w:sz w:val="26"/>
          <w:szCs w:val="26"/>
          <w:lang w:val="pt-BR"/>
        </w:rPr>
        <w:t>.</w:t>
      </w:r>
    </w:p>
    <w:p w14:paraId="7186BF5E" w14:textId="3D7F25F1" w:rsidR="00EB5363" w:rsidRPr="007F1D3F" w:rsidRDefault="00EB5363" w:rsidP="00A965AE">
      <w:pPr>
        <w:pStyle w:val="bac-bullet01"/>
        <w:numPr>
          <w:ilvl w:val="0"/>
          <w:numId w:val="0"/>
        </w:numPr>
        <w:tabs>
          <w:tab w:val="left" w:pos="360"/>
        </w:tabs>
        <w:spacing w:after="120" w:line="276" w:lineRule="auto"/>
        <w:ind w:firstLine="567"/>
        <w:jc w:val="both"/>
        <w:rPr>
          <w:rFonts w:ascii="Times New Roman" w:hAnsi="Times New Roman" w:cs="Times New Roman"/>
          <w:sz w:val="26"/>
          <w:szCs w:val="26"/>
          <w:lang w:val="pt-BR"/>
        </w:rPr>
      </w:pPr>
      <w:r w:rsidRPr="007F1D3F">
        <w:rPr>
          <w:rFonts w:ascii="Times New Roman" w:hAnsi="Times New Roman" w:cs="Times New Roman"/>
          <w:sz w:val="26"/>
          <w:szCs w:val="26"/>
          <w:lang w:val="pt-BR"/>
        </w:rPr>
        <w:t>- Đường huyện: Trên địa bàn thị xã hiện có 9 tuyến đường huyện với tổng chiều dài 63,6km, quy mô đường cấp V đồng bằng.</w:t>
      </w:r>
    </w:p>
    <w:p w14:paraId="7F30886A" w14:textId="6A131954" w:rsidR="00E33FF3" w:rsidRPr="007F1D3F" w:rsidRDefault="00885861" w:rsidP="00A965AE">
      <w:pPr>
        <w:pStyle w:val="bac-bullet01"/>
        <w:numPr>
          <w:ilvl w:val="0"/>
          <w:numId w:val="0"/>
        </w:numPr>
        <w:tabs>
          <w:tab w:val="left" w:pos="360"/>
        </w:tabs>
        <w:spacing w:after="120" w:line="276" w:lineRule="auto"/>
        <w:ind w:firstLine="567"/>
        <w:jc w:val="both"/>
        <w:rPr>
          <w:rFonts w:ascii="Times New Roman" w:hAnsi="Times New Roman" w:cs="Times New Roman"/>
          <w:sz w:val="26"/>
          <w:szCs w:val="26"/>
          <w:lang w:val="pt-BR"/>
        </w:rPr>
      </w:pPr>
      <w:r w:rsidRPr="007F1D3F">
        <w:rPr>
          <w:rFonts w:ascii="Times New Roman" w:hAnsi="Times New Roman" w:cs="Times New Roman"/>
          <w:sz w:val="26"/>
          <w:szCs w:val="26"/>
          <w:lang w:val="pt-BR"/>
        </w:rPr>
        <w:t xml:space="preserve">- </w:t>
      </w:r>
      <w:r w:rsidR="00E33FF3" w:rsidRPr="007F1D3F">
        <w:rPr>
          <w:rFonts w:ascii="Times New Roman" w:hAnsi="Times New Roman" w:cs="Times New Roman"/>
          <w:sz w:val="26"/>
          <w:szCs w:val="26"/>
          <w:lang w:val="pt-BR"/>
        </w:rPr>
        <w:t>Đường nội thị:</w:t>
      </w:r>
      <w:r w:rsidRPr="007F1D3F">
        <w:rPr>
          <w:rFonts w:ascii="Times New Roman" w:hAnsi="Times New Roman" w:cs="Times New Roman"/>
          <w:sz w:val="26"/>
          <w:szCs w:val="26"/>
          <w:lang w:val="pt-BR"/>
        </w:rPr>
        <w:t xml:space="preserve"> </w:t>
      </w:r>
      <w:r w:rsidR="00E33FF3" w:rsidRPr="007F1D3F">
        <w:rPr>
          <w:rFonts w:ascii="Times New Roman" w:hAnsi="Times New Roman" w:cs="Times New Roman"/>
          <w:sz w:val="26"/>
          <w:szCs w:val="26"/>
          <w:lang w:val="pt-BR"/>
        </w:rPr>
        <w:t xml:space="preserve">Tập trung ở </w:t>
      </w:r>
      <w:r w:rsidR="00D521FE" w:rsidRPr="007F1D3F">
        <w:rPr>
          <w:rFonts w:ascii="Times New Roman" w:hAnsi="Times New Roman" w:cs="Times New Roman"/>
          <w:sz w:val="26"/>
          <w:szCs w:val="26"/>
          <w:lang w:val="pt-BR"/>
        </w:rPr>
        <w:t>khu vực</w:t>
      </w:r>
      <w:r w:rsidR="00E33FF3" w:rsidRPr="007F1D3F">
        <w:rPr>
          <w:rFonts w:ascii="Times New Roman" w:hAnsi="Times New Roman" w:cs="Times New Roman"/>
          <w:sz w:val="26"/>
          <w:szCs w:val="26"/>
          <w:lang w:val="pt-BR"/>
        </w:rPr>
        <w:t xml:space="preserve"> Bồng Sơn và Tam Quan:</w:t>
      </w:r>
    </w:p>
    <w:p w14:paraId="03EE579A" w14:textId="5F182492" w:rsidR="00E33FF3" w:rsidRPr="007F1D3F" w:rsidRDefault="00D521FE" w:rsidP="00A965AE">
      <w:pPr>
        <w:pStyle w:val="bac-bullet01"/>
        <w:numPr>
          <w:ilvl w:val="0"/>
          <w:numId w:val="0"/>
        </w:numPr>
        <w:tabs>
          <w:tab w:val="left" w:pos="360"/>
        </w:tabs>
        <w:spacing w:after="120" w:line="276" w:lineRule="auto"/>
        <w:ind w:firstLine="567"/>
        <w:jc w:val="both"/>
        <w:rPr>
          <w:rFonts w:ascii="Times New Roman" w:hAnsi="Times New Roman" w:cs="Times New Roman"/>
          <w:sz w:val="26"/>
          <w:szCs w:val="26"/>
          <w:lang w:val="pt-BR"/>
        </w:rPr>
      </w:pPr>
      <w:r w:rsidRPr="007F1D3F">
        <w:rPr>
          <w:rFonts w:ascii="Times New Roman" w:hAnsi="Times New Roman" w:cs="Times New Roman"/>
          <w:sz w:val="26"/>
          <w:szCs w:val="26"/>
          <w:lang w:val="pt-BR"/>
        </w:rPr>
        <w:t>+ Khu vực</w:t>
      </w:r>
      <w:r w:rsidR="00E33FF3" w:rsidRPr="007F1D3F">
        <w:rPr>
          <w:rFonts w:ascii="Times New Roman" w:hAnsi="Times New Roman" w:cs="Times New Roman"/>
          <w:sz w:val="26"/>
          <w:szCs w:val="26"/>
          <w:lang w:val="pt-BR"/>
        </w:rPr>
        <w:t xml:space="preserve"> Bồng Sơn: Hệ thống đường đô thị tập trung tại khu vực trung tâm thị trấn. Tổng chiều dài mạng lưới đường đô thị khoảng 31,12 km. Các tuyến đường chính kết nối liên thông các khu chức năng đô thị đã được xây dựng hoàn chỉnh mặt và hè hai bên, quy mô bề rộng đường từ 12,5m – 20,0m.</w:t>
      </w:r>
    </w:p>
    <w:p w14:paraId="69A3639E" w14:textId="27E15A19" w:rsidR="00E33FF3" w:rsidRPr="007F1D3F" w:rsidRDefault="00D521FE" w:rsidP="00A965AE">
      <w:pPr>
        <w:pStyle w:val="bac-bullet01"/>
        <w:numPr>
          <w:ilvl w:val="0"/>
          <w:numId w:val="0"/>
        </w:numPr>
        <w:tabs>
          <w:tab w:val="left" w:pos="360"/>
        </w:tabs>
        <w:spacing w:after="120" w:line="276" w:lineRule="auto"/>
        <w:ind w:firstLine="567"/>
        <w:jc w:val="both"/>
        <w:rPr>
          <w:rFonts w:ascii="Times New Roman" w:hAnsi="Times New Roman" w:cs="Times New Roman"/>
          <w:sz w:val="26"/>
          <w:szCs w:val="26"/>
          <w:lang w:val="pt-BR"/>
        </w:rPr>
      </w:pPr>
      <w:r w:rsidRPr="007F1D3F">
        <w:rPr>
          <w:rFonts w:ascii="Times New Roman" w:hAnsi="Times New Roman" w:cs="Times New Roman"/>
          <w:sz w:val="26"/>
          <w:szCs w:val="26"/>
          <w:lang w:val="pt-BR"/>
        </w:rPr>
        <w:t>+ Khu vực</w:t>
      </w:r>
      <w:r w:rsidR="00E33FF3" w:rsidRPr="007F1D3F">
        <w:rPr>
          <w:rFonts w:ascii="Times New Roman" w:hAnsi="Times New Roman" w:cs="Times New Roman"/>
          <w:sz w:val="26"/>
          <w:szCs w:val="26"/>
          <w:lang w:val="pt-BR"/>
        </w:rPr>
        <w:t xml:space="preserve"> Tam Quan: Hệ thống đường đô thị tập trung tại khu vực </w:t>
      </w:r>
      <w:r w:rsidR="00EB5363" w:rsidRPr="007F1D3F">
        <w:rPr>
          <w:rFonts w:ascii="Times New Roman" w:hAnsi="Times New Roman" w:cs="Times New Roman"/>
          <w:sz w:val="26"/>
          <w:szCs w:val="26"/>
          <w:lang w:val="pt-BR"/>
        </w:rPr>
        <w:t>trung tâm phường</w:t>
      </w:r>
      <w:r w:rsidR="00E33FF3" w:rsidRPr="007F1D3F">
        <w:rPr>
          <w:rFonts w:ascii="Times New Roman" w:hAnsi="Times New Roman" w:cs="Times New Roman"/>
          <w:sz w:val="26"/>
          <w:szCs w:val="26"/>
          <w:lang w:val="pt-BR"/>
        </w:rPr>
        <w:t xml:space="preserve">, gồm 25 tuyến với tổng chiều dài 21,16 km. Các tuyến đường đô thị ngắn và hẹp trung bình bề rộng mặt đường </w:t>
      </w:r>
      <w:r w:rsidR="00EB5363" w:rsidRPr="007F1D3F">
        <w:rPr>
          <w:rFonts w:ascii="Times New Roman" w:hAnsi="Times New Roman" w:cs="Times New Roman"/>
          <w:sz w:val="26"/>
          <w:szCs w:val="26"/>
          <w:lang w:val="pt-BR"/>
        </w:rPr>
        <w:t>7m</w:t>
      </w:r>
      <w:r w:rsidR="00E33FF3" w:rsidRPr="007F1D3F">
        <w:rPr>
          <w:rFonts w:ascii="Times New Roman" w:hAnsi="Times New Roman" w:cs="Times New Roman"/>
          <w:sz w:val="26"/>
          <w:szCs w:val="26"/>
          <w:lang w:val="pt-BR"/>
        </w:rPr>
        <w:t xml:space="preserve"> </w:t>
      </w:r>
      <w:r w:rsidR="00DA0D25" w:rsidRPr="007F1D3F">
        <w:rPr>
          <w:rFonts w:ascii="Times New Roman" w:hAnsi="Times New Roman" w:cs="Times New Roman"/>
          <w:sz w:val="26"/>
          <w:szCs w:val="26"/>
          <w:lang w:val="pt-BR"/>
        </w:rPr>
        <w:t>–</w:t>
      </w:r>
      <w:r w:rsidR="00E33FF3" w:rsidRPr="007F1D3F">
        <w:rPr>
          <w:rFonts w:ascii="Times New Roman" w:hAnsi="Times New Roman" w:cs="Times New Roman"/>
          <w:sz w:val="26"/>
          <w:szCs w:val="26"/>
          <w:lang w:val="pt-BR"/>
        </w:rPr>
        <w:t xml:space="preserve"> </w:t>
      </w:r>
      <w:r w:rsidR="00EB5363" w:rsidRPr="007F1D3F">
        <w:rPr>
          <w:rFonts w:ascii="Times New Roman" w:hAnsi="Times New Roman" w:cs="Times New Roman"/>
          <w:sz w:val="26"/>
          <w:szCs w:val="26"/>
          <w:lang w:val="pt-BR"/>
        </w:rPr>
        <w:t>12</w:t>
      </w:r>
      <w:r w:rsidR="00E33FF3" w:rsidRPr="007F1D3F">
        <w:rPr>
          <w:rFonts w:ascii="Times New Roman" w:hAnsi="Times New Roman" w:cs="Times New Roman"/>
          <w:sz w:val="26"/>
          <w:szCs w:val="26"/>
          <w:lang w:val="pt-BR"/>
        </w:rPr>
        <w:t xml:space="preserve"> m.</w:t>
      </w:r>
    </w:p>
    <w:p w14:paraId="2E362EDA" w14:textId="4E24E01C" w:rsidR="00A965AE" w:rsidRPr="007F1D3F" w:rsidRDefault="00D521FE" w:rsidP="00A965AE">
      <w:pPr>
        <w:pStyle w:val="bac-bullet01"/>
        <w:numPr>
          <w:ilvl w:val="0"/>
          <w:numId w:val="0"/>
        </w:numPr>
        <w:tabs>
          <w:tab w:val="left" w:pos="360"/>
        </w:tabs>
        <w:spacing w:after="120" w:line="276" w:lineRule="auto"/>
        <w:ind w:firstLine="567"/>
        <w:jc w:val="both"/>
        <w:rPr>
          <w:rFonts w:ascii="Times New Roman" w:hAnsi="Times New Roman" w:cs="Times New Roman"/>
          <w:sz w:val="26"/>
          <w:szCs w:val="26"/>
          <w:lang w:val="pt-BR"/>
        </w:rPr>
      </w:pPr>
      <w:r w:rsidRPr="007F1D3F">
        <w:rPr>
          <w:rFonts w:ascii="Times New Roman" w:hAnsi="Times New Roman" w:cs="Times New Roman"/>
          <w:sz w:val="26"/>
          <w:szCs w:val="26"/>
          <w:lang w:val="pt-BR"/>
        </w:rPr>
        <w:t xml:space="preserve">- </w:t>
      </w:r>
      <w:r w:rsidR="00E33FF3" w:rsidRPr="007F1D3F">
        <w:rPr>
          <w:rFonts w:ascii="Times New Roman" w:hAnsi="Times New Roman" w:cs="Times New Roman"/>
          <w:sz w:val="26"/>
          <w:szCs w:val="26"/>
          <w:lang w:val="pt-BR"/>
        </w:rPr>
        <w:t>Giao thông nông thôn:</w:t>
      </w:r>
      <w:r w:rsidRPr="007F1D3F">
        <w:rPr>
          <w:rFonts w:ascii="Times New Roman" w:hAnsi="Times New Roman" w:cs="Times New Roman"/>
          <w:sz w:val="26"/>
          <w:szCs w:val="26"/>
          <w:lang w:val="pt-BR"/>
        </w:rPr>
        <w:t xml:space="preserve"> </w:t>
      </w:r>
      <w:r w:rsidR="00EB5363" w:rsidRPr="007F1D3F">
        <w:rPr>
          <w:rFonts w:ascii="Times New Roman" w:hAnsi="Times New Roman" w:cs="Times New Roman"/>
          <w:sz w:val="26"/>
          <w:szCs w:val="26"/>
          <w:lang w:val="pt-BR"/>
        </w:rPr>
        <w:t>Đã bê tông hoá 100%</w:t>
      </w:r>
    </w:p>
    <w:p w14:paraId="6FB039E8" w14:textId="1EE63B7F" w:rsidR="00A965AE" w:rsidRPr="007F1D3F" w:rsidRDefault="00D521FE" w:rsidP="00A965AE">
      <w:pPr>
        <w:pStyle w:val="bac-bullet01"/>
        <w:numPr>
          <w:ilvl w:val="0"/>
          <w:numId w:val="0"/>
        </w:numPr>
        <w:tabs>
          <w:tab w:val="left" w:pos="360"/>
        </w:tabs>
        <w:spacing w:after="120" w:line="276" w:lineRule="auto"/>
        <w:ind w:firstLine="567"/>
        <w:jc w:val="both"/>
        <w:rPr>
          <w:rFonts w:ascii="Times New Roman" w:hAnsi="Times New Roman" w:cs="Times New Roman"/>
          <w:sz w:val="26"/>
          <w:szCs w:val="26"/>
          <w:lang w:val="pt-BR"/>
        </w:rPr>
      </w:pPr>
      <w:r w:rsidRPr="007F1D3F">
        <w:rPr>
          <w:rFonts w:ascii="Times New Roman" w:hAnsi="Times New Roman" w:cs="Times New Roman"/>
          <w:sz w:val="26"/>
          <w:szCs w:val="26"/>
          <w:lang w:val="pt-BR"/>
        </w:rPr>
        <w:t xml:space="preserve">- </w:t>
      </w:r>
      <w:r w:rsidR="00A965AE" w:rsidRPr="007F1D3F">
        <w:rPr>
          <w:rFonts w:ascii="Times New Roman" w:hAnsi="Times New Roman" w:cs="Times New Roman"/>
          <w:sz w:val="26"/>
          <w:szCs w:val="26"/>
          <w:lang w:val="pt-BR"/>
        </w:rPr>
        <w:t>Bến xe:</w:t>
      </w:r>
    </w:p>
    <w:p w14:paraId="655F57A7" w14:textId="71CFB4A3" w:rsidR="00A965AE" w:rsidRPr="007F1D3F" w:rsidRDefault="00A965AE" w:rsidP="00A965AE">
      <w:pPr>
        <w:pStyle w:val="bac-bullet01"/>
        <w:numPr>
          <w:ilvl w:val="0"/>
          <w:numId w:val="0"/>
        </w:numPr>
        <w:tabs>
          <w:tab w:val="left" w:pos="360"/>
        </w:tabs>
        <w:spacing w:after="120" w:line="276" w:lineRule="auto"/>
        <w:ind w:firstLine="567"/>
        <w:jc w:val="both"/>
        <w:rPr>
          <w:rFonts w:ascii="Times New Roman" w:hAnsi="Times New Roman" w:cs="Times New Roman"/>
          <w:sz w:val="26"/>
          <w:szCs w:val="26"/>
          <w:lang w:val="pt-BR"/>
        </w:rPr>
      </w:pPr>
      <w:r w:rsidRPr="007F1D3F">
        <w:rPr>
          <w:rFonts w:ascii="Times New Roman" w:hAnsi="Times New Roman" w:cs="Times New Roman"/>
          <w:sz w:val="26"/>
          <w:szCs w:val="26"/>
          <w:lang w:val="pt-BR"/>
        </w:rPr>
        <w:t>+ Bến xe khách B</w:t>
      </w:r>
      <w:r w:rsidR="00A4044D" w:rsidRPr="007F1D3F">
        <w:rPr>
          <w:rFonts w:ascii="Times New Roman" w:hAnsi="Times New Roman" w:cs="Times New Roman"/>
          <w:sz w:val="26"/>
          <w:szCs w:val="26"/>
          <w:lang w:val="pt-BR"/>
        </w:rPr>
        <w:t>ồng</w:t>
      </w:r>
      <w:r w:rsidRPr="007F1D3F">
        <w:rPr>
          <w:rFonts w:ascii="Times New Roman" w:hAnsi="Times New Roman" w:cs="Times New Roman"/>
          <w:sz w:val="26"/>
          <w:szCs w:val="26"/>
          <w:lang w:val="pt-BR"/>
        </w:rPr>
        <w:t xml:space="preserve"> Sơn – loại 2 (Theo QĐ 3507/QĐ-UBND ngày 08/10/2015)</w:t>
      </w:r>
    </w:p>
    <w:p w14:paraId="15B2979C" w14:textId="77777777" w:rsidR="00A965AE" w:rsidRPr="007F1D3F" w:rsidRDefault="00A965AE" w:rsidP="00A965AE">
      <w:pPr>
        <w:pStyle w:val="bac-bullet01"/>
        <w:numPr>
          <w:ilvl w:val="0"/>
          <w:numId w:val="0"/>
        </w:numPr>
        <w:tabs>
          <w:tab w:val="left" w:pos="360"/>
        </w:tabs>
        <w:spacing w:after="120" w:line="276" w:lineRule="auto"/>
        <w:ind w:firstLine="567"/>
        <w:jc w:val="both"/>
        <w:rPr>
          <w:rFonts w:ascii="Times New Roman" w:hAnsi="Times New Roman" w:cs="Times New Roman"/>
          <w:sz w:val="26"/>
          <w:szCs w:val="26"/>
          <w:lang w:val="pt-BR"/>
        </w:rPr>
      </w:pPr>
      <w:r w:rsidRPr="007F1D3F">
        <w:rPr>
          <w:rFonts w:ascii="Times New Roman" w:hAnsi="Times New Roman" w:cs="Times New Roman"/>
          <w:sz w:val="26"/>
          <w:szCs w:val="26"/>
          <w:lang w:val="pt-BR"/>
        </w:rPr>
        <w:t>+ Bến xe khách Hoài Châu Bắc – loại 5 (Điều chỉnh quy hoạch bến xe khách Tam Quan).</w:t>
      </w:r>
    </w:p>
    <w:p w14:paraId="7F6EEB66" w14:textId="030E9C77" w:rsidR="00A965AE" w:rsidRPr="007F1D3F" w:rsidRDefault="00506F14" w:rsidP="00A965AE">
      <w:pPr>
        <w:pStyle w:val="bac-bullet01"/>
        <w:numPr>
          <w:ilvl w:val="0"/>
          <w:numId w:val="0"/>
        </w:numPr>
        <w:tabs>
          <w:tab w:val="left" w:pos="360"/>
        </w:tabs>
        <w:spacing w:after="120" w:line="276" w:lineRule="auto"/>
        <w:ind w:firstLine="567"/>
        <w:jc w:val="both"/>
        <w:rPr>
          <w:rFonts w:ascii="Times New Roman" w:hAnsi="Times New Roman" w:cs="Times New Roman"/>
          <w:sz w:val="26"/>
          <w:szCs w:val="26"/>
          <w:lang w:val="pt-BR"/>
        </w:rPr>
      </w:pPr>
      <w:r w:rsidRPr="007F1D3F">
        <w:rPr>
          <w:rFonts w:ascii="Times New Roman" w:hAnsi="Times New Roman" w:cs="Times New Roman"/>
          <w:sz w:val="26"/>
          <w:szCs w:val="26"/>
          <w:lang w:val="pt-BR"/>
        </w:rPr>
        <w:t xml:space="preserve">(2) </w:t>
      </w:r>
      <w:r w:rsidR="00A965AE" w:rsidRPr="007F1D3F">
        <w:rPr>
          <w:rFonts w:ascii="Times New Roman" w:hAnsi="Times New Roman" w:cs="Times New Roman"/>
          <w:sz w:val="26"/>
          <w:szCs w:val="26"/>
          <w:lang w:val="pt-BR"/>
        </w:rPr>
        <w:t>Đường thủy:</w:t>
      </w:r>
    </w:p>
    <w:p w14:paraId="5D499CF1" w14:textId="059B5F51" w:rsidR="00A965AE" w:rsidRPr="007F1D3F" w:rsidRDefault="00A965AE" w:rsidP="00A965AE">
      <w:pPr>
        <w:pStyle w:val="bac-bullet01"/>
        <w:numPr>
          <w:ilvl w:val="0"/>
          <w:numId w:val="0"/>
        </w:numPr>
        <w:tabs>
          <w:tab w:val="left" w:pos="360"/>
        </w:tabs>
        <w:spacing w:after="120" w:line="276" w:lineRule="auto"/>
        <w:ind w:firstLine="567"/>
        <w:jc w:val="both"/>
        <w:rPr>
          <w:rFonts w:ascii="Times New Roman" w:hAnsi="Times New Roman" w:cs="Times New Roman"/>
          <w:sz w:val="26"/>
          <w:szCs w:val="26"/>
          <w:lang w:val="pt-BR"/>
        </w:rPr>
      </w:pPr>
      <w:r w:rsidRPr="007F1D3F">
        <w:rPr>
          <w:rFonts w:ascii="Times New Roman" w:hAnsi="Times New Roman" w:cs="Times New Roman"/>
          <w:sz w:val="26"/>
          <w:szCs w:val="26"/>
          <w:lang w:val="pt-BR"/>
        </w:rPr>
        <w:t xml:space="preserve">Trên địa bàn TX. Hoài Nhơn có tuyến vận tải ven biển, tuyến vận tải thủy trên sông Lại Giang và sông Thiện Chánh. Cảng Tam Quan và khu neo đậu tàu thuyền đã và đang được xây dựng phục vụ cho tàu đánh bắt hải sản xa bờ biển quan trọng của khu vực phía Đông </w:t>
      </w:r>
      <w:r w:rsidR="00DA0D25" w:rsidRPr="007F1D3F">
        <w:rPr>
          <w:rFonts w:ascii="Times New Roman" w:hAnsi="Times New Roman" w:cs="Times New Roman"/>
          <w:sz w:val="26"/>
          <w:szCs w:val="26"/>
          <w:lang w:val="pt-BR"/>
        </w:rPr>
        <w:t>–</w:t>
      </w:r>
      <w:r w:rsidRPr="007F1D3F">
        <w:rPr>
          <w:rFonts w:ascii="Times New Roman" w:hAnsi="Times New Roman" w:cs="Times New Roman"/>
          <w:sz w:val="26"/>
          <w:szCs w:val="26"/>
          <w:lang w:val="pt-BR"/>
        </w:rPr>
        <w:t xml:space="preserve"> Bắc tỉnh Bình Định tại khu vực </w:t>
      </w:r>
      <w:r w:rsidR="00A4044D" w:rsidRPr="007F1D3F">
        <w:rPr>
          <w:rFonts w:ascii="Times New Roman" w:hAnsi="Times New Roman" w:cs="Times New Roman"/>
          <w:sz w:val="26"/>
          <w:szCs w:val="26"/>
          <w:lang w:val="pt-BR"/>
        </w:rPr>
        <w:t xml:space="preserve">phường </w:t>
      </w:r>
      <w:r w:rsidRPr="007F1D3F">
        <w:rPr>
          <w:rFonts w:ascii="Times New Roman" w:hAnsi="Times New Roman" w:cs="Times New Roman"/>
          <w:sz w:val="26"/>
          <w:szCs w:val="26"/>
          <w:lang w:val="pt-BR"/>
        </w:rPr>
        <w:t>Tam Quan Bắc.</w:t>
      </w:r>
    </w:p>
    <w:p w14:paraId="6C16B12D" w14:textId="224B6C5C" w:rsidR="00A965AE" w:rsidRPr="007F1D3F" w:rsidRDefault="00640349" w:rsidP="00A965AE">
      <w:pPr>
        <w:pStyle w:val="bac-bullet01"/>
        <w:numPr>
          <w:ilvl w:val="0"/>
          <w:numId w:val="0"/>
        </w:numPr>
        <w:tabs>
          <w:tab w:val="left" w:pos="360"/>
        </w:tabs>
        <w:spacing w:after="120" w:line="276" w:lineRule="auto"/>
        <w:ind w:firstLine="567"/>
        <w:jc w:val="both"/>
        <w:rPr>
          <w:rFonts w:ascii="Times New Roman" w:hAnsi="Times New Roman" w:cs="Times New Roman"/>
          <w:sz w:val="26"/>
          <w:szCs w:val="26"/>
          <w:lang w:val="pt-BR"/>
        </w:rPr>
      </w:pPr>
      <w:r w:rsidRPr="007F1D3F">
        <w:rPr>
          <w:rFonts w:ascii="Times New Roman" w:hAnsi="Times New Roman" w:cs="Times New Roman"/>
          <w:sz w:val="26"/>
          <w:szCs w:val="26"/>
          <w:lang w:val="pt-BR"/>
        </w:rPr>
        <w:t xml:space="preserve">(3) </w:t>
      </w:r>
      <w:r w:rsidR="00A965AE" w:rsidRPr="007F1D3F">
        <w:rPr>
          <w:rFonts w:ascii="Times New Roman" w:hAnsi="Times New Roman" w:cs="Times New Roman"/>
          <w:sz w:val="26"/>
          <w:szCs w:val="26"/>
          <w:lang w:val="pt-BR"/>
        </w:rPr>
        <w:t>Đường sắt:</w:t>
      </w:r>
    </w:p>
    <w:p w14:paraId="3D97ED34" w14:textId="483C1BE5" w:rsidR="00A965AE" w:rsidRPr="007F1D3F" w:rsidRDefault="00A965AE" w:rsidP="00A965AE">
      <w:pPr>
        <w:pStyle w:val="bac-bullet01"/>
        <w:numPr>
          <w:ilvl w:val="0"/>
          <w:numId w:val="0"/>
        </w:numPr>
        <w:tabs>
          <w:tab w:val="left" w:pos="360"/>
        </w:tabs>
        <w:spacing w:after="120" w:line="276" w:lineRule="auto"/>
        <w:ind w:firstLine="567"/>
        <w:jc w:val="both"/>
        <w:rPr>
          <w:rFonts w:ascii="Times New Roman" w:hAnsi="Times New Roman" w:cs="Times New Roman"/>
          <w:sz w:val="26"/>
          <w:szCs w:val="26"/>
          <w:lang w:val="pt-BR"/>
        </w:rPr>
      </w:pPr>
      <w:r w:rsidRPr="007F1D3F">
        <w:rPr>
          <w:rFonts w:ascii="Times New Roman" w:hAnsi="Times New Roman" w:cs="Times New Roman"/>
          <w:sz w:val="26"/>
          <w:szCs w:val="26"/>
          <w:lang w:val="pt-BR"/>
        </w:rPr>
        <w:t>TX. Hoài Nhơn có tuyến đường sắt chạy qua dọc theo quốc lộ 1</w:t>
      </w:r>
      <w:r w:rsidR="00A4044D" w:rsidRPr="007F1D3F">
        <w:rPr>
          <w:rFonts w:ascii="Times New Roman" w:hAnsi="Times New Roman" w:cs="Times New Roman"/>
          <w:sz w:val="26"/>
          <w:szCs w:val="26"/>
          <w:lang w:val="pt-BR"/>
        </w:rPr>
        <w:t xml:space="preserve">A </w:t>
      </w:r>
      <w:r w:rsidRPr="007F1D3F">
        <w:rPr>
          <w:rFonts w:ascii="Times New Roman" w:hAnsi="Times New Roman" w:cs="Times New Roman"/>
          <w:sz w:val="26"/>
          <w:szCs w:val="26"/>
          <w:lang w:val="pt-BR"/>
        </w:rPr>
        <w:t>từ phía Bắc vào Nam với chiều dài 28,94 km. Có hai ga phục vụ vận chuyển hành khách và chuyên chở hàng hoá: ga Tam Quan và ga Bồng Sơn là những ga nhỏ trên tuyến đường sắt Bắc Nam với 3 đường đưa đón tàu chiều dài từ 800m đến 1200m.</w:t>
      </w:r>
    </w:p>
    <w:bookmarkEnd w:id="221"/>
    <w:bookmarkEnd w:id="222"/>
    <w:bookmarkEnd w:id="223"/>
    <w:bookmarkEnd w:id="224"/>
    <w:bookmarkEnd w:id="225"/>
    <w:bookmarkEnd w:id="226"/>
    <w:bookmarkEnd w:id="227"/>
    <w:bookmarkEnd w:id="228"/>
    <w:p w14:paraId="35ACC5A3" w14:textId="77777777" w:rsidR="00A1500C" w:rsidRPr="007F1D3F" w:rsidRDefault="00A1500C" w:rsidP="00057FB5">
      <w:pPr>
        <w:pStyle w:val="paragraph"/>
        <w:spacing w:before="0" w:beforeAutospacing="0" w:after="120" w:afterAutospacing="0"/>
        <w:ind w:right="90" w:firstLine="567"/>
        <w:jc w:val="both"/>
        <w:textAlignment w:val="baseline"/>
        <w:rPr>
          <w:rStyle w:val="normaltextrun"/>
          <w:i/>
          <w:iCs/>
          <w:sz w:val="26"/>
          <w:szCs w:val="26"/>
        </w:rPr>
      </w:pPr>
      <w:proofErr w:type="spellStart"/>
      <w:r w:rsidRPr="007F1D3F">
        <w:rPr>
          <w:rStyle w:val="normaltextrun"/>
          <w:i/>
          <w:iCs/>
          <w:sz w:val="26"/>
          <w:szCs w:val="26"/>
        </w:rPr>
        <w:t>Hiện</w:t>
      </w:r>
      <w:proofErr w:type="spellEnd"/>
      <w:r w:rsidRPr="007F1D3F">
        <w:rPr>
          <w:rStyle w:val="normaltextrun"/>
          <w:i/>
          <w:iCs/>
          <w:sz w:val="26"/>
          <w:szCs w:val="26"/>
        </w:rPr>
        <w:t xml:space="preserve"> </w:t>
      </w:r>
      <w:proofErr w:type="spellStart"/>
      <w:r w:rsidRPr="007F1D3F">
        <w:rPr>
          <w:rStyle w:val="normaltextrun"/>
          <w:i/>
          <w:iCs/>
          <w:sz w:val="26"/>
          <w:szCs w:val="26"/>
        </w:rPr>
        <w:t>trạng</w:t>
      </w:r>
      <w:proofErr w:type="spellEnd"/>
      <w:r w:rsidRPr="007F1D3F">
        <w:rPr>
          <w:rStyle w:val="normaltextrun"/>
          <w:i/>
          <w:iCs/>
          <w:sz w:val="26"/>
          <w:szCs w:val="26"/>
        </w:rPr>
        <w:t xml:space="preserve"> </w:t>
      </w:r>
      <w:proofErr w:type="spellStart"/>
      <w:r w:rsidRPr="007F1D3F">
        <w:rPr>
          <w:rStyle w:val="normaltextrun"/>
          <w:i/>
          <w:iCs/>
          <w:sz w:val="26"/>
          <w:szCs w:val="26"/>
        </w:rPr>
        <w:t>cấp</w:t>
      </w:r>
      <w:proofErr w:type="spellEnd"/>
      <w:r w:rsidRPr="007F1D3F">
        <w:rPr>
          <w:rStyle w:val="normaltextrun"/>
          <w:i/>
          <w:iCs/>
          <w:sz w:val="26"/>
          <w:szCs w:val="26"/>
        </w:rPr>
        <w:t xml:space="preserve"> </w:t>
      </w:r>
      <w:proofErr w:type="spellStart"/>
      <w:r w:rsidRPr="007F1D3F">
        <w:rPr>
          <w:rStyle w:val="normaltextrun"/>
          <w:i/>
          <w:iCs/>
          <w:sz w:val="26"/>
          <w:szCs w:val="26"/>
        </w:rPr>
        <w:t>nước</w:t>
      </w:r>
      <w:proofErr w:type="spellEnd"/>
      <w:r w:rsidRPr="007F1D3F">
        <w:rPr>
          <w:rStyle w:val="normaltextrun"/>
          <w:i/>
          <w:iCs/>
          <w:sz w:val="26"/>
          <w:szCs w:val="26"/>
        </w:rPr>
        <w:t xml:space="preserve"> </w:t>
      </w:r>
    </w:p>
    <w:p w14:paraId="6821BFD2" w14:textId="77777777" w:rsidR="00490C12" w:rsidRPr="007F1D3F" w:rsidRDefault="00490C12" w:rsidP="00A4044D">
      <w:pPr>
        <w:pStyle w:val="bac-bullet01"/>
        <w:numPr>
          <w:ilvl w:val="0"/>
          <w:numId w:val="0"/>
        </w:numPr>
        <w:tabs>
          <w:tab w:val="left" w:pos="360"/>
        </w:tabs>
        <w:spacing w:after="120" w:line="276" w:lineRule="auto"/>
        <w:ind w:firstLine="567"/>
        <w:jc w:val="both"/>
        <w:rPr>
          <w:rFonts w:ascii="Times New Roman" w:hAnsi="Times New Roman" w:cs="Times New Roman"/>
          <w:sz w:val="26"/>
          <w:szCs w:val="26"/>
          <w:lang w:val="pt-BR"/>
        </w:rPr>
      </w:pPr>
      <w:bookmarkStart w:id="229" w:name="_Toc68380850"/>
      <w:bookmarkStart w:id="230" w:name="_Toc68381067"/>
      <w:bookmarkStart w:id="231" w:name="_Toc68416345"/>
      <w:bookmarkStart w:id="232" w:name="_Toc68442425"/>
      <w:bookmarkStart w:id="233" w:name="_Toc69199749"/>
      <w:bookmarkStart w:id="234" w:name="_Toc69224731"/>
      <w:bookmarkStart w:id="235" w:name="_Toc69369427"/>
      <w:bookmarkStart w:id="236" w:name="_Toc69925480"/>
      <w:r w:rsidRPr="007F1D3F">
        <w:rPr>
          <w:rFonts w:ascii="Times New Roman" w:hAnsi="Times New Roman" w:cs="Times New Roman"/>
          <w:sz w:val="26"/>
          <w:szCs w:val="26"/>
          <w:lang w:val="pt-BR"/>
        </w:rPr>
        <w:lastRenderedPageBreak/>
        <w:t>Hiện tại thị xã Hoài Nhơn đang được cấp nước bởi hệ thống cấp nước tập trung. Toàn đô thị có 03 hệ thống cung cấp nước sinh hoạt cho nhân dân:</w:t>
      </w:r>
    </w:p>
    <w:p w14:paraId="64AFD87E" w14:textId="294271D7" w:rsidR="00F865C5" w:rsidRPr="007F1D3F" w:rsidRDefault="005B456A" w:rsidP="00A4044D">
      <w:pPr>
        <w:pStyle w:val="bac-bullet01"/>
        <w:numPr>
          <w:ilvl w:val="0"/>
          <w:numId w:val="0"/>
        </w:numPr>
        <w:tabs>
          <w:tab w:val="left" w:pos="360"/>
        </w:tabs>
        <w:spacing w:after="120" w:line="276" w:lineRule="auto"/>
        <w:ind w:firstLine="567"/>
        <w:jc w:val="both"/>
        <w:rPr>
          <w:rFonts w:ascii="Times New Roman" w:hAnsi="Times New Roman" w:cs="Times New Roman"/>
          <w:sz w:val="26"/>
          <w:szCs w:val="26"/>
          <w:lang w:val="pt-BR"/>
        </w:rPr>
      </w:pPr>
      <w:r w:rsidRPr="007F1D3F">
        <w:rPr>
          <w:rFonts w:ascii="Times New Roman" w:hAnsi="Times New Roman" w:cs="Times New Roman"/>
          <w:sz w:val="26"/>
          <w:szCs w:val="26"/>
          <w:lang w:val="pt-BR"/>
        </w:rPr>
        <w:t xml:space="preserve">- </w:t>
      </w:r>
      <w:r w:rsidR="00A4044D" w:rsidRPr="007F1D3F">
        <w:rPr>
          <w:rFonts w:ascii="Times New Roman" w:hAnsi="Times New Roman" w:cs="Times New Roman"/>
          <w:sz w:val="26"/>
          <w:szCs w:val="26"/>
          <w:lang w:val="pt-BR"/>
        </w:rPr>
        <w:t>Công ty Cổ phần cấp thoát nước Bình Định (nhà máy nước Bồng Sơn)</w:t>
      </w:r>
      <w:r w:rsidRPr="007F1D3F">
        <w:rPr>
          <w:rFonts w:ascii="Times New Roman" w:hAnsi="Times New Roman" w:cs="Times New Roman"/>
          <w:sz w:val="26"/>
          <w:szCs w:val="26"/>
          <w:lang w:val="pt-BR"/>
        </w:rPr>
        <w:t xml:space="preserve">: Cung cấp nước cho </w:t>
      </w:r>
      <w:r w:rsidR="00A4044D" w:rsidRPr="007F1D3F">
        <w:rPr>
          <w:rFonts w:ascii="Times New Roman" w:hAnsi="Times New Roman" w:cs="Times New Roman"/>
          <w:sz w:val="26"/>
          <w:szCs w:val="26"/>
          <w:lang w:val="pt-BR"/>
        </w:rPr>
        <w:t>phường</w:t>
      </w:r>
      <w:r w:rsidRPr="007F1D3F">
        <w:rPr>
          <w:rFonts w:ascii="Times New Roman" w:hAnsi="Times New Roman" w:cs="Times New Roman"/>
          <w:sz w:val="26"/>
          <w:szCs w:val="26"/>
          <w:lang w:val="pt-BR"/>
        </w:rPr>
        <w:t xml:space="preserve"> </w:t>
      </w:r>
      <w:r w:rsidR="00A4044D" w:rsidRPr="007F1D3F">
        <w:rPr>
          <w:rFonts w:ascii="Times New Roman" w:hAnsi="Times New Roman" w:cs="Times New Roman"/>
          <w:sz w:val="26"/>
          <w:szCs w:val="26"/>
          <w:lang w:val="pt-BR"/>
        </w:rPr>
        <w:t>Bồng Sơn, Tam Quan, Hoài Tân, Hoài Hảo, Tam Quan Nam khu vực phía Tây gồm các khu phố: Cửu Lợi Tây (theo hiện trạng), Cửu Lợi Nam, Tăng Long 1, Tăng Long 2, Trung Hóa, Hoài Thanh Tây khu vực phía Tây đường sắt gồm các khu phố: Tài Lương 1, Tài Lương 4, Ngọc An Trung, Ngọc An Tây, Ngọc Sơn Bắc, Ngọc Sơn Nam</w:t>
      </w:r>
      <w:r w:rsidR="00CF05CE" w:rsidRPr="007F1D3F">
        <w:rPr>
          <w:rFonts w:ascii="Times New Roman" w:hAnsi="Times New Roman" w:cs="Times New Roman"/>
          <w:sz w:val="26"/>
          <w:szCs w:val="26"/>
          <w:lang w:val="pt-BR"/>
        </w:rPr>
        <w:t>. Khai thác nguồn nước ngầm. Công suất xử lý  Q=7.700 m</w:t>
      </w:r>
      <w:r w:rsidR="00CF05CE" w:rsidRPr="0099722D">
        <w:rPr>
          <w:rFonts w:ascii="Times New Roman" w:hAnsi="Times New Roman" w:cs="Times New Roman"/>
          <w:sz w:val="26"/>
          <w:szCs w:val="26"/>
          <w:vertAlign w:val="superscript"/>
          <w:lang w:val="pt-BR"/>
        </w:rPr>
        <w:t>3</w:t>
      </w:r>
      <w:r w:rsidR="00CF05CE" w:rsidRPr="007F1D3F">
        <w:rPr>
          <w:rFonts w:ascii="Times New Roman" w:hAnsi="Times New Roman" w:cs="Times New Roman"/>
          <w:sz w:val="26"/>
          <w:szCs w:val="26"/>
          <w:lang w:val="pt-BR"/>
        </w:rPr>
        <w:t>/ngđ.</w:t>
      </w:r>
    </w:p>
    <w:p w14:paraId="505D3C38" w14:textId="1B79C334" w:rsidR="00CF05CE" w:rsidRPr="007F1D3F" w:rsidRDefault="00CF05CE" w:rsidP="00A4044D">
      <w:pPr>
        <w:spacing w:line="276" w:lineRule="auto"/>
        <w:ind w:firstLine="557"/>
        <w:jc w:val="both"/>
        <w:rPr>
          <w:sz w:val="26"/>
          <w:szCs w:val="26"/>
          <w:lang w:val="pt-BR"/>
        </w:rPr>
      </w:pPr>
      <w:r w:rsidRPr="007F1D3F">
        <w:rPr>
          <w:rFonts w:eastAsia="MS Mincho"/>
          <w:sz w:val="26"/>
          <w:szCs w:val="26"/>
          <w:lang w:val="pt-BR" w:eastAsia="ja-JP"/>
        </w:rPr>
        <w:t xml:space="preserve">- </w:t>
      </w:r>
      <w:r w:rsidR="00A4044D" w:rsidRPr="007F1D3F">
        <w:rPr>
          <w:rFonts w:eastAsia="MS Mincho"/>
          <w:sz w:val="26"/>
          <w:szCs w:val="26"/>
          <w:lang w:val="pt-BR" w:eastAsia="ja-JP"/>
        </w:rPr>
        <w:t>Trung tâm nước sạch và VSMT nông thôn (</w:t>
      </w:r>
      <w:r w:rsidRPr="007F1D3F">
        <w:rPr>
          <w:rFonts w:eastAsia="MS Mincho"/>
          <w:sz w:val="26"/>
          <w:szCs w:val="26"/>
          <w:lang w:val="pt-BR" w:eastAsia="ja-JP"/>
        </w:rPr>
        <w:t xml:space="preserve">Nhà máy nước </w:t>
      </w:r>
      <w:r w:rsidR="00801839" w:rsidRPr="007F1D3F">
        <w:rPr>
          <w:rFonts w:eastAsia="MS Mincho"/>
          <w:sz w:val="26"/>
          <w:szCs w:val="26"/>
          <w:lang w:val="pt-BR" w:eastAsia="ja-JP"/>
        </w:rPr>
        <w:t>sạch khu Đông Nam</w:t>
      </w:r>
      <w:r w:rsidR="00A4044D" w:rsidRPr="007F1D3F">
        <w:rPr>
          <w:rFonts w:eastAsia="MS Mincho"/>
          <w:sz w:val="26"/>
          <w:szCs w:val="26"/>
          <w:lang w:val="pt-BR" w:eastAsia="ja-JP"/>
        </w:rPr>
        <w:t>)</w:t>
      </w:r>
      <w:r w:rsidR="00801839" w:rsidRPr="007F1D3F">
        <w:rPr>
          <w:rFonts w:eastAsia="MS Mincho"/>
          <w:sz w:val="26"/>
          <w:szCs w:val="26"/>
          <w:lang w:val="pt-BR" w:eastAsia="ja-JP"/>
        </w:rPr>
        <w:t xml:space="preserve">: Cung cấp nước sạch cho </w:t>
      </w:r>
      <w:r w:rsidR="00A4044D" w:rsidRPr="007F1D3F">
        <w:rPr>
          <w:rFonts w:eastAsia="MS Mincho"/>
          <w:sz w:val="26"/>
          <w:szCs w:val="26"/>
          <w:lang w:val="pt-BR" w:eastAsia="ja-JP"/>
        </w:rPr>
        <w:t xml:space="preserve">phường Hoài Hương, Hoài Xuân, Hoài Thanh, các xã Hoài Hải, Hoài Mỹ. </w:t>
      </w:r>
      <w:r w:rsidR="000E1CE5" w:rsidRPr="007F1D3F">
        <w:rPr>
          <w:rFonts w:eastAsia="MS Mincho"/>
          <w:sz w:val="26"/>
          <w:szCs w:val="26"/>
          <w:lang w:val="pt-BR" w:eastAsia="ja-JP"/>
        </w:rPr>
        <w:t>Kh</w:t>
      </w:r>
      <w:r w:rsidR="00A4044D" w:rsidRPr="007F1D3F">
        <w:rPr>
          <w:rFonts w:eastAsia="MS Mincho"/>
          <w:sz w:val="26"/>
          <w:szCs w:val="26"/>
          <w:lang w:val="pt-BR" w:eastAsia="ja-JP"/>
        </w:rPr>
        <w:t>ai</w:t>
      </w:r>
      <w:r w:rsidR="000E1CE5" w:rsidRPr="007F1D3F">
        <w:rPr>
          <w:rFonts w:eastAsia="MS Mincho"/>
          <w:sz w:val="26"/>
          <w:szCs w:val="26"/>
          <w:lang w:val="pt-BR" w:eastAsia="ja-JP"/>
        </w:rPr>
        <w:t xml:space="preserve"> thác nguồn nước ngầm.</w:t>
      </w:r>
      <w:r w:rsidR="000E1CE5" w:rsidRPr="007F1D3F">
        <w:rPr>
          <w:sz w:val="26"/>
          <w:szCs w:val="26"/>
          <w:lang w:val="pt-BR"/>
        </w:rPr>
        <w:t xml:space="preserve"> Công suất Q=11.200 m</w:t>
      </w:r>
      <w:r w:rsidR="000E1CE5" w:rsidRPr="0099722D">
        <w:rPr>
          <w:sz w:val="26"/>
          <w:szCs w:val="26"/>
          <w:vertAlign w:val="superscript"/>
          <w:lang w:val="pt-BR"/>
        </w:rPr>
        <w:t>3</w:t>
      </w:r>
      <w:r w:rsidR="000E1CE5" w:rsidRPr="007F1D3F">
        <w:rPr>
          <w:sz w:val="26"/>
          <w:szCs w:val="26"/>
          <w:lang w:val="pt-BR"/>
        </w:rPr>
        <w:t>/ngđ.</w:t>
      </w:r>
    </w:p>
    <w:p w14:paraId="4A770AA5" w14:textId="06A8F989" w:rsidR="005323AF" w:rsidRPr="007F1D3F" w:rsidRDefault="005323AF" w:rsidP="00A4044D">
      <w:pPr>
        <w:spacing w:line="276" w:lineRule="auto"/>
        <w:ind w:firstLine="557"/>
        <w:jc w:val="both"/>
        <w:rPr>
          <w:rFonts w:eastAsia="MS Mincho"/>
          <w:sz w:val="26"/>
          <w:szCs w:val="26"/>
          <w:lang w:val="pt-BR" w:eastAsia="ja-JP"/>
        </w:rPr>
      </w:pPr>
      <w:r w:rsidRPr="007F1D3F">
        <w:rPr>
          <w:rFonts w:eastAsia="MS Mincho"/>
          <w:sz w:val="26"/>
          <w:szCs w:val="26"/>
          <w:lang w:val="pt-BR" w:eastAsia="ja-JP"/>
        </w:rPr>
        <w:t xml:space="preserve">- </w:t>
      </w:r>
      <w:r w:rsidR="00A4044D" w:rsidRPr="007F1D3F">
        <w:rPr>
          <w:rFonts w:eastAsia="MS Mincho"/>
          <w:sz w:val="26"/>
          <w:szCs w:val="26"/>
          <w:lang w:val="pt-BR" w:eastAsia="ja-JP"/>
        </w:rPr>
        <w:t>Công ty TNHH Cấp thoát nước Miền Trung (</w:t>
      </w:r>
      <w:r w:rsidRPr="007F1D3F">
        <w:rPr>
          <w:rFonts w:eastAsia="MS Mincho"/>
          <w:sz w:val="26"/>
          <w:szCs w:val="26"/>
          <w:lang w:val="pt-BR" w:eastAsia="ja-JP"/>
        </w:rPr>
        <w:t>Công trình cấp nước s</w:t>
      </w:r>
      <w:r w:rsidR="00A4044D" w:rsidRPr="007F1D3F">
        <w:rPr>
          <w:rFonts w:eastAsia="MS Mincho"/>
          <w:sz w:val="26"/>
          <w:szCs w:val="26"/>
          <w:lang w:val="pt-BR" w:eastAsia="ja-JP"/>
        </w:rPr>
        <w:t>ạch</w:t>
      </w:r>
      <w:r w:rsidRPr="007F1D3F">
        <w:rPr>
          <w:rFonts w:eastAsia="MS Mincho"/>
          <w:sz w:val="26"/>
          <w:szCs w:val="26"/>
          <w:lang w:val="pt-BR" w:eastAsia="ja-JP"/>
        </w:rPr>
        <w:t xml:space="preserve"> sinh hoạt </w:t>
      </w:r>
      <w:r w:rsidR="00A4044D" w:rsidRPr="007F1D3F">
        <w:rPr>
          <w:rFonts w:eastAsia="MS Mincho"/>
          <w:sz w:val="26"/>
          <w:szCs w:val="26"/>
          <w:lang w:val="pt-BR" w:eastAsia="ja-JP"/>
        </w:rPr>
        <w:t>phường</w:t>
      </w:r>
      <w:r w:rsidRPr="007F1D3F">
        <w:rPr>
          <w:rFonts w:eastAsia="MS Mincho"/>
          <w:sz w:val="26"/>
          <w:szCs w:val="26"/>
          <w:lang w:val="pt-BR" w:eastAsia="ja-JP"/>
        </w:rPr>
        <w:t>Tam Quan Bắc</w:t>
      </w:r>
      <w:r w:rsidR="00A4044D" w:rsidRPr="007F1D3F">
        <w:rPr>
          <w:rFonts w:eastAsia="MS Mincho"/>
          <w:sz w:val="26"/>
          <w:szCs w:val="26"/>
          <w:lang w:val="pt-BR" w:eastAsia="ja-JP"/>
        </w:rPr>
        <w:t>)</w:t>
      </w:r>
      <w:r w:rsidRPr="007F1D3F">
        <w:rPr>
          <w:rFonts w:eastAsia="MS Mincho"/>
          <w:sz w:val="26"/>
          <w:szCs w:val="26"/>
          <w:lang w:val="pt-BR" w:eastAsia="ja-JP"/>
        </w:rPr>
        <w:t xml:space="preserve">: cung cấp nước sạch cho </w:t>
      </w:r>
      <w:r w:rsidR="00A4044D" w:rsidRPr="007F1D3F">
        <w:rPr>
          <w:rFonts w:eastAsia="MS Mincho"/>
          <w:sz w:val="26"/>
          <w:szCs w:val="26"/>
          <w:lang w:val="pt-BR" w:eastAsia="ja-JP"/>
        </w:rPr>
        <w:t>phường Tam Quan Bắc, Tam Quan Nam khu vực phía Đông gồm các khu phố: Cửu Lợi Bắc, Cửu Lợi Tây, Cửu Lợi Đông).</w:t>
      </w:r>
      <w:r w:rsidRPr="007F1D3F">
        <w:rPr>
          <w:rFonts w:eastAsia="MS Mincho"/>
          <w:sz w:val="26"/>
          <w:szCs w:val="26"/>
          <w:lang w:val="pt-BR" w:eastAsia="ja-JP"/>
        </w:rPr>
        <w:t xml:space="preserve"> Khai thác nguồn nước mặt hồ Mỹ Bình. Công suất xử lý Q=1.200 m</w:t>
      </w:r>
      <w:r w:rsidRPr="0099722D">
        <w:rPr>
          <w:rFonts w:eastAsia="MS Mincho"/>
          <w:sz w:val="26"/>
          <w:szCs w:val="26"/>
          <w:vertAlign w:val="superscript"/>
          <w:lang w:val="pt-BR" w:eastAsia="ja-JP"/>
        </w:rPr>
        <w:t>3</w:t>
      </w:r>
      <w:r w:rsidRPr="007F1D3F">
        <w:rPr>
          <w:rFonts w:eastAsia="MS Mincho"/>
          <w:sz w:val="26"/>
          <w:szCs w:val="26"/>
          <w:lang w:val="pt-BR" w:eastAsia="ja-JP"/>
        </w:rPr>
        <w:t>/ngđ.</w:t>
      </w:r>
    </w:p>
    <w:p w14:paraId="2472CC0D" w14:textId="77777777" w:rsidR="00A1500C" w:rsidRPr="007F1D3F" w:rsidRDefault="00A1500C" w:rsidP="00057FB5">
      <w:pPr>
        <w:pStyle w:val="paragraph"/>
        <w:spacing w:before="0" w:beforeAutospacing="0" w:after="120" w:afterAutospacing="0"/>
        <w:ind w:right="90" w:firstLine="567"/>
        <w:jc w:val="both"/>
        <w:textAlignment w:val="baseline"/>
        <w:rPr>
          <w:rStyle w:val="normaltextrun"/>
          <w:i/>
          <w:iCs/>
          <w:sz w:val="26"/>
          <w:szCs w:val="26"/>
        </w:rPr>
      </w:pPr>
      <w:proofErr w:type="spellStart"/>
      <w:r w:rsidRPr="007F1D3F">
        <w:rPr>
          <w:rStyle w:val="normaltextrun"/>
          <w:i/>
          <w:iCs/>
          <w:sz w:val="26"/>
          <w:szCs w:val="26"/>
        </w:rPr>
        <w:t>Hiện</w:t>
      </w:r>
      <w:proofErr w:type="spellEnd"/>
      <w:r w:rsidRPr="007F1D3F">
        <w:rPr>
          <w:rStyle w:val="normaltextrun"/>
          <w:i/>
          <w:iCs/>
          <w:sz w:val="26"/>
          <w:szCs w:val="26"/>
        </w:rPr>
        <w:t xml:space="preserve"> </w:t>
      </w:r>
      <w:proofErr w:type="spellStart"/>
      <w:r w:rsidRPr="007F1D3F">
        <w:rPr>
          <w:rStyle w:val="normaltextrun"/>
          <w:i/>
          <w:iCs/>
          <w:sz w:val="26"/>
          <w:szCs w:val="26"/>
        </w:rPr>
        <w:t>trạng</w:t>
      </w:r>
      <w:proofErr w:type="spellEnd"/>
      <w:r w:rsidRPr="007F1D3F">
        <w:rPr>
          <w:rStyle w:val="normaltextrun"/>
          <w:i/>
          <w:iCs/>
          <w:sz w:val="26"/>
          <w:szCs w:val="26"/>
        </w:rPr>
        <w:t xml:space="preserve"> </w:t>
      </w:r>
      <w:proofErr w:type="spellStart"/>
      <w:r w:rsidRPr="007F1D3F">
        <w:rPr>
          <w:rStyle w:val="normaltextrun"/>
          <w:i/>
          <w:iCs/>
          <w:sz w:val="26"/>
          <w:szCs w:val="26"/>
        </w:rPr>
        <w:t>bưu</w:t>
      </w:r>
      <w:proofErr w:type="spellEnd"/>
      <w:r w:rsidRPr="007F1D3F">
        <w:rPr>
          <w:rStyle w:val="normaltextrun"/>
          <w:i/>
          <w:iCs/>
          <w:sz w:val="26"/>
          <w:szCs w:val="26"/>
        </w:rPr>
        <w:t xml:space="preserve"> </w:t>
      </w:r>
      <w:proofErr w:type="spellStart"/>
      <w:r w:rsidRPr="007F1D3F">
        <w:rPr>
          <w:rStyle w:val="normaltextrun"/>
          <w:i/>
          <w:iCs/>
          <w:sz w:val="26"/>
          <w:szCs w:val="26"/>
        </w:rPr>
        <w:t>chính</w:t>
      </w:r>
      <w:proofErr w:type="spellEnd"/>
      <w:r w:rsidRPr="007F1D3F">
        <w:rPr>
          <w:rStyle w:val="normaltextrun"/>
          <w:i/>
          <w:iCs/>
          <w:sz w:val="26"/>
          <w:szCs w:val="26"/>
        </w:rPr>
        <w:t xml:space="preserve"> </w:t>
      </w:r>
      <w:proofErr w:type="spellStart"/>
      <w:r w:rsidRPr="007F1D3F">
        <w:rPr>
          <w:rStyle w:val="normaltextrun"/>
          <w:i/>
          <w:iCs/>
          <w:sz w:val="26"/>
          <w:szCs w:val="26"/>
        </w:rPr>
        <w:t>viễn</w:t>
      </w:r>
      <w:proofErr w:type="spellEnd"/>
      <w:r w:rsidRPr="007F1D3F">
        <w:rPr>
          <w:rStyle w:val="normaltextrun"/>
          <w:i/>
          <w:iCs/>
          <w:sz w:val="26"/>
          <w:szCs w:val="26"/>
        </w:rPr>
        <w:t xml:space="preserve"> </w:t>
      </w:r>
      <w:proofErr w:type="spellStart"/>
      <w:r w:rsidRPr="007F1D3F">
        <w:rPr>
          <w:rStyle w:val="normaltextrun"/>
          <w:i/>
          <w:iCs/>
          <w:sz w:val="26"/>
          <w:szCs w:val="26"/>
        </w:rPr>
        <w:t>thông</w:t>
      </w:r>
      <w:bookmarkEnd w:id="229"/>
      <w:bookmarkEnd w:id="230"/>
      <w:bookmarkEnd w:id="231"/>
      <w:bookmarkEnd w:id="232"/>
      <w:bookmarkEnd w:id="233"/>
      <w:bookmarkEnd w:id="234"/>
      <w:bookmarkEnd w:id="235"/>
      <w:bookmarkEnd w:id="236"/>
      <w:proofErr w:type="spellEnd"/>
    </w:p>
    <w:p w14:paraId="04009339" w14:textId="6AA395B5" w:rsidR="00466C75" w:rsidRPr="007F1D3F" w:rsidRDefault="002E115E" w:rsidP="00466C75">
      <w:pPr>
        <w:pStyle w:val="bac-bullet01"/>
        <w:numPr>
          <w:ilvl w:val="0"/>
          <w:numId w:val="0"/>
        </w:numPr>
        <w:tabs>
          <w:tab w:val="left" w:pos="360"/>
        </w:tabs>
        <w:spacing w:after="120" w:line="276" w:lineRule="auto"/>
        <w:ind w:firstLine="567"/>
        <w:jc w:val="both"/>
        <w:rPr>
          <w:rFonts w:ascii="Times New Roman" w:hAnsi="Times New Roman" w:cs="Times New Roman"/>
          <w:sz w:val="26"/>
          <w:szCs w:val="26"/>
          <w:lang w:val="pt-BR"/>
        </w:rPr>
      </w:pPr>
      <w:r w:rsidRPr="007F1D3F">
        <w:rPr>
          <w:rFonts w:ascii="Times New Roman" w:hAnsi="Times New Roman" w:cs="Times New Roman"/>
          <w:sz w:val="26"/>
          <w:szCs w:val="26"/>
          <w:lang w:val="pt-BR"/>
        </w:rPr>
        <w:t xml:space="preserve">- </w:t>
      </w:r>
      <w:r w:rsidR="00466C75" w:rsidRPr="007F1D3F">
        <w:rPr>
          <w:rFonts w:ascii="Times New Roman" w:hAnsi="Times New Roman" w:cs="Times New Roman"/>
          <w:sz w:val="26"/>
          <w:szCs w:val="26"/>
          <w:lang w:val="pt-BR"/>
        </w:rPr>
        <w:t>Mạng truyền dẫn liên tỉnh</w:t>
      </w:r>
    </w:p>
    <w:p w14:paraId="251CB3DF" w14:textId="2C63D3F8" w:rsidR="00466C75" w:rsidRPr="007F1D3F" w:rsidRDefault="002E115E" w:rsidP="00466C75">
      <w:pPr>
        <w:pStyle w:val="bac-bullet01"/>
        <w:numPr>
          <w:ilvl w:val="0"/>
          <w:numId w:val="0"/>
        </w:numPr>
        <w:tabs>
          <w:tab w:val="left" w:pos="360"/>
        </w:tabs>
        <w:spacing w:after="120" w:line="276" w:lineRule="auto"/>
        <w:ind w:firstLine="567"/>
        <w:jc w:val="both"/>
        <w:rPr>
          <w:rFonts w:ascii="Times New Roman" w:hAnsi="Times New Roman" w:cs="Times New Roman"/>
          <w:sz w:val="26"/>
          <w:szCs w:val="26"/>
          <w:lang w:val="pt-BR"/>
        </w:rPr>
      </w:pPr>
      <w:r w:rsidRPr="007F1D3F">
        <w:rPr>
          <w:rFonts w:ascii="Times New Roman" w:hAnsi="Times New Roman" w:cs="Times New Roman"/>
          <w:sz w:val="26"/>
          <w:szCs w:val="26"/>
          <w:lang w:val="pt-BR"/>
        </w:rPr>
        <w:t xml:space="preserve">+ </w:t>
      </w:r>
      <w:r w:rsidR="00466C75" w:rsidRPr="007F1D3F">
        <w:rPr>
          <w:rFonts w:ascii="Times New Roman" w:hAnsi="Times New Roman" w:cs="Times New Roman"/>
          <w:sz w:val="26"/>
          <w:szCs w:val="26"/>
          <w:lang w:val="pt-BR"/>
        </w:rPr>
        <w:t>Tuyến cáp quang đường trục Bắc Nam và tuyến cáp quang quốc tế CSC dọc quốc lộ 1</w:t>
      </w:r>
      <w:r w:rsidR="00DA0D25" w:rsidRPr="007F1D3F">
        <w:rPr>
          <w:rFonts w:ascii="Times New Roman" w:hAnsi="Times New Roman" w:cs="Times New Roman"/>
          <w:sz w:val="26"/>
          <w:szCs w:val="26"/>
          <w:lang w:val="pt-BR"/>
        </w:rPr>
        <w:t>ª</w:t>
      </w:r>
      <w:r w:rsidR="00466C75" w:rsidRPr="007F1D3F">
        <w:rPr>
          <w:rFonts w:ascii="Times New Roman" w:hAnsi="Times New Roman" w:cs="Times New Roman"/>
          <w:sz w:val="26"/>
          <w:szCs w:val="26"/>
          <w:lang w:val="pt-BR"/>
        </w:rPr>
        <w:t>, sử dụng công nghệ DWDM dung lượng 20Gbps thực hiện kết nối liên tỉnh.</w:t>
      </w:r>
    </w:p>
    <w:p w14:paraId="592D3466" w14:textId="2720BBB9" w:rsidR="00466C75" w:rsidRPr="007F1D3F" w:rsidRDefault="002E115E" w:rsidP="00466C75">
      <w:pPr>
        <w:pStyle w:val="bac-bullet01"/>
        <w:numPr>
          <w:ilvl w:val="0"/>
          <w:numId w:val="0"/>
        </w:numPr>
        <w:tabs>
          <w:tab w:val="left" w:pos="360"/>
        </w:tabs>
        <w:spacing w:after="120" w:line="276" w:lineRule="auto"/>
        <w:ind w:firstLine="567"/>
        <w:jc w:val="both"/>
        <w:rPr>
          <w:rFonts w:ascii="Times New Roman" w:hAnsi="Times New Roman" w:cs="Times New Roman"/>
          <w:sz w:val="26"/>
          <w:szCs w:val="26"/>
          <w:lang w:val="pt-BR"/>
        </w:rPr>
      </w:pPr>
      <w:r w:rsidRPr="007F1D3F">
        <w:rPr>
          <w:rFonts w:ascii="Times New Roman" w:hAnsi="Times New Roman" w:cs="Times New Roman"/>
          <w:sz w:val="26"/>
          <w:szCs w:val="26"/>
          <w:lang w:val="pt-BR"/>
        </w:rPr>
        <w:t xml:space="preserve">+ </w:t>
      </w:r>
      <w:r w:rsidR="00466C75" w:rsidRPr="007F1D3F">
        <w:rPr>
          <w:rFonts w:ascii="Times New Roman" w:hAnsi="Times New Roman" w:cs="Times New Roman"/>
          <w:sz w:val="26"/>
          <w:szCs w:val="26"/>
          <w:lang w:val="pt-BR"/>
        </w:rPr>
        <w:t>Tuyến cáp quang dọc đường sắt Bắc Nam do Viettel quản lý sử dụng công nghệ WDM dung lượng 10Gbps, thực hiện kết nối mạng internet và mạng cố định của Viettel.</w:t>
      </w:r>
    </w:p>
    <w:p w14:paraId="36400459" w14:textId="63FB9393" w:rsidR="00466C75" w:rsidRPr="007F1D3F" w:rsidRDefault="002E115E" w:rsidP="00466C75">
      <w:pPr>
        <w:pStyle w:val="bac-bullet01"/>
        <w:numPr>
          <w:ilvl w:val="0"/>
          <w:numId w:val="0"/>
        </w:numPr>
        <w:tabs>
          <w:tab w:val="left" w:pos="360"/>
        </w:tabs>
        <w:spacing w:after="120" w:line="276" w:lineRule="auto"/>
        <w:ind w:firstLine="567"/>
        <w:jc w:val="both"/>
        <w:rPr>
          <w:rFonts w:ascii="Times New Roman" w:hAnsi="Times New Roman" w:cs="Times New Roman"/>
          <w:sz w:val="26"/>
          <w:szCs w:val="26"/>
          <w:lang w:val="pt-BR"/>
        </w:rPr>
      </w:pPr>
      <w:r w:rsidRPr="007F1D3F">
        <w:rPr>
          <w:rFonts w:ascii="Times New Roman" w:hAnsi="Times New Roman" w:cs="Times New Roman"/>
          <w:sz w:val="26"/>
          <w:szCs w:val="26"/>
          <w:lang w:val="pt-BR"/>
        </w:rPr>
        <w:t xml:space="preserve">+ </w:t>
      </w:r>
      <w:r w:rsidR="00466C75" w:rsidRPr="007F1D3F">
        <w:rPr>
          <w:rFonts w:ascii="Times New Roman" w:hAnsi="Times New Roman" w:cs="Times New Roman"/>
          <w:sz w:val="26"/>
          <w:szCs w:val="26"/>
          <w:lang w:val="pt-BR"/>
        </w:rPr>
        <w:t>Tuyến cáp quang treo trên đường dây 500kV Bắc Nam sử dụng chung cho các doanh nghiệp VNPT, ngoài ra còn các tuyến cáp quang dọc đường dây 220-110kV.</w:t>
      </w:r>
    </w:p>
    <w:p w14:paraId="50F39542" w14:textId="12346AA6" w:rsidR="00466C75" w:rsidRPr="007F1D3F" w:rsidRDefault="002E115E" w:rsidP="00466C75">
      <w:pPr>
        <w:pStyle w:val="bac-bullet01"/>
        <w:numPr>
          <w:ilvl w:val="0"/>
          <w:numId w:val="0"/>
        </w:numPr>
        <w:tabs>
          <w:tab w:val="left" w:pos="360"/>
        </w:tabs>
        <w:spacing w:after="120" w:line="276" w:lineRule="auto"/>
        <w:ind w:firstLine="567"/>
        <w:jc w:val="both"/>
        <w:rPr>
          <w:rFonts w:ascii="Times New Roman" w:hAnsi="Times New Roman" w:cs="Times New Roman"/>
          <w:sz w:val="26"/>
          <w:szCs w:val="26"/>
          <w:lang w:val="pt-BR"/>
        </w:rPr>
      </w:pPr>
      <w:r w:rsidRPr="007F1D3F">
        <w:rPr>
          <w:rFonts w:ascii="Times New Roman" w:hAnsi="Times New Roman" w:cs="Times New Roman"/>
          <w:sz w:val="26"/>
          <w:szCs w:val="26"/>
          <w:lang w:val="pt-BR"/>
        </w:rPr>
        <w:t xml:space="preserve">+ </w:t>
      </w:r>
      <w:r w:rsidR="00466C75" w:rsidRPr="007F1D3F">
        <w:rPr>
          <w:rFonts w:ascii="Times New Roman" w:hAnsi="Times New Roman" w:cs="Times New Roman"/>
          <w:sz w:val="26"/>
          <w:szCs w:val="26"/>
          <w:lang w:val="pt-BR"/>
        </w:rPr>
        <w:t>Tuyến viba Bắc Nam tốc độ 140Mbps với cấu hình 2+1 chủ yếu dùng làm dự phòng cho tuyến quang đường trục Bắc Nam.</w:t>
      </w:r>
    </w:p>
    <w:p w14:paraId="1323781D" w14:textId="025DF938" w:rsidR="00466C75" w:rsidRPr="007F1D3F" w:rsidRDefault="003D0E05" w:rsidP="00466C75">
      <w:pPr>
        <w:pStyle w:val="bac-bullet01"/>
        <w:numPr>
          <w:ilvl w:val="0"/>
          <w:numId w:val="0"/>
        </w:numPr>
        <w:tabs>
          <w:tab w:val="left" w:pos="360"/>
        </w:tabs>
        <w:spacing w:after="120" w:line="276" w:lineRule="auto"/>
        <w:ind w:firstLine="567"/>
        <w:jc w:val="both"/>
        <w:rPr>
          <w:rFonts w:ascii="Times New Roman" w:hAnsi="Times New Roman" w:cs="Times New Roman"/>
          <w:sz w:val="26"/>
          <w:szCs w:val="26"/>
          <w:lang w:val="pt-BR"/>
        </w:rPr>
      </w:pPr>
      <w:r w:rsidRPr="007F1D3F">
        <w:rPr>
          <w:rFonts w:ascii="Times New Roman" w:hAnsi="Times New Roman" w:cs="Times New Roman"/>
          <w:sz w:val="26"/>
          <w:szCs w:val="26"/>
          <w:lang w:val="pt-BR"/>
        </w:rPr>
        <w:t xml:space="preserve">+ </w:t>
      </w:r>
      <w:r w:rsidR="00466C75" w:rsidRPr="007F1D3F">
        <w:rPr>
          <w:rFonts w:ascii="Times New Roman" w:hAnsi="Times New Roman" w:cs="Times New Roman"/>
          <w:sz w:val="26"/>
          <w:szCs w:val="26"/>
          <w:lang w:val="pt-BR"/>
        </w:rPr>
        <w:t>Cơ sở mạng truyền dẫn hiện có qua:</w:t>
      </w:r>
      <w:r w:rsidRPr="007F1D3F">
        <w:rPr>
          <w:rFonts w:ascii="Times New Roman" w:hAnsi="Times New Roman" w:cs="Times New Roman"/>
          <w:sz w:val="26"/>
          <w:szCs w:val="26"/>
          <w:lang w:val="pt-BR"/>
        </w:rPr>
        <w:t xml:space="preserve"> </w:t>
      </w:r>
      <w:r w:rsidR="00466C75" w:rsidRPr="007F1D3F">
        <w:rPr>
          <w:rFonts w:ascii="Times New Roman" w:hAnsi="Times New Roman" w:cs="Times New Roman"/>
          <w:sz w:val="26"/>
          <w:szCs w:val="26"/>
          <w:lang w:val="pt-BR"/>
        </w:rPr>
        <w:t>Quy Nhơn – Vân Canh – Tây Sơn – Vĩnh Thạnh – Hoài Ân – Hoài Nhơn.</w:t>
      </w:r>
    </w:p>
    <w:p w14:paraId="52C3A030" w14:textId="1572F643" w:rsidR="00466C75" w:rsidRPr="007F1D3F" w:rsidRDefault="003D0E05" w:rsidP="00466C75">
      <w:pPr>
        <w:pStyle w:val="bac-bullet01"/>
        <w:numPr>
          <w:ilvl w:val="0"/>
          <w:numId w:val="0"/>
        </w:numPr>
        <w:tabs>
          <w:tab w:val="left" w:pos="360"/>
        </w:tabs>
        <w:spacing w:after="120" w:line="276" w:lineRule="auto"/>
        <w:ind w:firstLine="567"/>
        <w:jc w:val="both"/>
        <w:rPr>
          <w:rFonts w:ascii="Times New Roman" w:hAnsi="Times New Roman" w:cs="Times New Roman"/>
          <w:sz w:val="26"/>
          <w:szCs w:val="26"/>
          <w:lang w:val="pt-BR"/>
        </w:rPr>
      </w:pPr>
      <w:r w:rsidRPr="007F1D3F">
        <w:rPr>
          <w:rFonts w:ascii="Times New Roman" w:hAnsi="Times New Roman" w:cs="Times New Roman"/>
          <w:sz w:val="26"/>
          <w:szCs w:val="26"/>
          <w:lang w:val="pt-BR"/>
        </w:rPr>
        <w:t xml:space="preserve">- </w:t>
      </w:r>
      <w:r w:rsidR="00466C75" w:rsidRPr="007F1D3F">
        <w:rPr>
          <w:rFonts w:ascii="Times New Roman" w:hAnsi="Times New Roman" w:cs="Times New Roman"/>
          <w:sz w:val="26"/>
          <w:szCs w:val="26"/>
          <w:lang w:val="pt-BR"/>
        </w:rPr>
        <w:t>Mạng ngoại vi</w:t>
      </w:r>
    </w:p>
    <w:p w14:paraId="3D7B9B86" w14:textId="14130A74" w:rsidR="002E115E" w:rsidRPr="007F1D3F" w:rsidRDefault="003D0E05" w:rsidP="002E115E">
      <w:pPr>
        <w:pStyle w:val="bac-bullet01"/>
        <w:numPr>
          <w:ilvl w:val="0"/>
          <w:numId w:val="0"/>
        </w:numPr>
        <w:tabs>
          <w:tab w:val="left" w:pos="360"/>
        </w:tabs>
        <w:spacing w:after="120" w:line="276" w:lineRule="auto"/>
        <w:ind w:firstLine="567"/>
        <w:jc w:val="both"/>
        <w:rPr>
          <w:rFonts w:ascii="Times New Roman" w:hAnsi="Times New Roman" w:cs="Times New Roman"/>
          <w:sz w:val="26"/>
          <w:szCs w:val="26"/>
          <w:lang w:val="pt-BR"/>
        </w:rPr>
      </w:pPr>
      <w:r w:rsidRPr="007F1D3F">
        <w:rPr>
          <w:rFonts w:ascii="Times New Roman" w:hAnsi="Times New Roman" w:cs="Times New Roman"/>
          <w:sz w:val="26"/>
          <w:szCs w:val="26"/>
          <w:lang w:val="pt-BR"/>
        </w:rPr>
        <w:t xml:space="preserve">+ </w:t>
      </w:r>
      <w:r w:rsidR="002E115E" w:rsidRPr="007F1D3F">
        <w:rPr>
          <w:rFonts w:ascii="Times New Roman" w:hAnsi="Times New Roman" w:cs="Times New Roman"/>
          <w:sz w:val="26"/>
          <w:szCs w:val="26"/>
          <w:lang w:val="pt-BR"/>
        </w:rPr>
        <w:t>Hạ tầng cột treo cáp, công trình hạ tầng kỹ thuật ngầm trên địa bàn tỉnh hiện nay chủ yếu do Viễn thông Bình Định, Chi nhánh Viettel Bình Định xây dựng và quản lý.</w:t>
      </w:r>
    </w:p>
    <w:p w14:paraId="4A0A2C5C" w14:textId="34CCAB54" w:rsidR="002E115E" w:rsidRPr="007F1D3F" w:rsidRDefault="003D0E05" w:rsidP="002E115E">
      <w:pPr>
        <w:pStyle w:val="bac-bullet01"/>
        <w:numPr>
          <w:ilvl w:val="0"/>
          <w:numId w:val="0"/>
        </w:numPr>
        <w:tabs>
          <w:tab w:val="left" w:pos="360"/>
        </w:tabs>
        <w:spacing w:after="120" w:line="276" w:lineRule="auto"/>
        <w:ind w:firstLine="567"/>
        <w:jc w:val="both"/>
        <w:rPr>
          <w:rFonts w:ascii="Times New Roman" w:hAnsi="Times New Roman" w:cs="Times New Roman"/>
          <w:sz w:val="26"/>
          <w:szCs w:val="26"/>
          <w:lang w:val="pt-BR"/>
        </w:rPr>
      </w:pPr>
      <w:r w:rsidRPr="007F1D3F">
        <w:rPr>
          <w:rFonts w:ascii="Times New Roman" w:hAnsi="Times New Roman" w:cs="Times New Roman"/>
          <w:sz w:val="26"/>
          <w:szCs w:val="26"/>
          <w:lang w:val="pt-BR"/>
        </w:rPr>
        <w:t xml:space="preserve">+ </w:t>
      </w:r>
      <w:r w:rsidR="002E115E" w:rsidRPr="007F1D3F">
        <w:rPr>
          <w:rFonts w:ascii="Times New Roman" w:hAnsi="Times New Roman" w:cs="Times New Roman"/>
          <w:sz w:val="26"/>
          <w:szCs w:val="26"/>
          <w:lang w:val="pt-BR"/>
        </w:rPr>
        <w:t>Hạ tầng cột treo cáp: Có 268 tuyến cáp ngầm, với chiều dài khoảng 223,4 km; 930 tuyến cáp treo, với chiều dài khoảng 602 km.</w:t>
      </w:r>
    </w:p>
    <w:p w14:paraId="0354A69C" w14:textId="6BD967C9" w:rsidR="002E115E" w:rsidRPr="007F1D3F" w:rsidRDefault="003D0E05" w:rsidP="002E115E">
      <w:pPr>
        <w:pStyle w:val="bac-bullet01"/>
        <w:numPr>
          <w:ilvl w:val="0"/>
          <w:numId w:val="0"/>
        </w:numPr>
        <w:tabs>
          <w:tab w:val="left" w:pos="360"/>
        </w:tabs>
        <w:spacing w:after="120" w:line="276" w:lineRule="auto"/>
        <w:ind w:firstLine="567"/>
        <w:jc w:val="both"/>
        <w:rPr>
          <w:rFonts w:ascii="Times New Roman" w:hAnsi="Times New Roman" w:cs="Times New Roman"/>
          <w:sz w:val="26"/>
          <w:szCs w:val="26"/>
          <w:lang w:val="pt-BR"/>
        </w:rPr>
      </w:pPr>
      <w:r w:rsidRPr="007F1D3F">
        <w:rPr>
          <w:rFonts w:ascii="Times New Roman" w:hAnsi="Times New Roman" w:cs="Times New Roman"/>
          <w:sz w:val="26"/>
          <w:szCs w:val="26"/>
          <w:lang w:val="pt-BR"/>
        </w:rPr>
        <w:t xml:space="preserve">+ </w:t>
      </w:r>
      <w:r w:rsidR="002E115E" w:rsidRPr="007F1D3F">
        <w:rPr>
          <w:rFonts w:ascii="Times New Roman" w:hAnsi="Times New Roman" w:cs="Times New Roman"/>
          <w:sz w:val="26"/>
          <w:szCs w:val="26"/>
          <w:lang w:val="pt-BR"/>
        </w:rPr>
        <w:t xml:space="preserve">Mạng truyền dẫn cáp quang liên kết các địa điểm trên địa bàn </w:t>
      </w:r>
      <w:r w:rsidR="0099722D">
        <w:rPr>
          <w:rFonts w:ascii="Times New Roman" w:hAnsi="Times New Roman" w:cs="Times New Roman"/>
          <w:sz w:val="26"/>
          <w:szCs w:val="26"/>
          <w:lang w:val="pt-BR"/>
        </w:rPr>
        <w:t>thị xã</w:t>
      </w:r>
      <w:r w:rsidR="002E115E" w:rsidRPr="007F1D3F">
        <w:rPr>
          <w:rFonts w:ascii="Times New Roman" w:hAnsi="Times New Roman" w:cs="Times New Roman"/>
          <w:sz w:val="26"/>
          <w:szCs w:val="26"/>
          <w:lang w:val="pt-BR"/>
        </w:rPr>
        <w:t xml:space="preserve"> Hoài Nhơn gồm có 3 tuyến là Bình Dương – Hoài Nhơn, Hoài Nhơn </w:t>
      </w:r>
      <w:r w:rsidR="00DA0D25" w:rsidRPr="007F1D3F">
        <w:rPr>
          <w:rFonts w:ascii="Times New Roman" w:hAnsi="Times New Roman" w:cs="Times New Roman"/>
          <w:sz w:val="26"/>
          <w:szCs w:val="26"/>
          <w:lang w:val="pt-BR"/>
        </w:rPr>
        <w:t>–</w:t>
      </w:r>
      <w:r w:rsidR="002E115E" w:rsidRPr="007F1D3F">
        <w:rPr>
          <w:rFonts w:ascii="Times New Roman" w:hAnsi="Times New Roman" w:cs="Times New Roman"/>
          <w:sz w:val="26"/>
          <w:szCs w:val="26"/>
          <w:lang w:val="pt-BR"/>
        </w:rPr>
        <w:t xml:space="preserve"> Phù Mỹ, Tân Dân – Hoài </w:t>
      </w:r>
      <w:r w:rsidR="002E115E" w:rsidRPr="007F1D3F">
        <w:rPr>
          <w:rFonts w:ascii="Times New Roman" w:hAnsi="Times New Roman" w:cs="Times New Roman"/>
          <w:sz w:val="26"/>
          <w:szCs w:val="26"/>
          <w:lang w:val="pt-BR"/>
        </w:rPr>
        <w:lastRenderedPageBreak/>
        <w:t xml:space="preserve">Nhơn có độ dài khoảng 93km. Mạng truyền dẫn Viba gồm 8 tuyến xuất phát từ Bồng Sơn, Hoài Hương (2 tuyến) Tam Quan và Chợ Đề. Ngoài ra còn có 3 tuyến khác Hoài Châu Bắc </w:t>
      </w:r>
      <w:r w:rsidR="00DA0D25" w:rsidRPr="007F1D3F">
        <w:rPr>
          <w:rFonts w:ascii="Times New Roman" w:hAnsi="Times New Roman" w:cs="Times New Roman"/>
          <w:sz w:val="26"/>
          <w:szCs w:val="26"/>
          <w:lang w:val="pt-BR"/>
        </w:rPr>
        <w:t>–</w:t>
      </w:r>
      <w:r w:rsidR="002E115E" w:rsidRPr="007F1D3F">
        <w:rPr>
          <w:rFonts w:ascii="Times New Roman" w:hAnsi="Times New Roman" w:cs="Times New Roman"/>
          <w:sz w:val="26"/>
          <w:szCs w:val="26"/>
          <w:lang w:val="pt-BR"/>
        </w:rPr>
        <w:t xml:space="preserve"> Tam Quan, Hoài Hương – Hoài Mỹ, Hoài Mỹ - Hoài Hải.</w:t>
      </w:r>
    </w:p>
    <w:p w14:paraId="61885256" w14:textId="3CFFC59D" w:rsidR="002E115E" w:rsidRPr="007F1D3F" w:rsidRDefault="003D0E05" w:rsidP="002E115E">
      <w:pPr>
        <w:pStyle w:val="bac-bullet01"/>
        <w:numPr>
          <w:ilvl w:val="0"/>
          <w:numId w:val="0"/>
        </w:numPr>
        <w:tabs>
          <w:tab w:val="left" w:pos="360"/>
        </w:tabs>
        <w:spacing w:after="120" w:line="276" w:lineRule="auto"/>
        <w:ind w:firstLine="567"/>
        <w:jc w:val="both"/>
        <w:rPr>
          <w:rFonts w:ascii="Times New Roman" w:hAnsi="Times New Roman" w:cs="Times New Roman"/>
          <w:sz w:val="26"/>
          <w:szCs w:val="26"/>
          <w:lang w:val="pt-BR"/>
        </w:rPr>
      </w:pPr>
      <w:r w:rsidRPr="007F1D3F">
        <w:rPr>
          <w:rFonts w:ascii="Times New Roman" w:hAnsi="Times New Roman" w:cs="Times New Roman"/>
          <w:sz w:val="26"/>
          <w:szCs w:val="26"/>
          <w:lang w:val="pt-BR"/>
        </w:rPr>
        <w:t xml:space="preserve">- </w:t>
      </w:r>
      <w:r w:rsidR="002E115E" w:rsidRPr="007F1D3F">
        <w:rPr>
          <w:rFonts w:ascii="Times New Roman" w:hAnsi="Times New Roman" w:cs="Times New Roman"/>
          <w:sz w:val="26"/>
          <w:szCs w:val="26"/>
          <w:lang w:val="pt-BR"/>
        </w:rPr>
        <w:t>Bưu chính</w:t>
      </w:r>
    </w:p>
    <w:p w14:paraId="45CB98C4" w14:textId="5C88F053" w:rsidR="002E115E" w:rsidRPr="007F1D3F" w:rsidRDefault="003D0E05" w:rsidP="002E115E">
      <w:pPr>
        <w:pStyle w:val="bac-bullet01"/>
        <w:numPr>
          <w:ilvl w:val="0"/>
          <w:numId w:val="0"/>
        </w:numPr>
        <w:tabs>
          <w:tab w:val="left" w:pos="360"/>
        </w:tabs>
        <w:spacing w:after="120" w:line="276" w:lineRule="auto"/>
        <w:ind w:firstLine="567"/>
        <w:jc w:val="both"/>
        <w:rPr>
          <w:rFonts w:ascii="Times New Roman" w:hAnsi="Times New Roman" w:cs="Times New Roman"/>
          <w:sz w:val="26"/>
          <w:szCs w:val="26"/>
          <w:lang w:val="pt-BR"/>
        </w:rPr>
      </w:pPr>
      <w:r w:rsidRPr="007F1D3F">
        <w:rPr>
          <w:rFonts w:ascii="Times New Roman" w:hAnsi="Times New Roman" w:cs="Times New Roman"/>
          <w:sz w:val="26"/>
          <w:szCs w:val="26"/>
          <w:lang w:val="pt-BR"/>
        </w:rPr>
        <w:t xml:space="preserve">+ </w:t>
      </w:r>
      <w:r w:rsidR="002E115E" w:rsidRPr="007F1D3F">
        <w:rPr>
          <w:rFonts w:ascii="Times New Roman" w:hAnsi="Times New Roman" w:cs="Times New Roman"/>
          <w:sz w:val="26"/>
          <w:szCs w:val="26"/>
          <w:lang w:val="pt-BR"/>
        </w:rPr>
        <w:t xml:space="preserve">Hạ tầng mạng bưu chính đã phát triển rộng khắp đảm bảo 100% xã, phường có điểm phục vụ bưu chính; Trung tâm bưu chính </w:t>
      </w:r>
      <w:r w:rsidR="00FE5D0B" w:rsidRPr="007F1D3F">
        <w:rPr>
          <w:rFonts w:ascii="Times New Roman" w:hAnsi="Times New Roman" w:cs="Times New Roman"/>
          <w:sz w:val="26"/>
          <w:szCs w:val="26"/>
          <w:lang w:val="pt-BR"/>
        </w:rPr>
        <w:t xml:space="preserve">thị xã </w:t>
      </w:r>
      <w:r w:rsidR="002E115E" w:rsidRPr="007F1D3F">
        <w:rPr>
          <w:rFonts w:ascii="Times New Roman" w:hAnsi="Times New Roman" w:cs="Times New Roman"/>
          <w:sz w:val="26"/>
          <w:szCs w:val="26"/>
          <w:lang w:val="pt-BR"/>
        </w:rPr>
        <w:t xml:space="preserve">tại khu vực trung tâm </w:t>
      </w:r>
      <w:r w:rsidR="00FE5D0B" w:rsidRPr="007F1D3F">
        <w:rPr>
          <w:rFonts w:ascii="Times New Roman" w:hAnsi="Times New Roman" w:cs="Times New Roman"/>
          <w:sz w:val="26"/>
          <w:szCs w:val="26"/>
          <w:lang w:val="pt-BR"/>
        </w:rPr>
        <w:t xml:space="preserve">phường </w:t>
      </w:r>
      <w:r w:rsidR="002E115E" w:rsidRPr="007F1D3F">
        <w:rPr>
          <w:rFonts w:ascii="Times New Roman" w:hAnsi="Times New Roman" w:cs="Times New Roman"/>
          <w:sz w:val="26"/>
          <w:szCs w:val="26"/>
          <w:lang w:val="pt-BR"/>
        </w:rPr>
        <w:t>Bồng Sơn đảm bảo phục vụ nhu cầu bưu chính của Đảng, Nhà nước, các tổ chức, cá nhân trên địa bàn toàn thị xã.</w:t>
      </w:r>
    </w:p>
    <w:p w14:paraId="2EB07AC9" w14:textId="1A953494" w:rsidR="002E115E" w:rsidRPr="007F1D3F" w:rsidRDefault="003D0E05" w:rsidP="002E115E">
      <w:pPr>
        <w:pStyle w:val="bac-bullet01"/>
        <w:numPr>
          <w:ilvl w:val="0"/>
          <w:numId w:val="0"/>
        </w:numPr>
        <w:tabs>
          <w:tab w:val="left" w:pos="360"/>
        </w:tabs>
        <w:spacing w:after="120" w:line="276" w:lineRule="auto"/>
        <w:ind w:firstLine="567"/>
        <w:jc w:val="both"/>
      </w:pPr>
      <w:r w:rsidRPr="007F1D3F">
        <w:rPr>
          <w:rFonts w:ascii="Times New Roman" w:hAnsi="Times New Roman" w:cs="Times New Roman"/>
          <w:sz w:val="26"/>
          <w:szCs w:val="26"/>
          <w:lang w:val="pt-BR"/>
        </w:rPr>
        <w:t xml:space="preserve">+ </w:t>
      </w:r>
      <w:r w:rsidR="002E115E" w:rsidRPr="007F1D3F">
        <w:rPr>
          <w:rFonts w:ascii="Times New Roman" w:hAnsi="Times New Roman" w:cs="Times New Roman"/>
          <w:sz w:val="26"/>
          <w:szCs w:val="26"/>
          <w:lang w:val="pt-BR"/>
        </w:rPr>
        <w:t>Đến hết năm 2020, trên địa bàn có 14 doanh nghiệp hoạt động trong lĩnh vực bưu chính, chuyển phát, với các điểm phục vụ (bán kính bình quân 2,9 km/1 điểm phục vụ (đạt mức bình quân cả nước 2,9 km/1 điểm phục vụ); số dân được phục vụ là 6.583 người/1 điểm phục vụ (mức bình quân của cả nước, 7.105 người/điểm phục vụ). Tỷ lệ điểm phục vụ bưu chính triển khai tiếp nhận và trả kết quả hồ sơ giải quyết thủ tục hành chính đạt 80%. Tỷ lệ xã</w:t>
      </w:r>
      <w:r w:rsidR="00FE5D0B" w:rsidRPr="007F1D3F">
        <w:rPr>
          <w:rFonts w:ascii="Times New Roman" w:hAnsi="Times New Roman" w:cs="Times New Roman"/>
          <w:sz w:val="26"/>
          <w:szCs w:val="26"/>
          <w:lang w:val="pt-BR"/>
        </w:rPr>
        <w:t>, phường</w:t>
      </w:r>
      <w:r w:rsidR="002E115E" w:rsidRPr="007F1D3F">
        <w:rPr>
          <w:rFonts w:ascii="Times New Roman" w:hAnsi="Times New Roman" w:cs="Times New Roman"/>
          <w:sz w:val="26"/>
          <w:szCs w:val="26"/>
          <w:lang w:val="pt-BR"/>
        </w:rPr>
        <w:t xml:space="preserve"> có điểm phục vụ bưu chính có người phục vụ đạt 100%. Tỷ lệ điểm phục vụ bưu chính có kết nối Internet đạt </w:t>
      </w:r>
      <w:r w:rsidR="00FE5D0B" w:rsidRPr="007F1D3F">
        <w:rPr>
          <w:rFonts w:ascii="Times New Roman" w:hAnsi="Times New Roman" w:cs="Times New Roman"/>
          <w:sz w:val="26"/>
          <w:szCs w:val="26"/>
          <w:lang w:val="pt-BR"/>
        </w:rPr>
        <w:t>100%</w:t>
      </w:r>
      <w:r w:rsidR="002E115E" w:rsidRPr="007F1D3F">
        <w:rPr>
          <w:rFonts w:ascii="Times New Roman" w:hAnsi="Times New Roman" w:cs="Times New Roman"/>
          <w:sz w:val="26"/>
          <w:szCs w:val="26"/>
          <w:lang w:val="pt-BR"/>
        </w:rPr>
        <w:t>.</w:t>
      </w:r>
    </w:p>
    <w:p w14:paraId="31FF0B37" w14:textId="60B6403E" w:rsidR="00A1500C" w:rsidRPr="007F1D3F" w:rsidRDefault="00A1500C" w:rsidP="00057FB5">
      <w:pPr>
        <w:pStyle w:val="paragraph"/>
        <w:spacing w:before="0" w:beforeAutospacing="0" w:after="120" w:afterAutospacing="0"/>
        <w:ind w:right="90" w:firstLine="567"/>
        <w:jc w:val="both"/>
        <w:textAlignment w:val="baseline"/>
        <w:rPr>
          <w:rStyle w:val="normaltextrun"/>
          <w:i/>
          <w:iCs/>
          <w:sz w:val="26"/>
          <w:szCs w:val="26"/>
        </w:rPr>
      </w:pPr>
      <w:proofErr w:type="spellStart"/>
      <w:r w:rsidRPr="007F1D3F">
        <w:rPr>
          <w:rStyle w:val="normaltextrun"/>
          <w:i/>
          <w:iCs/>
          <w:sz w:val="26"/>
          <w:szCs w:val="26"/>
        </w:rPr>
        <w:t>Hiện</w:t>
      </w:r>
      <w:proofErr w:type="spellEnd"/>
      <w:r w:rsidRPr="007F1D3F">
        <w:rPr>
          <w:rStyle w:val="normaltextrun"/>
          <w:i/>
          <w:iCs/>
          <w:sz w:val="26"/>
          <w:szCs w:val="26"/>
        </w:rPr>
        <w:t xml:space="preserve"> </w:t>
      </w:r>
      <w:proofErr w:type="spellStart"/>
      <w:r w:rsidRPr="007F1D3F">
        <w:rPr>
          <w:rStyle w:val="normaltextrun"/>
          <w:i/>
          <w:iCs/>
          <w:sz w:val="26"/>
          <w:szCs w:val="26"/>
        </w:rPr>
        <w:t>trạng</w:t>
      </w:r>
      <w:proofErr w:type="spellEnd"/>
      <w:r w:rsidRPr="007F1D3F">
        <w:rPr>
          <w:rStyle w:val="normaltextrun"/>
          <w:i/>
          <w:iCs/>
          <w:sz w:val="26"/>
          <w:szCs w:val="26"/>
        </w:rPr>
        <w:t xml:space="preserve"> </w:t>
      </w:r>
      <w:proofErr w:type="spellStart"/>
      <w:r w:rsidRPr="007F1D3F">
        <w:rPr>
          <w:rStyle w:val="normaltextrun"/>
          <w:i/>
          <w:iCs/>
          <w:sz w:val="26"/>
          <w:szCs w:val="26"/>
        </w:rPr>
        <w:t>thoát</w:t>
      </w:r>
      <w:proofErr w:type="spellEnd"/>
      <w:r w:rsidRPr="007F1D3F">
        <w:rPr>
          <w:rStyle w:val="normaltextrun"/>
          <w:i/>
          <w:iCs/>
          <w:sz w:val="26"/>
          <w:szCs w:val="26"/>
        </w:rPr>
        <w:t xml:space="preserve"> </w:t>
      </w:r>
      <w:proofErr w:type="spellStart"/>
      <w:r w:rsidRPr="007F1D3F">
        <w:rPr>
          <w:rStyle w:val="normaltextrun"/>
          <w:i/>
          <w:iCs/>
          <w:sz w:val="26"/>
          <w:szCs w:val="26"/>
        </w:rPr>
        <w:t>nước</w:t>
      </w:r>
      <w:proofErr w:type="spellEnd"/>
      <w:r w:rsidRPr="007F1D3F">
        <w:rPr>
          <w:rStyle w:val="normaltextrun"/>
          <w:i/>
          <w:iCs/>
          <w:sz w:val="26"/>
          <w:szCs w:val="26"/>
        </w:rPr>
        <w:t xml:space="preserve"> </w:t>
      </w:r>
    </w:p>
    <w:p w14:paraId="63F9A072" w14:textId="71A83229" w:rsidR="008250FA" w:rsidRPr="007F1D3F" w:rsidRDefault="008250FA" w:rsidP="008250FA">
      <w:pPr>
        <w:pStyle w:val="bac-bullet01"/>
        <w:numPr>
          <w:ilvl w:val="0"/>
          <w:numId w:val="0"/>
        </w:numPr>
        <w:tabs>
          <w:tab w:val="left" w:pos="360"/>
        </w:tabs>
        <w:spacing w:after="120" w:line="276" w:lineRule="auto"/>
        <w:ind w:firstLine="567"/>
        <w:jc w:val="both"/>
        <w:rPr>
          <w:rFonts w:ascii="Times New Roman" w:hAnsi="Times New Roman" w:cs="Times New Roman"/>
          <w:sz w:val="26"/>
          <w:szCs w:val="26"/>
          <w:lang w:val="pt-BR"/>
        </w:rPr>
      </w:pPr>
      <w:r w:rsidRPr="007F1D3F">
        <w:rPr>
          <w:rFonts w:ascii="Times New Roman" w:hAnsi="Times New Roman" w:cs="Times New Roman"/>
          <w:sz w:val="26"/>
          <w:szCs w:val="26"/>
          <w:lang w:val="pt-BR"/>
        </w:rPr>
        <w:t>(1) Thoát nước mưa:</w:t>
      </w:r>
    </w:p>
    <w:p w14:paraId="7A8D2282" w14:textId="00B8398D" w:rsidR="008250FA" w:rsidRPr="007F1D3F" w:rsidRDefault="008250FA" w:rsidP="008250FA">
      <w:pPr>
        <w:pStyle w:val="bac-bullet01"/>
        <w:numPr>
          <w:ilvl w:val="0"/>
          <w:numId w:val="0"/>
        </w:numPr>
        <w:tabs>
          <w:tab w:val="left" w:pos="360"/>
        </w:tabs>
        <w:spacing w:after="120" w:line="276" w:lineRule="auto"/>
        <w:ind w:firstLine="567"/>
        <w:jc w:val="both"/>
        <w:rPr>
          <w:rFonts w:ascii="Times New Roman" w:hAnsi="Times New Roman" w:cs="Times New Roman"/>
          <w:sz w:val="26"/>
          <w:szCs w:val="26"/>
          <w:lang w:val="pt-BR"/>
        </w:rPr>
      </w:pPr>
      <w:r w:rsidRPr="007F1D3F">
        <w:rPr>
          <w:rFonts w:ascii="Times New Roman" w:hAnsi="Times New Roman" w:cs="Times New Roman"/>
          <w:sz w:val="26"/>
          <w:szCs w:val="26"/>
          <w:lang w:val="pt-BR"/>
        </w:rPr>
        <w:t xml:space="preserve">- Toàn thị xã hiện có L=22,15 km hệ thống thoát nước kích thước D800 mm đến D1.200 mm tuy nhiên chỉ tập trung chủ yếu ở </w:t>
      </w:r>
      <w:r w:rsidR="00FE5D0B" w:rsidRPr="007F1D3F">
        <w:rPr>
          <w:rFonts w:ascii="Times New Roman" w:hAnsi="Times New Roman" w:cs="Times New Roman"/>
          <w:sz w:val="26"/>
          <w:szCs w:val="26"/>
          <w:lang w:val="pt-BR"/>
        </w:rPr>
        <w:t>các phường trung tâm Bồng Sơn, Tam Quan, Hoài Thanh Tây, Hoài Hương</w:t>
      </w:r>
      <w:r w:rsidRPr="007F1D3F">
        <w:rPr>
          <w:rFonts w:ascii="Times New Roman" w:hAnsi="Times New Roman" w:cs="Times New Roman"/>
          <w:sz w:val="26"/>
          <w:szCs w:val="26"/>
          <w:lang w:val="pt-BR"/>
        </w:rPr>
        <w:t>.</w:t>
      </w:r>
    </w:p>
    <w:p w14:paraId="1371C10D" w14:textId="6A3DD4E2" w:rsidR="008250FA" w:rsidRPr="007F1D3F" w:rsidRDefault="008250FA" w:rsidP="008250FA">
      <w:pPr>
        <w:pStyle w:val="bac-bullet01"/>
        <w:numPr>
          <w:ilvl w:val="0"/>
          <w:numId w:val="0"/>
        </w:numPr>
        <w:tabs>
          <w:tab w:val="left" w:pos="360"/>
        </w:tabs>
        <w:spacing w:after="120" w:line="276" w:lineRule="auto"/>
        <w:ind w:firstLine="567"/>
        <w:jc w:val="both"/>
        <w:rPr>
          <w:rFonts w:ascii="Times New Roman" w:hAnsi="Times New Roman" w:cs="Times New Roman"/>
          <w:sz w:val="26"/>
          <w:szCs w:val="26"/>
          <w:lang w:val="pt-BR"/>
        </w:rPr>
      </w:pPr>
      <w:r w:rsidRPr="007F1D3F">
        <w:rPr>
          <w:rFonts w:ascii="Times New Roman" w:hAnsi="Times New Roman" w:cs="Times New Roman"/>
          <w:sz w:val="26"/>
          <w:szCs w:val="26"/>
          <w:lang w:val="pt-BR"/>
        </w:rPr>
        <w:t xml:space="preserve">- Hướng thoát chính toàn </w:t>
      </w:r>
      <w:r w:rsidR="00FB0A9B" w:rsidRPr="007F1D3F">
        <w:rPr>
          <w:rFonts w:ascii="Times New Roman" w:hAnsi="Times New Roman" w:cs="Times New Roman"/>
          <w:sz w:val="26"/>
          <w:szCs w:val="26"/>
          <w:lang w:val="pt-BR"/>
        </w:rPr>
        <w:t>thị xã</w:t>
      </w:r>
      <w:r w:rsidRPr="007F1D3F">
        <w:rPr>
          <w:rFonts w:ascii="Times New Roman" w:hAnsi="Times New Roman" w:cs="Times New Roman"/>
          <w:sz w:val="26"/>
          <w:szCs w:val="26"/>
          <w:lang w:val="pt-BR"/>
        </w:rPr>
        <w:t xml:space="preserve"> hiện nay là ra sông Lại Giang, sông Tam Quan, sông Xưởng, sông Kho Dầu và hệ thống suối nội đồng trong</w:t>
      </w:r>
      <w:r w:rsidR="00FB0A9B" w:rsidRPr="007F1D3F">
        <w:rPr>
          <w:rFonts w:ascii="Times New Roman" w:hAnsi="Times New Roman" w:cs="Times New Roman"/>
          <w:sz w:val="26"/>
          <w:szCs w:val="26"/>
          <w:lang w:val="pt-BR"/>
        </w:rPr>
        <w:t xml:space="preserve"> thị xã</w:t>
      </w:r>
      <w:r w:rsidRPr="007F1D3F">
        <w:rPr>
          <w:rFonts w:ascii="Times New Roman" w:hAnsi="Times New Roman" w:cs="Times New Roman"/>
          <w:sz w:val="26"/>
          <w:szCs w:val="26"/>
          <w:lang w:val="pt-BR"/>
        </w:rPr>
        <w:t>.</w:t>
      </w:r>
    </w:p>
    <w:p w14:paraId="0E07D1E3" w14:textId="0B570003" w:rsidR="008250FA" w:rsidRPr="007F1D3F" w:rsidRDefault="008250FA" w:rsidP="008250FA">
      <w:pPr>
        <w:pStyle w:val="bac-bullet01"/>
        <w:numPr>
          <w:ilvl w:val="0"/>
          <w:numId w:val="0"/>
        </w:numPr>
        <w:tabs>
          <w:tab w:val="left" w:pos="360"/>
        </w:tabs>
        <w:spacing w:after="120" w:line="276" w:lineRule="auto"/>
        <w:ind w:firstLine="567"/>
        <w:jc w:val="both"/>
        <w:rPr>
          <w:rFonts w:ascii="Times New Roman" w:hAnsi="Times New Roman" w:cs="Times New Roman"/>
          <w:sz w:val="26"/>
          <w:szCs w:val="26"/>
          <w:lang w:val="pt-BR"/>
        </w:rPr>
      </w:pPr>
      <w:r w:rsidRPr="007F1D3F">
        <w:rPr>
          <w:rFonts w:ascii="Times New Roman" w:hAnsi="Times New Roman" w:cs="Times New Roman"/>
          <w:sz w:val="26"/>
          <w:szCs w:val="26"/>
          <w:lang w:val="pt-BR"/>
        </w:rPr>
        <w:t>- Tình hình ngập úng:</w:t>
      </w:r>
    </w:p>
    <w:p w14:paraId="5D0BB3DA" w14:textId="6430C7CD" w:rsidR="008250FA" w:rsidRPr="007F1D3F" w:rsidRDefault="008250FA" w:rsidP="008250FA">
      <w:pPr>
        <w:pStyle w:val="bac-bullet01"/>
        <w:numPr>
          <w:ilvl w:val="0"/>
          <w:numId w:val="0"/>
        </w:numPr>
        <w:tabs>
          <w:tab w:val="left" w:pos="360"/>
        </w:tabs>
        <w:spacing w:after="120" w:line="276" w:lineRule="auto"/>
        <w:ind w:firstLine="567"/>
        <w:jc w:val="both"/>
        <w:rPr>
          <w:rFonts w:ascii="Times New Roman" w:hAnsi="Times New Roman" w:cs="Times New Roman"/>
          <w:sz w:val="26"/>
          <w:szCs w:val="26"/>
          <w:lang w:val="pt-BR"/>
        </w:rPr>
      </w:pPr>
      <w:r w:rsidRPr="007F1D3F">
        <w:rPr>
          <w:rFonts w:ascii="Times New Roman" w:hAnsi="Times New Roman" w:cs="Times New Roman"/>
          <w:sz w:val="26"/>
          <w:szCs w:val="26"/>
          <w:lang w:val="pt-BR"/>
        </w:rPr>
        <w:t>+ Khu vực Bồng Sơn hiện có 02 điểm thường x</w:t>
      </w:r>
      <w:r w:rsidR="00FB0A9B" w:rsidRPr="007F1D3F">
        <w:rPr>
          <w:rFonts w:ascii="Times New Roman" w:hAnsi="Times New Roman" w:cs="Times New Roman"/>
          <w:sz w:val="26"/>
          <w:szCs w:val="26"/>
          <w:lang w:val="pt-BR"/>
        </w:rPr>
        <w:t xml:space="preserve">ảy </w:t>
      </w:r>
      <w:r w:rsidRPr="007F1D3F">
        <w:rPr>
          <w:rFonts w:ascii="Times New Roman" w:hAnsi="Times New Roman" w:cs="Times New Roman"/>
          <w:sz w:val="26"/>
          <w:szCs w:val="26"/>
          <w:lang w:val="pt-BR"/>
        </w:rPr>
        <w:t>ra ngập úng cục bộ là ngã tư đường Trần Hưng Đạo và đường Trần Phú giao với đường Quang Trung (đoạn gần bến xe).</w:t>
      </w:r>
    </w:p>
    <w:p w14:paraId="24FF897D" w14:textId="1A9617CB" w:rsidR="008250FA" w:rsidRPr="007F1D3F" w:rsidRDefault="008250FA" w:rsidP="008250FA">
      <w:pPr>
        <w:pStyle w:val="bac-bullet01"/>
        <w:numPr>
          <w:ilvl w:val="0"/>
          <w:numId w:val="0"/>
        </w:numPr>
        <w:tabs>
          <w:tab w:val="left" w:pos="360"/>
        </w:tabs>
        <w:spacing w:after="120" w:line="276" w:lineRule="auto"/>
        <w:ind w:firstLine="567"/>
        <w:jc w:val="both"/>
        <w:rPr>
          <w:rFonts w:ascii="Times New Roman" w:hAnsi="Times New Roman" w:cs="Times New Roman"/>
          <w:sz w:val="26"/>
          <w:szCs w:val="26"/>
          <w:lang w:val="pt-BR"/>
        </w:rPr>
      </w:pPr>
      <w:r w:rsidRPr="007F1D3F">
        <w:rPr>
          <w:rFonts w:ascii="Times New Roman" w:hAnsi="Times New Roman" w:cs="Times New Roman"/>
          <w:sz w:val="26"/>
          <w:szCs w:val="26"/>
          <w:lang w:val="pt-BR"/>
        </w:rPr>
        <w:t>+ Khu vực Tam Quan có 02 vị trí ngập úng là đoạn đường QL.1</w:t>
      </w:r>
      <w:r w:rsidR="00FB0A9B" w:rsidRPr="007F1D3F">
        <w:rPr>
          <w:rFonts w:ascii="Times New Roman" w:hAnsi="Times New Roman" w:cs="Times New Roman"/>
          <w:sz w:val="26"/>
          <w:szCs w:val="26"/>
          <w:lang w:val="pt-BR"/>
        </w:rPr>
        <w:t>A</w:t>
      </w:r>
      <w:r w:rsidRPr="007F1D3F">
        <w:rPr>
          <w:rFonts w:ascii="Times New Roman" w:hAnsi="Times New Roman" w:cs="Times New Roman"/>
          <w:sz w:val="26"/>
          <w:szCs w:val="26"/>
          <w:lang w:val="pt-BR"/>
        </w:rPr>
        <w:t xml:space="preserve"> và điểm trước chợ Tam Quan.</w:t>
      </w:r>
    </w:p>
    <w:p w14:paraId="7A4A4B56" w14:textId="0B1B8BAF" w:rsidR="008250FA" w:rsidRPr="007F1D3F" w:rsidRDefault="008250FA" w:rsidP="008250FA">
      <w:pPr>
        <w:pStyle w:val="bac-bullet01"/>
        <w:numPr>
          <w:ilvl w:val="0"/>
          <w:numId w:val="0"/>
        </w:numPr>
        <w:tabs>
          <w:tab w:val="left" w:pos="360"/>
        </w:tabs>
        <w:spacing w:after="120" w:line="276" w:lineRule="auto"/>
        <w:ind w:firstLine="567"/>
        <w:jc w:val="both"/>
        <w:rPr>
          <w:rFonts w:ascii="Times New Roman" w:hAnsi="Times New Roman" w:cs="Times New Roman"/>
          <w:sz w:val="26"/>
          <w:szCs w:val="26"/>
          <w:lang w:val="pt-BR"/>
        </w:rPr>
      </w:pPr>
      <w:r w:rsidRPr="007F1D3F">
        <w:rPr>
          <w:rFonts w:ascii="Times New Roman" w:hAnsi="Times New Roman" w:cs="Times New Roman"/>
          <w:sz w:val="26"/>
          <w:szCs w:val="26"/>
          <w:lang w:val="pt-BR"/>
        </w:rPr>
        <w:t>(2) Thoát nước thải:</w:t>
      </w:r>
      <w:r w:rsidR="00FB0A9B" w:rsidRPr="007F1D3F">
        <w:rPr>
          <w:rFonts w:ascii="Times New Roman" w:hAnsi="Times New Roman" w:cs="Times New Roman"/>
          <w:sz w:val="26"/>
          <w:szCs w:val="26"/>
          <w:lang w:val="pt-BR"/>
        </w:rPr>
        <w:t xml:space="preserve"> </w:t>
      </w:r>
    </w:p>
    <w:p w14:paraId="0F3914A9" w14:textId="7AA24537" w:rsidR="008250FA" w:rsidRPr="007F1D3F" w:rsidRDefault="008250FA" w:rsidP="008250FA">
      <w:pPr>
        <w:pStyle w:val="bac-bullet01"/>
        <w:numPr>
          <w:ilvl w:val="0"/>
          <w:numId w:val="0"/>
        </w:numPr>
        <w:tabs>
          <w:tab w:val="left" w:pos="360"/>
        </w:tabs>
        <w:spacing w:after="120" w:line="276" w:lineRule="auto"/>
        <w:ind w:firstLine="567"/>
        <w:jc w:val="both"/>
        <w:rPr>
          <w:rFonts w:ascii="Times New Roman" w:hAnsi="Times New Roman" w:cs="Times New Roman"/>
          <w:sz w:val="26"/>
          <w:szCs w:val="26"/>
          <w:lang w:val="pt-BR"/>
        </w:rPr>
      </w:pPr>
      <w:r w:rsidRPr="007F1D3F">
        <w:rPr>
          <w:rFonts w:ascii="Times New Roman" w:hAnsi="Times New Roman" w:cs="Times New Roman"/>
          <w:sz w:val="26"/>
          <w:szCs w:val="26"/>
          <w:lang w:val="pt-BR"/>
        </w:rPr>
        <w:t>- Thị xã Hoài Nhơn chưa có hệ thống nước thải riêng. Toàn bộ nước thải đều được thu gom cùng với nước mưa thoát theo hệ thống cống chung rồi xả ra khu vực đất trũng và các sông, hồ</w:t>
      </w:r>
      <w:r w:rsidR="00AB4586" w:rsidRPr="007F1D3F">
        <w:rPr>
          <w:rFonts w:ascii="Times New Roman" w:hAnsi="Times New Roman" w:cs="Times New Roman"/>
          <w:sz w:val="26"/>
          <w:szCs w:val="26"/>
          <w:lang w:val="pt-BR"/>
        </w:rPr>
        <w:t>.</w:t>
      </w:r>
    </w:p>
    <w:p w14:paraId="1BDA58F6" w14:textId="26036C7B" w:rsidR="008250FA" w:rsidRPr="007F1D3F" w:rsidRDefault="008250FA" w:rsidP="008250FA">
      <w:pPr>
        <w:pStyle w:val="bac-bullet01"/>
        <w:numPr>
          <w:ilvl w:val="0"/>
          <w:numId w:val="0"/>
        </w:numPr>
        <w:tabs>
          <w:tab w:val="left" w:pos="360"/>
        </w:tabs>
        <w:spacing w:after="120" w:line="276" w:lineRule="auto"/>
        <w:ind w:firstLine="567"/>
        <w:jc w:val="both"/>
        <w:rPr>
          <w:rFonts w:ascii="Times New Roman" w:hAnsi="Times New Roman" w:cs="Times New Roman"/>
          <w:sz w:val="26"/>
          <w:szCs w:val="26"/>
          <w:lang w:val="pt-BR"/>
        </w:rPr>
      </w:pPr>
      <w:r w:rsidRPr="007F1D3F">
        <w:rPr>
          <w:rFonts w:ascii="Times New Roman" w:hAnsi="Times New Roman" w:cs="Times New Roman"/>
          <w:sz w:val="26"/>
          <w:szCs w:val="26"/>
          <w:lang w:val="pt-BR"/>
        </w:rPr>
        <w:t xml:space="preserve">- Hiện tại thị xã Hoài Nhơn chưa có công trình xử lý nước thải sinh hoạt, chỉ có các bể tự hoại trong các khu dân cư các công trình công cộng được xử lý sơ bộ, nhưng </w:t>
      </w:r>
      <w:r w:rsidRPr="007F1D3F">
        <w:rPr>
          <w:rFonts w:ascii="Times New Roman" w:hAnsi="Times New Roman" w:cs="Times New Roman"/>
          <w:sz w:val="26"/>
          <w:szCs w:val="26"/>
          <w:lang w:val="pt-BR"/>
        </w:rPr>
        <w:lastRenderedPageBreak/>
        <w:t>không được quản lý, kiểm tra nên các bể tự hoại đều xử lý không tốt, chất lượng nước thải sau xử lý tự hoại đều không đạt tiêu chuẩn vệ sinh.</w:t>
      </w:r>
    </w:p>
    <w:p w14:paraId="2293865F" w14:textId="42247177" w:rsidR="008250FA" w:rsidRPr="007F1D3F" w:rsidRDefault="008250FA" w:rsidP="008250FA">
      <w:pPr>
        <w:pStyle w:val="bac-bullet01"/>
        <w:numPr>
          <w:ilvl w:val="0"/>
          <w:numId w:val="0"/>
        </w:numPr>
        <w:tabs>
          <w:tab w:val="left" w:pos="360"/>
        </w:tabs>
        <w:spacing w:after="120" w:line="276" w:lineRule="auto"/>
        <w:ind w:firstLine="567"/>
        <w:jc w:val="both"/>
        <w:rPr>
          <w:rFonts w:ascii="Times New Roman" w:hAnsi="Times New Roman" w:cs="Times New Roman"/>
          <w:sz w:val="26"/>
          <w:szCs w:val="26"/>
          <w:lang w:val="pt-BR"/>
        </w:rPr>
      </w:pPr>
      <w:r w:rsidRPr="007F1D3F">
        <w:rPr>
          <w:rFonts w:ascii="Times New Roman" w:hAnsi="Times New Roman" w:cs="Times New Roman"/>
          <w:sz w:val="26"/>
          <w:szCs w:val="26"/>
          <w:lang w:val="pt-BR"/>
        </w:rPr>
        <w:t xml:space="preserve">- Nước thải bệnh viện: Trên địa bàn thị xã Hoài Nhơn có bệnh viện đa khoa khu vực đặt tại </w:t>
      </w:r>
      <w:r w:rsidR="000069D7" w:rsidRPr="007F1D3F">
        <w:rPr>
          <w:rFonts w:ascii="Times New Roman" w:hAnsi="Times New Roman" w:cs="Times New Roman"/>
          <w:sz w:val="26"/>
          <w:szCs w:val="26"/>
          <w:lang w:val="pt-BR"/>
        </w:rPr>
        <w:t>phường</w:t>
      </w:r>
      <w:r w:rsidRPr="007F1D3F">
        <w:rPr>
          <w:rFonts w:ascii="Times New Roman" w:hAnsi="Times New Roman" w:cs="Times New Roman"/>
          <w:sz w:val="26"/>
          <w:szCs w:val="26"/>
          <w:lang w:val="pt-BR"/>
        </w:rPr>
        <w:t xml:space="preserve"> Bồng Sơn</w:t>
      </w:r>
      <w:r w:rsidR="003547DB" w:rsidRPr="007F1D3F">
        <w:rPr>
          <w:rFonts w:ascii="Times New Roman" w:hAnsi="Times New Roman" w:cs="Times New Roman"/>
          <w:sz w:val="26"/>
          <w:szCs w:val="26"/>
          <w:lang w:val="pt-BR"/>
        </w:rPr>
        <w:t xml:space="preserve">, </w:t>
      </w:r>
      <w:r w:rsidRPr="007F1D3F">
        <w:rPr>
          <w:rFonts w:ascii="Times New Roman" w:hAnsi="Times New Roman" w:cs="Times New Roman"/>
          <w:sz w:val="26"/>
          <w:szCs w:val="26"/>
          <w:lang w:val="pt-BR"/>
        </w:rPr>
        <w:t xml:space="preserve">Trung tâm y tế </w:t>
      </w:r>
      <w:r w:rsidR="000069D7" w:rsidRPr="007F1D3F">
        <w:rPr>
          <w:rFonts w:ascii="Times New Roman" w:hAnsi="Times New Roman" w:cs="Times New Roman"/>
          <w:sz w:val="26"/>
          <w:szCs w:val="26"/>
          <w:lang w:val="pt-BR"/>
        </w:rPr>
        <w:t>thị xã</w:t>
      </w:r>
      <w:r w:rsidRPr="007F1D3F">
        <w:rPr>
          <w:rFonts w:ascii="Times New Roman" w:hAnsi="Times New Roman" w:cs="Times New Roman"/>
          <w:sz w:val="26"/>
          <w:szCs w:val="26"/>
          <w:lang w:val="pt-BR"/>
        </w:rPr>
        <w:t xml:space="preserve"> đặt tại Tam Quan và phòng khám đa khoa khu vực tại Hoài Hương. Nước thải của bệnh viện đã được xử lý tại trạm xử lý nước thải của bệnh viện</w:t>
      </w:r>
      <w:r w:rsidR="000069D7" w:rsidRPr="007F1D3F">
        <w:rPr>
          <w:rFonts w:ascii="Times New Roman" w:hAnsi="Times New Roman" w:cs="Times New Roman"/>
          <w:sz w:val="26"/>
          <w:szCs w:val="26"/>
          <w:lang w:val="pt-BR"/>
        </w:rPr>
        <w:t>.</w:t>
      </w:r>
    </w:p>
    <w:p w14:paraId="63B30DDF" w14:textId="67C83A29" w:rsidR="007D1871" w:rsidRPr="007F1D3F" w:rsidRDefault="007D1871" w:rsidP="002243C0">
      <w:pPr>
        <w:pStyle w:val="paragraph"/>
        <w:spacing w:before="0" w:beforeAutospacing="0" w:after="120" w:afterAutospacing="0"/>
        <w:ind w:right="90" w:firstLine="567"/>
        <w:jc w:val="both"/>
        <w:textAlignment w:val="baseline"/>
        <w:rPr>
          <w:rStyle w:val="normaltextrun"/>
          <w:i/>
          <w:sz w:val="26"/>
          <w:szCs w:val="26"/>
        </w:rPr>
      </w:pPr>
      <w:proofErr w:type="spellStart"/>
      <w:r w:rsidRPr="007F1D3F">
        <w:rPr>
          <w:rStyle w:val="normaltextrun"/>
          <w:i/>
          <w:sz w:val="26"/>
          <w:szCs w:val="26"/>
        </w:rPr>
        <w:t>Hiện</w:t>
      </w:r>
      <w:proofErr w:type="spellEnd"/>
      <w:r w:rsidRPr="007F1D3F">
        <w:rPr>
          <w:rStyle w:val="normaltextrun"/>
          <w:i/>
          <w:sz w:val="26"/>
          <w:szCs w:val="26"/>
        </w:rPr>
        <w:t xml:space="preserve"> </w:t>
      </w:r>
      <w:proofErr w:type="spellStart"/>
      <w:r w:rsidRPr="007F1D3F">
        <w:rPr>
          <w:rStyle w:val="normaltextrun"/>
          <w:i/>
          <w:sz w:val="26"/>
          <w:szCs w:val="26"/>
        </w:rPr>
        <w:t>trạng</w:t>
      </w:r>
      <w:proofErr w:type="spellEnd"/>
      <w:r w:rsidRPr="007F1D3F">
        <w:rPr>
          <w:rStyle w:val="normaltextrun"/>
          <w:i/>
          <w:sz w:val="26"/>
          <w:szCs w:val="26"/>
        </w:rPr>
        <w:t xml:space="preserve"> </w:t>
      </w:r>
      <w:proofErr w:type="spellStart"/>
      <w:r w:rsidRPr="007F1D3F">
        <w:rPr>
          <w:rStyle w:val="normaltextrun"/>
          <w:i/>
          <w:sz w:val="26"/>
          <w:szCs w:val="26"/>
        </w:rPr>
        <w:t>quản</w:t>
      </w:r>
      <w:proofErr w:type="spellEnd"/>
      <w:r w:rsidRPr="007F1D3F">
        <w:rPr>
          <w:rStyle w:val="normaltextrun"/>
          <w:i/>
          <w:sz w:val="26"/>
          <w:szCs w:val="26"/>
        </w:rPr>
        <w:t xml:space="preserve"> </w:t>
      </w:r>
      <w:proofErr w:type="spellStart"/>
      <w:r w:rsidRPr="007F1D3F">
        <w:rPr>
          <w:rStyle w:val="normaltextrun"/>
          <w:i/>
          <w:sz w:val="26"/>
          <w:szCs w:val="26"/>
        </w:rPr>
        <w:t>lý</w:t>
      </w:r>
      <w:proofErr w:type="spellEnd"/>
      <w:r w:rsidRPr="007F1D3F">
        <w:rPr>
          <w:rStyle w:val="normaltextrun"/>
          <w:i/>
          <w:sz w:val="26"/>
          <w:szCs w:val="26"/>
        </w:rPr>
        <w:t xml:space="preserve"> </w:t>
      </w:r>
      <w:proofErr w:type="spellStart"/>
      <w:r w:rsidRPr="007F1D3F">
        <w:rPr>
          <w:rStyle w:val="normaltextrun"/>
          <w:i/>
          <w:sz w:val="26"/>
          <w:szCs w:val="26"/>
        </w:rPr>
        <w:t>chất</w:t>
      </w:r>
      <w:proofErr w:type="spellEnd"/>
      <w:r w:rsidRPr="007F1D3F">
        <w:rPr>
          <w:rStyle w:val="normaltextrun"/>
          <w:i/>
          <w:sz w:val="26"/>
          <w:szCs w:val="26"/>
        </w:rPr>
        <w:t xml:space="preserve"> </w:t>
      </w:r>
      <w:proofErr w:type="spellStart"/>
      <w:r w:rsidRPr="007F1D3F">
        <w:rPr>
          <w:rStyle w:val="normaltextrun"/>
          <w:i/>
          <w:sz w:val="26"/>
          <w:szCs w:val="26"/>
        </w:rPr>
        <w:t>thải</w:t>
      </w:r>
      <w:proofErr w:type="spellEnd"/>
      <w:r w:rsidRPr="007F1D3F">
        <w:rPr>
          <w:rStyle w:val="normaltextrun"/>
          <w:i/>
          <w:sz w:val="26"/>
          <w:szCs w:val="26"/>
        </w:rPr>
        <w:t xml:space="preserve"> </w:t>
      </w:r>
      <w:proofErr w:type="spellStart"/>
      <w:r w:rsidRPr="007F1D3F">
        <w:rPr>
          <w:rStyle w:val="normaltextrun"/>
          <w:i/>
          <w:sz w:val="26"/>
          <w:szCs w:val="26"/>
        </w:rPr>
        <w:t>rắn</w:t>
      </w:r>
      <w:proofErr w:type="spellEnd"/>
    </w:p>
    <w:p w14:paraId="7D05969A" w14:textId="490C5CB0" w:rsidR="009470D2" w:rsidRPr="007F1D3F" w:rsidRDefault="00F43F74" w:rsidP="009470D2">
      <w:pPr>
        <w:pStyle w:val="bac-bullet01"/>
        <w:numPr>
          <w:ilvl w:val="0"/>
          <w:numId w:val="0"/>
        </w:numPr>
        <w:tabs>
          <w:tab w:val="left" w:pos="360"/>
        </w:tabs>
        <w:spacing w:after="120" w:line="276" w:lineRule="auto"/>
        <w:ind w:firstLine="567"/>
        <w:jc w:val="both"/>
        <w:rPr>
          <w:rFonts w:ascii="Times New Roman" w:hAnsi="Times New Roman" w:cs="Times New Roman"/>
          <w:sz w:val="26"/>
          <w:szCs w:val="26"/>
          <w:lang w:val="pt-BR"/>
        </w:rPr>
      </w:pPr>
      <w:r w:rsidRPr="007F1D3F">
        <w:rPr>
          <w:rFonts w:ascii="Times New Roman" w:hAnsi="Times New Roman" w:cs="Times New Roman"/>
          <w:sz w:val="26"/>
          <w:szCs w:val="26"/>
          <w:lang w:val="pt-BR"/>
        </w:rPr>
        <w:t xml:space="preserve">- </w:t>
      </w:r>
      <w:r w:rsidR="009470D2" w:rsidRPr="007F1D3F">
        <w:rPr>
          <w:rFonts w:ascii="Times New Roman" w:hAnsi="Times New Roman" w:cs="Times New Roman"/>
          <w:sz w:val="26"/>
          <w:szCs w:val="26"/>
          <w:lang w:val="pt-BR"/>
        </w:rPr>
        <w:t>Chất thải rắn trên địa bàn thị xã Hoài Nhơn hiện đang được 0</w:t>
      </w:r>
      <w:r w:rsidR="00E412FE" w:rsidRPr="007F1D3F">
        <w:rPr>
          <w:rFonts w:ascii="Times New Roman" w:hAnsi="Times New Roman" w:cs="Times New Roman"/>
          <w:sz w:val="26"/>
          <w:szCs w:val="26"/>
          <w:lang w:val="pt-BR"/>
        </w:rPr>
        <w:t>2</w:t>
      </w:r>
      <w:r w:rsidR="009470D2" w:rsidRPr="007F1D3F">
        <w:rPr>
          <w:rFonts w:ascii="Times New Roman" w:hAnsi="Times New Roman" w:cs="Times New Roman"/>
          <w:sz w:val="26"/>
          <w:szCs w:val="26"/>
          <w:lang w:val="pt-BR"/>
        </w:rPr>
        <w:t xml:space="preserve"> đơn vị thu gom và vận chuyển đến cấc bãi chôn lấp CTR. Cụ thể như sau:</w:t>
      </w:r>
    </w:p>
    <w:p w14:paraId="5A6F8D0D" w14:textId="5D124605" w:rsidR="009470D2" w:rsidRPr="007F1D3F" w:rsidRDefault="00F43F74" w:rsidP="009470D2">
      <w:pPr>
        <w:pStyle w:val="bac-bullet01"/>
        <w:numPr>
          <w:ilvl w:val="0"/>
          <w:numId w:val="0"/>
        </w:numPr>
        <w:tabs>
          <w:tab w:val="left" w:pos="360"/>
        </w:tabs>
        <w:spacing w:after="120" w:line="276" w:lineRule="auto"/>
        <w:ind w:firstLine="567"/>
        <w:jc w:val="both"/>
        <w:rPr>
          <w:rFonts w:ascii="Times New Roman" w:hAnsi="Times New Roman" w:cs="Times New Roman"/>
          <w:sz w:val="26"/>
          <w:szCs w:val="26"/>
          <w:lang w:val="pt-BR"/>
        </w:rPr>
      </w:pPr>
      <w:r w:rsidRPr="007F1D3F">
        <w:rPr>
          <w:rFonts w:ascii="Times New Roman" w:hAnsi="Times New Roman" w:cs="Times New Roman"/>
          <w:sz w:val="26"/>
          <w:szCs w:val="26"/>
          <w:lang w:val="pt-BR"/>
        </w:rPr>
        <w:t xml:space="preserve">+ </w:t>
      </w:r>
      <w:r w:rsidR="000069D7" w:rsidRPr="007F1D3F">
        <w:rPr>
          <w:rFonts w:ascii="Times New Roman" w:hAnsi="Times New Roman" w:cs="Times New Roman"/>
          <w:sz w:val="26"/>
          <w:szCs w:val="26"/>
          <w:lang w:val="pt-BR"/>
        </w:rPr>
        <w:t>Ban Quản lý cảng cá và dịch vụ đô thi</w:t>
      </w:r>
      <w:r w:rsidR="009470D2" w:rsidRPr="007F1D3F">
        <w:rPr>
          <w:rFonts w:ascii="Times New Roman" w:hAnsi="Times New Roman" w:cs="Times New Roman"/>
          <w:sz w:val="26"/>
          <w:szCs w:val="26"/>
          <w:lang w:val="pt-BR"/>
        </w:rPr>
        <w:t xml:space="preserve">: thu gom chất thải rắn tại </w:t>
      </w:r>
      <w:r w:rsidR="000069D7" w:rsidRPr="007F1D3F">
        <w:rPr>
          <w:rFonts w:ascii="Times New Roman" w:hAnsi="Times New Roman" w:cs="Times New Roman"/>
          <w:sz w:val="26"/>
          <w:szCs w:val="26"/>
          <w:lang w:val="pt-BR"/>
        </w:rPr>
        <w:t>phường</w:t>
      </w:r>
      <w:r w:rsidR="009470D2" w:rsidRPr="007F1D3F">
        <w:rPr>
          <w:rFonts w:ascii="Times New Roman" w:hAnsi="Times New Roman" w:cs="Times New Roman"/>
          <w:sz w:val="26"/>
          <w:szCs w:val="26"/>
          <w:lang w:val="pt-BR"/>
        </w:rPr>
        <w:t xml:space="preserve"> Bồng Sơn, Tam Quan, Hoài Đức và Tam Quan Bắc. Chất thải rắn được thu gom và vận chuyển đến bãi chôn lấp CTR </w:t>
      </w:r>
      <w:r w:rsidR="000069D7" w:rsidRPr="007F1D3F">
        <w:rPr>
          <w:rFonts w:ascii="Times New Roman" w:hAnsi="Times New Roman" w:cs="Times New Roman"/>
          <w:sz w:val="26"/>
          <w:szCs w:val="26"/>
          <w:lang w:val="pt-BR"/>
        </w:rPr>
        <w:t>thị xã</w:t>
      </w:r>
      <w:r w:rsidR="009470D2" w:rsidRPr="007F1D3F">
        <w:rPr>
          <w:rFonts w:ascii="Times New Roman" w:hAnsi="Times New Roman" w:cs="Times New Roman"/>
          <w:sz w:val="26"/>
          <w:szCs w:val="26"/>
          <w:lang w:val="pt-BR"/>
        </w:rPr>
        <w:t xml:space="preserve"> Hoài Nhơn đặt tại </w:t>
      </w:r>
      <w:r w:rsidR="000069D7" w:rsidRPr="007F1D3F">
        <w:rPr>
          <w:rFonts w:ascii="Times New Roman" w:hAnsi="Times New Roman" w:cs="Times New Roman"/>
          <w:sz w:val="26"/>
          <w:szCs w:val="26"/>
          <w:lang w:val="pt-BR"/>
        </w:rPr>
        <w:t>khu phố T</w:t>
      </w:r>
      <w:r w:rsidR="009470D2" w:rsidRPr="007F1D3F">
        <w:rPr>
          <w:rFonts w:ascii="Times New Roman" w:hAnsi="Times New Roman" w:cs="Times New Roman"/>
          <w:sz w:val="26"/>
          <w:szCs w:val="26"/>
          <w:lang w:val="pt-BR"/>
        </w:rPr>
        <w:t xml:space="preserve">hiết Đính </w:t>
      </w:r>
      <w:r w:rsidR="000069D7" w:rsidRPr="007F1D3F">
        <w:rPr>
          <w:rFonts w:ascii="Times New Roman" w:hAnsi="Times New Roman" w:cs="Times New Roman"/>
          <w:sz w:val="26"/>
          <w:szCs w:val="26"/>
          <w:lang w:val="pt-BR"/>
        </w:rPr>
        <w:t>Nam</w:t>
      </w:r>
      <w:r w:rsidR="009470D2" w:rsidRPr="007F1D3F">
        <w:rPr>
          <w:rFonts w:ascii="Times New Roman" w:hAnsi="Times New Roman" w:cs="Times New Roman"/>
          <w:sz w:val="26"/>
          <w:szCs w:val="26"/>
          <w:lang w:val="pt-BR"/>
        </w:rPr>
        <w:t xml:space="preserve">, </w:t>
      </w:r>
      <w:r w:rsidR="000069D7" w:rsidRPr="007F1D3F">
        <w:rPr>
          <w:rFonts w:ascii="Times New Roman" w:hAnsi="Times New Roman" w:cs="Times New Roman"/>
          <w:sz w:val="26"/>
          <w:szCs w:val="26"/>
          <w:lang w:val="pt-BR"/>
        </w:rPr>
        <w:t>phường</w:t>
      </w:r>
      <w:r w:rsidR="009470D2" w:rsidRPr="007F1D3F">
        <w:rPr>
          <w:rFonts w:ascii="Times New Roman" w:hAnsi="Times New Roman" w:cs="Times New Roman"/>
          <w:sz w:val="26"/>
          <w:szCs w:val="26"/>
          <w:lang w:val="pt-BR"/>
        </w:rPr>
        <w:t xml:space="preserve"> Bồng Sơn. Lượng CTR hàng ngày được thu gom là 25 tấn/ngđ.</w:t>
      </w:r>
    </w:p>
    <w:p w14:paraId="04831659" w14:textId="0906E5AF" w:rsidR="009470D2" w:rsidRPr="007F1D3F" w:rsidRDefault="00F43F74" w:rsidP="009470D2">
      <w:pPr>
        <w:pStyle w:val="bac-bullet01"/>
        <w:numPr>
          <w:ilvl w:val="0"/>
          <w:numId w:val="0"/>
        </w:numPr>
        <w:tabs>
          <w:tab w:val="left" w:pos="360"/>
        </w:tabs>
        <w:spacing w:after="120" w:line="276" w:lineRule="auto"/>
        <w:ind w:firstLine="567"/>
        <w:jc w:val="both"/>
        <w:rPr>
          <w:rFonts w:ascii="Times New Roman" w:hAnsi="Times New Roman" w:cs="Times New Roman"/>
          <w:sz w:val="26"/>
          <w:szCs w:val="26"/>
          <w:lang w:val="pt-BR"/>
        </w:rPr>
      </w:pPr>
      <w:r w:rsidRPr="007F1D3F">
        <w:rPr>
          <w:rFonts w:ascii="Times New Roman" w:hAnsi="Times New Roman" w:cs="Times New Roman"/>
          <w:sz w:val="26"/>
          <w:szCs w:val="26"/>
          <w:lang w:val="pt-BR"/>
        </w:rPr>
        <w:t xml:space="preserve">+ </w:t>
      </w:r>
      <w:r w:rsidR="009470D2" w:rsidRPr="007F1D3F">
        <w:rPr>
          <w:rFonts w:ascii="Times New Roman" w:hAnsi="Times New Roman" w:cs="Times New Roman"/>
          <w:sz w:val="26"/>
          <w:szCs w:val="26"/>
          <w:lang w:val="pt-BR"/>
        </w:rPr>
        <w:t xml:space="preserve">Doanh nghiệp tư nhân An Trường Thành: thu gom chất thải rắn tại </w:t>
      </w:r>
      <w:r w:rsidR="00E412FE" w:rsidRPr="007F1D3F">
        <w:rPr>
          <w:rFonts w:ascii="Times New Roman" w:hAnsi="Times New Roman" w:cs="Times New Roman"/>
          <w:sz w:val="26"/>
          <w:szCs w:val="26"/>
          <w:lang w:val="pt-BR"/>
        </w:rPr>
        <w:t>phường</w:t>
      </w:r>
      <w:r w:rsidR="009470D2" w:rsidRPr="007F1D3F">
        <w:rPr>
          <w:rFonts w:ascii="Times New Roman" w:hAnsi="Times New Roman" w:cs="Times New Roman"/>
          <w:sz w:val="26"/>
          <w:szCs w:val="26"/>
          <w:lang w:val="pt-BR"/>
        </w:rPr>
        <w:t xml:space="preserve"> Hoài Tân</w:t>
      </w:r>
      <w:r w:rsidR="00E412FE" w:rsidRPr="007F1D3F">
        <w:rPr>
          <w:rFonts w:ascii="Times New Roman" w:hAnsi="Times New Roman" w:cs="Times New Roman"/>
          <w:sz w:val="26"/>
          <w:szCs w:val="26"/>
          <w:lang w:val="pt-BR"/>
        </w:rPr>
        <w:t>,</w:t>
      </w:r>
      <w:r w:rsidR="009470D2" w:rsidRPr="007F1D3F">
        <w:rPr>
          <w:rFonts w:ascii="Times New Roman" w:hAnsi="Times New Roman" w:cs="Times New Roman"/>
          <w:sz w:val="26"/>
          <w:szCs w:val="26"/>
          <w:lang w:val="pt-BR"/>
        </w:rPr>
        <w:t xml:space="preserve"> Hoài Xuân. Chất thải rắn được thu gom và vận chuyển đến </w:t>
      </w:r>
      <w:r w:rsidR="00E412FE" w:rsidRPr="007F1D3F">
        <w:rPr>
          <w:rFonts w:ascii="Times New Roman" w:hAnsi="Times New Roman" w:cs="Times New Roman"/>
          <w:sz w:val="26"/>
          <w:szCs w:val="26"/>
          <w:lang w:val="pt-BR"/>
        </w:rPr>
        <w:t>bãi chôn lấp CTR thị xã Hoài Nhơn đặt tại khu phố Thiết Đính Nam, phường Bồng Sơn</w:t>
      </w:r>
      <w:r w:rsidR="009470D2" w:rsidRPr="007F1D3F">
        <w:rPr>
          <w:rFonts w:ascii="Times New Roman" w:hAnsi="Times New Roman" w:cs="Times New Roman"/>
          <w:sz w:val="26"/>
          <w:szCs w:val="26"/>
          <w:lang w:val="pt-BR"/>
        </w:rPr>
        <w:t>.</w:t>
      </w:r>
    </w:p>
    <w:p w14:paraId="2DE50F13" w14:textId="468BFA38" w:rsidR="00F43F74" w:rsidRPr="007F1D3F" w:rsidRDefault="00F43F74" w:rsidP="00F43F74">
      <w:pPr>
        <w:pStyle w:val="bac-bullet01"/>
        <w:numPr>
          <w:ilvl w:val="0"/>
          <w:numId w:val="0"/>
        </w:numPr>
        <w:tabs>
          <w:tab w:val="left" w:pos="360"/>
        </w:tabs>
        <w:spacing w:after="120" w:line="276" w:lineRule="auto"/>
        <w:ind w:firstLine="567"/>
        <w:jc w:val="both"/>
        <w:rPr>
          <w:rFonts w:ascii="Times New Roman" w:hAnsi="Times New Roman" w:cs="Times New Roman"/>
          <w:sz w:val="26"/>
          <w:szCs w:val="26"/>
          <w:lang w:val="pt-BR"/>
        </w:rPr>
      </w:pPr>
      <w:r w:rsidRPr="007F1D3F">
        <w:rPr>
          <w:rFonts w:ascii="Times New Roman" w:hAnsi="Times New Roman" w:cs="Times New Roman"/>
          <w:sz w:val="26"/>
          <w:szCs w:val="26"/>
          <w:lang w:val="pt-BR"/>
        </w:rPr>
        <w:t>+ Các xã còn lại tự thu gom và vận chuyển đến bãi chôn lấp CTR tạm đặt ở các xã.</w:t>
      </w:r>
    </w:p>
    <w:p w14:paraId="478015C8" w14:textId="586D8448" w:rsidR="00F43F74" w:rsidRPr="007F1D3F" w:rsidRDefault="00F43F74" w:rsidP="00F43F74">
      <w:pPr>
        <w:pStyle w:val="bac-bullet01"/>
        <w:numPr>
          <w:ilvl w:val="0"/>
          <w:numId w:val="0"/>
        </w:numPr>
        <w:tabs>
          <w:tab w:val="left" w:pos="360"/>
        </w:tabs>
        <w:spacing w:after="120" w:line="276" w:lineRule="auto"/>
        <w:ind w:firstLine="567"/>
        <w:jc w:val="both"/>
        <w:rPr>
          <w:rFonts w:ascii="Times New Roman" w:hAnsi="Times New Roman" w:cs="Times New Roman"/>
          <w:sz w:val="26"/>
          <w:szCs w:val="26"/>
          <w:lang w:val="pt-BR"/>
        </w:rPr>
      </w:pPr>
      <w:r w:rsidRPr="007F1D3F">
        <w:rPr>
          <w:rFonts w:ascii="Times New Roman" w:hAnsi="Times New Roman" w:cs="Times New Roman"/>
          <w:sz w:val="26"/>
          <w:szCs w:val="26"/>
          <w:lang w:val="pt-BR"/>
        </w:rPr>
        <w:t>- Lượng CTR hàng ngày được thu gom và đưa về bãi chôn lấp là 25 tấn/ngđ. Diện tích bãi chôn lấp là 8,6 ha.</w:t>
      </w:r>
    </w:p>
    <w:p w14:paraId="7059B51C" w14:textId="0887FAF4" w:rsidR="002243C0" w:rsidRPr="007F1D3F" w:rsidRDefault="002243C0" w:rsidP="002243C0">
      <w:pPr>
        <w:pStyle w:val="paragraph"/>
        <w:spacing w:before="0" w:beforeAutospacing="0" w:after="120" w:afterAutospacing="0"/>
        <w:ind w:right="90" w:firstLine="567"/>
        <w:jc w:val="both"/>
        <w:textAlignment w:val="baseline"/>
        <w:rPr>
          <w:rStyle w:val="normaltextrun"/>
          <w:i/>
          <w:sz w:val="26"/>
          <w:szCs w:val="26"/>
        </w:rPr>
      </w:pPr>
      <w:proofErr w:type="spellStart"/>
      <w:r w:rsidRPr="007F1D3F">
        <w:rPr>
          <w:rStyle w:val="normaltextrun"/>
          <w:i/>
          <w:sz w:val="26"/>
          <w:szCs w:val="26"/>
        </w:rPr>
        <w:t>Hiện</w:t>
      </w:r>
      <w:proofErr w:type="spellEnd"/>
      <w:r w:rsidRPr="007F1D3F">
        <w:rPr>
          <w:rStyle w:val="normaltextrun"/>
          <w:i/>
          <w:sz w:val="26"/>
          <w:szCs w:val="26"/>
        </w:rPr>
        <w:t xml:space="preserve"> </w:t>
      </w:r>
      <w:proofErr w:type="spellStart"/>
      <w:r w:rsidRPr="007F1D3F">
        <w:rPr>
          <w:rStyle w:val="normaltextrun"/>
          <w:i/>
          <w:sz w:val="26"/>
          <w:szCs w:val="26"/>
        </w:rPr>
        <w:t>trạng</w:t>
      </w:r>
      <w:proofErr w:type="spellEnd"/>
      <w:r w:rsidRPr="007F1D3F">
        <w:rPr>
          <w:rStyle w:val="normaltextrun"/>
          <w:i/>
          <w:sz w:val="26"/>
          <w:szCs w:val="26"/>
        </w:rPr>
        <w:t xml:space="preserve"> </w:t>
      </w:r>
      <w:proofErr w:type="spellStart"/>
      <w:r w:rsidRPr="007F1D3F">
        <w:rPr>
          <w:rStyle w:val="normaltextrun"/>
          <w:i/>
          <w:sz w:val="26"/>
          <w:szCs w:val="26"/>
        </w:rPr>
        <w:t>nghĩa</w:t>
      </w:r>
      <w:proofErr w:type="spellEnd"/>
      <w:r w:rsidRPr="007F1D3F">
        <w:rPr>
          <w:rStyle w:val="normaltextrun"/>
          <w:i/>
          <w:sz w:val="26"/>
          <w:szCs w:val="26"/>
        </w:rPr>
        <w:t xml:space="preserve"> </w:t>
      </w:r>
      <w:proofErr w:type="spellStart"/>
      <w:r w:rsidRPr="007F1D3F">
        <w:rPr>
          <w:rStyle w:val="normaltextrun"/>
          <w:i/>
          <w:sz w:val="26"/>
          <w:szCs w:val="26"/>
        </w:rPr>
        <w:t>trang</w:t>
      </w:r>
      <w:proofErr w:type="spellEnd"/>
    </w:p>
    <w:p w14:paraId="09EF5F56" w14:textId="2CF7A212" w:rsidR="007D1871" w:rsidRPr="007F1D3F" w:rsidRDefault="007D1871" w:rsidP="007D1871">
      <w:pPr>
        <w:pStyle w:val="bac-bullet01"/>
        <w:numPr>
          <w:ilvl w:val="0"/>
          <w:numId w:val="0"/>
        </w:numPr>
        <w:tabs>
          <w:tab w:val="left" w:pos="360"/>
        </w:tabs>
        <w:spacing w:after="120" w:line="276" w:lineRule="auto"/>
        <w:ind w:firstLine="567"/>
        <w:jc w:val="both"/>
        <w:rPr>
          <w:rFonts w:ascii="Times New Roman" w:hAnsi="Times New Roman" w:cs="Times New Roman"/>
          <w:sz w:val="26"/>
          <w:szCs w:val="26"/>
          <w:lang w:val="pt-BR"/>
        </w:rPr>
      </w:pPr>
      <w:r w:rsidRPr="007F1D3F">
        <w:rPr>
          <w:rFonts w:ascii="Times New Roman" w:hAnsi="Times New Roman" w:cs="Times New Roman"/>
          <w:sz w:val="26"/>
          <w:szCs w:val="26"/>
          <w:lang w:val="pt-BR"/>
        </w:rPr>
        <w:t xml:space="preserve">Tại các </w:t>
      </w:r>
      <w:r w:rsidR="00E412FE" w:rsidRPr="007F1D3F">
        <w:rPr>
          <w:rFonts w:ascii="Times New Roman" w:hAnsi="Times New Roman" w:cs="Times New Roman"/>
          <w:sz w:val="26"/>
          <w:szCs w:val="26"/>
          <w:lang w:val="pt-BR"/>
        </w:rPr>
        <w:t>xã, phường</w:t>
      </w:r>
      <w:r w:rsidRPr="007F1D3F">
        <w:rPr>
          <w:rFonts w:ascii="Times New Roman" w:hAnsi="Times New Roman" w:cs="Times New Roman"/>
          <w:sz w:val="26"/>
          <w:szCs w:val="26"/>
          <w:lang w:val="pt-BR"/>
        </w:rPr>
        <w:t xml:space="preserve"> trên địa bàn TX. Hoài Nhơn đều có nghĩa trang riêng và quy chế hoạt động cụ thể. Tổng diện tích nghĩa trang trên địa bàn </w:t>
      </w:r>
      <w:r w:rsidR="00063E8E" w:rsidRPr="007F1D3F">
        <w:rPr>
          <w:rFonts w:ascii="Times New Roman" w:hAnsi="Times New Roman" w:cs="Times New Roman"/>
          <w:sz w:val="26"/>
          <w:szCs w:val="26"/>
          <w:lang w:val="pt-BR"/>
        </w:rPr>
        <w:t xml:space="preserve">thị xã </w:t>
      </w:r>
      <w:r w:rsidRPr="007F1D3F">
        <w:rPr>
          <w:rFonts w:ascii="Times New Roman" w:hAnsi="Times New Roman" w:cs="Times New Roman"/>
          <w:sz w:val="26"/>
          <w:szCs w:val="26"/>
          <w:lang w:val="pt-BR"/>
        </w:rPr>
        <w:t xml:space="preserve">Hoài Nhơn là </w:t>
      </w:r>
      <w:r w:rsidR="00063E8E" w:rsidRPr="007F1D3F">
        <w:rPr>
          <w:rFonts w:ascii="Times New Roman" w:hAnsi="Times New Roman" w:cs="Times New Roman"/>
          <w:sz w:val="26"/>
          <w:szCs w:val="26"/>
          <w:lang w:val="pt-BR"/>
        </w:rPr>
        <w:t>257</w:t>
      </w:r>
      <w:r w:rsidRPr="007F1D3F">
        <w:rPr>
          <w:rFonts w:ascii="Times New Roman" w:hAnsi="Times New Roman" w:cs="Times New Roman"/>
          <w:sz w:val="26"/>
          <w:szCs w:val="26"/>
          <w:lang w:val="pt-BR"/>
        </w:rPr>
        <w:t>ha</w:t>
      </w:r>
      <w:r w:rsidR="00063E8E" w:rsidRPr="007F1D3F">
        <w:rPr>
          <w:rFonts w:ascii="Times New Roman" w:hAnsi="Times New Roman" w:cs="Times New Roman"/>
          <w:sz w:val="26"/>
          <w:szCs w:val="26"/>
          <w:lang w:val="pt-BR"/>
        </w:rPr>
        <w:t xml:space="preserve"> (trong đó đã đóng cửa không còn sử dụng 24ha)</w:t>
      </w:r>
      <w:r w:rsidRPr="007F1D3F">
        <w:rPr>
          <w:rFonts w:ascii="Times New Roman" w:hAnsi="Times New Roman" w:cs="Times New Roman"/>
          <w:sz w:val="26"/>
          <w:szCs w:val="26"/>
          <w:lang w:val="pt-BR"/>
        </w:rPr>
        <w:t>.</w:t>
      </w:r>
    </w:p>
    <w:p w14:paraId="0F1459E9" w14:textId="33116867" w:rsidR="0082251A" w:rsidRPr="007F1D3F" w:rsidRDefault="0082251A" w:rsidP="00AE0801">
      <w:pPr>
        <w:pStyle w:val="ListParagraph"/>
        <w:numPr>
          <w:ilvl w:val="1"/>
          <w:numId w:val="12"/>
        </w:numPr>
        <w:tabs>
          <w:tab w:val="left" w:pos="851"/>
        </w:tabs>
        <w:spacing w:before="120" w:after="120"/>
        <w:ind w:left="426" w:hanging="426"/>
        <w:jc w:val="both"/>
        <w:outlineLvl w:val="1"/>
        <w:rPr>
          <w:b/>
          <w:sz w:val="26"/>
          <w:szCs w:val="26"/>
        </w:rPr>
      </w:pPr>
      <w:bookmarkStart w:id="237" w:name="_Toc169595920"/>
      <w:proofErr w:type="spellStart"/>
      <w:r w:rsidRPr="007F1D3F">
        <w:rPr>
          <w:b/>
          <w:sz w:val="26"/>
          <w:szCs w:val="26"/>
        </w:rPr>
        <w:t>Rà</w:t>
      </w:r>
      <w:proofErr w:type="spellEnd"/>
      <w:r w:rsidRPr="007F1D3F">
        <w:rPr>
          <w:b/>
          <w:sz w:val="26"/>
          <w:szCs w:val="26"/>
        </w:rPr>
        <w:t xml:space="preserve"> </w:t>
      </w:r>
      <w:proofErr w:type="spellStart"/>
      <w:r w:rsidR="00AC6AFE" w:rsidRPr="007F1D3F">
        <w:rPr>
          <w:b/>
          <w:sz w:val="26"/>
          <w:szCs w:val="26"/>
        </w:rPr>
        <w:t>soát</w:t>
      </w:r>
      <w:proofErr w:type="spellEnd"/>
      <w:r w:rsidRPr="007F1D3F">
        <w:rPr>
          <w:b/>
          <w:sz w:val="26"/>
          <w:szCs w:val="26"/>
        </w:rPr>
        <w:t xml:space="preserve"> </w:t>
      </w:r>
      <w:proofErr w:type="spellStart"/>
      <w:r w:rsidRPr="007F1D3F">
        <w:rPr>
          <w:b/>
          <w:sz w:val="26"/>
          <w:szCs w:val="26"/>
        </w:rPr>
        <w:t>và</w:t>
      </w:r>
      <w:proofErr w:type="spellEnd"/>
      <w:r w:rsidRPr="007F1D3F">
        <w:rPr>
          <w:b/>
          <w:sz w:val="26"/>
          <w:szCs w:val="26"/>
        </w:rPr>
        <w:t xml:space="preserve"> </w:t>
      </w:r>
      <w:proofErr w:type="spellStart"/>
      <w:r w:rsidRPr="007F1D3F">
        <w:rPr>
          <w:b/>
          <w:sz w:val="26"/>
          <w:szCs w:val="26"/>
        </w:rPr>
        <w:t>đánh</w:t>
      </w:r>
      <w:proofErr w:type="spellEnd"/>
      <w:r w:rsidRPr="007F1D3F">
        <w:rPr>
          <w:b/>
          <w:sz w:val="26"/>
          <w:szCs w:val="26"/>
        </w:rPr>
        <w:t xml:space="preserve"> </w:t>
      </w:r>
      <w:proofErr w:type="spellStart"/>
      <w:r w:rsidRPr="007F1D3F">
        <w:rPr>
          <w:b/>
          <w:sz w:val="26"/>
          <w:szCs w:val="26"/>
        </w:rPr>
        <w:t>giá</w:t>
      </w:r>
      <w:proofErr w:type="spellEnd"/>
      <w:r w:rsidRPr="007F1D3F">
        <w:rPr>
          <w:b/>
          <w:sz w:val="26"/>
          <w:szCs w:val="26"/>
        </w:rPr>
        <w:t xml:space="preserve"> </w:t>
      </w:r>
      <w:proofErr w:type="spellStart"/>
      <w:r w:rsidRPr="007F1D3F">
        <w:rPr>
          <w:b/>
          <w:sz w:val="26"/>
          <w:szCs w:val="26"/>
        </w:rPr>
        <w:t>việc</w:t>
      </w:r>
      <w:proofErr w:type="spellEnd"/>
      <w:r w:rsidRPr="007F1D3F">
        <w:rPr>
          <w:b/>
          <w:sz w:val="26"/>
          <w:szCs w:val="26"/>
        </w:rPr>
        <w:t xml:space="preserve"> </w:t>
      </w:r>
      <w:proofErr w:type="spellStart"/>
      <w:r w:rsidRPr="007F1D3F">
        <w:rPr>
          <w:b/>
          <w:sz w:val="26"/>
          <w:szCs w:val="26"/>
        </w:rPr>
        <w:t>thực</w:t>
      </w:r>
      <w:proofErr w:type="spellEnd"/>
      <w:r w:rsidRPr="007F1D3F">
        <w:rPr>
          <w:b/>
          <w:sz w:val="26"/>
          <w:szCs w:val="26"/>
        </w:rPr>
        <w:t xml:space="preserve"> </w:t>
      </w:r>
      <w:proofErr w:type="spellStart"/>
      <w:r w:rsidRPr="007F1D3F">
        <w:rPr>
          <w:b/>
          <w:sz w:val="26"/>
          <w:szCs w:val="26"/>
        </w:rPr>
        <w:t>hiện</w:t>
      </w:r>
      <w:proofErr w:type="spellEnd"/>
      <w:r w:rsidRPr="007F1D3F">
        <w:rPr>
          <w:b/>
          <w:sz w:val="26"/>
          <w:szCs w:val="26"/>
        </w:rPr>
        <w:t xml:space="preserve"> Quy </w:t>
      </w:r>
      <w:proofErr w:type="spellStart"/>
      <w:r w:rsidRPr="007F1D3F">
        <w:rPr>
          <w:b/>
          <w:sz w:val="26"/>
          <w:szCs w:val="26"/>
        </w:rPr>
        <w:t>hoạch</w:t>
      </w:r>
      <w:proofErr w:type="spellEnd"/>
      <w:r w:rsidRPr="007F1D3F">
        <w:rPr>
          <w:b/>
          <w:sz w:val="26"/>
          <w:szCs w:val="26"/>
        </w:rPr>
        <w:t xml:space="preserve"> </w:t>
      </w:r>
      <w:proofErr w:type="spellStart"/>
      <w:r w:rsidRPr="007F1D3F">
        <w:rPr>
          <w:b/>
          <w:sz w:val="26"/>
          <w:szCs w:val="26"/>
        </w:rPr>
        <w:t>chung</w:t>
      </w:r>
      <w:proofErr w:type="spellEnd"/>
      <w:r w:rsidRPr="007F1D3F">
        <w:rPr>
          <w:b/>
          <w:sz w:val="26"/>
          <w:szCs w:val="26"/>
        </w:rPr>
        <w:t xml:space="preserve"> </w:t>
      </w:r>
      <w:proofErr w:type="spellStart"/>
      <w:r w:rsidR="00B80DD8" w:rsidRPr="007F1D3F">
        <w:rPr>
          <w:b/>
          <w:sz w:val="26"/>
          <w:szCs w:val="26"/>
        </w:rPr>
        <w:t>xây</w:t>
      </w:r>
      <w:proofErr w:type="spellEnd"/>
      <w:r w:rsidR="00B80DD8" w:rsidRPr="007F1D3F">
        <w:rPr>
          <w:b/>
          <w:sz w:val="26"/>
          <w:szCs w:val="26"/>
        </w:rPr>
        <w:t xml:space="preserve"> </w:t>
      </w:r>
      <w:proofErr w:type="spellStart"/>
      <w:r w:rsidR="00B80DD8" w:rsidRPr="007F1D3F">
        <w:rPr>
          <w:b/>
          <w:sz w:val="26"/>
          <w:szCs w:val="26"/>
        </w:rPr>
        <w:t>dựng</w:t>
      </w:r>
      <w:proofErr w:type="spellEnd"/>
      <w:r w:rsidR="00B80DD8" w:rsidRPr="007F1D3F">
        <w:rPr>
          <w:b/>
          <w:sz w:val="26"/>
          <w:szCs w:val="26"/>
        </w:rPr>
        <w:t xml:space="preserve"> </w:t>
      </w:r>
      <w:proofErr w:type="spellStart"/>
      <w:r w:rsidRPr="007F1D3F">
        <w:rPr>
          <w:b/>
          <w:sz w:val="26"/>
          <w:szCs w:val="26"/>
        </w:rPr>
        <w:t>đô</w:t>
      </w:r>
      <w:proofErr w:type="spellEnd"/>
      <w:r w:rsidRPr="007F1D3F">
        <w:rPr>
          <w:b/>
          <w:sz w:val="26"/>
          <w:szCs w:val="26"/>
        </w:rPr>
        <w:t xml:space="preserve"> </w:t>
      </w:r>
      <w:proofErr w:type="spellStart"/>
      <w:r w:rsidRPr="007F1D3F">
        <w:rPr>
          <w:b/>
          <w:sz w:val="26"/>
          <w:szCs w:val="26"/>
        </w:rPr>
        <w:t>thị</w:t>
      </w:r>
      <w:proofErr w:type="spellEnd"/>
      <w:r w:rsidRPr="007F1D3F">
        <w:rPr>
          <w:b/>
          <w:sz w:val="26"/>
          <w:szCs w:val="26"/>
        </w:rPr>
        <w:t xml:space="preserve"> </w:t>
      </w:r>
      <w:r w:rsidR="000A5CA7" w:rsidRPr="007F1D3F">
        <w:rPr>
          <w:b/>
          <w:sz w:val="26"/>
          <w:szCs w:val="26"/>
        </w:rPr>
        <w:t xml:space="preserve">Hoài </w:t>
      </w:r>
      <w:proofErr w:type="spellStart"/>
      <w:r w:rsidR="000A5CA7" w:rsidRPr="007F1D3F">
        <w:rPr>
          <w:b/>
          <w:sz w:val="26"/>
          <w:szCs w:val="26"/>
        </w:rPr>
        <w:t>Nhơn</w:t>
      </w:r>
      <w:proofErr w:type="spellEnd"/>
      <w:r w:rsidRPr="007F1D3F">
        <w:rPr>
          <w:b/>
          <w:sz w:val="26"/>
          <w:szCs w:val="26"/>
        </w:rPr>
        <w:t xml:space="preserve">, </w:t>
      </w:r>
      <w:proofErr w:type="spellStart"/>
      <w:r w:rsidRPr="007F1D3F">
        <w:rPr>
          <w:b/>
          <w:sz w:val="26"/>
          <w:szCs w:val="26"/>
        </w:rPr>
        <w:t>tỉnh</w:t>
      </w:r>
      <w:proofErr w:type="spellEnd"/>
      <w:r w:rsidRPr="007F1D3F">
        <w:rPr>
          <w:b/>
          <w:sz w:val="26"/>
          <w:szCs w:val="26"/>
        </w:rPr>
        <w:t xml:space="preserve"> </w:t>
      </w:r>
      <w:r w:rsidR="000A5CA7" w:rsidRPr="007F1D3F">
        <w:rPr>
          <w:b/>
          <w:sz w:val="26"/>
          <w:szCs w:val="26"/>
        </w:rPr>
        <w:t>Bình Định</w:t>
      </w:r>
      <w:r w:rsidRPr="007F1D3F">
        <w:rPr>
          <w:b/>
          <w:sz w:val="26"/>
          <w:szCs w:val="26"/>
        </w:rPr>
        <w:t xml:space="preserve"> </w:t>
      </w:r>
      <w:proofErr w:type="spellStart"/>
      <w:r w:rsidRPr="007F1D3F">
        <w:rPr>
          <w:b/>
          <w:sz w:val="26"/>
          <w:szCs w:val="26"/>
        </w:rPr>
        <w:t>đến</w:t>
      </w:r>
      <w:proofErr w:type="spellEnd"/>
      <w:r w:rsidRPr="007F1D3F">
        <w:rPr>
          <w:b/>
          <w:sz w:val="26"/>
          <w:szCs w:val="26"/>
        </w:rPr>
        <w:t xml:space="preserve"> </w:t>
      </w:r>
      <w:proofErr w:type="spellStart"/>
      <w:r w:rsidRPr="007F1D3F">
        <w:rPr>
          <w:b/>
          <w:sz w:val="26"/>
          <w:szCs w:val="26"/>
        </w:rPr>
        <w:t>năm</w:t>
      </w:r>
      <w:proofErr w:type="spellEnd"/>
      <w:r w:rsidRPr="007F1D3F">
        <w:rPr>
          <w:b/>
          <w:sz w:val="26"/>
          <w:szCs w:val="26"/>
        </w:rPr>
        <w:t xml:space="preserve"> 203</w:t>
      </w:r>
      <w:r w:rsidR="000A5CA7" w:rsidRPr="007F1D3F">
        <w:rPr>
          <w:b/>
          <w:sz w:val="26"/>
          <w:szCs w:val="26"/>
        </w:rPr>
        <w:t>5</w:t>
      </w:r>
      <w:r w:rsidRPr="007F1D3F">
        <w:rPr>
          <w:b/>
          <w:sz w:val="26"/>
          <w:szCs w:val="26"/>
        </w:rPr>
        <w:t xml:space="preserve"> </w:t>
      </w:r>
      <w:proofErr w:type="spellStart"/>
      <w:r w:rsidRPr="007F1D3F">
        <w:rPr>
          <w:b/>
          <w:sz w:val="26"/>
          <w:szCs w:val="26"/>
        </w:rPr>
        <w:t>đã</w:t>
      </w:r>
      <w:proofErr w:type="spellEnd"/>
      <w:r w:rsidRPr="007F1D3F">
        <w:rPr>
          <w:b/>
          <w:sz w:val="26"/>
          <w:szCs w:val="26"/>
        </w:rPr>
        <w:t xml:space="preserve"> </w:t>
      </w:r>
      <w:proofErr w:type="spellStart"/>
      <w:r w:rsidRPr="007F1D3F">
        <w:rPr>
          <w:b/>
          <w:sz w:val="26"/>
          <w:szCs w:val="26"/>
        </w:rPr>
        <w:t>được</w:t>
      </w:r>
      <w:proofErr w:type="spellEnd"/>
      <w:r w:rsidRPr="007F1D3F">
        <w:rPr>
          <w:b/>
          <w:sz w:val="26"/>
          <w:szCs w:val="26"/>
        </w:rPr>
        <w:t xml:space="preserve"> </w:t>
      </w:r>
      <w:proofErr w:type="spellStart"/>
      <w:r w:rsidRPr="007F1D3F">
        <w:rPr>
          <w:b/>
          <w:sz w:val="26"/>
          <w:szCs w:val="26"/>
        </w:rPr>
        <w:t>phê</w:t>
      </w:r>
      <w:proofErr w:type="spellEnd"/>
      <w:r w:rsidRPr="007F1D3F">
        <w:rPr>
          <w:b/>
          <w:sz w:val="26"/>
          <w:szCs w:val="26"/>
        </w:rPr>
        <w:t xml:space="preserve"> </w:t>
      </w:r>
      <w:proofErr w:type="spellStart"/>
      <w:r w:rsidRPr="007F1D3F">
        <w:rPr>
          <w:b/>
          <w:sz w:val="26"/>
          <w:szCs w:val="26"/>
        </w:rPr>
        <w:t>duyệt</w:t>
      </w:r>
      <w:proofErr w:type="spellEnd"/>
      <w:r w:rsidR="003C4708" w:rsidRPr="007F1D3F">
        <w:rPr>
          <w:b/>
          <w:sz w:val="26"/>
          <w:szCs w:val="26"/>
        </w:rPr>
        <w:t>:</w:t>
      </w:r>
      <w:bookmarkEnd w:id="237"/>
    </w:p>
    <w:p w14:paraId="61DF60D7" w14:textId="76738FD7" w:rsidR="0081405C" w:rsidRPr="007F1D3F" w:rsidRDefault="006634B3" w:rsidP="006634B3">
      <w:pPr>
        <w:tabs>
          <w:tab w:val="left" w:pos="851"/>
        </w:tabs>
        <w:spacing w:before="120" w:after="120"/>
        <w:jc w:val="both"/>
        <w:outlineLvl w:val="1"/>
        <w:rPr>
          <w:b/>
          <w:i/>
          <w:iCs/>
          <w:sz w:val="26"/>
          <w:szCs w:val="26"/>
          <w:lang w:val="vi-VN"/>
        </w:rPr>
      </w:pPr>
      <w:bookmarkStart w:id="238" w:name="_Toc169595921"/>
      <w:r w:rsidRPr="007F1D3F">
        <w:rPr>
          <w:b/>
          <w:i/>
          <w:iCs/>
          <w:sz w:val="26"/>
          <w:szCs w:val="26"/>
        </w:rPr>
        <w:t>2.7.1.</w:t>
      </w:r>
      <w:r w:rsidR="0081405C" w:rsidRPr="007F1D3F">
        <w:rPr>
          <w:b/>
          <w:i/>
          <w:iCs/>
          <w:sz w:val="26"/>
          <w:szCs w:val="26"/>
          <w:lang w:val="vi-VN"/>
        </w:rPr>
        <w:t xml:space="preserve"> Rà soát đánh giá thực hiện theo đồ án Quy hoạch chung được duyệt.</w:t>
      </w:r>
      <w:bookmarkEnd w:id="238"/>
    </w:p>
    <w:p w14:paraId="5192F0D2" w14:textId="59C6E45A" w:rsidR="0081405C" w:rsidRPr="007F1D3F" w:rsidRDefault="0081405C" w:rsidP="0081405C">
      <w:pPr>
        <w:pStyle w:val="paragraph"/>
        <w:spacing w:before="0" w:beforeAutospacing="0" w:after="120" w:afterAutospacing="0"/>
        <w:ind w:right="90" w:firstLine="720"/>
        <w:jc w:val="both"/>
        <w:textAlignment w:val="baseline"/>
        <w:rPr>
          <w:rStyle w:val="normaltextrun"/>
          <w:sz w:val="26"/>
          <w:szCs w:val="26"/>
        </w:rPr>
      </w:pPr>
      <w:proofErr w:type="spellStart"/>
      <w:r w:rsidRPr="007F1D3F">
        <w:rPr>
          <w:rStyle w:val="normaltextrun"/>
          <w:sz w:val="26"/>
          <w:szCs w:val="26"/>
        </w:rPr>
        <w:t>Đồ</w:t>
      </w:r>
      <w:proofErr w:type="spellEnd"/>
      <w:r w:rsidRPr="007F1D3F">
        <w:rPr>
          <w:rStyle w:val="normaltextrun"/>
          <w:sz w:val="26"/>
          <w:szCs w:val="26"/>
        </w:rPr>
        <w:t xml:space="preserve"> </w:t>
      </w:r>
      <w:proofErr w:type="spellStart"/>
      <w:r w:rsidRPr="007F1D3F">
        <w:rPr>
          <w:rStyle w:val="normaltextrun"/>
          <w:sz w:val="26"/>
          <w:szCs w:val="26"/>
        </w:rPr>
        <w:t>án</w:t>
      </w:r>
      <w:proofErr w:type="spellEnd"/>
      <w:r w:rsidRPr="007F1D3F">
        <w:rPr>
          <w:rStyle w:val="normaltextrun"/>
          <w:sz w:val="26"/>
          <w:szCs w:val="26"/>
        </w:rPr>
        <w:t xml:space="preserve"> Quy </w:t>
      </w:r>
      <w:proofErr w:type="spellStart"/>
      <w:r w:rsidRPr="007F1D3F">
        <w:rPr>
          <w:rStyle w:val="normaltextrun"/>
          <w:sz w:val="26"/>
          <w:szCs w:val="26"/>
        </w:rPr>
        <w:t>hoạch</w:t>
      </w:r>
      <w:proofErr w:type="spellEnd"/>
      <w:r w:rsidRPr="007F1D3F">
        <w:rPr>
          <w:rStyle w:val="normaltextrun"/>
          <w:sz w:val="26"/>
          <w:szCs w:val="26"/>
        </w:rPr>
        <w:t xml:space="preserve"> </w:t>
      </w:r>
      <w:proofErr w:type="spellStart"/>
      <w:r w:rsidRPr="007F1D3F">
        <w:rPr>
          <w:rStyle w:val="normaltextrun"/>
          <w:sz w:val="26"/>
          <w:szCs w:val="26"/>
        </w:rPr>
        <w:t>chung</w:t>
      </w:r>
      <w:proofErr w:type="spellEnd"/>
      <w:r w:rsidRPr="007F1D3F">
        <w:rPr>
          <w:rStyle w:val="normaltextrun"/>
          <w:sz w:val="26"/>
          <w:szCs w:val="26"/>
        </w:rPr>
        <w:t xml:space="preserve"> </w:t>
      </w:r>
      <w:proofErr w:type="spellStart"/>
      <w:r w:rsidR="00A17968" w:rsidRPr="007F1D3F">
        <w:rPr>
          <w:rStyle w:val="normaltextrun"/>
          <w:sz w:val="26"/>
          <w:szCs w:val="26"/>
        </w:rPr>
        <w:t>xây</w:t>
      </w:r>
      <w:proofErr w:type="spellEnd"/>
      <w:r w:rsidR="00A17968" w:rsidRPr="007F1D3F">
        <w:rPr>
          <w:rStyle w:val="normaltextrun"/>
          <w:sz w:val="26"/>
          <w:szCs w:val="26"/>
        </w:rPr>
        <w:t xml:space="preserve"> </w:t>
      </w:r>
      <w:proofErr w:type="spellStart"/>
      <w:r w:rsidR="00A17968" w:rsidRPr="007F1D3F">
        <w:rPr>
          <w:rStyle w:val="normaltextrun"/>
          <w:sz w:val="26"/>
          <w:szCs w:val="26"/>
        </w:rPr>
        <w:t>dựng</w:t>
      </w:r>
      <w:proofErr w:type="spellEnd"/>
      <w:r w:rsidR="00A17968" w:rsidRPr="007F1D3F">
        <w:rPr>
          <w:rStyle w:val="normaltextrun"/>
          <w:sz w:val="26"/>
          <w:szCs w:val="26"/>
        </w:rPr>
        <w:t xml:space="preserve"> </w:t>
      </w:r>
      <w:proofErr w:type="spellStart"/>
      <w:r w:rsidR="00A17968" w:rsidRPr="007F1D3F">
        <w:rPr>
          <w:rStyle w:val="normaltextrun"/>
          <w:sz w:val="26"/>
          <w:szCs w:val="26"/>
        </w:rPr>
        <w:t>đ</w:t>
      </w:r>
      <w:r w:rsidRPr="007F1D3F">
        <w:rPr>
          <w:rStyle w:val="normaltextrun"/>
          <w:sz w:val="26"/>
          <w:szCs w:val="26"/>
        </w:rPr>
        <w:t>ô</w:t>
      </w:r>
      <w:proofErr w:type="spellEnd"/>
      <w:r w:rsidRPr="007F1D3F">
        <w:rPr>
          <w:rStyle w:val="normaltextrun"/>
          <w:sz w:val="26"/>
          <w:szCs w:val="26"/>
        </w:rPr>
        <w:t xml:space="preserve"> </w:t>
      </w:r>
      <w:proofErr w:type="spellStart"/>
      <w:r w:rsidRPr="007F1D3F">
        <w:rPr>
          <w:rStyle w:val="normaltextrun"/>
          <w:sz w:val="26"/>
          <w:szCs w:val="26"/>
        </w:rPr>
        <w:t>thị</w:t>
      </w:r>
      <w:proofErr w:type="spellEnd"/>
      <w:r w:rsidRPr="007F1D3F">
        <w:rPr>
          <w:rStyle w:val="normaltextrun"/>
          <w:sz w:val="26"/>
          <w:szCs w:val="26"/>
        </w:rPr>
        <w:t xml:space="preserve"> </w:t>
      </w:r>
      <w:r w:rsidR="00A17968" w:rsidRPr="007F1D3F">
        <w:rPr>
          <w:rStyle w:val="normaltextrun"/>
          <w:sz w:val="26"/>
          <w:szCs w:val="26"/>
        </w:rPr>
        <w:t xml:space="preserve">Hoài </w:t>
      </w:r>
      <w:proofErr w:type="spellStart"/>
      <w:r w:rsidR="00A17968" w:rsidRPr="007F1D3F">
        <w:rPr>
          <w:rStyle w:val="normaltextrun"/>
          <w:sz w:val="26"/>
          <w:szCs w:val="26"/>
        </w:rPr>
        <w:t>Nhơn</w:t>
      </w:r>
      <w:proofErr w:type="spellEnd"/>
      <w:r w:rsidR="00063E8E" w:rsidRPr="007F1D3F">
        <w:rPr>
          <w:rStyle w:val="normaltextrun"/>
          <w:sz w:val="26"/>
          <w:szCs w:val="26"/>
        </w:rPr>
        <w:t xml:space="preserve">, </w:t>
      </w:r>
      <w:proofErr w:type="spellStart"/>
      <w:r w:rsidR="00063E8E" w:rsidRPr="007F1D3F">
        <w:rPr>
          <w:rStyle w:val="normaltextrun"/>
          <w:sz w:val="26"/>
          <w:szCs w:val="26"/>
        </w:rPr>
        <w:t>tỉnh</w:t>
      </w:r>
      <w:proofErr w:type="spellEnd"/>
      <w:r w:rsidR="00063E8E" w:rsidRPr="007F1D3F">
        <w:rPr>
          <w:rStyle w:val="normaltextrun"/>
          <w:sz w:val="26"/>
          <w:szCs w:val="26"/>
        </w:rPr>
        <w:t xml:space="preserve"> Bình </w:t>
      </w:r>
      <w:proofErr w:type="spellStart"/>
      <w:r w:rsidR="00063E8E" w:rsidRPr="007F1D3F">
        <w:rPr>
          <w:rStyle w:val="normaltextrun"/>
          <w:sz w:val="26"/>
          <w:szCs w:val="26"/>
        </w:rPr>
        <w:t>định</w:t>
      </w:r>
      <w:proofErr w:type="spellEnd"/>
      <w:r w:rsidR="00063E8E" w:rsidRPr="007F1D3F">
        <w:rPr>
          <w:rStyle w:val="normaltextrun"/>
          <w:sz w:val="26"/>
          <w:szCs w:val="26"/>
        </w:rPr>
        <w:t xml:space="preserve"> </w:t>
      </w:r>
      <w:proofErr w:type="spellStart"/>
      <w:r w:rsidR="00063E8E" w:rsidRPr="007F1D3F">
        <w:rPr>
          <w:rStyle w:val="normaltextrun"/>
          <w:sz w:val="26"/>
          <w:szCs w:val="26"/>
        </w:rPr>
        <w:t>đến</w:t>
      </w:r>
      <w:proofErr w:type="spellEnd"/>
      <w:r w:rsidR="00063E8E" w:rsidRPr="007F1D3F">
        <w:rPr>
          <w:rStyle w:val="normaltextrun"/>
          <w:sz w:val="26"/>
          <w:szCs w:val="26"/>
        </w:rPr>
        <w:t xml:space="preserve"> </w:t>
      </w:r>
      <w:proofErr w:type="spellStart"/>
      <w:r w:rsidR="00063E8E" w:rsidRPr="007F1D3F">
        <w:rPr>
          <w:rStyle w:val="normaltextrun"/>
          <w:sz w:val="26"/>
          <w:szCs w:val="26"/>
        </w:rPr>
        <w:t>năm</w:t>
      </w:r>
      <w:proofErr w:type="spellEnd"/>
      <w:r w:rsidR="00063E8E" w:rsidRPr="007F1D3F">
        <w:rPr>
          <w:rStyle w:val="normaltextrun"/>
          <w:sz w:val="26"/>
          <w:szCs w:val="26"/>
        </w:rPr>
        <w:t xml:space="preserve"> 2035</w:t>
      </w:r>
      <w:r w:rsidRPr="007F1D3F">
        <w:rPr>
          <w:rStyle w:val="normaltextrun"/>
          <w:sz w:val="26"/>
          <w:szCs w:val="26"/>
        </w:rPr>
        <w:t xml:space="preserve"> </w:t>
      </w:r>
      <w:proofErr w:type="spellStart"/>
      <w:r w:rsidRPr="007F1D3F">
        <w:rPr>
          <w:rStyle w:val="normaltextrun"/>
          <w:sz w:val="26"/>
          <w:szCs w:val="26"/>
        </w:rPr>
        <w:t>được</w:t>
      </w:r>
      <w:proofErr w:type="spellEnd"/>
      <w:r w:rsidRPr="007F1D3F">
        <w:rPr>
          <w:rStyle w:val="normaltextrun"/>
          <w:sz w:val="26"/>
          <w:szCs w:val="26"/>
        </w:rPr>
        <w:t xml:space="preserve"> </w:t>
      </w:r>
      <w:proofErr w:type="spellStart"/>
      <w:r w:rsidRPr="007F1D3F">
        <w:rPr>
          <w:rStyle w:val="normaltextrun"/>
          <w:sz w:val="26"/>
          <w:szCs w:val="26"/>
        </w:rPr>
        <w:t>phê</w:t>
      </w:r>
      <w:proofErr w:type="spellEnd"/>
      <w:r w:rsidRPr="007F1D3F">
        <w:rPr>
          <w:rStyle w:val="normaltextrun"/>
          <w:sz w:val="26"/>
          <w:szCs w:val="26"/>
        </w:rPr>
        <w:t xml:space="preserve"> </w:t>
      </w:r>
      <w:proofErr w:type="spellStart"/>
      <w:r w:rsidRPr="007F1D3F">
        <w:rPr>
          <w:rStyle w:val="normaltextrun"/>
          <w:sz w:val="26"/>
          <w:szCs w:val="26"/>
        </w:rPr>
        <w:t>duyệt</w:t>
      </w:r>
      <w:proofErr w:type="spellEnd"/>
      <w:r w:rsidRPr="007F1D3F">
        <w:rPr>
          <w:rStyle w:val="normaltextrun"/>
          <w:sz w:val="26"/>
          <w:szCs w:val="26"/>
        </w:rPr>
        <w:t xml:space="preserve"> </w:t>
      </w:r>
      <w:proofErr w:type="spellStart"/>
      <w:r w:rsidRPr="007F1D3F">
        <w:rPr>
          <w:rStyle w:val="normaltextrun"/>
          <w:sz w:val="26"/>
          <w:szCs w:val="26"/>
        </w:rPr>
        <w:t>theo</w:t>
      </w:r>
      <w:proofErr w:type="spellEnd"/>
      <w:r w:rsidRPr="007F1D3F">
        <w:rPr>
          <w:rStyle w:val="normaltextrun"/>
          <w:sz w:val="26"/>
          <w:szCs w:val="26"/>
        </w:rPr>
        <w:t xml:space="preserve"> </w:t>
      </w:r>
      <w:proofErr w:type="spellStart"/>
      <w:r w:rsidRPr="007F1D3F">
        <w:rPr>
          <w:rStyle w:val="normaltextrun"/>
          <w:sz w:val="26"/>
          <w:szCs w:val="26"/>
        </w:rPr>
        <w:t>Quyết</w:t>
      </w:r>
      <w:proofErr w:type="spellEnd"/>
      <w:r w:rsidRPr="007F1D3F">
        <w:rPr>
          <w:rStyle w:val="normaltextrun"/>
          <w:sz w:val="26"/>
          <w:szCs w:val="26"/>
        </w:rPr>
        <w:t xml:space="preserve"> </w:t>
      </w:r>
      <w:proofErr w:type="spellStart"/>
      <w:r w:rsidRPr="007F1D3F">
        <w:rPr>
          <w:rStyle w:val="normaltextrun"/>
          <w:sz w:val="26"/>
          <w:szCs w:val="26"/>
        </w:rPr>
        <w:t>định</w:t>
      </w:r>
      <w:proofErr w:type="spellEnd"/>
      <w:r w:rsidRPr="007F1D3F">
        <w:rPr>
          <w:rStyle w:val="normaltextrun"/>
          <w:sz w:val="26"/>
          <w:szCs w:val="26"/>
        </w:rPr>
        <w:t xml:space="preserve"> </w:t>
      </w:r>
      <w:proofErr w:type="spellStart"/>
      <w:r w:rsidRPr="007F1D3F">
        <w:rPr>
          <w:rStyle w:val="normaltextrun"/>
          <w:sz w:val="26"/>
          <w:szCs w:val="26"/>
        </w:rPr>
        <w:t>số</w:t>
      </w:r>
      <w:proofErr w:type="spellEnd"/>
      <w:r w:rsidRPr="007F1D3F">
        <w:rPr>
          <w:rStyle w:val="normaltextrun"/>
          <w:sz w:val="26"/>
          <w:szCs w:val="26"/>
        </w:rPr>
        <w:t xml:space="preserve"> </w:t>
      </w:r>
      <w:r w:rsidR="007A07DC" w:rsidRPr="007F1D3F">
        <w:rPr>
          <w:rStyle w:val="normaltextrun"/>
          <w:sz w:val="26"/>
          <w:szCs w:val="26"/>
        </w:rPr>
        <w:t>2185</w:t>
      </w:r>
      <w:r w:rsidRPr="007F1D3F">
        <w:rPr>
          <w:rStyle w:val="normaltextrun"/>
          <w:sz w:val="26"/>
          <w:szCs w:val="26"/>
        </w:rPr>
        <w:t xml:space="preserve">/QĐ-UBND </w:t>
      </w:r>
      <w:proofErr w:type="spellStart"/>
      <w:r w:rsidRPr="007F1D3F">
        <w:rPr>
          <w:rStyle w:val="normaltextrun"/>
          <w:sz w:val="26"/>
          <w:szCs w:val="26"/>
        </w:rPr>
        <w:t>ngày</w:t>
      </w:r>
      <w:proofErr w:type="spellEnd"/>
      <w:r w:rsidRPr="007F1D3F">
        <w:rPr>
          <w:rStyle w:val="normaltextrun"/>
          <w:sz w:val="26"/>
          <w:szCs w:val="26"/>
        </w:rPr>
        <w:t xml:space="preserve"> </w:t>
      </w:r>
      <w:r w:rsidR="007A07DC" w:rsidRPr="007F1D3F">
        <w:rPr>
          <w:rStyle w:val="normaltextrun"/>
          <w:sz w:val="26"/>
          <w:szCs w:val="26"/>
        </w:rPr>
        <w:t>27</w:t>
      </w:r>
      <w:r w:rsidRPr="007F1D3F">
        <w:rPr>
          <w:rStyle w:val="normaltextrun"/>
          <w:sz w:val="26"/>
          <w:szCs w:val="26"/>
        </w:rPr>
        <w:t>/0</w:t>
      </w:r>
      <w:r w:rsidR="007A07DC" w:rsidRPr="007F1D3F">
        <w:rPr>
          <w:rStyle w:val="normaltextrun"/>
          <w:sz w:val="26"/>
          <w:szCs w:val="26"/>
        </w:rPr>
        <w:t>6</w:t>
      </w:r>
      <w:r w:rsidRPr="007F1D3F">
        <w:rPr>
          <w:rStyle w:val="normaltextrun"/>
          <w:sz w:val="26"/>
          <w:szCs w:val="26"/>
        </w:rPr>
        <w:t>/201</w:t>
      </w:r>
      <w:r w:rsidR="007A07DC" w:rsidRPr="007F1D3F">
        <w:rPr>
          <w:rStyle w:val="normaltextrun"/>
          <w:sz w:val="26"/>
          <w:szCs w:val="26"/>
        </w:rPr>
        <w:t>9</w:t>
      </w:r>
      <w:r w:rsidRPr="007F1D3F">
        <w:rPr>
          <w:rStyle w:val="normaltextrun"/>
          <w:sz w:val="26"/>
          <w:szCs w:val="26"/>
        </w:rPr>
        <w:t xml:space="preserve"> </w:t>
      </w:r>
      <w:proofErr w:type="spellStart"/>
      <w:r w:rsidRPr="007F1D3F">
        <w:rPr>
          <w:rStyle w:val="normaltextrun"/>
          <w:sz w:val="26"/>
          <w:szCs w:val="26"/>
        </w:rPr>
        <w:t>của</w:t>
      </w:r>
      <w:proofErr w:type="spellEnd"/>
      <w:r w:rsidRPr="007F1D3F">
        <w:rPr>
          <w:rStyle w:val="normaltextrun"/>
          <w:sz w:val="26"/>
          <w:szCs w:val="26"/>
        </w:rPr>
        <w:t xml:space="preserve"> UBND </w:t>
      </w:r>
      <w:proofErr w:type="spellStart"/>
      <w:r w:rsidR="007A07DC" w:rsidRPr="007F1D3F">
        <w:rPr>
          <w:rStyle w:val="normaltextrun"/>
          <w:sz w:val="26"/>
          <w:szCs w:val="26"/>
        </w:rPr>
        <w:t>t</w:t>
      </w:r>
      <w:r w:rsidRPr="007F1D3F">
        <w:rPr>
          <w:rStyle w:val="normaltextrun"/>
          <w:sz w:val="26"/>
          <w:szCs w:val="26"/>
        </w:rPr>
        <w:t>ỉnh</w:t>
      </w:r>
      <w:proofErr w:type="spellEnd"/>
      <w:r w:rsidRPr="007F1D3F">
        <w:rPr>
          <w:rStyle w:val="normaltextrun"/>
          <w:sz w:val="26"/>
          <w:szCs w:val="26"/>
        </w:rPr>
        <w:t xml:space="preserve"> </w:t>
      </w:r>
      <w:r w:rsidR="007A07DC" w:rsidRPr="007F1D3F">
        <w:rPr>
          <w:rStyle w:val="normaltextrun"/>
          <w:sz w:val="26"/>
          <w:szCs w:val="26"/>
        </w:rPr>
        <w:t>Bình Định</w:t>
      </w:r>
      <w:r w:rsidRPr="007F1D3F">
        <w:rPr>
          <w:rStyle w:val="normaltextrun"/>
          <w:sz w:val="26"/>
          <w:szCs w:val="26"/>
        </w:rPr>
        <w:t xml:space="preserve"> </w:t>
      </w:r>
      <w:proofErr w:type="spellStart"/>
      <w:r w:rsidRPr="007F1D3F">
        <w:rPr>
          <w:rStyle w:val="normaltextrun"/>
          <w:sz w:val="26"/>
          <w:szCs w:val="26"/>
        </w:rPr>
        <w:t>trên</w:t>
      </w:r>
      <w:proofErr w:type="spellEnd"/>
      <w:r w:rsidRPr="007F1D3F">
        <w:rPr>
          <w:rStyle w:val="normaltextrun"/>
          <w:sz w:val="26"/>
          <w:szCs w:val="26"/>
        </w:rPr>
        <w:t xml:space="preserve"> </w:t>
      </w:r>
      <w:proofErr w:type="spellStart"/>
      <w:r w:rsidRPr="007F1D3F">
        <w:rPr>
          <w:rStyle w:val="normaltextrun"/>
          <w:sz w:val="26"/>
          <w:szCs w:val="26"/>
        </w:rPr>
        <w:t>phạm</w:t>
      </w:r>
      <w:proofErr w:type="spellEnd"/>
      <w:r w:rsidRPr="007F1D3F">
        <w:rPr>
          <w:rStyle w:val="normaltextrun"/>
          <w:sz w:val="26"/>
          <w:szCs w:val="26"/>
        </w:rPr>
        <w:t xml:space="preserve"> vi </w:t>
      </w:r>
      <w:r w:rsidR="007A07DC" w:rsidRPr="007F1D3F">
        <w:rPr>
          <w:rStyle w:val="normaltextrun"/>
          <w:sz w:val="26"/>
          <w:szCs w:val="26"/>
        </w:rPr>
        <w:t>42.084,37</w:t>
      </w:r>
      <w:r w:rsidRPr="007F1D3F">
        <w:rPr>
          <w:rStyle w:val="normaltextrun"/>
          <w:sz w:val="26"/>
          <w:szCs w:val="26"/>
        </w:rPr>
        <w:t xml:space="preserve">ha bao </w:t>
      </w:r>
      <w:proofErr w:type="spellStart"/>
      <w:r w:rsidRPr="007F1D3F">
        <w:rPr>
          <w:rStyle w:val="normaltextrun"/>
          <w:sz w:val="26"/>
          <w:szCs w:val="26"/>
        </w:rPr>
        <w:t>gồm</w:t>
      </w:r>
      <w:proofErr w:type="spellEnd"/>
      <w:r w:rsidRPr="007F1D3F">
        <w:rPr>
          <w:rStyle w:val="normaltextrun"/>
          <w:sz w:val="26"/>
          <w:szCs w:val="26"/>
        </w:rPr>
        <w:t xml:space="preserve"> </w:t>
      </w:r>
      <w:proofErr w:type="spellStart"/>
      <w:r w:rsidRPr="007F1D3F">
        <w:rPr>
          <w:rStyle w:val="normaltextrun"/>
          <w:sz w:val="26"/>
          <w:szCs w:val="26"/>
        </w:rPr>
        <w:t>toàn</w:t>
      </w:r>
      <w:proofErr w:type="spellEnd"/>
      <w:r w:rsidRPr="007F1D3F">
        <w:rPr>
          <w:rStyle w:val="normaltextrun"/>
          <w:sz w:val="26"/>
          <w:szCs w:val="26"/>
        </w:rPr>
        <w:t xml:space="preserve"> </w:t>
      </w:r>
      <w:proofErr w:type="spellStart"/>
      <w:r w:rsidRPr="007F1D3F">
        <w:rPr>
          <w:rStyle w:val="normaltextrun"/>
          <w:sz w:val="26"/>
          <w:szCs w:val="26"/>
        </w:rPr>
        <w:t>bộ</w:t>
      </w:r>
      <w:proofErr w:type="spellEnd"/>
      <w:r w:rsidRPr="007F1D3F">
        <w:rPr>
          <w:rStyle w:val="normaltextrun"/>
          <w:sz w:val="26"/>
          <w:szCs w:val="26"/>
        </w:rPr>
        <w:t xml:space="preserve"> </w:t>
      </w:r>
      <w:proofErr w:type="spellStart"/>
      <w:r w:rsidRPr="007F1D3F">
        <w:rPr>
          <w:rStyle w:val="normaltextrun"/>
          <w:sz w:val="26"/>
          <w:szCs w:val="26"/>
        </w:rPr>
        <w:t>diện</w:t>
      </w:r>
      <w:proofErr w:type="spellEnd"/>
      <w:r w:rsidRPr="007F1D3F">
        <w:rPr>
          <w:rStyle w:val="normaltextrun"/>
          <w:sz w:val="26"/>
          <w:szCs w:val="26"/>
        </w:rPr>
        <w:t xml:space="preserve"> </w:t>
      </w:r>
      <w:proofErr w:type="spellStart"/>
      <w:r w:rsidRPr="007F1D3F">
        <w:rPr>
          <w:rStyle w:val="normaltextrun"/>
          <w:sz w:val="26"/>
          <w:szCs w:val="26"/>
        </w:rPr>
        <w:t>tích</w:t>
      </w:r>
      <w:proofErr w:type="spellEnd"/>
      <w:r w:rsidRPr="007F1D3F">
        <w:rPr>
          <w:rStyle w:val="normaltextrun"/>
          <w:sz w:val="26"/>
          <w:szCs w:val="26"/>
        </w:rPr>
        <w:t xml:space="preserve"> </w:t>
      </w:r>
      <w:proofErr w:type="spellStart"/>
      <w:r w:rsidRPr="007F1D3F">
        <w:rPr>
          <w:rStyle w:val="normaltextrun"/>
          <w:sz w:val="26"/>
          <w:szCs w:val="26"/>
        </w:rPr>
        <w:t>thuộc</w:t>
      </w:r>
      <w:proofErr w:type="spellEnd"/>
      <w:r w:rsidRPr="007F1D3F">
        <w:rPr>
          <w:rStyle w:val="normaltextrun"/>
          <w:sz w:val="26"/>
          <w:szCs w:val="26"/>
        </w:rPr>
        <w:t xml:space="preserve"> </w:t>
      </w:r>
      <w:proofErr w:type="spellStart"/>
      <w:r w:rsidRPr="007F1D3F">
        <w:rPr>
          <w:rStyle w:val="normaltextrun"/>
          <w:sz w:val="26"/>
          <w:szCs w:val="26"/>
        </w:rPr>
        <w:t>địa</w:t>
      </w:r>
      <w:proofErr w:type="spellEnd"/>
      <w:r w:rsidRPr="007F1D3F">
        <w:rPr>
          <w:rStyle w:val="normaltextrun"/>
          <w:sz w:val="26"/>
          <w:szCs w:val="26"/>
        </w:rPr>
        <w:t xml:space="preserve"> </w:t>
      </w:r>
      <w:proofErr w:type="spellStart"/>
      <w:r w:rsidRPr="007F1D3F">
        <w:rPr>
          <w:rStyle w:val="normaltextrun"/>
          <w:sz w:val="26"/>
          <w:szCs w:val="26"/>
        </w:rPr>
        <w:t>giới</w:t>
      </w:r>
      <w:proofErr w:type="spellEnd"/>
      <w:r w:rsidRPr="007F1D3F">
        <w:rPr>
          <w:rStyle w:val="normaltextrun"/>
          <w:sz w:val="26"/>
          <w:szCs w:val="26"/>
        </w:rPr>
        <w:t xml:space="preserve"> </w:t>
      </w:r>
      <w:proofErr w:type="spellStart"/>
      <w:r w:rsidRPr="007F1D3F">
        <w:rPr>
          <w:rStyle w:val="normaltextrun"/>
          <w:sz w:val="26"/>
          <w:szCs w:val="26"/>
        </w:rPr>
        <w:t>hành</w:t>
      </w:r>
      <w:proofErr w:type="spellEnd"/>
      <w:r w:rsidRPr="007F1D3F">
        <w:rPr>
          <w:rStyle w:val="normaltextrun"/>
          <w:sz w:val="26"/>
          <w:szCs w:val="26"/>
        </w:rPr>
        <w:t xml:space="preserve"> </w:t>
      </w:r>
      <w:proofErr w:type="spellStart"/>
      <w:r w:rsidRPr="007F1D3F">
        <w:rPr>
          <w:rStyle w:val="normaltextrun"/>
          <w:sz w:val="26"/>
          <w:szCs w:val="26"/>
        </w:rPr>
        <w:t>chính</w:t>
      </w:r>
      <w:proofErr w:type="spellEnd"/>
      <w:r w:rsidRPr="007F1D3F">
        <w:rPr>
          <w:rStyle w:val="normaltextrun"/>
          <w:sz w:val="26"/>
          <w:szCs w:val="26"/>
        </w:rPr>
        <w:t xml:space="preserve"> </w:t>
      </w:r>
      <w:proofErr w:type="spellStart"/>
      <w:r w:rsidRPr="007F1D3F">
        <w:rPr>
          <w:rStyle w:val="normaltextrun"/>
          <w:sz w:val="26"/>
          <w:szCs w:val="26"/>
        </w:rPr>
        <w:t>của</w:t>
      </w:r>
      <w:proofErr w:type="spellEnd"/>
      <w:r w:rsidRPr="007F1D3F">
        <w:rPr>
          <w:rStyle w:val="normaltextrun"/>
          <w:sz w:val="26"/>
          <w:szCs w:val="26"/>
        </w:rPr>
        <w:t xml:space="preserve"> </w:t>
      </w:r>
      <w:proofErr w:type="spellStart"/>
      <w:r w:rsidR="00E663D8" w:rsidRPr="007F1D3F">
        <w:rPr>
          <w:rStyle w:val="normaltextrun"/>
          <w:sz w:val="26"/>
          <w:szCs w:val="26"/>
        </w:rPr>
        <w:t>huyện</w:t>
      </w:r>
      <w:proofErr w:type="spellEnd"/>
      <w:r w:rsidR="00E663D8" w:rsidRPr="007F1D3F">
        <w:rPr>
          <w:rStyle w:val="normaltextrun"/>
          <w:sz w:val="26"/>
          <w:szCs w:val="26"/>
        </w:rPr>
        <w:t xml:space="preserve"> Hoài </w:t>
      </w:r>
      <w:proofErr w:type="spellStart"/>
      <w:r w:rsidR="00E663D8" w:rsidRPr="007F1D3F">
        <w:rPr>
          <w:rStyle w:val="normaltextrun"/>
          <w:sz w:val="26"/>
          <w:szCs w:val="26"/>
        </w:rPr>
        <w:t>Nhơn</w:t>
      </w:r>
      <w:proofErr w:type="spellEnd"/>
      <w:r w:rsidRPr="007F1D3F">
        <w:rPr>
          <w:rStyle w:val="normaltextrun"/>
          <w:sz w:val="26"/>
          <w:szCs w:val="26"/>
        </w:rPr>
        <w:t xml:space="preserve">. </w:t>
      </w:r>
      <w:r w:rsidR="003C4708" w:rsidRPr="007F1D3F">
        <w:rPr>
          <w:rStyle w:val="normaltextrun"/>
          <w:sz w:val="26"/>
          <w:szCs w:val="26"/>
        </w:rPr>
        <w:t>S</w:t>
      </w:r>
      <w:r w:rsidRPr="007F1D3F">
        <w:rPr>
          <w:rStyle w:val="normaltextrun"/>
          <w:sz w:val="26"/>
          <w:szCs w:val="26"/>
        </w:rPr>
        <w:t xml:space="preserve">au </w:t>
      </w:r>
      <w:r w:rsidR="00E663D8" w:rsidRPr="007F1D3F">
        <w:rPr>
          <w:rStyle w:val="normaltextrun"/>
          <w:sz w:val="26"/>
          <w:szCs w:val="26"/>
        </w:rPr>
        <w:t>5</w:t>
      </w:r>
      <w:r w:rsidRPr="007F1D3F">
        <w:rPr>
          <w:rStyle w:val="normaltextrun"/>
          <w:sz w:val="26"/>
          <w:szCs w:val="26"/>
        </w:rPr>
        <w:t xml:space="preserve"> </w:t>
      </w:r>
      <w:proofErr w:type="spellStart"/>
      <w:r w:rsidRPr="007F1D3F">
        <w:rPr>
          <w:rStyle w:val="normaltextrun"/>
          <w:sz w:val="26"/>
          <w:szCs w:val="26"/>
        </w:rPr>
        <w:t>năm</w:t>
      </w:r>
      <w:proofErr w:type="spellEnd"/>
      <w:r w:rsidRPr="007F1D3F">
        <w:rPr>
          <w:rStyle w:val="normaltextrun"/>
          <w:sz w:val="26"/>
          <w:szCs w:val="26"/>
        </w:rPr>
        <w:t xml:space="preserve"> </w:t>
      </w:r>
      <w:proofErr w:type="spellStart"/>
      <w:r w:rsidRPr="007F1D3F">
        <w:rPr>
          <w:rStyle w:val="normaltextrun"/>
          <w:sz w:val="26"/>
          <w:szCs w:val="26"/>
        </w:rPr>
        <w:t>thực</w:t>
      </w:r>
      <w:proofErr w:type="spellEnd"/>
      <w:r w:rsidRPr="007F1D3F">
        <w:rPr>
          <w:rStyle w:val="normaltextrun"/>
          <w:sz w:val="26"/>
          <w:szCs w:val="26"/>
        </w:rPr>
        <w:t xml:space="preserve"> </w:t>
      </w:r>
      <w:proofErr w:type="spellStart"/>
      <w:r w:rsidRPr="007F1D3F">
        <w:rPr>
          <w:rStyle w:val="normaltextrun"/>
          <w:sz w:val="26"/>
          <w:szCs w:val="26"/>
        </w:rPr>
        <w:t>hiện</w:t>
      </w:r>
      <w:proofErr w:type="spellEnd"/>
      <w:r w:rsidR="00E663D8" w:rsidRPr="007F1D3F">
        <w:rPr>
          <w:rStyle w:val="normaltextrun"/>
          <w:sz w:val="26"/>
          <w:szCs w:val="26"/>
        </w:rPr>
        <w:t>,</w:t>
      </w:r>
      <w:r w:rsidRPr="007F1D3F">
        <w:rPr>
          <w:rStyle w:val="normaltextrun"/>
          <w:sz w:val="26"/>
          <w:szCs w:val="26"/>
        </w:rPr>
        <w:t xml:space="preserve"> </w:t>
      </w:r>
      <w:proofErr w:type="spellStart"/>
      <w:r w:rsidR="00E663D8" w:rsidRPr="007F1D3F">
        <w:rPr>
          <w:rStyle w:val="normaltextrun"/>
          <w:sz w:val="26"/>
          <w:szCs w:val="26"/>
        </w:rPr>
        <w:t>thị</w:t>
      </w:r>
      <w:proofErr w:type="spellEnd"/>
      <w:r w:rsidR="00E663D8" w:rsidRPr="007F1D3F">
        <w:rPr>
          <w:rStyle w:val="normaltextrun"/>
          <w:sz w:val="26"/>
          <w:szCs w:val="26"/>
        </w:rPr>
        <w:t xml:space="preserve"> </w:t>
      </w:r>
      <w:proofErr w:type="spellStart"/>
      <w:r w:rsidR="00E663D8" w:rsidRPr="007F1D3F">
        <w:rPr>
          <w:rStyle w:val="normaltextrun"/>
          <w:sz w:val="26"/>
          <w:szCs w:val="26"/>
        </w:rPr>
        <w:t>xã</w:t>
      </w:r>
      <w:proofErr w:type="spellEnd"/>
      <w:r w:rsidR="00E663D8" w:rsidRPr="007F1D3F">
        <w:rPr>
          <w:rStyle w:val="normaltextrun"/>
          <w:sz w:val="26"/>
          <w:szCs w:val="26"/>
        </w:rPr>
        <w:t xml:space="preserve"> Hoài </w:t>
      </w:r>
      <w:proofErr w:type="spellStart"/>
      <w:r w:rsidR="00E663D8" w:rsidRPr="007F1D3F">
        <w:rPr>
          <w:rStyle w:val="normaltextrun"/>
          <w:sz w:val="26"/>
          <w:szCs w:val="26"/>
        </w:rPr>
        <w:t>Nhơn</w:t>
      </w:r>
      <w:proofErr w:type="spellEnd"/>
      <w:r w:rsidRPr="007F1D3F">
        <w:rPr>
          <w:rStyle w:val="normaltextrun"/>
          <w:sz w:val="26"/>
          <w:szCs w:val="26"/>
        </w:rPr>
        <w:t xml:space="preserve"> </w:t>
      </w:r>
      <w:proofErr w:type="spellStart"/>
      <w:r w:rsidRPr="007F1D3F">
        <w:rPr>
          <w:rStyle w:val="normaltextrun"/>
          <w:sz w:val="26"/>
          <w:szCs w:val="26"/>
        </w:rPr>
        <w:t>cũng</w:t>
      </w:r>
      <w:proofErr w:type="spellEnd"/>
      <w:r w:rsidRPr="007F1D3F">
        <w:rPr>
          <w:rStyle w:val="normaltextrun"/>
          <w:sz w:val="26"/>
          <w:szCs w:val="26"/>
        </w:rPr>
        <w:t xml:space="preserve"> </w:t>
      </w:r>
      <w:proofErr w:type="spellStart"/>
      <w:r w:rsidRPr="007F1D3F">
        <w:rPr>
          <w:rStyle w:val="normaltextrun"/>
          <w:sz w:val="26"/>
          <w:szCs w:val="26"/>
        </w:rPr>
        <w:t>đã</w:t>
      </w:r>
      <w:proofErr w:type="spellEnd"/>
      <w:r w:rsidRPr="007F1D3F">
        <w:rPr>
          <w:rStyle w:val="normaltextrun"/>
          <w:sz w:val="26"/>
          <w:szCs w:val="26"/>
        </w:rPr>
        <w:t xml:space="preserve"> </w:t>
      </w:r>
      <w:proofErr w:type="spellStart"/>
      <w:r w:rsidRPr="007F1D3F">
        <w:rPr>
          <w:rStyle w:val="normaltextrun"/>
          <w:sz w:val="26"/>
          <w:szCs w:val="26"/>
        </w:rPr>
        <w:t>triển</w:t>
      </w:r>
      <w:proofErr w:type="spellEnd"/>
      <w:r w:rsidRPr="007F1D3F">
        <w:rPr>
          <w:rStyle w:val="normaltextrun"/>
          <w:sz w:val="26"/>
          <w:szCs w:val="26"/>
        </w:rPr>
        <w:t xml:space="preserve"> </w:t>
      </w:r>
      <w:proofErr w:type="spellStart"/>
      <w:r w:rsidRPr="007F1D3F">
        <w:rPr>
          <w:rStyle w:val="normaltextrun"/>
          <w:sz w:val="26"/>
          <w:szCs w:val="26"/>
        </w:rPr>
        <w:t>khai</w:t>
      </w:r>
      <w:proofErr w:type="spellEnd"/>
      <w:r w:rsidRPr="007F1D3F">
        <w:rPr>
          <w:rStyle w:val="normaltextrun"/>
          <w:sz w:val="26"/>
          <w:szCs w:val="26"/>
        </w:rPr>
        <w:t xml:space="preserve"> </w:t>
      </w:r>
      <w:proofErr w:type="spellStart"/>
      <w:r w:rsidRPr="007F1D3F">
        <w:rPr>
          <w:rStyle w:val="normaltextrun"/>
          <w:sz w:val="26"/>
          <w:szCs w:val="26"/>
        </w:rPr>
        <w:t>các</w:t>
      </w:r>
      <w:proofErr w:type="spellEnd"/>
      <w:r w:rsidRPr="007F1D3F">
        <w:rPr>
          <w:rStyle w:val="normaltextrun"/>
          <w:sz w:val="26"/>
          <w:szCs w:val="26"/>
        </w:rPr>
        <w:t xml:space="preserve"> </w:t>
      </w:r>
      <w:proofErr w:type="spellStart"/>
      <w:r w:rsidRPr="007F1D3F">
        <w:rPr>
          <w:rStyle w:val="normaltextrun"/>
          <w:sz w:val="26"/>
          <w:szCs w:val="26"/>
        </w:rPr>
        <w:t>quy</w:t>
      </w:r>
      <w:proofErr w:type="spellEnd"/>
      <w:r w:rsidRPr="007F1D3F">
        <w:rPr>
          <w:rStyle w:val="normaltextrun"/>
          <w:sz w:val="26"/>
          <w:szCs w:val="26"/>
        </w:rPr>
        <w:t xml:space="preserve"> </w:t>
      </w:r>
      <w:proofErr w:type="spellStart"/>
      <w:r w:rsidRPr="007F1D3F">
        <w:rPr>
          <w:rStyle w:val="normaltextrun"/>
          <w:sz w:val="26"/>
          <w:szCs w:val="26"/>
        </w:rPr>
        <w:t>hoạch</w:t>
      </w:r>
      <w:proofErr w:type="spellEnd"/>
      <w:r w:rsidRPr="007F1D3F">
        <w:rPr>
          <w:rStyle w:val="normaltextrun"/>
          <w:sz w:val="26"/>
          <w:szCs w:val="26"/>
        </w:rPr>
        <w:t xml:space="preserve"> </w:t>
      </w:r>
      <w:proofErr w:type="spellStart"/>
      <w:r w:rsidRPr="007F1D3F">
        <w:rPr>
          <w:rStyle w:val="normaltextrun"/>
          <w:sz w:val="26"/>
          <w:szCs w:val="26"/>
        </w:rPr>
        <w:t>thành</w:t>
      </w:r>
      <w:proofErr w:type="spellEnd"/>
      <w:r w:rsidRPr="007F1D3F">
        <w:rPr>
          <w:rStyle w:val="normaltextrun"/>
          <w:sz w:val="26"/>
          <w:szCs w:val="26"/>
        </w:rPr>
        <w:t xml:space="preserve"> </w:t>
      </w:r>
      <w:proofErr w:type="spellStart"/>
      <w:r w:rsidRPr="007F1D3F">
        <w:rPr>
          <w:rStyle w:val="normaltextrun"/>
          <w:sz w:val="26"/>
          <w:szCs w:val="26"/>
        </w:rPr>
        <w:t>phần</w:t>
      </w:r>
      <w:proofErr w:type="spellEnd"/>
      <w:r w:rsidRPr="007F1D3F">
        <w:rPr>
          <w:rStyle w:val="normaltextrun"/>
          <w:sz w:val="26"/>
          <w:szCs w:val="26"/>
        </w:rPr>
        <w:t xml:space="preserve"> </w:t>
      </w:r>
      <w:proofErr w:type="spellStart"/>
      <w:r w:rsidRPr="007F1D3F">
        <w:rPr>
          <w:rStyle w:val="normaltextrun"/>
          <w:sz w:val="26"/>
          <w:szCs w:val="26"/>
        </w:rPr>
        <w:t>và</w:t>
      </w:r>
      <w:proofErr w:type="spellEnd"/>
      <w:r w:rsidRPr="007F1D3F">
        <w:rPr>
          <w:rStyle w:val="normaltextrun"/>
          <w:sz w:val="26"/>
          <w:szCs w:val="26"/>
        </w:rPr>
        <w:t xml:space="preserve"> </w:t>
      </w:r>
      <w:proofErr w:type="spellStart"/>
      <w:r w:rsidRPr="007F1D3F">
        <w:rPr>
          <w:rStyle w:val="normaltextrun"/>
          <w:sz w:val="26"/>
          <w:szCs w:val="26"/>
        </w:rPr>
        <w:t>tập</w:t>
      </w:r>
      <w:proofErr w:type="spellEnd"/>
      <w:r w:rsidRPr="007F1D3F">
        <w:rPr>
          <w:rStyle w:val="normaltextrun"/>
          <w:sz w:val="26"/>
          <w:szCs w:val="26"/>
        </w:rPr>
        <w:t xml:space="preserve"> </w:t>
      </w:r>
      <w:proofErr w:type="spellStart"/>
      <w:r w:rsidRPr="007F1D3F">
        <w:rPr>
          <w:rStyle w:val="normaltextrun"/>
          <w:sz w:val="26"/>
          <w:szCs w:val="26"/>
        </w:rPr>
        <w:t>trung</w:t>
      </w:r>
      <w:proofErr w:type="spellEnd"/>
      <w:r w:rsidRPr="007F1D3F">
        <w:rPr>
          <w:rStyle w:val="normaltextrun"/>
          <w:sz w:val="26"/>
          <w:szCs w:val="26"/>
        </w:rPr>
        <w:t xml:space="preserve"> </w:t>
      </w:r>
      <w:proofErr w:type="spellStart"/>
      <w:r w:rsidRPr="007F1D3F">
        <w:rPr>
          <w:rStyle w:val="normaltextrun"/>
          <w:sz w:val="26"/>
          <w:szCs w:val="26"/>
        </w:rPr>
        <w:t>chủ</w:t>
      </w:r>
      <w:proofErr w:type="spellEnd"/>
      <w:r w:rsidRPr="007F1D3F">
        <w:rPr>
          <w:rStyle w:val="normaltextrun"/>
          <w:sz w:val="26"/>
          <w:szCs w:val="26"/>
        </w:rPr>
        <w:t xml:space="preserve"> </w:t>
      </w:r>
      <w:proofErr w:type="spellStart"/>
      <w:r w:rsidRPr="007F1D3F">
        <w:rPr>
          <w:rStyle w:val="normaltextrun"/>
          <w:sz w:val="26"/>
          <w:szCs w:val="26"/>
        </w:rPr>
        <w:t>yếu</w:t>
      </w:r>
      <w:proofErr w:type="spellEnd"/>
      <w:r w:rsidRPr="007F1D3F">
        <w:rPr>
          <w:rStyle w:val="normaltextrun"/>
          <w:sz w:val="26"/>
          <w:szCs w:val="26"/>
        </w:rPr>
        <w:t xml:space="preserve"> </w:t>
      </w:r>
      <w:proofErr w:type="spellStart"/>
      <w:r w:rsidRPr="007F1D3F">
        <w:rPr>
          <w:rStyle w:val="normaltextrun"/>
          <w:sz w:val="26"/>
          <w:szCs w:val="26"/>
        </w:rPr>
        <w:t>là</w:t>
      </w:r>
      <w:proofErr w:type="spellEnd"/>
      <w:r w:rsidRPr="007F1D3F">
        <w:rPr>
          <w:rStyle w:val="normaltextrun"/>
          <w:sz w:val="26"/>
          <w:szCs w:val="26"/>
        </w:rPr>
        <w:t xml:space="preserve"> </w:t>
      </w:r>
      <w:proofErr w:type="spellStart"/>
      <w:r w:rsidRPr="007F1D3F">
        <w:rPr>
          <w:rStyle w:val="normaltextrun"/>
          <w:sz w:val="26"/>
          <w:szCs w:val="26"/>
        </w:rPr>
        <w:t>khu</w:t>
      </w:r>
      <w:proofErr w:type="spellEnd"/>
      <w:r w:rsidRPr="007F1D3F">
        <w:rPr>
          <w:rStyle w:val="normaltextrun"/>
          <w:sz w:val="26"/>
          <w:szCs w:val="26"/>
        </w:rPr>
        <w:t xml:space="preserve"> </w:t>
      </w:r>
      <w:proofErr w:type="spellStart"/>
      <w:r w:rsidRPr="007F1D3F">
        <w:rPr>
          <w:rStyle w:val="normaltextrun"/>
          <w:sz w:val="26"/>
          <w:szCs w:val="26"/>
        </w:rPr>
        <w:t>vực</w:t>
      </w:r>
      <w:proofErr w:type="spellEnd"/>
      <w:r w:rsidRPr="007F1D3F">
        <w:rPr>
          <w:rStyle w:val="normaltextrun"/>
          <w:sz w:val="26"/>
          <w:szCs w:val="26"/>
        </w:rPr>
        <w:t xml:space="preserve"> </w:t>
      </w:r>
      <w:proofErr w:type="spellStart"/>
      <w:r w:rsidRPr="007F1D3F">
        <w:rPr>
          <w:rStyle w:val="normaltextrun"/>
          <w:sz w:val="26"/>
          <w:szCs w:val="26"/>
        </w:rPr>
        <w:t>nội</w:t>
      </w:r>
      <w:proofErr w:type="spellEnd"/>
      <w:r w:rsidRPr="007F1D3F">
        <w:rPr>
          <w:rStyle w:val="normaltextrun"/>
          <w:sz w:val="26"/>
          <w:szCs w:val="26"/>
        </w:rPr>
        <w:t xml:space="preserve"> </w:t>
      </w:r>
      <w:proofErr w:type="spellStart"/>
      <w:r w:rsidRPr="007F1D3F">
        <w:rPr>
          <w:rStyle w:val="normaltextrun"/>
          <w:sz w:val="26"/>
          <w:szCs w:val="26"/>
        </w:rPr>
        <w:t>thị</w:t>
      </w:r>
      <w:proofErr w:type="spellEnd"/>
      <w:r w:rsidRPr="007F1D3F">
        <w:rPr>
          <w:rStyle w:val="normaltextrun"/>
          <w:sz w:val="26"/>
          <w:szCs w:val="26"/>
        </w:rPr>
        <w:t xml:space="preserve"> </w:t>
      </w:r>
      <w:proofErr w:type="spellStart"/>
      <w:r w:rsidRPr="007F1D3F">
        <w:rPr>
          <w:rStyle w:val="normaltextrun"/>
          <w:sz w:val="26"/>
          <w:szCs w:val="26"/>
        </w:rPr>
        <w:t>thuộc</w:t>
      </w:r>
      <w:proofErr w:type="spellEnd"/>
      <w:r w:rsidRPr="007F1D3F">
        <w:rPr>
          <w:rStyle w:val="normaltextrun"/>
          <w:sz w:val="26"/>
          <w:szCs w:val="26"/>
        </w:rPr>
        <w:t xml:space="preserve"> </w:t>
      </w:r>
      <w:proofErr w:type="spellStart"/>
      <w:r w:rsidRPr="007F1D3F">
        <w:rPr>
          <w:rStyle w:val="normaltextrun"/>
          <w:sz w:val="26"/>
          <w:szCs w:val="26"/>
        </w:rPr>
        <w:t>địa</w:t>
      </w:r>
      <w:proofErr w:type="spellEnd"/>
      <w:r w:rsidRPr="007F1D3F">
        <w:rPr>
          <w:rStyle w:val="normaltextrun"/>
          <w:sz w:val="26"/>
          <w:szCs w:val="26"/>
        </w:rPr>
        <w:t xml:space="preserve"> </w:t>
      </w:r>
      <w:proofErr w:type="spellStart"/>
      <w:r w:rsidRPr="007F1D3F">
        <w:rPr>
          <w:rStyle w:val="normaltextrun"/>
          <w:sz w:val="26"/>
          <w:szCs w:val="26"/>
        </w:rPr>
        <w:t>giới</w:t>
      </w:r>
      <w:proofErr w:type="spellEnd"/>
      <w:r w:rsidRPr="007F1D3F">
        <w:rPr>
          <w:rStyle w:val="normaltextrun"/>
          <w:sz w:val="26"/>
          <w:szCs w:val="26"/>
        </w:rPr>
        <w:t xml:space="preserve"> </w:t>
      </w:r>
      <w:proofErr w:type="spellStart"/>
      <w:r w:rsidRPr="007F1D3F">
        <w:rPr>
          <w:rStyle w:val="normaltextrun"/>
          <w:sz w:val="26"/>
          <w:szCs w:val="26"/>
        </w:rPr>
        <w:t>hành</w:t>
      </w:r>
      <w:proofErr w:type="spellEnd"/>
      <w:r w:rsidRPr="007F1D3F">
        <w:rPr>
          <w:rStyle w:val="normaltextrun"/>
          <w:sz w:val="26"/>
          <w:szCs w:val="26"/>
        </w:rPr>
        <w:t xml:space="preserve"> </w:t>
      </w:r>
      <w:proofErr w:type="spellStart"/>
      <w:r w:rsidRPr="007F1D3F">
        <w:rPr>
          <w:rStyle w:val="normaltextrun"/>
          <w:sz w:val="26"/>
          <w:szCs w:val="26"/>
        </w:rPr>
        <w:t>chính</w:t>
      </w:r>
      <w:proofErr w:type="spellEnd"/>
      <w:r w:rsidRPr="007F1D3F">
        <w:rPr>
          <w:rStyle w:val="normaltextrun"/>
          <w:sz w:val="26"/>
          <w:szCs w:val="26"/>
        </w:rPr>
        <w:t xml:space="preserve"> </w:t>
      </w:r>
      <w:proofErr w:type="spellStart"/>
      <w:r w:rsidRPr="007F1D3F">
        <w:rPr>
          <w:rStyle w:val="normaltextrun"/>
          <w:sz w:val="26"/>
          <w:szCs w:val="26"/>
        </w:rPr>
        <w:t>của</w:t>
      </w:r>
      <w:proofErr w:type="spellEnd"/>
      <w:r w:rsidRPr="007F1D3F">
        <w:rPr>
          <w:rStyle w:val="normaltextrun"/>
          <w:sz w:val="26"/>
          <w:szCs w:val="26"/>
        </w:rPr>
        <w:t xml:space="preserve"> </w:t>
      </w:r>
      <w:proofErr w:type="spellStart"/>
      <w:r w:rsidR="00E663D8" w:rsidRPr="007F1D3F">
        <w:rPr>
          <w:rStyle w:val="normaltextrun"/>
          <w:sz w:val="26"/>
          <w:szCs w:val="26"/>
        </w:rPr>
        <w:t>thị</w:t>
      </w:r>
      <w:proofErr w:type="spellEnd"/>
      <w:r w:rsidR="00E663D8" w:rsidRPr="007F1D3F">
        <w:rPr>
          <w:rStyle w:val="normaltextrun"/>
          <w:sz w:val="26"/>
          <w:szCs w:val="26"/>
        </w:rPr>
        <w:t xml:space="preserve"> </w:t>
      </w:r>
      <w:proofErr w:type="spellStart"/>
      <w:r w:rsidR="00E663D8" w:rsidRPr="007F1D3F">
        <w:rPr>
          <w:rStyle w:val="normaltextrun"/>
          <w:sz w:val="26"/>
          <w:szCs w:val="26"/>
        </w:rPr>
        <w:t>xã</w:t>
      </w:r>
      <w:proofErr w:type="spellEnd"/>
      <w:r w:rsidRPr="007F1D3F">
        <w:rPr>
          <w:rStyle w:val="normaltextrun"/>
          <w:sz w:val="26"/>
          <w:szCs w:val="26"/>
        </w:rPr>
        <w:t xml:space="preserve">. </w:t>
      </w:r>
      <w:proofErr w:type="spellStart"/>
      <w:r w:rsidRPr="007F1D3F">
        <w:rPr>
          <w:rStyle w:val="normaltextrun"/>
          <w:sz w:val="26"/>
          <w:szCs w:val="26"/>
        </w:rPr>
        <w:t>Một</w:t>
      </w:r>
      <w:proofErr w:type="spellEnd"/>
      <w:r w:rsidRPr="007F1D3F">
        <w:rPr>
          <w:rStyle w:val="normaltextrun"/>
          <w:sz w:val="26"/>
          <w:szCs w:val="26"/>
        </w:rPr>
        <w:t xml:space="preserve"> </w:t>
      </w:r>
      <w:proofErr w:type="spellStart"/>
      <w:r w:rsidRPr="007F1D3F">
        <w:rPr>
          <w:rStyle w:val="normaltextrun"/>
          <w:sz w:val="26"/>
          <w:szCs w:val="26"/>
        </w:rPr>
        <w:t>số</w:t>
      </w:r>
      <w:proofErr w:type="spellEnd"/>
      <w:r w:rsidRPr="007F1D3F">
        <w:rPr>
          <w:rStyle w:val="normaltextrun"/>
          <w:sz w:val="26"/>
          <w:szCs w:val="26"/>
        </w:rPr>
        <w:t xml:space="preserve"> </w:t>
      </w:r>
      <w:proofErr w:type="spellStart"/>
      <w:r w:rsidRPr="007F1D3F">
        <w:rPr>
          <w:rStyle w:val="normaltextrun"/>
          <w:sz w:val="26"/>
          <w:szCs w:val="26"/>
        </w:rPr>
        <w:t>các</w:t>
      </w:r>
      <w:proofErr w:type="spellEnd"/>
      <w:r w:rsidRPr="007F1D3F">
        <w:rPr>
          <w:rStyle w:val="normaltextrun"/>
          <w:sz w:val="26"/>
          <w:szCs w:val="26"/>
        </w:rPr>
        <w:t xml:space="preserve"> </w:t>
      </w:r>
      <w:proofErr w:type="spellStart"/>
      <w:r w:rsidRPr="007F1D3F">
        <w:rPr>
          <w:rStyle w:val="normaltextrun"/>
          <w:sz w:val="26"/>
          <w:szCs w:val="26"/>
        </w:rPr>
        <w:t>dự</w:t>
      </w:r>
      <w:proofErr w:type="spellEnd"/>
      <w:r w:rsidRPr="007F1D3F">
        <w:rPr>
          <w:rStyle w:val="normaltextrun"/>
          <w:sz w:val="26"/>
          <w:szCs w:val="26"/>
        </w:rPr>
        <w:t xml:space="preserve"> </w:t>
      </w:r>
      <w:proofErr w:type="spellStart"/>
      <w:r w:rsidRPr="007F1D3F">
        <w:rPr>
          <w:rStyle w:val="normaltextrun"/>
          <w:sz w:val="26"/>
          <w:szCs w:val="26"/>
        </w:rPr>
        <w:t>án</w:t>
      </w:r>
      <w:proofErr w:type="spellEnd"/>
      <w:r w:rsidRPr="007F1D3F">
        <w:rPr>
          <w:rStyle w:val="normaltextrun"/>
          <w:sz w:val="26"/>
          <w:szCs w:val="26"/>
        </w:rPr>
        <w:t xml:space="preserve"> </w:t>
      </w:r>
      <w:proofErr w:type="spellStart"/>
      <w:r w:rsidRPr="007F1D3F">
        <w:rPr>
          <w:rStyle w:val="normaltextrun"/>
          <w:sz w:val="26"/>
          <w:szCs w:val="26"/>
        </w:rPr>
        <w:t>trọng</w:t>
      </w:r>
      <w:proofErr w:type="spellEnd"/>
      <w:r w:rsidRPr="007F1D3F">
        <w:rPr>
          <w:rStyle w:val="normaltextrun"/>
          <w:sz w:val="26"/>
          <w:szCs w:val="26"/>
        </w:rPr>
        <w:t xml:space="preserve"> </w:t>
      </w:r>
      <w:proofErr w:type="spellStart"/>
      <w:r w:rsidRPr="007F1D3F">
        <w:rPr>
          <w:rStyle w:val="normaltextrun"/>
          <w:sz w:val="26"/>
          <w:szCs w:val="26"/>
        </w:rPr>
        <w:t>tâm</w:t>
      </w:r>
      <w:proofErr w:type="spellEnd"/>
      <w:r w:rsidRPr="007F1D3F">
        <w:rPr>
          <w:rStyle w:val="normaltextrun"/>
          <w:sz w:val="26"/>
          <w:szCs w:val="26"/>
        </w:rPr>
        <w:t xml:space="preserve"> </w:t>
      </w:r>
      <w:proofErr w:type="spellStart"/>
      <w:r w:rsidRPr="007F1D3F">
        <w:rPr>
          <w:rStyle w:val="normaltextrun"/>
          <w:sz w:val="26"/>
          <w:szCs w:val="26"/>
        </w:rPr>
        <w:t>cũng</w:t>
      </w:r>
      <w:proofErr w:type="spellEnd"/>
      <w:r w:rsidRPr="007F1D3F">
        <w:rPr>
          <w:rStyle w:val="normaltextrun"/>
          <w:sz w:val="26"/>
          <w:szCs w:val="26"/>
        </w:rPr>
        <w:t xml:space="preserve"> </w:t>
      </w:r>
      <w:proofErr w:type="spellStart"/>
      <w:r w:rsidRPr="007F1D3F">
        <w:rPr>
          <w:rStyle w:val="normaltextrun"/>
          <w:sz w:val="26"/>
          <w:szCs w:val="26"/>
        </w:rPr>
        <w:t>đã</w:t>
      </w:r>
      <w:proofErr w:type="spellEnd"/>
      <w:r w:rsidRPr="007F1D3F">
        <w:rPr>
          <w:rStyle w:val="normaltextrun"/>
          <w:sz w:val="26"/>
          <w:szCs w:val="26"/>
        </w:rPr>
        <w:t xml:space="preserve"> </w:t>
      </w:r>
      <w:proofErr w:type="spellStart"/>
      <w:r w:rsidRPr="007F1D3F">
        <w:rPr>
          <w:rStyle w:val="normaltextrun"/>
          <w:sz w:val="26"/>
          <w:szCs w:val="26"/>
        </w:rPr>
        <w:t>được</w:t>
      </w:r>
      <w:proofErr w:type="spellEnd"/>
      <w:r w:rsidRPr="007F1D3F">
        <w:rPr>
          <w:rStyle w:val="normaltextrun"/>
          <w:sz w:val="26"/>
          <w:szCs w:val="26"/>
        </w:rPr>
        <w:t xml:space="preserve"> </w:t>
      </w:r>
      <w:proofErr w:type="spellStart"/>
      <w:r w:rsidRPr="007F1D3F">
        <w:rPr>
          <w:rStyle w:val="normaltextrun"/>
          <w:sz w:val="26"/>
          <w:szCs w:val="26"/>
        </w:rPr>
        <w:t>triển</w:t>
      </w:r>
      <w:proofErr w:type="spellEnd"/>
      <w:r w:rsidRPr="007F1D3F">
        <w:rPr>
          <w:rStyle w:val="normaltextrun"/>
          <w:sz w:val="26"/>
          <w:szCs w:val="26"/>
        </w:rPr>
        <w:t xml:space="preserve"> </w:t>
      </w:r>
      <w:proofErr w:type="spellStart"/>
      <w:r w:rsidRPr="007F1D3F">
        <w:rPr>
          <w:rStyle w:val="normaltextrun"/>
          <w:sz w:val="26"/>
          <w:szCs w:val="26"/>
        </w:rPr>
        <w:t>khai</w:t>
      </w:r>
      <w:proofErr w:type="spellEnd"/>
      <w:r w:rsidRPr="007F1D3F">
        <w:rPr>
          <w:rStyle w:val="normaltextrun"/>
          <w:sz w:val="26"/>
          <w:szCs w:val="26"/>
        </w:rPr>
        <w:t xml:space="preserve"> </w:t>
      </w:r>
      <w:proofErr w:type="spellStart"/>
      <w:r w:rsidRPr="007F1D3F">
        <w:rPr>
          <w:rStyle w:val="normaltextrun"/>
          <w:sz w:val="26"/>
          <w:szCs w:val="26"/>
        </w:rPr>
        <w:t>và</w:t>
      </w:r>
      <w:proofErr w:type="spellEnd"/>
      <w:r w:rsidRPr="007F1D3F">
        <w:rPr>
          <w:rStyle w:val="normaltextrun"/>
          <w:sz w:val="26"/>
          <w:szCs w:val="26"/>
        </w:rPr>
        <w:t xml:space="preserve"> </w:t>
      </w:r>
      <w:proofErr w:type="spellStart"/>
      <w:r w:rsidRPr="007F1D3F">
        <w:rPr>
          <w:rStyle w:val="normaltextrun"/>
          <w:sz w:val="26"/>
          <w:szCs w:val="26"/>
        </w:rPr>
        <w:t>đã</w:t>
      </w:r>
      <w:proofErr w:type="spellEnd"/>
      <w:r w:rsidRPr="007F1D3F">
        <w:rPr>
          <w:rStyle w:val="normaltextrun"/>
          <w:sz w:val="26"/>
          <w:szCs w:val="26"/>
        </w:rPr>
        <w:t xml:space="preserve"> </w:t>
      </w:r>
      <w:proofErr w:type="spellStart"/>
      <w:r w:rsidRPr="007F1D3F">
        <w:rPr>
          <w:rStyle w:val="normaltextrun"/>
          <w:sz w:val="26"/>
          <w:szCs w:val="26"/>
        </w:rPr>
        <w:t>được</w:t>
      </w:r>
      <w:proofErr w:type="spellEnd"/>
      <w:r w:rsidRPr="007F1D3F">
        <w:rPr>
          <w:rStyle w:val="normaltextrun"/>
          <w:sz w:val="26"/>
          <w:szCs w:val="26"/>
        </w:rPr>
        <w:t xml:space="preserve"> </w:t>
      </w:r>
      <w:proofErr w:type="spellStart"/>
      <w:r w:rsidRPr="007F1D3F">
        <w:rPr>
          <w:rStyle w:val="normaltextrun"/>
          <w:sz w:val="26"/>
          <w:szCs w:val="26"/>
        </w:rPr>
        <w:t>thực</w:t>
      </w:r>
      <w:proofErr w:type="spellEnd"/>
      <w:r w:rsidRPr="007F1D3F">
        <w:rPr>
          <w:rStyle w:val="normaltextrun"/>
          <w:sz w:val="26"/>
          <w:szCs w:val="26"/>
        </w:rPr>
        <w:t xml:space="preserve"> </w:t>
      </w:r>
      <w:proofErr w:type="spellStart"/>
      <w:r w:rsidRPr="007F1D3F">
        <w:rPr>
          <w:rStyle w:val="normaltextrun"/>
          <w:sz w:val="26"/>
          <w:szCs w:val="26"/>
        </w:rPr>
        <w:t>hiện</w:t>
      </w:r>
      <w:proofErr w:type="spellEnd"/>
      <w:r w:rsidRPr="007F1D3F">
        <w:rPr>
          <w:rStyle w:val="normaltextrun"/>
          <w:sz w:val="26"/>
          <w:szCs w:val="26"/>
        </w:rPr>
        <w:t xml:space="preserve">. </w:t>
      </w:r>
      <w:proofErr w:type="spellStart"/>
      <w:r w:rsidRPr="007F1D3F">
        <w:rPr>
          <w:rStyle w:val="normaltextrun"/>
          <w:sz w:val="26"/>
          <w:szCs w:val="26"/>
        </w:rPr>
        <w:t>Đặc</w:t>
      </w:r>
      <w:proofErr w:type="spellEnd"/>
      <w:r w:rsidRPr="007F1D3F">
        <w:rPr>
          <w:rStyle w:val="normaltextrun"/>
          <w:sz w:val="26"/>
          <w:szCs w:val="26"/>
        </w:rPr>
        <w:t xml:space="preserve"> </w:t>
      </w:r>
      <w:proofErr w:type="spellStart"/>
      <w:r w:rsidRPr="007F1D3F">
        <w:rPr>
          <w:rStyle w:val="normaltextrun"/>
          <w:sz w:val="26"/>
          <w:szCs w:val="26"/>
        </w:rPr>
        <w:t>biệt</w:t>
      </w:r>
      <w:proofErr w:type="spellEnd"/>
      <w:r w:rsidRPr="007F1D3F">
        <w:rPr>
          <w:rStyle w:val="normaltextrun"/>
          <w:sz w:val="26"/>
          <w:szCs w:val="26"/>
        </w:rPr>
        <w:t xml:space="preserve"> </w:t>
      </w:r>
      <w:proofErr w:type="spellStart"/>
      <w:r w:rsidRPr="007F1D3F">
        <w:rPr>
          <w:rStyle w:val="normaltextrun"/>
          <w:sz w:val="26"/>
          <w:szCs w:val="26"/>
        </w:rPr>
        <w:t>là</w:t>
      </w:r>
      <w:proofErr w:type="spellEnd"/>
      <w:r w:rsidRPr="007F1D3F">
        <w:rPr>
          <w:rStyle w:val="normaltextrun"/>
          <w:sz w:val="26"/>
          <w:szCs w:val="26"/>
        </w:rPr>
        <w:t xml:space="preserve"> </w:t>
      </w:r>
      <w:proofErr w:type="spellStart"/>
      <w:r w:rsidRPr="007F1D3F">
        <w:rPr>
          <w:rStyle w:val="normaltextrun"/>
          <w:sz w:val="26"/>
          <w:szCs w:val="26"/>
        </w:rPr>
        <w:t>khu</w:t>
      </w:r>
      <w:proofErr w:type="spellEnd"/>
      <w:r w:rsidRPr="007F1D3F">
        <w:rPr>
          <w:rStyle w:val="normaltextrun"/>
          <w:sz w:val="26"/>
          <w:szCs w:val="26"/>
        </w:rPr>
        <w:t xml:space="preserve"> </w:t>
      </w:r>
      <w:proofErr w:type="spellStart"/>
      <w:r w:rsidRPr="007F1D3F">
        <w:rPr>
          <w:rStyle w:val="normaltextrun"/>
          <w:sz w:val="26"/>
          <w:szCs w:val="26"/>
        </w:rPr>
        <w:t>vực</w:t>
      </w:r>
      <w:proofErr w:type="spellEnd"/>
      <w:r w:rsidRPr="007F1D3F">
        <w:rPr>
          <w:rStyle w:val="normaltextrun"/>
          <w:sz w:val="26"/>
          <w:szCs w:val="26"/>
        </w:rPr>
        <w:t xml:space="preserve"> </w:t>
      </w:r>
      <w:proofErr w:type="spellStart"/>
      <w:r w:rsidRPr="007F1D3F">
        <w:rPr>
          <w:rStyle w:val="normaltextrun"/>
          <w:sz w:val="26"/>
          <w:szCs w:val="26"/>
        </w:rPr>
        <w:t>trung</w:t>
      </w:r>
      <w:proofErr w:type="spellEnd"/>
      <w:r w:rsidRPr="007F1D3F">
        <w:rPr>
          <w:rStyle w:val="normaltextrun"/>
          <w:sz w:val="26"/>
          <w:szCs w:val="26"/>
        </w:rPr>
        <w:t xml:space="preserve"> </w:t>
      </w:r>
      <w:proofErr w:type="spellStart"/>
      <w:r w:rsidRPr="007F1D3F">
        <w:rPr>
          <w:rStyle w:val="normaltextrun"/>
          <w:sz w:val="26"/>
          <w:szCs w:val="26"/>
        </w:rPr>
        <w:t>tâm</w:t>
      </w:r>
      <w:proofErr w:type="spellEnd"/>
      <w:r w:rsidRPr="007F1D3F">
        <w:rPr>
          <w:rStyle w:val="normaltextrun"/>
          <w:sz w:val="26"/>
          <w:szCs w:val="26"/>
        </w:rPr>
        <w:t xml:space="preserve"> </w:t>
      </w:r>
      <w:proofErr w:type="spellStart"/>
      <w:r w:rsidRPr="007F1D3F">
        <w:rPr>
          <w:rStyle w:val="normaltextrun"/>
          <w:sz w:val="26"/>
          <w:szCs w:val="26"/>
        </w:rPr>
        <w:t>của</w:t>
      </w:r>
      <w:proofErr w:type="spellEnd"/>
      <w:r w:rsidRPr="007F1D3F">
        <w:rPr>
          <w:rStyle w:val="normaltextrun"/>
          <w:sz w:val="26"/>
          <w:szCs w:val="26"/>
        </w:rPr>
        <w:t xml:space="preserve"> </w:t>
      </w:r>
      <w:proofErr w:type="spellStart"/>
      <w:r w:rsidR="00E663D8" w:rsidRPr="007F1D3F">
        <w:rPr>
          <w:rStyle w:val="normaltextrun"/>
          <w:sz w:val="26"/>
          <w:szCs w:val="26"/>
        </w:rPr>
        <w:t>thị</w:t>
      </w:r>
      <w:proofErr w:type="spellEnd"/>
      <w:r w:rsidR="00E663D8" w:rsidRPr="007F1D3F">
        <w:rPr>
          <w:rStyle w:val="normaltextrun"/>
          <w:sz w:val="26"/>
          <w:szCs w:val="26"/>
        </w:rPr>
        <w:t xml:space="preserve"> </w:t>
      </w:r>
      <w:proofErr w:type="spellStart"/>
      <w:r w:rsidR="00E663D8" w:rsidRPr="007F1D3F">
        <w:rPr>
          <w:rStyle w:val="normaltextrun"/>
          <w:sz w:val="26"/>
          <w:szCs w:val="26"/>
        </w:rPr>
        <w:t>xã</w:t>
      </w:r>
      <w:proofErr w:type="spellEnd"/>
      <w:r w:rsidRPr="007F1D3F">
        <w:rPr>
          <w:rStyle w:val="normaltextrun"/>
          <w:sz w:val="26"/>
          <w:szCs w:val="26"/>
        </w:rPr>
        <w:t xml:space="preserve">. </w:t>
      </w:r>
    </w:p>
    <w:p w14:paraId="6F53A222" w14:textId="7A684875" w:rsidR="002243C0" w:rsidRPr="007F1D3F" w:rsidRDefault="00685440" w:rsidP="0081405C">
      <w:pPr>
        <w:pStyle w:val="paragraph"/>
        <w:spacing w:before="0" w:beforeAutospacing="0" w:after="120" w:afterAutospacing="0"/>
        <w:ind w:right="90" w:firstLine="720"/>
        <w:jc w:val="both"/>
        <w:textAlignment w:val="baseline"/>
        <w:rPr>
          <w:rStyle w:val="normaltextrun"/>
          <w:sz w:val="26"/>
          <w:szCs w:val="26"/>
        </w:rPr>
      </w:pPr>
      <w:r w:rsidRPr="007F1D3F">
        <w:rPr>
          <w:rStyle w:val="normaltextrun"/>
          <w:sz w:val="26"/>
          <w:szCs w:val="26"/>
        </w:rPr>
        <w:t xml:space="preserve">Công </w:t>
      </w:r>
      <w:proofErr w:type="spellStart"/>
      <w:r w:rsidRPr="007F1D3F">
        <w:rPr>
          <w:rStyle w:val="normaltextrun"/>
          <w:sz w:val="26"/>
          <w:szCs w:val="26"/>
        </w:rPr>
        <w:t>tác</w:t>
      </w:r>
      <w:proofErr w:type="spellEnd"/>
      <w:r w:rsidRPr="007F1D3F">
        <w:rPr>
          <w:rStyle w:val="normaltextrun"/>
          <w:sz w:val="26"/>
          <w:szCs w:val="26"/>
        </w:rPr>
        <w:t xml:space="preserve"> </w:t>
      </w:r>
      <w:proofErr w:type="spellStart"/>
      <w:r w:rsidRPr="007F1D3F">
        <w:rPr>
          <w:rStyle w:val="normaltextrun"/>
          <w:sz w:val="26"/>
          <w:szCs w:val="26"/>
        </w:rPr>
        <w:t>quy</w:t>
      </w:r>
      <w:proofErr w:type="spellEnd"/>
      <w:r w:rsidRPr="007F1D3F">
        <w:rPr>
          <w:rStyle w:val="normaltextrun"/>
          <w:sz w:val="26"/>
          <w:szCs w:val="26"/>
        </w:rPr>
        <w:t xml:space="preserve"> </w:t>
      </w:r>
      <w:proofErr w:type="spellStart"/>
      <w:r w:rsidRPr="007F1D3F">
        <w:rPr>
          <w:rStyle w:val="normaltextrun"/>
          <w:sz w:val="26"/>
          <w:szCs w:val="26"/>
        </w:rPr>
        <w:t>hoạch</w:t>
      </w:r>
      <w:proofErr w:type="spellEnd"/>
      <w:r w:rsidRPr="007F1D3F">
        <w:rPr>
          <w:rStyle w:val="normaltextrun"/>
          <w:sz w:val="26"/>
          <w:szCs w:val="26"/>
        </w:rPr>
        <w:t xml:space="preserve">, </w:t>
      </w:r>
      <w:proofErr w:type="spellStart"/>
      <w:r w:rsidRPr="007F1D3F">
        <w:rPr>
          <w:rStyle w:val="normaltextrun"/>
          <w:sz w:val="26"/>
          <w:szCs w:val="26"/>
        </w:rPr>
        <w:t>quản</w:t>
      </w:r>
      <w:proofErr w:type="spellEnd"/>
      <w:r w:rsidRPr="007F1D3F">
        <w:rPr>
          <w:rStyle w:val="normaltextrun"/>
          <w:sz w:val="26"/>
          <w:szCs w:val="26"/>
        </w:rPr>
        <w:t xml:space="preserve"> </w:t>
      </w:r>
      <w:proofErr w:type="spellStart"/>
      <w:r w:rsidRPr="007F1D3F">
        <w:rPr>
          <w:rStyle w:val="normaltextrun"/>
          <w:sz w:val="26"/>
          <w:szCs w:val="26"/>
        </w:rPr>
        <w:t>l</w:t>
      </w:r>
      <w:r w:rsidR="008B1009" w:rsidRPr="007F1D3F">
        <w:rPr>
          <w:rStyle w:val="normaltextrun"/>
          <w:sz w:val="26"/>
          <w:szCs w:val="26"/>
        </w:rPr>
        <w:t>ý</w:t>
      </w:r>
      <w:proofErr w:type="spellEnd"/>
      <w:r w:rsidR="008B1009" w:rsidRPr="007F1D3F">
        <w:rPr>
          <w:rStyle w:val="normaltextrun"/>
          <w:sz w:val="26"/>
          <w:szCs w:val="26"/>
        </w:rPr>
        <w:t xml:space="preserve"> </w:t>
      </w:r>
      <w:proofErr w:type="spellStart"/>
      <w:r w:rsidR="008B1009" w:rsidRPr="007F1D3F">
        <w:rPr>
          <w:rStyle w:val="normaltextrun"/>
          <w:sz w:val="26"/>
          <w:szCs w:val="26"/>
        </w:rPr>
        <w:t>và</w:t>
      </w:r>
      <w:proofErr w:type="spellEnd"/>
      <w:r w:rsidR="008B1009" w:rsidRPr="007F1D3F">
        <w:rPr>
          <w:rStyle w:val="normaltextrun"/>
          <w:sz w:val="26"/>
          <w:szCs w:val="26"/>
        </w:rPr>
        <w:t xml:space="preserve"> </w:t>
      </w:r>
      <w:proofErr w:type="spellStart"/>
      <w:r w:rsidR="008B1009" w:rsidRPr="007F1D3F">
        <w:rPr>
          <w:rStyle w:val="normaltextrun"/>
          <w:sz w:val="26"/>
          <w:szCs w:val="26"/>
        </w:rPr>
        <w:t>thực</w:t>
      </w:r>
      <w:proofErr w:type="spellEnd"/>
      <w:r w:rsidR="008B1009" w:rsidRPr="007F1D3F">
        <w:rPr>
          <w:rStyle w:val="normaltextrun"/>
          <w:sz w:val="26"/>
          <w:szCs w:val="26"/>
        </w:rPr>
        <w:t xml:space="preserve"> </w:t>
      </w:r>
      <w:proofErr w:type="spellStart"/>
      <w:r w:rsidR="008B1009" w:rsidRPr="007F1D3F">
        <w:rPr>
          <w:rStyle w:val="normaltextrun"/>
          <w:sz w:val="26"/>
          <w:szCs w:val="26"/>
        </w:rPr>
        <w:t>hiện</w:t>
      </w:r>
      <w:proofErr w:type="spellEnd"/>
      <w:r w:rsidR="008B1009" w:rsidRPr="007F1D3F">
        <w:rPr>
          <w:rStyle w:val="normaltextrun"/>
          <w:sz w:val="26"/>
          <w:szCs w:val="26"/>
        </w:rPr>
        <w:t xml:space="preserve"> </w:t>
      </w:r>
      <w:proofErr w:type="spellStart"/>
      <w:r w:rsidR="008B1009" w:rsidRPr="007F1D3F">
        <w:rPr>
          <w:rStyle w:val="normaltextrun"/>
          <w:sz w:val="26"/>
          <w:szCs w:val="26"/>
        </w:rPr>
        <w:t>quy</w:t>
      </w:r>
      <w:proofErr w:type="spellEnd"/>
      <w:r w:rsidR="008B1009" w:rsidRPr="007F1D3F">
        <w:rPr>
          <w:rStyle w:val="normaltextrun"/>
          <w:sz w:val="26"/>
          <w:szCs w:val="26"/>
        </w:rPr>
        <w:t xml:space="preserve"> </w:t>
      </w:r>
      <w:proofErr w:type="spellStart"/>
      <w:r w:rsidR="008B1009" w:rsidRPr="007F1D3F">
        <w:rPr>
          <w:rStyle w:val="normaltextrun"/>
          <w:sz w:val="26"/>
          <w:szCs w:val="26"/>
        </w:rPr>
        <w:t>hoạch</w:t>
      </w:r>
      <w:proofErr w:type="spellEnd"/>
      <w:r w:rsidR="008B1009" w:rsidRPr="007F1D3F">
        <w:rPr>
          <w:rStyle w:val="normaltextrun"/>
          <w:sz w:val="26"/>
          <w:szCs w:val="26"/>
        </w:rPr>
        <w:t xml:space="preserve"> </w:t>
      </w:r>
      <w:proofErr w:type="spellStart"/>
      <w:r w:rsidR="008B1009" w:rsidRPr="007F1D3F">
        <w:rPr>
          <w:rStyle w:val="normaltextrun"/>
          <w:sz w:val="26"/>
          <w:szCs w:val="26"/>
        </w:rPr>
        <w:t>được</w:t>
      </w:r>
      <w:proofErr w:type="spellEnd"/>
      <w:r w:rsidR="008B1009" w:rsidRPr="007F1D3F">
        <w:rPr>
          <w:rStyle w:val="normaltextrun"/>
          <w:sz w:val="26"/>
          <w:szCs w:val="26"/>
        </w:rPr>
        <w:t xml:space="preserve"> </w:t>
      </w:r>
      <w:proofErr w:type="spellStart"/>
      <w:r w:rsidR="008B1009" w:rsidRPr="007F1D3F">
        <w:rPr>
          <w:rStyle w:val="normaltextrun"/>
          <w:sz w:val="26"/>
          <w:szCs w:val="26"/>
        </w:rPr>
        <w:t>tăng</w:t>
      </w:r>
      <w:proofErr w:type="spellEnd"/>
      <w:r w:rsidR="008B1009" w:rsidRPr="007F1D3F">
        <w:rPr>
          <w:rStyle w:val="normaltextrun"/>
          <w:sz w:val="26"/>
          <w:szCs w:val="26"/>
        </w:rPr>
        <w:t xml:space="preserve"> </w:t>
      </w:r>
      <w:proofErr w:type="spellStart"/>
      <w:r w:rsidR="008B1009" w:rsidRPr="007F1D3F">
        <w:rPr>
          <w:rStyle w:val="normaltextrun"/>
          <w:sz w:val="26"/>
          <w:szCs w:val="26"/>
        </w:rPr>
        <w:t>cường</w:t>
      </w:r>
      <w:proofErr w:type="spellEnd"/>
      <w:r w:rsidR="008B1009" w:rsidRPr="007F1D3F">
        <w:rPr>
          <w:rStyle w:val="normaltextrun"/>
          <w:sz w:val="26"/>
          <w:szCs w:val="26"/>
        </w:rPr>
        <w:t xml:space="preserve">, </w:t>
      </w:r>
      <w:proofErr w:type="spellStart"/>
      <w:r w:rsidR="008B1009" w:rsidRPr="007F1D3F">
        <w:rPr>
          <w:rStyle w:val="normaltextrun"/>
          <w:sz w:val="26"/>
          <w:szCs w:val="26"/>
        </w:rPr>
        <w:t>trong</w:t>
      </w:r>
      <w:proofErr w:type="spellEnd"/>
      <w:r w:rsidR="008B1009" w:rsidRPr="007F1D3F">
        <w:rPr>
          <w:rStyle w:val="normaltextrun"/>
          <w:sz w:val="26"/>
          <w:szCs w:val="26"/>
        </w:rPr>
        <w:t xml:space="preserve"> </w:t>
      </w:r>
      <w:proofErr w:type="spellStart"/>
      <w:r w:rsidR="008B1009" w:rsidRPr="007F1D3F">
        <w:rPr>
          <w:rStyle w:val="normaltextrun"/>
          <w:sz w:val="26"/>
          <w:szCs w:val="26"/>
        </w:rPr>
        <w:t>đó</w:t>
      </w:r>
      <w:proofErr w:type="spellEnd"/>
      <w:r w:rsidR="008B1009" w:rsidRPr="007F1D3F">
        <w:rPr>
          <w:rStyle w:val="normaltextrun"/>
          <w:sz w:val="26"/>
          <w:szCs w:val="26"/>
        </w:rPr>
        <w:t>:</w:t>
      </w:r>
    </w:p>
    <w:p w14:paraId="4F9FF441" w14:textId="18FFD02D" w:rsidR="008B1009" w:rsidRPr="007F1D3F" w:rsidRDefault="008B1009" w:rsidP="0081405C">
      <w:pPr>
        <w:pStyle w:val="paragraph"/>
        <w:spacing w:before="0" w:beforeAutospacing="0" w:after="120" w:afterAutospacing="0"/>
        <w:ind w:right="90" w:firstLine="720"/>
        <w:jc w:val="both"/>
        <w:textAlignment w:val="baseline"/>
        <w:rPr>
          <w:rStyle w:val="normaltextrun"/>
          <w:sz w:val="26"/>
          <w:szCs w:val="26"/>
        </w:rPr>
      </w:pPr>
      <w:r w:rsidRPr="007F1D3F">
        <w:rPr>
          <w:rStyle w:val="normaltextrun"/>
          <w:sz w:val="26"/>
          <w:szCs w:val="26"/>
        </w:rPr>
        <w:lastRenderedPageBreak/>
        <w:t xml:space="preserve">+ Hoàn </w:t>
      </w:r>
      <w:proofErr w:type="spellStart"/>
      <w:r w:rsidRPr="007F1D3F">
        <w:rPr>
          <w:rStyle w:val="normaltextrun"/>
          <w:sz w:val="26"/>
          <w:szCs w:val="26"/>
        </w:rPr>
        <w:t>thành</w:t>
      </w:r>
      <w:proofErr w:type="spellEnd"/>
      <w:r w:rsidRPr="007F1D3F">
        <w:rPr>
          <w:rStyle w:val="normaltextrun"/>
          <w:sz w:val="26"/>
          <w:szCs w:val="26"/>
        </w:rPr>
        <w:t xml:space="preserve"> </w:t>
      </w:r>
      <w:proofErr w:type="spellStart"/>
      <w:r w:rsidRPr="007F1D3F">
        <w:rPr>
          <w:rStyle w:val="normaltextrun"/>
          <w:sz w:val="26"/>
          <w:szCs w:val="26"/>
        </w:rPr>
        <w:t>điều</w:t>
      </w:r>
      <w:proofErr w:type="spellEnd"/>
      <w:r w:rsidRPr="007F1D3F">
        <w:rPr>
          <w:rStyle w:val="normaltextrun"/>
          <w:sz w:val="26"/>
          <w:szCs w:val="26"/>
        </w:rPr>
        <w:t xml:space="preserve"> </w:t>
      </w:r>
      <w:proofErr w:type="spellStart"/>
      <w:r w:rsidRPr="007F1D3F">
        <w:rPr>
          <w:rStyle w:val="normaltextrun"/>
          <w:sz w:val="26"/>
          <w:szCs w:val="26"/>
        </w:rPr>
        <w:t>chỉnh</w:t>
      </w:r>
      <w:proofErr w:type="spellEnd"/>
      <w:r w:rsidRPr="007F1D3F">
        <w:rPr>
          <w:rStyle w:val="normaltextrun"/>
          <w:sz w:val="26"/>
          <w:szCs w:val="26"/>
        </w:rPr>
        <w:t xml:space="preserve"> </w:t>
      </w:r>
      <w:proofErr w:type="spellStart"/>
      <w:r w:rsidRPr="007F1D3F">
        <w:rPr>
          <w:rStyle w:val="normaltextrun"/>
          <w:sz w:val="26"/>
          <w:szCs w:val="26"/>
        </w:rPr>
        <w:t>cục</w:t>
      </w:r>
      <w:proofErr w:type="spellEnd"/>
      <w:r w:rsidRPr="007F1D3F">
        <w:rPr>
          <w:rStyle w:val="normaltextrun"/>
          <w:sz w:val="26"/>
          <w:szCs w:val="26"/>
        </w:rPr>
        <w:t xml:space="preserve"> </w:t>
      </w:r>
      <w:proofErr w:type="spellStart"/>
      <w:r w:rsidRPr="007F1D3F">
        <w:rPr>
          <w:rStyle w:val="normaltextrun"/>
          <w:sz w:val="26"/>
          <w:szCs w:val="26"/>
        </w:rPr>
        <w:t>bộ</w:t>
      </w:r>
      <w:proofErr w:type="spellEnd"/>
      <w:r w:rsidRPr="007F1D3F">
        <w:rPr>
          <w:rStyle w:val="normaltextrun"/>
          <w:sz w:val="26"/>
          <w:szCs w:val="26"/>
        </w:rPr>
        <w:t xml:space="preserve"> Quy </w:t>
      </w:r>
      <w:proofErr w:type="spellStart"/>
      <w:r w:rsidRPr="007F1D3F">
        <w:rPr>
          <w:rStyle w:val="normaltextrun"/>
          <w:sz w:val="26"/>
          <w:szCs w:val="26"/>
        </w:rPr>
        <w:t>hoạch</w:t>
      </w:r>
      <w:proofErr w:type="spellEnd"/>
      <w:r w:rsidRPr="007F1D3F">
        <w:rPr>
          <w:rStyle w:val="normaltextrun"/>
          <w:sz w:val="26"/>
          <w:szCs w:val="26"/>
        </w:rPr>
        <w:t xml:space="preserve"> </w:t>
      </w:r>
      <w:proofErr w:type="spellStart"/>
      <w:r w:rsidRPr="007F1D3F">
        <w:rPr>
          <w:rStyle w:val="normaltextrun"/>
          <w:sz w:val="26"/>
          <w:szCs w:val="26"/>
        </w:rPr>
        <w:t>chung</w:t>
      </w:r>
      <w:proofErr w:type="spellEnd"/>
      <w:r w:rsidRPr="007F1D3F">
        <w:rPr>
          <w:rStyle w:val="normaltextrun"/>
          <w:sz w:val="26"/>
          <w:szCs w:val="26"/>
        </w:rPr>
        <w:t xml:space="preserve"> </w:t>
      </w:r>
      <w:proofErr w:type="spellStart"/>
      <w:r w:rsidRPr="007F1D3F">
        <w:rPr>
          <w:rStyle w:val="normaltextrun"/>
          <w:sz w:val="26"/>
          <w:szCs w:val="26"/>
        </w:rPr>
        <w:t>xây</w:t>
      </w:r>
      <w:proofErr w:type="spellEnd"/>
      <w:r w:rsidRPr="007F1D3F">
        <w:rPr>
          <w:rStyle w:val="normaltextrun"/>
          <w:sz w:val="26"/>
          <w:szCs w:val="26"/>
        </w:rPr>
        <w:t xml:space="preserve"> </w:t>
      </w:r>
      <w:proofErr w:type="spellStart"/>
      <w:r w:rsidRPr="007F1D3F">
        <w:rPr>
          <w:rStyle w:val="normaltextrun"/>
          <w:sz w:val="26"/>
          <w:szCs w:val="26"/>
        </w:rPr>
        <w:t>dựng</w:t>
      </w:r>
      <w:proofErr w:type="spellEnd"/>
      <w:r w:rsidRPr="007F1D3F">
        <w:rPr>
          <w:rStyle w:val="normaltextrun"/>
          <w:sz w:val="26"/>
          <w:szCs w:val="26"/>
        </w:rPr>
        <w:t xml:space="preserve"> </w:t>
      </w:r>
      <w:proofErr w:type="spellStart"/>
      <w:r w:rsidRPr="007F1D3F">
        <w:rPr>
          <w:rStyle w:val="normaltextrun"/>
          <w:sz w:val="26"/>
          <w:szCs w:val="26"/>
        </w:rPr>
        <w:t>đô</w:t>
      </w:r>
      <w:proofErr w:type="spellEnd"/>
      <w:r w:rsidRPr="007F1D3F">
        <w:rPr>
          <w:rStyle w:val="normaltextrun"/>
          <w:sz w:val="26"/>
          <w:szCs w:val="26"/>
        </w:rPr>
        <w:t xml:space="preserve"> </w:t>
      </w:r>
      <w:proofErr w:type="spellStart"/>
      <w:r w:rsidRPr="007F1D3F">
        <w:rPr>
          <w:rStyle w:val="normaltextrun"/>
          <w:sz w:val="26"/>
          <w:szCs w:val="26"/>
        </w:rPr>
        <w:t>thị</w:t>
      </w:r>
      <w:proofErr w:type="spellEnd"/>
      <w:r w:rsidRPr="007F1D3F">
        <w:rPr>
          <w:rStyle w:val="normaltextrun"/>
          <w:sz w:val="26"/>
          <w:szCs w:val="26"/>
        </w:rPr>
        <w:t xml:space="preserve"> Hoài </w:t>
      </w:r>
      <w:proofErr w:type="spellStart"/>
      <w:r w:rsidRPr="007F1D3F">
        <w:rPr>
          <w:rStyle w:val="normaltextrun"/>
          <w:sz w:val="26"/>
          <w:szCs w:val="26"/>
        </w:rPr>
        <w:t>Nhơn</w:t>
      </w:r>
      <w:proofErr w:type="spellEnd"/>
      <w:r w:rsidRPr="007F1D3F">
        <w:rPr>
          <w:rStyle w:val="normaltextrun"/>
          <w:sz w:val="26"/>
          <w:szCs w:val="26"/>
        </w:rPr>
        <w:t xml:space="preserve"> </w:t>
      </w:r>
      <w:proofErr w:type="spellStart"/>
      <w:r w:rsidRPr="007F1D3F">
        <w:rPr>
          <w:rStyle w:val="normaltextrun"/>
          <w:sz w:val="26"/>
          <w:szCs w:val="26"/>
        </w:rPr>
        <w:t>đến</w:t>
      </w:r>
      <w:proofErr w:type="spellEnd"/>
      <w:r w:rsidRPr="007F1D3F">
        <w:rPr>
          <w:rStyle w:val="normaltextrun"/>
          <w:sz w:val="26"/>
          <w:szCs w:val="26"/>
        </w:rPr>
        <w:t xml:space="preserve"> </w:t>
      </w:r>
      <w:proofErr w:type="spellStart"/>
      <w:r w:rsidRPr="007F1D3F">
        <w:rPr>
          <w:rStyle w:val="normaltextrun"/>
          <w:sz w:val="26"/>
          <w:szCs w:val="26"/>
        </w:rPr>
        <w:t>năm</w:t>
      </w:r>
      <w:proofErr w:type="spellEnd"/>
      <w:r w:rsidRPr="007F1D3F">
        <w:rPr>
          <w:rStyle w:val="normaltextrun"/>
          <w:sz w:val="26"/>
          <w:szCs w:val="26"/>
        </w:rPr>
        <w:t xml:space="preserve"> 2035.</w:t>
      </w:r>
    </w:p>
    <w:p w14:paraId="03BCF2B0" w14:textId="6989A568" w:rsidR="008B1009" w:rsidRPr="007F1D3F" w:rsidRDefault="008B1009" w:rsidP="0081405C">
      <w:pPr>
        <w:pStyle w:val="paragraph"/>
        <w:spacing w:before="0" w:beforeAutospacing="0" w:after="120" w:afterAutospacing="0"/>
        <w:ind w:right="90" w:firstLine="720"/>
        <w:jc w:val="both"/>
        <w:textAlignment w:val="baseline"/>
        <w:rPr>
          <w:rStyle w:val="normaltextrun"/>
          <w:sz w:val="26"/>
          <w:szCs w:val="26"/>
        </w:rPr>
      </w:pPr>
      <w:r w:rsidRPr="007F1D3F">
        <w:rPr>
          <w:rStyle w:val="normaltextrun"/>
          <w:sz w:val="26"/>
          <w:szCs w:val="26"/>
        </w:rPr>
        <w:t xml:space="preserve">+ </w:t>
      </w:r>
      <w:proofErr w:type="spellStart"/>
      <w:r w:rsidRPr="007F1D3F">
        <w:rPr>
          <w:rStyle w:val="normaltextrun"/>
          <w:sz w:val="26"/>
          <w:szCs w:val="26"/>
        </w:rPr>
        <w:t>Lập</w:t>
      </w:r>
      <w:proofErr w:type="spellEnd"/>
      <w:r w:rsidRPr="007F1D3F">
        <w:rPr>
          <w:rStyle w:val="normaltextrun"/>
          <w:sz w:val="26"/>
          <w:szCs w:val="26"/>
        </w:rPr>
        <w:t xml:space="preserve"> </w:t>
      </w:r>
      <w:proofErr w:type="spellStart"/>
      <w:r w:rsidR="002C2F93" w:rsidRPr="007F1D3F">
        <w:rPr>
          <w:rStyle w:val="normaltextrun"/>
          <w:sz w:val="26"/>
          <w:szCs w:val="26"/>
        </w:rPr>
        <w:t>và</w:t>
      </w:r>
      <w:proofErr w:type="spellEnd"/>
      <w:r w:rsidR="002C2F93" w:rsidRPr="007F1D3F">
        <w:rPr>
          <w:rStyle w:val="normaltextrun"/>
          <w:sz w:val="26"/>
          <w:szCs w:val="26"/>
        </w:rPr>
        <w:t xml:space="preserve"> </w:t>
      </w:r>
      <w:proofErr w:type="spellStart"/>
      <w:r w:rsidR="002C2F93" w:rsidRPr="007F1D3F">
        <w:rPr>
          <w:rStyle w:val="normaltextrun"/>
          <w:sz w:val="26"/>
          <w:szCs w:val="26"/>
        </w:rPr>
        <w:t>phê</w:t>
      </w:r>
      <w:proofErr w:type="spellEnd"/>
      <w:r w:rsidR="002C2F93" w:rsidRPr="007F1D3F">
        <w:rPr>
          <w:rStyle w:val="normaltextrun"/>
          <w:sz w:val="26"/>
          <w:szCs w:val="26"/>
        </w:rPr>
        <w:t xml:space="preserve"> </w:t>
      </w:r>
      <w:proofErr w:type="spellStart"/>
      <w:r w:rsidR="002C2F93" w:rsidRPr="007F1D3F">
        <w:rPr>
          <w:rStyle w:val="normaltextrun"/>
          <w:sz w:val="26"/>
          <w:szCs w:val="26"/>
        </w:rPr>
        <w:t>duyệt</w:t>
      </w:r>
      <w:proofErr w:type="spellEnd"/>
      <w:r w:rsidR="002C2F93" w:rsidRPr="007F1D3F">
        <w:rPr>
          <w:rStyle w:val="normaltextrun"/>
          <w:sz w:val="26"/>
          <w:szCs w:val="26"/>
        </w:rPr>
        <w:t xml:space="preserve"> </w:t>
      </w:r>
      <w:proofErr w:type="spellStart"/>
      <w:r w:rsidR="002C2F93" w:rsidRPr="007F1D3F">
        <w:rPr>
          <w:rStyle w:val="normaltextrun"/>
          <w:sz w:val="26"/>
          <w:szCs w:val="26"/>
        </w:rPr>
        <w:t>Chương</w:t>
      </w:r>
      <w:proofErr w:type="spellEnd"/>
      <w:r w:rsidR="002C2F93" w:rsidRPr="007F1D3F">
        <w:rPr>
          <w:rStyle w:val="normaltextrun"/>
          <w:sz w:val="26"/>
          <w:szCs w:val="26"/>
        </w:rPr>
        <w:t xml:space="preserve"> </w:t>
      </w:r>
      <w:proofErr w:type="spellStart"/>
      <w:r w:rsidR="002C2F93" w:rsidRPr="007F1D3F">
        <w:rPr>
          <w:rStyle w:val="normaltextrun"/>
          <w:sz w:val="26"/>
          <w:szCs w:val="26"/>
        </w:rPr>
        <w:t>trình</w:t>
      </w:r>
      <w:proofErr w:type="spellEnd"/>
      <w:r w:rsidR="002C2F93" w:rsidRPr="007F1D3F">
        <w:rPr>
          <w:rStyle w:val="normaltextrun"/>
          <w:sz w:val="26"/>
          <w:szCs w:val="26"/>
        </w:rPr>
        <w:t xml:space="preserve"> </w:t>
      </w:r>
      <w:proofErr w:type="spellStart"/>
      <w:r w:rsidR="002C2F93" w:rsidRPr="007F1D3F">
        <w:rPr>
          <w:rStyle w:val="normaltextrun"/>
          <w:sz w:val="26"/>
          <w:szCs w:val="26"/>
        </w:rPr>
        <w:t>phát</w:t>
      </w:r>
      <w:proofErr w:type="spellEnd"/>
      <w:r w:rsidR="002C2F93" w:rsidRPr="007F1D3F">
        <w:rPr>
          <w:rStyle w:val="normaltextrun"/>
          <w:sz w:val="26"/>
          <w:szCs w:val="26"/>
        </w:rPr>
        <w:t xml:space="preserve"> </w:t>
      </w:r>
      <w:proofErr w:type="spellStart"/>
      <w:r w:rsidR="002C2F93" w:rsidRPr="007F1D3F">
        <w:rPr>
          <w:rStyle w:val="normaltextrun"/>
          <w:sz w:val="26"/>
          <w:szCs w:val="26"/>
        </w:rPr>
        <w:t>triển</w:t>
      </w:r>
      <w:proofErr w:type="spellEnd"/>
      <w:r w:rsidR="002C2F93" w:rsidRPr="007F1D3F">
        <w:rPr>
          <w:rStyle w:val="normaltextrun"/>
          <w:sz w:val="26"/>
          <w:szCs w:val="26"/>
        </w:rPr>
        <w:t xml:space="preserve"> </w:t>
      </w:r>
      <w:proofErr w:type="spellStart"/>
      <w:r w:rsidR="002C2F93" w:rsidRPr="007F1D3F">
        <w:rPr>
          <w:rStyle w:val="normaltextrun"/>
          <w:sz w:val="26"/>
          <w:szCs w:val="26"/>
        </w:rPr>
        <w:t>đô</w:t>
      </w:r>
      <w:proofErr w:type="spellEnd"/>
      <w:r w:rsidR="002C2F93" w:rsidRPr="007F1D3F">
        <w:rPr>
          <w:rStyle w:val="normaltextrun"/>
          <w:sz w:val="26"/>
          <w:szCs w:val="26"/>
        </w:rPr>
        <w:t xml:space="preserve"> </w:t>
      </w:r>
      <w:proofErr w:type="spellStart"/>
      <w:r w:rsidR="002C2F93" w:rsidRPr="007F1D3F">
        <w:rPr>
          <w:rStyle w:val="normaltextrun"/>
          <w:sz w:val="26"/>
          <w:szCs w:val="26"/>
        </w:rPr>
        <w:t>thị</w:t>
      </w:r>
      <w:proofErr w:type="spellEnd"/>
      <w:r w:rsidR="002C2F93" w:rsidRPr="007F1D3F">
        <w:rPr>
          <w:rStyle w:val="normaltextrun"/>
          <w:sz w:val="26"/>
          <w:szCs w:val="26"/>
        </w:rPr>
        <w:t xml:space="preserve"> </w:t>
      </w:r>
      <w:proofErr w:type="spellStart"/>
      <w:r w:rsidR="002C2F93" w:rsidRPr="007F1D3F">
        <w:rPr>
          <w:rStyle w:val="normaltextrun"/>
          <w:sz w:val="26"/>
          <w:szCs w:val="26"/>
        </w:rPr>
        <w:t>thị</w:t>
      </w:r>
      <w:proofErr w:type="spellEnd"/>
      <w:r w:rsidR="002C2F93" w:rsidRPr="007F1D3F">
        <w:rPr>
          <w:rStyle w:val="normaltextrun"/>
          <w:sz w:val="26"/>
          <w:szCs w:val="26"/>
        </w:rPr>
        <w:t xml:space="preserve"> </w:t>
      </w:r>
      <w:proofErr w:type="spellStart"/>
      <w:r w:rsidR="002C2F93" w:rsidRPr="007F1D3F">
        <w:rPr>
          <w:rStyle w:val="normaltextrun"/>
          <w:sz w:val="26"/>
          <w:szCs w:val="26"/>
        </w:rPr>
        <w:t>xã</w:t>
      </w:r>
      <w:proofErr w:type="spellEnd"/>
      <w:r w:rsidR="002C2F93" w:rsidRPr="007F1D3F">
        <w:rPr>
          <w:rStyle w:val="normaltextrun"/>
          <w:sz w:val="26"/>
          <w:szCs w:val="26"/>
        </w:rPr>
        <w:t xml:space="preserve"> Hoài </w:t>
      </w:r>
      <w:proofErr w:type="spellStart"/>
      <w:r w:rsidR="002C2F93" w:rsidRPr="007F1D3F">
        <w:rPr>
          <w:rStyle w:val="normaltextrun"/>
          <w:sz w:val="26"/>
          <w:szCs w:val="26"/>
        </w:rPr>
        <w:t>Nhơn</w:t>
      </w:r>
      <w:proofErr w:type="spellEnd"/>
      <w:r w:rsidR="002E1922" w:rsidRPr="007F1D3F">
        <w:rPr>
          <w:rStyle w:val="normaltextrun"/>
          <w:sz w:val="26"/>
          <w:szCs w:val="26"/>
        </w:rPr>
        <w:t>.</w:t>
      </w:r>
    </w:p>
    <w:p w14:paraId="3287270B" w14:textId="5DD68DC0" w:rsidR="00BC765A" w:rsidRPr="007F1D3F" w:rsidRDefault="00BC765A" w:rsidP="0081405C">
      <w:pPr>
        <w:pStyle w:val="paragraph"/>
        <w:spacing w:before="0" w:beforeAutospacing="0" w:after="120" w:afterAutospacing="0"/>
        <w:ind w:right="90" w:firstLine="720"/>
        <w:jc w:val="both"/>
        <w:textAlignment w:val="baseline"/>
        <w:rPr>
          <w:rStyle w:val="normaltextrun"/>
          <w:sz w:val="26"/>
          <w:szCs w:val="26"/>
        </w:rPr>
      </w:pPr>
      <w:r w:rsidRPr="007F1D3F">
        <w:rPr>
          <w:rStyle w:val="normaltextrun"/>
          <w:sz w:val="26"/>
          <w:szCs w:val="26"/>
        </w:rPr>
        <w:t xml:space="preserve">+ </w:t>
      </w:r>
      <w:proofErr w:type="spellStart"/>
      <w:r w:rsidRPr="007F1D3F">
        <w:rPr>
          <w:rStyle w:val="normaltextrun"/>
          <w:sz w:val="26"/>
          <w:szCs w:val="26"/>
        </w:rPr>
        <w:t>Lập</w:t>
      </w:r>
      <w:proofErr w:type="spellEnd"/>
      <w:r w:rsidRPr="007F1D3F">
        <w:rPr>
          <w:rStyle w:val="normaltextrun"/>
          <w:sz w:val="26"/>
          <w:szCs w:val="26"/>
        </w:rPr>
        <w:t xml:space="preserve"> </w:t>
      </w:r>
      <w:proofErr w:type="spellStart"/>
      <w:r w:rsidRPr="007F1D3F">
        <w:rPr>
          <w:rStyle w:val="normaltextrun"/>
          <w:sz w:val="26"/>
          <w:szCs w:val="26"/>
        </w:rPr>
        <w:t>và</w:t>
      </w:r>
      <w:proofErr w:type="spellEnd"/>
      <w:r w:rsidRPr="007F1D3F">
        <w:rPr>
          <w:rStyle w:val="normaltextrun"/>
          <w:sz w:val="26"/>
          <w:szCs w:val="26"/>
        </w:rPr>
        <w:t xml:space="preserve"> </w:t>
      </w:r>
      <w:proofErr w:type="spellStart"/>
      <w:r w:rsidRPr="007F1D3F">
        <w:rPr>
          <w:rStyle w:val="normaltextrun"/>
          <w:sz w:val="26"/>
          <w:szCs w:val="26"/>
        </w:rPr>
        <w:t>phê</w:t>
      </w:r>
      <w:proofErr w:type="spellEnd"/>
      <w:r w:rsidRPr="007F1D3F">
        <w:rPr>
          <w:rStyle w:val="normaltextrun"/>
          <w:sz w:val="26"/>
          <w:szCs w:val="26"/>
        </w:rPr>
        <w:t xml:space="preserve"> </w:t>
      </w:r>
      <w:proofErr w:type="spellStart"/>
      <w:r w:rsidRPr="007F1D3F">
        <w:rPr>
          <w:rStyle w:val="normaltextrun"/>
          <w:sz w:val="26"/>
          <w:szCs w:val="26"/>
        </w:rPr>
        <w:t>duyệt</w:t>
      </w:r>
      <w:proofErr w:type="spellEnd"/>
      <w:r w:rsidRPr="007F1D3F">
        <w:rPr>
          <w:rStyle w:val="normaltextrun"/>
          <w:sz w:val="26"/>
          <w:szCs w:val="26"/>
        </w:rPr>
        <w:t xml:space="preserve"> Quy </w:t>
      </w:r>
      <w:proofErr w:type="spellStart"/>
      <w:r w:rsidRPr="007F1D3F">
        <w:rPr>
          <w:rStyle w:val="normaltextrun"/>
          <w:sz w:val="26"/>
          <w:szCs w:val="26"/>
        </w:rPr>
        <w:t>chế</w:t>
      </w:r>
      <w:proofErr w:type="spellEnd"/>
      <w:r w:rsidRPr="007F1D3F">
        <w:rPr>
          <w:rStyle w:val="normaltextrun"/>
          <w:sz w:val="26"/>
          <w:szCs w:val="26"/>
        </w:rPr>
        <w:t xml:space="preserve"> </w:t>
      </w:r>
      <w:proofErr w:type="spellStart"/>
      <w:r w:rsidRPr="007F1D3F">
        <w:rPr>
          <w:rStyle w:val="normaltextrun"/>
          <w:sz w:val="26"/>
          <w:szCs w:val="26"/>
        </w:rPr>
        <w:t>quản</w:t>
      </w:r>
      <w:proofErr w:type="spellEnd"/>
      <w:r w:rsidRPr="007F1D3F">
        <w:rPr>
          <w:rStyle w:val="normaltextrun"/>
          <w:sz w:val="26"/>
          <w:szCs w:val="26"/>
        </w:rPr>
        <w:t xml:space="preserve"> </w:t>
      </w:r>
      <w:proofErr w:type="spellStart"/>
      <w:r w:rsidRPr="007F1D3F">
        <w:rPr>
          <w:rStyle w:val="normaltextrun"/>
          <w:sz w:val="26"/>
          <w:szCs w:val="26"/>
        </w:rPr>
        <w:t>lý</w:t>
      </w:r>
      <w:proofErr w:type="spellEnd"/>
      <w:r w:rsidRPr="007F1D3F">
        <w:rPr>
          <w:rStyle w:val="normaltextrun"/>
          <w:sz w:val="26"/>
          <w:szCs w:val="26"/>
        </w:rPr>
        <w:t xml:space="preserve"> </w:t>
      </w:r>
      <w:proofErr w:type="spellStart"/>
      <w:r w:rsidRPr="007F1D3F">
        <w:rPr>
          <w:rStyle w:val="normaltextrun"/>
          <w:sz w:val="26"/>
          <w:szCs w:val="26"/>
        </w:rPr>
        <w:t>kiến</w:t>
      </w:r>
      <w:proofErr w:type="spellEnd"/>
      <w:r w:rsidRPr="007F1D3F">
        <w:rPr>
          <w:rStyle w:val="normaltextrun"/>
          <w:sz w:val="26"/>
          <w:szCs w:val="26"/>
        </w:rPr>
        <w:t xml:space="preserve"> </w:t>
      </w:r>
      <w:proofErr w:type="spellStart"/>
      <w:r w:rsidRPr="007F1D3F">
        <w:rPr>
          <w:rStyle w:val="normaltextrun"/>
          <w:sz w:val="26"/>
          <w:szCs w:val="26"/>
        </w:rPr>
        <w:t>trúc</w:t>
      </w:r>
      <w:proofErr w:type="spellEnd"/>
      <w:r w:rsidRPr="007F1D3F">
        <w:rPr>
          <w:rStyle w:val="normaltextrun"/>
          <w:sz w:val="26"/>
          <w:szCs w:val="26"/>
        </w:rPr>
        <w:t xml:space="preserve"> </w:t>
      </w:r>
      <w:proofErr w:type="spellStart"/>
      <w:r w:rsidRPr="007F1D3F">
        <w:rPr>
          <w:rStyle w:val="normaltextrun"/>
          <w:sz w:val="26"/>
          <w:szCs w:val="26"/>
        </w:rPr>
        <w:t>đô</w:t>
      </w:r>
      <w:proofErr w:type="spellEnd"/>
      <w:r w:rsidRPr="007F1D3F">
        <w:rPr>
          <w:rStyle w:val="normaltextrun"/>
          <w:sz w:val="26"/>
          <w:szCs w:val="26"/>
        </w:rPr>
        <w:t xml:space="preserve"> </w:t>
      </w:r>
      <w:proofErr w:type="spellStart"/>
      <w:r w:rsidRPr="007F1D3F">
        <w:rPr>
          <w:rStyle w:val="normaltextrun"/>
          <w:sz w:val="26"/>
          <w:szCs w:val="26"/>
        </w:rPr>
        <w:t>thị</w:t>
      </w:r>
      <w:proofErr w:type="spellEnd"/>
      <w:r w:rsidRPr="007F1D3F">
        <w:rPr>
          <w:rStyle w:val="normaltextrun"/>
          <w:sz w:val="26"/>
          <w:szCs w:val="26"/>
        </w:rPr>
        <w:t>.</w:t>
      </w:r>
    </w:p>
    <w:p w14:paraId="47CA57E9" w14:textId="005B2726" w:rsidR="002E1922" w:rsidRPr="007F1D3F" w:rsidRDefault="002E1922" w:rsidP="0081405C">
      <w:pPr>
        <w:pStyle w:val="paragraph"/>
        <w:spacing w:before="0" w:beforeAutospacing="0" w:after="120" w:afterAutospacing="0"/>
        <w:ind w:right="90" w:firstLine="720"/>
        <w:jc w:val="both"/>
        <w:textAlignment w:val="baseline"/>
        <w:rPr>
          <w:rStyle w:val="normaltextrun"/>
          <w:sz w:val="26"/>
          <w:szCs w:val="26"/>
        </w:rPr>
      </w:pPr>
      <w:r w:rsidRPr="007F1D3F">
        <w:rPr>
          <w:rStyle w:val="normaltextrun"/>
          <w:sz w:val="26"/>
          <w:szCs w:val="26"/>
        </w:rPr>
        <w:t xml:space="preserve">+ </w:t>
      </w:r>
      <w:proofErr w:type="spellStart"/>
      <w:r w:rsidR="0025694C" w:rsidRPr="007F1D3F">
        <w:rPr>
          <w:rStyle w:val="normaltextrun"/>
          <w:sz w:val="26"/>
          <w:szCs w:val="26"/>
        </w:rPr>
        <w:t>Lập</w:t>
      </w:r>
      <w:proofErr w:type="spellEnd"/>
      <w:r w:rsidR="0025694C" w:rsidRPr="007F1D3F">
        <w:rPr>
          <w:rStyle w:val="normaltextrun"/>
          <w:sz w:val="26"/>
          <w:szCs w:val="26"/>
        </w:rPr>
        <w:t xml:space="preserve"> </w:t>
      </w:r>
      <w:proofErr w:type="spellStart"/>
      <w:r w:rsidR="0025694C" w:rsidRPr="007F1D3F">
        <w:rPr>
          <w:rStyle w:val="normaltextrun"/>
          <w:sz w:val="26"/>
          <w:szCs w:val="26"/>
        </w:rPr>
        <w:t>và</w:t>
      </w:r>
      <w:proofErr w:type="spellEnd"/>
      <w:r w:rsidR="0025694C" w:rsidRPr="007F1D3F">
        <w:rPr>
          <w:rStyle w:val="normaltextrun"/>
          <w:sz w:val="26"/>
          <w:szCs w:val="26"/>
        </w:rPr>
        <w:t xml:space="preserve"> </w:t>
      </w:r>
      <w:proofErr w:type="spellStart"/>
      <w:r w:rsidR="0025694C" w:rsidRPr="007F1D3F">
        <w:rPr>
          <w:rStyle w:val="normaltextrun"/>
          <w:sz w:val="26"/>
          <w:szCs w:val="26"/>
        </w:rPr>
        <w:t>phê</w:t>
      </w:r>
      <w:proofErr w:type="spellEnd"/>
      <w:r w:rsidR="0025694C" w:rsidRPr="007F1D3F">
        <w:rPr>
          <w:rStyle w:val="normaltextrun"/>
          <w:sz w:val="26"/>
          <w:szCs w:val="26"/>
        </w:rPr>
        <w:t xml:space="preserve"> </w:t>
      </w:r>
      <w:proofErr w:type="spellStart"/>
      <w:r w:rsidR="0025694C" w:rsidRPr="007F1D3F">
        <w:rPr>
          <w:rStyle w:val="normaltextrun"/>
          <w:sz w:val="26"/>
          <w:szCs w:val="26"/>
        </w:rPr>
        <w:t>duyệt</w:t>
      </w:r>
      <w:proofErr w:type="spellEnd"/>
      <w:r w:rsidR="0025694C" w:rsidRPr="007F1D3F">
        <w:rPr>
          <w:rStyle w:val="normaltextrun"/>
          <w:sz w:val="26"/>
          <w:szCs w:val="26"/>
        </w:rPr>
        <w:t xml:space="preserve"> </w:t>
      </w:r>
      <w:proofErr w:type="spellStart"/>
      <w:r w:rsidR="0025694C" w:rsidRPr="007F1D3F">
        <w:rPr>
          <w:rStyle w:val="normaltextrun"/>
          <w:sz w:val="26"/>
          <w:szCs w:val="26"/>
        </w:rPr>
        <w:t>các</w:t>
      </w:r>
      <w:proofErr w:type="spellEnd"/>
      <w:r w:rsidR="0025694C" w:rsidRPr="007F1D3F">
        <w:rPr>
          <w:rStyle w:val="normaltextrun"/>
          <w:sz w:val="26"/>
          <w:szCs w:val="26"/>
        </w:rPr>
        <w:t xml:space="preserve"> Quy </w:t>
      </w:r>
      <w:proofErr w:type="spellStart"/>
      <w:r w:rsidR="0025694C" w:rsidRPr="007F1D3F">
        <w:rPr>
          <w:rStyle w:val="normaltextrun"/>
          <w:sz w:val="26"/>
          <w:szCs w:val="26"/>
        </w:rPr>
        <w:t>hoạch</w:t>
      </w:r>
      <w:proofErr w:type="spellEnd"/>
      <w:r w:rsidR="0025694C" w:rsidRPr="007F1D3F">
        <w:rPr>
          <w:rStyle w:val="normaltextrun"/>
          <w:sz w:val="26"/>
          <w:szCs w:val="26"/>
        </w:rPr>
        <w:t xml:space="preserve"> </w:t>
      </w:r>
      <w:proofErr w:type="spellStart"/>
      <w:r w:rsidR="0025694C" w:rsidRPr="007F1D3F">
        <w:rPr>
          <w:rStyle w:val="normaltextrun"/>
          <w:sz w:val="26"/>
          <w:szCs w:val="26"/>
        </w:rPr>
        <w:t>phân</w:t>
      </w:r>
      <w:proofErr w:type="spellEnd"/>
      <w:r w:rsidR="0025694C" w:rsidRPr="007F1D3F">
        <w:rPr>
          <w:rStyle w:val="normaltextrun"/>
          <w:sz w:val="26"/>
          <w:szCs w:val="26"/>
        </w:rPr>
        <w:t xml:space="preserve"> </w:t>
      </w:r>
      <w:proofErr w:type="spellStart"/>
      <w:r w:rsidR="0025694C" w:rsidRPr="007F1D3F">
        <w:rPr>
          <w:rStyle w:val="normaltextrun"/>
          <w:sz w:val="26"/>
          <w:szCs w:val="26"/>
        </w:rPr>
        <w:t>khu</w:t>
      </w:r>
      <w:proofErr w:type="spellEnd"/>
      <w:r w:rsidR="0025694C" w:rsidRPr="007F1D3F">
        <w:rPr>
          <w:rStyle w:val="normaltextrun"/>
          <w:sz w:val="26"/>
          <w:szCs w:val="26"/>
        </w:rPr>
        <w:t xml:space="preserve"> </w:t>
      </w:r>
      <w:proofErr w:type="spellStart"/>
      <w:r w:rsidR="0025694C" w:rsidRPr="007F1D3F">
        <w:rPr>
          <w:rStyle w:val="normaltextrun"/>
          <w:sz w:val="26"/>
          <w:szCs w:val="26"/>
        </w:rPr>
        <w:t>với</w:t>
      </w:r>
      <w:proofErr w:type="spellEnd"/>
      <w:r w:rsidR="0025694C" w:rsidRPr="007F1D3F">
        <w:rPr>
          <w:rStyle w:val="normaltextrun"/>
          <w:sz w:val="26"/>
          <w:szCs w:val="26"/>
        </w:rPr>
        <w:t xml:space="preserve"> </w:t>
      </w:r>
      <w:proofErr w:type="spellStart"/>
      <w:r w:rsidR="0025694C" w:rsidRPr="007F1D3F">
        <w:rPr>
          <w:rStyle w:val="normaltextrun"/>
          <w:sz w:val="26"/>
          <w:szCs w:val="26"/>
        </w:rPr>
        <w:t>tỷ</w:t>
      </w:r>
      <w:proofErr w:type="spellEnd"/>
      <w:r w:rsidR="0025694C" w:rsidRPr="007F1D3F">
        <w:rPr>
          <w:rStyle w:val="normaltextrun"/>
          <w:sz w:val="26"/>
          <w:szCs w:val="26"/>
        </w:rPr>
        <w:t xml:space="preserve"> </w:t>
      </w:r>
      <w:proofErr w:type="spellStart"/>
      <w:r w:rsidR="0025694C" w:rsidRPr="007F1D3F">
        <w:rPr>
          <w:rStyle w:val="normaltextrun"/>
          <w:sz w:val="26"/>
          <w:szCs w:val="26"/>
        </w:rPr>
        <w:t>lệ</w:t>
      </w:r>
      <w:proofErr w:type="spellEnd"/>
      <w:r w:rsidR="0025694C" w:rsidRPr="007F1D3F">
        <w:rPr>
          <w:rStyle w:val="normaltextrun"/>
          <w:sz w:val="26"/>
          <w:szCs w:val="26"/>
        </w:rPr>
        <w:t xml:space="preserve"> </w:t>
      </w:r>
      <w:proofErr w:type="spellStart"/>
      <w:r w:rsidR="0025694C" w:rsidRPr="007F1D3F">
        <w:rPr>
          <w:rStyle w:val="normaltextrun"/>
          <w:sz w:val="26"/>
          <w:szCs w:val="26"/>
        </w:rPr>
        <w:t>phủ</w:t>
      </w:r>
      <w:proofErr w:type="spellEnd"/>
      <w:r w:rsidR="0025694C" w:rsidRPr="007F1D3F">
        <w:rPr>
          <w:rStyle w:val="normaltextrun"/>
          <w:sz w:val="26"/>
          <w:szCs w:val="26"/>
        </w:rPr>
        <w:t xml:space="preserve"> </w:t>
      </w:r>
      <w:proofErr w:type="spellStart"/>
      <w:r w:rsidR="0025694C" w:rsidRPr="007F1D3F">
        <w:rPr>
          <w:rStyle w:val="normaltextrun"/>
          <w:sz w:val="26"/>
          <w:szCs w:val="26"/>
        </w:rPr>
        <w:t>kín</w:t>
      </w:r>
      <w:proofErr w:type="spellEnd"/>
      <w:r w:rsidR="0025694C" w:rsidRPr="007F1D3F">
        <w:rPr>
          <w:rStyle w:val="normaltextrun"/>
          <w:sz w:val="26"/>
          <w:szCs w:val="26"/>
        </w:rPr>
        <w:t xml:space="preserve"> </w:t>
      </w:r>
      <w:proofErr w:type="spellStart"/>
      <w:r w:rsidR="0025694C" w:rsidRPr="007F1D3F">
        <w:rPr>
          <w:rStyle w:val="normaltextrun"/>
          <w:sz w:val="26"/>
          <w:szCs w:val="26"/>
        </w:rPr>
        <w:t>đạt</w:t>
      </w:r>
      <w:proofErr w:type="spellEnd"/>
      <w:r w:rsidR="0025694C" w:rsidRPr="007F1D3F">
        <w:rPr>
          <w:rStyle w:val="normaltextrun"/>
          <w:sz w:val="26"/>
          <w:szCs w:val="26"/>
        </w:rPr>
        <w:t xml:space="preserve"> 100%.</w:t>
      </w:r>
    </w:p>
    <w:p w14:paraId="7927B8B2" w14:textId="205DA3E9" w:rsidR="00871027" w:rsidRPr="007F1D3F" w:rsidRDefault="00871027" w:rsidP="0081405C">
      <w:pPr>
        <w:pStyle w:val="paragraph"/>
        <w:spacing w:before="0" w:beforeAutospacing="0" w:after="120" w:afterAutospacing="0"/>
        <w:ind w:right="90" w:firstLine="720"/>
        <w:jc w:val="both"/>
        <w:textAlignment w:val="baseline"/>
        <w:rPr>
          <w:rStyle w:val="normaltextrun"/>
          <w:sz w:val="26"/>
          <w:szCs w:val="26"/>
        </w:rPr>
      </w:pPr>
      <w:r w:rsidRPr="007F1D3F">
        <w:rPr>
          <w:rStyle w:val="normaltextrun"/>
          <w:sz w:val="26"/>
          <w:szCs w:val="26"/>
        </w:rPr>
        <w:t xml:space="preserve">+ </w:t>
      </w:r>
      <w:proofErr w:type="spellStart"/>
      <w:r w:rsidRPr="007F1D3F">
        <w:rPr>
          <w:rStyle w:val="normaltextrun"/>
          <w:sz w:val="26"/>
          <w:szCs w:val="26"/>
        </w:rPr>
        <w:t>Lập</w:t>
      </w:r>
      <w:proofErr w:type="spellEnd"/>
      <w:r w:rsidRPr="007F1D3F">
        <w:rPr>
          <w:rStyle w:val="normaltextrun"/>
          <w:sz w:val="26"/>
          <w:szCs w:val="26"/>
        </w:rPr>
        <w:t xml:space="preserve"> </w:t>
      </w:r>
      <w:proofErr w:type="spellStart"/>
      <w:r w:rsidR="00063E8E" w:rsidRPr="007F1D3F">
        <w:rPr>
          <w:rStyle w:val="normaltextrun"/>
          <w:sz w:val="26"/>
          <w:szCs w:val="26"/>
        </w:rPr>
        <w:t>và</w:t>
      </w:r>
      <w:proofErr w:type="spellEnd"/>
      <w:r w:rsidR="00063E8E" w:rsidRPr="007F1D3F">
        <w:rPr>
          <w:rStyle w:val="normaltextrun"/>
          <w:sz w:val="26"/>
          <w:szCs w:val="26"/>
        </w:rPr>
        <w:t xml:space="preserve"> </w:t>
      </w:r>
      <w:proofErr w:type="spellStart"/>
      <w:r w:rsidR="00063E8E" w:rsidRPr="007F1D3F">
        <w:rPr>
          <w:rStyle w:val="normaltextrun"/>
          <w:sz w:val="26"/>
          <w:szCs w:val="26"/>
        </w:rPr>
        <w:t>phê</w:t>
      </w:r>
      <w:proofErr w:type="spellEnd"/>
      <w:r w:rsidR="00063E8E" w:rsidRPr="007F1D3F">
        <w:rPr>
          <w:rStyle w:val="normaltextrun"/>
          <w:sz w:val="26"/>
          <w:szCs w:val="26"/>
        </w:rPr>
        <w:t xml:space="preserve"> </w:t>
      </w:r>
      <w:proofErr w:type="spellStart"/>
      <w:r w:rsidR="00063E8E" w:rsidRPr="007F1D3F">
        <w:rPr>
          <w:rStyle w:val="normaltextrun"/>
          <w:sz w:val="26"/>
          <w:szCs w:val="26"/>
        </w:rPr>
        <w:t>duyệt</w:t>
      </w:r>
      <w:proofErr w:type="spellEnd"/>
      <w:r w:rsidR="00063E8E" w:rsidRPr="007F1D3F">
        <w:rPr>
          <w:rStyle w:val="normaltextrun"/>
          <w:sz w:val="26"/>
          <w:szCs w:val="26"/>
        </w:rPr>
        <w:t xml:space="preserve"> </w:t>
      </w:r>
      <w:proofErr w:type="spellStart"/>
      <w:r w:rsidRPr="007F1D3F">
        <w:rPr>
          <w:rStyle w:val="normaltextrun"/>
          <w:sz w:val="26"/>
          <w:szCs w:val="26"/>
        </w:rPr>
        <w:t>quy</w:t>
      </w:r>
      <w:proofErr w:type="spellEnd"/>
      <w:r w:rsidRPr="007F1D3F">
        <w:rPr>
          <w:rStyle w:val="normaltextrun"/>
          <w:sz w:val="26"/>
          <w:szCs w:val="26"/>
        </w:rPr>
        <w:t xml:space="preserve"> </w:t>
      </w:r>
      <w:proofErr w:type="spellStart"/>
      <w:r w:rsidRPr="007F1D3F">
        <w:rPr>
          <w:rStyle w:val="normaltextrun"/>
          <w:sz w:val="26"/>
          <w:szCs w:val="26"/>
        </w:rPr>
        <w:t>hoạch</w:t>
      </w:r>
      <w:proofErr w:type="spellEnd"/>
      <w:r w:rsidRPr="007F1D3F">
        <w:rPr>
          <w:rStyle w:val="normaltextrun"/>
          <w:sz w:val="26"/>
          <w:szCs w:val="26"/>
        </w:rPr>
        <w:t xml:space="preserve"> </w:t>
      </w:r>
      <w:proofErr w:type="spellStart"/>
      <w:r w:rsidRPr="007F1D3F">
        <w:rPr>
          <w:rStyle w:val="normaltextrun"/>
          <w:sz w:val="26"/>
          <w:szCs w:val="26"/>
        </w:rPr>
        <w:t>chung</w:t>
      </w:r>
      <w:proofErr w:type="spellEnd"/>
      <w:r w:rsidRPr="007F1D3F">
        <w:rPr>
          <w:rStyle w:val="normaltextrun"/>
          <w:sz w:val="26"/>
          <w:szCs w:val="26"/>
        </w:rPr>
        <w:t xml:space="preserve"> 06 </w:t>
      </w:r>
      <w:proofErr w:type="spellStart"/>
      <w:r w:rsidRPr="007F1D3F">
        <w:rPr>
          <w:rStyle w:val="normaltextrun"/>
          <w:sz w:val="26"/>
          <w:szCs w:val="26"/>
        </w:rPr>
        <w:t>xã</w:t>
      </w:r>
      <w:proofErr w:type="spellEnd"/>
      <w:r w:rsidR="00063E8E" w:rsidRPr="007F1D3F">
        <w:rPr>
          <w:rStyle w:val="normaltextrun"/>
          <w:sz w:val="26"/>
          <w:szCs w:val="26"/>
        </w:rPr>
        <w:t>.</w:t>
      </w:r>
    </w:p>
    <w:p w14:paraId="4C20930F" w14:textId="05C7E4A6" w:rsidR="0081405C" w:rsidRPr="007F1D3F" w:rsidRDefault="0081405C" w:rsidP="00DA0D25">
      <w:pPr>
        <w:pStyle w:val="ListParagraph"/>
        <w:numPr>
          <w:ilvl w:val="0"/>
          <w:numId w:val="32"/>
        </w:numPr>
        <w:pBdr>
          <w:top w:val="nil"/>
          <w:left w:val="nil"/>
          <w:bottom w:val="nil"/>
          <w:right w:val="nil"/>
          <w:between w:val="nil"/>
        </w:pBdr>
        <w:tabs>
          <w:tab w:val="left" w:pos="284"/>
        </w:tabs>
        <w:spacing w:before="120" w:line="288" w:lineRule="auto"/>
        <w:jc w:val="both"/>
        <w:rPr>
          <w:b/>
          <w:iCs/>
          <w:sz w:val="26"/>
          <w:szCs w:val="26"/>
        </w:rPr>
      </w:pPr>
      <w:r w:rsidRPr="007F1D3F">
        <w:rPr>
          <w:b/>
          <w:iCs/>
          <w:sz w:val="26"/>
          <w:szCs w:val="26"/>
        </w:rPr>
        <w:t xml:space="preserve">Quy </w:t>
      </w:r>
      <w:proofErr w:type="spellStart"/>
      <w:r w:rsidRPr="007F1D3F">
        <w:rPr>
          <w:b/>
          <w:iCs/>
          <w:sz w:val="26"/>
          <w:szCs w:val="26"/>
        </w:rPr>
        <w:t>mô</w:t>
      </w:r>
      <w:proofErr w:type="spellEnd"/>
      <w:r w:rsidRPr="007F1D3F">
        <w:rPr>
          <w:b/>
          <w:iCs/>
          <w:sz w:val="26"/>
          <w:szCs w:val="26"/>
        </w:rPr>
        <w:t xml:space="preserve"> </w:t>
      </w:r>
      <w:proofErr w:type="spellStart"/>
      <w:r w:rsidRPr="007F1D3F">
        <w:rPr>
          <w:b/>
          <w:iCs/>
          <w:sz w:val="26"/>
          <w:szCs w:val="26"/>
        </w:rPr>
        <w:t>dân</w:t>
      </w:r>
      <w:proofErr w:type="spellEnd"/>
      <w:r w:rsidRPr="007F1D3F">
        <w:rPr>
          <w:b/>
          <w:iCs/>
          <w:sz w:val="26"/>
          <w:szCs w:val="26"/>
        </w:rPr>
        <w:t xml:space="preserve"> </w:t>
      </w:r>
      <w:proofErr w:type="spellStart"/>
      <w:r w:rsidRPr="007F1D3F">
        <w:rPr>
          <w:b/>
          <w:iCs/>
          <w:sz w:val="26"/>
          <w:szCs w:val="26"/>
        </w:rPr>
        <w:t>số</w:t>
      </w:r>
      <w:proofErr w:type="spellEnd"/>
      <w:r w:rsidRPr="007F1D3F">
        <w:rPr>
          <w:b/>
          <w:iCs/>
          <w:sz w:val="26"/>
          <w:szCs w:val="26"/>
        </w:rPr>
        <w:t xml:space="preserve"> </w:t>
      </w:r>
      <w:proofErr w:type="spellStart"/>
      <w:r w:rsidRPr="007F1D3F">
        <w:rPr>
          <w:b/>
          <w:iCs/>
          <w:sz w:val="26"/>
          <w:szCs w:val="26"/>
        </w:rPr>
        <w:t>và</w:t>
      </w:r>
      <w:proofErr w:type="spellEnd"/>
      <w:r w:rsidRPr="007F1D3F">
        <w:rPr>
          <w:b/>
          <w:iCs/>
          <w:sz w:val="26"/>
          <w:szCs w:val="26"/>
        </w:rPr>
        <w:t xml:space="preserve"> </w:t>
      </w:r>
      <w:proofErr w:type="spellStart"/>
      <w:r w:rsidRPr="007F1D3F">
        <w:rPr>
          <w:b/>
          <w:iCs/>
          <w:sz w:val="26"/>
          <w:szCs w:val="26"/>
        </w:rPr>
        <w:t>phân</w:t>
      </w:r>
      <w:proofErr w:type="spellEnd"/>
      <w:r w:rsidRPr="007F1D3F">
        <w:rPr>
          <w:b/>
          <w:iCs/>
          <w:sz w:val="26"/>
          <w:szCs w:val="26"/>
        </w:rPr>
        <w:t xml:space="preserve"> </w:t>
      </w:r>
      <w:proofErr w:type="spellStart"/>
      <w:r w:rsidRPr="007F1D3F">
        <w:rPr>
          <w:b/>
          <w:iCs/>
          <w:sz w:val="26"/>
          <w:szCs w:val="26"/>
        </w:rPr>
        <w:t>bố</w:t>
      </w:r>
      <w:proofErr w:type="spellEnd"/>
      <w:r w:rsidRPr="007F1D3F">
        <w:rPr>
          <w:b/>
          <w:iCs/>
          <w:sz w:val="26"/>
          <w:szCs w:val="26"/>
        </w:rPr>
        <w:t xml:space="preserve"> </w:t>
      </w:r>
      <w:proofErr w:type="spellStart"/>
      <w:r w:rsidRPr="007F1D3F">
        <w:rPr>
          <w:b/>
          <w:iCs/>
          <w:sz w:val="26"/>
          <w:szCs w:val="26"/>
        </w:rPr>
        <w:t>dân</w:t>
      </w:r>
      <w:proofErr w:type="spellEnd"/>
      <w:r w:rsidRPr="007F1D3F">
        <w:rPr>
          <w:b/>
          <w:iCs/>
          <w:sz w:val="26"/>
          <w:szCs w:val="26"/>
        </w:rPr>
        <w:t xml:space="preserve"> </w:t>
      </w:r>
      <w:proofErr w:type="spellStart"/>
      <w:r w:rsidRPr="007F1D3F">
        <w:rPr>
          <w:b/>
          <w:iCs/>
          <w:sz w:val="26"/>
          <w:szCs w:val="26"/>
        </w:rPr>
        <w:t>cư</w:t>
      </w:r>
      <w:proofErr w:type="spellEnd"/>
      <w:r w:rsidRPr="007F1D3F">
        <w:rPr>
          <w:b/>
          <w:iCs/>
          <w:sz w:val="26"/>
          <w:szCs w:val="26"/>
        </w:rPr>
        <w:t>:</w:t>
      </w:r>
    </w:p>
    <w:p w14:paraId="5A809C2E" w14:textId="61C4DA50" w:rsidR="00476D02" w:rsidRPr="007F1D3F" w:rsidRDefault="00476D02" w:rsidP="00476D02">
      <w:pPr>
        <w:spacing w:before="120" w:after="120" w:line="264" w:lineRule="auto"/>
        <w:ind w:firstLine="567"/>
        <w:jc w:val="both"/>
        <w:rPr>
          <w:sz w:val="26"/>
          <w:szCs w:val="26"/>
        </w:rPr>
      </w:pPr>
      <w:r w:rsidRPr="007F1D3F">
        <w:rPr>
          <w:sz w:val="26"/>
          <w:szCs w:val="26"/>
        </w:rPr>
        <w:t xml:space="preserve">Theo </w:t>
      </w:r>
      <w:proofErr w:type="spellStart"/>
      <w:r w:rsidRPr="007F1D3F">
        <w:rPr>
          <w:sz w:val="26"/>
          <w:szCs w:val="26"/>
        </w:rPr>
        <w:t>niên</w:t>
      </w:r>
      <w:proofErr w:type="spellEnd"/>
      <w:r w:rsidRPr="007F1D3F">
        <w:rPr>
          <w:sz w:val="26"/>
          <w:szCs w:val="26"/>
        </w:rPr>
        <w:t xml:space="preserve"> </w:t>
      </w:r>
      <w:proofErr w:type="spellStart"/>
      <w:r w:rsidRPr="007F1D3F">
        <w:rPr>
          <w:sz w:val="26"/>
          <w:szCs w:val="26"/>
        </w:rPr>
        <w:t>giám</w:t>
      </w:r>
      <w:proofErr w:type="spellEnd"/>
      <w:r w:rsidRPr="007F1D3F">
        <w:rPr>
          <w:sz w:val="26"/>
          <w:szCs w:val="26"/>
        </w:rPr>
        <w:t xml:space="preserve"> </w:t>
      </w:r>
      <w:proofErr w:type="spellStart"/>
      <w:r w:rsidRPr="007F1D3F">
        <w:rPr>
          <w:sz w:val="26"/>
          <w:szCs w:val="26"/>
        </w:rPr>
        <w:t>thống</w:t>
      </w:r>
      <w:proofErr w:type="spellEnd"/>
      <w:r w:rsidRPr="007F1D3F">
        <w:rPr>
          <w:sz w:val="26"/>
          <w:szCs w:val="26"/>
        </w:rPr>
        <w:t xml:space="preserve"> </w:t>
      </w:r>
      <w:proofErr w:type="spellStart"/>
      <w:r w:rsidRPr="007F1D3F">
        <w:rPr>
          <w:sz w:val="26"/>
          <w:szCs w:val="26"/>
        </w:rPr>
        <w:t>kê</w:t>
      </w:r>
      <w:proofErr w:type="spellEnd"/>
      <w:r w:rsidRPr="007F1D3F">
        <w:rPr>
          <w:sz w:val="26"/>
          <w:szCs w:val="26"/>
        </w:rPr>
        <w:t xml:space="preserve"> </w:t>
      </w:r>
      <w:proofErr w:type="spellStart"/>
      <w:r w:rsidRPr="007F1D3F">
        <w:rPr>
          <w:sz w:val="26"/>
          <w:szCs w:val="26"/>
        </w:rPr>
        <w:t>thị</w:t>
      </w:r>
      <w:proofErr w:type="spellEnd"/>
      <w:r w:rsidRPr="007F1D3F">
        <w:rPr>
          <w:sz w:val="26"/>
          <w:szCs w:val="26"/>
        </w:rPr>
        <w:t xml:space="preserve"> </w:t>
      </w:r>
      <w:proofErr w:type="spellStart"/>
      <w:r w:rsidRPr="007F1D3F">
        <w:rPr>
          <w:sz w:val="26"/>
          <w:szCs w:val="26"/>
        </w:rPr>
        <w:t>xã</w:t>
      </w:r>
      <w:proofErr w:type="spellEnd"/>
      <w:r w:rsidRPr="007F1D3F">
        <w:rPr>
          <w:sz w:val="26"/>
          <w:szCs w:val="26"/>
        </w:rPr>
        <w:t xml:space="preserve"> Hoài </w:t>
      </w:r>
      <w:proofErr w:type="spellStart"/>
      <w:r w:rsidRPr="007F1D3F">
        <w:rPr>
          <w:sz w:val="26"/>
          <w:szCs w:val="26"/>
        </w:rPr>
        <w:t>Nhơn</w:t>
      </w:r>
      <w:proofErr w:type="spellEnd"/>
      <w:r w:rsidRPr="007F1D3F">
        <w:rPr>
          <w:sz w:val="26"/>
          <w:szCs w:val="26"/>
        </w:rPr>
        <w:t xml:space="preserve"> </w:t>
      </w:r>
      <w:proofErr w:type="spellStart"/>
      <w:r w:rsidRPr="007F1D3F">
        <w:rPr>
          <w:sz w:val="26"/>
          <w:szCs w:val="26"/>
        </w:rPr>
        <w:t>năm</w:t>
      </w:r>
      <w:proofErr w:type="spellEnd"/>
      <w:r w:rsidRPr="007F1D3F">
        <w:rPr>
          <w:sz w:val="26"/>
          <w:szCs w:val="26"/>
        </w:rPr>
        <w:t xml:space="preserve"> 2022, </w:t>
      </w:r>
      <w:proofErr w:type="spellStart"/>
      <w:r w:rsidRPr="007F1D3F">
        <w:rPr>
          <w:sz w:val="26"/>
          <w:szCs w:val="26"/>
        </w:rPr>
        <w:t>dân</w:t>
      </w:r>
      <w:proofErr w:type="spellEnd"/>
      <w:r w:rsidRPr="007F1D3F">
        <w:rPr>
          <w:sz w:val="26"/>
          <w:szCs w:val="26"/>
        </w:rPr>
        <w:t xml:space="preserve"> </w:t>
      </w:r>
      <w:proofErr w:type="spellStart"/>
      <w:r w:rsidRPr="007F1D3F">
        <w:rPr>
          <w:sz w:val="26"/>
          <w:szCs w:val="26"/>
        </w:rPr>
        <w:t>số</w:t>
      </w:r>
      <w:proofErr w:type="spellEnd"/>
      <w:r w:rsidRPr="007F1D3F">
        <w:rPr>
          <w:sz w:val="26"/>
          <w:szCs w:val="26"/>
        </w:rPr>
        <w:t xml:space="preserve"> </w:t>
      </w:r>
      <w:proofErr w:type="spellStart"/>
      <w:r w:rsidRPr="007F1D3F">
        <w:rPr>
          <w:sz w:val="26"/>
          <w:szCs w:val="26"/>
        </w:rPr>
        <w:t>trung</w:t>
      </w:r>
      <w:proofErr w:type="spellEnd"/>
      <w:r w:rsidRPr="007F1D3F">
        <w:rPr>
          <w:sz w:val="26"/>
          <w:szCs w:val="26"/>
        </w:rPr>
        <w:t xml:space="preserve"> </w:t>
      </w:r>
      <w:proofErr w:type="spellStart"/>
      <w:r w:rsidRPr="007F1D3F">
        <w:rPr>
          <w:sz w:val="26"/>
          <w:szCs w:val="26"/>
        </w:rPr>
        <w:t>bình</w:t>
      </w:r>
      <w:proofErr w:type="spellEnd"/>
      <w:r w:rsidRPr="007F1D3F">
        <w:rPr>
          <w:sz w:val="26"/>
          <w:szCs w:val="26"/>
        </w:rPr>
        <w:t xml:space="preserve"> </w:t>
      </w:r>
      <w:proofErr w:type="spellStart"/>
      <w:r w:rsidRPr="007F1D3F">
        <w:rPr>
          <w:sz w:val="26"/>
          <w:szCs w:val="26"/>
        </w:rPr>
        <w:t>toàn</w:t>
      </w:r>
      <w:proofErr w:type="spellEnd"/>
      <w:r w:rsidRPr="007F1D3F">
        <w:rPr>
          <w:sz w:val="26"/>
          <w:szCs w:val="26"/>
        </w:rPr>
        <w:t xml:space="preserve"> </w:t>
      </w:r>
      <w:proofErr w:type="spellStart"/>
      <w:r w:rsidRPr="007F1D3F">
        <w:rPr>
          <w:sz w:val="26"/>
          <w:szCs w:val="26"/>
        </w:rPr>
        <w:t>thị</w:t>
      </w:r>
      <w:proofErr w:type="spellEnd"/>
      <w:r w:rsidRPr="007F1D3F">
        <w:rPr>
          <w:sz w:val="26"/>
          <w:szCs w:val="26"/>
        </w:rPr>
        <w:t xml:space="preserve"> </w:t>
      </w:r>
      <w:proofErr w:type="spellStart"/>
      <w:r w:rsidRPr="007F1D3F">
        <w:rPr>
          <w:sz w:val="26"/>
          <w:szCs w:val="26"/>
        </w:rPr>
        <w:t>xã</w:t>
      </w:r>
      <w:proofErr w:type="spellEnd"/>
      <w:r w:rsidRPr="007F1D3F">
        <w:rPr>
          <w:sz w:val="26"/>
          <w:szCs w:val="26"/>
        </w:rPr>
        <w:t xml:space="preserve"> </w:t>
      </w:r>
      <w:proofErr w:type="spellStart"/>
      <w:r w:rsidRPr="007F1D3F">
        <w:rPr>
          <w:sz w:val="26"/>
          <w:szCs w:val="26"/>
        </w:rPr>
        <w:t>là</w:t>
      </w:r>
      <w:proofErr w:type="spellEnd"/>
      <w:r w:rsidRPr="007F1D3F">
        <w:rPr>
          <w:sz w:val="26"/>
          <w:szCs w:val="26"/>
        </w:rPr>
        <w:t xml:space="preserve"> 210.295 </w:t>
      </w:r>
      <w:proofErr w:type="spellStart"/>
      <w:r w:rsidRPr="007F1D3F">
        <w:rPr>
          <w:sz w:val="26"/>
          <w:szCs w:val="26"/>
        </w:rPr>
        <w:t>người</w:t>
      </w:r>
      <w:proofErr w:type="spellEnd"/>
      <w:r w:rsidRPr="007F1D3F">
        <w:rPr>
          <w:sz w:val="26"/>
          <w:szCs w:val="26"/>
        </w:rPr>
        <w:t>,</w:t>
      </w:r>
      <w:r w:rsidR="00313E70" w:rsidRPr="007F1D3F">
        <w:rPr>
          <w:sz w:val="26"/>
          <w:szCs w:val="26"/>
        </w:rPr>
        <w:t xml:space="preserve"> </w:t>
      </w:r>
      <w:proofErr w:type="spellStart"/>
      <w:r w:rsidR="00313E70" w:rsidRPr="007F1D3F">
        <w:rPr>
          <w:sz w:val="26"/>
          <w:szCs w:val="26"/>
        </w:rPr>
        <w:t>đạt</w:t>
      </w:r>
      <w:proofErr w:type="spellEnd"/>
      <w:r w:rsidR="00313E70" w:rsidRPr="007F1D3F">
        <w:rPr>
          <w:sz w:val="26"/>
          <w:szCs w:val="26"/>
        </w:rPr>
        <w:t xml:space="preserve"> </w:t>
      </w:r>
      <w:r w:rsidR="00387D8B" w:rsidRPr="007F1D3F">
        <w:rPr>
          <w:sz w:val="26"/>
          <w:szCs w:val="26"/>
        </w:rPr>
        <w:t xml:space="preserve">93,46% </w:t>
      </w:r>
      <w:proofErr w:type="spellStart"/>
      <w:r w:rsidR="00387D8B" w:rsidRPr="007F1D3F">
        <w:rPr>
          <w:sz w:val="26"/>
          <w:szCs w:val="26"/>
        </w:rPr>
        <w:t>mức</w:t>
      </w:r>
      <w:proofErr w:type="spellEnd"/>
      <w:r w:rsidR="00387D8B" w:rsidRPr="007F1D3F">
        <w:rPr>
          <w:sz w:val="26"/>
          <w:szCs w:val="26"/>
        </w:rPr>
        <w:t xml:space="preserve"> </w:t>
      </w:r>
      <w:proofErr w:type="spellStart"/>
      <w:r w:rsidR="00387D8B" w:rsidRPr="007F1D3F">
        <w:rPr>
          <w:sz w:val="26"/>
          <w:szCs w:val="26"/>
        </w:rPr>
        <w:t>dự</w:t>
      </w:r>
      <w:proofErr w:type="spellEnd"/>
      <w:r w:rsidR="00387D8B" w:rsidRPr="007F1D3F">
        <w:rPr>
          <w:sz w:val="26"/>
          <w:szCs w:val="26"/>
        </w:rPr>
        <w:t xml:space="preserve"> </w:t>
      </w:r>
      <w:proofErr w:type="spellStart"/>
      <w:r w:rsidR="00387D8B" w:rsidRPr="007F1D3F">
        <w:rPr>
          <w:sz w:val="26"/>
          <w:szCs w:val="26"/>
        </w:rPr>
        <w:t>báo</w:t>
      </w:r>
      <w:proofErr w:type="spellEnd"/>
      <w:r w:rsidR="00387D8B" w:rsidRPr="007F1D3F">
        <w:rPr>
          <w:sz w:val="26"/>
          <w:szCs w:val="26"/>
        </w:rPr>
        <w:t xml:space="preserve"> </w:t>
      </w:r>
      <w:proofErr w:type="spellStart"/>
      <w:r w:rsidR="00387D8B" w:rsidRPr="007F1D3F">
        <w:rPr>
          <w:sz w:val="26"/>
          <w:szCs w:val="26"/>
        </w:rPr>
        <w:t>năm</w:t>
      </w:r>
      <w:proofErr w:type="spellEnd"/>
      <w:r w:rsidR="00387D8B" w:rsidRPr="007F1D3F">
        <w:rPr>
          <w:sz w:val="26"/>
          <w:szCs w:val="26"/>
        </w:rPr>
        <w:t xml:space="preserve"> 2025 (225.000 </w:t>
      </w:r>
      <w:proofErr w:type="spellStart"/>
      <w:r w:rsidR="00387D8B" w:rsidRPr="007F1D3F">
        <w:rPr>
          <w:sz w:val="26"/>
          <w:szCs w:val="26"/>
        </w:rPr>
        <w:t>người</w:t>
      </w:r>
      <w:proofErr w:type="spellEnd"/>
      <w:r w:rsidR="00387D8B" w:rsidRPr="007F1D3F">
        <w:rPr>
          <w:sz w:val="26"/>
          <w:szCs w:val="26"/>
        </w:rPr>
        <w:t>),</w:t>
      </w:r>
      <w:r w:rsidRPr="007F1D3F">
        <w:rPr>
          <w:sz w:val="26"/>
          <w:szCs w:val="26"/>
        </w:rPr>
        <w:t xml:space="preserve"> </w:t>
      </w:r>
      <w:proofErr w:type="spellStart"/>
      <w:r w:rsidRPr="007F1D3F">
        <w:rPr>
          <w:sz w:val="26"/>
          <w:szCs w:val="26"/>
        </w:rPr>
        <w:t>trong</w:t>
      </w:r>
      <w:proofErr w:type="spellEnd"/>
      <w:r w:rsidRPr="007F1D3F">
        <w:rPr>
          <w:sz w:val="26"/>
          <w:szCs w:val="26"/>
        </w:rPr>
        <w:t xml:space="preserve"> </w:t>
      </w:r>
      <w:proofErr w:type="spellStart"/>
      <w:r w:rsidRPr="007F1D3F">
        <w:rPr>
          <w:sz w:val="26"/>
          <w:szCs w:val="26"/>
        </w:rPr>
        <w:t>đó</w:t>
      </w:r>
      <w:proofErr w:type="spellEnd"/>
      <w:r w:rsidRPr="007F1D3F">
        <w:rPr>
          <w:sz w:val="26"/>
          <w:szCs w:val="26"/>
        </w:rPr>
        <w:t>:</w:t>
      </w:r>
    </w:p>
    <w:p w14:paraId="12F4842E" w14:textId="52A9FB60" w:rsidR="00476D02" w:rsidRPr="007F1D3F" w:rsidRDefault="00476D02" w:rsidP="00476D02">
      <w:pPr>
        <w:spacing w:before="120" w:after="120" w:line="264" w:lineRule="auto"/>
        <w:ind w:firstLine="567"/>
        <w:jc w:val="both"/>
        <w:rPr>
          <w:sz w:val="26"/>
          <w:szCs w:val="26"/>
        </w:rPr>
      </w:pPr>
      <w:r w:rsidRPr="007F1D3F">
        <w:rPr>
          <w:sz w:val="26"/>
          <w:szCs w:val="26"/>
        </w:rPr>
        <w:t xml:space="preserve">+ </w:t>
      </w:r>
      <w:proofErr w:type="spellStart"/>
      <w:r w:rsidRPr="007F1D3F">
        <w:rPr>
          <w:sz w:val="26"/>
          <w:szCs w:val="26"/>
        </w:rPr>
        <w:t>Dân</w:t>
      </w:r>
      <w:proofErr w:type="spellEnd"/>
      <w:r w:rsidRPr="007F1D3F">
        <w:rPr>
          <w:sz w:val="26"/>
          <w:szCs w:val="26"/>
        </w:rPr>
        <w:t xml:space="preserve"> </w:t>
      </w:r>
      <w:proofErr w:type="spellStart"/>
      <w:r w:rsidRPr="007F1D3F">
        <w:rPr>
          <w:sz w:val="26"/>
          <w:szCs w:val="26"/>
        </w:rPr>
        <w:t>số</w:t>
      </w:r>
      <w:proofErr w:type="spellEnd"/>
      <w:r w:rsidRPr="007F1D3F">
        <w:rPr>
          <w:sz w:val="26"/>
          <w:szCs w:val="26"/>
        </w:rPr>
        <w:t xml:space="preserve"> </w:t>
      </w:r>
      <w:proofErr w:type="spellStart"/>
      <w:r w:rsidRPr="007F1D3F">
        <w:rPr>
          <w:sz w:val="26"/>
          <w:szCs w:val="26"/>
        </w:rPr>
        <w:t>đô</w:t>
      </w:r>
      <w:proofErr w:type="spellEnd"/>
      <w:r w:rsidRPr="007F1D3F">
        <w:rPr>
          <w:sz w:val="26"/>
          <w:szCs w:val="26"/>
        </w:rPr>
        <w:t xml:space="preserve"> </w:t>
      </w:r>
      <w:proofErr w:type="spellStart"/>
      <w:r w:rsidRPr="007F1D3F">
        <w:rPr>
          <w:sz w:val="26"/>
          <w:szCs w:val="26"/>
        </w:rPr>
        <w:t>thị</w:t>
      </w:r>
      <w:proofErr w:type="spellEnd"/>
      <w:r w:rsidRPr="007F1D3F">
        <w:rPr>
          <w:sz w:val="26"/>
          <w:szCs w:val="26"/>
        </w:rPr>
        <w:t xml:space="preserve">: 155.837 </w:t>
      </w:r>
      <w:proofErr w:type="spellStart"/>
      <w:r w:rsidRPr="007F1D3F">
        <w:rPr>
          <w:sz w:val="26"/>
          <w:szCs w:val="26"/>
        </w:rPr>
        <w:t>người</w:t>
      </w:r>
      <w:proofErr w:type="spellEnd"/>
      <w:r w:rsidRPr="007F1D3F">
        <w:rPr>
          <w:sz w:val="26"/>
          <w:szCs w:val="26"/>
        </w:rPr>
        <w:t xml:space="preserve">, </w:t>
      </w:r>
      <w:proofErr w:type="spellStart"/>
      <w:r w:rsidR="0064666E" w:rsidRPr="007F1D3F">
        <w:rPr>
          <w:sz w:val="26"/>
          <w:szCs w:val="26"/>
        </w:rPr>
        <w:t>đạt</w:t>
      </w:r>
      <w:proofErr w:type="spellEnd"/>
      <w:r w:rsidR="0064666E" w:rsidRPr="007F1D3F">
        <w:rPr>
          <w:sz w:val="26"/>
          <w:szCs w:val="26"/>
        </w:rPr>
        <w:t xml:space="preserve"> </w:t>
      </w:r>
      <w:r w:rsidR="00022000" w:rsidRPr="007F1D3F">
        <w:rPr>
          <w:sz w:val="26"/>
          <w:szCs w:val="26"/>
        </w:rPr>
        <w:t xml:space="preserve">99,6% </w:t>
      </w:r>
      <w:proofErr w:type="spellStart"/>
      <w:r w:rsidR="00022000" w:rsidRPr="007F1D3F">
        <w:rPr>
          <w:sz w:val="26"/>
          <w:szCs w:val="26"/>
        </w:rPr>
        <w:t>mức</w:t>
      </w:r>
      <w:proofErr w:type="spellEnd"/>
      <w:r w:rsidR="00022000" w:rsidRPr="007F1D3F">
        <w:rPr>
          <w:sz w:val="26"/>
          <w:szCs w:val="26"/>
        </w:rPr>
        <w:t xml:space="preserve"> </w:t>
      </w:r>
      <w:proofErr w:type="spellStart"/>
      <w:r w:rsidR="00022000" w:rsidRPr="007F1D3F">
        <w:rPr>
          <w:sz w:val="26"/>
          <w:szCs w:val="26"/>
        </w:rPr>
        <w:t>dự</w:t>
      </w:r>
      <w:proofErr w:type="spellEnd"/>
      <w:r w:rsidR="00022000" w:rsidRPr="007F1D3F">
        <w:rPr>
          <w:sz w:val="26"/>
          <w:szCs w:val="26"/>
        </w:rPr>
        <w:t xml:space="preserve"> </w:t>
      </w:r>
      <w:proofErr w:type="spellStart"/>
      <w:r w:rsidR="00022000" w:rsidRPr="007F1D3F">
        <w:rPr>
          <w:sz w:val="26"/>
          <w:szCs w:val="26"/>
        </w:rPr>
        <w:t>báo</w:t>
      </w:r>
      <w:proofErr w:type="spellEnd"/>
      <w:r w:rsidR="00022000" w:rsidRPr="007F1D3F">
        <w:rPr>
          <w:sz w:val="26"/>
          <w:szCs w:val="26"/>
        </w:rPr>
        <w:t xml:space="preserve"> </w:t>
      </w:r>
      <w:proofErr w:type="spellStart"/>
      <w:r w:rsidR="00022000" w:rsidRPr="007F1D3F">
        <w:rPr>
          <w:sz w:val="26"/>
          <w:szCs w:val="26"/>
        </w:rPr>
        <w:t>năm</w:t>
      </w:r>
      <w:proofErr w:type="spellEnd"/>
      <w:r w:rsidR="00022000" w:rsidRPr="007F1D3F">
        <w:rPr>
          <w:sz w:val="26"/>
          <w:szCs w:val="26"/>
        </w:rPr>
        <w:t xml:space="preserve"> 2025 (156.400 </w:t>
      </w:r>
      <w:proofErr w:type="spellStart"/>
      <w:r w:rsidR="00022000" w:rsidRPr="007F1D3F">
        <w:rPr>
          <w:sz w:val="26"/>
          <w:szCs w:val="26"/>
        </w:rPr>
        <w:t>người</w:t>
      </w:r>
      <w:proofErr w:type="spellEnd"/>
      <w:r w:rsidR="00022000" w:rsidRPr="007F1D3F">
        <w:rPr>
          <w:sz w:val="26"/>
          <w:szCs w:val="26"/>
        </w:rPr>
        <w:t>)</w:t>
      </w:r>
      <w:r w:rsidR="00542955" w:rsidRPr="007F1D3F">
        <w:rPr>
          <w:sz w:val="26"/>
          <w:szCs w:val="26"/>
        </w:rPr>
        <w:t>.</w:t>
      </w:r>
    </w:p>
    <w:p w14:paraId="497F88AA" w14:textId="5E1D675E" w:rsidR="00476D02" w:rsidRPr="007F1D3F" w:rsidRDefault="00476D02" w:rsidP="00476D02">
      <w:pPr>
        <w:spacing w:before="120" w:after="120" w:line="264" w:lineRule="auto"/>
        <w:ind w:firstLine="567"/>
        <w:jc w:val="both"/>
        <w:rPr>
          <w:sz w:val="26"/>
          <w:szCs w:val="26"/>
        </w:rPr>
      </w:pPr>
      <w:r w:rsidRPr="007F1D3F">
        <w:rPr>
          <w:sz w:val="26"/>
          <w:szCs w:val="26"/>
        </w:rPr>
        <w:t xml:space="preserve">+ </w:t>
      </w:r>
      <w:proofErr w:type="spellStart"/>
      <w:r w:rsidRPr="007F1D3F">
        <w:rPr>
          <w:sz w:val="26"/>
          <w:szCs w:val="26"/>
        </w:rPr>
        <w:t>Dân</w:t>
      </w:r>
      <w:proofErr w:type="spellEnd"/>
      <w:r w:rsidRPr="007F1D3F">
        <w:rPr>
          <w:sz w:val="26"/>
          <w:szCs w:val="26"/>
        </w:rPr>
        <w:t xml:space="preserve"> </w:t>
      </w:r>
      <w:proofErr w:type="spellStart"/>
      <w:r w:rsidRPr="007F1D3F">
        <w:rPr>
          <w:sz w:val="26"/>
          <w:szCs w:val="26"/>
        </w:rPr>
        <w:t>số</w:t>
      </w:r>
      <w:proofErr w:type="spellEnd"/>
      <w:r w:rsidRPr="007F1D3F">
        <w:rPr>
          <w:sz w:val="26"/>
          <w:szCs w:val="26"/>
        </w:rPr>
        <w:t xml:space="preserve"> </w:t>
      </w:r>
      <w:proofErr w:type="spellStart"/>
      <w:r w:rsidRPr="007F1D3F">
        <w:rPr>
          <w:sz w:val="26"/>
          <w:szCs w:val="26"/>
        </w:rPr>
        <w:t>nông</w:t>
      </w:r>
      <w:proofErr w:type="spellEnd"/>
      <w:r w:rsidRPr="007F1D3F">
        <w:rPr>
          <w:sz w:val="26"/>
          <w:szCs w:val="26"/>
        </w:rPr>
        <w:t xml:space="preserve"> </w:t>
      </w:r>
      <w:proofErr w:type="spellStart"/>
      <w:r w:rsidRPr="007F1D3F">
        <w:rPr>
          <w:sz w:val="26"/>
          <w:szCs w:val="26"/>
        </w:rPr>
        <w:t>thôn</w:t>
      </w:r>
      <w:proofErr w:type="spellEnd"/>
      <w:r w:rsidRPr="007F1D3F">
        <w:rPr>
          <w:sz w:val="26"/>
          <w:szCs w:val="26"/>
        </w:rPr>
        <w:t xml:space="preserve">: 54.458 </w:t>
      </w:r>
      <w:proofErr w:type="spellStart"/>
      <w:r w:rsidRPr="007F1D3F">
        <w:rPr>
          <w:sz w:val="26"/>
          <w:szCs w:val="26"/>
        </w:rPr>
        <w:t>người</w:t>
      </w:r>
      <w:proofErr w:type="spellEnd"/>
      <w:r w:rsidRPr="007F1D3F">
        <w:rPr>
          <w:sz w:val="26"/>
          <w:szCs w:val="26"/>
        </w:rPr>
        <w:t xml:space="preserve">, </w:t>
      </w:r>
      <w:proofErr w:type="spellStart"/>
      <w:r w:rsidR="00022000" w:rsidRPr="007F1D3F">
        <w:rPr>
          <w:sz w:val="26"/>
          <w:szCs w:val="26"/>
        </w:rPr>
        <w:t>đạt</w:t>
      </w:r>
      <w:proofErr w:type="spellEnd"/>
      <w:r w:rsidR="00022000" w:rsidRPr="007F1D3F">
        <w:rPr>
          <w:sz w:val="26"/>
          <w:szCs w:val="26"/>
        </w:rPr>
        <w:t xml:space="preserve"> </w:t>
      </w:r>
      <w:r w:rsidR="00313E70" w:rsidRPr="007F1D3F">
        <w:rPr>
          <w:sz w:val="26"/>
          <w:szCs w:val="26"/>
        </w:rPr>
        <w:t xml:space="preserve">79,38% </w:t>
      </w:r>
      <w:proofErr w:type="spellStart"/>
      <w:r w:rsidR="00313E70" w:rsidRPr="007F1D3F">
        <w:rPr>
          <w:sz w:val="26"/>
          <w:szCs w:val="26"/>
        </w:rPr>
        <w:t>mức</w:t>
      </w:r>
      <w:proofErr w:type="spellEnd"/>
      <w:r w:rsidR="00313E70" w:rsidRPr="007F1D3F">
        <w:rPr>
          <w:sz w:val="26"/>
          <w:szCs w:val="26"/>
        </w:rPr>
        <w:t xml:space="preserve"> </w:t>
      </w:r>
      <w:proofErr w:type="spellStart"/>
      <w:r w:rsidR="00313E70" w:rsidRPr="007F1D3F">
        <w:rPr>
          <w:sz w:val="26"/>
          <w:szCs w:val="26"/>
        </w:rPr>
        <w:t>dự</w:t>
      </w:r>
      <w:proofErr w:type="spellEnd"/>
      <w:r w:rsidR="00313E70" w:rsidRPr="007F1D3F">
        <w:rPr>
          <w:sz w:val="26"/>
          <w:szCs w:val="26"/>
        </w:rPr>
        <w:t xml:space="preserve"> </w:t>
      </w:r>
      <w:proofErr w:type="spellStart"/>
      <w:r w:rsidR="00313E70" w:rsidRPr="007F1D3F">
        <w:rPr>
          <w:sz w:val="26"/>
          <w:szCs w:val="26"/>
        </w:rPr>
        <w:t>báo</w:t>
      </w:r>
      <w:proofErr w:type="spellEnd"/>
      <w:r w:rsidR="00313E70" w:rsidRPr="007F1D3F">
        <w:rPr>
          <w:sz w:val="26"/>
          <w:szCs w:val="26"/>
        </w:rPr>
        <w:t xml:space="preserve"> </w:t>
      </w:r>
      <w:proofErr w:type="spellStart"/>
      <w:r w:rsidR="00313E70" w:rsidRPr="007F1D3F">
        <w:rPr>
          <w:sz w:val="26"/>
          <w:szCs w:val="26"/>
        </w:rPr>
        <w:t>năm</w:t>
      </w:r>
      <w:proofErr w:type="spellEnd"/>
      <w:r w:rsidR="00313E70" w:rsidRPr="007F1D3F">
        <w:rPr>
          <w:sz w:val="26"/>
          <w:szCs w:val="26"/>
        </w:rPr>
        <w:t xml:space="preserve"> 2025 (68.600 </w:t>
      </w:r>
      <w:proofErr w:type="spellStart"/>
      <w:r w:rsidR="00313E70" w:rsidRPr="007F1D3F">
        <w:rPr>
          <w:sz w:val="26"/>
          <w:szCs w:val="26"/>
        </w:rPr>
        <w:t>người</w:t>
      </w:r>
      <w:proofErr w:type="spellEnd"/>
      <w:r w:rsidR="00313E70" w:rsidRPr="007F1D3F">
        <w:rPr>
          <w:sz w:val="26"/>
          <w:szCs w:val="26"/>
        </w:rPr>
        <w:t>)</w:t>
      </w:r>
      <w:r w:rsidR="00542955" w:rsidRPr="007F1D3F">
        <w:rPr>
          <w:sz w:val="26"/>
          <w:szCs w:val="26"/>
        </w:rPr>
        <w:t>.</w:t>
      </w:r>
    </w:p>
    <w:p w14:paraId="1C859560" w14:textId="291364A8" w:rsidR="00813FB6" w:rsidRPr="007F1D3F" w:rsidRDefault="00813FB6" w:rsidP="00476D02">
      <w:pPr>
        <w:spacing w:before="120" w:after="120" w:line="264" w:lineRule="auto"/>
        <w:ind w:firstLine="567"/>
        <w:jc w:val="both"/>
        <w:rPr>
          <w:sz w:val="26"/>
          <w:szCs w:val="26"/>
        </w:rPr>
      </w:pPr>
      <w:proofErr w:type="spellStart"/>
      <w:r w:rsidRPr="007F1D3F">
        <w:rPr>
          <w:sz w:val="26"/>
          <w:szCs w:val="26"/>
        </w:rPr>
        <w:t>Tỷ</w:t>
      </w:r>
      <w:proofErr w:type="spellEnd"/>
      <w:r w:rsidRPr="007F1D3F">
        <w:rPr>
          <w:sz w:val="26"/>
          <w:szCs w:val="26"/>
        </w:rPr>
        <w:t xml:space="preserve"> </w:t>
      </w:r>
      <w:proofErr w:type="spellStart"/>
      <w:r w:rsidRPr="007F1D3F">
        <w:rPr>
          <w:sz w:val="26"/>
          <w:szCs w:val="26"/>
        </w:rPr>
        <w:t>lệ</w:t>
      </w:r>
      <w:proofErr w:type="spellEnd"/>
      <w:r w:rsidRPr="007F1D3F">
        <w:rPr>
          <w:sz w:val="26"/>
          <w:szCs w:val="26"/>
        </w:rPr>
        <w:t xml:space="preserve"> </w:t>
      </w:r>
      <w:proofErr w:type="spellStart"/>
      <w:r w:rsidRPr="007F1D3F">
        <w:rPr>
          <w:sz w:val="26"/>
          <w:szCs w:val="26"/>
        </w:rPr>
        <w:t>đô</w:t>
      </w:r>
      <w:proofErr w:type="spellEnd"/>
      <w:r w:rsidRPr="007F1D3F">
        <w:rPr>
          <w:sz w:val="26"/>
          <w:szCs w:val="26"/>
        </w:rPr>
        <w:t xml:space="preserve"> </w:t>
      </w:r>
      <w:proofErr w:type="spellStart"/>
      <w:r w:rsidRPr="007F1D3F">
        <w:rPr>
          <w:sz w:val="26"/>
          <w:szCs w:val="26"/>
        </w:rPr>
        <w:t>thị</w:t>
      </w:r>
      <w:proofErr w:type="spellEnd"/>
      <w:r w:rsidRPr="007F1D3F">
        <w:rPr>
          <w:sz w:val="26"/>
          <w:szCs w:val="26"/>
        </w:rPr>
        <w:t xml:space="preserve"> </w:t>
      </w:r>
      <w:proofErr w:type="spellStart"/>
      <w:r w:rsidRPr="007F1D3F">
        <w:rPr>
          <w:sz w:val="26"/>
          <w:szCs w:val="26"/>
        </w:rPr>
        <w:t>hóa</w:t>
      </w:r>
      <w:proofErr w:type="spellEnd"/>
      <w:r w:rsidRPr="007F1D3F">
        <w:rPr>
          <w:sz w:val="26"/>
          <w:szCs w:val="26"/>
        </w:rPr>
        <w:t xml:space="preserve"> </w:t>
      </w:r>
      <w:r w:rsidR="003C16B7" w:rsidRPr="007F1D3F">
        <w:rPr>
          <w:sz w:val="26"/>
          <w:szCs w:val="26"/>
        </w:rPr>
        <w:t xml:space="preserve">74,1%, </w:t>
      </w:r>
      <w:proofErr w:type="spellStart"/>
      <w:r w:rsidR="003C16B7" w:rsidRPr="007F1D3F">
        <w:rPr>
          <w:sz w:val="26"/>
          <w:szCs w:val="26"/>
        </w:rPr>
        <w:t>đạt</w:t>
      </w:r>
      <w:proofErr w:type="spellEnd"/>
      <w:r w:rsidR="003C16B7" w:rsidRPr="007F1D3F">
        <w:rPr>
          <w:sz w:val="26"/>
          <w:szCs w:val="26"/>
        </w:rPr>
        <w:t xml:space="preserve"> </w:t>
      </w:r>
      <w:r w:rsidR="00542955" w:rsidRPr="007F1D3F">
        <w:rPr>
          <w:sz w:val="26"/>
          <w:szCs w:val="26"/>
        </w:rPr>
        <w:t xml:space="preserve">106,6% so </w:t>
      </w:r>
      <w:proofErr w:type="spellStart"/>
      <w:r w:rsidR="00542955" w:rsidRPr="007F1D3F">
        <w:rPr>
          <w:sz w:val="26"/>
          <w:szCs w:val="26"/>
        </w:rPr>
        <w:t>với</w:t>
      </w:r>
      <w:proofErr w:type="spellEnd"/>
      <w:r w:rsidR="00542955" w:rsidRPr="007F1D3F">
        <w:rPr>
          <w:sz w:val="26"/>
          <w:szCs w:val="26"/>
        </w:rPr>
        <w:t xml:space="preserve"> </w:t>
      </w:r>
      <w:proofErr w:type="spellStart"/>
      <w:r w:rsidR="00542955" w:rsidRPr="007F1D3F">
        <w:rPr>
          <w:sz w:val="26"/>
          <w:szCs w:val="26"/>
        </w:rPr>
        <w:t>mức</w:t>
      </w:r>
      <w:proofErr w:type="spellEnd"/>
      <w:r w:rsidR="00542955" w:rsidRPr="007F1D3F">
        <w:rPr>
          <w:sz w:val="26"/>
          <w:szCs w:val="26"/>
        </w:rPr>
        <w:t xml:space="preserve"> </w:t>
      </w:r>
      <w:proofErr w:type="spellStart"/>
      <w:r w:rsidR="00542955" w:rsidRPr="007F1D3F">
        <w:rPr>
          <w:sz w:val="26"/>
          <w:szCs w:val="26"/>
        </w:rPr>
        <w:t>dự</w:t>
      </w:r>
      <w:proofErr w:type="spellEnd"/>
      <w:r w:rsidR="00542955" w:rsidRPr="007F1D3F">
        <w:rPr>
          <w:sz w:val="26"/>
          <w:szCs w:val="26"/>
        </w:rPr>
        <w:t xml:space="preserve"> </w:t>
      </w:r>
      <w:proofErr w:type="spellStart"/>
      <w:r w:rsidR="00542955" w:rsidRPr="007F1D3F">
        <w:rPr>
          <w:sz w:val="26"/>
          <w:szCs w:val="26"/>
        </w:rPr>
        <w:t>báo</w:t>
      </w:r>
      <w:proofErr w:type="spellEnd"/>
      <w:r w:rsidR="00542955" w:rsidRPr="007F1D3F">
        <w:rPr>
          <w:sz w:val="26"/>
          <w:szCs w:val="26"/>
        </w:rPr>
        <w:t xml:space="preserve"> </w:t>
      </w:r>
      <w:proofErr w:type="spellStart"/>
      <w:r w:rsidR="00542955" w:rsidRPr="007F1D3F">
        <w:rPr>
          <w:sz w:val="26"/>
          <w:szCs w:val="26"/>
        </w:rPr>
        <w:t>năm</w:t>
      </w:r>
      <w:proofErr w:type="spellEnd"/>
      <w:r w:rsidR="00542955" w:rsidRPr="007F1D3F">
        <w:rPr>
          <w:sz w:val="26"/>
          <w:szCs w:val="26"/>
        </w:rPr>
        <w:t xml:space="preserve"> 2025 (69,51%).</w:t>
      </w:r>
    </w:p>
    <w:p w14:paraId="7291BE72" w14:textId="36331401" w:rsidR="0081405C" w:rsidRPr="007F1D3F" w:rsidRDefault="257FAB97" w:rsidP="00316DA2">
      <w:pPr>
        <w:pStyle w:val="bac-bullet01"/>
        <w:numPr>
          <w:ilvl w:val="0"/>
          <w:numId w:val="0"/>
        </w:numPr>
        <w:tabs>
          <w:tab w:val="left" w:pos="360"/>
        </w:tabs>
        <w:spacing w:after="120" w:line="276" w:lineRule="auto"/>
        <w:ind w:firstLine="567"/>
        <w:jc w:val="both"/>
        <w:rPr>
          <w:rFonts w:ascii="Times New Roman" w:hAnsi="Times New Roman" w:cs="Times New Roman"/>
          <w:sz w:val="26"/>
          <w:szCs w:val="26"/>
          <w:lang w:val="pt-BR"/>
        </w:rPr>
      </w:pPr>
      <w:r w:rsidRPr="007F1D3F">
        <w:rPr>
          <w:rFonts w:ascii="Times New Roman" w:hAnsi="Times New Roman" w:cs="Times New Roman"/>
          <w:sz w:val="26"/>
          <w:szCs w:val="26"/>
          <w:lang w:val="pt-BR"/>
        </w:rPr>
        <w:t xml:space="preserve">Mật độ dân số trung bình khu vực nội thành là đạt </w:t>
      </w:r>
      <w:r w:rsidR="00543CC9" w:rsidRPr="007F1D3F">
        <w:rPr>
          <w:rFonts w:ascii="Times New Roman" w:hAnsi="Times New Roman" w:cs="Times New Roman"/>
          <w:sz w:val="26"/>
          <w:szCs w:val="26"/>
          <w:lang w:val="pt-BR"/>
        </w:rPr>
        <w:t>701,11</w:t>
      </w:r>
      <w:r w:rsidRPr="007F1D3F">
        <w:rPr>
          <w:rFonts w:ascii="Times New Roman" w:hAnsi="Times New Roman" w:cs="Times New Roman"/>
          <w:sz w:val="26"/>
          <w:szCs w:val="26"/>
          <w:lang w:val="pt-BR"/>
        </w:rPr>
        <w:t xml:space="preserve"> người/km</w:t>
      </w:r>
      <w:r w:rsidRPr="0079270F">
        <w:rPr>
          <w:rFonts w:ascii="Times New Roman" w:hAnsi="Times New Roman" w:cs="Times New Roman"/>
          <w:sz w:val="26"/>
          <w:szCs w:val="26"/>
          <w:vertAlign w:val="superscript"/>
          <w:lang w:val="pt-BR"/>
        </w:rPr>
        <w:t>2</w:t>
      </w:r>
      <w:r w:rsidRPr="007F1D3F">
        <w:rPr>
          <w:rFonts w:ascii="Times New Roman" w:hAnsi="Times New Roman" w:cs="Times New Roman"/>
          <w:sz w:val="26"/>
          <w:szCs w:val="26"/>
          <w:lang w:val="pt-BR"/>
        </w:rPr>
        <w:t xml:space="preserve">. Mức tăng trưởng dân số trung bình đạt </w:t>
      </w:r>
      <w:r w:rsidR="00C22BF5" w:rsidRPr="007F1D3F">
        <w:rPr>
          <w:rFonts w:ascii="Times New Roman" w:hAnsi="Times New Roman" w:cs="Times New Roman"/>
          <w:sz w:val="26"/>
          <w:szCs w:val="26"/>
          <w:lang w:val="pt-BR"/>
        </w:rPr>
        <w:t>3,46</w:t>
      </w:r>
      <w:r w:rsidRPr="007F1D3F">
        <w:rPr>
          <w:rFonts w:ascii="Times New Roman" w:hAnsi="Times New Roman" w:cs="Times New Roman"/>
          <w:sz w:val="26"/>
          <w:szCs w:val="26"/>
          <w:lang w:val="pt-BR"/>
        </w:rPr>
        <w:t>%</w:t>
      </w:r>
      <w:r w:rsidR="00C22BF5" w:rsidRPr="007F1D3F">
        <w:rPr>
          <w:rFonts w:ascii="Times New Roman" w:hAnsi="Times New Roman" w:cs="Times New Roman"/>
          <w:sz w:val="26"/>
          <w:szCs w:val="26"/>
          <w:lang w:val="pt-BR"/>
        </w:rPr>
        <w:t>/năm</w:t>
      </w:r>
      <w:r w:rsidRPr="007F1D3F">
        <w:rPr>
          <w:rFonts w:ascii="Times New Roman" w:hAnsi="Times New Roman" w:cs="Times New Roman"/>
          <w:sz w:val="26"/>
          <w:szCs w:val="26"/>
          <w:lang w:val="pt-BR"/>
        </w:rPr>
        <w:t xml:space="preserve">. Trong đó mật độ dân cư tập trung đông nhất ở khu vực </w:t>
      </w:r>
      <w:r w:rsidR="009D5374" w:rsidRPr="007F1D3F">
        <w:rPr>
          <w:rFonts w:ascii="Times New Roman" w:hAnsi="Times New Roman" w:cs="Times New Roman"/>
          <w:sz w:val="26"/>
          <w:szCs w:val="26"/>
          <w:lang w:val="pt-BR"/>
        </w:rPr>
        <w:t>p</w:t>
      </w:r>
      <w:r w:rsidRPr="007F1D3F">
        <w:rPr>
          <w:rFonts w:ascii="Times New Roman" w:hAnsi="Times New Roman" w:cs="Times New Roman"/>
          <w:sz w:val="26"/>
          <w:szCs w:val="26"/>
          <w:lang w:val="pt-BR"/>
        </w:rPr>
        <w:t xml:space="preserve">hường </w:t>
      </w:r>
      <w:r w:rsidR="009D5374" w:rsidRPr="007F1D3F">
        <w:rPr>
          <w:rFonts w:ascii="Times New Roman" w:hAnsi="Times New Roman" w:cs="Times New Roman"/>
          <w:sz w:val="26"/>
          <w:szCs w:val="26"/>
          <w:lang w:val="pt-BR"/>
        </w:rPr>
        <w:t>Bồng Sơn</w:t>
      </w:r>
      <w:r w:rsidRPr="007F1D3F">
        <w:rPr>
          <w:rFonts w:ascii="Times New Roman" w:hAnsi="Times New Roman" w:cs="Times New Roman"/>
          <w:sz w:val="26"/>
          <w:szCs w:val="26"/>
          <w:lang w:val="pt-BR"/>
        </w:rPr>
        <w:t xml:space="preserve"> và phường </w:t>
      </w:r>
      <w:r w:rsidR="009D5374" w:rsidRPr="007F1D3F">
        <w:rPr>
          <w:rFonts w:ascii="Times New Roman" w:hAnsi="Times New Roman" w:cs="Times New Roman"/>
          <w:sz w:val="26"/>
          <w:szCs w:val="26"/>
          <w:lang w:val="pt-BR"/>
        </w:rPr>
        <w:t>Tam Quan Bắc</w:t>
      </w:r>
      <w:r w:rsidRPr="007F1D3F">
        <w:rPr>
          <w:rFonts w:ascii="Times New Roman" w:hAnsi="Times New Roman" w:cs="Times New Roman"/>
          <w:sz w:val="26"/>
          <w:szCs w:val="26"/>
          <w:lang w:val="pt-BR"/>
        </w:rPr>
        <w:t>.</w:t>
      </w:r>
    </w:p>
    <w:p w14:paraId="5C44068F" w14:textId="2850F8A3" w:rsidR="0081405C" w:rsidRPr="007F1D3F" w:rsidRDefault="00A94563" w:rsidP="00A94563">
      <w:pPr>
        <w:pBdr>
          <w:top w:val="nil"/>
          <w:left w:val="nil"/>
          <w:bottom w:val="nil"/>
          <w:right w:val="nil"/>
          <w:between w:val="nil"/>
        </w:pBdr>
        <w:tabs>
          <w:tab w:val="left" w:pos="284"/>
        </w:tabs>
        <w:spacing w:before="120" w:line="288" w:lineRule="auto"/>
        <w:ind w:firstLine="567"/>
        <w:jc w:val="both"/>
        <w:rPr>
          <w:b/>
          <w:iCs/>
          <w:sz w:val="26"/>
          <w:szCs w:val="26"/>
        </w:rPr>
      </w:pPr>
      <w:r w:rsidRPr="007F1D3F">
        <w:rPr>
          <w:b/>
          <w:iCs/>
          <w:sz w:val="26"/>
          <w:szCs w:val="26"/>
        </w:rPr>
        <w:t xml:space="preserve">(2) </w:t>
      </w:r>
      <w:proofErr w:type="spellStart"/>
      <w:r w:rsidR="0081405C" w:rsidRPr="007F1D3F">
        <w:rPr>
          <w:b/>
          <w:iCs/>
          <w:sz w:val="26"/>
          <w:szCs w:val="26"/>
        </w:rPr>
        <w:t>Phát</w:t>
      </w:r>
      <w:proofErr w:type="spellEnd"/>
      <w:r w:rsidR="0081405C" w:rsidRPr="007F1D3F">
        <w:rPr>
          <w:b/>
          <w:iCs/>
          <w:sz w:val="26"/>
          <w:szCs w:val="26"/>
        </w:rPr>
        <w:t xml:space="preserve"> </w:t>
      </w:r>
      <w:proofErr w:type="spellStart"/>
      <w:r w:rsidR="0081405C" w:rsidRPr="007F1D3F">
        <w:rPr>
          <w:b/>
          <w:iCs/>
          <w:sz w:val="26"/>
          <w:szCs w:val="26"/>
        </w:rPr>
        <w:t>triển</w:t>
      </w:r>
      <w:proofErr w:type="spellEnd"/>
      <w:r w:rsidR="0081405C" w:rsidRPr="007F1D3F">
        <w:rPr>
          <w:b/>
          <w:iCs/>
          <w:sz w:val="26"/>
          <w:szCs w:val="26"/>
        </w:rPr>
        <w:t xml:space="preserve"> </w:t>
      </w:r>
      <w:proofErr w:type="spellStart"/>
      <w:r w:rsidR="0081405C" w:rsidRPr="007F1D3F">
        <w:rPr>
          <w:b/>
          <w:iCs/>
          <w:sz w:val="26"/>
          <w:szCs w:val="26"/>
        </w:rPr>
        <w:t>không</w:t>
      </w:r>
      <w:proofErr w:type="spellEnd"/>
      <w:r w:rsidR="0081405C" w:rsidRPr="007F1D3F">
        <w:rPr>
          <w:b/>
          <w:iCs/>
          <w:sz w:val="26"/>
          <w:szCs w:val="26"/>
        </w:rPr>
        <w:t xml:space="preserve"> </w:t>
      </w:r>
      <w:proofErr w:type="spellStart"/>
      <w:r w:rsidR="0081405C" w:rsidRPr="007F1D3F">
        <w:rPr>
          <w:b/>
          <w:iCs/>
          <w:sz w:val="26"/>
          <w:szCs w:val="26"/>
        </w:rPr>
        <w:t>gian</w:t>
      </w:r>
      <w:proofErr w:type="spellEnd"/>
      <w:r w:rsidR="0081405C" w:rsidRPr="007F1D3F">
        <w:rPr>
          <w:b/>
          <w:iCs/>
          <w:sz w:val="26"/>
          <w:szCs w:val="26"/>
        </w:rPr>
        <w:t xml:space="preserve"> </w:t>
      </w:r>
      <w:proofErr w:type="spellStart"/>
      <w:r w:rsidR="0081405C" w:rsidRPr="007F1D3F">
        <w:rPr>
          <w:b/>
          <w:iCs/>
          <w:sz w:val="26"/>
          <w:szCs w:val="26"/>
        </w:rPr>
        <w:t>đô</w:t>
      </w:r>
      <w:proofErr w:type="spellEnd"/>
      <w:r w:rsidR="0081405C" w:rsidRPr="007F1D3F">
        <w:rPr>
          <w:b/>
          <w:iCs/>
          <w:sz w:val="26"/>
          <w:szCs w:val="26"/>
        </w:rPr>
        <w:t xml:space="preserve"> </w:t>
      </w:r>
      <w:proofErr w:type="spellStart"/>
      <w:r w:rsidR="0081405C" w:rsidRPr="007F1D3F">
        <w:rPr>
          <w:b/>
          <w:iCs/>
          <w:sz w:val="26"/>
          <w:szCs w:val="26"/>
        </w:rPr>
        <w:t>thị</w:t>
      </w:r>
      <w:proofErr w:type="spellEnd"/>
    </w:p>
    <w:p w14:paraId="53B12700" w14:textId="28090D79" w:rsidR="00A94563" w:rsidRPr="007F1D3F" w:rsidRDefault="00A94563" w:rsidP="00A94563">
      <w:pPr>
        <w:spacing w:before="120" w:after="120" w:line="264" w:lineRule="auto"/>
        <w:ind w:firstLine="567"/>
        <w:jc w:val="both"/>
        <w:rPr>
          <w:sz w:val="26"/>
          <w:szCs w:val="26"/>
        </w:rPr>
      </w:pPr>
      <w:r w:rsidRPr="007F1D3F">
        <w:rPr>
          <w:sz w:val="26"/>
          <w:szCs w:val="26"/>
        </w:rPr>
        <w:t xml:space="preserve">+ Thị </w:t>
      </w:r>
      <w:proofErr w:type="spellStart"/>
      <w:r w:rsidRPr="007F1D3F">
        <w:rPr>
          <w:sz w:val="26"/>
          <w:szCs w:val="26"/>
        </w:rPr>
        <w:t>xã</w:t>
      </w:r>
      <w:proofErr w:type="spellEnd"/>
      <w:r w:rsidRPr="007F1D3F">
        <w:rPr>
          <w:sz w:val="26"/>
          <w:szCs w:val="26"/>
        </w:rPr>
        <w:t xml:space="preserve"> Hoài </w:t>
      </w:r>
      <w:proofErr w:type="spellStart"/>
      <w:r w:rsidRPr="007F1D3F">
        <w:rPr>
          <w:sz w:val="26"/>
          <w:szCs w:val="26"/>
        </w:rPr>
        <w:t>Nhơn</w:t>
      </w:r>
      <w:proofErr w:type="spellEnd"/>
      <w:r w:rsidRPr="007F1D3F">
        <w:rPr>
          <w:sz w:val="26"/>
          <w:szCs w:val="26"/>
        </w:rPr>
        <w:t xml:space="preserve"> </w:t>
      </w:r>
      <w:proofErr w:type="spellStart"/>
      <w:r w:rsidRPr="007F1D3F">
        <w:rPr>
          <w:sz w:val="26"/>
          <w:szCs w:val="26"/>
        </w:rPr>
        <w:t>được</w:t>
      </w:r>
      <w:proofErr w:type="spellEnd"/>
      <w:r w:rsidRPr="007F1D3F">
        <w:rPr>
          <w:sz w:val="26"/>
          <w:szCs w:val="26"/>
        </w:rPr>
        <w:t xml:space="preserve"> </w:t>
      </w:r>
      <w:proofErr w:type="spellStart"/>
      <w:r w:rsidRPr="007F1D3F">
        <w:rPr>
          <w:sz w:val="26"/>
          <w:szCs w:val="26"/>
        </w:rPr>
        <w:t>phát</w:t>
      </w:r>
      <w:proofErr w:type="spellEnd"/>
      <w:r w:rsidRPr="007F1D3F">
        <w:rPr>
          <w:sz w:val="26"/>
          <w:szCs w:val="26"/>
        </w:rPr>
        <w:t xml:space="preserve"> </w:t>
      </w:r>
      <w:proofErr w:type="spellStart"/>
      <w:r w:rsidRPr="007F1D3F">
        <w:rPr>
          <w:sz w:val="26"/>
          <w:szCs w:val="26"/>
        </w:rPr>
        <w:t>triển</w:t>
      </w:r>
      <w:proofErr w:type="spellEnd"/>
      <w:r w:rsidRPr="007F1D3F">
        <w:rPr>
          <w:sz w:val="26"/>
          <w:szCs w:val="26"/>
        </w:rPr>
        <w:t xml:space="preserve"> </w:t>
      </w:r>
      <w:proofErr w:type="spellStart"/>
      <w:r w:rsidRPr="007F1D3F">
        <w:rPr>
          <w:sz w:val="26"/>
          <w:szCs w:val="26"/>
        </w:rPr>
        <w:t>theo</w:t>
      </w:r>
      <w:proofErr w:type="spellEnd"/>
      <w:r w:rsidRPr="007F1D3F">
        <w:rPr>
          <w:sz w:val="26"/>
          <w:szCs w:val="26"/>
        </w:rPr>
        <w:t xml:space="preserve"> </w:t>
      </w:r>
      <w:proofErr w:type="spellStart"/>
      <w:r w:rsidRPr="007F1D3F">
        <w:rPr>
          <w:sz w:val="26"/>
          <w:szCs w:val="26"/>
        </w:rPr>
        <w:t>tuyến</w:t>
      </w:r>
      <w:proofErr w:type="spellEnd"/>
      <w:r w:rsidRPr="007F1D3F">
        <w:rPr>
          <w:sz w:val="26"/>
          <w:szCs w:val="26"/>
        </w:rPr>
        <w:t xml:space="preserve"> </w:t>
      </w:r>
      <w:proofErr w:type="spellStart"/>
      <w:r w:rsidRPr="007F1D3F">
        <w:rPr>
          <w:sz w:val="26"/>
          <w:szCs w:val="26"/>
        </w:rPr>
        <w:t>quốc</w:t>
      </w:r>
      <w:proofErr w:type="spellEnd"/>
      <w:r w:rsidRPr="007F1D3F">
        <w:rPr>
          <w:sz w:val="26"/>
          <w:szCs w:val="26"/>
        </w:rPr>
        <w:t xml:space="preserve"> </w:t>
      </w:r>
      <w:proofErr w:type="spellStart"/>
      <w:r w:rsidRPr="007F1D3F">
        <w:rPr>
          <w:sz w:val="26"/>
          <w:szCs w:val="26"/>
        </w:rPr>
        <w:t>lộ</w:t>
      </w:r>
      <w:proofErr w:type="spellEnd"/>
      <w:r w:rsidRPr="007F1D3F">
        <w:rPr>
          <w:sz w:val="26"/>
          <w:szCs w:val="26"/>
        </w:rPr>
        <w:t xml:space="preserve"> 1A </w:t>
      </w:r>
      <w:proofErr w:type="spellStart"/>
      <w:r w:rsidRPr="007F1D3F">
        <w:rPr>
          <w:sz w:val="26"/>
          <w:szCs w:val="26"/>
        </w:rPr>
        <w:t>cũ</w:t>
      </w:r>
      <w:proofErr w:type="spellEnd"/>
      <w:r w:rsidRPr="007F1D3F">
        <w:rPr>
          <w:sz w:val="26"/>
          <w:szCs w:val="26"/>
        </w:rPr>
        <w:t xml:space="preserve"> </w:t>
      </w:r>
      <w:proofErr w:type="spellStart"/>
      <w:r w:rsidRPr="007F1D3F">
        <w:rPr>
          <w:sz w:val="26"/>
          <w:szCs w:val="26"/>
        </w:rPr>
        <w:t>kết</w:t>
      </w:r>
      <w:proofErr w:type="spellEnd"/>
      <w:r w:rsidRPr="007F1D3F">
        <w:rPr>
          <w:sz w:val="26"/>
          <w:szCs w:val="26"/>
        </w:rPr>
        <w:t xml:space="preserve"> </w:t>
      </w:r>
      <w:proofErr w:type="spellStart"/>
      <w:r w:rsidRPr="007F1D3F">
        <w:rPr>
          <w:sz w:val="26"/>
          <w:szCs w:val="26"/>
        </w:rPr>
        <w:t>nối</w:t>
      </w:r>
      <w:proofErr w:type="spellEnd"/>
      <w:r w:rsidRPr="007F1D3F">
        <w:rPr>
          <w:sz w:val="26"/>
          <w:szCs w:val="26"/>
        </w:rPr>
        <w:t xml:space="preserve"> 4 </w:t>
      </w:r>
      <w:proofErr w:type="spellStart"/>
      <w:r w:rsidRPr="007F1D3F">
        <w:rPr>
          <w:sz w:val="26"/>
          <w:szCs w:val="26"/>
        </w:rPr>
        <w:t>khu</w:t>
      </w:r>
      <w:proofErr w:type="spellEnd"/>
      <w:r w:rsidRPr="007F1D3F">
        <w:rPr>
          <w:sz w:val="26"/>
          <w:szCs w:val="26"/>
        </w:rPr>
        <w:t xml:space="preserve"> </w:t>
      </w:r>
      <w:proofErr w:type="spellStart"/>
      <w:r w:rsidRPr="007F1D3F">
        <w:rPr>
          <w:sz w:val="26"/>
          <w:szCs w:val="26"/>
        </w:rPr>
        <w:t>vưc</w:t>
      </w:r>
      <w:proofErr w:type="spellEnd"/>
      <w:r w:rsidRPr="007F1D3F">
        <w:rPr>
          <w:sz w:val="26"/>
          <w:szCs w:val="26"/>
        </w:rPr>
        <w:t xml:space="preserve"> </w:t>
      </w:r>
      <w:proofErr w:type="spellStart"/>
      <w:r w:rsidRPr="007F1D3F">
        <w:rPr>
          <w:sz w:val="26"/>
          <w:szCs w:val="26"/>
        </w:rPr>
        <w:t>phát</w:t>
      </w:r>
      <w:proofErr w:type="spellEnd"/>
      <w:r w:rsidRPr="007F1D3F">
        <w:rPr>
          <w:sz w:val="26"/>
          <w:szCs w:val="26"/>
        </w:rPr>
        <w:t xml:space="preserve"> </w:t>
      </w:r>
      <w:proofErr w:type="spellStart"/>
      <w:r w:rsidRPr="007F1D3F">
        <w:rPr>
          <w:sz w:val="26"/>
          <w:szCs w:val="26"/>
        </w:rPr>
        <w:t>triển</w:t>
      </w:r>
      <w:proofErr w:type="spellEnd"/>
      <w:r w:rsidRPr="007F1D3F">
        <w:rPr>
          <w:sz w:val="26"/>
          <w:szCs w:val="26"/>
        </w:rPr>
        <w:t xml:space="preserve"> </w:t>
      </w:r>
      <w:proofErr w:type="spellStart"/>
      <w:r w:rsidRPr="007F1D3F">
        <w:rPr>
          <w:sz w:val="26"/>
          <w:szCs w:val="26"/>
        </w:rPr>
        <w:t>đô</w:t>
      </w:r>
      <w:proofErr w:type="spellEnd"/>
      <w:r w:rsidRPr="007F1D3F">
        <w:rPr>
          <w:sz w:val="26"/>
          <w:szCs w:val="26"/>
        </w:rPr>
        <w:t xml:space="preserve"> </w:t>
      </w:r>
      <w:proofErr w:type="spellStart"/>
      <w:r w:rsidRPr="007F1D3F">
        <w:rPr>
          <w:sz w:val="26"/>
          <w:szCs w:val="26"/>
        </w:rPr>
        <w:t>thị</w:t>
      </w:r>
      <w:proofErr w:type="spellEnd"/>
      <w:r w:rsidRPr="007F1D3F">
        <w:rPr>
          <w:sz w:val="26"/>
          <w:szCs w:val="26"/>
        </w:rPr>
        <w:t xml:space="preserve"> </w:t>
      </w:r>
      <w:proofErr w:type="spellStart"/>
      <w:r w:rsidR="00233912" w:rsidRPr="007F1D3F">
        <w:rPr>
          <w:sz w:val="26"/>
          <w:szCs w:val="26"/>
        </w:rPr>
        <w:t>trung</w:t>
      </w:r>
      <w:proofErr w:type="spellEnd"/>
      <w:r w:rsidR="00233912" w:rsidRPr="007F1D3F">
        <w:rPr>
          <w:sz w:val="26"/>
          <w:szCs w:val="26"/>
        </w:rPr>
        <w:t xml:space="preserve"> </w:t>
      </w:r>
      <w:proofErr w:type="spellStart"/>
      <w:r w:rsidR="00233912" w:rsidRPr="007F1D3F">
        <w:rPr>
          <w:sz w:val="26"/>
          <w:szCs w:val="26"/>
        </w:rPr>
        <w:t>tâm</w:t>
      </w:r>
      <w:proofErr w:type="spellEnd"/>
      <w:r w:rsidR="00233912" w:rsidRPr="007F1D3F">
        <w:rPr>
          <w:sz w:val="26"/>
          <w:szCs w:val="26"/>
        </w:rPr>
        <w:t xml:space="preserve"> </w:t>
      </w:r>
      <w:proofErr w:type="spellStart"/>
      <w:r w:rsidRPr="007F1D3F">
        <w:rPr>
          <w:sz w:val="26"/>
          <w:szCs w:val="26"/>
        </w:rPr>
        <w:t>là</w:t>
      </w:r>
      <w:proofErr w:type="spellEnd"/>
      <w:r w:rsidRPr="007F1D3F">
        <w:rPr>
          <w:sz w:val="26"/>
          <w:szCs w:val="26"/>
        </w:rPr>
        <w:t xml:space="preserve"> </w:t>
      </w:r>
      <w:proofErr w:type="spellStart"/>
      <w:r w:rsidRPr="007F1D3F">
        <w:rPr>
          <w:sz w:val="26"/>
          <w:szCs w:val="26"/>
        </w:rPr>
        <w:t>Bồng</w:t>
      </w:r>
      <w:proofErr w:type="spellEnd"/>
      <w:r w:rsidRPr="007F1D3F">
        <w:rPr>
          <w:sz w:val="26"/>
          <w:szCs w:val="26"/>
        </w:rPr>
        <w:t xml:space="preserve"> Sơn, Tam Quan</w:t>
      </w:r>
      <w:r w:rsidR="00233912" w:rsidRPr="007F1D3F">
        <w:rPr>
          <w:sz w:val="26"/>
          <w:szCs w:val="26"/>
        </w:rPr>
        <w:t>, Hoài Thanh Tây, Hoài Hương.</w:t>
      </w:r>
      <w:r w:rsidRPr="007F1D3F">
        <w:rPr>
          <w:sz w:val="26"/>
          <w:szCs w:val="26"/>
        </w:rPr>
        <w:t xml:space="preserve"> Quốc </w:t>
      </w:r>
      <w:proofErr w:type="spellStart"/>
      <w:r w:rsidRPr="007F1D3F">
        <w:rPr>
          <w:sz w:val="26"/>
          <w:szCs w:val="26"/>
        </w:rPr>
        <w:t>lộ</w:t>
      </w:r>
      <w:proofErr w:type="spellEnd"/>
      <w:r w:rsidRPr="007F1D3F">
        <w:rPr>
          <w:sz w:val="26"/>
          <w:szCs w:val="26"/>
        </w:rPr>
        <w:t xml:space="preserve"> 1A </w:t>
      </w:r>
      <w:proofErr w:type="spellStart"/>
      <w:r w:rsidRPr="007F1D3F">
        <w:rPr>
          <w:sz w:val="26"/>
          <w:szCs w:val="26"/>
        </w:rPr>
        <w:t>giữ</w:t>
      </w:r>
      <w:proofErr w:type="spellEnd"/>
      <w:r w:rsidRPr="007F1D3F">
        <w:rPr>
          <w:sz w:val="26"/>
          <w:szCs w:val="26"/>
        </w:rPr>
        <w:t xml:space="preserve"> </w:t>
      </w:r>
      <w:proofErr w:type="spellStart"/>
      <w:r w:rsidRPr="007F1D3F">
        <w:rPr>
          <w:sz w:val="26"/>
          <w:szCs w:val="26"/>
        </w:rPr>
        <w:t>vai</w:t>
      </w:r>
      <w:proofErr w:type="spellEnd"/>
      <w:r w:rsidRPr="007F1D3F">
        <w:rPr>
          <w:sz w:val="26"/>
          <w:szCs w:val="26"/>
        </w:rPr>
        <w:t xml:space="preserve"> </w:t>
      </w:r>
      <w:proofErr w:type="spellStart"/>
      <w:r w:rsidRPr="007F1D3F">
        <w:rPr>
          <w:sz w:val="26"/>
          <w:szCs w:val="26"/>
        </w:rPr>
        <w:t>trò</w:t>
      </w:r>
      <w:proofErr w:type="spellEnd"/>
      <w:r w:rsidRPr="007F1D3F">
        <w:rPr>
          <w:sz w:val="26"/>
          <w:szCs w:val="26"/>
        </w:rPr>
        <w:t xml:space="preserve"> </w:t>
      </w:r>
      <w:proofErr w:type="spellStart"/>
      <w:r w:rsidRPr="007F1D3F">
        <w:rPr>
          <w:sz w:val="26"/>
          <w:szCs w:val="26"/>
        </w:rPr>
        <w:t>là</w:t>
      </w:r>
      <w:proofErr w:type="spellEnd"/>
      <w:r w:rsidRPr="007F1D3F">
        <w:rPr>
          <w:sz w:val="26"/>
          <w:szCs w:val="26"/>
        </w:rPr>
        <w:t xml:space="preserve"> </w:t>
      </w:r>
      <w:proofErr w:type="spellStart"/>
      <w:r w:rsidRPr="007F1D3F">
        <w:rPr>
          <w:sz w:val="26"/>
          <w:szCs w:val="26"/>
        </w:rPr>
        <w:t>trục</w:t>
      </w:r>
      <w:proofErr w:type="spellEnd"/>
      <w:r w:rsidRPr="007F1D3F">
        <w:rPr>
          <w:sz w:val="26"/>
          <w:szCs w:val="26"/>
        </w:rPr>
        <w:t xml:space="preserve"> </w:t>
      </w:r>
      <w:proofErr w:type="spellStart"/>
      <w:r w:rsidRPr="007F1D3F">
        <w:rPr>
          <w:sz w:val="26"/>
          <w:szCs w:val="26"/>
        </w:rPr>
        <w:t>chính</w:t>
      </w:r>
      <w:proofErr w:type="spellEnd"/>
      <w:r w:rsidRPr="007F1D3F">
        <w:rPr>
          <w:sz w:val="26"/>
          <w:szCs w:val="26"/>
        </w:rPr>
        <w:t xml:space="preserve"> </w:t>
      </w:r>
      <w:proofErr w:type="spellStart"/>
      <w:r w:rsidRPr="007F1D3F">
        <w:rPr>
          <w:sz w:val="26"/>
          <w:szCs w:val="26"/>
        </w:rPr>
        <w:t>đô</w:t>
      </w:r>
      <w:proofErr w:type="spellEnd"/>
      <w:r w:rsidRPr="007F1D3F">
        <w:rPr>
          <w:sz w:val="26"/>
          <w:szCs w:val="26"/>
        </w:rPr>
        <w:t xml:space="preserve"> </w:t>
      </w:r>
      <w:proofErr w:type="spellStart"/>
      <w:r w:rsidRPr="007F1D3F">
        <w:rPr>
          <w:sz w:val="26"/>
          <w:szCs w:val="26"/>
        </w:rPr>
        <w:t>thị</w:t>
      </w:r>
      <w:proofErr w:type="spellEnd"/>
      <w:r w:rsidRPr="007F1D3F">
        <w:rPr>
          <w:sz w:val="26"/>
          <w:szCs w:val="26"/>
        </w:rPr>
        <w:t xml:space="preserve">. Trung </w:t>
      </w:r>
      <w:proofErr w:type="spellStart"/>
      <w:r w:rsidRPr="007F1D3F">
        <w:rPr>
          <w:sz w:val="26"/>
          <w:szCs w:val="26"/>
        </w:rPr>
        <w:t>tâm</w:t>
      </w:r>
      <w:proofErr w:type="spellEnd"/>
      <w:r w:rsidRPr="007F1D3F">
        <w:rPr>
          <w:sz w:val="26"/>
          <w:szCs w:val="26"/>
        </w:rPr>
        <w:t xml:space="preserve"> </w:t>
      </w:r>
      <w:proofErr w:type="spellStart"/>
      <w:r w:rsidRPr="007F1D3F">
        <w:rPr>
          <w:sz w:val="26"/>
          <w:szCs w:val="26"/>
        </w:rPr>
        <w:t>chính</w:t>
      </w:r>
      <w:proofErr w:type="spellEnd"/>
      <w:r w:rsidRPr="007F1D3F">
        <w:rPr>
          <w:sz w:val="26"/>
          <w:szCs w:val="26"/>
        </w:rPr>
        <w:t xml:space="preserve"> </w:t>
      </w:r>
      <w:proofErr w:type="spellStart"/>
      <w:r w:rsidRPr="007F1D3F">
        <w:rPr>
          <w:sz w:val="26"/>
          <w:szCs w:val="26"/>
        </w:rPr>
        <w:t>trị</w:t>
      </w:r>
      <w:proofErr w:type="spellEnd"/>
      <w:r w:rsidRPr="007F1D3F">
        <w:rPr>
          <w:sz w:val="26"/>
          <w:szCs w:val="26"/>
        </w:rPr>
        <w:t xml:space="preserve">, </w:t>
      </w:r>
      <w:proofErr w:type="spellStart"/>
      <w:r w:rsidRPr="007F1D3F">
        <w:rPr>
          <w:sz w:val="26"/>
          <w:szCs w:val="26"/>
        </w:rPr>
        <w:t>hành</w:t>
      </w:r>
      <w:proofErr w:type="spellEnd"/>
      <w:r w:rsidRPr="007F1D3F">
        <w:rPr>
          <w:sz w:val="26"/>
          <w:szCs w:val="26"/>
        </w:rPr>
        <w:t xml:space="preserve"> </w:t>
      </w:r>
      <w:proofErr w:type="spellStart"/>
      <w:r w:rsidRPr="007F1D3F">
        <w:rPr>
          <w:sz w:val="26"/>
          <w:szCs w:val="26"/>
        </w:rPr>
        <w:t>chính</w:t>
      </w:r>
      <w:proofErr w:type="spellEnd"/>
      <w:r w:rsidRPr="007F1D3F">
        <w:rPr>
          <w:sz w:val="26"/>
          <w:szCs w:val="26"/>
        </w:rPr>
        <w:t xml:space="preserve">, </w:t>
      </w:r>
      <w:proofErr w:type="spellStart"/>
      <w:r w:rsidRPr="007F1D3F">
        <w:rPr>
          <w:sz w:val="26"/>
          <w:szCs w:val="26"/>
        </w:rPr>
        <w:t>kinh</w:t>
      </w:r>
      <w:proofErr w:type="spellEnd"/>
      <w:r w:rsidRPr="007F1D3F">
        <w:rPr>
          <w:sz w:val="26"/>
          <w:szCs w:val="26"/>
        </w:rPr>
        <w:t xml:space="preserve"> </w:t>
      </w:r>
      <w:proofErr w:type="spellStart"/>
      <w:r w:rsidRPr="007F1D3F">
        <w:rPr>
          <w:sz w:val="26"/>
          <w:szCs w:val="26"/>
        </w:rPr>
        <w:t>tế</w:t>
      </w:r>
      <w:proofErr w:type="spellEnd"/>
      <w:r w:rsidRPr="007F1D3F">
        <w:rPr>
          <w:sz w:val="26"/>
          <w:szCs w:val="26"/>
        </w:rPr>
        <w:t xml:space="preserve">, </w:t>
      </w:r>
      <w:proofErr w:type="spellStart"/>
      <w:r w:rsidRPr="007F1D3F">
        <w:rPr>
          <w:sz w:val="26"/>
          <w:szCs w:val="26"/>
        </w:rPr>
        <w:t>dịch</w:t>
      </w:r>
      <w:proofErr w:type="spellEnd"/>
      <w:r w:rsidRPr="007F1D3F">
        <w:rPr>
          <w:sz w:val="26"/>
          <w:szCs w:val="26"/>
        </w:rPr>
        <w:t xml:space="preserve"> </w:t>
      </w:r>
      <w:proofErr w:type="spellStart"/>
      <w:r w:rsidRPr="007F1D3F">
        <w:rPr>
          <w:sz w:val="26"/>
          <w:szCs w:val="26"/>
        </w:rPr>
        <w:t>vụ</w:t>
      </w:r>
      <w:proofErr w:type="spellEnd"/>
      <w:r w:rsidRPr="007F1D3F">
        <w:rPr>
          <w:sz w:val="26"/>
          <w:szCs w:val="26"/>
        </w:rPr>
        <w:t xml:space="preserve"> </w:t>
      </w:r>
      <w:proofErr w:type="spellStart"/>
      <w:r w:rsidRPr="007F1D3F">
        <w:rPr>
          <w:sz w:val="26"/>
          <w:szCs w:val="26"/>
        </w:rPr>
        <w:t>thương</w:t>
      </w:r>
      <w:proofErr w:type="spellEnd"/>
      <w:r w:rsidRPr="007F1D3F">
        <w:rPr>
          <w:sz w:val="26"/>
          <w:szCs w:val="26"/>
        </w:rPr>
        <w:t xml:space="preserve"> </w:t>
      </w:r>
      <w:proofErr w:type="spellStart"/>
      <w:r w:rsidRPr="007F1D3F">
        <w:rPr>
          <w:sz w:val="26"/>
          <w:szCs w:val="26"/>
        </w:rPr>
        <w:t>mại</w:t>
      </w:r>
      <w:proofErr w:type="spellEnd"/>
      <w:r w:rsidRPr="007F1D3F">
        <w:rPr>
          <w:sz w:val="26"/>
          <w:szCs w:val="26"/>
        </w:rPr>
        <w:t xml:space="preserve"> </w:t>
      </w:r>
      <w:proofErr w:type="spellStart"/>
      <w:r w:rsidRPr="007F1D3F">
        <w:rPr>
          <w:sz w:val="26"/>
          <w:szCs w:val="26"/>
        </w:rPr>
        <w:t>đặt</w:t>
      </w:r>
      <w:proofErr w:type="spellEnd"/>
      <w:r w:rsidRPr="007F1D3F">
        <w:rPr>
          <w:sz w:val="26"/>
          <w:szCs w:val="26"/>
        </w:rPr>
        <w:t xml:space="preserve"> </w:t>
      </w:r>
      <w:proofErr w:type="spellStart"/>
      <w:r w:rsidRPr="007F1D3F">
        <w:rPr>
          <w:sz w:val="26"/>
          <w:szCs w:val="26"/>
        </w:rPr>
        <w:t>tại</w:t>
      </w:r>
      <w:proofErr w:type="spellEnd"/>
      <w:r w:rsidRPr="007F1D3F">
        <w:rPr>
          <w:sz w:val="26"/>
          <w:szCs w:val="26"/>
        </w:rPr>
        <w:t xml:space="preserve"> </w:t>
      </w:r>
      <w:proofErr w:type="spellStart"/>
      <w:r w:rsidR="00063E8E" w:rsidRPr="007F1D3F">
        <w:rPr>
          <w:sz w:val="26"/>
          <w:szCs w:val="26"/>
        </w:rPr>
        <w:t>phường</w:t>
      </w:r>
      <w:proofErr w:type="spellEnd"/>
      <w:r w:rsidR="00063E8E" w:rsidRPr="007F1D3F">
        <w:rPr>
          <w:sz w:val="26"/>
          <w:szCs w:val="26"/>
        </w:rPr>
        <w:t xml:space="preserve"> </w:t>
      </w:r>
      <w:proofErr w:type="spellStart"/>
      <w:r w:rsidRPr="007F1D3F">
        <w:rPr>
          <w:sz w:val="26"/>
          <w:szCs w:val="26"/>
        </w:rPr>
        <w:t>Bồng</w:t>
      </w:r>
      <w:proofErr w:type="spellEnd"/>
      <w:r w:rsidRPr="007F1D3F">
        <w:rPr>
          <w:sz w:val="26"/>
          <w:szCs w:val="26"/>
        </w:rPr>
        <w:t xml:space="preserve"> Sơn </w:t>
      </w:r>
      <w:proofErr w:type="spellStart"/>
      <w:r w:rsidRPr="007F1D3F">
        <w:rPr>
          <w:sz w:val="26"/>
          <w:szCs w:val="26"/>
        </w:rPr>
        <w:t>hiện</w:t>
      </w:r>
      <w:proofErr w:type="spellEnd"/>
      <w:r w:rsidRPr="007F1D3F">
        <w:rPr>
          <w:sz w:val="26"/>
          <w:szCs w:val="26"/>
        </w:rPr>
        <w:t xml:space="preserve"> </w:t>
      </w:r>
      <w:proofErr w:type="spellStart"/>
      <w:r w:rsidRPr="007F1D3F">
        <w:rPr>
          <w:sz w:val="26"/>
          <w:szCs w:val="26"/>
        </w:rPr>
        <w:t>hữu</w:t>
      </w:r>
      <w:proofErr w:type="spellEnd"/>
      <w:r w:rsidRPr="007F1D3F">
        <w:rPr>
          <w:sz w:val="26"/>
          <w:szCs w:val="26"/>
        </w:rPr>
        <w:t>.</w:t>
      </w:r>
    </w:p>
    <w:p w14:paraId="4E320118" w14:textId="2554811D" w:rsidR="00A94563" w:rsidRPr="007F1D3F" w:rsidRDefault="00A94563" w:rsidP="00A94563">
      <w:pPr>
        <w:spacing w:before="120" w:after="120" w:line="264" w:lineRule="auto"/>
        <w:ind w:firstLine="567"/>
        <w:jc w:val="both"/>
        <w:rPr>
          <w:sz w:val="26"/>
          <w:szCs w:val="26"/>
        </w:rPr>
      </w:pPr>
      <w:r w:rsidRPr="007F1D3F">
        <w:rPr>
          <w:sz w:val="26"/>
          <w:szCs w:val="26"/>
        </w:rPr>
        <w:t xml:space="preserve">+ </w:t>
      </w:r>
      <w:proofErr w:type="spellStart"/>
      <w:r w:rsidRPr="007F1D3F">
        <w:rPr>
          <w:sz w:val="26"/>
          <w:szCs w:val="26"/>
        </w:rPr>
        <w:t>Có</w:t>
      </w:r>
      <w:proofErr w:type="spellEnd"/>
      <w:r w:rsidRPr="007F1D3F">
        <w:rPr>
          <w:sz w:val="26"/>
          <w:szCs w:val="26"/>
        </w:rPr>
        <w:t xml:space="preserve"> </w:t>
      </w:r>
      <w:proofErr w:type="spellStart"/>
      <w:r w:rsidRPr="007F1D3F">
        <w:rPr>
          <w:sz w:val="26"/>
          <w:szCs w:val="26"/>
        </w:rPr>
        <w:t>lợi</w:t>
      </w:r>
      <w:proofErr w:type="spellEnd"/>
      <w:r w:rsidRPr="007F1D3F">
        <w:rPr>
          <w:sz w:val="26"/>
          <w:szCs w:val="26"/>
        </w:rPr>
        <w:t xml:space="preserve"> </w:t>
      </w:r>
      <w:proofErr w:type="spellStart"/>
      <w:r w:rsidRPr="007F1D3F">
        <w:rPr>
          <w:sz w:val="26"/>
          <w:szCs w:val="26"/>
        </w:rPr>
        <w:t>thế</w:t>
      </w:r>
      <w:proofErr w:type="spellEnd"/>
      <w:r w:rsidRPr="007F1D3F">
        <w:rPr>
          <w:sz w:val="26"/>
          <w:szCs w:val="26"/>
        </w:rPr>
        <w:t xml:space="preserve"> </w:t>
      </w:r>
      <w:proofErr w:type="spellStart"/>
      <w:r w:rsidRPr="007F1D3F">
        <w:rPr>
          <w:sz w:val="26"/>
          <w:szCs w:val="26"/>
        </w:rPr>
        <w:t>đường</w:t>
      </w:r>
      <w:proofErr w:type="spellEnd"/>
      <w:r w:rsidRPr="007F1D3F">
        <w:rPr>
          <w:sz w:val="26"/>
          <w:szCs w:val="26"/>
        </w:rPr>
        <w:t xml:space="preserve"> </w:t>
      </w:r>
      <w:proofErr w:type="spellStart"/>
      <w:r w:rsidRPr="007F1D3F">
        <w:rPr>
          <w:sz w:val="26"/>
          <w:szCs w:val="26"/>
        </w:rPr>
        <w:t>sắt</w:t>
      </w:r>
      <w:proofErr w:type="spellEnd"/>
      <w:r w:rsidRPr="007F1D3F">
        <w:rPr>
          <w:sz w:val="26"/>
          <w:szCs w:val="26"/>
        </w:rPr>
        <w:t xml:space="preserve"> </w:t>
      </w:r>
      <w:proofErr w:type="spellStart"/>
      <w:r w:rsidRPr="007F1D3F">
        <w:rPr>
          <w:sz w:val="26"/>
          <w:szCs w:val="26"/>
        </w:rPr>
        <w:t>chạy</w:t>
      </w:r>
      <w:proofErr w:type="spellEnd"/>
      <w:r w:rsidRPr="007F1D3F">
        <w:rPr>
          <w:sz w:val="26"/>
          <w:szCs w:val="26"/>
        </w:rPr>
        <w:t xml:space="preserve"> qua </w:t>
      </w:r>
      <w:proofErr w:type="spellStart"/>
      <w:r w:rsidRPr="007F1D3F">
        <w:rPr>
          <w:sz w:val="26"/>
          <w:szCs w:val="26"/>
        </w:rPr>
        <w:t>đô</w:t>
      </w:r>
      <w:proofErr w:type="spellEnd"/>
      <w:r w:rsidRPr="007F1D3F">
        <w:rPr>
          <w:sz w:val="26"/>
          <w:szCs w:val="26"/>
        </w:rPr>
        <w:t xml:space="preserve"> </w:t>
      </w:r>
      <w:proofErr w:type="spellStart"/>
      <w:r w:rsidRPr="007F1D3F">
        <w:rPr>
          <w:sz w:val="26"/>
          <w:szCs w:val="26"/>
        </w:rPr>
        <w:t>thị</w:t>
      </w:r>
      <w:proofErr w:type="spellEnd"/>
      <w:r w:rsidRPr="007F1D3F">
        <w:rPr>
          <w:sz w:val="26"/>
          <w:szCs w:val="26"/>
        </w:rPr>
        <w:t xml:space="preserve"> </w:t>
      </w:r>
      <w:proofErr w:type="spellStart"/>
      <w:r w:rsidRPr="007F1D3F">
        <w:rPr>
          <w:sz w:val="26"/>
          <w:szCs w:val="26"/>
        </w:rPr>
        <w:t>nhưng</w:t>
      </w:r>
      <w:proofErr w:type="spellEnd"/>
      <w:r w:rsidRPr="007F1D3F">
        <w:rPr>
          <w:sz w:val="26"/>
          <w:szCs w:val="26"/>
        </w:rPr>
        <w:t xml:space="preserve"> </w:t>
      </w:r>
      <w:proofErr w:type="spellStart"/>
      <w:r w:rsidRPr="007F1D3F">
        <w:rPr>
          <w:sz w:val="26"/>
          <w:szCs w:val="26"/>
        </w:rPr>
        <w:t>chưa</w:t>
      </w:r>
      <w:proofErr w:type="spellEnd"/>
      <w:r w:rsidRPr="007F1D3F">
        <w:rPr>
          <w:sz w:val="26"/>
          <w:szCs w:val="26"/>
        </w:rPr>
        <w:t xml:space="preserve"> </w:t>
      </w:r>
      <w:proofErr w:type="spellStart"/>
      <w:r w:rsidRPr="007F1D3F">
        <w:rPr>
          <w:sz w:val="26"/>
          <w:szCs w:val="26"/>
        </w:rPr>
        <w:t>khai</w:t>
      </w:r>
      <w:proofErr w:type="spellEnd"/>
      <w:r w:rsidRPr="007F1D3F">
        <w:rPr>
          <w:sz w:val="26"/>
          <w:szCs w:val="26"/>
        </w:rPr>
        <w:t xml:space="preserve"> </w:t>
      </w:r>
      <w:proofErr w:type="spellStart"/>
      <w:r w:rsidRPr="007F1D3F">
        <w:rPr>
          <w:sz w:val="26"/>
          <w:szCs w:val="26"/>
        </w:rPr>
        <w:t>thác</w:t>
      </w:r>
      <w:proofErr w:type="spellEnd"/>
      <w:r w:rsidRPr="007F1D3F">
        <w:rPr>
          <w:sz w:val="26"/>
          <w:szCs w:val="26"/>
        </w:rPr>
        <w:t xml:space="preserve"> </w:t>
      </w:r>
      <w:proofErr w:type="spellStart"/>
      <w:r w:rsidRPr="007F1D3F">
        <w:rPr>
          <w:sz w:val="26"/>
          <w:szCs w:val="26"/>
        </w:rPr>
        <w:t>được</w:t>
      </w:r>
      <w:proofErr w:type="spellEnd"/>
      <w:r w:rsidRPr="007F1D3F">
        <w:rPr>
          <w:sz w:val="26"/>
          <w:szCs w:val="26"/>
        </w:rPr>
        <w:t xml:space="preserve"> </w:t>
      </w:r>
      <w:proofErr w:type="spellStart"/>
      <w:r w:rsidRPr="007F1D3F">
        <w:rPr>
          <w:sz w:val="26"/>
          <w:szCs w:val="26"/>
        </w:rPr>
        <w:t>lợi</w:t>
      </w:r>
      <w:proofErr w:type="spellEnd"/>
      <w:r w:rsidRPr="007F1D3F">
        <w:rPr>
          <w:sz w:val="26"/>
          <w:szCs w:val="26"/>
        </w:rPr>
        <w:t xml:space="preserve"> </w:t>
      </w:r>
      <w:proofErr w:type="spellStart"/>
      <w:r w:rsidRPr="007F1D3F">
        <w:rPr>
          <w:sz w:val="26"/>
          <w:szCs w:val="26"/>
        </w:rPr>
        <w:t>thế</w:t>
      </w:r>
      <w:proofErr w:type="spellEnd"/>
      <w:r w:rsidRPr="007F1D3F">
        <w:rPr>
          <w:sz w:val="26"/>
          <w:szCs w:val="26"/>
        </w:rPr>
        <w:t xml:space="preserve"> </w:t>
      </w:r>
      <w:proofErr w:type="spellStart"/>
      <w:r w:rsidRPr="007F1D3F">
        <w:rPr>
          <w:sz w:val="26"/>
          <w:szCs w:val="26"/>
        </w:rPr>
        <w:t>và</w:t>
      </w:r>
      <w:proofErr w:type="spellEnd"/>
      <w:r w:rsidRPr="007F1D3F">
        <w:rPr>
          <w:sz w:val="26"/>
          <w:szCs w:val="26"/>
        </w:rPr>
        <w:t xml:space="preserve"> </w:t>
      </w:r>
      <w:proofErr w:type="spellStart"/>
      <w:r w:rsidRPr="007F1D3F">
        <w:rPr>
          <w:sz w:val="26"/>
          <w:szCs w:val="26"/>
        </w:rPr>
        <w:t>cửa</w:t>
      </w:r>
      <w:proofErr w:type="spellEnd"/>
      <w:r w:rsidRPr="007F1D3F">
        <w:rPr>
          <w:sz w:val="26"/>
          <w:szCs w:val="26"/>
        </w:rPr>
        <w:t xml:space="preserve"> </w:t>
      </w:r>
      <w:proofErr w:type="spellStart"/>
      <w:r w:rsidRPr="007F1D3F">
        <w:rPr>
          <w:sz w:val="26"/>
          <w:szCs w:val="26"/>
        </w:rPr>
        <w:t>biển</w:t>
      </w:r>
      <w:proofErr w:type="spellEnd"/>
      <w:r w:rsidRPr="007F1D3F">
        <w:rPr>
          <w:sz w:val="26"/>
          <w:szCs w:val="26"/>
        </w:rPr>
        <w:t xml:space="preserve"> Tam Quan </w:t>
      </w:r>
      <w:proofErr w:type="spellStart"/>
      <w:r w:rsidRPr="007F1D3F">
        <w:rPr>
          <w:sz w:val="26"/>
          <w:szCs w:val="26"/>
        </w:rPr>
        <w:t>thường</w:t>
      </w:r>
      <w:proofErr w:type="spellEnd"/>
      <w:r w:rsidRPr="007F1D3F">
        <w:rPr>
          <w:sz w:val="26"/>
          <w:szCs w:val="26"/>
        </w:rPr>
        <w:t xml:space="preserve"> </w:t>
      </w:r>
      <w:proofErr w:type="spellStart"/>
      <w:r w:rsidRPr="007F1D3F">
        <w:rPr>
          <w:sz w:val="26"/>
          <w:szCs w:val="26"/>
        </w:rPr>
        <w:t>xuyên</w:t>
      </w:r>
      <w:proofErr w:type="spellEnd"/>
      <w:r w:rsidRPr="007F1D3F">
        <w:rPr>
          <w:sz w:val="26"/>
          <w:szCs w:val="26"/>
        </w:rPr>
        <w:t xml:space="preserve"> </w:t>
      </w:r>
      <w:proofErr w:type="spellStart"/>
      <w:r w:rsidRPr="007F1D3F">
        <w:rPr>
          <w:sz w:val="26"/>
          <w:szCs w:val="26"/>
        </w:rPr>
        <w:t>bị</w:t>
      </w:r>
      <w:proofErr w:type="spellEnd"/>
      <w:r w:rsidRPr="007F1D3F">
        <w:rPr>
          <w:sz w:val="26"/>
          <w:szCs w:val="26"/>
        </w:rPr>
        <w:t xml:space="preserve"> </w:t>
      </w:r>
      <w:proofErr w:type="spellStart"/>
      <w:r w:rsidRPr="007F1D3F">
        <w:rPr>
          <w:sz w:val="26"/>
          <w:szCs w:val="26"/>
        </w:rPr>
        <w:t>bồi</w:t>
      </w:r>
      <w:proofErr w:type="spellEnd"/>
      <w:r w:rsidRPr="007F1D3F">
        <w:rPr>
          <w:sz w:val="26"/>
          <w:szCs w:val="26"/>
        </w:rPr>
        <w:t xml:space="preserve"> </w:t>
      </w:r>
      <w:proofErr w:type="spellStart"/>
      <w:r w:rsidRPr="007F1D3F">
        <w:rPr>
          <w:sz w:val="26"/>
          <w:szCs w:val="26"/>
        </w:rPr>
        <w:t>lấp</w:t>
      </w:r>
      <w:proofErr w:type="spellEnd"/>
      <w:r w:rsidRPr="007F1D3F">
        <w:rPr>
          <w:sz w:val="26"/>
          <w:szCs w:val="26"/>
        </w:rPr>
        <w:t xml:space="preserve"> </w:t>
      </w:r>
      <w:proofErr w:type="spellStart"/>
      <w:r w:rsidRPr="007F1D3F">
        <w:rPr>
          <w:sz w:val="26"/>
          <w:szCs w:val="26"/>
        </w:rPr>
        <w:t>gây</w:t>
      </w:r>
      <w:proofErr w:type="spellEnd"/>
      <w:r w:rsidRPr="007F1D3F">
        <w:rPr>
          <w:sz w:val="26"/>
          <w:szCs w:val="26"/>
        </w:rPr>
        <w:t xml:space="preserve"> </w:t>
      </w:r>
      <w:proofErr w:type="spellStart"/>
      <w:r w:rsidRPr="007F1D3F">
        <w:rPr>
          <w:sz w:val="26"/>
          <w:szCs w:val="26"/>
        </w:rPr>
        <w:t>cản</w:t>
      </w:r>
      <w:proofErr w:type="spellEnd"/>
      <w:r w:rsidRPr="007F1D3F">
        <w:rPr>
          <w:sz w:val="26"/>
          <w:szCs w:val="26"/>
        </w:rPr>
        <w:t xml:space="preserve"> </w:t>
      </w:r>
      <w:proofErr w:type="spellStart"/>
      <w:r w:rsidRPr="007F1D3F">
        <w:rPr>
          <w:sz w:val="26"/>
          <w:szCs w:val="26"/>
        </w:rPr>
        <w:t>trở</w:t>
      </w:r>
      <w:proofErr w:type="spellEnd"/>
      <w:r w:rsidRPr="007F1D3F">
        <w:rPr>
          <w:sz w:val="26"/>
          <w:szCs w:val="26"/>
        </w:rPr>
        <w:t xml:space="preserve"> </w:t>
      </w:r>
      <w:proofErr w:type="spellStart"/>
      <w:r w:rsidRPr="007F1D3F">
        <w:rPr>
          <w:sz w:val="26"/>
          <w:szCs w:val="26"/>
        </w:rPr>
        <w:t>cho</w:t>
      </w:r>
      <w:proofErr w:type="spellEnd"/>
      <w:r w:rsidRPr="007F1D3F">
        <w:rPr>
          <w:sz w:val="26"/>
          <w:szCs w:val="26"/>
        </w:rPr>
        <w:t xml:space="preserve"> </w:t>
      </w:r>
      <w:proofErr w:type="spellStart"/>
      <w:r w:rsidRPr="007F1D3F">
        <w:rPr>
          <w:sz w:val="26"/>
          <w:szCs w:val="26"/>
        </w:rPr>
        <w:t>việc</w:t>
      </w:r>
      <w:proofErr w:type="spellEnd"/>
      <w:r w:rsidRPr="007F1D3F">
        <w:rPr>
          <w:sz w:val="26"/>
          <w:szCs w:val="26"/>
        </w:rPr>
        <w:t xml:space="preserve"> </w:t>
      </w:r>
      <w:proofErr w:type="spellStart"/>
      <w:r w:rsidRPr="007F1D3F">
        <w:rPr>
          <w:sz w:val="26"/>
          <w:szCs w:val="26"/>
        </w:rPr>
        <w:t>kh</w:t>
      </w:r>
      <w:r w:rsidR="0079270F">
        <w:rPr>
          <w:sz w:val="26"/>
          <w:szCs w:val="26"/>
        </w:rPr>
        <w:t>ai</w:t>
      </w:r>
      <w:proofErr w:type="spellEnd"/>
      <w:r w:rsidRPr="007F1D3F">
        <w:rPr>
          <w:sz w:val="26"/>
          <w:szCs w:val="26"/>
        </w:rPr>
        <w:t xml:space="preserve"> </w:t>
      </w:r>
      <w:proofErr w:type="spellStart"/>
      <w:r w:rsidRPr="007F1D3F">
        <w:rPr>
          <w:sz w:val="26"/>
          <w:szCs w:val="26"/>
        </w:rPr>
        <w:t>thác</w:t>
      </w:r>
      <w:proofErr w:type="spellEnd"/>
      <w:r w:rsidRPr="007F1D3F">
        <w:rPr>
          <w:sz w:val="26"/>
          <w:szCs w:val="26"/>
        </w:rPr>
        <w:t xml:space="preserve"> </w:t>
      </w:r>
      <w:proofErr w:type="spellStart"/>
      <w:r w:rsidRPr="007F1D3F">
        <w:rPr>
          <w:sz w:val="26"/>
          <w:szCs w:val="26"/>
        </w:rPr>
        <w:t>thuỷ</w:t>
      </w:r>
      <w:proofErr w:type="spellEnd"/>
      <w:r w:rsidRPr="007F1D3F">
        <w:rPr>
          <w:sz w:val="26"/>
          <w:szCs w:val="26"/>
        </w:rPr>
        <w:t xml:space="preserve"> </w:t>
      </w:r>
      <w:proofErr w:type="spellStart"/>
      <w:r w:rsidRPr="007F1D3F">
        <w:rPr>
          <w:sz w:val="26"/>
          <w:szCs w:val="26"/>
        </w:rPr>
        <w:t>hải</w:t>
      </w:r>
      <w:proofErr w:type="spellEnd"/>
      <w:r w:rsidRPr="007F1D3F">
        <w:rPr>
          <w:sz w:val="26"/>
          <w:szCs w:val="26"/>
        </w:rPr>
        <w:t xml:space="preserve"> </w:t>
      </w:r>
      <w:proofErr w:type="spellStart"/>
      <w:r w:rsidRPr="007F1D3F">
        <w:rPr>
          <w:sz w:val="26"/>
          <w:szCs w:val="26"/>
        </w:rPr>
        <w:t>sản</w:t>
      </w:r>
      <w:proofErr w:type="spellEnd"/>
      <w:r w:rsidRPr="007F1D3F">
        <w:rPr>
          <w:sz w:val="26"/>
          <w:szCs w:val="26"/>
        </w:rPr>
        <w:t xml:space="preserve"> </w:t>
      </w:r>
      <w:proofErr w:type="spellStart"/>
      <w:r w:rsidRPr="007F1D3F">
        <w:rPr>
          <w:sz w:val="26"/>
          <w:szCs w:val="26"/>
        </w:rPr>
        <w:t>và</w:t>
      </w:r>
      <w:proofErr w:type="spellEnd"/>
      <w:r w:rsidRPr="007F1D3F">
        <w:rPr>
          <w:sz w:val="26"/>
          <w:szCs w:val="26"/>
        </w:rPr>
        <w:t xml:space="preserve"> </w:t>
      </w:r>
      <w:proofErr w:type="spellStart"/>
      <w:r w:rsidRPr="007F1D3F">
        <w:rPr>
          <w:sz w:val="26"/>
          <w:szCs w:val="26"/>
        </w:rPr>
        <w:t>gây</w:t>
      </w:r>
      <w:proofErr w:type="spellEnd"/>
      <w:r w:rsidRPr="007F1D3F">
        <w:rPr>
          <w:sz w:val="26"/>
          <w:szCs w:val="26"/>
        </w:rPr>
        <w:t xml:space="preserve"> </w:t>
      </w:r>
      <w:proofErr w:type="spellStart"/>
      <w:r w:rsidRPr="007F1D3F">
        <w:rPr>
          <w:sz w:val="26"/>
          <w:szCs w:val="26"/>
        </w:rPr>
        <w:t>cản</w:t>
      </w:r>
      <w:proofErr w:type="spellEnd"/>
      <w:r w:rsidRPr="007F1D3F">
        <w:rPr>
          <w:sz w:val="26"/>
          <w:szCs w:val="26"/>
        </w:rPr>
        <w:t xml:space="preserve"> </w:t>
      </w:r>
      <w:proofErr w:type="spellStart"/>
      <w:r w:rsidRPr="007F1D3F">
        <w:rPr>
          <w:sz w:val="26"/>
          <w:szCs w:val="26"/>
        </w:rPr>
        <w:t>trở</w:t>
      </w:r>
      <w:proofErr w:type="spellEnd"/>
      <w:r w:rsidRPr="007F1D3F">
        <w:rPr>
          <w:sz w:val="26"/>
          <w:szCs w:val="26"/>
        </w:rPr>
        <w:t xml:space="preserve"> </w:t>
      </w:r>
      <w:proofErr w:type="spellStart"/>
      <w:r w:rsidRPr="007F1D3F">
        <w:rPr>
          <w:sz w:val="26"/>
          <w:szCs w:val="26"/>
        </w:rPr>
        <w:t>cho</w:t>
      </w:r>
      <w:proofErr w:type="spellEnd"/>
      <w:r w:rsidRPr="007F1D3F">
        <w:rPr>
          <w:sz w:val="26"/>
          <w:szCs w:val="26"/>
        </w:rPr>
        <w:t xml:space="preserve"> </w:t>
      </w:r>
      <w:proofErr w:type="spellStart"/>
      <w:r w:rsidRPr="007F1D3F">
        <w:rPr>
          <w:sz w:val="26"/>
          <w:szCs w:val="26"/>
        </w:rPr>
        <w:t>việc</w:t>
      </w:r>
      <w:proofErr w:type="spellEnd"/>
      <w:r w:rsidRPr="007F1D3F">
        <w:rPr>
          <w:sz w:val="26"/>
          <w:szCs w:val="26"/>
        </w:rPr>
        <w:t xml:space="preserve"> </w:t>
      </w:r>
      <w:proofErr w:type="spellStart"/>
      <w:r w:rsidRPr="007F1D3F">
        <w:rPr>
          <w:sz w:val="26"/>
          <w:szCs w:val="26"/>
        </w:rPr>
        <w:t>ra</w:t>
      </w:r>
      <w:proofErr w:type="spellEnd"/>
      <w:r w:rsidRPr="007F1D3F">
        <w:rPr>
          <w:sz w:val="26"/>
          <w:szCs w:val="26"/>
        </w:rPr>
        <w:t xml:space="preserve"> </w:t>
      </w:r>
      <w:proofErr w:type="spellStart"/>
      <w:r w:rsidRPr="007F1D3F">
        <w:rPr>
          <w:sz w:val="26"/>
          <w:szCs w:val="26"/>
        </w:rPr>
        <w:t>vào</w:t>
      </w:r>
      <w:proofErr w:type="spellEnd"/>
      <w:r w:rsidRPr="007F1D3F">
        <w:rPr>
          <w:sz w:val="26"/>
          <w:szCs w:val="26"/>
        </w:rPr>
        <w:t xml:space="preserve"> neo </w:t>
      </w:r>
      <w:proofErr w:type="spellStart"/>
      <w:r w:rsidRPr="007F1D3F">
        <w:rPr>
          <w:sz w:val="26"/>
          <w:szCs w:val="26"/>
        </w:rPr>
        <w:t>đậu</w:t>
      </w:r>
      <w:proofErr w:type="spellEnd"/>
      <w:r w:rsidRPr="007F1D3F">
        <w:rPr>
          <w:sz w:val="26"/>
          <w:szCs w:val="26"/>
        </w:rPr>
        <w:t xml:space="preserve"> </w:t>
      </w:r>
      <w:proofErr w:type="spellStart"/>
      <w:r w:rsidRPr="007F1D3F">
        <w:rPr>
          <w:sz w:val="26"/>
          <w:szCs w:val="26"/>
        </w:rPr>
        <w:t>tàu</w:t>
      </w:r>
      <w:proofErr w:type="spellEnd"/>
      <w:r w:rsidRPr="007F1D3F">
        <w:rPr>
          <w:sz w:val="26"/>
          <w:szCs w:val="26"/>
        </w:rPr>
        <w:t xml:space="preserve"> </w:t>
      </w:r>
      <w:proofErr w:type="spellStart"/>
      <w:r w:rsidRPr="007F1D3F">
        <w:rPr>
          <w:sz w:val="26"/>
          <w:szCs w:val="26"/>
        </w:rPr>
        <w:t>thuyền</w:t>
      </w:r>
      <w:proofErr w:type="spellEnd"/>
      <w:r w:rsidRPr="007F1D3F">
        <w:rPr>
          <w:sz w:val="26"/>
          <w:szCs w:val="26"/>
        </w:rPr>
        <w:t xml:space="preserve">, </w:t>
      </w:r>
      <w:proofErr w:type="spellStart"/>
      <w:r w:rsidRPr="007F1D3F">
        <w:rPr>
          <w:sz w:val="26"/>
          <w:szCs w:val="26"/>
        </w:rPr>
        <w:t>chưa</w:t>
      </w:r>
      <w:proofErr w:type="spellEnd"/>
      <w:r w:rsidRPr="007F1D3F">
        <w:rPr>
          <w:sz w:val="26"/>
          <w:szCs w:val="26"/>
        </w:rPr>
        <w:t xml:space="preserve"> </w:t>
      </w:r>
      <w:proofErr w:type="spellStart"/>
      <w:r w:rsidRPr="007F1D3F">
        <w:rPr>
          <w:sz w:val="26"/>
          <w:szCs w:val="26"/>
        </w:rPr>
        <w:t>thu</w:t>
      </w:r>
      <w:proofErr w:type="spellEnd"/>
      <w:r w:rsidRPr="007F1D3F">
        <w:rPr>
          <w:sz w:val="26"/>
          <w:szCs w:val="26"/>
        </w:rPr>
        <w:t xml:space="preserve"> </w:t>
      </w:r>
      <w:proofErr w:type="spellStart"/>
      <w:r w:rsidRPr="007F1D3F">
        <w:rPr>
          <w:sz w:val="26"/>
          <w:szCs w:val="26"/>
        </w:rPr>
        <w:t>hút</w:t>
      </w:r>
      <w:proofErr w:type="spellEnd"/>
      <w:r w:rsidRPr="007F1D3F">
        <w:rPr>
          <w:sz w:val="26"/>
          <w:szCs w:val="26"/>
        </w:rPr>
        <w:t xml:space="preserve"> du </w:t>
      </w:r>
      <w:proofErr w:type="spellStart"/>
      <w:r w:rsidRPr="007F1D3F">
        <w:rPr>
          <w:sz w:val="26"/>
          <w:szCs w:val="26"/>
        </w:rPr>
        <w:t>lịch</w:t>
      </w:r>
      <w:proofErr w:type="spellEnd"/>
      <w:r w:rsidRPr="007F1D3F">
        <w:rPr>
          <w:sz w:val="26"/>
          <w:szCs w:val="26"/>
        </w:rPr>
        <w:t xml:space="preserve"> </w:t>
      </w:r>
      <w:proofErr w:type="spellStart"/>
      <w:r w:rsidRPr="007F1D3F">
        <w:rPr>
          <w:sz w:val="26"/>
          <w:szCs w:val="26"/>
        </w:rPr>
        <w:t>với</w:t>
      </w:r>
      <w:proofErr w:type="spellEnd"/>
      <w:r w:rsidRPr="007F1D3F">
        <w:rPr>
          <w:sz w:val="26"/>
          <w:szCs w:val="26"/>
        </w:rPr>
        <w:t xml:space="preserve"> </w:t>
      </w:r>
      <w:proofErr w:type="spellStart"/>
      <w:r w:rsidRPr="007F1D3F">
        <w:rPr>
          <w:sz w:val="26"/>
          <w:szCs w:val="26"/>
        </w:rPr>
        <w:t>đường</w:t>
      </w:r>
      <w:proofErr w:type="spellEnd"/>
      <w:r w:rsidRPr="007F1D3F">
        <w:rPr>
          <w:sz w:val="26"/>
          <w:szCs w:val="26"/>
        </w:rPr>
        <w:t xml:space="preserve"> </w:t>
      </w:r>
      <w:proofErr w:type="spellStart"/>
      <w:r w:rsidRPr="007F1D3F">
        <w:rPr>
          <w:sz w:val="26"/>
          <w:szCs w:val="26"/>
        </w:rPr>
        <w:t>bờ</w:t>
      </w:r>
      <w:proofErr w:type="spellEnd"/>
      <w:r w:rsidRPr="007F1D3F">
        <w:rPr>
          <w:sz w:val="26"/>
          <w:szCs w:val="26"/>
        </w:rPr>
        <w:t xml:space="preserve"> </w:t>
      </w:r>
      <w:proofErr w:type="spellStart"/>
      <w:r w:rsidRPr="007F1D3F">
        <w:rPr>
          <w:sz w:val="26"/>
          <w:szCs w:val="26"/>
        </w:rPr>
        <w:t>biển</w:t>
      </w:r>
      <w:proofErr w:type="spellEnd"/>
      <w:r w:rsidRPr="007F1D3F">
        <w:rPr>
          <w:sz w:val="26"/>
          <w:szCs w:val="26"/>
        </w:rPr>
        <w:t xml:space="preserve"> </w:t>
      </w:r>
      <w:proofErr w:type="spellStart"/>
      <w:r w:rsidRPr="007F1D3F">
        <w:rPr>
          <w:sz w:val="26"/>
          <w:szCs w:val="26"/>
        </w:rPr>
        <w:t>dài</w:t>
      </w:r>
      <w:proofErr w:type="spellEnd"/>
      <w:r w:rsidRPr="007F1D3F">
        <w:rPr>
          <w:sz w:val="26"/>
          <w:szCs w:val="26"/>
        </w:rPr>
        <w:t xml:space="preserve"> </w:t>
      </w:r>
      <w:proofErr w:type="spellStart"/>
      <w:r w:rsidRPr="007F1D3F">
        <w:rPr>
          <w:sz w:val="26"/>
          <w:szCs w:val="26"/>
        </w:rPr>
        <w:t>và</w:t>
      </w:r>
      <w:proofErr w:type="spellEnd"/>
      <w:r w:rsidRPr="007F1D3F">
        <w:rPr>
          <w:sz w:val="26"/>
          <w:szCs w:val="26"/>
        </w:rPr>
        <w:t xml:space="preserve"> </w:t>
      </w:r>
      <w:proofErr w:type="spellStart"/>
      <w:proofErr w:type="gramStart"/>
      <w:r w:rsidRPr="007F1D3F">
        <w:rPr>
          <w:sz w:val="26"/>
          <w:szCs w:val="26"/>
        </w:rPr>
        <w:t>đẹp</w:t>
      </w:r>
      <w:proofErr w:type="spellEnd"/>
      <w:r w:rsidRPr="007F1D3F">
        <w:rPr>
          <w:sz w:val="26"/>
          <w:szCs w:val="26"/>
        </w:rPr>
        <w:t>,</w:t>
      </w:r>
      <w:r w:rsidR="00DA0D25" w:rsidRPr="007F1D3F">
        <w:rPr>
          <w:sz w:val="26"/>
          <w:szCs w:val="26"/>
        </w:rPr>
        <w:t>…</w:t>
      </w:r>
      <w:proofErr w:type="gramEnd"/>
      <w:r w:rsidRPr="007F1D3F">
        <w:rPr>
          <w:sz w:val="26"/>
          <w:szCs w:val="26"/>
        </w:rPr>
        <w:t xml:space="preserve"> </w:t>
      </w:r>
      <w:proofErr w:type="spellStart"/>
      <w:r w:rsidRPr="007F1D3F">
        <w:rPr>
          <w:sz w:val="26"/>
          <w:szCs w:val="26"/>
        </w:rPr>
        <w:t>thị</w:t>
      </w:r>
      <w:proofErr w:type="spellEnd"/>
      <w:r w:rsidRPr="007F1D3F">
        <w:rPr>
          <w:sz w:val="26"/>
          <w:szCs w:val="26"/>
        </w:rPr>
        <w:t xml:space="preserve"> </w:t>
      </w:r>
      <w:proofErr w:type="spellStart"/>
      <w:r w:rsidRPr="007F1D3F">
        <w:rPr>
          <w:sz w:val="26"/>
          <w:szCs w:val="26"/>
        </w:rPr>
        <w:t>xã</w:t>
      </w:r>
      <w:proofErr w:type="spellEnd"/>
      <w:r w:rsidRPr="007F1D3F">
        <w:rPr>
          <w:sz w:val="26"/>
          <w:szCs w:val="26"/>
        </w:rPr>
        <w:t xml:space="preserve"> Hoài </w:t>
      </w:r>
      <w:proofErr w:type="spellStart"/>
      <w:r w:rsidRPr="007F1D3F">
        <w:rPr>
          <w:sz w:val="26"/>
          <w:szCs w:val="26"/>
        </w:rPr>
        <w:t>Nhơn</w:t>
      </w:r>
      <w:proofErr w:type="spellEnd"/>
      <w:r w:rsidRPr="007F1D3F">
        <w:rPr>
          <w:sz w:val="26"/>
          <w:szCs w:val="26"/>
        </w:rPr>
        <w:t xml:space="preserve"> </w:t>
      </w:r>
      <w:proofErr w:type="spellStart"/>
      <w:r w:rsidRPr="007F1D3F">
        <w:rPr>
          <w:sz w:val="26"/>
          <w:szCs w:val="26"/>
        </w:rPr>
        <w:t>cần</w:t>
      </w:r>
      <w:proofErr w:type="spellEnd"/>
      <w:r w:rsidRPr="007F1D3F">
        <w:rPr>
          <w:sz w:val="26"/>
          <w:szCs w:val="26"/>
        </w:rPr>
        <w:t xml:space="preserve"> </w:t>
      </w:r>
      <w:proofErr w:type="spellStart"/>
      <w:r w:rsidRPr="007F1D3F">
        <w:rPr>
          <w:sz w:val="26"/>
          <w:szCs w:val="26"/>
        </w:rPr>
        <w:t>có</w:t>
      </w:r>
      <w:proofErr w:type="spellEnd"/>
      <w:r w:rsidRPr="007F1D3F">
        <w:rPr>
          <w:sz w:val="26"/>
          <w:szCs w:val="26"/>
        </w:rPr>
        <w:t xml:space="preserve"> </w:t>
      </w:r>
      <w:proofErr w:type="spellStart"/>
      <w:r w:rsidRPr="007F1D3F">
        <w:rPr>
          <w:sz w:val="26"/>
          <w:szCs w:val="26"/>
        </w:rPr>
        <w:t>những</w:t>
      </w:r>
      <w:proofErr w:type="spellEnd"/>
      <w:r w:rsidRPr="007F1D3F">
        <w:rPr>
          <w:sz w:val="26"/>
          <w:szCs w:val="26"/>
        </w:rPr>
        <w:t xml:space="preserve"> </w:t>
      </w:r>
      <w:proofErr w:type="spellStart"/>
      <w:r w:rsidRPr="007F1D3F">
        <w:rPr>
          <w:sz w:val="26"/>
          <w:szCs w:val="26"/>
        </w:rPr>
        <w:t>giải</w:t>
      </w:r>
      <w:proofErr w:type="spellEnd"/>
      <w:r w:rsidRPr="007F1D3F">
        <w:rPr>
          <w:sz w:val="26"/>
          <w:szCs w:val="26"/>
        </w:rPr>
        <w:t xml:space="preserve"> </w:t>
      </w:r>
      <w:proofErr w:type="spellStart"/>
      <w:r w:rsidRPr="007F1D3F">
        <w:rPr>
          <w:sz w:val="26"/>
          <w:szCs w:val="26"/>
        </w:rPr>
        <w:t>pháp</w:t>
      </w:r>
      <w:proofErr w:type="spellEnd"/>
      <w:r w:rsidRPr="007F1D3F">
        <w:rPr>
          <w:sz w:val="26"/>
          <w:szCs w:val="26"/>
        </w:rPr>
        <w:t xml:space="preserve"> </w:t>
      </w:r>
      <w:proofErr w:type="spellStart"/>
      <w:r w:rsidRPr="007F1D3F">
        <w:rPr>
          <w:sz w:val="26"/>
          <w:szCs w:val="26"/>
        </w:rPr>
        <w:t>ứng</w:t>
      </w:r>
      <w:proofErr w:type="spellEnd"/>
      <w:r w:rsidRPr="007F1D3F">
        <w:rPr>
          <w:sz w:val="26"/>
          <w:szCs w:val="26"/>
        </w:rPr>
        <w:t xml:space="preserve"> </w:t>
      </w:r>
      <w:proofErr w:type="spellStart"/>
      <w:r w:rsidRPr="007F1D3F">
        <w:rPr>
          <w:sz w:val="26"/>
          <w:szCs w:val="26"/>
        </w:rPr>
        <w:t>phó</w:t>
      </w:r>
      <w:proofErr w:type="spellEnd"/>
      <w:r w:rsidRPr="007F1D3F">
        <w:rPr>
          <w:sz w:val="26"/>
          <w:szCs w:val="26"/>
        </w:rPr>
        <w:t xml:space="preserve"> </w:t>
      </w:r>
      <w:proofErr w:type="spellStart"/>
      <w:r w:rsidRPr="007F1D3F">
        <w:rPr>
          <w:sz w:val="26"/>
          <w:szCs w:val="26"/>
        </w:rPr>
        <w:t>với</w:t>
      </w:r>
      <w:proofErr w:type="spellEnd"/>
      <w:r w:rsidRPr="007F1D3F">
        <w:rPr>
          <w:sz w:val="26"/>
          <w:szCs w:val="26"/>
        </w:rPr>
        <w:t xml:space="preserve"> </w:t>
      </w:r>
      <w:proofErr w:type="spellStart"/>
      <w:r w:rsidRPr="007F1D3F">
        <w:rPr>
          <w:sz w:val="26"/>
          <w:szCs w:val="26"/>
        </w:rPr>
        <w:t>các</w:t>
      </w:r>
      <w:proofErr w:type="spellEnd"/>
      <w:r w:rsidRPr="007F1D3F">
        <w:rPr>
          <w:sz w:val="26"/>
          <w:szCs w:val="26"/>
        </w:rPr>
        <w:t xml:space="preserve"> </w:t>
      </w:r>
      <w:proofErr w:type="spellStart"/>
      <w:r w:rsidRPr="007F1D3F">
        <w:rPr>
          <w:sz w:val="26"/>
          <w:szCs w:val="26"/>
        </w:rPr>
        <w:t>hiện</w:t>
      </w:r>
      <w:proofErr w:type="spellEnd"/>
      <w:r w:rsidRPr="007F1D3F">
        <w:rPr>
          <w:sz w:val="26"/>
          <w:szCs w:val="26"/>
        </w:rPr>
        <w:t xml:space="preserve"> </w:t>
      </w:r>
      <w:proofErr w:type="spellStart"/>
      <w:r w:rsidRPr="007F1D3F">
        <w:rPr>
          <w:sz w:val="26"/>
          <w:szCs w:val="26"/>
        </w:rPr>
        <w:t>tượng</w:t>
      </w:r>
      <w:proofErr w:type="spellEnd"/>
      <w:r w:rsidRPr="007F1D3F">
        <w:rPr>
          <w:sz w:val="26"/>
          <w:szCs w:val="26"/>
        </w:rPr>
        <w:t xml:space="preserve"> </w:t>
      </w:r>
      <w:proofErr w:type="spellStart"/>
      <w:r w:rsidRPr="007F1D3F">
        <w:rPr>
          <w:sz w:val="26"/>
          <w:szCs w:val="26"/>
        </w:rPr>
        <w:t>thiên</w:t>
      </w:r>
      <w:proofErr w:type="spellEnd"/>
      <w:r w:rsidRPr="007F1D3F">
        <w:rPr>
          <w:sz w:val="26"/>
          <w:szCs w:val="26"/>
        </w:rPr>
        <w:t xml:space="preserve"> </w:t>
      </w:r>
      <w:proofErr w:type="spellStart"/>
      <w:r w:rsidRPr="007F1D3F">
        <w:rPr>
          <w:sz w:val="26"/>
          <w:szCs w:val="26"/>
        </w:rPr>
        <w:t>nhiên</w:t>
      </w:r>
      <w:proofErr w:type="spellEnd"/>
      <w:r w:rsidRPr="007F1D3F">
        <w:rPr>
          <w:sz w:val="26"/>
          <w:szCs w:val="26"/>
        </w:rPr>
        <w:t xml:space="preserve"> </w:t>
      </w:r>
      <w:proofErr w:type="spellStart"/>
      <w:r w:rsidRPr="007F1D3F">
        <w:rPr>
          <w:sz w:val="26"/>
          <w:szCs w:val="26"/>
        </w:rPr>
        <w:t>và</w:t>
      </w:r>
      <w:proofErr w:type="spellEnd"/>
      <w:r w:rsidRPr="007F1D3F">
        <w:rPr>
          <w:sz w:val="26"/>
          <w:szCs w:val="26"/>
        </w:rPr>
        <w:t xml:space="preserve"> </w:t>
      </w:r>
      <w:proofErr w:type="spellStart"/>
      <w:r w:rsidRPr="007F1D3F">
        <w:rPr>
          <w:sz w:val="26"/>
          <w:szCs w:val="26"/>
        </w:rPr>
        <w:t>khai</w:t>
      </w:r>
      <w:proofErr w:type="spellEnd"/>
      <w:r w:rsidRPr="007F1D3F">
        <w:rPr>
          <w:sz w:val="26"/>
          <w:szCs w:val="26"/>
        </w:rPr>
        <w:t xml:space="preserve"> </w:t>
      </w:r>
      <w:proofErr w:type="spellStart"/>
      <w:r w:rsidRPr="007F1D3F">
        <w:rPr>
          <w:sz w:val="26"/>
          <w:szCs w:val="26"/>
        </w:rPr>
        <w:t>thác</w:t>
      </w:r>
      <w:proofErr w:type="spellEnd"/>
      <w:r w:rsidRPr="007F1D3F">
        <w:rPr>
          <w:sz w:val="26"/>
          <w:szCs w:val="26"/>
        </w:rPr>
        <w:t xml:space="preserve"> du </w:t>
      </w:r>
      <w:proofErr w:type="spellStart"/>
      <w:r w:rsidRPr="007F1D3F">
        <w:rPr>
          <w:sz w:val="26"/>
          <w:szCs w:val="26"/>
        </w:rPr>
        <w:t>lịch</w:t>
      </w:r>
      <w:proofErr w:type="spellEnd"/>
      <w:r w:rsidRPr="007F1D3F">
        <w:rPr>
          <w:sz w:val="26"/>
          <w:szCs w:val="26"/>
        </w:rPr>
        <w:t xml:space="preserve"> </w:t>
      </w:r>
      <w:proofErr w:type="spellStart"/>
      <w:r w:rsidRPr="007F1D3F">
        <w:rPr>
          <w:sz w:val="26"/>
          <w:szCs w:val="26"/>
        </w:rPr>
        <w:t>hiệu</w:t>
      </w:r>
      <w:proofErr w:type="spellEnd"/>
      <w:r w:rsidRPr="007F1D3F">
        <w:rPr>
          <w:sz w:val="26"/>
          <w:szCs w:val="26"/>
        </w:rPr>
        <w:t xml:space="preserve"> </w:t>
      </w:r>
      <w:proofErr w:type="spellStart"/>
      <w:r w:rsidRPr="007F1D3F">
        <w:rPr>
          <w:sz w:val="26"/>
          <w:szCs w:val="26"/>
        </w:rPr>
        <w:t>quả</w:t>
      </w:r>
      <w:proofErr w:type="spellEnd"/>
      <w:r w:rsidRPr="007F1D3F">
        <w:rPr>
          <w:sz w:val="26"/>
          <w:szCs w:val="26"/>
        </w:rPr>
        <w:t>.</w:t>
      </w:r>
    </w:p>
    <w:p w14:paraId="4218007E" w14:textId="143B659A" w:rsidR="0081405C" w:rsidRPr="007F1D3F" w:rsidRDefault="00A94563" w:rsidP="00A94563">
      <w:pPr>
        <w:pBdr>
          <w:top w:val="nil"/>
          <w:left w:val="nil"/>
          <w:bottom w:val="nil"/>
          <w:right w:val="nil"/>
          <w:between w:val="nil"/>
        </w:pBdr>
        <w:tabs>
          <w:tab w:val="left" w:pos="284"/>
        </w:tabs>
        <w:spacing w:before="120" w:line="288" w:lineRule="auto"/>
        <w:ind w:firstLine="567"/>
        <w:jc w:val="both"/>
        <w:rPr>
          <w:b/>
          <w:iCs/>
          <w:sz w:val="26"/>
          <w:szCs w:val="26"/>
        </w:rPr>
      </w:pPr>
      <w:r w:rsidRPr="007F1D3F">
        <w:rPr>
          <w:b/>
          <w:iCs/>
          <w:sz w:val="26"/>
          <w:szCs w:val="26"/>
        </w:rPr>
        <w:t xml:space="preserve">(3) </w:t>
      </w:r>
      <w:proofErr w:type="spellStart"/>
      <w:r w:rsidR="0081405C" w:rsidRPr="007F1D3F">
        <w:rPr>
          <w:b/>
          <w:iCs/>
          <w:sz w:val="26"/>
          <w:szCs w:val="26"/>
        </w:rPr>
        <w:t>Phát</w:t>
      </w:r>
      <w:proofErr w:type="spellEnd"/>
      <w:r w:rsidR="0081405C" w:rsidRPr="007F1D3F">
        <w:rPr>
          <w:b/>
          <w:iCs/>
          <w:sz w:val="26"/>
          <w:szCs w:val="26"/>
        </w:rPr>
        <w:t xml:space="preserve"> </w:t>
      </w:r>
      <w:proofErr w:type="spellStart"/>
      <w:r w:rsidR="0081405C" w:rsidRPr="007F1D3F">
        <w:rPr>
          <w:b/>
          <w:iCs/>
          <w:sz w:val="26"/>
          <w:szCs w:val="26"/>
        </w:rPr>
        <w:t>triển</w:t>
      </w:r>
      <w:proofErr w:type="spellEnd"/>
      <w:r w:rsidR="0081405C" w:rsidRPr="007F1D3F">
        <w:rPr>
          <w:b/>
          <w:iCs/>
          <w:sz w:val="26"/>
          <w:szCs w:val="26"/>
        </w:rPr>
        <w:t xml:space="preserve"> </w:t>
      </w:r>
      <w:proofErr w:type="spellStart"/>
      <w:r w:rsidR="0081405C" w:rsidRPr="007F1D3F">
        <w:rPr>
          <w:b/>
          <w:iCs/>
          <w:sz w:val="26"/>
          <w:szCs w:val="26"/>
        </w:rPr>
        <w:t>không</w:t>
      </w:r>
      <w:proofErr w:type="spellEnd"/>
      <w:r w:rsidR="0081405C" w:rsidRPr="007F1D3F">
        <w:rPr>
          <w:b/>
          <w:iCs/>
          <w:sz w:val="26"/>
          <w:szCs w:val="26"/>
        </w:rPr>
        <w:t xml:space="preserve"> </w:t>
      </w:r>
      <w:proofErr w:type="spellStart"/>
      <w:r w:rsidR="0081405C" w:rsidRPr="007F1D3F">
        <w:rPr>
          <w:b/>
          <w:iCs/>
          <w:sz w:val="26"/>
          <w:szCs w:val="26"/>
        </w:rPr>
        <w:t>gian</w:t>
      </w:r>
      <w:proofErr w:type="spellEnd"/>
      <w:r w:rsidR="0081405C" w:rsidRPr="007F1D3F">
        <w:rPr>
          <w:b/>
          <w:iCs/>
          <w:sz w:val="26"/>
          <w:szCs w:val="26"/>
        </w:rPr>
        <w:t xml:space="preserve"> </w:t>
      </w:r>
      <w:proofErr w:type="spellStart"/>
      <w:r w:rsidR="0081405C" w:rsidRPr="007F1D3F">
        <w:rPr>
          <w:b/>
          <w:iCs/>
          <w:sz w:val="26"/>
          <w:szCs w:val="26"/>
        </w:rPr>
        <w:t>nông</w:t>
      </w:r>
      <w:proofErr w:type="spellEnd"/>
      <w:r w:rsidR="0081405C" w:rsidRPr="007F1D3F">
        <w:rPr>
          <w:b/>
          <w:iCs/>
          <w:sz w:val="26"/>
          <w:szCs w:val="26"/>
        </w:rPr>
        <w:t xml:space="preserve"> </w:t>
      </w:r>
      <w:proofErr w:type="spellStart"/>
      <w:r w:rsidR="0081405C" w:rsidRPr="007F1D3F">
        <w:rPr>
          <w:b/>
          <w:iCs/>
          <w:sz w:val="26"/>
          <w:szCs w:val="26"/>
        </w:rPr>
        <w:t>thôn</w:t>
      </w:r>
      <w:proofErr w:type="spellEnd"/>
    </w:p>
    <w:p w14:paraId="0531A553" w14:textId="61780129" w:rsidR="00A94563" w:rsidRPr="007F1D3F" w:rsidRDefault="00A94563" w:rsidP="00A94563">
      <w:pPr>
        <w:spacing w:before="120" w:after="120" w:line="264" w:lineRule="auto"/>
        <w:ind w:firstLine="567"/>
        <w:jc w:val="both"/>
        <w:rPr>
          <w:sz w:val="26"/>
          <w:szCs w:val="26"/>
        </w:rPr>
      </w:pPr>
      <w:bookmarkStart w:id="239" w:name="_bookmark96"/>
      <w:bookmarkEnd w:id="239"/>
      <w:r w:rsidRPr="007F1D3F">
        <w:rPr>
          <w:sz w:val="26"/>
          <w:szCs w:val="26"/>
        </w:rPr>
        <w:t xml:space="preserve">Các </w:t>
      </w:r>
      <w:proofErr w:type="spellStart"/>
      <w:r w:rsidRPr="007F1D3F">
        <w:rPr>
          <w:sz w:val="26"/>
          <w:szCs w:val="26"/>
        </w:rPr>
        <w:t>điểm</w:t>
      </w:r>
      <w:proofErr w:type="spellEnd"/>
      <w:r w:rsidRPr="007F1D3F">
        <w:rPr>
          <w:sz w:val="26"/>
          <w:szCs w:val="26"/>
        </w:rPr>
        <w:t xml:space="preserve"> </w:t>
      </w:r>
      <w:proofErr w:type="spellStart"/>
      <w:r w:rsidRPr="007F1D3F">
        <w:rPr>
          <w:sz w:val="26"/>
          <w:szCs w:val="26"/>
        </w:rPr>
        <w:t>dân</w:t>
      </w:r>
      <w:proofErr w:type="spellEnd"/>
      <w:r w:rsidRPr="007F1D3F">
        <w:rPr>
          <w:sz w:val="26"/>
          <w:szCs w:val="26"/>
        </w:rPr>
        <w:t xml:space="preserve"> </w:t>
      </w:r>
      <w:proofErr w:type="spellStart"/>
      <w:r w:rsidRPr="007F1D3F">
        <w:rPr>
          <w:sz w:val="26"/>
          <w:szCs w:val="26"/>
        </w:rPr>
        <w:t>cư</w:t>
      </w:r>
      <w:proofErr w:type="spellEnd"/>
      <w:r w:rsidRPr="007F1D3F">
        <w:rPr>
          <w:sz w:val="26"/>
          <w:szCs w:val="26"/>
        </w:rPr>
        <w:t xml:space="preserve"> </w:t>
      </w:r>
      <w:proofErr w:type="spellStart"/>
      <w:r w:rsidRPr="007F1D3F">
        <w:rPr>
          <w:sz w:val="26"/>
          <w:szCs w:val="26"/>
        </w:rPr>
        <w:t>nông</w:t>
      </w:r>
      <w:proofErr w:type="spellEnd"/>
      <w:r w:rsidRPr="007F1D3F">
        <w:rPr>
          <w:sz w:val="26"/>
          <w:szCs w:val="26"/>
        </w:rPr>
        <w:t xml:space="preserve"> </w:t>
      </w:r>
      <w:proofErr w:type="spellStart"/>
      <w:r w:rsidRPr="007F1D3F">
        <w:rPr>
          <w:sz w:val="26"/>
          <w:szCs w:val="26"/>
        </w:rPr>
        <w:t>thôn</w:t>
      </w:r>
      <w:proofErr w:type="spellEnd"/>
      <w:r w:rsidRPr="007F1D3F">
        <w:rPr>
          <w:sz w:val="26"/>
          <w:szCs w:val="26"/>
        </w:rPr>
        <w:t xml:space="preserve"> </w:t>
      </w:r>
      <w:proofErr w:type="spellStart"/>
      <w:r w:rsidRPr="007F1D3F">
        <w:rPr>
          <w:sz w:val="26"/>
          <w:szCs w:val="26"/>
        </w:rPr>
        <w:t>được</w:t>
      </w:r>
      <w:proofErr w:type="spellEnd"/>
      <w:r w:rsidRPr="007F1D3F">
        <w:rPr>
          <w:sz w:val="26"/>
          <w:szCs w:val="26"/>
        </w:rPr>
        <w:t xml:space="preserve"> </w:t>
      </w:r>
      <w:proofErr w:type="spellStart"/>
      <w:r w:rsidRPr="007F1D3F">
        <w:rPr>
          <w:sz w:val="26"/>
          <w:szCs w:val="26"/>
        </w:rPr>
        <w:t>phân</w:t>
      </w:r>
      <w:proofErr w:type="spellEnd"/>
      <w:r w:rsidRPr="007F1D3F">
        <w:rPr>
          <w:sz w:val="26"/>
          <w:szCs w:val="26"/>
        </w:rPr>
        <w:t xml:space="preserve"> </w:t>
      </w:r>
      <w:proofErr w:type="spellStart"/>
      <w:r w:rsidRPr="007F1D3F">
        <w:rPr>
          <w:sz w:val="26"/>
          <w:szCs w:val="26"/>
        </w:rPr>
        <w:t>bố</w:t>
      </w:r>
      <w:proofErr w:type="spellEnd"/>
      <w:r w:rsidRPr="007F1D3F">
        <w:rPr>
          <w:sz w:val="26"/>
          <w:szCs w:val="26"/>
        </w:rPr>
        <w:t xml:space="preserve"> </w:t>
      </w:r>
      <w:proofErr w:type="spellStart"/>
      <w:r w:rsidRPr="007F1D3F">
        <w:rPr>
          <w:sz w:val="26"/>
          <w:szCs w:val="26"/>
        </w:rPr>
        <w:t>với</w:t>
      </w:r>
      <w:proofErr w:type="spellEnd"/>
      <w:r w:rsidRPr="007F1D3F">
        <w:rPr>
          <w:sz w:val="26"/>
          <w:szCs w:val="26"/>
        </w:rPr>
        <w:t xml:space="preserve"> 02 </w:t>
      </w:r>
      <w:proofErr w:type="spellStart"/>
      <w:r w:rsidRPr="007F1D3F">
        <w:rPr>
          <w:sz w:val="26"/>
          <w:szCs w:val="26"/>
        </w:rPr>
        <w:t>vùng</w:t>
      </w:r>
      <w:proofErr w:type="spellEnd"/>
      <w:r w:rsidRPr="007F1D3F">
        <w:rPr>
          <w:sz w:val="26"/>
          <w:szCs w:val="26"/>
        </w:rPr>
        <w:t xml:space="preserve"> </w:t>
      </w:r>
      <w:proofErr w:type="spellStart"/>
      <w:r w:rsidRPr="007F1D3F">
        <w:rPr>
          <w:sz w:val="26"/>
          <w:szCs w:val="26"/>
        </w:rPr>
        <w:t>chính</w:t>
      </w:r>
      <w:proofErr w:type="spellEnd"/>
      <w:r w:rsidRPr="007F1D3F">
        <w:rPr>
          <w:sz w:val="26"/>
          <w:szCs w:val="26"/>
        </w:rPr>
        <w:t>:</w:t>
      </w:r>
    </w:p>
    <w:p w14:paraId="5CA007AA" w14:textId="097FFDE9" w:rsidR="00A94563" w:rsidRPr="007F1D3F" w:rsidRDefault="00A94563" w:rsidP="00A94563">
      <w:pPr>
        <w:spacing w:before="120" w:after="120" w:line="264" w:lineRule="auto"/>
        <w:ind w:firstLine="567"/>
        <w:jc w:val="both"/>
        <w:rPr>
          <w:sz w:val="26"/>
          <w:szCs w:val="26"/>
        </w:rPr>
      </w:pPr>
      <w:r w:rsidRPr="007F1D3F">
        <w:rPr>
          <w:sz w:val="26"/>
          <w:szCs w:val="26"/>
        </w:rPr>
        <w:t xml:space="preserve">+ Khu </w:t>
      </w:r>
      <w:proofErr w:type="spellStart"/>
      <w:r w:rsidRPr="007F1D3F">
        <w:rPr>
          <w:sz w:val="26"/>
          <w:szCs w:val="26"/>
        </w:rPr>
        <w:t>vực</w:t>
      </w:r>
      <w:proofErr w:type="spellEnd"/>
      <w:r w:rsidRPr="007F1D3F">
        <w:rPr>
          <w:sz w:val="26"/>
          <w:szCs w:val="26"/>
        </w:rPr>
        <w:t xml:space="preserve"> </w:t>
      </w:r>
      <w:proofErr w:type="spellStart"/>
      <w:r w:rsidRPr="007F1D3F">
        <w:rPr>
          <w:sz w:val="26"/>
          <w:szCs w:val="26"/>
        </w:rPr>
        <w:t>dọc</w:t>
      </w:r>
      <w:proofErr w:type="spellEnd"/>
      <w:r w:rsidRPr="007F1D3F">
        <w:rPr>
          <w:sz w:val="26"/>
          <w:szCs w:val="26"/>
        </w:rPr>
        <w:t xml:space="preserve"> ĐT.638 </w:t>
      </w:r>
      <w:proofErr w:type="spellStart"/>
      <w:r w:rsidRPr="007F1D3F">
        <w:rPr>
          <w:sz w:val="26"/>
          <w:szCs w:val="26"/>
        </w:rPr>
        <w:t>và</w:t>
      </w:r>
      <w:proofErr w:type="spellEnd"/>
      <w:r w:rsidRPr="007F1D3F">
        <w:rPr>
          <w:sz w:val="26"/>
          <w:szCs w:val="26"/>
        </w:rPr>
        <w:t xml:space="preserve"> </w:t>
      </w:r>
      <w:proofErr w:type="spellStart"/>
      <w:r w:rsidRPr="007F1D3F">
        <w:rPr>
          <w:sz w:val="26"/>
          <w:szCs w:val="26"/>
        </w:rPr>
        <w:t>phía</w:t>
      </w:r>
      <w:proofErr w:type="spellEnd"/>
      <w:r w:rsidRPr="007F1D3F">
        <w:rPr>
          <w:sz w:val="26"/>
          <w:szCs w:val="26"/>
        </w:rPr>
        <w:t xml:space="preserve"> </w:t>
      </w:r>
      <w:proofErr w:type="spellStart"/>
      <w:r w:rsidRPr="007F1D3F">
        <w:rPr>
          <w:sz w:val="26"/>
          <w:szCs w:val="26"/>
        </w:rPr>
        <w:t>đông</w:t>
      </w:r>
      <w:proofErr w:type="spellEnd"/>
      <w:r w:rsidRPr="007F1D3F">
        <w:rPr>
          <w:sz w:val="26"/>
          <w:szCs w:val="26"/>
        </w:rPr>
        <w:t xml:space="preserve"> ĐT.638: </w:t>
      </w:r>
      <w:proofErr w:type="spellStart"/>
      <w:r w:rsidRPr="007F1D3F">
        <w:rPr>
          <w:sz w:val="26"/>
          <w:szCs w:val="26"/>
        </w:rPr>
        <w:t>Dân</w:t>
      </w:r>
      <w:proofErr w:type="spellEnd"/>
      <w:r w:rsidRPr="007F1D3F">
        <w:rPr>
          <w:sz w:val="26"/>
          <w:szCs w:val="26"/>
        </w:rPr>
        <w:t xml:space="preserve"> </w:t>
      </w:r>
      <w:proofErr w:type="spellStart"/>
      <w:r w:rsidRPr="007F1D3F">
        <w:rPr>
          <w:sz w:val="26"/>
          <w:szCs w:val="26"/>
        </w:rPr>
        <w:t>cư</w:t>
      </w:r>
      <w:proofErr w:type="spellEnd"/>
      <w:r w:rsidRPr="007F1D3F">
        <w:rPr>
          <w:sz w:val="26"/>
          <w:szCs w:val="26"/>
        </w:rPr>
        <w:t xml:space="preserve"> </w:t>
      </w:r>
      <w:proofErr w:type="spellStart"/>
      <w:r w:rsidRPr="007F1D3F">
        <w:rPr>
          <w:sz w:val="26"/>
          <w:szCs w:val="26"/>
        </w:rPr>
        <w:t>nông</w:t>
      </w:r>
      <w:proofErr w:type="spellEnd"/>
      <w:r w:rsidRPr="007F1D3F">
        <w:rPr>
          <w:sz w:val="26"/>
          <w:szCs w:val="26"/>
        </w:rPr>
        <w:t xml:space="preserve"> </w:t>
      </w:r>
      <w:proofErr w:type="spellStart"/>
      <w:r w:rsidRPr="007F1D3F">
        <w:rPr>
          <w:sz w:val="26"/>
          <w:szCs w:val="26"/>
        </w:rPr>
        <w:t>thôn</w:t>
      </w:r>
      <w:proofErr w:type="spellEnd"/>
      <w:r w:rsidRPr="007F1D3F">
        <w:rPr>
          <w:sz w:val="26"/>
          <w:szCs w:val="26"/>
        </w:rPr>
        <w:t xml:space="preserve"> </w:t>
      </w:r>
      <w:proofErr w:type="spellStart"/>
      <w:r w:rsidRPr="007F1D3F">
        <w:rPr>
          <w:sz w:val="26"/>
          <w:szCs w:val="26"/>
        </w:rPr>
        <w:t>phân</w:t>
      </w:r>
      <w:proofErr w:type="spellEnd"/>
      <w:r w:rsidRPr="007F1D3F">
        <w:rPr>
          <w:sz w:val="26"/>
          <w:szCs w:val="26"/>
        </w:rPr>
        <w:t xml:space="preserve"> </w:t>
      </w:r>
      <w:proofErr w:type="spellStart"/>
      <w:r w:rsidRPr="007F1D3F">
        <w:rPr>
          <w:sz w:val="26"/>
          <w:szCs w:val="26"/>
        </w:rPr>
        <w:t>bố</w:t>
      </w:r>
      <w:proofErr w:type="spellEnd"/>
      <w:r w:rsidRPr="007F1D3F">
        <w:rPr>
          <w:sz w:val="26"/>
          <w:szCs w:val="26"/>
        </w:rPr>
        <w:t xml:space="preserve"> </w:t>
      </w:r>
      <w:proofErr w:type="spellStart"/>
      <w:r w:rsidRPr="007F1D3F">
        <w:rPr>
          <w:sz w:val="26"/>
          <w:szCs w:val="26"/>
        </w:rPr>
        <w:t>dọc</w:t>
      </w:r>
      <w:proofErr w:type="spellEnd"/>
      <w:r w:rsidRPr="007F1D3F">
        <w:rPr>
          <w:sz w:val="26"/>
          <w:szCs w:val="26"/>
        </w:rPr>
        <w:t xml:space="preserve"> </w:t>
      </w:r>
      <w:proofErr w:type="spellStart"/>
      <w:r w:rsidRPr="007F1D3F">
        <w:rPr>
          <w:sz w:val="26"/>
          <w:szCs w:val="26"/>
        </w:rPr>
        <w:t>theo</w:t>
      </w:r>
      <w:proofErr w:type="spellEnd"/>
      <w:r w:rsidRPr="007F1D3F">
        <w:rPr>
          <w:sz w:val="26"/>
          <w:szCs w:val="26"/>
        </w:rPr>
        <w:t xml:space="preserve"> </w:t>
      </w:r>
      <w:proofErr w:type="spellStart"/>
      <w:r w:rsidRPr="007F1D3F">
        <w:rPr>
          <w:sz w:val="26"/>
          <w:szCs w:val="26"/>
        </w:rPr>
        <w:t>tuyến</w:t>
      </w:r>
      <w:proofErr w:type="spellEnd"/>
      <w:r w:rsidRPr="007F1D3F">
        <w:rPr>
          <w:sz w:val="26"/>
          <w:szCs w:val="26"/>
        </w:rPr>
        <w:t xml:space="preserve"> </w:t>
      </w:r>
      <w:r w:rsidR="00556D51" w:rsidRPr="007F1D3F">
        <w:rPr>
          <w:sz w:val="26"/>
          <w:szCs w:val="26"/>
        </w:rPr>
        <w:t>ĐT638</w:t>
      </w:r>
      <w:r w:rsidRPr="007F1D3F">
        <w:rPr>
          <w:sz w:val="26"/>
          <w:szCs w:val="26"/>
        </w:rPr>
        <w:t xml:space="preserve"> </w:t>
      </w:r>
      <w:proofErr w:type="spellStart"/>
      <w:r w:rsidRPr="007F1D3F">
        <w:rPr>
          <w:sz w:val="26"/>
          <w:szCs w:val="26"/>
        </w:rPr>
        <w:t>và</w:t>
      </w:r>
      <w:proofErr w:type="spellEnd"/>
      <w:r w:rsidRPr="007F1D3F">
        <w:rPr>
          <w:sz w:val="26"/>
          <w:szCs w:val="26"/>
        </w:rPr>
        <w:t xml:space="preserve"> </w:t>
      </w:r>
      <w:proofErr w:type="spellStart"/>
      <w:r w:rsidRPr="007F1D3F">
        <w:rPr>
          <w:sz w:val="26"/>
          <w:szCs w:val="26"/>
        </w:rPr>
        <w:t>có</w:t>
      </w:r>
      <w:proofErr w:type="spellEnd"/>
      <w:r w:rsidRPr="007F1D3F">
        <w:rPr>
          <w:sz w:val="26"/>
          <w:szCs w:val="26"/>
        </w:rPr>
        <w:t xml:space="preserve"> </w:t>
      </w:r>
      <w:proofErr w:type="spellStart"/>
      <w:r w:rsidRPr="007F1D3F">
        <w:rPr>
          <w:sz w:val="26"/>
          <w:szCs w:val="26"/>
        </w:rPr>
        <w:t>sự</w:t>
      </w:r>
      <w:proofErr w:type="spellEnd"/>
      <w:r w:rsidRPr="007F1D3F">
        <w:rPr>
          <w:sz w:val="26"/>
          <w:szCs w:val="26"/>
        </w:rPr>
        <w:t xml:space="preserve"> </w:t>
      </w:r>
      <w:proofErr w:type="spellStart"/>
      <w:r w:rsidRPr="007F1D3F">
        <w:rPr>
          <w:sz w:val="26"/>
          <w:szCs w:val="26"/>
        </w:rPr>
        <w:t>chuyển</w:t>
      </w:r>
      <w:proofErr w:type="spellEnd"/>
      <w:r w:rsidRPr="007F1D3F">
        <w:rPr>
          <w:sz w:val="26"/>
          <w:szCs w:val="26"/>
        </w:rPr>
        <w:t xml:space="preserve"> </w:t>
      </w:r>
      <w:proofErr w:type="spellStart"/>
      <w:r w:rsidRPr="007F1D3F">
        <w:rPr>
          <w:sz w:val="26"/>
          <w:szCs w:val="26"/>
        </w:rPr>
        <w:t>đổi</w:t>
      </w:r>
      <w:proofErr w:type="spellEnd"/>
      <w:r w:rsidRPr="007F1D3F">
        <w:rPr>
          <w:sz w:val="26"/>
          <w:szCs w:val="26"/>
        </w:rPr>
        <w:t xml:space="preserve"> </w:t>
      </w:r>
      <w:proofErr w:type="spellStart"/>
      <w:r w:rsidRPr="007F1D3F">
        <w:rPr>
          <w:sz w:val="26"/>
          <w:szCs w:val="26"/>
        </w:rPr>
        <w:t>đổi</w:t>
      </w:r>
      <w:proofErr w:type="spellEnd"/>
      <w:r w:rsidRPr="007F1D3F">
        <w:rPr>
          <w:sz w:val="26"/>
          <w:szCs w:val="26"/>
        </w:rPr>
        <w:t xml:space="preserve"> </w:t>
      </w:r>
      <w:proofErr w:type="spellStart"/>
      <w:r w:rsidRPr="007F1D3F">
        <w:rPr>
          <w:sz w:val="26"/>
          <w:szCs w:val="26"/>
        </w:rPr>
        <w:t>về</w:t>
      </w:r>
      <w:proofErr w:type="spellEnd"/>
      <w:r w:rsidRPr="007F1D3F">
        <w:rPr>
          <w:sz w:val="26"/>
          <w:szCs w:val="26"/>
        </w:rPr>
        <w:t xml:space="preserve"> </w:t>
      </w:r>
      <w:proofErr w:type="spellStart"/>
      <w:r w:rsidRPr="007F1D3F">
        <w:rPr>
          <w:sz w:val="26"/>
          <w:szCs w:val="26"/>
        </w:rPr>
        <w:t>hình</w:t>
      </w:r>
      <w:proofErr w:type="spellEnd"/>
      <w:r w:rsidRPr="007F1D3F">
        <w:rPr>
          <w:sz w:val="26"/>
          <w:szCs w:val="26"/>
        </w:rPr>
        <w:t xml:space="preserve"> </w:t>
      </w:r>
      <w:proofErr w:type="spellStart"/>
      <w:r w:rsidRPr="007F1D3F">
        <w:rPr>
          <w:sz w:val="26"/>
          <w:szCs w:val="26"/>
        </w:rPr>
        <w:t>thái</w:t>
      </w:r>
      <w:proofErr w:type="spellEnd"/>
      <w:r w:rsidRPr="007F1D3F">
        <w:rPr>
          <w:sz w:val="26"/>
          <w:szCs w:val="26"/>
        </w:rPr>
        <w:t xml:space="preserve"> </w:t>
      </w:r>
      <w:proofErr w:type="spellStart"/>
      <w:r w:rsidRPr="007F1D3F">
        <w:rPr>
          <w:sz w:val="26"/>
          <w:szCs w:val="26"/>
        </w:rPr>
        <w:t>định</w:t>
      </w:r>
      <w:proofErr w:type="spellEnd"/>
      <w:r w:rsidRPr="007F1D3F">
        <w:rPr>
          <w:sz w:val="26"/>
          <w:szCs w:val="26"/>
        </w:rPr>
        <w:t xml:space="preserve"> </w:t>
      </w:r>
      <w:proofErr w:type="spellStart"/>
      <w:r w:rsidRPr="007F1D3F">
        <w:rPr>
          <w:sz w:val="26"/>
          <w:szCs w:val="26"/>
        </w:rPr>
        <w:t>cư</w:t>
      </w:r>
      <w:proofErr w:type="spellEnd"/>
      <w:r w:rsidRPr="007F1D3F">
        <w:rPr>
          <w:sz w:val="26"/>
          <w:szCs w:val="26"/>
        </w:rPr>
        <w:t xml:space="preserve"> </w:t>
      </w:r>
      <w:proofErr w:type="spellStart"/>
      <w:r w:rsidRPr="007F1D3F">
        <w:rPr>
          <w:sz w:val="26"/>
          <w:szCs w:val="26"/>
        </w:rPr>
        <w:t>giống</w:t>
      </w:r>
      <w:proofErr w:type="spellEnd"/>
      <w:r w:rsidRPr="007F1D3F">
        <w:rPr>
          <w:sz w:val="26"/>
          <w:szCs w:val="26"/>
        </w:rPr>
        <w:t xml:space="preserve"> </w:t>
      </w:r>
      <w:proofErr w:type="spellStart"/>
      <w:r w:rsidRPr="007F1D3F">
        <w:rPr>
          <w:sz w:val="26"/>
          <w:szCs w:val="26"/>
        </w:rPr>
        <w:t>đô</w:t>
      </w:r>
      <w:proofErr w:type="spellEnd"/>
      <w:r w:rsidRPr="007F1D3F">
        <w:rPr>
          <w:sz w:val="26"/>
          <w:szCs w:val="26"/>
        </w:rPr>
        <w:t xml:space="preserve"> </w:t>
      </w:r>
      <w:proofErr w:type="spellStart"/>
      <w:r w:rsidRPr="007F1D3F">
        <w:rPr>
          <w:sz w:val="26"/>
          <w:szCs w:val="26"/>
        </w:rPr>
        <w:t>thị</w:t>
      </w:r>
      <w:proofErr w:type="spellEnd"/>
      <w:r w:rsidRPr="007F1D3F">
        <w:rPr>
          <w:sz w:val="26"/>
          <w:szCs w:val="26"/>
        </w:rPr>
        <w:t xml:space="preserve">, </w:t>
      </w:r>
      <w:proofErr w:type="spellStart"/>
      <w:r w:rsidRPr="007F1D3F">
        <w:rPr>
          <w:sz w:val="26"/>
          <w:szCs w:val="26"/>
        </w:rPr>
        <w:t>mật</w:t>
      </w:r>
      <w:proofErr w:type="spellEnd"/>
      <w:r w:rsidRPr="007F1D3F">
        <w:rPr>
          <w:sz w:val="26"/>
          <w:szCs w:val="26"/>
        </w:rPr>
        <w:t xml:space="preserve"> </w:t>
      </w:r>
      <w:proofErr w:type="spellStart"/>
      <w:r w:rsidRPr="007F1D3F">
        <w:rPr>
          <w:sz w:val="26"/>
          <w:szCs w:val="26"/>
        </w:rPr>
        <w:t>độ</w:t>
      </w:r>
      <w:proofErr w:type="spellEnd"/>
      <w:r w:rsidRPr="007F1D3F">
        <w:rPr>
          <w:sz w:val="26"/>
          <w:szCs w:val="26"/>
        </w:rPr>
        <w:t xml:space="preserve"> </w:t>
      </w:r>
      <w:proofErr w:type="spellStart"/>
      <w:r w:rsidRPr="007F1D3F">
        <w:rPr>
          <w:sz w:val="26"/>
          <w:szCs w:val="26"/>
        </w:rPr>
        <w:t>xây</w:t>
      </w:r>
      <w:proofErr w:type="spellEnd"/>
      <w:r w:rsidRPr="007F1D3F">
        <w:rPr>
          <w:sz w:val="26"/>
          <w:szCs w:val="26"/>
        </w:rPr>
        <w:t xml:space="preserve"> </w:t>
      </w:r>
      <w:proofErr w:type="spellStart"/>
      <w:r w:rsidRPr="007F1D3F">
        <w:rPr>
          <w:sz w:val="26"/>
          <w:szCs w:val="26"/>
        </w:rPr>
        <w:t>dựng</w:t>
      </w:r>
      <w:proofErr w:type="spellEnd"/>
      <w:r w:rsidRPr="007F1D3F">
        <w:rPr>
          <w:sz w:val="26"/>
          <w:szCs w:val="26"/>
        </w:rPr>
        <w:t xml:space="preserve"> </w:t>
      </w:r>
      <w:proofErr w:type="spellStart"/>
      <w:r w:rsidRPr="007F1D3F">
        <w:rPr>
          <w:sz w:val="26"/>
          <w:szCs w:val="26"/>
        </w:rPr>
        <w:t>cao</w:t>
      </w:r>
      <w:proofErr w:type="spellEnd"/>
      <w:r w:rsidRPr="007F1D3F">
        <w:rPr>
          <w:sz w:val="26"/>
          <w:szCs w:val="26"/>
        </w:rPr>
        <w:t xml:space="preserve"> </w:t>
      </w:r>
      <w:proofErr w:type="spellStart"/>
      <w:r w:rsidRPr="007F1D3F">
        <w:rPr>
          <w:sz w:val="26"/>
          <w:szCs w:val="26"/>
        </w:rPr>
        <w:t>hơn</w:t>
      </w:r>
      <w:proofErr w:type="spellEnd"/>
      <w:r w:rsidRPr="007F1D3F">
        <w:rPr>
          <w:sz w:val="26"/>
          <w:szCs w:val="26"/>
        </w:rPr>
        <w:t xml:space="preserve"> </w:t>
      </w:r>
      <w:proofErr w:type="spellStart"/>
      <w:r w:rsidRPr="007F1D3F">
        <w:rPr>
          <w:sz w:val="26"/>
          <w:szCs w:val="26"/>
        </w:rPr>
        <w:t>các</w:t>
      </w:r>
      <w:proofErr w:type="spellEnd"/>
      <w:r w:rsidRPr="007F1D3F">
        <w:rPr>
          <w:sz w:val="26"/>
          <w:szCs w:val="26"/>
        </w:rPr>
        <w:t xml:space="preserve"> </w:t>
      </w:r>
      <w:proofErr w:type="spellStart"/>
      <w:r w:rsidRPr="007F1D3F">
        <w:rPr>
          <w:sz w:val="26"/>
          <w:szCs w:val="26"/>
        </w:rPr>
        <w:t>khu</w:t>
      </w:r>
      <w:proofErr w:type="spellEnd"/>
      <w:r w:rsidRPr="007F1D3F">
        <w:rPr>
          <w:sz w:val="26"/>
          <w:szCs w:val="26"/>
        </w:rPr>
        <w:t xml:space="preserve"> </w:t>
      </w:r>
      <w:proofErr w:type="spellStart"/>
      <w:r w:rsidRPr="007F1D3F">
        <w:rPr>
          <w:sz w:val="26"/>
          <w:szCs w:val="26"/>
        </w:rPr>
        <w:t>vực</w:t>
      </w:r>
      <w:proofErr w:type="spellEnd"/>
      <w:r w:rsidRPr="007F1D3F">
        <w:rPr>
          <w:sz w:val="26"/>
          <w:szCs w:val="26"/>
        </w:rPr>
        <w:t xml:space="preserve"> </w:t>
      </w:r>
      <w:proofErr w:type="spellStart"/>
      <w:r w:rsidRPr="007F1D3F">
        <w:rPr>
          <w:sz w:val="26"/>
          <w:szCs w:val="26"/>
        </w:rPr>
        <w:t>khác</w:t>
      </w:r>
      <w:proofErr w:type="spellEnd"/>
      <w:r w:rsidRPr="007F1D3F">
        <w:rPr>
          <w:sz w:val="26"/>
          <w:szCs w:val="26"/>
        </w:rPr>
        <w:t xml:space="preserve">. </w:t>
      </w:r>
      <w:proofErr w:type="spellStart"/>
      <w:r w:rsidRPr="007F1D3F">
        <w:rPr>
          <w:sz w:val="26"/>
          <w:szCs w:val="26"/>
        </w:rPr>
        <w:t>Lớp</w:t>
      </w:r>
      <w:proofErr w:type="spellEnd"/>
      <w:r w:rsidRPr="007F1D3F">
        <w:rPr>
          <w:sz w:val="26"/>
          <w:szCs w:val="26"/>
        </w:rPr>
        <w:t xml:space="preserve"> </w:t>
      </w:r>
      <w:proofErr w:type="spellStart"/>
      <w:r w:rsidRPr="007F1D3F">
        <w:rPr>
          <w:sz w:val="26"/>
          <w:szCs w:val="26"/>
        </w:rPr>
        <w:t>công</w:t>
      </w:r>
      <w:proofErr w:type="spellEnd"/>
      <w:r w:rsidRPr="007F1D3F">
        <w:rPr>
          <w:sz w:val="26"/>
          <w:szCs w:val="26"/>
        </w:rPr>
        <w:t xml:space="preserve"> </w:t>
      </w:r>
      <w:proofErr w:type="spellStart"/>
      <w:r w:rsidRPr="007F1D3F">
        <w:rPr>
          <w:sz w:val="26"/>
          <w:szCs w:val="26"/>
        </w:rPr>
        <w:t>trình</w:t>
      </w:r>
      <w:proofErr w:type="spellEnd"/>
      <w:r w:rsidRPr="007F1D3F">
        <w:rPr>
          <w:sz w:val="26"/>
          <w:szCs w:val="26"/>
        </w:rPr>
        <w:t xml:space="preserve"> </w:t>
      </w:r>
      <w:proofErr w:type="spellStart"/>
      <w:r w:rsidRPr="007F1D3F">
        <w:rPr>
          <w:sz w:val="26"/>
          <w:szCs w:val="26"/>
        </w:rPr>
        <w:t>bám</w:t>
      </w:r>
      <w:proofErr w:type="spellEnd"/>
      <w:r w:rsidRPr="007F1D3F">
        <w:rPr>
          <w:sz w:val="26"/>
          <w:szCs w:val="26"/>
        </w:rPr>
        <w:t xml:space="preserve"> </w:t>
      </w:r>
      <w:proofErr w:type="spellStart"/>
      <w:r w:rsidRPr="007F1D3F">
        <w:rPr>
          <w:sz w:val="26"/>
          <w:szCs w:val="26"/>
        </w:rPr>
        <w:t>theo</w:t>
      </w:r>
      <w:proofErr w:type="spellEnd"/>
      <w:r w:rsidRPr="007F1D3F">
        <w:rPr>
          <w:sz w:val="26"/>
          <w:szCs w:val="26"/>
        </w:rPr>
        <w:t xml:space="preserve"> </w:t>
      </w:r>
      <w:proofErr w:type="spellStart"/>
      <w:r w:rsidRPr="007F1D3F">
        <w:rPr>
          <w:sz w:val="26"/>
          <w:szCs w:val="26"/>
        </w:rPr>
        <w:t>đường</w:t>
      </w:r>
      <w:proofErr w:type="spellEnd"/>
      <w:r w:rsidRPr="007F1D3F">
        <w:rPr>
          <w:sz w:val="26"/>
          <w:szCs w:val="26"/>
        </w:rPr>
        <w:t xml:space="preserve"> </w:t>
      </w:r>
      <w:proofErr w:type="spellStart"/>
      <w:r w:rsidRPr="007F1D3F">
        <w:rPr>
          <w:sz w:val="26"/>
          <w:szCs w:val="26"/>
        </w:rPr>
        <w:t>chính</w:t>
      </w:r>
      <w:proofErr w:type="spellEnd"/>
      <w:r w:rsidRPr="007F1D3F">
        <w:rPr>
          <w:sz w:val="26"/>
          <w:szCs w:val="26"/>
        </w:rPr>
        <w:t xml:space="preserve"> </w:t>
      </w:r>
      <w:proofErr w:type="spellStart"/>
      <w:r w:rsidRPr="007F1D3F">
        <w:rPr>
          <w:sz w:val="26"/>
          <w:szCs w:val="26"/>
        </w:rPr>
        <w:t>thường</w:t>
      </w:r>
      <w:proofErr w:type="spellEnd"/>
      <w:r w:rsidRPr="007F1D3F">
        <w:rPr>
          <w:sz w:val="26"/>
          <w:szCs w:val="26"/>
        </w:rPr>
        <w:t xml:space="preserve"> </w:t>
      </w:r>
      <w:proofErr w:type="spellStart"/>
      <w:r w:rsidRPr="007F1D3F">
        <w:rPr>
          <w:sz w:val="26"/>
          <w:szCs w:val="26"/>
        </w:rPr>
        <w:t>kết</w:t>
      </w:r>
      <w:proofErr w:type="spellEnd"/>
      <w:r w:rsidRPr="007F1D3F">
        <w:rPr>
          <w:sz w:val="26"/>
          <w:szCs w:val="26"/>
        </w:rPr>
        <w:t xml:space="preserve"> </w:t>
      </w:r>
      <w:proofErr w:type="spellStart"/>
      <w:r w:rsidRPr="007F1D3F">
        <w:rPr>
          <w:sz w:val="26"/>
          <w:szCs w:val="26"/>
        </w:rPr>
        <w:t>hợp</w:t>
      </w:r>
      <w:proofErr w:type="spellEnd"/>
      <w:r w:rsidRPr="007F1D3F">
        <w:rPr>
          <w:sz w:val="26"/>
          <w:szCs w:val="26"/>
        </w:rPr>
        <w:t xml:space="preserve"> </w:t>
      </w:r>
      <w:proofErr w:type="spellStart"/>
      <w:r w:rsidRPr="007F1D3F">
        <w:rPr>
          <w:sz w:val="26"/>
          <w:szCs w:val="26"/>
        </w:rPr>
        <w:t>là</w:t>
      </w:r>
      <w:proofErr w:type="spellEnd"/>
      <w:r w:rsidRPr="007F1D3F">
        <w:rPr>
          <w:sz w:val="26"/>
          <w:szCs w:val="26"/>
        </w:rPr>
        <w:t xml:space="preserve"> </w:t>
      </w:r>
      <w:proofErr w:type="spellStart"/>
      <w:r w:rsidRPr="007F1D3F">
        <w:rPr>
          <w:sz w:val="26"/>
          <w:szCs w:val="26"/>
        </w:rPr>
        <w:t>làm</w:t>
      </w:r>
      <w:proofErr w:type="spellEnd"/>
      <w:r w:rsidRPr="007F1D3F">
        <w:rPr>
          <w:sz w:val="26"/>
          <w:szCs w:val="26"/>
        </w:rPr>
        <w:t xml:space="preserve"> </w:t>
      </w:r>
      <w:proofErr w:type="spellStart"/>
      <w:r w:rsidRPr="007F1D3F">
        <w:rPr>
          <w:sz w:val="26"/>
          <w:szCs w:val="26"/>
        </w:rPr>
        <w:t>dịch</w:t>
      </w:r>
      <w:proofErr w:type="spellEnd"/>
      <w:r w:rsidRPr="007F1D3F">
        <w:rPr>
          <w:sz w:val="26"/>
          <w:szCs w:val="26"/>
        </w:rPr>
        <w:t xml:space="preserve"> </w:t>
      </w:r>
      <w:proofErr w:type="spellStart"/>
      <w:r w:rsidRPr="007F1D3F">
        <w:rPr>
          <w:sz w:val="26"/>
          <w:szCs w:val="26"/>
        </w:rPr>
        <w:t>vụ</w:t>
      </w:r>
      <w:proofErr w:type="spellEnd"/>
      <w:r w:rsidRPr="007F1D3F">
        <w:rPr>
          <w:sz w:val="26"/>
          <w:szCs w:val="26"/>
        </w:rPr>
        <w:t xml:space="preserve"> </w:t>
      </w:r>
      <w:proofErr w:type="spellStart"/>
      <w:r w:rsidRPr="007F1D3F">
        <w:rPr>
          <w:sz w:val="26"/>
          <w:szCs w:val="26"/>
        </w:rPr>
        <w:t>hộ</w:t>
      </w:r>
      <w:proofErr w:type="spellEnd"/>
      <w:r w:rsidRPr="007F1D3F">
        <w:rPr>
          <w:sz w:val="26"/>
          <w:szCs w:val="26"/>
        </w:rPr>
        <w:t xml:space="preserve"> </w:t>
      </w:r>
      <w:proofErr w:type="spellStart"/>
      <w:r w:rsidRPr="007F1D3F">
        <w:rPr>
          <w:sz w:val="26"/>
          <w:szCs w:val="26"/>
        </w:rPr>
        <w:t>gia</w:t>
      </w:r>
      <w:proofErr w:type="spellEnd"/>
      <w:r w:rsidRPr="007F1D3F">
        <w:rPr>
          <w:sz w:val="26"/>
          <w:szCs w:val="26"/>
        </w:rPr>
        <w:t xml:space="preserve"> </w:t>
      </w:r>
      <w:proofErr w:type="spellStart"/>
      <w:r w:rsidRPr="007F1D3F">
        <w:rPr>
          <w:sz w:val="26"/>
          <w:szCs w:val="26"/>
        </w:rPr>
        <w:t>đình</w:t>
      </w:r>
      <w:proofErr w:type="spellEnd"/>
      <w:r w:rsidRPr="007F1D3F">
        <w:rPr>
          <w:sz w:val="26"/>
          <w:szCs w:val="26"/>
        </w:rPr>
        <w:t>.</w:t>
      </w:r>
    </w:p>
    <w:p w14:paraId="0252EC8A" w14:textId="0E3C9AD4" w:rsidR="00A94563" w:rsidRPr="007F1D3F" w:rsidRDefault="00A94563" w:rsidP="00A94563">
      <w:pPr>
        <w:spacing w:before="120" w:after="120" w:line="264" w:lineRule="auto"/>
        <w:ind w:firstLine="567"/>
        <w:jc w:val="both"/>
        <w:rPr>
          <w:sz w:val="26"/>
          <w:szCs w:val="26"/>
        </w:rPr>
      </w:pPr>
      <w:r w:rsidRPr="007F1D3F">
        <w:rPr>
          <w:sz w:val="26"/>
          <w:szCs w:val="26"/>
        </w:rPr>
        <w:lastRenderedPageBreak/>
        <w:t xml:space="preserve">+ Các </w:t>
      </w:r>
      <w:proofErr w:type="spellStart"/>
      <w:r w:rsidRPr="007F1D3F">
        <w:rPr>
          <w:sz w:val="26"/>
          <w:szCs w:val="26"/>
        </w:rPr>
        <w:t>điểm</w:t>
      </w:r>
      <w:proofErr w:type="spellEnd"/>
      <w:r w:rsidRPr="007F1D3F">
        <w:rPr>
          <w:sz w:val="26"/>
          <w:szCs w:val="26"/>
        </w:rPr>
        <w:t xml:space="preserve"> </w:t>
      </w:r>
      <w:proofErr w:type="spellStart"/>
      <w:r w:rsidRPr="007F1D3F">
        <w:rPr>
          <w:sz w:val="26"/>
          <w:szCs w:val="26"/>
        </w:rPr>
        <w:t>dân</w:t>
      </w:r>
      <w:proofErr w:type="spellEnd"/>
      <w:r w:rsidRPr="007F1D3F">
        <w:rPr>
          <w:sz w:val="26"/>
          <w:szCs w:val="26"/>
        </w:rPr>
        <w:t xml:space="preserve">: </w:t>
      </w:r>
      <w:proofErr w:type="spellStart"/>
      <w:r w:rsidRPr="007F1D3F">
        <w:rPr>
          <w:sz w:val="26"/>
          <w:szCs w:val="26"/>
        </w:rPr>
        <w:t>mật</w:t>
      </w:r>
      <w:proofErr w:type="spellEnd"/>
      <w:r w:rsidRPr="007F1D3F">
        <w:rPr>
          <w:sz w:val="26"/>
          <w:szCs w:val="26"/>
        </w:rPr>
        <w:t xml:space="preserve"> </w:t>
      </w:r>
      <w:proofErr w:type="spellStart"/>
      <w:r w:rsidRPr="007F1D3F">
        <w:rPr>
          <w:sz w:val="26"/>
          <w:szCs w:val="26"/>
        </w:rPr>
        <w:t>độ</w:t>
      </w:r>
      <w:proofErr w:type="spellEnd"/>
      <w:r w:rsidRPr="007F1D3F">
        <w:rPr>
          <w:sz w:val="26"/>
          <w:szCs w:val="26"/>
        </w:rPr>
        <w:t xml:space="preserve"> </w:t>
      </w:r>
      <w:proofErr w:type="spellStart"/>
      <w:r w:rsidRPr="007F1D3F">
        <w:rPr>
          <w:sz w:val="26"/>
          <w:szCs w:val="26"/>
        </w:rPr>
        <w:t>xây</w:t>
      </w:r>
      <w:proofErr w:type="spellEnd"/>
      <w:r w:rsidRPr="007F1D3F">
        <w:rPr>
          <w:sz w:val="26"/>
          <w:szCs w:val="26"/>
        </w:rPr>
        <w:t xml:space="preserve"> </w:t>
      </w:r>
      <w:proofErr w:type="spellStart"/>
      <w:r w:rsidRPr="007F1D3F">
        <w:rPr>
          <w:sz w:val="26"/>
          <w:szCs w:val="26"/>
        </w:rPr>
        <w:t>dựng</w:t>
      </w:r>
      <w:proofErr w:type="spellEnd"/>
      <w:r w:rsidRPr="007F1D3F">
        <w:rPr>
          <w:sz w:val="26"/>
          <w:szCs w:val="26"/>
        </w:rPr>
        <w:t xml:space="preserve"> </w:t>
      </w:r>
      <w:proofErr w:type="spellStart"/>
      <w:r w:rsidRPr="007F1D3F">
        <w:rPr>
          <w:sz w:val="26"/>
          <w:szCs w:val="26"/>
        </w:rPr>
        <w:t>thấp</w:t>
      </w:r>
      <w:proofErr w:type="spellEnd"/>
      <w:r w:rsidRPr="007F1D3F">
        <w:rPr>
          <w:sz w:val="26"/>
          <w:szCs w:val="26"/>
        </w:rPr>
        <w:t xml:space="preserve">, </w:t>
      </w:r>
      <w:proofErr w:type="spellStart"/>
      <w:r w:rsidRPr="007F1D3F">
        <w:rPr>
          <w:sz w:val="26"/>
          <w:szCs w:val="26"/>
        </w:rPr>
        <w:t>bám</w:t>
      </w:r>
      <w:proofErr w:type="spellEnd"/>
      <w:r w:rsidRPr="007F1D3F">
        <w:rPr>
          <w:sz w:val="26"/>
          <w:szCs w:val="26"/>
        </w:rPr>
        <w:t xml:space="preserve"> </w:t>
      </w:r>
      <w:proofErr w:type="spellStart"/>
      <w:r w:rsidRPr="007F1D3F">
        <w:rPr>
          <w:sz w:val="26"/>
          <w:szCs w:val="26"/>
        </w:rPr>
        <w:t>theo</w:t>
      </w:r>
      <w:proofErr w:type="spellEnd"/>
      <w:r w:rsidRPr="007F1D3F">
        <w:rPr>
          <w:sz w:val="26"/>
          <w:szCs w:val="26"/>
        </w:rPr>
        <w:t xml:space="preserve"> </w:t>
      </w:r>
      <w:proofErr w:type="spellStart"/>
      <w:r w:rsidRPr="007F1D3F">
        <w:rPr>
          <w:sz w:val="26"/>
          <w:szCs w:val="26"/>
        </w:rPr>
        <w:t>các</w:t>
      </w:r>
      <w:proofErr w:type="spellEnd"/>
      <w:r w:rsidRPr="007F1D3F">
        <w:rPr>
          <w:sz w:val="26"/>
          <w:szCs w:val="26"/>
        </w:rPr>
        <w:t xml:space="preserve"> </w:t>
      </w:r>
      <w:proofErr w:type="spellStart"/>
      <w:r w:rsidRPr="007F1D3F">
        <w:rPr>
          <w:sz w:val="26"/>
          <w:szCs w:val="26"/>
        </w:rPr>
        <w:t>đường</w:t>
      </w:r>
      <w:proofErr w:type="spellEnd"/>
      <w:r w:rsidRPr="007F1D3F">
        <w:rPr>
          <w:sz w:val="26"/>
          <w:szCs w:val="26"/>
        </w:rPr>
        <w:t xml:space="preserve"> </w:t>
      </w:r>
      <w:proofErr w:type="spellStart"/>
      <w:r w:rsidRPr="007F1D3F">
        <w:rPr>
          <w:sz w:val="26"/>
          <w:szCs w:val="26"/>
        </w:rPr>
        <w:t>liên</w:t>
      </w:r>
      <w:proofErr w:type="spellEnd"/>
      <w:r w:rsidRPr="007F1D3F">
        <w:rPr>
          <w:sz w:val="26"/>
          <w:szCs w:val="26"/>
        </w:rPr>
        <w:t xml:space="preserve"> </w:t>
      </w:r>
      <w:proofErr w:type="spellStart"/>
      <w:r w:rsidRPr="007F1D3F">
        <w:rPr>
          <w:sz w:val="26"/>
          <w:szCs w:val="26"/>
        </w:rPr>
        <w:t>xã</w:t>
      </w:r>
      <w:proofErr w:type="spellEnd"/>
      <w:r w:rsidRPr="007F1D3F">
        <w:rPr>
          <w:sz w:val="26"/>
          <w:szCs w:val="26"/>
        </w:rPr>
        <w:t xml:space="preserve">. Các </w:t>
      </w:r>
      <w:proofErr w:type="spellStart"/>
      <w:r w:rsidRPr="007F1D3F">
        <w:rPr>
          <w:sz w:val="26"/>
          <w:szCs w:val="26"/>
        </w:rPr>
        <w:t>điểm</w:t>
      </w:r>
      <w:proofErr w:type="spellEnd"/>
      <w:r w:rsidRPr="007F1D3F">
        <w:rPr>
          <w:sz w:val="26"/>
          <w:szCs w:val="26"/>
        </w:rPr>
        <w:t xml:space="preserve"> </w:t>
      </w:r>
      <w:proofErr w:type="spellStart"/>
      <w:r w:rsidRPr="007F1D3F">
        <w:rPr>
          <w:sz w:val="26"/>
          <w:szCs w:val="26"/>
        </w:rPr>
        <w:t>dân</w:t>
      </w:r>
      <w:proofErr w:type="spellEnd"/>
      <w:r w:rsidRPr="007F1D3F">
        <w:rPr>
          <w:sz w:val="26"/>
          <w:szCs w:val="26"/>
        </w:rPr>
        <w:t xml:space="preserve"> </w:t>
      </w:r>
      <w:proofErr w:type="spellStart"/>
      <w:r w:rsidRPr="007F1D3F">
        <w:rPr>
          <w:sz w:val="26"/>
          <w:szCs w:val="26"/>
        </w:rPr>
        <w:t>cư</w:t>
      </w:r>
      <w:proofErr w:type="spellEnd"/>
      <w:r w:rsidRPr="007F1D3F">
        <w:rPr>
          <w:sz w:val="26"/>
          <w:szCs w:val="26"/>
        </w:rPr>
        <w:t xml:space="preserve"> </w:t>
      </w:r>
      <w:proofErr w:type="spellStart"/>
      <w:r w:rsidRPr="007F1D3F">
        <w:rPr>
          <w:sz w:val="26"/>
          <w:szCs w:val="26"/>
        </w:rPr>
        <w:t>khá</w:t>
      </w:r>
      <w:proofErr w:type="spellEnd"/>
      <w:r w:rsidRPr="007F1D3F">
        <w:rPr>
          <w:sz w:val="26"/>
          <w:szCs w:val="26"/>
        </w:rPr>
        <w:t xml:space="preserve"> xa </w:t>
      </w:r>
      <w:proofErr w:type="spellStart"/>
      <w:r w:rsidRPr="007F1D3F">
        <w:rPr>
          <w:sz w:val="26"/>
          <w:szCs w:val="26"/>
        </w:rPr>
        <w:t>trung</w:t>
      </w:r>
      <w:proofErr w:type="spellEnd"/>
      <w:r w:rsidRPr="007F1D3F">
        <w:rPr>
          <w:sz w:val="26"/>
          <w:szCs w:val="26"/>
        </w:rPr>
        <w:t xml:space="preserve"> </w:t>
      </w:r>
      <w:proofErr w:type="spellStart"/>
      <w:r w:rsidRPr="007F1D3F">
        <w:rPr>
          <w:sz w:val="26"/>
          <w:szCs w:val="26"/>
        </w:rPr>
        <w:t>tâm</w:t>
      </w:r>
      <w:proofErr w:type="spellEnd"/>
      <w:r w:rsidRPr="007F1D3F">
        <w:rPr>
          <w:sz w:val="26"/>
          <w:szCs w:val="26"/>
        </w:rPr>
        <w:t xml:space="preserve">, chia </w:t>
      </w:r>
      <w:proofErr w:type="spellStart"/>
      <w:r w:rsidRPr="007F1D3F">
        <w:rPr>
          <w:sz w:val="26"/>
          <w:szCs w:val="26"/>
        </w:rPr>
        <w:t>cắt</w:t>
      </w:r>
      <w:proofErr w:type="spellEnd"/>
      <w:r w:rsidRPr="007F1D3F">
        <w:rPr>
          <w:sz w:val="26"/>
          <w:szCs w:val="26"/>
        </w:rPr>
        <w:t xml:space="preserve"> </w:t>
      </w:r>
      <w:proofErr w:type="spellStart"/>
      <w:r w:rsidRPr="007F1D3F">
        <w:rPr>
          <w:sz w:val="26"/>
          <w:szCs w:val="26"/>
        </w:rPr>
        <w:t>với</w:t>
      </w:r>
      <w:proofErr w:type="spellEnd"/>
      <w:r w:rsidRPr="007F1D3F">
        <w:rPr>
          <w:sz w:val="26"/>
          <w:szCs w:val="26"/>
        </w:rPr>
        <w:t xml:space="preserve"> </w:t>
      </w:r>
      <w:proofErr w:type="spellStart"/>
      <w:r w:rsidRPr="007F1D3F">
        <w:rPr>
          <w:sz w:val="26"/>
          <w:szCs w:val="26"/>
        </w:rPr>
        <w:t>các</w:t>
      </w:r>
      <w:proofErr w:type="spellEnd"/>
      <w:r w:rsidRPr="007F1D3F">
        <w:rPr>
          <w:sz w:val="26"/>
          <w:szCs w:val="26"/>
        </w:rPr>
        <w:t xml:space="preserve"> </w:t>
      </w:r>
      <w:proofErr w:type="spellStart"/>
      <w:r w:rsidRPr="007F1D3F">
        <w:rPr>
          <w:sz w:val="26"/>
          <w:szCs w:val="26"/>
        </w:rPr>
        <w:t>khu</w:t>
      </w:r>
      <w:proofErr w:type="spellEnd"/>
      <w:r w:rsidRPr="007F1D3F">
        <w:rPr>
          <w:sz w:val="26"/>
          <w:szCs w:val="26"/>
        </w:rPr>
        <w:t xml:space="preserve"> </w:t>
      </w:r>
      <w:proofErr w:type="spellStart"/>
      <w:r w:rsidRPr="007F1D3F">
        <w:rPr>
          <w:sz w:val="26"/>
          <w:szCs w:val="26"/>
        </w:rPr>
        <w:t>dân</w:t>
      </w:r>
      <w:proofErr w:type="spellEnd"/>
      <w:r w:rsidRPr="007F1D3F">
        <w:rPr>
          <w:sz w:val="26"/>
          <w:szCs w:val="26"/>
        </w:rPr>
        <w:t xml:space="preserve"> </w:t>
      </w:r>
      <w:proofErr w:type="spellStart"/>
      <w:r w:rsidRPr="007F1D3F">
        <w:rPr>
          <w:sz w:val="26"/>
          <w:szCs w:val="26"/>
        </w:rPr>
        <w:t>cư</w:t>
      </w:r>
      <w:proofErr w:type="spellEnd"/>
      <w:r w:rsidRPr="007F1D3F">
        <w:rPr>
          <w:sz w:val="26"/>
          <w:szCs w:val="26"/>
        </w:rPr>
        <w:t xml:space="preserve"> </w:t>
      </w:r>
      <w:proofErr w:type="spellStart"/>
      <w:r w:rsidRPr="007F1D3F">
        <w:rPr>
          <w:sz w:val="26"/>
          <w:szCs w:val="26"/>
        </w:rPr>
        <w:t>tâm</w:t>
      </w:r>
      <w:proofErr w:type="spellEnd"/>
      <w:r w:rsidRPr="007F1D3F">
        <w:rPr>
          <w:sz w:val="26"/>
          <w:szCs w:val="26"/>
        </w:rPr>
        <w:t xml:space="preserve"> </w:t>
      </w:r>
      <w:proofErr w:type="spellStart"/>
      <w:r w:rsidRPr="007F1D3F">
        <w:rPr>
          <w:sz w:val="26"/>
          <w:szCs w:val="26"/>
        </w:rPr>
        <w:t>trung</w:t>
      </w:r>
      <w:proofErr w:type="spellEnd"/>
      <w:r w:rsidRPr="007F1D3F">
        <w:rPr>
          <w:sz w:val="26"/>
          <w:szCs w:val="26"/>
        </w:rPr>
        <w:t xml:space="preserve"> </w:t>
      </w:r>
      <w:proofErr w:type="spellStart"/>
      <w:r w:rsidRPr="007F1D3F">
        <w:rPr>
          <w:sz w:val="26"/>
          <w:szCs w:val="26"/>
        </w:rPr>
        <w:t>khác</w:t>
      </w:r>
      <w:proofErr w:type="spellEnd"/>
      <w:r w:rsidRPr="007F1D3F">
        <w:rPr>
          <w:sz w:val="26"/>
          <w:szCs w:val="26"/>
        </w:rPr>
        <w:t xml:space="preserve"> do </w:t>
      </w:r>
      <w:proofErr w:type="spellStart"/>
      <w:r w:rsidRPr="007F1D3F">
        <w:rPr>
          <w:sz w:val="26"/>
          <w:szCs w:val="26"/>
        </w:rPr>
        <w:t>địa</w:t>
      </w:r>
      <w:proofErr w:type="spellEnd"/>
      <w:r w:rsidRPr="007F1D3F">
        <w:rPr>
          <w:sz w:val="26"/>
          <w:szCs w:val="26"/>
        </w:rPr>
        <w:t xml:space="preserve"> </w:t>
      </w:r>
      <w:proofErr w:type="spellStart"/>
      <w:r w:rsidRPr="007F1D3F">
        <w:rPr>
          <w:sz w:val="26"/>
          <w:szCs w:val="26"/>
        </w:rPr>
        <w:t>hình</w:t>
      </w:r>
      <w:proofErr w:type="spellEnd"/>
      <w:r w:rsidRPr="007F1D3F">
        <w:rPr>
          <w:sz w:val="26"/>
          <w:szCs w:val="26"/>
        </w:rPr>
        <w:t xml:space="preserve"> </w:t>
      </w:r>
      <w:proofErr w:type="spellStart"/>
      <w:r w:rsidRPr="007F1D3F">
        <w:rPr>
          <w:sz w:val="26"/>
          <w:szCs w:val="26"/>
        </w:rPr>
        <w:t>phức</w:t>
      </w:r>
      <w:proofErr w:type="spellEnd"/>
      <w:r w:rsidRPr="007F1D3F">
        <w:rPr>
          <w:sz w:val="26"/>
          <w:szCs w:val="26"/>
        </w:rPr>
        <w:t xml:space="preserve"> </w:t>
      </w:r>
      <w:proofErr w:type="spellStart"/>
      <w:r w:rsidRPr="007F1D3F">
        <w:rPr>
          <w:sz w:val="26"/>
          <w:szCs w:val="26"/>
        </w:rPr>
        <w:t>tạp</w:t>
      </w:r>
      <w:proofErr w:type="spellEnd"/>
      <w:r w:rsidRPr="007F1D3F">
        <w:rPr>
          <w:sz w:val="26"/>
          <w:szCs w:val="26"/>
        </w:rPr>
        <w:t xml:space="preserve"> </w:t>
      </w:r>
      <w:proofErr w:type="spellStart"/>
      <w:r w:rsidRPr="007F1D3F">
        <w:rPr>
          <w:sz w:val="26"/>
          <w:szCs w:val="26"/>
        </w:rPr>
        <w:t>cần</w:t>
      </w:r>
      <w:proofErr w:type="spellEnd"/>
      <w:r w:rsidRPr="007F1D3F">
        <w:rPr>
          <w:sz w:val="26"/>
          <w:szCs w:val="26"/>
        </w:rPr>
        <w:t xml:space="preserve"> </w:t>
      </w:r>
      <w:proofErr w:type="spellStart"/>
      <w:r w:rsidRPr="007F1D3F">
        <w:rPr>
          <w:sz w:val="26"/>
          <w:szCs w:val="26"/>
        </w:rPr>
        <w:t>được</w:t>
      </w:r>
      <w:proofErr w:type="spellEnd"/>
      <w:r w:rsidRPr="007F1D3F">
        <w:rPr>
          <w:sz w:val="26"/>
          <w:szCs w:val="26"/>
        </w:rPr>
        <w:t xml:space="preserve"> </w:t>
      </w:r>
      <w:proofErr w:type="spellStart"/>
      <w:r w:rsidRPr="007F1D3F">
        <w:rPr>
          <w:sz w:val="26"/>
          <w:szCs w:val="26"/>
        </w:rPr>
        <w:t>quan</w:t>
      </w:r>
      <w:proofErr w:type="spellEnd"/>
      <w:r w:rsidRPr="007F1D3F">
        <w:rPr>
          <w:sz w:val="26"/>
          <w:szCs w:val="26"/>
        </w:rPr>
        <w:t xml:space="preserve"> </w:t>
      </w:r>
      <w:proofErr w:type="spellStart"/>
      <w:r w:rsidRPr="007F1D3F">
        <w:rPr>
          <w:sz w:val="26"/>
          <w:szCs w:val="26"/>
        </w:rPr>
        <w:t>tâm</w:t>
      </w:r>
      <w:proofErr w:type="spellEnd"/>
      <w:r w:rsidRPr="007F1D3F">
        <w:rPr>
          <w:sz w:val="26"/>
          <w:szCs w:val="26"/>
        </w:rPr>
        <w:t>.</w:t>
      </w:r>
    </w:p>
    <w:p w14:paraId="4E37099E" w14:textId="4618B15A" w:rsidR="002243C0" w:rsidRPr="007F1D3F" w:rsidRDefault="00D847CD" w:rsidP="00D847CD">
      <w:pPr>
        <w:pBdr>
          <w:top w:val="nil"/>
          <w:left w:val="nil"/>
          <w:bottom w:val="nil"/>
          <w:right w:val="nil"/>
          <w:between w:val="nil"/>
        </w:pBdr>
        <w:tabs>
          <w:tab w:val="left" w:pos="284"/>
        </w:tabs>
        <w:spacing w:before="120" w:line="288" w:lineRule="auto"/>
        <w:ind w:firstLine="567"/>
        <w:jc w:val="both"/>
        <w:rPr>
          <w:b/>
          <w:iCs/>
          <w:sz w:val="26"/>
          <w:szCs w:val="26"/>
        </w:rPr>
      </w:pPr>
      <w:r w:rsidRPr="007F1D3F">
        <w:rPr>
          <w:b/>
          <w:iCs/>
          <w:sz w:val="26"/>
          <w:szCs w:val="26"/>
        </w:rPr>
        <w:t>(</w:t>
      </w:r>
      <w:r w:rsidR="000011EF" w:rsidRPr="007F1D3F">
        <w:rPr>
          <w:b/>
          <w:iCs/>
          <w:sz w:val="26"/>
          <w:szCs w:val="26"/>
        </w:rPr>
        <w:t>4</w:t>
      </w:r>
      <w:r w:rsidRPr="007F1D3F">
        <w:rPr>
          <w:b/>
          <w:iCs/>
          <w:sz w:val="26"/>
          <w:szCs w:val="26"/>
        </w:rPr>
        <w:t xml:space="preserve">) </w:t>
      </w:r>
      <w:proofErr w:type="spellStart"/>
      <w:r w:rsidR="002243C0" w:rsidRPr="007F1D3F">
        <w:rPr>
          <w:b/>
          <w:iCs/>
          <w:sz w:val="26"/>
          <w:szCs w:val="26"/>
        </w:rPr>
        <w:t>Kết</w:t>
      </w:r>
      <w:proofErr w:type="spellEnd"/>
      <w:r w:rsidR="002243C0" w:rsidRPr="007F1D3F">
        <w:rPr>
          <w:b/>
          <w:iCs/>
          <w:sz w:val="26"/>
          <w:szCs w:val="26"/>
        </w:rPr>
        <w:t xml:space="preserve"> </w:t>
      </w:r>
      <w:proofErr w:type="spellStart"/>
      <w:r w:rsidR="002243C0" w:rsidRPr="007F1D3F">
        <w:rPr>
          <w:b/>
          <w:iCs/>
          <w:sz w:val="26"/>
          <w:szCs w:val="26"/>
        </w:rPr>
        <w:t>quả</w:t>
      </w:r>
      <w:proofErr w:type="spellEnd"/>
      <w:r w:rsidR="002243C0" w:rsidRPr="007F1D3F">
        <w:rPr>
          <w:b/>
          <w:iCs/>
          <w:sz w:val="26"/>
          <w:szCs w:val="26"/>
        </w:rPr>
        <w:t xml:space="preserve"> </w:t>
      </w:r>
      <w:proofErr w:type="spellStart"/>
      <w:r w:rsidR="002243C0" w:rsidRPr="007F1D3F">
        <w:rPr>
          <w:b/>
          <w:iCs/>
          <w:sz w:val="26"/>
          <w:szCs w:val="26"/>
        </w:rPr>
        <w:t>và</w:t>
      </w:r>
      <w:proofErr w:type="spellEnd"/>
      <w:r w:rsidR="002243C0" w:rsidRPr="007F1D3F">
        <w:rPr>
          <w:b/>
          <w:iCs/>
          <w:sz w:val="26"/>
          <w:szCs w:val="26"/>
        </w:rPr>
        <w:t xml:space="preserve"> </w:t>
      </w:r>
      <w:proofErr w:type="spellStart"/>
      <w:r w:rsidR="002243C0" w:rsidRPr="007F1D3F">
        <w:rPr>
          <w:b/>
          <w:iCs/>
          <w:sz w:val="26"/>
          <w:szCs w:val="26"/>
        </w:rPr>
        <w:t>tình</w:t>
      </w:r>
      <w:proofErr w:type="spellEnd"/>
      <w:r w:rsidR="002243C0" w:rsidRPr="007F1D3F">
        <w:rPr>
          <w:b/>
          <w:iCs/>
          <w:sz w:val="26"/>
          <w:szCs w:val="26"/>
        </w:rPr>
        <w:t xml:space="preserve"> </w:t>
      </w:r>
      <w:proofErr w:type="spellStart"/>
      <w:r w:rsidR="002243C0" w:rsidRPr="007F1D3F">
        <w:rPr>
          <w:b/>
          <w:iCs/>
          <w:sz w:val="26"/>
          <w:szCs w:val="26"/>
        </w:rPr>
        <w:t>hình</w:t>
      </w:r>
      <w:proofErr w:type="spellEnd"/>
      <w:r w:rsidR="002243C0" w:rsidRPr="007F1D3F">
        <w:rPr>
          <w:b/>
          <w:iCs/>
          <w:sz w:val="26"/>
          <w:szCs w:val="26"/>
        </w:rPr>
        <w:t xml:space="preserve"> </w:t>
      </w:r>
      <w:proofErr w:type="spellStart"/>
      <w:r w:rsidR="002243C0" w:rsidRPr="007F1D3F">
        <w:rPr>
          <w:b/>
          <w:iCs/>
          <w:sz w:val="26"/>
          <w:szCs w:val="26"/>
        </w:rPr>
        <w:t>quản</w:t>
      </w:r>
      <w:proofErr w:type="spellEnd"/>
      <w:r w:rsidR="002243C0" w:rsidRPr="007F1D3F">
        <w:rPr>
          <w:b/>
          <w:iCs/>
          <w:sz w:val="26"/>
          <w:szCs w:val="26"/>
        </w:rPr>
        <w:t xml:space="preserve"> </w:t>
      </w:r>
      <w:proofErr w:type="spellStart"/>
      <w:r w:rsidR="002243C0" w:rsidRPr="007F1D3F">
        <w:rPr>
          <w:b/>
          <w:iCs/>
          <w:sz w:val="26"/>
          <w:szCs w:val="26"/>
        </w:rPr>
        <w:t>lý</w:t>
      </w:r>
      <w:proofErr w:type="spellEnd"/>
      <w:r w:rsidR="002243C0" w:rsidRPr="007F1D3F">
        <w:rPr>
          <w:b/>
          <w:iCs/>
          <w:sz w:val="26"/>
          <w:szCs w:val="26"/>
        </w:rPr>
        <w:t xml:space="preserve"> </w:t>
      </w:r>
      <w:proofErr w:type="spellStart"/>
      <w:r w:rsidR="002243C0" w:rsidRPr="007F1D3F">
        <w:rPr>
          <w:b/>
          <w:iCs/>
          <w:sz w:val="26"/>
          <w:szCs w:val="26"/>
        </w:rPr>
        <w:t>quy</w:t>
      </w:r>
      <w:proofErr w:type="spellEnd"/>
      <w:r w:rsidR="002243C0" w:rsidRPr="007F1D3F">
        <w:rPr>
          <w:b/>
          <w:iCs/>
          <w:sz w:val="26"/>
          <w:szCs w:val="26"/>
        </w:rPr>
        <w:t xml:space="preserve"> </w:t>
      </w:r>
      <w:proofErr w:type="spellStart"/>
      <w:r w:rsidR="002243C0" w:rsidRPr="007F1D3F">
        <w:rPr>
          <w:b/>
          <w:iCs/>
          <w:sz w:val="26"/>
          <w:szCs w:val="26"/>
        </w:rPr>
        <w:t>hoạch</w:t>
      </w:r>
      <w:proofErr w:type="spellEnd"/>
      <w:r w:rsidR="002243C0" w:rsidRPr="007F1D3F">
        <w:rPr>
          <w:b/>
          <w:iCs/>
          <w:sz w:val="26"/>
          <w:szCs w:val="26"/>
        </w:rPr>
        <w:t xml:space="preserve">, </w:t>
      </w:r>
      <w:proofErr w:type="spellStart"/>
      <w:r w:rsidR="002243C0" w:rsidRPr="007F1D3F">
        <w:rPr>
          <w:b/>
          <w:iCs/>
          <w:sz w:val="26"/>
          <w:szCs w:val="26"/>
        </w:rPr>
        <w:t>quản</w:t>
      </w:r>
      <w:proofErr w:type="spellEnd"/>
      <w:r w:rsidR="002243C0" w:rsidRPr="007F1D3F">
        <w:rPr>
          <w:b/>
          <w:iCs/>
          <w:sz w:val="26"/>
          <w:szCs w:val="26"/>
        </w:rPr>
        <w:t xml:space="preserve"> </w:t>
      </w:r>
      <w:proofErr w:type="spellStart"/>
      <w:r w:rsidR="002243C0" w:rsidRPr="007F1D3F">
        <w:rPr>
          <w:b/>
          <w:iCs/>
          <w:sz w:val="26"/>
          <w:szCs w:val="26"/>
        </w:rPr>
        <w:t>lý</w:t>
      </w:r>
      <w:proofErr w:type="spellEnd"/>
      <w:r w:rsidR="002243C0" w:rsidRPr="007F1D3F">
        <w:rPr>
          <w:b/>
          <w:iCs/>
          <w:sz w:val="26"/>
          <w:szCs w:val="26"/>
        </w:rPr>
        <w:t xml:space="preserve"> </w:t>
      </w:r>
      <w:proofErr w:type="spellStart"/>
      <w:r w:rsidR="002243C0" w:rsidRPr="007F1D3F">
        <w:rPr>
          <w:b/>
          <w:iCs/>
          <w:sz w:val="26"/>
          <w:szCs w:val="26"/>
        </w:rPr>
        <w:t>xây</w:t>
      </w:r>
      <w:proofErr w:type="spellEnd"/>
      <w:r w:rsidR="002243C0" w:rsidRPr="007F1D3F">
        <w:rPr>
          <w:b/>
          <w:iCs/>
          <w:sz w:val="26"/>
          <w:szCs w:val="26"/>
        </w:rPr>
        <w:t xml:space="preserve"> </w:t>
      </w:r>
      <w:proofErr w:type="spellStart"/>
      <w:r w:rsidR="002243C0" w:rsidRPr="007F1D3F">
        <w:rPr>
          <w:b/>
          <w:iCs/>
          <w:sz w:val="26"/>
          <w:szCs w:val="26"/>
        </w:rPr>
        <w:t>dựng</w:t>
      </w:r>
      <w:proofErr w:type="spellEnd"/>
      <w:r w:rsidR="002243C0" w:rsidRPr="007F1D3F">
        <w:rPr>
          <w:b/>
          <w:iCs/>
          <w:sz w:val="26"/>
          <w:szCs w:val="26"/>
        </w:rPr>
        <w:t xml:space="preserve">, </w:t>
      </w:r>
      <w:proofErr w:type="spellStart"/>
      <w:r w:rsidR="002243C0" w:rsidRPr="007F1D3F">
        <w:rPr>
          <w:b/>
          <w:iCs/>
          <w:sz w:val="26"/>
          <w:szCs w:val="26"/>
        </w:rPr>
        <w:t>triển</w:t>
      </w:r>
      <w:proofErr w:type="spellEnd"/>
      <w:r w:rsidR="002243C0" w:rsidRPr="007F1D3F">
        <w:rPr>
          <w:b/>
          <w:iCs/>
          <w:sz w:val="26"/>
          <w:szCs w:val="26"/>
        </w:rPr>
        <w:t xml:space="preserve"> </w:t>
      </w:r>
      <w:proofErr w:type="spellStart"/>
      <w:r w:rsidR="002243C0" w:rsidRPr="007F1D3F">
        <w:rPr>
          <w:b/>
          <w:iCs/>
          <w:sz w:val="26"/>
          <w:szCs w:val="26"/>
        </w:rPr>
        <w:t>khai</w:t>
      </w:r>
      <w:proofErr w:type="spellEnd"/>
      <w:r w:rsidR="002243C0" w:rsidRPr="007F1D3F">
        <w:rPr>
          <w:b/>
          <w:iCs/>
          <w:sz w:val="26"/>
          <w:szCs w:val="26"/>
        </w:rPr>
        <w:t xml:space="preserve"> </w:t>
      </w:r>
      <w:proofErr w:type="spellStart"/>
      <w:r w:rsidR="002243C0" w:rsidRPr="007F1D3F">
        <w:rPr>
          <w:b/>
          <w:iCs/>
          <w:sz w:val="26"/>
          <w:szCs w:val="26"/>
        </w:rPr>
        <w:t>các</w:t>
      </w:r>
      <w:proofErr w:type="spellEnd"/>
      <w:r w:rsidR="002243C0" w:rsidRPr="007F1D3F">
        <w:rPr>
          <w:b/>
          <w:iCs/>
          <w:sz w:val="26"/>
          <w:szCs w:val="26"/>
        </w:rPr>
        <w:t xml:space="preserve"> </w:t>
      </w:r>
      <w:proofErr w:type="spellStart"/>
      <w:r w:rsidR="002243C0" w:rsidRPr="007F1D3F">
        <w:rPr>
          <w:b/>
          <w:iCs/>
          <w:sz w:val="26"/>
          <w:szCs w:val="26"/>
        </w:rPr>
        <w:t>dự</w:t>
      </w:r>
      <w:proofErr w:type="spellEnd"/>
      <w:r w:rsidR="002243C0" w:rsidRPr="007F1D3F">
        <w:rPr>
          <w:b/>
          <w:iCs/>
          <w:sz w:val="26"/>
          <w:szCs w:val="26"/>
        </w:rPr>
        <w:t xml:space="preserve"> </w:t>
      </w:r>
      <w:proofErr w:type="spellStart"/>
      <w:r w:rsidR="002243C0" w:rsidRPr="007F1D3F">
        <w:rPr>
          <w:b/>
          <w:iCs/>
          <w:sz w:val="26"/>
          <w:szCs w:val="26"/>
        </w:rPr>
        <w:t>án</w:t>
      </w:r>
      <w:proofErr w:type="spellEnd"/>
      <w:r w:rsidR="002243C0" w:rsidRPr="007F1D3F">
        <w:rPr>
          <w:b/>
          <w:iCs/>
          <w:sz w:val="26"/>
          <w:szCs w:val="26"/>
        </w:rPr>
        <w:t xml:space="preserve">, </w:t>
      </w:r>
      <w:proofErr w:type="spellStart"/>
      <w:r w:rsidR="002243C0" w:rsidRPr="007F1D3F">
        <w:rPr>
          <w:b/>
          <w:iCs/>
          <w:sz w:val="26"/>
          <w:szCs w:val="26"/>
        </w:rPr>
        <w:t>công</w:t>
      </w:r>
      <w:proofErr w:type="spellEnd"/>
      <w:r w:rsidR="002243C0" w:rsidRPr="007F1D3F">
        <w:rPr>
          <w:b/>
          <w:iCs/>
          <w:sz w:val="26"/>
          <w:szCs w:val="26"/>
        </w:rPr>
        <w:t xml:space="preserve"> </w:t>
      </w:r>
      <w:proofErr w:type="spellStart"/>
      <w:r w:rsidR="002243C0" w:rsidRPr="007F1D3F">
        <w:rPr>
          <w:b/>
          <w:iCs/>
          <w:sz w:val="26"/>
          <w:szCs w:val="26"/>
        </w:rPr>
        <w:t>trình</w:t>
      </w:r>
      <w:proofErr w:type="spellEnd"/>
      <w:r w:rsidR="002243C0" w:rsidRPr="007F1D3F">
        <w:rPr>
          <w:b/>
          <w:iCs/>
          <w:sz w:val="26"/>
          <w:szCs w:val="26"/>
        </w:rPr>
        <w:t xml:space="preserve"> </w:t>
      </w:r>
      <w:proofErr w:type="spellStart"/>
      <w:r w:rsidR="002243C0" w:rsidRPr="007F1D3F">
        <w:rPr>
          <w:b/>
          <w:iCs/>
          <w:sz w:val="26"/>
          <w:szCs w:val="26"/>
        </w:rPr>
        <w:t>theo</w:t>
      </w:r>
      <w:proofErr w:type="spellEnd"/>
      <w:r w:rsidR="002243C0" w:rsidRPr="007F1D3F">
        <w:rPr>
          <w:b/>
          <w:iCs/>
          <w:sz w:val="26"/>
          <w:szCs w:val="26"/>
        </w:rPr>
        <w:t xml:space="preserve"> </w:t>
      </w:r>
      <w:proofErr w:type="spellStart"/>
      <w:r w:rsidR="002243C0" w:rsidRPr="007F1D3F">
        <w:rPr>
          <w:b/>
          <w:iCs/>
          <w:sz w:val="26"/>
          <w:szCs w:val="26"/>
        </w:rPr>
        <w:t>quy</w:t>
      </w:r>
      <w:proofErr w:type="spellEnd"/>
      <w:r w:rsidR="002243C0" w:rsidRPr="007F1D3F">
        <w:rPr>
          <w:b/>
          <w:iCs/>
          <w:sz w:val="26"/>
          <w:szCs w:val="26"/>
        </w:rPr>
        <w:t xml:space="preserve"> </w:t>
      </w:r>
      <w:proofErr w:type="spellStart"/>
      <w:r w:rsidR="002243C0" w:rsidRPr="007F1D3F">
        <w:rPr>
          <w:b/>
          <w:iCs/>
          <w:sz w:val="26"/>
          <w:szCs w:val="26"/>
        </w:rPr>
        <w:t>hoạch</w:t>
      </w:r>
      <w:proofErr w:type="spellEnd"/>
      <w:r w:rsidR="002243C0" w:rsidRPr="007F1D3F">
        <w:rPr>
          <w:b/>
          <w:iCs/>
          <w:sz w:val="26"/>
          <w:szCs w:val="26"/>
        </w:rPr>
        <w:t xml:space="preserve"> </w:t>
      </w:r>
      <w:proofErr w:type="spellStart"/>
      <w:r w:rsidR="002243C0" w:rsidRPr="007F1D3F">
        <w:rPr>
          <w:b/>
          <w:iCs/>
          <w:sz w:val="26"/>
          <w:szCs w:val="26"/>
        </w:rPr>
        <w:t>được</w:t>
      </w:r>
      <w:proofErr w:type="spellEnd"/>
      <w:r w:rsidR="002243C0" w:rsidRPr="007F1D3F">
        <w:rPr>
          <w:b/>
          <w:iCs/>
          <w:sz w:val="26"/>
          <w:szCs w:val="26"/>
        </w:rPr>
        <w:t xml:space="preserve"> </w:t>
      </w:r>
      <w:proofErr w:type="spellStart"/>
      <w:r w:rsidR="002243C0" w:rsidRPr="007F1D3F">
        <w:rPr>
          <w:b/>
          <w:iCs/>
          <w:sz w:val="26"/>
          <w:szCs w:val="26"/>
        </w:rPr>
        <w:t>duyệt</w:t>
      </w:r>
      <w:proofErr w:type="spellEnd"/>
    </w:p>
    <w:p w14:paraId="54CF3C00" w14:textId="77777777" w:rsidR="009D7B94" w:rsidRPr="007F1D3F" w:rsidRDefault="006B5CBC" w:rsidP="00A46A36">
      <w:pPr>
        <w:spacing w:before="120" w:after="120" w:line="264" w:lineRule="auto"/>
        <w:ind w:firstLine="567"/>
        <w:jc w:val="both"/>
        <w:rPr>
          <w:sz w:val="26"/>
          <w:szCs w:val="26"/>
        </w:rPr>
      </w:pPr>
      <w:proofErr w:type="spellStart"/>
      <w:r w:rsidRPr="007F1D3F">
        <w:rPr>
          <w:sz w:val="26"/>
          <w:szCs w:val="26"/>
        </w:rPr>
        <w:t>Trên</w:t>
      </w:r>
      <w:proofErr w:type="spellEnd"/>
      <w:r w:rsidRPr="007F1D3F">
        <w:rPr>
          <w:sz w:val="26"/>
          <w:szCs w:val="26"/>
        </w:rPr>
        <w:t xml:space="preserve"> </w:t>
      </w:r>
      <w:proofErr w:type="spellStart"/>
      <w:r w:rsidRPr="007F1D3F">
        <w:rPr>
          <w:sz w:val="26"/>
          <w:szCs w:val="26"/>
        </w:rPr>
        <w:t>cơ</w:t>
      </w:r>
      <w:proofErr w:type="spellEnd"/>
      <w:r w:rsidRPr="007F1D3F">
        <w:rPr>
          <w:sz w:val="26"/>
          <w:szCs w:val="26"/>
        </w:rPr>
        <w:t xml:space="preserve"> </w:t>
      </w:r>
      <w:proofErr w:type="spellStart"/>
      <w:r w:rsidRPr="007F1D3F">
        <w:rPr>
          <w:sz w:val="26"/>
          <w:szCs w:val="26"/>
        </w:rPr>
        <w:t>sở</w:t>
      </w:r>
      <w:proofErr w:type="spellEnd"/>
      <w:r w:rsidRPr="007F1D3F">
        <w:rPr>
          <w:sz w:val="26"/>
          <w:szCs w:val="26"/>
        </w:rPr>
        <w:t xml:space="preserve"> </w:t>
      </w:r>
      <w:proofErr w:type="spellStart"/>
      <w:r w:rsidRPr="007F1D3F">
        <w:rPr>
          <w:sz w:val="26"/>
          <w:szCs w:val="26"/>
        </w:rPr>
        <w:t>định</w:t>
      </w:r>
      <w:proofErr w:type="spellEnd"/>
      <w:r w:rsidRPr="007F1D3F">
        <w:rPr>
          <w:sz w:val="26"/>
          <w:szCs w:val="26"/>
        </w:rPr>
        <w:t xml:space="preserve"> </w:t>
      </w:r>
      <w:proofErr w:type="spellStart"/>
      <w:r w:rsidRPr="007F1D3F">
        <w:rPr>
          <w:sz w:val="26"/>
          <w:szCs w:val="26"/>
        </w:rPr>
        <w:t>hướng</w:t>
      </w:r>
      <w:proofErr w:type="spellEnd"/>
      <w:r w:rsidRPr="007F1D3F">
        <w:rPr>
          <w:sz w:val="26"/>
          <w:szCs w:val="26"/>
        </w:rPr>
        <w:t xml:space="preserve"> </w:t>
      </w:r>
      <w:proofErr w:type="spellStart"/>
      <w:r w:rsidRPr="007F1D3F">
        <w:rPr>
          <w:sz w:val="26"/>
          <w:szCs w:val="26"/>
        </w:rPr>
        <w:t>của</w:t>
      </w:r>
      <w:proofErr w:type="spellEnd"/>
      <w:r w:rsidRPr="007F1D3F">
        <w:rPr>
          <w:sz w:val="26"/>
          <w:szCs w:val="26"/>
        </w:rPr>
        <w:t xml:space="preserve"> </w:t>
      </w:r>
      <w:proofErr w:type="spellStart"/>
      <w:r w:rsidRPr="007F1D3F">
        <w:rPr>
          <w:sz w:val="26"/>
          <w:szCs w:val="26"/>
        </w:rPr>
        <w:t>quy</w:t>
      </w:r>
      <w:proofErr w:type="spellEnd"/>
      <w:r w:rsidRPr="007F1D3F">
        <w:rPr>
          <w:sz w:val="26"/>
          <w:szCs w:val="26"/>
        </w:rPr>
        <w:t xml:space="preserve"> </w:t>
      </w:r>
      <w:proofErr w:type="spellStart"/>
      <w:r w:rsidRPr="007F1D3F">
        <w:rPr>
          <w:sz w:val="26"/>
          <w:szCs w:val="26"/>
        </w:rPr>
        <w:t>hoạch</w:t>
      </w:r>
      <w:proofErr w:type="spellEnd"/>
      <w:r w:rsidRPr="007F1D3F">
        <w:rPr>
          <w:sz w:val="26"/>
          <w:szCs w:val="26"/>
        </w:rPr>
        <w:t xml:space="preserve"> </w:t>
      </w:r>
      <w:proofErr w:type="spellStart"/>
      <w:r w:rsidRPr="007F1D3F">
        <w:rPr>
          <w:sz w:val="26"/>
          <w:szCs w:val="26"/>
        </w:rPr>
        <w:t>chung</w:t>
      </w:r>
      <w:proofErr w:type="spellEnd"/>
      <w:r w:rsidRPr="007F1D3F">
        <w:rPr>
          <w:sz w:val="26"/>
          <w:szCs w:val="26"/>
        </w:rPr>
        <w:t xml:space="preserve">, </w:t>
      </w:r>
      <w:proofErr w:type="spellStart"/>
      <w:r w:rsidRPr="007F1D3F">
        <w:rPr>
          <w:sz w:val="26"/>
          <w:szCs w:val="26"/>
        </w:rPr>
        <w:t>các</w:t>
      </w:r>
      <w:proofErr w:type="spellEnd"/>
      <w:r w:rsidRPr="007F1D3F">
        <w:rPr>
          <w:sz w:val="26"/>
          <w:szCs w:val="26"/>
        </w:rPr>
        <w:t xml:space="preserve"> </w:t>
      </w:r>
      <w:proofErr w:type="spellStart"/>
      <w:r w:rsidRPr="007F1D3F">
        <w:rPr>
          <w:sz w:val="26"/>
          <w:szCs w:val="26"/>
        </w:rPr>
        <w:t>đồ</w:t>
      </w:r>
      <w:proofErr w:type="spellEnd"/>
      <w:r w:rsidRPr="007F1D3F">
        <w:rPr>
          <w:sz w:val="26"/>
          <w:szCs w:val="26"/>
        </w:rPr>
        <w:t xml:space="preserve"> </w:t>
      </w:r>
      <w:proofErr w:type="spellStart"/>
      <w:r w:rsidRPr="007F1D3F">
        <w:rPr>
          <w:sz w:val="26"/>
          <w:szCs w:val="26"/>
        </w:rPr>
        <w:t>án</w:t>
      </w:r>
      <w:proofErr w:type="spellEnd"/>
      <w:r w:rsidRPr="007F1D3F">
        <w:rPr>
          <w:sz w:val="26"/>
          <w:szCs w:val="26"/>
        </w:rPr>
        <w:t xml:space="preserve"> </w:t>
      </w:r>
      <w:proofErr w:type="spellStart"/>
      <w:r w:rsidRPr="007F1D3F">
        <w:rPr>
          <w:sz w:val="26"/>
          <w:szCs w:val="26"/>
        </w:rPr>
        <w:t>quy</w:t>
      </w:r>
      <w:proofErr w:type="spellEnd"/>
      <w:r w:rsidRPr="007F1D3F">
        <w:rPr>
          <w:sz w:val="26"/>
          <w:szCs w:val="26"/>
        </w:rPr>
        <w:t xml:space="preserve"> </w:t>
      </w:r>
      <w:proofErr w:type="spellStart"/>
      <w:r w:rsidRPr="007F1D3F">
        <w:rPr>
          <w:sz w:val="26"/>
          <w:szCs w:val="26"/>
        </w:rPr>
        <w:t>hoạch</w:t>
      </w:r>
      <w:proofErr w:type="spellEnd"/>
      <w:r w:rsidRPr="007F1D3F">
        <w:rPr>
          <w:sz w:val="26"/>
          <w:szCs w:val="26"/>
        </w:rPr>
        <w:t xml:space="preserve"> </w:t>
      </w:r>
      <w:proofErr w:type="spellStart"/>
      <w:r w:rsidRPr="007F1D3F">
        <w:rPr>
          <w:sz w:val="26"/>
          <w:szCs w:val="26"/>
        </w:rPr>
        <w:t>phân</w:t>
      </w:r>
      <w:proofErr w:type="spellEnd"/>
      <w:r w:rsidRPr="007F1D3F">
        <w:rPr>
          <w:sz w:val="26"/>
          <w:szCs w:val="26"/>
        </w:rPr>
        <w:t xml:space="preserve"> </w:t>
      </w:r>
      <w:proofErr w:type="spellStart"/>
      <w:r w:rsidRPr="007F1D3F">
        <w:rPr>
          <w:sz w:val="26"/>
          <w:szCs w:val="26"/>
        </w:rPr>
        <w:t>khu</w:t>
      </w:r>
      <w:proofErr w:type="spellEnd"/>
      <w:r w:rsidRPr="007F1D3F">
        <w:rPr>
          <w:sz w:val="26"/>
          <w:szCs w:val="26"/>
        </w:rPr>
        <w:t xml:space="preserve">, </w:t>
      </w:r>
      <w:proofErr w:type="spellStart"/>
      <w:r w:rsidRPr="007F1D3F">
        <w:rPr>
          <w:sz w:val="26"/>
          <w:szCs w:val="26"/>
        </w:rPr>
        <w:t>quy</w:t>
      </w:r>
      <w:proofErr w:type="spellEnd"/>
      <w:r w:rsidRPr="007F1D3F">
        <w:rPr>
          <w:sz w:val="26"/>
          <w:szCs w:val="26"/>
        </w:rPr>
        <w:t xml:space="preserve"> </w:t>
      </w:r>
      <w:proofErr w:type="spellStart"/>
      <w:r w:rsidRPr="007F1D3F">
        <w:rPr>
          <w:sz w:val="26"/>
          <w:szCs w:val="26"/>
        </w:rPr>
        <w:t>hoạch</w:t>
      </w:r>
      <w:proofErr w:type="spellEnd"/>
      <w:r w:rsidRPr="007F1D3F">
        <w:rPr>
          <w:sz w:val="26"/>
          <w:szCs w:val="26"/>
        </w:rPr>
        <w:t xml:space="preserve"> chi </w:t>
      </w:r>
      <w:proofErr w:type="spellStart"/>
      <w:r w:rsidRPr="007F1D3F">
        <w:rPr>
          <w:sz w:val="26"/>
          <w:szCs w:val="26"/>
        </w:rPr>
        <w:t>tiết</w:t>
      </w:r>
      <w:proofErr w:type="spellEnd"/>
      <w:r w:rsidRPr="007F1D3F">
        <w:rPr>
          <w:sz w:val="26"/>
          <w:szCs w:val="26"/>
        </w:rPr>
        <w:t xml:space="preserve"> </w:t>
      </w:r>
      <w:proofErr w:type="spellStart"/>
      <w:r w:rsidRPr="007F1D3F">
        <w:rPr>
          <w:sz w:val="26"/>
          <w:szCs w:val="26"/>
        </w:rPr>
        <w:t>đã</w:t>
      </w:r>
      <w:proofErr w:type="spellEnd"/>
      <w:r w:rsidRPr="007F1D3F">
        <w:rPr>
          <w:sz w:val="26"/>
          <w:szCs w:val="26"/>
        </w:rPr>
        <w:t xml:space="preserve"> </w:t>
      </w:r>
      <w:proofErr w:type="spellStart"/>
      <w:r w:rsidRPr="007F1D3F">
        <w:rPr>
          <w:sz w:val="26"/>
          <w:szCs w:val="26"/>
        </w:rPr>
        <w:t>được</w:t>
      </w:r>
      <w:proofErr w:type="spellEnd"/>
      <w:r w:rsidRPr="007F1D3F">
        <w:rPr>
          <w:sz w:val="26"/>
          <w:szCs w:val="26"/>
        </w:rPr>
        <w:t xml:space="preserve"> </w:t>
      </w:r>
      <w:proofErr w:type="spellStart"/>
      <w:r w:rsidRPr="007F1D3F">
        <w:rPr>
          <w:sz w:val="26"/>
          <w:szCs w:val="26"/>
        </w:rPr>
        <w:t>cơ</w:t>
      </w:r>
      <w:proofErr w:type="spellEnd"/>
      <w:r w:rsidRPr="007F1D3F">
        <w:rPr>
          <w:sz w:val="26"/>
          <w:szCs w:val="26"/>
        </w:rPr>
        <w:t xml:space="preserve"> </w:t>
      </w:r>
      <w:proofErr w:type="spellStart"/>
      <w:r w:rsidRPr="007F1D3F">
        <w:rPr>
          <w:sz w:val="26"/>
          <w:szCs w:val="26"/>
        </w:rPr>
        <w:t>quan</w:t>
      </w:r>
      <w:proofErr w:type="spellEnd"/>
      <w:r w:rsidRPr="007F1D3F">
        <w:rPr>
          <w:sz w:val="26"/>
          <w:szCs w:val="26"/>
        </w:rPr>
        <w:t xml:space="preserve"> </w:t>
      </w:r>
      <w:proofErr w:type="spellStart"/>
      <w:r w:rsidRPr="007F1D3F">
        <w:rPr>
          <w:sz w:val="26"/>
          <w:szCs w:val="26"/>
        </w:rPr>
        <w:t>có</w:t>
      </w:r>
      <w:proofErr w:type="spellEnd"/>
      <w:r w:rsidRPr="007F1D3F">
        <w:rPr>
          <w:sz w:val="26"/>
          <w:szCs w:val="26"/>
        </w:rPr>
        <w:t xml:space="preserve"> </w:t>
      </w:r>
      <w:proofErr w:type="spellStart"/>
      <w:r w:rsidRPr="007F1D3F">
        <w:rPr>
          <w:sz w:val="26"/>
          <w:szCs w:val="26"/>
        </w:rPr>
        <w:t>thẩm</w:t>
      </w:r>
      <w:proofErr w:type="spellEnd"/>
      <w:r w:rsidRPr="007F1D3F">
        <w:rPr>
          <w:sz w:val="26"/>
          <w:szCs w:val="26"/>
        </w:rPr>
        <w:t xml:space="preserve"> </w:t>
      </w:r>
      <w:proofErr w:type="spellStart"/>
      <w:r w:rsidRPr="007F1D3F">
        <w:rPr>
          <w:sz w:val="26"/>
          <w:szCs w:val="26"/>
        </w:rPr>
        <w:t>quyền</w:t>
      </w:r>
      <w:proofErr w:type="spellEnd"/>
      <w:r w:rsidRPr="007F1D3F">
        <w:rPr>
          <w:sz w:val="26"/>
          <w:szCs w:val="26"/>
        </w:rPr>
        <w:t xml:space="preserve"> </w:t>
      </w:r>
      <w:proofErr w:type="spellStart"/>
      <w:r w:rsidRPr="007F1D3F">
        <w:rPr>
          <w:sz w:val="26"/>
          <w:szCs w:val="26"/>
        </w:rPr>
        <w:t>phê</w:t>
      </w:r>
      <w:proofErr w:type="spellEnd"/>
      <w:r w:rsidRPr="007F1D3F">
        <w:rPr>
          <w:sz w:val="26"/>
          <w:szCs w:val="26"/>
        </w:rPr>
        <w:t xml:space="preserve"> </w:t>
      </w:r>
      <w:proofErr w:type="spellStart"/>
      <w:r w:rsidRPr="007F1D3F">
        <w:rPr>
          <w:sz w:val="26"/>
          <w:szCs w:val="26"/>
        </w:rPr>
        <w:t>duyệt</w:t>
      </w:r>
      <w:proofErr w:type="spellEnd"/>
      <w:r w:rsidRPr="007F1D3F">
        <w:rPr>
          <w:sz w:val="26"/>
          <w:szCs w:val="26"/>
        </w:rPr>
        <w:t xml:space="preserve">, </w:t>
      </w:r>
      <w:proofErr w:type="spellStart"/>
      <w:r w:rsidRPr="007F1D3F">
        <w:rPr>
          <w:sz w:val="26"/>
          <w:szCs w:val="26"/>
        </w:rPr>
        <w:t>trên</w:t>
      </w:r>
      <w:proofErr w:type="spellEnd"/>
      <w:r w:rsidRPr="007F1D3F">
        <w:rPr>
          <w:sz w:val="26"/>
          <w:szCs w:val="26"/>
        </w:rPr>
        <w:t xml:space="preserve"> </w:t>
      </w:r>
      <w:proofErr w:type="spellStart"/>
      <w:r w:rsidRPr="007F1D3F">
        <w:rPr>
          <w:sz w:val="26"/>
          <w:szCs w:val="26"/>
        </w:rPr>
        <w:t>địa</w:t>
      </w:r>
      <w:proofErr w:type="spellEnd"/>
      <w:r w:rsidRPr="007F1D3F">
        <w:rPr>
          <w:sz w:val="26"/>
          <w:szCs w:val="26"/>
        </w:rPr>
        <w:t xml:space="preserve"> </w:t>
      </w:r>
      <w:proofErr w:type="spellStart"/>
      <w:r w:rsidRPr="007F1D3F">
        <w:rPr>
          <w:sz w:val="26"/>
          <w:szCs w:val="26"/>
        </w:rPr>
        <w:t>bàn</w:t>
      </w:r>
      <w:proofErr w:type="spellEnd"/>
      <w:r w:rsidRPr="007F1D3F">
        <w:rPr>
          <w:sz w:val="26"/>
          <w:szCs w:val="26"/>
        </w:rPr>
        <w:t xml:space="preserve"> </w:t>
      </w:r>
      <w:proofErr w:type="spellStart"/>
      <w:r w:rsidR="0060652F" w:rsidRPr="007F1D3F">
        <w:rPr>
          <w:sz w:val="26"/>
          <w:szCs w:val="26"/>
        </w:rPr>
        <w:t>thị</w:t>
      </w:r>
      <w:proofErr w:type="spellEnd"/>
      <w:r w:rsidR="0060652F" w:rsidRPr="007F1D3F">
        <w:rPr>
          <w:sz w:val="26"/>
          <w:szCs w:val="26"/>
        </w:rPr>
        <w:t xml:space="preserve"> </w:t>
      </w:r>
      <w:proofErr w:type="spellStart"/>
      <w:r w:rsidR="0060652F" w:rsidRPr="007F1D3F">
        <w:rPr>
          <w:sz w:val="26"/>
          <w:szCs w:val="26"/>
        </w:rPr>
        <w:t>xã</w:t>
      </w:r>
      <w:proofErr w:type="spellEnd"/>
      <w:r w:rsidRPr="007F1D3F">
        <w:rPr>
          <w:sz w:val="26"/>
          <w:szCs w:val="26"/>
        </w:rPr>
        <w:t xml:space="preserve"> </w:t>
      </w:r>
      <w:proofErr w:type="spellStart"/>
      <w:r w:rsidRPr="007F1D3F">
        <w:rPr>
          <w:sz w:val="26"/>
          <w:szCs w:val="26"/>
        </w:rPr>
        <w:t>đã</w:t>
      </w:r>
      <w:proofErr w:type="spellEnd"/>
      <w:r w:rsidRPr="007F1D3F">
        <w:rPr>
          <w:sz w:val="26"/>
          <w:szCs w:val="26"/>
        </w:rPr>
        <w:t xml:space="preserve"> </w:t>
      </w:r>
      <w:proofErr w:type="spellStart"/>
      <w:r w:rsidRPr="007F1D3F">
        <w:rPr>
          <w:sz w:val="26"/>
          <w:szCs w:val="26"/>
        </w:rPr>
        <w:t>triển</w:t>
      </w:r>
      <w:proofErr w:type="spellEnd"/>
      <w:r w:rsidRPr="007F1D3F">
        <w:rPr>
          <w:sz w:val="26"/>
          <w:szCs w:val="26"/>
        </w:rPr>
        <w:t xml:space="preserve"> </w:t>
      </w:r>
      <w:proofErr w:type="spellStart"/>
      <w:r w:rsidRPr="007F1D3F">
        <w:rPr>
          <w:sz w:val="26"/>
          <w:szCs w:val="26"/>
        </w:rPr>
        <w:t>khai</w:t>
      </w:r>
      <w:proofErr w:type="spellEnd"/>
      <w:r w:rsidRPr="007F1D3F">
        <w:rPr>
          <w:sz w:val="26"/>
          <w:szCs w:val="26"/>
        </w:rPr>
        <w:t xml:space="preserve"> </w:t>
      </w:r>
      <w:proofErr w:type="spellStart"/>
      <w:r w:rsidRPr="007F1D3F">
        <w:rPr>
          <w:sz w:val="26"/>
          <w:szCs w:val="26"/>
        </w:rPr>
        <w:t>nhiều</w:t>
      </w:r>
      <w:proofErr w:type="spellEnd"/>
      <w:r w:rsidRPr="007F1D3F">
        <w:rPr>
          <w:sz w:val="26"/>
          <w:szCs w:val="26"/>
        </w:rPr>
        <w:t xml:space="preserve"> </w:t>
      </w:r>
      <w:proofErr w:type="spellStart"/>
      <w:r w:rsidRPr="007F1D3F">
        <w:rPr>
          <w:sz w:val="26"/>
          <w:szCs w:val="26"/>
        </w:rPr>
        <w:t>dự</w:t>
      </w:r>
      <w:proofErr w:type="spellEnd"/>
      <w:r w:rsidRPr="007F1D3F">
        <w:rPr>
          <w:sz w:val="26"/>
          <w:szCs w:val="26"/>
        </w:rPr>
        <w:t xml:space="preserve"> </w:t>
      </w:r>
      <w:proofErr w:type="spellStart"/>
      <w:r w:rsidRPr="007F1D3F">
        <w:rPr>
          <w:sz w:val="26"/>
          <w:szCs w:val="26"/>
        </w:rPr>
        <w:t>án</w:t>
      </w:r>
      <w:proofErr w:type="spellEnd"/>
      <w:r w:rsidRPr="007F1D3F">
        <w:rPr>
          <w:sz w:val="26"/>
          <w:szCs w:val="26"/>
        </w:rPr>
        <w:t xml:space="preserve"> </w:t>
      </w:r>
      <w:proofErr w:type="spellStart"/>
      <w:r w:rsidRPr="007F1D3F">
        <w:rPr>
          <w:sz w:val="26"/>
          <w:szCs w:val="26"/>
        </w:rPr>
        <w:t>đầu</w:t>
      </w:r>
      <w:proofErr w:type="spellEnd"/>
      <w:r w:rsidRPr="007F1D3F">
        <w:rPr>
          <w:sz w:val="26"/>
          <w:szCs w:val="26"/>
        </w:rPr>
        <w:t xml:space="preserve"> </w:t>
      </w:r>
      <w:proofErr w:type="spellStart"/>
      <w:r w:rsidRPr="007F1D3F">
        <w:rPr>
          <w:sz w:val="26"/>
          <w:szCs w:val="26"/>
        </w:rPr>
        <w:t>tư</w:t>
      </w:r>
      <w:proofErr w:type="spellEnd"/>
      <w:r w:rsidRPr="007F1D3F">
        <w:rPr>
          <w:sz w:val="26"/>
          <w:szCs w:val="26"/>
        </w:rPr>
        <w:t xml:space="preserve"> </w:t>
      </w:r>
      <w:proofErr w:type="spellStart"/>
      <w:r w:rsidRPr="007F1D3F">
        <w:rPr>
          <w:sz w:val="26"/>
          <w:szCs w:val="26"/>
        </w:rPr>
        <w:t>xây</w:t>
      </w:r>
      <w:proofErr w:type="spellEnd"/>
      <w:r w:rsidRPr="007F1D3F">
        <w:rPr>
          <w:sz w:val="26"/>
          <w:szCs w:val="26"/>
        </w:rPr>
        <w:t xml:space="preserve"> </w:t>
      </w:r>
      <w:proofErr w:type="spellStart"/>
      <w:r w:rsidRPr="007F1D3F">
        <w:rPr>
          <w:sz w:val="26"/>
          <w:szCs w:val="26"/>
        </w:rPr>
        <w:t>dựn</w:t>
      </w:r>
      <w:r w:rsidR="0060652F" w:rsidRPr="007F1D3F">
        <w:rPr>
          <w:sz w:val="26"/>
          <w:szCs w:val="26"/>
        </w:rPr>
        <w:t>g</w:t>
      </w:r>
      <w:proofErr w:type="spellEnd"/>
      <w:r w:rsidR="009D7B94" w:rsidRPr="007F1D3F">
        <w:rPr>
          <w:sz w:val="26"/>
          <w:szCs w:val="26"/>
        </w:rPr>
        <w:t>:</w:t>
      </w:r>
    </w:p>
    <w:p w14:paraId="49A62C70" w14:textId="57A86E1B" w:rsidR="009D7B94" w:rsidRPr="007F1D3F" w:rsidRDefault="009D7B94" w:rsidP="00A46A36">
      <w:pPr>
        <w:spacing w:before="120" w:after="120" w:line="264" w:lineRule="auto"/>
        <w:ind w:firstLine="567"/>
        <w:jc w:val="both"/>
        <w:rPr>
          <w:sz w:val="26"/>
          <w:szCs w:val="26"/>
        </w:rPr>
      </w:pPr>
      <w:r w:rsidRPr="007F1D3F">
        <w:rPr>
          <w:sz w:val="26"/>
          <w:szCs w:val="26"/>
        </w:rPr>
        <w:t>+ C</w:t>
      </w:r>
      <w:r w:rsidR="006B5CBC" w:rsidRPr="007F1D3F">
        <w:rPr>
          <w:sz w:val="26"/>
          <w:szCs w:val="26"/>
        </w:rPr>
        <w:t xml:space="preserve">ác </w:t>
      </w:r>
      <w:proofErr w:type="spellStart"/>
      <w:r w:rsidR="006B5CBC" w:rsidRPr="007F1D3F">
        <w:rPr>
          <w:sz w:val="26"/>
          <w:szCs w:val="26"/>
        </w:rPr>
        <w:t>khu</w:t>
      </w:r>
      <w:proofErr w:type="spellEnd"/>
      <w:r w:rsidR="006B5CBC" w:rsidRPr="007F1D3F">
        <w:rPr>
          <w:sz w:val="26"/>
          <w:szCs w:val="26"/>
        </w:rPr>
        <w:t xml:space="preserve"> </w:t>
      </w:r>
      <w:proofErr w:type="spellStart"/>
      <w:r w:rsidR="006B5CBC" w:rsidRPr="007F1D3F">
        <w:rPr>
          <w:sz w:val="26"/>
          <w:szCs w:val="26"/>
        </w:rPr>
        <w:t>tái</w:t>
      </w:r>
      <w:proofErr w:type="spellEnd"/>
      <w:r w:rsidR="006B5CBC" w:rsidRPr="007F1D3F">
        <w:rPr>
          <w:sz w:val="26"/>
          <w:szCs w:val="26"/>
        </w:rPr>
        <w:t xml:space="preserve"> </w:t>
      </w:r>
      <w:proofErr w:type="spellStart"/>
      <w:r w:rsidR="006B5CBC" w:rsidRPr="007F1D3F">
        <w:rPr>
          <w:sz w:val="26"/>
          <w:szCs w:val="26"/>
        </w:rPr>
        <w:t>định</w:t>
      </w:r>
      <w:proofErr w:type="spellEnd"/>
      <w:r w:rsidR="006B5CBC" w:rsidRPr="007F1D3F">
        <w:rPr>
          <w:sz w:val="26"/>
          <w:szCs w:val="26"/>
        </w:rPr>
        <w:t xml:space="preserve"> </w:t>
      </w:r>
      <w:proofErr w:type="spellStart"/>
      <w:r w:rsidR="006B5CBC" w:rsidRPr="007F1D3F">
        <w:rPr>
          <w:sz w:val="26"/>
          <w:szCs w:val="26"/>
        </w:rPr>
        <w:t>cư</w:t>
      </w:r>
      <w:proofErr w:type="spellEnd"/>
      <w:r w:rsidR="006B5CBC" w:rsidRPr="007F1D3F">
        <w:rPr>
          <w:sz w:val="26"/>
          <w:szCs w:val="26"/>
        </w:rPr>
        <w:t xml:space="preserve">, </w:t>
      </w:r>
      <w:proofErr w:type="spellStart"/>
      <w:r w:rsidR="006B5CBC" w:rsidRPr="007F1D3F">
        <w:rPr>
          <w:sz w:val="26"/>
          <w:szCs w:val="26"/>
        </w:rPr>
        <w:t>khu</w:t>
      </w:r>
      <w:proofErr w:type="spellEnd"/>
      <w:r w:rsidR="006B5CBC" w:rsidRPr="007F1D3F">
        <w:rPr>
          <w:sz w:val="26"/>
          <w:szCs w:val="26"/>
        </w:rPr>
        <w:t xml:space="preserve"> </w:t>
      </w:r>
      <w:proofErr w:type="spellStart"/>
      <w:r w:rsidR="006B5CBC" w:rsidRPr="007F1D3F">
        <w:rPr>
          <w:sz w:val="26"/>
          <w:szCs w:val="26"/>
        </w:rPr>
        <w:t>dân</w:t>
      </w:r>
      <w:proofErr w:type="spellEnd"/>
      <w:r w:rsidR="006B5CBC" w:rsidRPr="007F1D3F">
        <w:rPr>
          <w:sz w:val="26"/>
          <w:szCs w:val="26"/>
        </w:rPr>
        <w:t xml:space="preserve"> </w:t>
      </w:r>
      <w:proofErr w:type="spellStart"/>
      <w:r w:rsidR="006B5CBC" w:rsidRPr="007F1D3F">
        <w:rPr>
          <w:sz w:val="26"/>
          <w:szCs w:val="26"/>
        </w:rPr>
        <w:t>cư</w:t>
      </w:r>
      <w:proofErr w:type="spellEnd"/>
      <w:r w:rsidR="006B5CBC" w:rsidRPr="007F1D3F">
        <w:rPr>
          <w:sz w:val="26"/>
          <w:szCs w:val="26"/>
        </w:rPr>
        <w:t xml:space="preserve">: </w:t>
      </w:r>
      <w:r w:rsidR="00626E07" w:rsidRPr="007F1D3F">
        <w:rPr>
          <w:sz w:val="26"/>
          <w:szCs w:val="26"/>
        </w:rPr>
        <w:t xml:space="preserve">Khu </w:t>
      </w:r>
      <w:proofErr w:type="spellStart"/>
      <w:r w:rsidR="00626E07" w:rsidRPr="007F1D3F">
        <w:rPr>
          <w:sz w:val="26"/>
          <w:szCs w:val="26"/>
        </w:rPr>
        <w:t>đô</w:t>
      </w:r>
      <w:proofErr w:type="spellEnd"/>
      <w:r w:rsidR="00626E07" w:rsidRPr="007F1D3F">
        <w:rPr>
          <w:sz w:val="26"/>
          <w:szCs w:val="26"/>
        </w:rPr>
        <w:t xml:space="preserve"> </w:t>
      </w:r>
      <w:proofErr w:type="spellStart"/>
      <w:r w:rsidR="00626E07" w:rsidRPr="007F1D3F">
        <w:rPr>
          <w:sz w:val="26"/>
          <w:szCs w:val="26"/>
        </w:rPr>
        <w:t>thị</w:t>
      </w:r>
      <w:proofErr w:type="spellEnd"/>
      <w:r w:rsidR="00626E07" w:rsidRPr="007F1D3F">
        <w:rPr>
          <w:sz w:val="26"/>
          <w:szCs w:val="26"/>
        </w:rPr>
        <w:t xml:space="preserve"> </w:t>
      </w:r>
      <w:proofErr w:type="spellStart"/>
      <w:r w:rsidR="00626E07" w:rsidRPr="007F1D3F">
        <w:rPr>
          <w:sz w:val="26"/>
          <w:szCs w:val="26"/>
        </w:rPr>
        <w:t>phía</w:t>
      </w:r>
      <w:proofErr w:type="spellEnd"/>
      <w:r w:rsidR="00626E07" w:rsidRPr="007F1D3F">
        <w:rPr>
          <w:sz w:val="26"/>
          <w:szCs w:val="26"/>
        </w:rPr>
        <w:t xml:space="preserve"> Nam </w:t>
      </w:r>
      <w:proofErr w:type="spellStart"/>
      <w:r w:rsidR="00626E07" w:rsidRPr="007F1D3F">
        <w:rPr>
          <w:sz w:val="26"/>
          <w:szCs w:val="26"/>
        </w:rPr>
        <w:t>cây</w:t>
      </w:r>
      <w:proofErr w:type="spellEnd"/>
      <w:r w:rsidR="00626E07" w:rsidRPr="007F1D3F">
        <w:rPr>
          <w:sz w:val="26"/>
          <w:szCs w:val="26"/>
        </w:rPr>
        <w:t xml:space="preserve"> </w:t>
      </w:r>
      <w:proofErr w:type="spellStart"/>
      <w:r w:rsidR="00626E07" w:rsidRPr="007F1D3F">
        <w:rPr>
          <w:sz w:val="26"/>
          <w:szCs w:val="26"/>
        </w:rPr>
        <w:t>xăng</w:t>
      </w:r>
      <w:proofErr w:type="spellEnd"/>
      <w:r w:rsidR="00626E07" w:rsidRPr="007F1D3F">
        <w:rPr>
          <w:sz w:val="26"/>
          <w:szCs w:val="26"/>
        </w:rPr>
        <w:t xml:space="preserve"> </w:t>
      </w:r>
      <w:proofErr w:type="spellStart"/>
      <w:r w:rsidR="00626E07" w:rsidRPr="007F1D3F">
        <w:rPr>
          <w:sz w:val="26"/>
          <w:szCs w:val="26"/>
        </w:rPr>
        <w:t>dầu</w:t>
      </w:r>
      <w:proofErr w:type="spellEnd"/>
      <w:r w:rsidR="00626E07" w:rsidRPr="007F1D3F">
        <w:rPr>
          <w:sz w:val="26"/>
          <w:szCs w:val="26"/>
        </w:rPr>
        <w:t xml:space="preserve"> Việt </w:t>
      </w:r>
      <w:proofErr w:type="spellStart"/>
      <w:r w:rsidR="00626E07" w:rsidRPr="007F1D3F">
        <w:rPr>
          <w:sz w:val="26"/>
          <w:szCs w:val="26"/>
        </w:rPr>
        <w:t>Hưng</w:t>
      </w:r>
      <w:proofErr w:type="spellEnd"/>
      <w:r w:rsidR="002C1E4F" w:rsidRPr="007F1D3F">
        <w:rPr>
          <w:sz w:val="26"/>
          <w:szCs w:val="26"/>
        </w:rPr>
        <w:t xml:space="preserve"> </w:t>
      </w:r>
      <w:proofErr w:type="spellStart"/>
      <w:r w:rsidR="002C1E4F" w:rsidRPr="007F1D3F">
        <w:rPr>
          <w:sz w:val="26"/>
          <w:szCs w:val="26"/>
        </w:rPr>
        <w:t>thuộc</w:t>
      </w:r>
      <w:proofErr w:type="spellEnd"/>
      <w:r w:rsidR="002C1E4F" w:rsidRPr="007F1D3F">
        <w:rPr>
          <w:sz w:val="26"/>
          <w:szCs w:val="26"/>
        </w:rPr>
        <w:t xml:space="preserve"> </w:t>
      </w:r>
      <w:proofErr w:type="spellStart"/>
      <w:r w:rsidR="002C1E4F" w:rsidRPr="007F1D3F">
        <w:rPr>
          <w:sz w:val="26"/>
          <w:szCs w:val="26"/>
        </w:rPr>
        <w:t>phường</w:t>
      </w:r>
      <w:proofErr w:type="spellEnd"/>
      <w:r w:rsidR="002C1E4F" w:rsidRPr="007F1D3F">
        <w:rPr>
          <w:sz w:val="26"/>
          <w:szCs w:val="26"/>
        </w:rPr>
        <w:t xml:space="preserve"> Tam Quan; Khu </w:t>
      </w:r>
      <w:proofErr w:type="spellStart"/>
      <w:r w:rsidR="002C1E4F" w:rsidRPr="007F1D3F">
        <w:rPr>
          <w:sz w:val="26"/>
          <w:szCs w:val="26"/>
        </w:rPr>
        <w:t>đô</w:t>
      </w:r>
      <w:proofErr w:type="spellEnd"/>
      <w:r w:rsidR="002C1E4F" w:rsidRPr="007F1D3F">
        <w:rPr>
          <w:sz w:val="26"/>
          <w:szCs w:val="26"/>
        </w:rPr>
        <w:t xml:space="preserve"> </w:t>
      </w:r>
      <w:proofErr w:type="spellStart"/>
      <w:r w:rsidR="002C1E4F" w:rsidRPr="007F1D3F">
        <w:rPr>
          <w:sz w:val="26"/>
          <w:szCs w:val="26"/>
        </w:rPr>
        <w:t>thị</w:t>
      </w:r>
      <w:proofErr w:type="spellEnd"/>
      <w:r w:rsidR="002C1E4F" w:rsidRPr="007F1D3F">
        <w:rPr>
          <w:sz w:val="26"/>
          <w:szCs w:val="26"/>
        </w:rPr>
        <w:t xml:space="preserve"> </w:t>
      </w:r>
      <w:proofErr w:type="spellStart"/>
      <w:r w:rsidR="002C1E4F" w:rsidRPr="007F1D3F">
        <w:rPr>
          <w:sz w:val="26"/>
          <w:szCs w:val="26"/>
        </w:rPr>
        <w:t>phía</w:t>
      </w:r>
      <w:proofErr w:type="spellEnd"/>
      <w:r w:rsidR="002C1E4F" w:rsidRPr="007F1D3F">
        <w:rPr>
          <w:sz w:val="26"/>
          <w:szCs w:val="26"/>
        </w:rPr>
        <w:t xml:space="preserve"> Bắc KDC </w:t>
      </w:r>
      <w:proofErr w:type="spellStart"/>
      <w:r w:rsidR="00797EAB" w:rsidRPr="007F1D3F">
        <w:rPr>
          <w:sz w:val="26"/>
          <w:szCs w:val="26"/>
        </w:rPr>
        <w:t>Phú</w:t>
      </w:r>
      <w:proofErr w:type="spellEnd"/>
      <w:r w:rsidR="00797EAB" w:rsidRPr="007F1D3F">
        <w:rPr>
          <w:sz w:val="26"/>
          <w:szCs w:val="26"/>
        </w:rPr>
        <w:t xml:space="preserve"> </w:t>
      </w:r>
      <w:proofErr w:type="spellStart"/>
      <w:r w:rsidR="00797EAB" w:rsidRPr="007F1D3F">
        <w:rPr>
          <w:sz w:val="26"/>
          <w:szCs w:val="26"/>
        </w:rPr>
        <w:t>Mỹ</w:t>
      </w:r>
      <w:proofErr w:type="spellEnd"/>
      <w:r w:rsidR="00797EAB" w:rsidRPr="007F1D3F">
        <w:rPr>
          <w:sz w:val="26"/>
          <w:szCs w:val="26"/>
        </w:rPr>
        <w:t xml:space="preserve"> </w:t>
      </w:r>
      <w:proofErr w:type="spellStart"/>
      <w:r w:rsidR="00797EAB" w:rsidRPr="007F1D3F">
        <w:rPr>
          <w:sz w:val="26"/>
          <w:szCs w:val="26"/>
        </w:rPr>
        <w:t>Lộc</w:t>
      </w:r>
      <w:proofErr w:type="spellEnd"/>
      <w:r w:rsidR="00797EAB" w:rsidRPr="007F1D3F">
        <w:rPr>
          <w:sz w:val="26"/>
          <w:szCs w:val="26"/>
        </w:rPr>
        <w:t xml:space="preserve"> </w:t>
      </w:r>
      <w:proofErr w:type="spellStart"/>
      <w:r w:rsidR="00797EAB" w:rsidRPr="007F1D3F">
        <w:rPr>
          <w:sz w:val="26"/>
          <w:szCs w:val="26"/>
        </w:rPr>
        <w:t>thuộc</w:t>
      </w:r>
      <w:proofErr w:type="spellEnd"/>
      <w:r w:rsidR="00797EAB" w:rsidRPr="007F1D3F">
        <w:rPr>
          <w:sz w:val="26"/>
          <w:szCs w:val="26"/>
        </w:rPr>
        <w:t xml:space="preserve"> </w:t>
      </w:r>
      <w:proofErr w:type="spellStart"/>
      <w:r w:rsidR="00797EAB" w:rsidRPr="007F1D3F">
        <w:rPr>
          <w:sz w:val="26"/>
          <w:szCs w:val="26"/>
        </w:rPr>
        <w:t>phương</w:t>
      </w:r>
      <w:proofErr w:type="spellEnd"/>
      <w:r w:rsidR="00797EAB" w:rsidRPr="007F1D3F">
        <w:rPr>
          <w:sz w:val="26"/>
          <w:szCs w:val="26"/>
        </w:rPr>
        <w:t xml:space="preserve"> Tam Quan </w:t>
      </w:r>
      <w:proofErr w:type="spellStart"/>
      <w:r w:rsidR="00797EAB" w:rsidRPr="007F1D3F">
        <w:rPr>
          <w:sz w:val="26"/>
          <w:szCs w:val="26"/>
        </w:rPr>
        <w:t>và</w:t>
      </w:r>
      <w:proofErr w:type="spellEnd"/>
      <w:r w:rsidR="00797EAB" w:rsidRPr="007F1D3F">
        <w:rPr>
          <w:sz w:val="26"/>
          <w:szCs w:val="26"/>
        </w:rPr>
        <w:t xml:space="preserve"> Tam Quan Bắc;</w:t>
      </w:r>
      <w:r w:rsidR="00626E07" w:rsidRPr="007F1D3F">
        <w:rPr>
          <w:sz w:val="26"/>
          <w:szCs w:val="26"/>
        </w:rPr>
        <w:t xml:space="preserve"> </w:t>
      </w:r>
      <w:r w:rsidR="003C170E" w:rsidRPr="007F1D3F">
        <w:rPr>
          <w:sz w:val="26"/>
          <w:szCs w:val="26"/>
        </w:rPr>
        <w:t xml:space="preserve">Khu </w:t>
      </w:r>
      <w:proofErr w:type="spellStart"/>
      <w:r w:rsidR="003C170E" w:rsidRPr="007F1D3F">
        <w:rPr>
          <w:sz w:val="26"/>
          <w:szCs w:val="26"/>
        </w:rPr>
        <w:t>nhà</w:t>
      </w:r>
      <w:proofErr w:type="spellEnd"/>
      <w:r w:rsidR="003C170E" w:rsidRPr="007F1D3F">
        <w:rPr>
          <w:sz w:val="26"/>
          <w:szCs w:val="26"/>
        </w:rPr>
        <w:t xml:space="preserve"> ở </w:t>
      </w:r>
      <w:proofErr w:type="spellStart"/>
      <w:r w:rsidR="00A048E9" w:rsidRPr="007F1D3F">
        <w:rPr>
          <w:sz w:val="26"/>
          <w:szCs w:val="26"/>
        </w:rPr>
        <w:t>kết</w:t>
      </w:r>
      <w:proofErr w:type="spellEnd"/>
      <w:r w:rsidR="00A048E9" w:rsidRPr="007F1D3F">
        <w:rPr>
          <w:sz w:val="26"/>
          <w:szCs w:val="26"/>
        </w:rPr>
        <w:t xml:space="preserve"> </w:t>
      </w:r>
      <w:proofErr w:type="spellStart"/>
      <w:r w:rsidR="00A048E9" w:rsidRPr="007F1D3F">
        <w:rPr>
          <w:sz w:val="26"/>
          <w:szCs w:val="26"/>
        </w:rPr>
        <w:t>hợp</w:t>
      </w:r>
      <w:proofErr w:type="spellEnd"/>
      <w:r w:rsidR="00A048E9" w:rsidRPr="007F1D3F">
        <w:rPr>
          <w:sz w:val="26"/>
          <w:szCs w:val="26"/>
        </w:rPr>
        <w:t xml:space="preserve"> </w:t>
      </w:r>
      <w:proofErr w:type="spellStart"/>
      <w:r w:rsidR="00A048E9" w:rsidRPr="007F1D3F">
        <w:rPr>
          <w:sz w:val="26"/>
          <w:szCs w:val="26"/>
        </w:rPr>
        <w:t>chỉnh</w:t>
      </w:r>
      <w:proofErr w:type="spellEnd"/>
      <w:r w:rsidR="00A048E9" w:rsidRPr="007F1D3F">
        <w:rPr>
          <w:sz w:val="26"/>
          <w:szCs w:val="26"/>
        </w:rPr>
        <w:t xml:space="preserve"> </w:t>
      </w:r>
      <w:proofErr w:type="spellStart"/>
      <w:r w:rsidR="00A048E9" w:rsidRPr="007F1D3F">
        <w:rPr>
          <w:sz w:val="26"/>
          <w:szCs w:val="26"/>
        </w:rPr>
        <w:t>trang</w:t>
      </w:r>
      <w:proofErr w:type="spellEnd"/>
      <w:r w:rsidR="00A048E9" w:rsidRPr="007F1D3F">
        <w:rPr>
          <w:sz w:val="26"/>
          <w:szCs w:val="26"/>
        </w:rPr>
        <w:t xml:space="preserve"> </w:t>
      </w:r>
      <w:proofErr w:type="spellStart"/>
      <w:r w:rsidR="00A048E9" w:rsidRPr="007F1D3F">
        <w:rPr>
          <w:sz w:val="26"/>
          <w:szCs w:val="26"/>
        </w:rPr>
        <w:t>đô</w:t>
      </w:r>
      <w:proofErr w:type="spellEnd"/>
      <w:r w:rsidR="00A048E9" w:rsidRPr="007F1D3F">
        <w:rPr>
          <w:sz w:val="26"/>
          <w:szCs w:val="26"/>
        </w:rPr>
        <w:t xml:space="preserve"> </w:t>
      </w:r>
      <w:proofErr w:type="spellStart"/>
      <w:r w:rsidR="00A048E9" w:rsidRPr="007F1D3F">
        <w:rPr>
          <w:sz w:val="26"/>
          <w:szCs w:val="26"/>
        </w:rPr>
        <w:t>thị</w:t>
      </w:r>
      <w:proofErr w:type="spellEnd"/>
      <w:r w:rsidR="00A048E9" w:rsidRPr="007F1D3F">
        <w:rPr>
          <w:sz w:val="26"/>
          <w:szCs w:val="26"/>
        </w:rPr>
        <w:t xml:space="preserve"> - </w:t>
      </w:r>
      <w:r w:rsidR="007353AA" w:rsidRPr="007F1D3F">
        <w:rPr>
          <w:sz w:val="26"/>
          <w:szCs w:val="26"/>
        </w:rPr>
        <w:t xml:space="preserve">Trung </w:t>
      </w:r>
      <w:proofErr w:type="spellStart"/>
      <w:r w:rsidR="007353AA" w:rsidRPr="007F1D3F">
        <w:rPr>
          <w:sz w:val="26"/>
          <w:szCs w:val="26"/>
        </w:rPr>
        <w:t>tâm</w:t>
      </w:r>
      <w:proofErr w:type="spellEnd"/>
      <w:r w:rsidR="007353AA" w:rsidRPr="007F1D3F">
        <w:rPr>
          <w:sz w:val="26"/>
          <w:szCs w:val="26"/>
        </w:rPr>
        <w:t xml:space="preserve"> </w:t>
      </w:r>
      <w:proofErr w:type="spellStart"/>
      <w:r w:rsidR="007353AA" w:rsidRPr="007F1D3F">
        <w:rPr>
          <w:sz w:val="26"/>
          <w:szCs w:val="26"/>
        </w:rPr>
        <w:t>thương</w:t>
      </w:r>
      <w:proofErr w:type="spellEnd"/>
      <w:r w:rsidR="007353AA" w:rsidRPr="007F1D3F">
        <w:rPr>
          <w:sz w:val="26"/>
          <w:szCs w:val="26"/>
        </w:rPr>
        <w:t xml:space="preserve"> </w:t>
      </w:r>
      <w:proofErr w:type="spellStart"/>
      <w:r w:rsidR="007353AA" w:rsidRPr="007F1D3F">
        <w:rPr>
          <w:sz w:val="26"/>
          <w:szCs w:val="26"/>
        </w:rPr>
        <w:t>mại</w:t>
      </w:r>
      <w:proofErr w:type="spellEnd"/>
      <w:r w:rsidR="007353AA" w:rsidRPr="007F1D3F">
        <w:rPr>
          <w:sz w:val="26"/>
          <w:szCs w:val="26"/>
        </w:rPr>
        <w:t xml:space="preserve"> </w:t>
      </w:r>
      <w:proofErr w:type="spellStart"/>
      <w:r w:rsidR="007353AA" w:rsidRPr="007F1D3F">
        <w:rPr>
          <w:sz w:val="26"/>
          <w:szCs w:val="26"/>
        </w:rPr>
        <w:t>dịch</w:t>
      </w:r>
      <w:proofErr w:type="spellEnd"/>
      <w:r w:rsidR="007353AA" w:rsidRPr="007F1D3F">
        <w:rPr>
          <w:sz w:val="26"/>
          <w:szCs w:val="26"/>
        </w:rPr>
        <w:t xml:space="preserve"> </w:t>
      </w:r>
      <w:proofErr w:type="spellStart"/>
      <w:r w:rsidR="007353AA" w:rsidRPr="007F1D3F">
        <w:rPr>
          <w:sz w:val="26"/>
          <w:szCs w:val="26"/>
        </w:rPr>
        <w:t>vụ</w:t>
      </w:r>
      <w:proofErr w:type="spellEnd"/>
      <w:r w:rsidR="007353AA" w:rsidRPr="007F1D3F">
        <w:rPr>
          <w:sz w:val="26"/>
          <w:szCs w:val="26"/>
        </w:rPr>
        <w:t xml:space="preserve"> </w:t>
      </w:r>
      <w:proofErr w:type="spellStart"/>
      <w:r w:rsidR="007353AA" w:rsidRPr="007F1D3F">
        <w:rPr>
          <w:sz w:val="26"/>
          <w:szCs w:val="26"/>
        </w:rPr>
        <w:t>đô</w:t>
      </w:r>
      <w:proofErr w:type="spellEnd"/>
      <w:r w:rsidR="007353AA" w:rsidRPr="007F1D3F">
        <w:rPr>
          <w:sz w:val="26"/>
          <w:szCs w:val="26"/>
        </w:rPr>
        <w:t xml:space="preserve"> </w:t>
      </w:r>
      <w:proofErr w:type="spellStart"/>
      <w:r w:rsidR="007353AA" w:rsidRPr="007F1D3F">
        <w:rPr>
          <w:sz w:val="26"/>
          <w:szCs w:val="26"/>
        </w:rPr>
        <w:t>thị</w:t>
      </w:r>
      <w:proofErr w:type="spellEnd"/>
      <w:r w:rsidR="007353AA" w:rsidRPr="007F1D3F">
        <w:rPr>
          <w:sz w:val="26"/>
          <w:szCs w:val="26"/>
        </w:rPr>
        <w:t xml:space="preserve"> Hoài Thanh Tây</w:t>
      </w:r>
      <w:r w:rsidR="00730258" w:rsidRPr="007F1D3F">
        <w:rPr>
          <w:sz w:val="26"/>
          <w:szCs w:val="26"/>
        </w:rPr>
        <w:t xml:space="preserve"> </w:t>
      </w:r>
      <w:proofErr w:type="spellStart"/>
      <w:r w:rsidR="00730258" w:rsidRPr="007F1D3F">
        <w:rPr>
          <w:sz w:val="26"/>
          <w:szCs w:val="26"/>
        </w:rPr>
        <w:t>thuộc</w:t>
      </w:r>
      <w:proofErr w:type="spellEnd"/>
      <w:r w:rsidR="00730258" w:rsidRPr="007F1D3F">
        <w:rPr>
          <w:sz w:val="26"/>
          <w:szCs w:val="26"/>
        </w:rPr>
        <w:t xml:space="preserve"> </w:t>
      </w:r>
      <w:proofErr w:type="spellStart"/>
      <w:r w:rsidR="007353AA" w:rsidRPr="007F1D3F">
        <w:rPr>
          <w:sz w:val="26"/>
          <w:szCs w:val="26"/>
        </w:rPr>
        <w:t>phường</w:t>
      </w:r>
      <w:proofErr w:type="spellEnd"/>
      <w:r w:rsidR="007353AA" w:rsidRPr="007F1D3F">
        <w:rPr>
          <w:sz w:val="26"/>
          <w:szCs w:val="26"/>
        </w:rPr>
        <w:t xml:space="preserve"> Hoài Thanh Tây</w:t>
      </w:r>
      <w:r w:rsidR="00730258" w:rsidRPr="007F1D3F">
        <w:rPr>
          <w:sz w:val="26"/>
          <w:szCs w:val="26"/>
        </w:rPr>
        <w:t xml:space="preserve">; Khu </w:t>
      </w:r>
      <w:proofErr w:type="spellStart"/>
      <w:r w:rsidR="00730258" w:rsidRPr="007F1D3F">
        <w:rPr>
          <w:sz w:val="26"/>
          <w:szCs w:val="26"/>
        </w:rPr>
        <w:t>đô</w:t>
      </w:r>
      <w:proofErr w:type="spellEnd"/>
      <w:r w:rsidR="00730258" w:rsidRPr="007F1D3F">
        <w:rPr>
          <w:sz w:val="26"/>
          <w:szCs w:val="26"/>
        </w:rPr>
        <w:t xml:space="preserve"> </w:t>
      </w:r>
      <w:proofErr w:type="spellStart"/>
      <w:r w:rsidR="00730258" w:rsidRPr="007F1D3F">
        <w:rPr>
          <w:sz w:val="26"/>
          <w:szCs w:val="26"/>
        </w:rPr>
        <w:t>thị</w:t>
      </w:r>
      <w:proofErr w:type="spellEnd"/>
      <w:r w:rsidR="00730258" w:rsidRPr="007F1D3F">
        <w:rPr>
          <w:sz w:val="26"/>
          <w:szCs w:val="26"/>
        </w:rPr>
        <w:t xml:space="preserve"> </w:t>
      </w:r>
      <w:proofErr w:type="spellStart"/>
      <w:r w:rsidR="00730258" w:rsidRPr="007F1D3F">
        <w:rPr>
          <w:sz w:val="26"/>
          <w:szCs w:val="26"/>
        </w:rPr>
        <w:t>Phú</w:t>
      </w:r>
      <w:proofErr w:type="spellEnd"/>
      <w:r w:rsidR="00730258" w:rsidRPr="007F1D3F">
        <w:rPr>
          <w:sz w:val="26"/>
          <w:szCs w:val="26"/>
        </w:rPr>
        <w:t xml:space="preserve"> </w:t>
      </w:r>
      <w:proofErr w:type="spellStart"/>
      <w:r w:rsidR="00730258" w:rsidRPr="007F1D3F">
        <w:rPr>
          <w:sz w:val="26"/>
          <w:szCs w:val="26"/>
        </w:rPr>
        <w:t>Mỹ</w:t>
      </w:r>
      <w:proofErr w:type="spellEnd"/>
      <w:r w:rsidR="00730258" w:rsidRPr="007F1D3F">
        <w:rPr>
          <w:sz w:val="26"/>
          <w:szCs w:val="26"/>
        </w:rPr>
        <w:t xml:space="preserve"> Tân </w:t>
      </w:r>
      <w:proofErr w:type="spellStart"/>
      <w:r w:rsidR="00730258" w:rsidRPr="007F1D3F">
        <w:rPr>
          <w:sz w:val="26"/>
          <w:szCs w:val="26"/>
        </w:rPr>
        <w:t>thuộc</w:t>
      </w:r>
      <w:proofErr w:type="spellEnd"/>
      <w:r w:rsidR="00730258" w:rsidRPr="007F1D3F">
        <w:rPr>
          <w:sz w:val="26"/>
          <w:szCs w:val="26"/>
        </w:rPr>
        <w:t xml:space="preserve"> </w:t>
      </w:r>
      <w:proofErr w:type="spellStart"/>
      <w:r w:rsidR="00730258" w:rsidRPr="007F1D3F">
        <w:rPr>
          <w:sz w:val="26"/>
          <w:szCs w:val="26"/>
        </w:rPr>
        <w:t>phường</w:t>
      </w:r>
      <w:proofErr w:type="spellEnd"/>
      <w:r w:rsidR="00730258" w:rsidRPr="007F1D3F">
        <w:rPr>
          <w:sz w:val="26"/>
          <w:szCs w:val="26"/>
        </w:rPr>
        <w:t xml:space="preserve"> Hoài Tân; </w:t>
      </w:r>
      <w:proofErr w:type="spellStart"/>
      <w:r w:rsidR="00730258" w:rsidRPr="007F1D3F">
        <w:rPr>
          <w:sz w:val="26"/>
          <w:szCs w:val="26"/>
        </w:rPr>
        <w:t>khu</w:t>
      </w:r>
      <w:proofErr w:type="spellEnd"/>
      <w:r w:rsidR="00730258" w:rsidRPr="007F1D3F">
        <w:rPr>
          <w:sz w:val="26"/>
          <w:szCs w:val="26"/>
        </w:rPr>
        <w:t xml:space="preserve"> </w:t>
      </w:r>
      <w:proofErr w:type="spellStart"/>
      <w:r w:rsidR="00730258" w:rsidRPr="007F1D3F">
        <w:rPr>
          <w:sz w:val="26"/>
          <w:szCs w:val="26"/>
        </w:rPr>
        <w:t>dân</w:t>
      </w:r>
      <w:proofErr w:type="spellEnd"/>
      <w:r w:rsidR="00730258" w:rsidRPr="007F1D3F">
        <w:rPr>
          <w:sz w:val="26"/>
          <w:szCs w:val="26"/>
        </w:rPr>
        <w:t xml:space="preserve"> </w:t>
      </w:r>
      <w:proofErr w:type="spellStart"/>
      <w:r w:rsidR="00730258" w:rsidRPr="007F1D3F">
        <w:rPr>
          <w:sz w:val="26"/>
          <w:szCs w:val="26"/>
        </w:rPr>
        <w:t>cư</w:t>
      </w:r>
      <w:proofErr w:type="spellEnd"/>
      <w:r w:rsidR="00730258" w:rsidRPr="007F1D3F">
        <w:rPr>
          <w:sz w:val="26"/>
          <w:szCs w:val="26"/>
        </w:rPr>
        <w:t xml:space="preserve"> Phúc Gia Tân </w:t>
      </w:r>
      <w:proofErr w:type="spellStart"/>
      <w:r w:rsidR="00730258" w:rsidRPr="007F1D3F">
        <w:rPr>
          <w:sz w:val="26"/>
          <w:szCs w:val="26"/>
        </w:rPr>
        <w:t>thuộc</w:t>
      </w:r>
      <w:proofErr w:type="spellEnd"/>
      <w:r w:rsidR="00730258" w:rsidRPr="007F1D3F">
        <w:rPr>
          <w:sz w:val="26"/>
          <w:szCs w:val="26"/>
        </w:rPr>
        <w:t xml:space="preserve"> </w:t>
      </w:r>
      <w:proofErr w:type="spellStart"/>
      <w:r w:rsidR="00730258" w:rsidRPr="007F1D3F">
        <w:rPr>
          <w:sz w:val="26"/>
          <w:szCs w:val="26"/>
        </w:rPr>
        <w:t>phường</w:t>
      </w:r>
      <w:proofErr w:type="spellEnd"/>
      <w:r w:rsidR="00730258" w:rsidRPr="007F1D3F">
        <w:rPr>
          <w:sz w:val="26"/>
          <w:szCs w:val="26"/>
        </w:rPr>
        <w:t xml:space="preserve"> Hoài Tân;</w:t>
      </w:r>
      <w:r w:rsidR="007353AA" w:rsidRPr="007F1D3F">
        <w:rPr>
          <w:sz w:val="26"/>
          <w:szCs w:val="26"/>
        </w:rPr>
        <w:t xml:space="preserve"> </w:t>
      </w:r>
      <w:r w:rsidR="009543FA" w:rsidRPr="007F1D3F">
        <w:rPr>
          <w:sz w:val="26"/>
          <w:szCs w:val="26"/>
        </w:rPr>
        <w:t xml:space="preserve">Khu </w:t>
      </w:r>
      <w:proofErr w:type="spellStart"/>
      <w:r w:rsidR="009543FA" w:rsidRPr="007F1D3F">
        <w:rPr>
          <w:sz w:val="26"/>
          <w:szCs w:val="26"/>
        </w:rPr>
        <w:t>đô</w:t>
      </w:r>
      <w:proofErr w:type="spellEnd"/>
      <w:r w:rsidR="009543FA" w:rsidRPr="007F1D3F">
        <w:rPr>
          <w:sz w:val="26"/>
          <w:szCs w:val="26"/>
        </w:rPr>
        <w:t xml:space="preserve"> </w:t>
      </w:r>
      <w:proofErr w:type="spellStart"/>
      <w:r w:rsidR="009543FA" w:rsidRPr="007F1D3F">
        <w:rPr>
          <w:sz w:val="26"/>
          <w:szCs w:val="26"/>
        </w:rPr>
        <w:t>thị</w:t>
      </w:r>
      <w:proofErr w:type="spellEnd"/>
      <w:r w:rsidR="009543FA" w:rsidRPr="007F1D3F">
        <w:rPr>
          <w:sz w:val="26"/>
          <w:szCs w:val="26"/>
        </w:rPr>
        <w:t xml:space="preserve"> Nam </w:t>
      </w:r>
      <w:proofErr w:type="spellStart"/>
      <w:r w:rsidR="009543FA" w:rsidRPr="007F1D3F">
        <w:rPr>
          <w:sz w:val="26"/>
          <w:szCs w:val="26"/>
        </w:rPr>
        <w:t>sông</w:t>
      </w:r>
      <w:proofErr w:type="spellEnd"/>
      <w:r w:rsidR="009543FA" w:rsidRPr="007F1D3F">
        <w:rPr>
          <w:sz w:val="26"/>
          <w:szCs w:val="26"/>
        </w:rPr>
        <w:t xml:space="preserve"> </w:t>
      </w:r>
      <w:proofErr w:type="spellStart"/>
      <w:r w:rsidR="009543FA" w:rsidRPr="007F1D3F">
        <w:rPr>
          <w:sz w:val="26"/>
          <w:szCs w:val="26"/>
        </w:rPr>
        <w:t>Lại</w:t>
      </w:r>
      <w:proofErr w:type="spellEnd"/>
      <w:r w:rsidR="009543FA" w:rsidRPr="007F1D3F">
        <w:rPr>
          <w:sz w:val="26"/>
          <w:szCs w:val="26"/>
        </w:rPr>
        <w:t xml:space="preserve"> Giang, </w:t>
      </w:r>
      <w:proofErr w:type="spellStart"/>
      <w:r w:rsidR="009543FA" w:rsidRPr="007F1D3F">
        <w:rPr>
          <w:sz w:val="26"/>
          <w:szCs w:val="26"/>
        </w:rPr>
        <w:t>thị</w:t>
      </w:r>
      <w:proofErr w:type="spellEnd"/>
      <w:r w:rsidR="009543FA" w:rsidRPr="007F1D3F">
        <w:rPr>
          <w:sz w:val="26"/>
          <w:szCs w:val="26"/>
        </w:rPr>
        <w:t xml:space="preserve"> </w:t>
      </w:r>
      <w:proofErr w:type="spellStart"/>
      <w:r w:rsidR="009543FA" w:rsidRPr="007F1D3F">
        <w:rPr>
          <w:sz w:val="26"/>
          <w:szCs w:val="26"/>
        </w:rPr>
        <w:t>xã</w:t>
      </w:r>
      <w:proofErr w:type="spellEnd"/>
      <w:r w:rsidR="009543FA" w:rsidRPr="007F1D3F">
        <w:rPr>
          <w:sz w:val="26"/>
          <w:szCs w:val="26"/>
        </w:rPr>
        <w:t xml:space="preserve"> Hoài </w:t>
      </w:r>
      <w:proofErr w:type="spellStart"/>
      <w:r w:rsidR="009543FA" w:rsidRPr="007F1D3F">
        <w:rPr>
          <w:sz w:val="26"/>
          <w:szCs w:val="26"/>
        </w:rPr>
        <w:t>Nhơn</w:t>
      </w:r>
      <w:proofErr w:type="spellEnd"/>
      <w:r w:rsidR="00730258" w:rsidRPr="007F1D3F">
        <w:rPr>
          <w:sz w:val="26"/>
          <w:szCs w:val="26"/>
        </w:rPr>
        <w:t xml:space="preserve"> </w:t>
      </w:r>
      <w:proofErr w:type="spellStart"/>
      <w:r w:rsidR="00730258" w:rsidRPr="007F1D3F">
        <w:rPr>
          <w:sz w:val="26"/>
          <w:szCs w:val="26"/>
        </w:rPr>
        <w:t>thuộc</w:t>
      </w:r>
      <w:proofErr w:type="spellEnd"/>
      <w:r w:rsidR="00730258" w:rsidRPr="007F1D3F">
        <w:rPr>
          <w:sz w:val="26"/>
          <w:szCs w:val="26"/>
        </w:rPr>
        <w:t xml:space="preserve"> </w:t>
      </w:r>
      <w:proofErr w:type="spellStart"/>
      <w:r w:rsidR="00730258" w:rsidRPr="007F1D3F">
        <w:rPr>
          <w:sz w:val="26"/>
          <w:szCs w:val="26"/>
        </w:rPr>
        <w:t>phường</w:t>
      </w:r>
      <w:proofErr w:type="spellEnd"/>
      <w:r w:rsidR="00730258" w:rsidRPr="007F1D3F">
        <w:rPr>
          <w:sz w:val="26"/>
          <w:szCs w:val="26"/>
        </w:rPr>
        <w:t xml:space="preserve"> </w:t>
      </w:r>
      <w:proofErr w:type="spellStart"/>
      <w:r w:rsidR="00730258" w:rsidRPr="007F1D3F">
        <w:rPr>
          <w:sz w:val="26"/>
          <w:szCs w:val="26"/>
        </w:rPr>
        <w:t>Bồng</w:t>
      </w:r>
      <w:proofErr w:type="spellEnd"/>
      <w:r w:rsidR="00730258" w:rsidRPr="007F1D3F">
        <w:rPr>
          <w:sz w:val="26"/>
          <w:szCs w:val="26"/>
        </w:rPr>
        <w:t xml:space="preserve"> Sơn</w:t>
      </w:r>
      <w:r w:rsidR="009543FA" w:rsidRPr="007F1D3F">
        <w:rPr>
          <w:sz w:val="26"/>
          <w:szCs w:val="26"/>
        </w:rPr>
        <w:t xml:space="preserve">; Khu </w:t>
      </w:r>
      <w:proofErr w:type="spellStart"/>
      <w:r w:rsidR="00626E07" w:rsidRPr="007F1D3F">
        <w:rPr>
          <w:sz w:val="26"/>
          <w:szCs w:val="26"/>
        </w:rPr>
        <w:t>đô</w:t>
      </w:r>
      <w:proofErr w:type="spellEnd"/>
      <w:r w:rsidR="00626E07" w:rsidRPr="007F1D3F">
        <w:rPr>
          <w:sz w:val="26"/>
          <w:szCs w:val="26"/>
        </w:rPr>
        <w:t xml:space="preserve"> </w:t>
      </w:r>
      <w:proofErr w:type="spellStart"/>
      <w:r w:rsidR="00626E07" w:rsidRPr="007F1D3F">
        <w:rPr>
          <w:sz w:val="26"/>
          <w:szCs w:val="26"/>
        </w:rPr>
        <w:t>thị</w:t>
      </w:r>
      <w:proofErr w:type="spellEnd"/>
      <w:r w:rsidR="00626E07" w:rsidRPr="007F1D3F">
        <w:rPr>
          <w:sz w:val="26"/>
          <w:szCs w:val="26"/>
        </w:rPr>
        <w:t xml:space="preserve"> Bình </w:t>
      </w:r>
      <w:proofErr w:type="spellStart"/>
      <w:r w:rsidR="00626E07" w:rsidRPr="007F1D3F">
        <w:rPr>
          <w:sz w:val="26"/>
          <w:szCs w:val="26"/>
        </w:rPr>
        <w:t>Chương</w:t>
      </w:r>
      <w:proofErr w:type="spellEnd"/>
      <w:r w:rsidR="00626E07" w:rsidRPr="007F1D3F">
        <w:rPr>
          <w:sz w:val="26"/>
          <w:szCs w:val="26"/>
        </w:rPr>
        <w:t xml:space="preserve"> Nam</w:t>
      </w:r>
      <w:r w:rsidR="009543FA" w:rsidRPr="007F1D3F">
        <w:rPr>
          <w:sz w:val="26"/>
          <w:szCs w:val="26"/>
        </w:rPr>
        <w:t xml:space="preserve"> </w:t>
      </w:r>
      <w:proofErr w:type="spellStart"/>
      <w:r w:rsidR="00730258" w:rsidRPr="007F1D3F">
        <w:rPr>
          <w:sz w:val="26"/>
          <w:szCs w:val="26"/>
        </w:rPr>
        <w:t>thuộc</w:t>
      </w:r>
      <w:proofErr w:type="spellEnd"/>
      <w:r w:rsidR="00730258" w:rsidRPr="007F1D3F">
        <w:rPr>
          <w:sz w:val="26"/>
          <w:szCs w:val="26"/>
        </w:rPr>
        <w:t xml:space="preserve"> </w:t>
      </w:r>
      <w:proofErr w:type="spellStart"/>
      <w:r w:rsidR="00730258" w:rsidRPr="007F1D3F">
        <w:rPr>
          <w:sz w:val="26"/>
          <w:szCs w:val="26"/>
        </w:rPr>
        <w:t>phường</w:t>
      </w:r>
      <w:proofErr w:type="spellEnd"/>
      <w:r w:rsidR="00730258" w:rsidRPr="007F1D3F">
        <w:rPr>
          <w:sz w:val="26"/>
          <w:szCs w:val="26"/>
        </w:rPr>
        <w:t xml:space="preserve"> Hoài Đức…</w:t>
      </w:r>
    </w:p>
    <w:p w14:paraId="17778CA2" w14:textId="3BA0996A" w:rsidR="000C4F67" w:rsidRPr="007F1D3F" w:rsidRDefault="000C4F67" w:rsidP="00A46A36">
      <w:pPr>
        <w:spacing w:before="120" w:after="120" w:line="264" w:lineRule="auto"/>
        <w:ind w:firstLine="567"/>
        <w:jc w:val="both"/>
        <w:rPr>
          <w:sz w:val="26"/>
          <w:szCs w:val="26"/>
        </w:rPr>
      </w:pPr>
      <w:r w:rsidRPr="007F1D3F">
        <w:rPr>
          <w:sz w:val="26"/>
          <w:szCs w:val="26"/>
        </w:rPr>
        <w:t xml:space="preserve">+ </w:t>
      </w:r>
      <w:proofErr w:type="spellStart"/>
      <w:r w:rsidRPr="007F1D3F">
        <w:rPr>
          <w:sz w:val="26"/>
          <w:szCs w:val="26"/>
        </w:rPr>
        <w:t>Hệ</w:t>
      </w:r>
      <w:proofErr w:type="spellEnd"/>
      <w:r w:rsidRPr="007F1D3F">
        <w:rPr>
          <w:sz w:val="26"/>
          <w:szCs w:val="26"/>
        </w:rPr>
        <w:t xml:space="preserve"> </w:t>
      </w:r>
      <w:proofErr w:type="spellStart"/>
      <w:r w:rsidRPr="007F1D3F">
        <w:rPr>
          <w:sz w:val="26"/>
          <w:szCs w:val="26"/>
        </w:rPr>
        <w:t>thống</w:t>
      </w:r>
      <w:proofErr w:type="spellEnd"/>
      <w:r w:rsidRPr="007F1D3F">
        <w:rPr>
          <w:sz w:val="26"/>
          <w:szCs w:val="26"/>
        </w:rPr>
        <w:t xml:space="preserve"> </w:t>
      </w:r>
      <w:proofErr w:type="spellStart"/>
      <w:r w:rsidRPr="007F1D3F">
        <w:rPr>
          <w:sz w:val="26"/>
          <w:szCs w:val="26"/>
        </w:rPr>
        <w:t>hạ</w:t>
      </w:r>
      <w:proofErr w:type="spellEnd"/>
      <w:r w:rsidRPr="007F1D3F">
        <w:rPr>
          <w:sz w:val="26"/>
          <w:szCs w:val="26"/>
        </w:rPr>
        <w:t xml:space="preserve"> </w:t>
      </w:r>
      <w:proofErr w:type="spellStart"/>
      <w:r w:rsidRPr="007F1D3F">
        <w:rPr>
          <w:sz w:val="26"/>
          <w:szCs w:val="26"/>
        </w:rPr>
        <w:t>tầng</w:t>
      </w:r>
      <w:proofErr w:type="spellEnd"/>
      <w:r w:rsidRPr="007F1D3F">
        <w:rPr>
          <w:sz w:val="26"/>
          <w:szCs w:val="26"/>
        </w:rPr>
        <w:t xml:space="preserve"> </w:t>
      </w:r>
      <w:proofErr w:type="spellStart"/>
      <w:r w:rsidRPr="007F1D3F">
        <w:rPr>
          <w:sz w:val="26"/>
          <w:szCs w:val="26"/>
        </w:rPr>
        <w:t>xã</w:t>
      </w:r>
      <w:proofErr w:type="spellEnd"/>
      <w:r w:rsidRPr="007F1D3F">
        <w:rPr>
          <w:sz w:val="26"/>
          <w:szCs w:val="26"/>
        </w:rPr>
        <w:t xml:space="preserve"> </w:t>
      </w:r>
      <w:proofErr w:type="spellStart"/>
      <w:r w:rsidRPr="007F1D3F">
        <w:rPr>
          <w:sz w:val="26"/>
          <w:szCs w:val="26"/>
        </w:rPr>
        <w:t>hội</w:t>
      </w:r>
      <w:proofErr w:type="spellEnd"/>
      <w:r w:rsidRPr="007F1D3F">
        <w:rPr>
          <w:sz w:val="26"/>
          <w:szCs w:val="26"/>
        </w:rPr>
        <w:t xml:space="preserve">: </w:t>
      </w:r>
      <w:proofErr w:type="spellStart"/>
      <w:r w:rsidR="00EB6015" w:rsidRPr="007F1D3F">
        <w:rPr>
          <w:sz w:val="26"/>
          <w:szCs w:val="26"/>
        </w:rPr>
        <w:t>Xây</w:t>
      </w:r>
      <w:proofErr w:type="spellEnd"/>
      <w:r w:rsidR="00EB6015" w:rsidRPr="007F1D3F">
        <w:rPr>
          <w:sz w:val="26"/>
          <w:szCs w:val="26"/>
        </w:rPr>
        <w:t xml:space="preserve"> </w:t>
      </w:r>
      <w:proofErr w:type="spellStart"/>
      <w:r w:rsidR="00EB6015" w:rsidRPr="007F1D3F">
        <w:rPr>
          <w:sz w:val="26"/>
          <w:szCs w:val="26"/>
        </w:rPr>
        <w:t>dựng</w:t>
      </w:r>
      <w:proofErr w:type="spellEnd"/>
      <w:r w:rsidR="00EB6015" w:rsidRPr="007F1D3F">
        <w:rPr>
          <w:sz w:val="26"/>
          <w:szCs w:val="26"/>
        </w:rPr>
        <w:t xml:space="preserve"> </w:t>
      </w:r>
      <w:proofErr w:type="spellStart"/>
      <w:r w:rsidR="00EB6015" w:rsidRPr="007F1D3F">
        <w:rPr>
          <w:sz w:val="26"/>
          <w:szCs w:val="26"/>
        </w:rPr>
        <w:t>mới</w:t>
      </w:r>
      <w:proofErr w:type="spellEnd"/>
      <w:r w:rsidR="00EB6015" w:rsidRPr="007F1D3F">
        <w:rPr>
          <w:sz w:val="26"/>
          <w:szCs w:val="26"/>
        </w:rPr>
        <w:t xml:space="preserve"> Trung </w:t>
      </w:r>
      <w:proofErr w:type="spellStart"/>
      <w:r w:rsidR="00EB6015" w:rsidRPr="007F1D3F">
        <w:rPr>
          <w:sz w:val="26"/>
          <w:szCs w:val="26"/>
        </w:rPr>
        <w:t>tâm</w:t>
      </w:r>
      <w:proofErr w:type="spellEnd"/>
      <w:r w:rsidR="00EB6015" w:rsidRPr="007F1D3F">
        <w:rPr>
          <w:sz w:val="26"/>
          <w:szCs w:val="26"/>
        </w:rPr>
        <w:t xml:space="preserve"> Văn </w:t>
      </w:r>
      <w:proofErr w:type="spellStart"/>
      <w:r w:rsidR="00EB6015" w:rsidRPr="007F1D3F">
        <w:rPr>
          <w:sz w:val="26"/>
          <w:szCs w:val="26"/>
        </w:rPr>
        <w:t>hóa</w:t>
      </w:r>
      <w:proofErr w:type="spellEnd"/>
      <w:r w:rsidR="00EB6015" w:rsidRPr="007F1D3F">
        <w:rPr>
          <w:sz w:val="26"/>
          <w:szCs w:val="26"/>
        </w:rPr>
        <w:t xml:space="preserve"> – </w:t>
      </w:r>
      <w:proofErr w:type="spellStart"/>
      <w:r w:rsidR="00EB6015" w:rsidRPr="007F1D3F">
        <w:rPr>
          <w:sz w:val="26"/>
          <w:szCs w:val="26"/>
        </w:rPr>
        <w:t>Thể</w:t>
      </w:r>
      <w:proofErr w:type="spellEnd"/>
      <w:r w:rsidR="00EB6015" w:rsidRPr="007F1D3F">
        <w:rPr>
          <w:sz w:val="26"/>
          <w:szCs w:val="26"/>
        </w:rPr>
        <w:t xml:space="preserve"> </w:t>
      </w:r>
      <w:proofErr w:type="spellStart"/>
      <w:r w:rsidR="00EB6015" w:rsidRPr="007F1D3F">
        <w:rPr>
          <w:sz w:val="26"/>
          <w:szCs w:val="26"/>
        </w:rPr>
        <w:t>thao</w:t>
      </w:r>
      <w:proofErr w:type="spellEnd"/>
      <w:r w:rsidR="00EB6015" w:rsidRPr="007F1D3F">
        <w:rPr>
          <w:sz w:val="26"/>
          <w:szCs w:val="26"/>
        </w:rPr>
        <w:t xml:space="preserve"> </w:t>
      </w:r>
      <w:proofErr w:type="spellStart"/>
      <w:r w:rsidR="00EB6015" w:rsidRPr="007F1D3F">
        <w:rPr>
          <w:sz w:val="26"/>
          <w:szCs w:val="26"/>
        </w:rPr>
        <w:t>thị</w:t>
      </w:r>
      <w:proofErr w:type="spellEnd"/>
      <w:r w:rsidR="00EB6015" w:rsidRPr="007F1D3F">
        <w:rPr>
          <w:sz w:val="26"/>
          <w:szCs w:val="26"/>
        </w:rPr>
        <w:t xml:space="preserve"> </w:t>
      </w:r>
      <w:proofErr w:type="spellStart"/>
      <w:r w:rsidR="00EB6015" w:rsidRPr="007F1D3F">
        <w:rPr>
          <w:sz w:val="26"/>
          <w:szCs w:val="26"/>
        </w:rPr>
        <w:t>xã</w:t>
      </w:r>
      <w:proofErr w:type="spellEnd"/>
      <w:r w:rsidR="00EB6015" w:rsidRPr="007F1D3F">
        <w:rPr>
          <w:sz w:val="26"/>
          <w:szCs w:val="26"/>
        </w:rPr>
        <w:t xml:space="preserve">, 4 </w:t>
      </w:r>
      <w:proofErr w:type="spellStart"/>
      <w:r w:rsidR="00EB6015" w:rsidRPr="007F1D3F">
        <w:rPr>
          <w:sz w:val="26"/>
          <w:szCs w:val="26"/>
        </w:rPr>
        <w:t>không</w:t>
      </w:r>
      <w:proofErr w:type="spellEnd"/>
      <w:r w:rsidR="00EB6015" w:rsidRPr="007F1D3F">
        <w:rPr>
          <w:sz w:val="26"/>
          <w:szCs w:val="26"/>
        </w:rPr>
        <w:t xml:space="preserve"> </w:t>
      </w:r>
      <w:proofErr w:type="spellStart"/>
      <w:r w:rsidR="00EB6015" w:rsidRPr="007F1D3F">
        <w:rPr>
          <w:sz w:val="26"/>
          <w:szCs w:val="26"/>
        </w:rPr>
        <w:t>gian</w:t>
      </w:r>
      <w:proofErr w:type="spellEnd"/>
      <w:r w:rsidR="00EB6015" w:rsidRPr="007F1D3F">
        <w:rPr>
          <w:sz w:val="26"/>
          <w:szCs w:val="26"/>
        </w:rPr>
        <w:t xml:space="preserve"> </w:t>
      </w:r>
      <w:proofErr w:type="spellStart"/>
      <w:r w:rsidR="00EB6015" w:rsidRPr="007F1D3F">
        <w:rPr>
          <w:sz w:val="26"/>
          <w:szCs w:val="26"/>
        </w:rPr>
        <w:t>công</w:t>
      </w:r>
      <w:proofErr w:type="spellEnd"/>
      <w:r w:rsidR="00EB6015" w:rsidRPr="007F1D3F">
        <w:rPr>
          <w:sz w:val="26"/>
          <w:szCs w:val="26"/>
        </w:rPr>
        <w:t xml:space="preserve"> </w:t>
      </w:r>
      <w:proofErr w:type="spellStart"/>
      <w:r w:rsidR="00EB6015" w:rsidRPr="007F1D3F">
        <w:rPr>
          <w:sz w:val="26"/>
          <w:szCs w:val="26"/>
        </w:rPr>
        <w:t>cộng</w:t>
      </w:r>
      <w:proofErr w:type="spellEnd"/>
      <w:r w:rsidR="00EB6015" w:rsidRPr="007F1D3F">
        <w:rPr>
          <w:sz w:val="26"/>
          <w:szCs w:val="26"/>
        </w:rPr>
        <w:t xml:space="preserve"> </w:t>
      </w:r>
      <w:proofErr w:type="spellStart"/>
      <w:r w:rsidR="00EB6015" w:rsidRPr="007F1D3F">
        <w:rPr>
          <w:sz w:val="26"/>
          <w:szCs w:val="26"/>
        </w:rPr>
        <w:t>các</w:t>
      </w:r>
      <w:proofErr w:type="spellEnd"/>
      <w:r w:rsidR="00EB6015" w:rsidRPr="007F1D3F">
        <w:rPr>
          <w:sz w:val="26"/>
          <w:szCs w:val="26"/>
        </w:rPr>
        <w:t xml:space="preserve"> </w:t>
      </w:r>
      <w:proofErr w:type="spellStart"/>
      <w:r w:rsidR="00EB6015" w:rsidRPr="007F1D3F">
        <w:rPr>
          <w:sz w:val="26"/>
          <w:szCs w:val="26"/>
        </w:rPr>
        <w:t>khu</w:t>
      </w:r>
      <w:proofErr w:type="spellEnd"/>
      <w:r w:rsidR="00EB6015" w:rsidRPr="007F1D3F">
        <w:rPr>
          <w:sz w:val="26"/>
          <w:szCs w:val="26"/>
        </w:rPr>
        <w:t xml:space="preserve"> </w:t>
      </w:r>
      <w:proofErr w:type="spellStart"/>
      <w:r w:rsidR="00EB6015" w:rsidRPr="007F1D3F">
        <w:rPr>
          <w:sz w:val="26"/>
          <w:szCs w:val="26"/>
        </w:rPr>
        <w:t>vực</w:t>
      </w:r>
      <w:proofErr w:type="spellEnd"/>
      <w:r w:rsidR="00EB6015" w:rsidRPr="007F1D3F">
        <w:rPr>
          <w:sz w:val="26"/>
          <w:szCs w:val="26"/>
        </w:rPr>
        <w:t xml:space="preserve"> </w:t>
      </w:r>
      <w:proofErr w:type="spellStart"/>
      <w:r w:rsidR="00EB6015" w:rsidRPr="007F1D3F">
        <w:rPr>
          <w:sz w:val="26"/>
          <w:szCs w:val="26"/>
        </w:rPr>
        <w:t>đô</w:t>
      </w:r>
      <w:proofErr w:type="spellEnd"/>
      <w:r w:rsidR="00EB6015" w:rsidRPr="007F1D3F">
        <w:rPr>
          <w:sz w:val="26"/>
          <w:szCs w:val="26"/>
        </w:rPr>
        <w:t xml:space="preserve"> </w:t>
      </w:r>
      <w:proofErr w:type="spellStart"/>
      <w:r w:rsidR="00EB6015" w:rsidRPr="007F1D3F">
        <w:rPr>
          <w:sz w:val="26"/>
          <w:szCs w:val="26"/>
        </w:rPr>
        <w:t>thị</w:t>
      </w:r>
      <w:proofErr w:type="spellEnd"/>
      <w:r w:rsidR="00EB6015" w:rsidRPr="007F1D3F">
        <w:rPr>
          <w:sz w:val="26"/>
          <w:szCs w:val="26"/>
        </w:rPr>
        <w:t xml:space="preserve"> </w:t>
      </w:r>
      <w:proofErr w:type="spellStart"/>
      <w:r w:rsidR="00EB6015" w:rsidRPr="007F1D3F">
        <w:rPr>
          <w:sz w:val="26"/>
          <w:szCs w:val="26"/>
        </w:rPr>
        <w:t>trung</w:t>
      </w:r>
      <w:proofErr w:type="spellEnd"/>
      <w:r w:rsidR="00EB6015" w:rsidRPr="007F1D3F">
        <w:rPr>
          <w:sz w:val="26"/>
          <w:szCs w:val="26"/>
        </w:rPr>
        <w:t xml:space="preserve"> </w:t>
      </w:r>
      <w:proofErr w:type="spellStart"/>
      <w:r w:rsidR="00EB6015" w:rsidRPr="007F1D3F">
        <w:rPr>
          <w:sz w:val="26"/>
          <w:szCs w:val="26"/>
        </w:rPr>
        <w:t>tâm</w:t>
      </w:r>
      <w:proofErr w:type="spellEnd"/>
      <w:r w:rsidR="004B35D3" w:rsidRPr="007F1D3F">
        <w:rPr>
          <w:sz w:val="26"/>
          <w:szCs w:val="26"/>
        </w:rPr>
        <w:t xml:space="preserve">, </w:t>
      </w:r>
      <w:proofErr w:type="spellStart"/>
      <w:r w:rsidR="00921F19" w:rsidRPr="007F1D3F">
        <w:rPr>
          <w:sz w:val="26"/>
          <w:szCs w:val="26"/>
        </w:rPr>
        <w:t>Nâng</w:t>
      </w:r>
      <w:proofErr w:type="spellEnd"/>
      <w:r w:rsidR="00921F19" w:rsidRPr="007F1D3F">
        <w:rPr>
          <w:sz w:val="26"/>
          <w:szCs w:val="26"/>
        </w:rPr>
        <w:t xml:space="preserve"> </w:t>
      </w:r>
      <w:proofErr w:type="spellStart"/>
      <w:r w:rsidR="00921F19" w:rsidRPr="007F1D3F">
        <w:rPr>
          <w:sz w:val="26"/>
          <w:szCs w:val="26"/>
        </w:rPr>
        <w:t>cấp</w:t>
      </w:r>
      <w:proofErr w:type="spellEnd"/>
      <w:r w:rsidR="00921F19" w:rsidRPr="007F1D3F">
        <w:rPr>
          <w:sz w:val="26"/>
          <w:szCs w:val="26"/>
        </w:rPr>
        <w:t xml:space="preserve">, </w:t>
      </w:r>
      <w:proofErr w:type="spellStart"/>
      <w:r w:rsidR="00921F19" w:rsidRPr="007F1D3F">
        <w:rPr>
          <w:sz w:val="26"/>
          <w:szCs w:val="26"/>
        </w:rPr>
        <w:t>sửa</w:t>
      </w:r>
      <w:proofErr w:type="spellEnd"/>
      <w:r w:rsidR="00921F19" w:rsidRPr="007F1D3F">
        <w:rPr>
          <w:sz w:val="26"/>
          <w:szCs w:val="26"/>
        </w:rPr>
        <w:t xml:space="preserve"> </w:t>
      </w:r>
      <w:proofErr w:type="spellStart"/>
      <w:r w:rsidR="00921F19" w:rsidRPr="007F1D3F">
        <w:rPr>
          <w:sz w:val="26"/>
          <w:szCs w:val="26"/>
        </w:rPr>
        <w:t>chữa</w:t>
      </w:r>
      <w:proofErr w:type="spellEnd"/>
      <w:r w:rsidR="00921F19" w:rsidRPr="007F1D3F">
        <w:rPr>
          <w:sz w:val="26"/>
          <w:szCs w:val="26"/>
        </w:rPr>
        <w:t xml:space="preserve"> </w:t>
      </w:r>
      <w:proofErr w:type="spellStart"/>
      <w:r w:rsidR="00921F19" w:rsidRPr="007F1D3F">
        <w:rPr>
          <w:sz w:val="26"/>
          <w:szCs w:val="26"/>
        </w:rPr>
        <w:t>trung</w:t>
      </w:r>
      <w:proofErr w:type="spellEnd"/>
      <w:r w:rsidR="00921F19" w:rsidRPr="007F1D3F">
        <w:rPr>
          <w:sz w:val="26"/>
          <w:szCs w:val="26"/>
        </w:rPr>
        <w:t xml:space="preserve"> </w:t>
      </w:r>
      <w:proofErr w:type="spellStart"/>
      <w:r w:rsidR="00921F19" w:rsidRPr="007F1D3F">
        <w:rPr>
          <w:sz w:val="26"/>
          <w:szCs w:val="26"/>
        </w:rPr>
        <w:t>tâm</w:t>
      </w:r>
      <w:proofErr w:type="spellEnd"/>
      <w:r w:rsidR="00921F19" w:rsidRPr="007F1D3F">
        <w:rPr>
          <w:sz w:val="26"/>
          <w:szCs w:val="26"/>
        </w:rPr>
        <w:t xml:space="preserve"> </w:t>
      </w:r>
      <w:proofErr w:type="spellStart"/>
      <w:r w:rsidR="00921F19" w:rsidRPr="007F1D3F">
        <w:rPr>
          <w:sz w:val="26"/>
          <w:szCs w:val="26"/>
        </w:rPr>
        <w:t>điều</w:t>
      </w:r>
      <w:proofErr w:type="spellEnd"/>
      <w:r w:rsidR="00921F19" w:rsidRPr="007F1D3F">
        <w:rPr>
          <w:sz w:val="26"/>
          <w:szCs w:val="26"/>
        </w:rPr>
        <w:t xml:space="preserve"> </w:t>
      </w:r>
      <w:proofErr w:type="spellStart"/>
      <w:r w:rsidR="00921F19" w:rsidRPr="007F1D3F">
        <w:rPr>
          <w:sz w:val="26"/>
          <w:szCs w:val="26"/>
        </w:rPr>
        <w:t>hành</w:t>
      </w:r>
      <w:proofErr w:type="spellEnd"/>
      <w:r w:rsidR="00921F19" w:rsidRPr="007F1D3F">
        <w:rPr>
          <w:sz w:val="26"/>
          <w:szCs w:val="26"/>
        </w:rPr>
        <w:t xml:space="preserve"> </w:t>
      </w:r>
      <w:proofErr w:type="spellStart"/>
      <w:r w:rsidR="00921F19" w:rsidRPr="007F1D3F">
        <w:rPr>
          <w:sz w:val="26"/>
          <w:szCs w:val="26"/>
        </w:rPr>
        <w:t>đô</w:t>
      </w:r>
      <w:proofErr w:type="spellEnd"/>
      <w:r w:rsidR="00921F19" w:rsidRPr="007F1D3F">
        <w:rPr>
          <w:sz w:val="26"/>
          <w:szCs w:val="26"/>
        </w:rPr>
        <w:t xml:space="preserve"> </w:t>
      </w:r>
      <w:proofErr w:type="spellStart"/>
      <w:r w:rsidR="00921F19" w:rsidRPr="007F1D3F">
        <w:rPr>
          <w:sz w:val="26"/>
          <w:szCs w:val="26"/>
        </w:rPr>
        <w:t>thị</w:t>
      </w:r>
      <w:proofErr w:type="spellEnd"/>
      <w:r w:rsidR="00921F19" w:rsidRPr="007F1D3F">
        <w:rPr>
          <w:sz w:val="26"/>
          <w:szCs w:val="26"/>
        </w:rPr>
        <w:t xml:space="preserve"> </w:t>
      </w:r>
      <w:proofErr w:type="spellStart"/>
      <w:r w:rsidR="00921F19" w:rsidRPr="007F1D3F">
        <w:rPr>
          <w:sz w:val="26"/>
          <w:szCs w:val="26"/>
        </w:rPr>
        <w:t>thông</w:t>
      </w:r>
      <w:proofErr w:type="spellEnd"/>
      <w:r w:rsidR="00921F19" w:rsidRPr="007F1D3F">
        <w:rPr>
          <w:sz w:val="26"/>
          <w:szCs w:val="26"/>
        </w:rPr>
        <w:t xml:space="preserve"> </w:t>
      </w:r>
      <w:proofErr w:type="spellStart"/>
      <w:r w:rsidR="00921F19" w:rsidRPr="007F1D3F">
        <w:rPr>
          <w:sz w:val="26"/>
          <w:szCs w:val="26"/>
        </w:rPr>
        <w:t>minh</w:t>
      </w:r>
      <w:proofErr w:type="spellEnd"/>
      <w:r w:rsidR="00921F19" w:rsidRPr="007F1D3F">
        <w:rPr>
          <w:sz w:val="26"/>
          <w:szCs w:val="26"/>
        </w:rPr>
        <w:t xml:space="preserve"> </w:t>
      </w:r>
      <w:proofErr w:type="spellStart"/>
      <w:r w:rsidR="00921F19" w:rsidRPr="007F1D3F">
        <w:rPr>
          <w:sz w:val="26"/>
          <w:szCs w:val="26"/>
        </w:rPr>
        <w:t>và</w:t>
      </w:r>
      <w:proofErr w:type="spellEnd"/>
      <w:r w:rsidR="00921F19" w:rsidRPr="007F1D3F">
        <w:rPr>
          <w:sz w:val="26"/>
          <w:szCs w:val="26"/>
        </w:rPr>
        <w:t xml:space="preserve"> </w:t>
      </w:r>
      <w:proofErr w:type="spellStart"/>
      <w:r w:rsidR="00921F19" w:rsidRPr="007F1D3F">
        <w:rPr>
          <w:sz w:val="26"/>
          <w:szCs w:val="26"/>
        </w:rPr>
        <w:t>dịch</w:t>
      </w:r>
      <w:proofErr w:type="spellEnd"/>
      <w:r w:rsidR="00921F19" w:rsidRPr="007F1D3F">
        <w:rPr>
          <w:sz w:val="26"/>
          <w:szCs w:val="26"/>
        </w:rPr>
        <w:t xml:space="preserve"> </w:t>
      </w:r>
      <w:proofErr w:type="spellStart"/>
      <w:r w:rsidR="00921F19" w:rsidRPr="007F1D3F">
        <w:rPr>
          <w:sz w:val="26"/>
          <w:szCs w:val="26"/>
        </w:rPr>
        <w:t>vụ</w:t>
      </w:r>
      <w:proofErr w:type="spellEnd"/>
      <w:r w:rsidR="00921F19" w:rsidRPr="007F1D3F">
        <w:rPr>
          <w:sz w:val="26"/>
          <w:szCs w:val="26"/>
        </w:rPr>
        <w:t xml:space="preserve"> </w:t>
      </w:r>
      <w:proofErr w:type="spellStart"/>
      <w:r w:rsidR="00921F19" w:rsidRPr="007F1D3F">
        <w:rPr>
          <w:sz w:val="26"/>
          <w:szCs w:val="26"/>
        </w:rPr>
        <w:t>hành</w:t>
      </w:r>
      <w:proofErr w:type="spellEnd"/>
      <w:r w:rsidR="00921F19" w:rsidRPr="007F1D3F">
        <w:rPr>
          <w:sz w:val="26"/>
          <w:szCs w:val="26"/>
        </w:rPr>
        <w:t xml:space="preserve"> </w:t>
      </w:r>
      <w:proofErr w:type="spellStart"/>
      <w:r w:rsidR="00921F19" w:rsidRPr="007F1D3F">
        <w:rPr>
          <w:sz w:val="26"/>
          <w:szCs w:val="26"/>
        </w:rPr>
        <w:t>chính</w:t>
      </w:r>
      <w:proofErr w:type="spellEnd"/>
      <w:r w:rsidR="00921F19" w:rsidRPr="007F1D3F">
        <w:rPr>
          <w:sz w:val="26"/>
          <w:szCs w:val="26"/>
        </w:rPr>
        <w:t xml:space="preserve"> </w:t>
      </w:r>
      <w:proofErr w:type="spellStart"/>
      <w:r w:rsidR="00921F19" w:rsidRPr="007F1D3F">
        <w:rPr>
          <w:sz w:val="26"/>
          <w:szCs w:val="26"/>
        </w:rPr>
        <w:t>công</w:t>
      </w:r>
      <w:proofErr w:type="spellEnd"/>
      <w:r w:rsidR="000961E8" w:rsidRPr="007F1D3F">
        <w:rPr>
          <w:sz w:val="26"/>
          <w:szCs w:val="26"/>
        </w:rPr>
        <w:t>;</w:t>
      </w:r>
      <w:r w:rsidR="00730258" w:rsidRPr="007F1D3F">
        <w:rPr>
          <w:sz w:val="26"/>
          <w:szCs w:val="26"/>
        </w:rPr>
        <w:t xml:space="preserve"> </w:t>
      </w:r>
      <w:proofErr w:type="spellStart"/>
      <w:r w:rsidR="00730258" w:rsidRPr="007F1D3F">
        <w:rPr>
          <w:sz w:val="26"/>
          <w:szCs w:val="26"/>
        </w:rPr>
        <w:t>Mở</w:t>
      </w:r>
      <w:proofErr w:type="spellEnd"/>
      <w:r w:rsidR="00730258" w:rsidRPr="007F1D3F">
        <w:rPr>
          <w:sz w:val="26"/>
          <w:szCs w:val="26"/>
        </w:rPr>
        <w:t xml:space="preserve"> </w:t>
      </w:r>
      <w:proofErr w:type="spellStart"/>
      <w:r w:rsidR="00730258" w:rsidRPr="007F1D3F">
        <w:rPr>
          <w:sz w:val="26"/>
          <w:szCs w:val="26"/>
        </w:rPr>
        <w:t>rộng</w:t>
      </w:r>
      <w:proofErr w:type="spellEnd"/>
      <w:r w:rsidR="00730258" w:rsidRPr="007F1D3F">
        <w:rPr>
          <w:sz w:val="26"/>
          <w:szCs w:val="26"/>
        </w:rPr>
        <w:t xml:space="preserve"> </w:t>
      </w:r>
      <w:proofErr w:type="spellStart"/>
      <w:r w:rsidR="00730258" w:rsidRPr="007F1D3F">
        <w:rPr>
          <w:sz w:val="26"/>
          <w:szCs w:val="26"/>
        </w:rPr>
        <w:t>Bệnh</w:t>
      </w:r>
      <w:proofErr w:type="spellEnd"/>
      <w:r w:rsidR="00730258" w:rsidRPr="007F1D3F">
        <w:rPr>
          <w:sz w:val="26"/>
          <w:szCs w:val="26"/>
        </w:rPr>
        <w:t xml:space="preserve"> </w:t>
      </w:r>
      <w:proofErr w:type="spellStart"/>
      <w:r w:rsidR="00730258" w:rsidRPr="007F1D3F">
        <w:rPr>
          <w:sz w:val="26"/>
          <w:szCs w:val="26"/>
        </w:rPr>
        <w:t>viện</w:t>
      </w:r>
      <w:proofErr w:type="spellEnd"/>
      <w:r w:rsidR="00730258" w:rsidRPr="007F1D3F">
        <w:rPr>
          <w:sz w:val="26"/>
          <w:szCs w:val="26"/>
        </w:rPr>
        <w:t xml:space="preserve"> </w:t>
      </w:r>
      <w:proofErr w:type="spellStart"/>
      <w:r w:rsidR="00730258" w:rsidRPr="007F1D3F">
        <w:rPr>
          <w:sz w:val="26"/>
          <w:szCs w:val="26"/>
        </w:rPr>
        <w:t>đa</w:t>
      </w:r>
      <w:proofErr w:type="spellEnd"/>
      <w:r w:rsidR="00730258" w:rsidRPr="007F1D3F">
        <w:rPr>
          <w:sz w:val="26"/>
          <w:szCs w:val="26"/>
        </w:rPr>
        <w:t xml:space="preserve"> khoa </w:t>
      </w:r>
      <w:proofErr w:type="spellStart"/>
      <w:r w:rsidR="00730258" w:rsidRPr="007F1D3F">
        <w:rPr>
          <w:sz w:val="26"/>
          <w:szCs w:val="26"/>
        </w:rPr>
        <w:t>khu</w:t>
      </w:r>
      <w:proofErr w:type="spellEnd"/>
      <w:r w:rsidR="00730258" w:rsidRPr="007F1D3F">
        <w:rPr>
          <w:sz w:val="26"/>
          <w:szCs w:val="26"/>
        </w:rPr>
        <w:t xml:space="preserve"> </w:t>
      </w:r>
      <w:proofErr w:type="spellStart"/>
      <w:r w:rsidR="00730258" w:rsidRPr="007F1D3F">
        <w:rPr>
          <w:sz w:val="26"/>
          <w:szCs w:val="26"/>
        </w:rPr>
        <w:t>vực</w:t>
      </w:r>
      <w:proofErr w:type="spellEnd"/>
      <w:r w:rsidR="00730258" w:rsidRPr="007F1D3F">
        <w:rPr>
          <w:sz w:val="26"/>
          <w:szCs w:val="26"/>
        </w:rPr>
        <w:t xml:space="preserve"> </w:t>
      </w:r>
      <w:proofErr w:type="spellStart"/>
      <w:r w:rsidR="00730258" w:rsidRPr="007F1D3F">
        <w:rPr>
          <w:sz w:val="26"/>
          <w:szCs w:val="26"/>
        </w:rPr>
        <w:t>Bồng</w:t>
      </w:r>
      <w:proofErr w:type="spellEnd"/>
      <w:r w:rsidR="00730258" w:rsidRPr="007F1D3F">
        <w:rPr>
          <w:sz w:val="26"/>
          <w:szCs w:val="26"/>
        </w:rPr>
        <w:t xml:space="preserve"> Sơn, Trung </w:t>
      </w:r>
      <w:proofErr w:type="spellStart"/>
      <w:r w:rsidR="00730258" w:rsidRPr="007F1D3F">
        <w:rPr>
          <w:sz w:val="26"/>
          <w:szCs w:val="26"/>
        </w:rPr>
        <w:t>tâm</w:t>
      </w:r>
      <w:proofErr w:type="spellEnd"/>
      <w:r w:rsidR="00730258" w:rsidRPr="007F1D3F">
        <w:rPr>
          <w:sz w:val="26"/>
          <w:szCs w:val="26"/>
        </w:rPr>
        <w:t xml:space="preserve"> y </w:t>
      </w:r>
      <w:proofErr w:type="spellStart"/>
      <w:r w:rsidR="00730258" w:rsidRPr="007F1D3F">
        <w:rPr>
          <w:sz w:val="26"/>
          <w:szCs w:val="26"/>
        </w:rPr>
        <w:t>tế</w:t>
      </w:r>
      <w:proofErr w:type="spellEnd"/>
      <w:r w:rsidR="00730258" w:rsidRPr="007F1D3F">
        <w:rPr>
          <w:sz w:val="26"/>
          <w:szCs w:val="26"/>
        </w:rPr>
        <w:t xml:space="preserve"> </w:t>
      </w:r>
      <w:proofErr w:type="spellStart"/>
      <w:r w:rsidR="00730258" w:rsidRPr="007F1D3F">
        <w:rPr>
          <w:sz w:val="26"/>
          <w:szCs w:val="26"/>
        </w:rPr>
        <w:t>thị</w:t>
      </w:r>
      <w:proofErr w:type="spellEnd"/>
      <w:r w:rsidR="00730258" w:rsidRPr="007F1D3F">
        <w:rPr>
          <w:sz w:val="26"/>
          <w:szCs w:val="26"/>
        </w:rPr>
        <w:t xml:space="preserve"> </w:t>
      </w:r>
      <w:proofErr w:type="spellStart"/>
      <w:r w:rsidR="00730258" w:rsidRPr="007F1D3F">
        <w:rPr>
          <w:sz w:val="26"/>
          <w:szCs w:val="26"/>
        </w:rPr>
        <w:t>xã</w:t>
      </w:r>
      <w:proofErr w:type="spellEnd"/>
      <w:r w:rsidR="00730258" w:rsidRPr="007F1D3F">
        <w:rPr>
          <w:sz w:val="26"/>
          <w:szCs w:val="26"/>
        </w:rPr>
        <w:t xml:space="preserve">; </w:t>
      </w:r>
      <w:proofErr w:type="spellStart"/>
      <w:r w:rsidR="00730258" w:rsidRPr="007F1D3F">
        <w:rPr>
          <w:sz w:val="26"/>
          <w:szCs w:val="26"/>
        </w:rPr>
        <w:t>c</w:t>
      </w:r>
      <w:r w:rsidR="000961E8" w:rsidRPr="007F1D3F">
        <w:rPr>
          <w:sz w:val="26"/>
          <w:szCs w:val="26"/>
        </w:rPr>
        <w:t>ải</w:t>
      </w:r>
      <w:proofErr w:type="spellEnd"/>
      <w:r w:rsidR="000961E8" w:rsidRPr="007F1D3F">
        <w:rPr>
          <w:sz w:val="26"/>
          <w:szCs w:val="26"/>
        </w:rPr>
        <w:t xml:space="preserve"> </w:t>
      </w:r>
      <w:proofErr w:type="spellStart"/>
      <w:r w:rsidR="000961E8" w:rsidRPr="007F1D3F">
        <w:rPr>
          <w:sz w:val="26"/>
          <w:szCs w:val="26"/>
        </w:rPr>
        <w:t>tạo</w:t>
      </w:r>
      <w:proofErr w:type="spellEnd"/>
      <w:r w:rsidR="000961E8" w:rsidRPr="007F1D3F">
        <w:rPr>
          <w:sz w:val="26"/>
          <w:szCs w:val="26"/>
        </w:rPr>
        <w:t xml:space="preserve">, </w:t>
      </w:r>
      <w:proofErr w:type="spellStart"/>
      <w:r w:rsidR="000961E8" w:rsidRPr="007F1D3F">
        <w:rPr>
          <w:sz w:val="26"/>
          <w:szCs w:val="26"/>
        </w:rPr>
        <w:t>nâng</w:t>
      </w:r>
      <w:proofErr w:type="spellEnd"/>
      <w:r w:rsidR="000961E8" w:rsidRPr="007F1D3F">
        <w:rPr>
          <w:sz w:val="26"/>
          <w:szCs w:val="26"/>
        </w:rPr>
        <w:t xml:space="preserve"> </w:t>
      </w:r>
      <w:proofErr w:type="spellStart"/>
      <w:r w:rsidR="000961E8" w:rsidRPr="007F1D3F">
        <w:rPr>
          <w:sz w:val="26"/>
          <w:szCs w:val="26"/>
        </w:rPr>
        <w:t>cấp</w:t>
      </w:r>
      <w:proofErr w:type="spellEnd"/>
      <w:r w:rsidR="000961E8" w:rsidRPr="007F1D3F">
        <w:rPr>
          <w:sz w:val="26"/>
          <w:szCs w:val="26"/>
        </w:rPr>
        <w:t xml:space="preserve"> </w:t>
      </w:r>
      <w:proofErr w:type="spellStart"/>
      <w:r w:rsidR="000961E8" w:rsidRPr="007F1D3F">
        <w:rPr>
          <w:sz w:val="26"/>
          <w:szCs w:val="26"/>
        </w:rPr>
        <w:t>một</w:t>
      </w:r>
      <w:proofErr w:type="spellEnd"/>
      <w:r w:rsidR="000961E8" w:rsidRPr="007F1D3F">
        <w:rPr>
          <w:sz w:val="26"/>
          <w:szCs w:val="26"/>
        </w:rPr>
        <w:t xml:space="preserve"> </w:t>
      </w:r>
      <w:proofErr w:type="spellStart"/>
      <w:r w:rsidR="000961E8" w:rsidRPr="007F1D3F">
        <w:rPr>
          <w:sz w:val="26"/>
          <w:szCs w:val="26"/>
        </w:rPr>
        <w:t>số</w:t>
      </w:r>
      <w:proofErr w:type="spellEnd"/>
      <w:r w:rsidR="000961E8" w:rsidRPr="007F1D3F">
        <w:rPr>
          <w:sz w:val="26"/>
          <w:szCs w:val="26"/>
        </w:rPr>
        <w:t xml:space="preserve"> </w:t>
      </w:r>
      <w:proofErr w:type="spellStart"/>
      <w:r w:rsidR="000961E8" w:rsidRPr="007F1D3F">
        <w:rPr>
          <w:sz w:val="26"/>
          <w:szCs w:val="26"/>
        </w:rPr>
        <w:t>trường</w:t>
      </w:r>
      <w:proofErr w:type="spellEnd"/>
      <w:r w:rsidR="000961E8" w:rsidRPr="007F1D3F">
        <w:rPr>
          <w:sz w:val="26"/>
          <w:szCs w:val="26"/>
        </w:rPr>
        <w:t xml:space="preserve"> </w:t>
      </w:r>
      <w:proofErr w:type="spellStart"/>
      <w:r w:rsidR="000961E8" w:rsidRPr="007F1D3F">
        <w:rPr>
          <w:sz w:val="26"/>
          <w:szCs w:val="26"/>
        </w:rPr>
        <w:t>học</w:t>
      </w:r>
      <w:proofErr w:type="spellEnd"/>
      <w:r w:rsidR="000961E8" w:rsidRPr="007F1D3F">
        <w:rPr>
          <w:sz w:val="26"/>
          <w:szCs w:val="26"/>
        </w:rPr>
        <w:t xml:space="preserve"> </w:t>
      </w:r>
      <w:proofErr w:type="spellStart"/>
      <w:r w:rsidR="000961E8" w:rsidRPr="007F1D3F">
        <w:rPr>
          <w:sz w:val="26"/>
          <w:szCs w:val="26"/>
        </w:rPr>
        <w:t>trên</w:t>
      </w:r>
      <w:proofErr w:type="spellEnd"/>
      <w:r w:rsidR="000961E8" w:rsidRPr="007F1D3F">
        <w:rPr>
          <w:sz w:val="26"/>
          <w:szCs w:val="26"/>
        </w:rPr>
        <w:t xml:space="preserve"> </w:t>
      </w:r>
      <w:proofErr w:type="spellStart"/>
      <w:r w:rsidR="000961E8" w:rsidRPr="007F1D3F">
        <w:rPr>
          <w:sz w:val="26"/>
          <w:szCs w:val="26"/>
        </w:rPr>
        <w:t>địa</w:t>
      </w:r>
      <w:proofErr w:type="spellEnd"/>
      <w:r w:rsidR="000961E8" w:rsidRPr="007F1D3F">
        <w:rPr>
          <w:sz w:val="26"/>
          <w:szCs w:val="26"/>
        </w:rPr>
        <w:t xml:space="preserve"> </w:t>
      </w:r>
      <w:proofErr w:type="spellStart"/>
      <w:r w:rsidR="000961E8" w:rsidRPr="007F1D3F">
        <w:rPr>
          <w:sz w:val="26"/>
          <w:szCs w:val="26"/>
        </w:rPr>
        <w:t>bàn</w:t>
      </w:r>
      <w:proofErr w:type="spellEnd"/>
      <w:r w:rsidR="00360A90" w:rsidRPr="007F1D3F">
        <w:rPr>
          <w:sz w:val="26"/>
          <w:szCs w:val="26"/>
        </w:rPr>
        <w:t>, ….</w:t>
      </w:r>
    </w:p>
    <w:p w14:paraId="600C329E" w14:textId="058310E3" w:rsidR="00A46A36" w:rsidRPr="007F1D3F" w:rsidRDefault="009D7B94" w:rsidP="00A46A36">
      <w:pPr>
        <w:spacing w:before="120" w:after="120" w:line="264" w:lineRule="auto"/>
        <w:ind w:firstLine="567"/>
        <w:jc w:val="both"/>
        <w:rPr>
          <w:rFonts w:eastAsia="Yu Mincho"/>
          <w:sz w:val="26"/>
          <w:szCs w:val="26"/>
          <w:lang w:eastAsia="ja-JP"/>
        </w:rPr>
      </w:pPr>
      <w:r w:rsidRPr="007F1D3F">
        <w:rPr>
          <w:sz w:val="26"/>
          <w:szCs w:val="26"/>
        </w:rPr>
        <w:t xml:space="preserve">+ </w:t>
      </w:r>
      <w:proofErr w:type="spellStart"/>
      <w:r w:rsidR="00EA573C" w:rsidRPr="007F1D3F">
        <w:rPr>
          <w:sz w:val="26"/>
          <w:szCs w:val="26"/>
        </w:rPr>
        <w:t>Đầu</w:t>
      </w:r>
      <w:proofErr w:type="spellEnd"/>
      <w:r w:rsidR="00EA573C" w:rsidRPr="007F1D3F">
        <w:rPr>
          <w:sz w:val="26"/>
          <w:szCs w:val="26"/>
        </w:rPr>
        <w:t xml:space="preserve"> </w:t>
      </w:r>
      <w:proofErr w:type="spellStart"/>
      <w:r w:rsidR="00EA573C" w:rsidRPr="007F1D3F">
        <w:rPr>
          <w:sz w:val="26"/>
          <w:szCs w:val="26"/>
        </w:rPr>
        <w:t>tư</w:t>
      </w:r>
      <w:proofErr w:type="spellEnd"/>
      <w:r w:rsidR="00EA573C" w:rsidRPr="007F1D3F">
        <w:rPr>
          <w:sz w:val="26"/>
          <w:szCs w:val="26"/>
        </w:rPr>
        <w:t xml:space="preserve"> </w:t>
      </w:r>
      <w:proofErr w:type="spellStart"/>
      <w:r w:rsidRPr="007F1D3F">
        <w:rPr>
          <w:sz w:val="26"/>
          <w:szCs w:val="26"/>
        </w:rPr>
        <w:t>cải</w:t>
      </w:r>
      <w:proofErr w:type="spellEnd"/>
      <w:r w:rsidRPr="007F1D3F">
        <w:rPr>
          <w:sz w:val="26"/>
          <w:szCs w:val="26"/>
        </w:rPr>
        <w:t xml:space="preserve"> </w:t>
      </w:r>
      <w:proofErr w:type="spellStart"/>
      <w:r w:rsidRPr="007F1D3F">
        <w:rPr>
          <w:sz w:val="26"/>
          <w:szCs w:val="26"/>
        </w:rPr>
        <w:t>tạo</w:t>
      </w:r>
      <w:proofErr w:type="spellEnd"/>
      <w:r w:rsidR="00EA573C" w:rsidRPr="007F1D3F">
        <w:rPr>
          <w:sz w:val="26"/>
          <w:szCs w:val="26"/>
        </w:rPr>
        <w:t xml:space="preserve"> </w:t>
      </w:r>
      <w:proofErr w:type="spellStart"/>
      <w:r w:rsidR="00EA573C" w:rsidRPr="007F1D3F">
        <w:rPr>
          <w:sz w:val="26"/>
          <w:szCs w:val="26"/>
        </w:rPr>
        <w:t>nâng</w:t>
      </w:r>
      <w:proofErr w:type="spellEnd"/>
      <w:r w:rsidR="00EA573C" w:rsidRPr="007F1D3F">
        <w:rPr>
          <w:sz w:val="26"/>
          <w:szCs w:val="26"/>
        </w:rPr>
        <w:t xml:space="preserve"> </w:t>
      </w:r>
      <w:proofErr w:type="spellStart"/>
      <w:r w:rsidR="00EA573C" w:rsidRPr="007F1D3F">
        <w:rPr>
          <w:sz w:val="26"/>
          <w:szCs w:val="26"/>
        </w:rPr>
        <w:t>cấp</w:t>
      </w:r>
      <w:proofErr w:type="spellEnd"/>
      <w:r w:rsidR="00EA573C" w:rsidRPr="007F1D3F">
        <w:rPr>
          <w:sz w:val="26"/>
          <w:szCs w:val="26"/>
        </w:rPr>
        <w:t xml:space="preserve">, </w:t>
      </w:r>
      <w:proofErr w:type="spellStart"/>
      <w:r w:rsidR="000C24C3" w:rsidRPr="007F1D3F">
        <w:rPr>
          <w:sz w:val="26"/>
          <w:szCs w:val="26"/>
        </w:rPr>
        <w:t>xây</w:t>
      </w:r>
      <w:proofErr w:type="spellEnd"/>
      <w:r w:rsidR="000C24C3" w:rsidRPr="007F1D3F">
        <w:rPr>
          <w:sz w:val="26"/>
          <w:szCs w:val="26"/>
        </w:rPr>
        <w:t xml:space="preserve"> </w:t>
      </w:r>
      <w:proofErr w:type="spellStart"/>
      <w:r w:rsidR="000C24C3" w:rsidRPr="007F1D3F">
        <w:rPr>
          <w:sz w:val="26"/>
          <w:szCs w:val="26"/>
        </w:rPr>
        <w:t>dựng</w:t>
      </w:r>
      <w:proofErr w:type="spellEnd"/>
      <w:r w:rsidR="000C24C3" w:rsidRPr="007F1D3F">
        <w:rPr>
          <w:sz w:val="26"/>
          <w:szCs w:val="26"/>
        </w:rPr>
        <w:t xml:space="preserve"> </w:t>
      </w:r>
      <w:proofErr w:type="spellStart"/>
      <w:r w:rsidR="000C24C3" w:rsidRPr="007F1D3F">
        <w:rPr>
          <w:sz w:val="26"/>
          <w:szCs w:val="26"/>
        </w:rPr>
        <w:t>mới</w:t>
      </w:r>
      <w:proofErr w:type="spellEnd"/>
      <w:r w:rsidR="000C24C3" w:rsidRPr="007F1D3F">
        <w:rPr>
          <w:sz w:val="26"/>
          <w:szCs w:val="26"/>
        </w:rPr>
        <w:t xml:space="preserve"> </w:t>
      </w:r>
      <w:proofErr w:type="spellStart"/>
      <w:r w:rsidR="000C24C3" w:rsidRPr="007F1D3F">
        <w:rPr>
          <w:sz w:val="26"/>
          <w:szCs w:val="26"/>
        </w:rPr>
        <w:t>hệ</w:t>
      </w:r>
      <w:proofErr w:type="spellEnd"/>
      <w:r w:rsidR="000C24C3" w:rsidRPr="007F1D3F">
        <w:rPr>
          <w:sz w:val="26"/>
          <w:szCs w:val="26"/>
        </w:rPr>
        <w:t xml:space="preserve"> </w:t>
      </w:r>
      <w:proofErr w:type="spellStart"/>
      <w:r w:rsidR="000C24C3" w:rsidRPr="007F1D3F">
        <w:rPr>
          <w:sz w:val="26"/>
          <w:szCs w:val="26"/>
        </w:rPr>
        <w:t>thống</w:t>
      </w:r>
      <w:proofErr w:type="spellEnd"/>
      <w:r w:rsidR="000C24C3" w:rsidRPr="007F1D3F">
        <w:rPr>
          <w:sz w:val="26"/>
          <w:szCs w:val="26"/>
        </w:rPr>
        <w:t xml:space="preserve"> </w:t>
      </w:r>
      <w:proofErr w:type="spellStart"/>
      <w:r w:rsidR="000C24C3" w:rsidRPr="007F1D3F">
        <w:rPr>
          <w:sz w:val="26"/>
          <w:szCs w:val="26"/>
        </w:rPr>
        <w:t>hạ</w:t>
      </w:r>
      <w:proofErr w:type="spellEnd"/>
      <w:r w:rsidR="000C24C3" w:rsidRPr="007F1D3F">
        <w:rPr>
          <w:sz w:val="26"/>
          <w:szCs w:val="26"/>
        </w:rPr>
        <w:t xml:space="preserve"> </w:t>
      </w:r>
      <w:proofErr w:type="spellStart"/>
      <w:r w:rsidR="000C24C3" w:rsidRPr="007F1D3F">
        <w:rPr>
          <w:sz w:val="26"/>
          <w:szCs w:val="26"/>
        </w:rPr>
        <w:t>tầng</w:t>
      </w:r>
      <w:proofErr w:type="spellEnd"/>
      <w:r w:rsidR="000C24C3" w:rsidRPr="007F1D3F">
        <w:rPr>
          <w:sz w:val="26"/>
          <w:szCs w:val="26"/>
        </w:rPr>
        <w:t xml:space="preserve"> </w:t>
      </w:r>
      <w:proofErr w:type="spellStart"/>
      <w:r w:rsidR="000C24C3" w:rsidRPr="007F1D3F">
        <w:rPr>
          <w:sz w:val="26"/>
          <w:szCs w:val="26"/>
        </w:rPr>
        <w:t>kỹ</w:t>
      </w:r>
      <w:proofErr w:type="spellEnd"/>
      <w:r w:rsidR="000C24C3" w:rsidRPr="007F1D3F">
        <w:rPr>
          <w:sz w:val="26"/>
          <w:szCs w:val="26"/>
        </w:rPr>
        <w:t xml:space="preserve"> </w:t>
      </w:r>
      <w:proofErr w:type="spellStart"/>
      <w:r w:rsidR="000C24C3" w:rsidRPr="007F1D3F">
        <w:rPr>
          <w:sz w:val="26"/>
          <w:szCs w:val="26"/>
        </w:rPr>
        <w:t>thuật</w:t>
      </w:r>
      <w:proofErr w:type="spellEnd"/>
      <w:r w:rsidR="000C24C3" w:rsidRPr="007F1D3F">
        <w:rPr>
          <w:sz w:val="26"/>
          <w:szCs w:val="26"/>
        </w:rPr>
        <w:t xml:space="preserve">: </w:t>
      </w:r>
      <w:r w:rsidR="00730258" w:rsidRPr="007F1D3F">
        <w:rPr>
          <w:sz w:val="26"/>
          <w:szCs w:val="26"/>
        </w:rPr>
        <w:t>H</w:t>
      </w:r>
      <w:r w:rsidR="00096B8A" w:rsidRPr="007F1D3F">
        <w:rPr>
          <w:sz w:val="26"/>
          <w:szCs w:val="26"/>
        </w:rPr>
        <w:t xml:space="preserve">oàn </w:t>
      </w:r>
      <w:proofErr w:type="spellStart"/>
      <w:r w:rsidR="00096B8A" w:rsidRPr="007F1D3F">
        <w:rPr>
          <w:sz w:val="26"/>
          <w:szCs w:val="26"/>
        </w:rPr>
        <w:t>thành</w:t>
      </w:r>
      <w:proofErr w:type="spellEnd"/>
      <w:r w:rsidR="00096B8A" w:rsidRPr="007F1D3F">
        <w:rPr>
          <w:sz w:val="26"/>
          <w:szCs w:val="26"/>
        </w:rPr>
        <w:t xml:space="preserve"> </w:t>
      </w:r>
      <w:proofErr w:type="spellStart"/>
      <w:r w:rsidR="00096B8A" w:rsidRPr="007F1D3F">
        <w:rPr>
          <w:sz w:val="26"/>
          <w:szCs w:val="26"/>
        </w:rPr>
        <w:t>đưa</w:t>
      </w:r>
      <w:proofErr w:type="spellEnd"/>
      <w:r w:rsidR="00096B8A" w:rsidRPr="007F1D3F">
        <w:rPr>
          <w:sz w:val="26"/>
          <w:szCs w:val="26"/>
        </w:rPr>
        <w:t xml:space="preserve"> </w:t>
      </w:r>
      <w:proofErr w:type="spellStart"/>
      <w:r w:rsidR="00096B8A" w:rsidRPr="007F1D3F">
        <w:rPr>
          <w:sz w:val="26"/>
          <w:szCs w:val="26"/>
        </w:rPr>
        <w:t>vào</w:t>
      </w:r>
      <w:proofErr w:type="spellEnd"/>
      <w:r w:rsidR="00096B8A" w:rsidRPr="007F1D3F">
        <w:rPr>
          <w:sz w:val="26"/>
          <w:szCs w:val="26"/>
        </w:rPr>
        <w:t xml:space="preserve"> </w:t>
      </w:r>
      <w:proofErr w:type="spellStart"/>
      <w:r w:rsidR="00096B8A" w:rsidRPr="007F1D3F">
        <w:rPr>
          <w:sz w:val="26"/>
          <w:szCs w:val="26"/>
        </w:rPr>
        <w:t>sử</w:t>
      </w:r>
      <w:proofErr w:type="spellEnd"/>
      <w:r w:rsidR="00096B8A" w:rsidRPr="007F1D3F">
        <w:rPr>
          <w:sz w:val="26"/>
          <w:szCs w:val="26"/>
        </w:rPr>
        <w:t xml:space="preserve"> </w:t>
      </w:r>
      <w:proofErr w:type="spellStart"/>
      <w:r w:rsidR="00096B8A" w:rsidRPr="007F1D3F">
        <w:rPr>
          <w:sz w:val="26"/>
          <w:szCs w:val="26"/>
        </w:rPr>
        <w:t>dụng</w:t>
      </w:r>
      <w:proofErr w:type="spellEnd"/>
      <w:r w:rsidR="00096B8A" w:rsidRPr="007F1D3F">
        <w:rPr>
          <w:sz w:val="26"/>
          <w:szCs w:val="26"/>
        </w:rPr>
        <w:t xml:space="preserve"> 09 </w:t>
      </w:r>
      <w:proofErr w:type="spellStart"/>
      <w:r w:rsidR="00096B8A" w:rsidRPr="007F1D3F">
        <w:rPr>
          <w:sz w:val="26"/>
          <w:szCs w:val="26"/>
        </w:rPr>
        <w:t>tuyến</w:t>
      </w:r>
      <w:proofErr w:type="spellEnd"/>
      <w:r w:rsidR="00096B8A" w:rsidRPr="007F1D3F">
        <w:rPr>
          <w:sz w:val="26"/>
          <w:szCs w:val="26"/>
        </w:rPr>
        <w:t xml:space="preserve"> </w:t>
      </w:r>
      <w:proofErr w:type="spellStart"/>
      <w:r w:rsidR="00096B8A" w:rsidRPr="007F1D3F">
        <w:rPr>
          <w:sz w:val="26"/>
          <w:szCs w:val="26"/>
        </w:rPr>
        <w:t>đường</w:t>
      </w:r>
      <w:proofErr w:type="spellEnd"/>
      <w:r w:rsidR="00096B8A" w:rsidRPr="007F1D3F">
        <w:rPr>
          <w:sz w:val="26"/>
          <w:szCs w:val="26"/>
        </w:rPr>
        <w:t xml:space="preserve"> </w:t>
      </w:r>
      <w:proofErr w:type="spellStart"/>
      <w:r w:rsidR="00096B8A" w:rsidRPr="007F1D3F">
        <w:rPr>
          <w:sz w:val="26"/>
          <w:szCs w:val="26"/>
        </w:rPr>
        <w:t>trục</w:t>
      </w:r>
      <w:proofErr w:type="spellEnd"/>
      <w:r w:rsidR="00096B8A" w:rsidRPr="007F1D3F">
        <w:rPr>
          <w:sz w:val="26"/>
          <w:szCs w:val="26"/>
        </w:rPr>
        <w:t xml:space="preserve"> </w:t>
      </w:r>
      <w:proofErr w:type="spellStart"/>
      <w:r w:rsidR="00096B8A" w:rsidRPr="007F1D3F">
        <w:rPr>
          <w:sz w:val="26"/>
          <w:szCs w:val="26"/>
        </w:rPr>
        <w:t>chính</w:t>
      </w:r>
      <w:proofErr w:type="spellEnd"/>
      <w:r w:rsidR="00096B8A" w:rsidRPr="007F1D3F">
        <w:rPr>
          <w:sz w:val="26"/>
          <w:szCs w:val="26"/>
        </w:rPr>
        <w:t xml:space="preserve">, </w:t>
      </w:r>
      <w:proofErr w:type="spellStart"/>
      <w:r w:rsidR="000C4F67" w:rsidRPr="007F1D3F">
        <w:rPr>
          <w:sz w:val="26"/>
          <w:szCs w:val="26"/>
        </w:rPr>
        <w:t>hệ</w:t>
      </w:r>
      <w:proofErr w:type="spellEnd"/>
      <w:r w:rsidR="000C4F67" w:rsidRPr="007F1D3F">
        <w:rPr>
          <w:sz w:val="26"/>
          <w:szCs w:val="26"/>
        </w:rPr>
        <w:t xml:space="preserve"> </w:t>
      </w:r>
      <w:proofErr w:type="spellStart"/>
      <w:r w:rsidR="000C4F67" w:rsidRPr="007F1D3F">
        <w:rPr>
          <w:sz w:val="26"/>
          <w:szCs w:val="26"/>
        </w:rPr>
        <w:t>thống</w:t>
      </w:r>
      <w:proofErr w:type="spellEnd"/>
      <w:r w:rsidR="000C4F67" w:rsidRPr="007F1D3F">
        <w:rPr>
          <w:sz w:val="26"/>
          <w:szCs w:val="26"/>
        </w:rPr>
        <w:t xml:space="preserve"> </w:t>
      </w:r>
      <w:proofErr w:type="spellStart"/>
      <w:r w:rsidR="000C4F67" w:rsidRPr="007F1D3F">
        <w:rPr>
          <w:sz w:val="26"/>
          <w:szCs w:val="26"/>
        </w:rPr>
        <w:t>cấp</w:t>
      </w:r>
      <w:proofErr w:type="spellEnd"/>
      <w:r w:rsidR="000C4F67" w:rsidRPr="007F1D3F">
        <w:rPr>
          <w:sz w:val="26"/>
          <w:szCs w:val="26"/>
        </w:rPr>
        <w:t xml:space="preserve"> </w:t>
      </w:r>
      <w:proofErr w:type="spellStart"/>
      <w:r w:rsidR="000C4F67" w:rsidRPr="007F1D3F">
        <w:rPr>
          <w:sz w:val="26"/>
          <w:szCs w:val="26"/>
        </w:rPr>
        <w:t>nước</w:t>
      </w:r>
      <w:proofErr w:type="spellEnd"/>
      <w:r w:rsidR="000C4F67" w:rsidRPr="007F1D3F">
        <w:rPr>
          <w:sz w:val="26"/>
          <w:szCs w:val="26"/>
        </w:rPr>
        <w:t xml:space="preserve"> </w:t>
      </w:r>
      <w:proofErr w:type="spellStart"/>
      <w:r w:rsidR="000C4F67" w:rsidRPr="007F1D3F">
        <w:rPr>
          <w:sz w:val="26"/>
          <w:szCs w:val="26"/>
        </w:rPr>
        <w:t>được</w:t>
      </w:r>
      <w:proofErr w:type="spellEnd"/>
      <w:r w:rsidR="000C4F67" w:rsidRPr="007F1D3F">
        <w:rPr>
          <w:sz w:val="26"/>
          <w:szCs w:val="26"/>
        </w:rPr>
        <w:t xml:space="preserve"> </w:t>
      </w:r>
      <w:proofErr w:type="spellStart"/>
      <w:r w:rsidR="000C4F67" w:rsidRPr="007F1D3F">
        <w:rPr>
          <w:sz w:val="26"/>
          <w:szCs w:val="26"/>
        </w:rPr>
        <w:t>đầu</w:t>
      </w:r>
      <w:proofErr w:type="spellEnd"/>
      <w:r w:rsidR="000C4F67" w:rsidRPr="007F1D3F">
        <w:rPr>
          <w:sz w:val="26"/>
          <w:szCs w:val="26"/>
        </w:rPr>
        <w:t xml:space="preserve"> </w:t>
      </w:r>
      <w:proofErr w:type="spellStart"/>
      <w:r w:rsidR="000C4F67" w:rsidRPr="007F1D3F">
        <w:rPr>
          <w:sz w:val="26"/>
          <w:szCs w:val="26"/>
        </w:rPr>
        <w:t>tư</w:t>
      </w:r>
      <w:proofErr w:type="spellEnd"/>
      <w:r w:rsidR="000C4F67" w:rsidRPr="007F1D3F">
        <w:rPr>
          <w:sz w:val="26"/>
          <w:szCs w:val="26"/>
        </w:rPr>
        <w:t xml:space="preserve"> </w:t>
      </w:r>
      <w:proofErr w:type="spellStart"/>
      <w:r w:rsidR="000C4F67" w:rsidRPr="007F1D3F">
        <w:rPr>
          <w:sz w:val="26"/>
          <w:szCs w:val="26"/>
        </w:rPr>
        <w:t>phát</w:t>
      </w:r>
      <w:proofErr w:type="spellEnd"/>
      <w:r w:rsidR="000C4F67" w:rsidRPr="007F1D3F">
        <w:rPr>
          <w:sz w:val="26"/>
          <w:szCs w:val="26"/>
        </w:rPr>
        <w:t xml:space="preserve"> </w:t>
      </w:r>
      <w:proofErr w:type="spellStart"/>
      <w:r w:rsidR="000C4F67" w:rsidRPr="007F1D3F">
        <w:rPr>
          <w:sz w:val="26"/>
          <w:szCs w:val="26"/>
        </w:rPr>
        <w:t>triển</w:t>
      </w:r>
      <w:proofErr w:type="spellEnd"/>
      <w:r w:rsidR="000C4F67" w:rsidRPr="007F1D3F">
        <w:rPr>
          <w:sz w:val="26"/>
          <w:szCs w:val="26"/>
        </w:rPr>
        <w:t xml:space="preserve"> 4 </w:t>
      </w:r>
      <w:proofErr w:type="spellStart"/>
      <w:r w:rsidR="000C4F67" w:rsidRPr="007F1D3F">
        <w:rPr>
          <w:sz w:val="26"/>
          <w:szCs w:val="26"/>
        </w:rPr>
        <w:t>phân</w:t>
      </w:r>
      <w:proofErr w:type="spellEnd"/>
      <w:r w:rsidR="000C4F67" w:rsidRPr="007F1D3F">
        <w:rPr>
          <w:sz w:val="26"/>
          <w:szCs w:val="26"/>
        </w:rPr>
        <w:t xml:space="preserve"> </w:t>
      </w:r>
      <w:proofErr w:type="spellStart"/>
      <w:r w:rsidR="000C4F67" w:rsidRPr="007F1D3F">
        <w:rPr>
          <w:sz w:val="26"/>
          <w:szCs w:val="26"/>
        </w:rPr>
        <w:t>vùng</w:t>
      </w:r>
      <w:proofErr w:type="spellEnd"/>
      <w:r w:rsidR="000C4F67" w:rsidRPr="007F1D3F">
        <w:rPr>
          <w:sz w:val="26"/>
          <w:szCs w:val="26"/>
        </w:rPr>
        <w:t xml:space="preserve"> </w:t>
      </w:r>
      <w:proofErr w:type="spellStart"/>
      <w:r w:rsidR="000C4F67" w:rsidRPr="007F1D3F">
        <w:rPr>
          <w:sz w:val="26"/>
          <w:szCs w:val="26"/>
        </w:rPr>
        <w:t>cấp</w:t>
      </w:r>
      <w:proofErr w:type="spellEnd"/>
      <w:r w:rsidR="000C4F67" w:rsidRPr="007F1D3F">
        <w:rPr>
          <w:sz w:val="26"/>
          <w:szCs w:val="26"/>
        </w:rPr>
        <w:t xml:space="preserve"> </w:t>
      </w:r>
      <w:proofErr w:type="spellStart"/>
      <w:r w:rsidR="000C4F67" w:rsidRPr="007F1D3F">
        <w:rPr>
          <w:sz w:val="26"/>
          <w:szCs w:val="26"/>
        </w:rPr>
        <w:t>nước</w:t>
      </w:r>
      <w:proofErr w:type="spellEnd"/>
      <w:r w:rsidR="00096B56" w:rsidRPr="007F1D3F">
        <w:rPr>
          <w:sz w:val="26"/>
          <w:szCs w:val="26"/>
        </w:rPr>
        <w:t xml:space="preserve">, </w:t>
      </w:r>
      <w:proofErr w:type="spellStart"/>
      <w:r w:rsidR="00096B56" w:rsidRPr="007F1D3F">
        <w:rPr>
          <w:sz w:val="26"/>
          <w:szCs w:val="26"/>
        </w:rPr>
        <w:t>Nâng</w:t>
      </w:r>
      <w:proofErr w:type="spellEnd"/>
      <w:r w:rsidR="00096B56" w:rsidRPr="007F1D3F">
        <w:rPr>
          <w:sz w:val="26"/>
          <w:szCs w:val="26"/>
        </w:rPr>
        <w:t xml:space="preserve"> </w:t>
      </w:r>
      <w:proofErr w:type="spellStart"/>
      <w:r w:rsidR="00096B56" w:rsidRPr="007F1D3F">
        <w:rPr>
          <w:sz w:val="26"/>
          <w:szCs w:val="26"/>
        </w:rPr>
        <w:t>cấp</w:t>
      </w:r>
      <w:proofErr w:type="spellEnd"/>
      <w:r w:rsidR="00096B56" w:rsidRPr="007F1D3F">
        <w:rPr>
          <w:sz w:val="26"/>
          <w:szCs w:val="26"/>
        </w:rPr>
        <w:t xml:space="preserve">, </w:t>
      </w:r>
      <w:proofErr w:type="spellStart"/>
      <w:r w:rsidR="00096B56" w:rsidRPr="007F1D3F">
        <w:rPr>
          <w:sz w:val="26"/>
          <w:szCs w:val="26"/>
        </w:rPr>
        <w:t>khắc</w:t>
      </w:r>
      <w:proofErr w:type="spellEnd"/>
      <w:r w:rsidR="00096B56" w:rsidRPr="007F1D3F">
        <w:rPr>
          <w:sz w:val="26"/>
          <w:szCs w:val="26"/>
        </w:rPr>
        <w:t xml:space="preserve"> </w:t>
      </w:r>
      <w:proofErr w:type="spellStart"/>
      <w:r w:rsidR="00096B56" w:rsidRPr="007F1D3F">
        <w:rPr>
          <w:sz w:val="26"/>
          <w:szCs w:val="26"/>
        </w:rPr>
        <w:t>phục</w:t>
      </w:r>
      <w:proofErr w:type="spellEnd"/>
      <w:r w:rsidR="00096B56" w:rsidRPr="007F1D3F">
        <w:rPr>
          <w:sz w:val="26"/>
          <w:szCs w:val="26"/>
        </w:rPr>
        <w:t xml:space="preserve"> </w:t>
      </w:r>
      <w:proofErr w:type="spellStart"/>
      <w:r w:rsidR="00096B56" w:rsidRPr="007F1D3F">
        <w:rPr>
          <w:sz w:val="26"/>
          <w:szCs w:val="26"/>
        </w:rPr>
        <w:t>bãi</w:t>
      </w:r>
      <w:proofErr w:type="spellEnd"/>
      <w:r w:rsidR="00096B56" w:rsidRPr="007F1D3F">
        <w:rPr>
          <w:sz w:val="26"/>
          <w:szCs w:val="26"/>
        </w:rPr>
        <w:t xml:space="preserve"> </w:t>
      </w:r>
      <w:proofErr w:type="spellStart"/>
      <w:r w:rsidR="00096B56" w:rsidRPr="007F1D3F">
        <w:rPr>
          <w:sz w:val="26"/>
          <w:szCs w:val="26"/>
        </w:rPr>
        <w:t>chôn</w:t>
      </w:r>
      <w:proofErr w:type="spellEnd"/>
      <w:r w:rsidR="00096B56" w:rsidRPr="007F1D3F">
        <w:rPr>
          <w:sz w:val="26"/>
          <w:szCs w:val="26"/>
        </w:rPr>
        <w:t xml:space="preserve"> </w:t>
      </w:r>
      <w:proofErr w:type="spellStart"/>
      <w:r w:rsidR="00096B56" w:rsidRPr="007F1D3F">
        <w:rPr>
          <w:sz w:val="26"/>
          <w:szCs w:val="26"/>
        </w:rPr>
        <w:t>lấp</w:t>
      </w:r>
      <w:proofErr w:type="spellEnd"/>
      <w:r w:rsidR="00096B56" w:rsidRPr="007F1D3F">
        <w:rPr>
          <w:sz w:val="26"/>
          <w:szCs w:val="26"/>
        </w:rPr>
        <w:t xml:space="preserve"> </w:t>
      </w:r>
      <w:proofErr w:type="spellStart"/>
      <w:r w:rsidR="00096B56" w:rsidRPr="007F1D3F">
        <w:rPr>
          <w:sz w:val="26"/>
          <w:szCs w:val="26"/>
        </w:rPr>
        <w:t>rác</w:t>
      </w:r>
      <w:proofErr w:type="spellEnd"/>
      <w:r w:rsidR="00096B56" w:rsidRPr="007F1D3F">
        <w:rPr>
          <w:sz w:val="26"/>
          <w:szCs w:val="26"/>
        </w:rPr>
        <w:t xml:space="preserve"> </w:t>
      </w:r>
      <w:proofErr w:type="spellStart"/>
      <w:r w:rsidR="00096B56" w:rsidRPr="007F1D3F">
        <w:rPr>
          <w:sz w:val="26"/>
          <w:szCs w:val="26"/>
        </w:rPr>
        <w:t>thải</w:t>
      </w:r>
      <w:proofErr w:type="spellEnd"/>
      <w:r w:rsidR="00096B56" w:rsidRPr="007F1D3F">
        <w:rPr>
          <w:sz w:val="26"/>
          <w:szCs w:val="26"/>
        </w:rPr>
        <w:t xml:space="preserve"> </w:t>
      </w:r>
      <w:proofErr w:type="spellStart"/>
      <w:r w:rsidR="00096B56" w:rsidRPr="007F1D3F">
        <w:rPr>
          <w:sz w:val="26"/>
          <w:szCs w:val="26"/>
        </w:rPr>
        <w:t>rắn</w:t>
      </w:r>
      <w:proofErr w:type="spellEnd"/>
      <w:r w:rsidR="00096B56" w:rsidRPr="007F1D3F">
        <w:rPr>
          <w:sz w:val="26"/>
          <w:szCs w:val="26"/>
        </w:rPr>
        <w:t xml:space="preserve"> </w:t>
      </w:r>
      <w:proofErr w:type="spellStart"/>
      <w:r w:rsidR="00096B56" w:rsidRPr="007F1D3F">
        <w:rPr>
          <w:sz w:val="26"/>
          <w:szCs w:val="26"/>
        </w:rPr>
        <w:t>thị</w:t>
      </w:r>
      <w:proofErr w:type="spellEnd"/>
      <w:r w:rsidR="00096B56" w:rsidRPr="007F1D3F">
        <w:rPr>
          <w:sz w:val="26"/>
          <w:szCs w:val="26"/>
        </w:rPr>
        <w:t xml:space="preserve"> </w:t>
      </w:r>
      <w:proofErr w:type="spellStart"/>
      <w:r w:rsidR="00096B56" w:rsidRPr="007F1D3F">
        <w:rPr>
          <w:sz w:val="26"/>
          <w:szCs w:val="26"/>
        </w:rPr>
        <w:t>xã</w:t>
      </w:r>
      <w:proofErr w:type="spellEnd"/>
      <w:r w:rsidR="00096B56" w:rsidRPr="007F1D3F">
        <w:rPr>
          <w:sz w:val="26"/>
          <w:szCs w:val="26"/>
        </w:rPr>
        <w:t xml:space="preserve"> Hoài </w:t>
      </w:r>
      <w:proofErr w:type="spellStart"/>
      <w:r w:rsidR="00096B56" w:rsidRPr="007F1D3F">
        <w:rPr>
          <w:sz w:val="26"/>
          <w:szCs w:val="26"/>
        </w:rPr>
        <w:t>Nhơn</w:t>
      </w:r>
      <w:proofErr w:type="spellEnd"/>
      <w:r w:rsidR="00B47B9F" w:rsidRPr="007F1D3F">
        <w:rPr>
          <w:sz w:val="26"/>
          <w:szCs w:val="26"/>
        </w:rPr>
        <w:t xml:space="preserve">, Tuyến </w:t>
      </w:r>
      <w:proofErr w:type="spellStart"/>
      <w:r w:rsidR="00B47B9F" w:rsidRPr="007F1D3F">
        <w:rPr>
          <w:sz w:val="26"/>
          <w:szCs w:val="26"/>
        </w:rPr>
        <w:t>đường</w:t>
      </w:r>
      <w:proofErr w:type="spellEnd"/>
      <w:r w:rsidR="00B47B9F" w:rsidRPr="007F1D3F">
        <w:rPr>
          <w:sz w:val="26"/>
          <w:szCs w:val="26"/>
        </w:rPr>
        <w:t xml:space="preserve"> </w:t>
      </w:r>
      <w:proofErr w:type="spellStart"/>
      <w:r w:rsidR="00B47B9F" w:rsidRPr="007F1D3F">
        <w:rPr>
          <w:sz w:val="26"/>
          <w:szCs w:val="26"/>
        </w:rPr>
        <w:t>từ</w:t>
      </w:r>
      <w:proofErr w:type="spellEnd"/>
      <w:r w:rsidR="00B47B9F" w:rsidRPr="007F1D3F">
        <w:rPr>
          <w:sz w:val="26"/>
          <w:szCs w:val="26"/>
        </w:rPr>
        <w:t xml:space="preserve"> </w:t>
      </w:r>
      <w:proofErr w:type="spellStart"/>
      <w:r w:rsidR="00B47B9F" w:rsidRPr="007F1D3F">
        <w:rPr>
          <w:sz w:val="26"/>
          <w:szCs w:val="26"/>
        </w:rPr>
        <w:t>cầu</w:t>
      </w:r>
      <w:proofErr w:type="spellEnd"/>
      <w:r w:rsidR="00B47B9F" w:rsidRPr="007F1D3F">
        <w:rPr>
          <w:sz w:val="26"/>
          <w:szCs w:val="26"/>
        </w:rPr>
        <w:t xml:space="preserve"> Thiện Chánh </w:t>
      </w:r>
      <w:proofErr w:type="spellStart"/>
      <w:r w:rsidR="00B47B9F" w:rsidRPr="007F1D3F">
        <w:rPr>
          <w:sz w:val="26"/>
          <w:szCs w:val="26"/>
        </w:rPr>
        <w:t>đến</w:t>
      </w:r>
      <w:proofErr w:type="spellEnd"/>
      <w:r w:rsidR="00B47B9F" w:rsidRPr="007F1D3F">
        <w:rPr>
          <w:sz w:val="26"/>
          <w:szCs w:val="26"/>
        </w:rPr>
        <w:t xml:space="preserve"> </w:t>
      </w:r>
      <w:proofErr w:type="spellStart"/>
      <w:r w:rsidR="00B47B9F" w:rsidRPr="007F1D3F">
        <w:rPr>
          <w:sz w:val="26"/>
          <w:szCs w:val="26"/>
        </w:rPr>
        <w:t>Gò</w:t>
      </w:r>
      <w:proofErr w:type="spellEnd"/>
      <w:r w:rsidR="00B47B9F" w:rsidRPr="007F1D3F">
        <w:rPr>
          <w:sz w:val="26"/>
          <w:szCs w:val="26"/>
        </w:rPr>
        <w:t xml:space="preserve"> Dài, </w:t>
      </w:r>
      <w:proofErr w:type="spellStart"/>
      <w:r w:rsidR="00730258" w:rsidRPr="007F1D3F">
        <w:rPr>
          <w:sz w:val="26"/>
          <w:szCs w:val="26"/>
        </w:rPr>
        <w:t>phường</w:t>
      </w:r>
      <w:proofErr w:type="spellEnd"/>
      <w:r w:rsidR="00B47B9F" w:rsidRPr="007F1D3F">
        <w:rPr>
          <w:sz w:val="26"/>
          <w:szCs w:val="26"/>
        </w:rPr>
        <w:t xml:space="preserve"> Tam Quan Bắc; </w:t>
      </w:r>
      <w:proofErr w:type="spellStart"/>
      <w:r w:rsidR="00B47B9F" w:rsidRPr="007F1D3F">
        <w:rPr>
          <w:sz w:val="26"/>
          <w:szCs w:val="26"/>
        </w:rPr>
        <w:t>Sửa</w:t>
      </w:r>
      <w:proofErr w:type="spellEnd"/>
      <w:r w:rsidR="00B47B9F" w:rsidRPr="007F1D3F">
        <w:rPr>
          <w:sz w:val="26"/>
          <w:szCs w:val="26"/>
        </w:rPr>
        <w:t xml:space="preserve"> </w:t>
      </w:r>
      <w:proofErr w:type="spellStart"/>
      <w:r w:rsidR="00B47B9F" w:rsidRPr="007F1D3F">
        <w:rPr>
          <w:sz w:val="26"/>
          <w:szCs w:val="26"/>
        </w:rPr>
        <w:t>chữa</w:t>
      </w:r>
      <w:proofErr w:type="spellEnd"/>
      <w:r w:rsidR="00B47B9F" w:rsidRPr="007F1D3F">
        <w:rPr>
          <w:sz w:val="26"/>
          <w:szCs w:val="26"/>
        </w:rPr>
        <w:t xml:space="preserve"> </w:t>
      </w:r>
      <w:proofErr w:type="spellStart"/>
      <w:r w:rsidR="00B47B9F" w:rsidRPr="007F1D3F">
        <w:rPr>
          <w:sz w:val="26"/>
          <w:szCs w:val="26"/>
        </w:rPr>
        <w:t>nâng</w:t>
      </w:r>
      <w:proofErr w:type="spellEnd"/>
      <w:r w:rsidR="00B47B9F" w:rsidRPr="007F1D3F">
        <w:rPr>
          <w:sz w:val="26"/>
          <w:szCs w:val="26"/>
        </w:rPr>
        <w:t xml:space="preserve"> </w:t>
      </w:r>
      <w:proofErr w:type="spellStart"/>
      <w:r w:rsidR="00B47B9F" w:rsidRPr="007F1D3F">
        <w:rPr>
          <w:sz w:val="26"/>
          <w:szCs w:val="26"/>
        </w:rPr>
        <w:t>cấp</w:t>
      </w:r>
      <w:proofErr w:type="spellEnd"/>
      <w:r w:rsidR="00B47B9F" w:rsidRPr="007F1D3F">
        <w:rPr>
          <w:sz w:val="26"/>
          <w:szCs w:val="26"/>
        </w:rPr>
        <w:t xml:space="preserve"> </w:t>
      </w:r>
      <w:proofErr w:type="spellStart"/>
      <w:r w:rsidR="00B47B9F" w:rsidRPr="007F1D3F">
        <w:rPr>
          <w:sz w:val="26"/>
          <w:szCs w:val="26"/>
        </w:rPr>
        <w:t>Đập</w:t>
      </w:r>
      <w:proofErr w:type="spellEnd"/>
      <w:r w:rsidR="00B47B9F" w:rsidRPr="007F1D3F">
        <w:rPr>
          <w:sz w:val="26"/>
          <w:szCs w:val="26"/>
        </w:rPr>
        <w:t xml:space="preserve"> </w:t>
      </w:r>
      <w:proofErr w:type="spellStart"/>
      <w:r w:rsidR="00B47B9F" w:rsidRPr="007F1D3F">
        <w:rPr>
          <w:sz w:val="26"/>
          <w:szCs w:val="26"/>
        </w:rPr>
        <w:t>Chùa</w:t>
      </w:r>
      <w:proofErr w:type="spellEnd"/>
      <w:r w:rsidR="00B47B9F" w:rsidRPr="007F1D3F">
        <w:rPr>
          <w:sz w:val="26"/>
          <w:szCs w:val="26"/>
        </w:rPr>
        <w:t xml:space="preserve">, </w:t>
      </w:r>
      <w:proofErr w:type="spellStart"/>
      <w:r w:rsidR="00730258" w:rsidRPr="007F1D3F">
        <w:rPr>
          <w:sz w:val="26"/>
          <w:szCs w:val="26"/>
        </w:rPr>
        <w:t>phường</w:t>
      </w:r>
      <w:proofErr w:type="spellEnd"/>
      <w:r w:rsidR="00B47B9F" w:rsidRPr="007F1D3F">
        <w:rPr>
          <w:sz w:val="26"/>
          <w:szCs w:val="26"/>
        </w:rPr>
        <w:t xml:space="preserve"> Hoài </w:t>
      </w:r>
      <w:proofErr w:type="spellStart"/>
      <w:r w:rsidR="00B47B9F" w:rsidRPr="007F1D3F">
        <w:rPr>
          <w:sz w:val="26"/>
          <w:szCs w:val="26"/>
        </w:rPr>
        <w:t>Hảo</w:t>
      </w:r>
      <w:proofErr w:type="spellEnd"/>
      <w:r w:rsidR="004A757A" w:rsidRPr="007F1D3F">
        <w:rPr>
          <w:sz w:val="26"/>
          <w:szCs w:val="26"/>
        </w:rPr>
        <w:t xml:space="preserve">, </w:t>
      </w:r>
      <w:proofErr w:type="spellStart"/>
      <w:r w:rsidR="004A757A" w:rsidRPr="007F1D3F">
        <w:rPr>
          <w:sz w:val="26"/>
          <w:szCs w:val="26"/>
        </w:rPr>
        <w:t>Mở</w:t>
      </w:r>
      <w:proofErr w:type="spellEnd"/>
      <w:r w:rsidR="004A757A" w:rsidRPr="007F1D3F">
        <w:rPr>
          <w:sz w:val="26"/>
          <w:szCs w:val="26"/>
        </w:rPr>
        <w:t xml:space="preserve"> </w:t>
      </w:r>
      <w:proofErr w:type="spellStart"/>
      <w:r w:rsidR="004A757A" w:rsidRPr="007F1D3F">
        <w:rPr>
          <w:sz w:val="26"/>
          <w:szCs w:val="26"/>
        </w:rPr>
        <w:t>rộng</w:t>
      </w:r>
      <w:proofErr w:type="spellEnd"/>
      <w:r w:rsidR="004A757A" w:rsidRPr="007F1D3F">
        <w:rPr>
          <w:sz w:val="26"/>
          <w:szCs w:val="26"/>
        </w:rPr>
        <w:t xml:space="preserve"> </w:t>
      </w:r>
      <w:proofErr w:type="spellStart"/>
      <w:r w:rsidR="004A757A" w:rsidRPr="007F1D3F">
        <w:rPr>
          <w:sz w:val="26"/>
          <w:szCs w:val="26"/>
        </w:rPr>
        <w:t>tuyến</w:t>
      </w:r>
      <w:proofErr w:type="spellEnd"/>
      <w:r w:rsidR="004A757A" w:rsidRPr="007F1D3F">
        <w:rPr>
          <w:sz w:val="26"/>
          <w:szCs w:val="26"/>
        </w:rPr>
        <w:t xml:space="preserve"> </w:t>
      </w:r>
      <w:proofErr w:type="spellStart"/>
      <w:r w:rsidR="004A757A" w:rsidRPr="007F1D3F">
        <w:rPr>
          <w:sz w:val="26"/>
          <w:szCs w:val="26"/>
        </w:rPr>
        <w:t>đường</w:t>
      </w:r>
      <w:proofErr w:type="spellEnd"/>
      <w:r w:rsidR="004A757A" w:rsidRPr="007F1D3F">
        <w:rPr>
          <w:sz w:val="26"/>
          <w:szCs w:val="26"/>
        </w:rPr>
        <w:t xml:space="preserve"> ĐH09B Phụng Du </w:t>
      </w:r>
      <w:r w:rsidR="00DA0D25" w:rsidRPr="007F1D3F">
        <w:rPr>
          <w:sz w:val="26"/>
          <w:szCs w:val="26"/>
        </w:rPr>
        <w:t>–</w:t>
      </w:r>
      <w:r w:rsidR="004A757A" w:rsidRPr="007F1D3F">
        <w:rPr>
          <w:sz w:val="26"/>
          <w:szCs w:val="26"/>
        </w:rPr>
        <w:t xml:space="preserve"> </w:t>
      </w:r>
      <w:proofErr w:type="spellStart"/>
      <w:r w:rsidR="004A757A" w:rsidRPr="007F1D3F">
        <w:rPr>
          <w:sz w:val="26"/>
          <w:szCs w:val="26"/>
        </w:rPr>
        <w:t>Túy</w:t>
      </w:r>
      <w:proofErr w:type="spellEnd"/>
      <w:r w:rsidR="004A757A" w:rsidRPr="007F1D3F">
        <w:rPr>
          <w:sz w:val="26"/>
          <w:szCs w:val="26"/>
        </w:rPr>
        <w:t xml:space="preserve"> Sơn</w:t>
      </w:r>
      <w:r w:rsidR="00531FDE" w:rsidRPr="007F1D3F">
        <w:rPr>
          <w:sz w:val="26"/>
          <w:szCs w:val="26"/>
        </w:rPr>
        <w:t xml:space="preserve">; </w:t>
      </w:r>
      <w:proofErr w:type="spellStart"/>
      <w:r w:rsidR="00531FDE" w:rsidRPr="007F1D3F">
        <w:rPr>
          <w:sz w:val="26"/>
          <w:szCs w:val="26"/>
        </w:rPr>
        <w:t>Nâng</w:t>
      </w:r>
      <w:proofErr w:type="spellEnd"/>
      <w:r w:rsidR="00531FDE" w:rsidRPr="007F1D3F">
        <w:rPr>
          <w:sz w:val="26"/>
          <w:szCs w:val="26"/>
        </w:rPr>
        <w:t xml:space="preserve"> </w:t>
      </w:r>
      <w:proofErr w:type="spellStart"/>
      <w:r w:rsidR="00531FDE" w:rsidRPr="007F1D3F">
        <w:rPr>
          <w:sz w:val="26"/>
          <w:szCs w:val="26"/>
        </w:rPr>
        <w:t>cấp</w:t>
      </w:r>
      <w:proofErr w:type="spellEnd"/>
      <w:r w:rsidR="00531FDE" w:rsidRPr="007F1D3F">
        <w:rPr>
          <w:sz w:val="26"/>
          <w:szCs w:val="26"/>
        </w:rPr>
        <w:t xml:space="preserve">, </w:t>
      </w:r>
      <w:proofErr w:type="spellStart"/>
      <w:r w:rsidR="00531FDE" w:rsidRPr="007F1D3F">
        <w:rPr>
          <w:sz w:val="26"/>
          <w:szCs w:val="26"/>
        </w:rPr>
        <w:t>cải</w:t>
      </w:r>
      <w:proofErr w:type="spellEnd"/>
      <w:r w:rsidR="00531FDE" w:rsidRPr="007F1D3F">
        <w:rPr>
          <w:sz w:val="26"/>
          <w:szCs w:val="26"/>
        </w:rPr>
        <w:t xml:space="preserve"> </w:t>
      </w:r>
      <w:proofErr w:type="spellStart"/>
      <w:r w:rsidR="00531FDE" w:rsidRPr="007F1D3F">
        <w:rPr>
          <w:sz w:val="26"/>
          <w:szCs w:val="26"/>
        </w:rPr>
        <w:t>tạo</w:t>
      </w:r>
      <w:proofErr w:type="spellEnd"/>
      <w:r w:rsidR="00531FDE" w:rsidRPr="007F1D3F">
        <w:rPr>
          <w:sz w:val="26"/>
          <w:szCs w:val="26"/>
        </w:rPr>
        <w:t xml:space="preserve"> </w:t>
      </w:r>
      <w:proofErr w:type="spellStart"/>
      <w:r w:rsidR="00531FDE" w:rsidRPr="007F1D3F">
        <w:rPr>
          <w:sz w:val="26"/>
          <w:szCs w:val="26"/>
        </w:rPr>
        <w:t>tuyến</w:t>
      </w:r>
      <w:proofErr w:type="spellEnd"/>
      <w:r w:rsidR="00531FDE" w:rsidRPr="007F1D3F">
        <w:rPr>
          <w:sz w:val="26"/>
          <w:szCs w:val="26"/>
        </w:rPr>
        <w:t xml:space="preserve"> </w:t>
      </w:r>
      <w:proofErr w:type="spellStart"/>
      <w:r w:rsidR="00531FDE" w:rsidRPr="007F1D3F">
        <w:rPr>
          <w:sz w:val="26"/>
          <w:szCs w:val="26"/>
        </w:rPr>
        <w:t>đường</w:t>
      </w:r>
      <w:proofErr w:type="spellEnd"/>
      <w:r w:rsidR="00531FDE" w:rsidRPr="007F1D3F">
        <w:rPr>
          <w:sz w:val="26"/>
          <w:szCs w:val="26"/>
        </w:rPr>
        <w:t xml:space="preserve"> Hai </w:t>
      </w:r>
      <w:proofErr w:type="spellStart"/>
      <w:r w:rsidR="00531FDE" w:rsidRPr="007F1D3F">
        <w:rPr>
          <w:sz w:val="26"/>
          <w:szCs w:val="26"/>
        </w:rPr>
        <w:t>Bà</w:t>
      </w:r>
      <w:proofErr w:type="spellEnd"/>
      <w:r w:rsidR="00531FDE" w:rsidRPr="007F1D3F">
        <w:rPr>
          <w:sz w:val="26"/>
          <w:szCs w:val="26"/>
        </w:rPr>
        <w:t xml:space="preserve"> </w:t>
      </w:r>
      <w:proofErr w:type="spellStart"/>
      <w:r w:rsidR="00531FDE" w:rsidRPr="007F1D3F">
        <w:rPr>
          <w:sz w:val="26"/>
          <w:szCs w:val="26"/>
        </w:rPr>
        <w:t>Trưng</w:t>
      </w:r>
      <w:proofErr w:type="spellEnd"/>
      <w:r w:rsidR="00531FDE" w:rsidRPr="007F1D3F">
        <w:rPr>
          <w:sz w:val="26"/>
          <w:szCs w:val="26"/>
        </w:rPr>
        <w:t xml:space="preserve">, </w:t>
      </w:r>
      <w:proofErr w:type="spellStart"/>
      <w:r w:rsidR="00730258" w:rsidRPr="007F1D3F">
        <w:rPr>
          <w:sz w:val="26"/>
          <w:szCs w:val="26"/>
        </w:rPr>
        <w:t>phường</w:t>
      </w:r>
      <w:proofErr w:type="spellEnd"/>
      <w:r w:rsidR="00531FDE" w:rsidRPr="007F1D3F">
        <w:rPr>
          <w:sz w:val="26"/>
          <w:szCs w:val="26"/>
        </w:rPr>
        <w:t xml:space="preserve"> </w:t>
      </w:r>
      <w:proofErr w:type="spellStart"/>
      <w:r w:rsidR="00531FDE" w:rsidRPr="007F1D3F">
        <w:rPr>
          <w:sz w:val="26"/>
          <w:szCs w:val="26"/>
        </w:rPr>
        <w:t>Bồng</w:t>
      </w:r>
      <w:proofErr w:type="spellEnd"/>
      <w:r w:rsidR="00531FDE" w:rsidRPr="007F1D3F">
        <w:rPr>
          <w:sz w:val="26"/>
          <w:szCs w:val="26"/>
        </w:rPr>
        <w:t xml:space="preserve"> Sơn (</w:t>
      </w:r>
      <w:proofErr w:type="spellStart"/>
      <w:r w:rsidR="00531FDE" w:rsidRPr="007F1D3F">
        <w:rPr>
          <w:sz w:val="26"/>
          <w:szCs w:val="26"/>
        </w:rPr>
        <w:t>đoạn</w:t>
      </w:r>
      <w:proofErr w:type="spellEnd"/>
      <w:r w:rsidR="00531FDE" w:rsidRPr="007F1D3F">
        <w:rPr>
          <w:sz w:val="26"/>
          <w:szCs w:val="26"/>
        </w:rPr>
        <w:t xml:space="preserve"> </w:t>
      </w:r>
      <w:proofErr w:type="spellStart"/>
      <w:r w:rsidR="00531FDE" w:rsidRPr="007F1D3F">
        <w:rPr>
          <w:sz w:val="26"/>
          <w:szCs w:val="26"/>
        </w:rPr>
        <w:t>từ</w:t>
      </w:r>
      <w:proofErr w:type="spellEnd"/>
      <w:r w:rsidR="00531FDE" w:rsidRPr="007F1D3F">
        <w:rPr>
          <w:sz w:val="26"/>
          <w:szCs w:val="26"/>
        </w:rPr>
        <w:t xml:space="preserve"> </w:t>
      </w:r>
      <w:proofErr w:type="spellStart"/>
      <w:r w:rsidR="00531FDE" w:rsidRPr="007F1D3F">
        <w:rPr>
          <w:sz w:val="26"/>
          <w:szCs w:val="26"/>
        </w:rPr>
        <w:t>đường</w:t>
      </w:r>
      <w:proofErr w:type="spellEnd"/>
      <w:r w:rsidR="00531FDE" w:rsidRPr="007F1D3F">
        <w:rPr>
          <w:sz w:val="26"/>
          <w:szCs w:val="26"/>
        </w:rPr>
        <w:t xml:space="preserve"> </w:t>
      </w:r>
      <w:proofErr w:type="spellStart"/>
      <w:r w:rsidR="00531FDE" w:rsidRPr="007F1D3F">
        <w:rPr>
          <w:sz w:val="26"/>
          <w:szCs w:val="26"/>
        </w:rPr>
        <w:t>Trần</w:t>
      </w:r>
      <w:proofErr w:type="spellEnd"/>
      <w:r w:rsidR="00531FDE" w:rsidRPr="007F1D3F">
        <w:rPr>
          <w:sz w:val="26"/>
          <w:szCs w:val="26"/>
        </w:rPr>
        <w:t xml:space="preserve"> </w:t>
      </w:r>
      <w:proofErr w:type="spellStart"/>
      <w:r w:rsidR="00531FDE" w:rsidRPr="007F1D3F">
        <w:rPr>
          <w:sz w:val="26"/>
          <w:szCs w:val="26"/>
        </w:rPr>
        <w:t>Hưng</w:t>
      </w:r>
      <w:proofErr w:type="spellEnd"/>
      <w:r w:rsidR="00531FDE" w:rsidRPr="007F1D3F">
        <w:rPr>
          <w:sz w:val="26"/>
          <w:szCs w:val="26"/>
        </w:rPr>
        <w:t xml:space="preserve"> </w:t>
      </w:r>
      <w:proofErr w:type="spellStart"/>
      <w:r w:rsidR="00531FDE" w:rsidRPr="007F1D3F">
        <w:rPr>
          <w:sz w:val="26"/>
          <w:szCs w:val="26"/>
        </w:rPr>
        <w:t>Đạo</w:t>
      </w:r>
      <w:proofErr w:type="spellEnd"/>
      <w:r w:rsidR="00531FDE" w:rsidRPr="007F1D3F">
        <w:rPr>
          <w:sz w:val="26"/>
          <w:szCs w:val="26"/>
        </w:rPr>
        <w:t xml:space="preserve"> </w:t>
      </w:r>
      <w:proofErr w:type="spellStart"/>
      <w:r w:rsidR="00531FDE" w:rsidRPr="007F1D3F">
        <w:rPr>
          <w:sz w:val="26"/>
          <w:szCs w:val="26"/>
        </w:rPr>
        <w:t>đến</w:t>
      </w:r>
      <w:proofErr w:type="spellEnd"/>
      <w:r w:rsidR="00531FDE" w:rsidRPr="007F1D3F">
        <w:rPr>
          <w:sz w:val="26"/>
          <w:szCs w:val="26"/>
        </w:rPr>
        <w:t xml:space="preserve"> </w:t>
      </w:r>
      <w:proofErr w:type="spellStart"/>
      <w:r w:rsidR="00531FDE" w:rsidRPr="007F1D3F">
        <w:rPr>
          <w:sz w:val="26"/>
          <w:szCs w:val="26"/>
        </w:rPr>
        <w:t>kênh</w:t>
      </w:r>
      <w:proofErr w:type="spellEnd"/>
      <w:r w:rsidR="00531FDE" w:rsidRPr="007F1D3F">
        <w:rPr>
          <w:sz w:val="26"/>
          <w:szCs w:val="26"/>
        </w:rPr>
        <w:t xml:space="preserve"> </w:t>
      </w:r>
      <w:proofErr w:type="spellStart"/>
      <w:r w:rsidR="00531FDE" w:rsidRPr="007F1D3F">
        <w:rPr>
          <w:sz w:val="26"/>
          <w:szCs w:val="26"/>
        </w:rPr>
        <w:t>Lại</w:t>
      </w:r>
      <w:proofErr w:type="spellEnd"/>
      <w:r w:rsidR="00531FDE" w:rsidRPr="007F1D3F">
        <w:rPr>
          <w:sz w:val="26"/>
          <w:szCs w:val="26"/>
        </w:rPr>
        <w:t xml:space="preserve"> Giang), </w:t>
      </w:r>
      <w:proofErr w:type="spellStart"/>
      <w:r w:rsidR="00531FDE" w:rsidRPr="007F1D3F">
        <w:rPr>
          <w:sz w:val="26"/>
          <w:szCs w:val="26"/>
        </w:rPr>
        <w:t>tuyến</w:t>
      </w:r>
      <w:proofErr w:type="spellEnd"/>
      <w:r w:rsidR="00531FDE" w:rsidRPr="007F1D3F">
        <w:rPr>
          <w:sz w:val="26"/>
          <w:szCs w:val="26"/>
        </w:rPr>
        <w:t xml:space="preserve"> </w:t>
      </w:r>
      <w:proofErr w:type="spellStart"/>
      <w:r w:rsidR="00531FDE" w:rsidRPr="007F1D3F">
        <w:rPr>
          <w:sz w:val="26"/>
          <w:szCs w:val="26"/>
        </w:rPr>
        <w:t>đường</w:t>
      </w:r>
      <w:proofErr w:type="spellEnd"/>
      <w:r w:rsidR="00531FDE" w:rsidRPr="007F1D3F">
        <w:rPr>
          <w:sz w:val="26"/>
          <w:szCs w:val="26"/>
        </w:rPr>
        <w:t xml:space="preserve"> </w:t>
      </w:r>
      <w:proofErr w:type="spellStart"/>
      <w:r w:rsidR="00531FDE" w:rsidRPr="007F1D3F">
        <w:rPr>
          <w:sz w:val="26"/>
          <w:szCs w:val="26"/>
        </w:rPr>
        <w:t>hồ</w:t>
      </w:r>
      <w:proofErr w:type="spellEnd"/>
      <w:r w:rsidR="00531FDE" w:rsidRPr="007F1D3F">
        <w:rPr>
          <w:sz w:val="26"/>
          <w:szCs w:val="26"/>
        </w:rPr>
        <w:t xml:space="preserve"> </w:t>
      </w:r>
      <w:proofErr w:type="spellStart"/>
      <w:r w:rsidR="00531FDE" w:rsidRPr="007F1D3F">
        <w:rPr>
          <w:sz w:val="26"/>
          <w:szCs w:val="26"/>
        </w:rPr>
        <w:t>Cây</w:t>
      </w:r>
      <w:proofErr w:type="spellEnd"/>
      <w:r w:rsidR="00531FDE" w:rsidRPr="007F1D3F">
        <w:rPr>
          <w:sz w:val="26"/>
          <w:szCs w:val="26"/>
        </w:rPr>
        <w:t xml:space="preserve"> </w:t>
      </w:r>
      <w:proofErr w:type="spellStart"/>
      <w:r w:rsidR="00531FDE" w:rsidRPr="007F1D3F">
        <w:rPr>
          <w:sz w:val="26"/>
          <w:szCs w:val="26"/>
        </w:rPr>
        <w:t>Khế</w:t>
      </w:r>
      <w:proofErr w:type="spellEnd"/>
      <w:r w:rsidR="00531FDE" w:rsidRPr="007F1D3F">
        <w:rPr>
          <w:sz w:val="26"/>
          <w:szCs w:val="26"/>
        </w:rPr>
        <w:t xml:space="preserve"> </w:t>
      </w:r>
      <w:proofErr w:type="spellStart"/>
      <w:r w:rsidR="00531FDE" w:rsidRPr="007F1D3F">
        <w:rPr>
          <w:sz w:val="26"/>
          <w:szCs w:val="26"/>
        </w:rPr>
        <w:t>đi</w:t>
      </w:r>
      <w:proofErr w:type="spellEnd"/>
      <w:r w:rsidR="00531FDE" w:rsidRPr="007F1D3F">
        <w:rPr>
          <w:sz w:val="26"/>
          <w:szCs w:val="26"/>
        </w:rPr>
        <w:t xml:space="preserve"> </w:t>
      </w:r>
      <w:proofErr w:type="spellStart"/>
      <w:r w:rsidR="00531FDE" w:rsidRPr="007F1D3F">
        <w:rPr>
          <w:sz w:val="26"/>
          <w:szCs w:val="26"/>
        </w:rPr>
        <w:t>lên</w:t>
      </w:r>
      <w:proofErr w:type="spellEnd"/>
      <w:r w:rsidR="00531FDE" w:rsidRPr="007F1D3F">
        <w:rPr>
          <w:sz w:val="26"/>
          <w:szCs w:val="26"/>
        </w:rPr>
        <w:t xml:space="preserve"> di </w:t>
      </w:r>
      <w:proofErr w:type="spellStart"/>
      <w:r w:rsidR="00531FDE" w:rsidRPr="007F1D3F">
        <w:rPr>
          <w:sz w:val="26"/>
          <w:szCs w:val="26"/>
        </w:rPr>
        <w:t>tích</w:t>
      </w:r>
      <w:proofErr w:type="spellEnd"/>
      <w:r w:rsidR="00531FDE" w:rsidRPr="007F1D3F">
        <w:rPr>
          <w:sz w:val="26"/>
          <w:szCs w:val="26"/>
        </w:rPr>
        <w:t xml:space="preserve"> </w:t>
      </w:r>
      <w:proofErr w:type="spellStart"/>
      <w:r w:rsidR="00531FDE" w:rsidRPr="007F1D3F">
        <w:rPr>
          <w:sz w:val="26"/>
          <w:szCs w:val="26"/>
        </w:rPr>
        <w:t>lịch</w:t>
      </w:r>
      <w:proofErr w:type="spellEnd"/>
      <w:r w:rsidR="00531FDE" w:rsidRPr="007F1D3F">
        <w:rPr>
          <w:sz w:val="26"/>
          <w:szCs w:val="26"/>
        </w:rPr>
        <w:t xml:space="preserve"> </w:t>
      </w:r>
      <w:proofErr w:type="spellStart"/>
      <w:r w:rsidR="00531FDE" w:rsidRPr="007F1D3F">
        <w:rPr>
          <w:sz w:val="26"/>
          <w:szCs w:val="26"/>
        </w:rPr>
        <w:t>sử</w:t>
      </w:r>
      <w:proofErr w:type="spellEnd"/>
      <w:r w:rsidR="00531FDE" w:rsidRPr="007F1D3F">
        <w:rPr>
          <w:sz w:val="26"/>
          <w:szCs w:val="26"/>
        </w:rPr>
        <w:t xml:space="preserve"> </w:t>
      </w:r>
      <w:proofErr w:type="spellStart"/>
      <w:r w:rsidR="00531FDE" w:rsidRPr="007F1D3F">
        <w:rPr>
          <w:sz w:val="26"/>
          <w:szCs w:val="26"/>
        </w:rPr>
        <w:t>Trạm</w:t>
      </w:r>
      <w:proofErr w:type="spellEnd"/>
      <w:r w:rsidR="00531FDE" w:rsidRPr="007F1D3F">
        <w:rPr>
          <w:sz w:val="26"/>
          <w:szCs w:val="26"/>
        </w:rPr>
        <w:t xml:space="preserve"> </w:t>
      </w:r>
      <w:proofErr w:type="spellStart"/>
      <w:r w:rsidR="00531FDE" w:rsidRPr="007F1D3F">
        <w:rPr>
          <w:sz w:val="26"/>
          <w:szCs w:val="26"/>
        </w:rPr>
        <w:t>Phẫu</w:t>
      </w:r>
      <w:proofErr w:type="spellEnd"/>
      <w:r w:rsidR="00531FDE" w:rsidRPr="007F1D3F">
        <w:rPr>
          <w:sz w:val="26"/>
          <w:szCs w:val="26"/>
        </w:rPr>
        <w:t xml:space="preserve">, </w:t>
      </w:r>
      <w:proofErr w:type="spellStart"/>
      <w:r w:rsidR="00531FDE" w:rsidRPr="007F1D3F">
        <w:rPr>
          <w:sz w:val="26"/>
          <w:szCs w:val="26"/>
        </w:rPr>
        <w:t>xã</w:t>
      </w:r>
      <w:proofErr w:type="spellEnd"/>
      <w:r w:rsidR="00531FDE" w:rsidRPr="007F1D3F">
        <w:rPr>
          <w:sz w:val="26"/>
          <w:szCs w:val="26"/>
        </w:rPr>
        <w:t xml:space="preserve"> Hoài </w:t>
      </w:r>
      <w:proofErr w:type="spellStart"/>
      <w:r w:rsidR="00531FDE" w:rsidRPr="007F1D3F">
        <w:rPr>
          <w:sz w:val="26"/>
          <w:szCs w:val="26"/>
        </w:rPr>
        <w:t>Mỹ</w:t>
      </w:r>
      <w:proofErr w:type="spellEnd"/>
      <w:r w:rsidR="00531FDE" w:rsidRPr="007F1D3F">
        <w:rPr>
          <w:sz w:val="26"/>
          <w:szCs w:val="26"/>
        </w:rPr>
        <w:t xml:space="preserve">, </w:t>
      </w:r>
      <w:proofErr w:type="spellStart"/>
      <w:r w:rsidR="00730258" w:rsidRPr="007F1D3F">
        <w:rPr>
          <w:sz w:val="26"/>
          <w:szCs w:val="26"/>
        </w:rPr>
        <w:t>thị</w:t>
      </w:r>
      <w:proofErr w:type="spellEnd"/>
      <w:r w:rsidR="00730258" w:rsidRPr="007F1D3F">
        <w:rPr>
          <w:sz w:val="26"/>
          <w:szCs w:val="26"/>
        </w:rPr>
        <w:t xml:space="preserve"> </w:t>
      </w:r>
      <w:proofErr w:type="spellStart"/>
      <w:r w:rsidR="00730258" w:rsidRPr="007F1D3F">
        <w:rPr>
          <w:sz w:val="26"/>
          <w:szCs w:val="26"/>
        </w:rPr>
        <w:t>xã</w:t>
      </w:r>
      <w:proofErr w:type="spellEnd"/>
      <w:r w:rsidR="00730258" w:rsidRPr="007F1D3F">
        <w:rPr>
          <w:sz w:val="26"/>
          <w:szCs w:val="26"/>
        </w:rPr>
        <w:t xml:space="preserve"> </w:t>
      </w:r>
      <w:r w:rsidR="00531FDE" w:rsidRPr="007F1D3F">
        <w:rPr>
          <w:sz w:val="26"/>
          <w:szCs w:val="26"/>
        </w:rPr>
        <w:t xml:space="preserve">Hoài </w:t>
      </w:r>
      <w:proofErr w:type="spellStart"/>
      <w:r w:rsidR="00531FDE" w:rsidRPr="007F1D3F">
        <w:rPr>
          <w:sz w:val="26"/>
          <w:szCs w:val="26"/>
        </w:rPr>
        <w:t>Nhơn</w:t>
      </w:r>
      <w:proofErr w:type="spellEnd"/>
      <w:r w:rsidR="00104AF8" w:rsidRPr="007F1D3F">
        <w:rPr>
          <w:sz w:val="26"/>
          <w:szCs w:val="26"/>
        </w:rPr>
        <w:t xml:space="preserve">; </w:t>
      </w:r>
      <w:proofErr w:type="spellStart"/>
      <w:r w:rsidR="00104AF8" w:rsidRPr="007F1D3F">
        <w:rPr>
          <w:sz w:val="26"/>
          <w:szCs w:val="26"/>
        </w:rPr>
        <w:t>Nâng</w:t>
      </w:r>
      <w:proofErr w:type="spellEnd"/>
      <w:r w:rsidR="00104AF8" w:rsidRPr="007F1D3F">
        <w:rPr>
          <w:sz w:val="26"/>
          <w:szCs w:val="26"/>
        </w:rPr>
        <w:t xml:space="preserve"> </w:t>
      </w:r>
      <w:proofErr w:type="spellStart"/>
      <w:r w:rsidR="00104AF8" w:rsidRPr="007F1D3F">
        <w:rPr>
          <w:sz w:val="26"/>
          <w:szCs w:val="26"/>
        </w:rPr>
        <w:t>cấp,mở</w:t>
      </w:r>
      <w:proofErr w:type="spellEnd"/>
      <w:r w:rsidR="00104AF8" w:rsidRPr="007F1D3F">
        <w:rPr>
          <w:sz w:val="26"/>
          <w:szCs w:val="26"/>
        </w:rPr>
        <w:t xml:space="preserve"> </w:t>
      </w:r>
      <w:proofErr w:type="spellStart"/>
      <w:r w:rsidR="00104AF8" w:rsidRPr="007F1D3F">
        <w:rPr>
          <w:sz w:val="26"/>
          <w:szCs w:val="26"/>
        </w:rPr>
        <w:t>rộng</w:t>
      </w:r>
      <w:proofErr w:type="spellEnd"/>
      <w:r w:rsidR="00104AF8" w:rsidRPr="007F1D3F">
        <w:rPr>
          <w:sz w:val="26"/>
          <w:szCs w:val="26"/>
        </w:rPr>
        <w:t xml:space="preserve"> </w:t>
      </w:r>
      <w:proofErr w:type="spellStart"/>
      <w:r w:rsidR="00104AF8" w:rsidRPr="007F1D3F">
        <w:rPr>
          <w:sz w:val="26"/>
          <w:szCs w:val="26"/>
        </w:rPr>
        <w:t>tuyến</w:t>
      </w:r>
      <w:proofErr w:type="spellEnd"/>
      <w:r w:rsidR="00104AF8" w:rsidRPr="007F1D3F">
        <w:rPr>
          <w:sz w:val="26"/>
          <w:szCs w:val="26"/>
        </w:rPr>
        <w:t xml:space="preserve"> </w:t>
      </w:r>
      <w:proofErr w:type="spellStart"/>
      <w:r w:rsidR="00104AF8" w:rsidRPr="007F1D3F">
        <w:rPr>
          <w:sz w:val="26"/>
          <w:szCs w:val="26"/>
        </w:rPr>
        <w:t>đường</w:t>
      </w:r>
      <w:proofErr w:type="spellEnd"/>
      <w:r w:rsidR="00104AF8" w:rsidRPr="007F1D3F">
        <w:rPr>
          <w:sz w:val="26"/>
          <w:szCs w:val="26"/>
        </w:rPr>
        <w:t xml:space="preserve"> </w:t>
      </w:r>
      <w:proofErr w:type="spellStart"/>
      <w:r w:rsidR="00104AF8" w:rsidRPr="007F1D3F">
        <w:rPr>
          <w:sz w:val="26"/>
          <w:szCs w:val="26"/>
        </w:rPr>
        <w:t>kết</w:t>
      </w:r>
      <w:proofErr w:type="spellEnd"/>
      <w:r w:rsidR="00104AF8" w:rsidRPr="007F1D3F">
        <w:rPr>
          <w:sz w:val="26"/>
          <w:szCs w:val="26"/>
        </w:rPr>
        <w:t xml:space="preserve"> </w:t>
      </w:r>
      <w:proofErr w:type="spellStart"/>
      <w:r w:rsidR="00104AF8" w:rsidRPr="007F1D3F">
        <w:rPr>
          <w:sz w:val="26"/>
          <w:szCs w:val="26"/>
        </w:rPr>
        <w:t>nối</w:t>
      </w:r>
      <w:proofErr w:type="spellEnd"/>
      <w:r w:rsidR="00104AF8" w:rsidRPr="007F1D3F">
        <w:rPr>
          <w:sz w:val="26"/>
          <w:szCs w:val="26"/>
        </w:rPr>
        <w:t xml:space="preserve"> Quốc </w:t>
      </w:r>
      <w:proofErr w:type="spellStart"/>
      <w:r w:rsidR="00104AF8" w:rsidRPr="007F1D3F">
        <w:rPr>
          <w:sz w:val="26"/>
          <w:szCs w:val="26"/>
        </w:rPr>
        <w:t>lộ</w:t>
      </w:r>
      <w:proofErr w:type="spellEnd"/>
      <w:r w:rsidR="00104AF8" w:rsidRPr="007F1D3F">
        <w:rPr>
          <w:sz w:val="26"/>
          <w:szCs w:val="26"/>
        </w:rPr>
        <w:t xml:space="preserve"> 1 (</w:t>
      </w:r>
      <w:proofErr w:type="spellStart"/>
      <w:r w:rsidR="00104AF8" w:rsidRPr="007F1D3F">
        <w:rPr>
          <w:sz w:val="26"/>
          <w:szCs w:val="26"/>
        </w:rPr>
        <w:t>tuyến</w:t>
      </w:r>
      <w:proofErr w:type="spellEnd"/>
      <w:r w:rsidR="00104AF8" w:rsidRPr="007F1D3F">
        <w:rPr>
          <w:sz w:val="26"/>
          <w:szCs w:val="26"/>
        </w:rPr>
        <w:t xml:space="preserve"> Tài Lương </w:t>
      </w:r>
      <w:r w:rsidR="00DA0D25" w:rsidRPr="007F1D3F">
        <w:rPr>
          <w:sz w:val="26"/>
          <w:szCs w:val="26"/>
        </w:rPr>
        <w:t>–</w:t>
      </w:r>
      <w:r w:rsidR="00104AF8" w:rsidRPr="007F1D3F">
        <w:rPr>
          <w:sz w:val="26"/>
          <w:szCs w:val="26"/>
        </w:rPr>
        <w:t xml:space="preserve"> Ca Công </w:t>
      </w:r>
      <w:proofErr w:type="spellStart"/>
      <w:r w:rsidR="00104AF8" w:rsidRPr="007F1D3F">
        <w:rPr>
          <w:sz w:val="26"/>
          <w:szCs w:val="26"/>
        </w:rPr>
        <w:t>và</w:t>
      </w:r>
      <w:proofErr w:type="spellEnd"/>
      <w:r w:rsidR="00104AF8" w:rsidRPr="007F1D3F">
        <w:rPr>
          <w:sz w:val="26"/>
          <w:szCs w:val="26"/>
        </w:rPr>
        <w:t xml:space="preserve"> </w:t>
      </w:r>
      <w:proofErr w:type="spellStart"/>
      <w:r w:rsidR="00104AF8" w:rsidRPr="007F1D3F">
        <w:rPr>
          <w:sz w:val="26"/>
          <w:szCs w:val="26"/>
        </w:rPr>
        <w:t>tuyến</w:t>
      </w:r>
      <w:proofErr w:type="spellEnd"/>
      <w:r w:rsidR="00104AF8" w:rsidRPr="007F1D3F">
        <w:rPr>
          <w:sz w:val="26"/>
          <w:szCs w:val="26"/>
        </w:rPr>
        <w:t xml:space="preserve"> Bình </w:t>
      </w:r>
      <w:proofErr w:type="spellStart"/>
      <w:r w:rsidR="00104AF8" w:rsidRPr="007F1D3F">
        <w:rPr>
          <w:sz w:val="26"/>
          <w:szCs w:val="26"/>
        </w:rPr>
        <w:t>Chương</w:t>
      </w:r>
      <w:proofErr w:type="spellEnd"/>
      <w:r w:rsidR="00104AF8" w:rsidRPr="007F1D3F">
        <w:rPr>
          <w:sz w:val="26"/>
          <w:szCs w:val="26"/>
        </w:rPr>
        <w:t xml:space="preserve"> </w:t>
      </w:r>
      <w:r w:rsidR="00DA0D25" w:rsidRPr="007F1D3F">
        <w:rPr>
          <w:sz w:val="26"/>
          <w:szCs w:val="26"/>
        </w:rPr>
        <w:t>–</w:t>
      </w:r>
      <w:r w:rsidR="00104AF8" w:rsidRPr="007F1D3F">
        <w:rPr>
          <w:sz w:val="26"/>
          <w:szCs w:val="26"/>
        </w:rPr>
        <w:t xml:space="preserve"> Hoài </w:t>
      </w:r>
      <w:proofErr w:type="spellStart"/>
      <w:r w:rsidR="00104AF8" w:rsidRPr="007F1D3F">
        <w:rPr>
          <w:sz w:val="26"/>
          <w:szCs w:val="26"/>
        </w:rPr>
        <w:t>Mỹ</w:t>
      </w:r>
      <w:proofErr w:type="spellEnd"/>
      <w:r w:rsidR="00104AF8" w:rsidRPr="007F1D3F">
        <w:rPr>
          <w:sz w:val="26"/>
          <w:szCs w:val="26"/>
        </w:rPr>
        <w:t>)</w:t>
      </w:r>
      <w:r w:rsidR="00A46A36" w:rsidRPr="007F1D3F">
        <w:rPr>
          <w:sz w:val="26"/>
          <w:szCs w:val="26"/>
        </w:rPr>
        <w:t xml:space="preserve">; </w:t>
      </w:r>
      <w:proofErr w:type="spellStart"/>
      <w:r w:rsidR="00A46A36" w:rsidRPr="007F1D3F">
        <w:rPr>
          <w:sz w:val="26"/>
          <w:szCs w:val="26"/>
        </w:rPr>
        <w:t>Đường</w:t>
      </w:r>
      <w:proofErr w:type="spellEnd"/>
      <w:r w:rsidR="00A46A36" w:rsidRPr="007F1D3F">
        <w:rPr>
          <w:sz w:val="26"/>
          <w:szCs w:val="26"/>
        </w:rPr>
        <w:t xml:space="preserve"> </w:t>
      </w:r>
      <w:proofErr w:type="spellStart"/>
      <w:r w:rsidR="00A46A36" w:rsidRPr="007F1D3F">
        <w:rPr>
          <w:sz w:val="26"/>
          <w:szCs w:val="26"/>
        </w:rPr>
        <w:t>kết</w:t>
      </w:r>
      <w:proofErr w:type="spellEnd"/>
      <w:r w:rsidR="00A46A36" w:rsidRPr="007F1D3F">
        <w:rPr>
          <w:sz w:val="26"/>
          <w:szCs w:val="26"/>
        </w:rPr>
        <w:t xml:space="preserve"> </w:t>
      </w:r>
      <w:proofErr w:type="spellStart"/>
      <w:r w:rsidR="00A46A36" w:rsidRPr="007F1D3F">
        <w:rPr>
          <w:sz w:val="26"/>
          <w:szCs w:val="26"/>
        </w:rPr>
        <w:t>nối</w:t>
      </w:r>
      <w:proofErr w:type="spellEnd"/>
      <w:r w:rsidR="00A46A36" w:rsidRPr="007F1D3F">
        <w:rPr>
          <w:sz w:val="26"/>
          <w:szCs w:val="26"/>
        </w:rPr>
        <w:t xml:space="preserve"> </w:t>
      </w:r>
      <w:proofErr w:type="spellStart"/>
      <w:r w:rsidR="00A46A36" w:rsidRPr="007F1D3F">
        <w:rPr>
          <w:sz w:val="26"/>
          <w:szCs w:val="26"/>
        </w:rPr>
        <w:t>đường</w:t>
      </w:r>
      <w:proofErr w:type="spellEnd"/>
      <w:r w:rsidR="00A46A36" w:rsidRPr="007F1D3F">
        <w:rPr>
          <w:sz w:val="26"/>
          <w:szCs w:val="26"/>
        </w:rPr>
        <w:t xml:space="preserve"> 26-3, </w:t>
      </w:r>
      <w:proofErr w:type="spellStart"/>
      <w:r w:rsidR="00A46A36" w:rsidRPr="007F1D3F">
        <w:rPr>
          <w:sz w:val="26"/>
          <w:szCs w:val="26"/>
        </w:rPr>
        <w:t>phường</w:t>
      </w:r>
      <w:proofErr w:type="spellEnd"/>
      <w:r w:rsidR="00A46A36" w:rsidRPr="007F1D3F">
        <w:rPr>
          <w:sz w:val="26"/>
          <w:szCs w:val="26"/>
        </w:rPr>
        <w:t xml:space="preserve"> Tam Quan </w:t>
      </w:r>
      <w:proofErr w:type="spellStart"/>
      <w:r w:rsidR="00A46A36" w:rsidRPr="007F1D3F">
        <w:rPr>
          <w:sz w:val="26"/>
          <w:szCs w:val="26"/>
        </w:rPr>
        <w:t>đến</w:t>
      </w:r>
      <w:proofErr w:type="spellEnd"/>
      <w:r w:rsidR="00A46A36" w:rsidRPr="007F1D3F">
        <w:rPr>
          <w:sz w:val="26"/>
          <w:szCs w:val="26"/>
        </w:rPr>
        <w:t xml:space="preserve"> </w:t>
      </w:r>
      <w:proofErr w:type="spellStart"/>
      <w:r w:rsidR="00A46A36" w:rsidRPr="007F1D3F">
        <w:rPr>
          <w:sz w:val="26"/>
          <w:szCs w:val="26"/>
        </w:rPr>
        <w:t>Cụm</w:t>
      </w:r>
      <w:proofErr w:type="spellEnd"/>
      <w:r w:rsidR="00A46A36" w:rsidRPr="007F1D3F">
        <w:rPr>
          <w:sz w:val="26"/>
          <w:szCs w:val="26"/>
        </w:rPr>
        <w:t xml:space="preserve"> </w:t>
      </w:r>
      <w:proofErr w:type="spellStart"/>
      <w:r w:rsidR="00A46A36" w:rsidRPr="007F1D3F">
        <w:rPr>
          <w:sz w:val="26"/>
          <w:szCs w:val="26"/>
        </w:rPr>
        <w:t>công</w:t>
      </w:r>
      <w:proofErr w:type="spellEnd"/>
      <w:r w:rsidR="00A46A36" w:rsidRPr="007F1D3F">
        <w:rPr>
          <w:sz w:val="26"/>
          <w:szCs w:val="26"/>
        </w:rPr>
        <w:t xml:space="preserve"> </w:t>
      </w:r>
      <w:proofErr w:type="spellStart"/>
      <w:r w:rsidR="00A46A36" w:rsidRPr="007F1D3F">
        <w:rPr>
          <w:sz w:val="26"/>
          <w:szCs w:val="26"/>
        </w:rPr>
        <w:t>nghiệp</w:t>
      </w:r>
      <w:proofErr w:type="spellEnd"/>
      <w:r w:rsidR="00A46A36" w:rsidRPr="007F1D3F">
        <w:rPr>
          <w:sz w:val="26"/>
          <w:szCs w:val="26"/>
        </w:rPr>
        <w:t xml:space="preserve"> Hoài Châu; </w:t>
      </w:r>
      <w:proofErr w:type="spellStart"/>
      <w:r w:rsidR="00A46A36" w:rsidRPr="007F1D3F">
        <w:rPr>
          <w:sz w:val="26"/>
          <w:szCs w:val="26"/>
        </w:rPr>
        <w:t>Nâng</w:t>
      </w:r>
      <w:proofErr w:type="spellEnd"/>
      <w:r w:rsidR="00A46A36" w:rsidRPr="007F1D3F">
        <w:rPr>
          <w:sz w:val="26"/>
          <w:szCs w:val="26"/>
        </w:rPr>
        <w:t xml:space="preserve"> </w:t>
      </w:r>
      <w:proofErr w:type="spellStart"/>
      <w:r w:rsidR="00A46A36" w:rsidRPr="007F1D3F">
        <w:rPr>
          <w:sz w:val="26"/>
          <w:szCs w:val="26"/>
        </w:rPr>
        <w:t>cấp</w:t>
      </w:r>
      <w:proofErr w:type="spellEnd"/>
      <w:r w:rsidR="00A46A36" w:rsidRPr="007F1D3F">
        <w:rPr>
          <w:sz w:val="26"/>
          <w:szCs w:val="26"/>
        </w:rPr>
        <w:t xml:space="preserve">, </w:t>
      </w:r>
      <w:proofErr w:type="spellStart"/>
      <w:r w:rsidR="00A46A36" w:rsidRPr="007F1D3F">
        <w:rPr>
          <w:sz w:val="26"/>
          <w:szCs w:val="26"/>
        </w:rPr>
        <w:t>mở</w:t>
      </w:r>
      <w:proofErr w:type="spellEnd"/>
      <w:r w:rsidR="00A46A36" w:rsidRPr="007F1D3F">
        <w:rPr>
          <w:sz w:val="26"/>
          <w:szCs w:val="26"/>
        </w:rPr>
        <w:t xml:space="preserve"> </w:t>
      </w:r>
      <w:proofErr w:type="spellStart"/>
      <w:r w:rsidR="00A46A36" w:rsidRPr="007F1D3F">
        <w:rPr>
          <w:sz w:val="26"/>
          <w:szCs w:val="26"/>
        </w:rPr>
        <w:t>rộng</w:t>
      </w:r>
      <w:proofErr w:type="spellEnd"/>
      <w:r w:rsidR="00A46A36" w:rsidRPr="007F1D3F">
        <w:rPr>
          <w:sz w:val="26"/>
          <w:szCs w:val="26"/>
        </w:rPr>
        <w:t xml:space="preserve"> </w:t>
      </w:r>
      <w:proofErr w:type="spellStart"/>
      <w:r w:rsidR="00A46A36" w:rsidRPr="007F1D3F">
        <w:rPr>
          <w:sz w:val="26"/>
          <w:szCs w:val="26"/>
        </w:rPr>
        <w:t>tuyến</w:t>
      </w:r>
      <w:proofErr w:type="spellEnd"/>
      <w:r w:rsidR="00A46A36" w:rsidRPr="007F1D3F">
        <w:rPr>
          <w:sz w:val="26"/>
          <w:szCs w:val="26"/>
        </w:rPr>
        <w:t xml:space="preserve"> </w:t>
      </w:r>
      <w:proofErr w:type="spellStart"/>
      <w:r w:rsidR="00A46A36" w:rsidRPr="007F1D3F">
        <w:rPr>
          <w:sz w:val="26"/>
          <w:szCs w:val="26"/>
        </w:rPr>
        <w:t>đường</w:t>
      </w:r>
      <w:proofErr w:type="spellEnd"/>
      <w:r w:rsidR="00A46A36" w:rsidRPr="007F1D3F">
        <w:rPr>
          <w:sz w:val="26"/>
          <w:szCs w:val="26"/>
        </w:rPr>
        <w:t xml:space="preserve"> </w:t>
      </w:r>
      <w:proofErr w:type="spellStart"/>
      <w:r w:rsidR="00A46A36" w:rsidRPr="007F1D3F">
        <w:rPr>
          <w:sz w:val="26"/>
          <w:szCs w:val="26"/>
        </w:rPr>
        <w:t>kết</w:t>
      </w:r>
      <w:proofErr w:type="spellEnd"/>
      <w:r w:rsidR="00A46A36" w:rsidRPr="007F1D3F">
        <w:rPr>
          <w:sz w:val="26"/>
          <w:szCs w:val="26"/>
        </w:rPr>
        <w:t xml:space="preserve"> </w:t>
      </w:r>
      <w:proofErr w:type="spellStart"/>
      <w:r w:rsidR="00A46A36" w:rsidRPr="007F1D3F">
        <w:rPr>
          <w:sz w:val="26"/>
          <w:szCs w:val="26"/>
        </w:rPr>
        <w:t>nối</w:t>
      </w:r>
      <w:proofErr w:type="spellEnd"/>
      <w:r w:rsidR="00A46A36" w:rsidRPr="007F1D3F">
        <w:rPr>
          <w:sz w:val="26"/>
          <w:szCs w:val="26"/>
        </w:rPr>
        <w:t xml:space="preserve"> Quốc </w:t>
      </w:r>
      <w:proofErr w:type="spellStart"/>
      <w:r w:rsidR="00A46A36" w:rsidRPr="007F1D3F">
        <w:rPr>
          <w:sz w:val="26"/>
          <w:szCs w:val="26"/>
        </w:rPr>
        <w:t>lộ</w:t>
      </w:r>
      <w:proofErr w:type="spellEnd"/>
      <w:r w:rsidR="00A46A36" w:rsidRPr="007F1D3F">
        <w:rPr>
          <w:sz w:val="26"/>
          <w:szCs w:val="26"/>
        </w:rPr>
        <w:t xml:space="preserve"> 1 (</w:t>
      </w:r>
      <w:proofErr w:type="spellStart"/>
      <w:r w:rsidR="00A46A36" w:rsidRPr="007F1D3F">
        <w:rPr>
          <w:sz w:val="26"/>
          <w:szCs w:val="26"/>
        </w:rPr>
        <w:t>Năm</w:t>
      </w:r>
      <w:proofErr w:type="spellEnd"/>
      <w:r w:rsidR="00A46A36" w:rsidRPr="007F1D3F">
        <w:rPr>
          <w:sz w:val="26"/>
          <w:szCs w:val="26"/>
        </w:rPr>
        <w:t xml:space="preserve"> </w:t>
      </w:r>
      <w:proofErr w:type="spellStart"/>
      <w:r w:rsidR="00A46A36" w:rsidRPr="007F1D3F">
        <w:rPr>
          <w:sz w:val="26"/>
          <w:szCs w:val="26"/>
        </w:rPr>
        <w:t>Tấn</w:t>
      </w:r>
      <w:proofErr w:type="spellEnd"/>
      <w:r w:rsidR="00A46A36" w:rsidRPr="007F1D3F">
        <w:rPr>
          <w:sz w:val="26"/>
          <w:szCs w:val="26"/>
        </w:rPr>
        <w:t xml:space="preserve">) </w:t>
      </w:r>
      <w:proofErr w:type="spellStart"/>
      <w:r w:rsidR="00A46A36" w:rsidRPr="007F1D3F">
        <w:rPr>
          <w:sz w:val="26"/>
          <w:szCs w:val="26"/>
        </w:rPr>
        <w:t>đến</w:t>
      </w:r>
      <w:proofErr w:type="spellEnd"/>
      <w:r w:rsidR="00A46A36" w:rsidRPr="007F1D3F">
        <w:rPr>
          <w:sz w:val="26"/>
          <w:szCs w:val="26"/>
        </w:rPr>
        <w:t xml:space="preserve"> ĐT.639 </w:t>
      </w:r>
      <w:proofErr w:type="spellStart"/>
      <w:r w:rsidR="00A46A36" w:rsidRPr="007F1D3F">
        <w:rPr>
          <w:sz w:val="26"/>
          <w:szCs w:val="26"/>
        </w:rPr>
        <w:t>tuyến</w:t>
      </w:r>
      <w:proofErr w:type="spellEnd"/>
      <w:r w:rsidR="00A46A36" w:rsidRPr="007F1D3F">
        <w:rPr>
          <w:sz w:val="26"/>
          <w:szCs w:val="26"/>
        </w:rPr>
        <w:t xml:space="preserve"> </w:t>
      </w:r>
      <w:proofErr w:type="spellStart"/>
      <w:r w:rsidR="00A46A36" w:rsidRPr="007F1D3F">
        <w:rPr>
          <w:sz w:val="26"/>
          <w:szCs w:val="26"/>
        </w:rPr>
        <w:t>đường</w:t>
      </w:r>
      <w:proofErr w:type="spellEnd"/>
      <w:r w:rsidR="00A46A36" w:rsidRPr="007F1D3F">
        <w:rPr>
          <w:sz w:val="26"/>
          <w:szCs w:val="26"/>
        </w:rPr>
        <w:t xml:space="preserve"> </w:t>
      </w:r>
      <w:proofErr w:type="spellStart"/>
      <w:r w:rsidR="00A46A36" w:rsidRPr="007F1D3F">
        <w:rPr>
          <w:sz w:val="26"/>
          <w:szCs w:val="26"/>
        </w:rPr>
        <w:t>kết</w:t>
      </w:r>
      <w:proofErr w:type="spellEnd"/>
      <w:r w:rsidR="00A46A36" w:rsidRPr="007F1D3F">
        <w:rPr>
          <w:sz w:val="26"/>
          <w:szCs w:val="26"/>
        </w:rPr>
        <w:t xml:space="preserve"> </w:t>
      </w:r>
      <w:proofErr w:type="spellStart"/>
      <w:r w:rsidR="00A46A36" w:rsidRPr="007F1D3F">
        <w:rPr>
          <w:sz w:val="26"/>
          <w:szCs w:val="26"/>
        </w:rPr>
        <w:t>nối</w:t>
      </w:r>
      <w:proofErr w:type="spellEnd"/>
      <w:r w:rsidR="00A46A36" w:rsidRPr="007F1D3F">
        <w:rPr>
          <w:sz w:val="26"/>
          <w:szCs w:val="26"/>
        </w:rPr>
        <w:t xml:space="preserve"> </w:t>
      </w:r>
      <w:proofErr w:type="spellStart"/>
      <w:r w:rsidR="00A46A36" w:rsidRPr="007F1D3F">
        <w:rPr>
          <w:sz w:val="26"/>
          <w:szCs w:val="26"/>
        </w:rPr>
        <w:t>từ</w:t>
      </w:r>
      <w:proofErr w:type="spellEnd"/>
      <w:r w:rsidR="00A46A36" w:rsidRPr="007F1D3F">
        <w:rPr>
          <w:sz w:val="26"/>
          <w:szCs w:val="26"/>
        </w:rPr>
        <w:t xml:space="preserve"> Quốc </w:t>
      </w:r>
      <w:proofErr w:type="spellStart"/>
      <w:r w:rsidR="00A46A36" w:rsidRPr="007F1D3F">
        <w:rPr>
          <w:sz w:val="26"/>
          <w:szCs w:val="26"/>
        </w:rPr>
        <w:t>lộ</w:t>
      </w:r>
      <w:proofErr w:type="spellEnd"/>
      <w:r w:rsidR="00A46A36" w:rsidRPr="007F1D3F">
        <w:rPr>
          <w:sz w:val="26"/>
          <w:szCs w:val="26"/>
        </w:rPr>
        <w:t xml:space="preserve"> 1 (</w:t>
      </w:r>
      <w:proofErr w:type="spellStart"/>
      <w:r w:rsidR="00A46A36" w:rsidRPr="007F1D3F">
        <w:rPr>
          <w:sz w:val="26"/>
          <w:szCs w:val="26"/>
        </w:rPr>
        <w:t>chợ</w:t>
      </w:r>
      <w:proofErr w:type="spellEnd"/>
      <w:r w:rsidR="00A46A36" w:rsidRPr="007F1D3F">
        <w:rPr>
          <w:sz w:val="26"/>
          <w:szCs w:val="26"/>
        </w:rPr>
        <w:t xml:space="preserve"> </w:t>
      </w:r>
      <w:proofErr w:type="spellStart"/>
      <w:r w:rsidR="00A46A36" w:rsidRPr="007F1D3F">
        <w:rPr>
          <w:sz w:val="26"/>
          <w:szCs w:val="26"/>
        </w:rPr>
        <w:t>Bộng</w:t>
      </w:r>
      <w:proofErr w:type="spellEnd"/>
      <w:r w:rsidR="00A46A36" w:rsidRPr="007F1D3F">
        <w:rPr>
          <w:sz w:val="26"/>
          <w:szCs w:val="26"/>
        </w:rPr>
        <w:t xml:space="preserve">) </w:t>
      </w:r>
      <w:proofErr w:type="spellStart"/>
      <w:r w:rsidR="00A46A36" w:rsidRPr="007F1D3F">
        <w:rPr>
          <w:sz w:val="26"/>
          <w:szCs w:val="26"/>
        </w:rPr>
        <w:t>đến</w:t>
      </w:r>
      <w:proofErr w:type="spellEnd"/>
      <w:r w:rsidR="00A46A36" w:rsidRPr="007F1D3F">
        <w:rPr>
          <w:sz w:val="26"/>
          <w:szCs w:val="26"/>
        </w:rPr>
        <w:t xml:space="preserve"> ĐT.638 </w:t>
      </w:r>
      <w:proofErr w:type="spellStart"/>
      <w:r w:rsidR="00A46A36" w:rsidRPr="007F1D3F">
        <w:rPr>
          <w:sz w:val="26"/>
          <w:szCs w:val="26"/>
        </w:rPr>
        <w:t>và</w:t>
      </w:r>
      <w:proofErr w:type="spellEnd"/>
      <w:r w:rsidR="00A46A36" w:rsidRPr="007F1D3F">
        <w:rPr>
          <w:sz w:val="26"/>
          <w:szCs w:val="26"/>
        </w:rPr>
        <w:t xml:space="preserve"> </w:t>
      </w:r>
      <w:proofErr w:type="spellStart"/>
      <w:r w:rsidR="00A46A36" w:rsidRPr="007F1D3F">
        <w:rPr>
          <w:sz w:val="26"/>
          <w:szCs w:val="26"/>
        </w:rPr>
        <w:t>tuyến</w:t>
      </w:r>
      <w:proofErr w:type="spellEnd"/>
      <w:r w:rsidR="00A46A36" w:rsidRPr="007F1D3F">
        <w:rPr>
          <w:sz w:val="26"/>
          <w:szCs w:val="26"/>
        </w:rPr>
        <w:t xml:space="preserve"> </w:t>
      </w:r>
      <w:proofErr w:type="spellStart"/>
      <w:r w:rsidR="00A46A36" w:rsidRPr="007F1D3F">
        <w:rPr>
          <w:sz w:val="26"/>
          <w:szCs w:val="26"/>
        </w:rPr>
        <w:t>đường</w:t>
      </w:r>
      <w:proofErr w:type="spellEnd"/>
      <w:r w:rsidR="00A46A36" w:rsidRPr="007F1D3F">
        <w:rPr>
          <w:sz w:val="26"/>
          <w:szCs w:val="26"/>
        </w:rPr>
        <w:t xml:space="preserve"> </w:t>
      </w:r>
      <w:proofErr w:type="spellStart"/>
      <w:r w:rsidR="00A46A36" w:rsidRPr="007F1D3F">
        <w:rPr>
          <w:sz w:val="26"/>
          <w:szCs w:val="26"/>
        </w:rPr>
        <w:t>từ</w:t>
      </w:r>
      <w:proofErr w:type="spellEnd"/>
      <w:r w:rsidR="00A46A36" w:rsidRPr="007F1D3F">
        <w:rPr>
          <w:sz w:val="26"/>
          <w:szCs w:val="26"/>
        </w:rPr>
        <w:t xml:space="preserve"> </w:t>
      </w:r>
      <w:proofErr w:type="spellStart"/>
      <w:r w:rsidR="00A46A36" w:rsidRPr="007F1D3F">
        <w:rPr>
          <w:sz w:val="26"/>
          <w:szCs w:val="26"/>
        </w:rPr>
        <w:t>cầu</w:t>
      </w:r>
      <w:proofErr w:type="spellEnd"/>
      <w:r w:rsidR="00A46A36" w:rsidRPr="007F1D3F">
        <w:rPr>
          <w:sz w:val="26"/>
          <w:szCs w:val="26"/>
        </w:rPr>
        <w:t xml:space="preserve"> Chui Quốc </w:t>
      </w:r>
      <w:proofErr w:type="spellStart"/>
      <w:r w:rsidR="00A46A36" w:rsidRPr="007F1D3F">
        <w:rPr>
          <w:sz w:val="26"/>
          <w:szCs w:val="26"/>
        </w:rPr>
        <w:t>lộ</w:t>
      </w:r>
      <w:proofErr w:type="spellEnd"/>
      <w:r w:rsidR="00A46A36" w:rsidRPr="007F1D3F">
        <w:rPr>
          <w:sz w:val="26"/>
          <w:szCs w:val="26"/>
        </w:rPr>
        <w:t xml:space="preserve"> </w:t>
      </w:r>
      <w:proofErr w:type="spellStart"/>
      <w:r w:rsidR="00A46A36" w:rsidRPr="007F1D3F">
        <w:rPr>
          <w:sz w:val="26"/>
          <w:szCs w:val="26"/>
        </w:rPr>
        <w:t>cũ</w:t>
      </w:r>
      <w:proofErr w:type="spellEnd"/>
      <w:r w:rsidR="00A46A36" w:rsidRPr="007F1D3F">
        <w:rPr>
          <w:sz w:val="26"/>
          <w:szCs w:val="26"/>
        </w:rPr>
        <w:t xml:space="preserve"> (Hoài Châu Bắc) </w:t>
      </w:r>
      <w:proofErr w:type="spellStart"/>
      <w:r w:rsidR="00A46A36" w:rsidRPr="007F1D3F">
        <w:rPr>
          <w:sz w:val="26"/>
          <w:szCs w:val="26"/>
        </w:rPr>
        <w:t>đến</w:t>
      </w:r>
      <w:proofErr w:type="spellEnd"/>
      <w:r w:rsidR="00A46A36" w:rsidRPr="007F1D3F">
        <w:rPr>
          <w:sz w:val="26"/>
          <w:szCs w:val="26"/>
        </w:rPr>
        <w:t xml:space="preserve"> </w:t>
      </w:r>
      <w:proofErr w:type="spellStart"/>
      <w:r w:rsidR="00A46A36" w:rsidRPr="007F1D3F">
        <w:rPr>
          <w:sz w:val="26"/>
          <w:szCs w:val="26"/>
        </w:rPr>
        <w:t>đường</w:t>
      </w:r>
      <w:proofErr w:type="spellEnd"/>
      <w:r w:rsidR="00A46A36" w:rsidRPr="007F1D3F">
        <w:rPr>
          <w:sz w:val="26"/>
          <w:szCs w:val="26"/>
        </w:rPr>
        <w:t xml:space="preserve"> </w:t>
      </w:r>
      <w:proofErr w:type="spellStart"/>
      <w:r w:rsidR="00A46A36" w:rsidRPr="007F1D3F">
        <w:rPr>
          <w:sz w:val="26"/>
          <w:szCs w:val="26"/>
        </w:rPr>
        <w:t>bê</w:t>
      </w:r>
      <w:proofErr w:type="spellEnd"/>
      <w:r w:rsidR="00A46A36" w:rsidRPr="007F1D3F">
        <w:rPr>
          <w:sz w:val="26"/>
          <w:szCs w:val="26"/>
        </w:rPr>
        <w:t xml:space="preserve"> </w:t>
      </w:r>
      <w:proofErr w:type="spellStart"/>
      <w:r w:rsidR="00A46A36" w:rsidRPr="007F1D3F">
        <w:rPr>
          <w:sz w:val="26"/>
          <w:szCs w:val="26"/>
        </w:rPr>
        <w:t>tông</w:t>
      </w:r>
      <w:proofErr w:type="spellEnd"/>
      <w:r w:rsidR="00A46A36" w:rsidRPr="007F1D3F">
        <w:rPr>
          <w:sz w:val="26"/>
          <w:szCs w:val="26"/>
        </w:rPr>
        <w:t xml:space="preserve"> Trường Xuân Đông (Tam Quan Bắc), </w:t>
      </w:r>
      <w:proofErr w:type="spellStart"/>
      <w:r w:rsidR="00A46A36" w:rsidRPr="007F1D3F">
        <w:rPr>
          <w:sz w:val="26"/>
          <w:szCs w:val="26"/>
        </w:rPr>
        <w:t>thị</w:t>
      </w:r>
      <w:proofErr w:type="spellEnd"/>
      <w:r w:rsidR="00A46A36" w:rsidRPr="007F1D3F">
        <w:rPr>
          <w:sz w:val="26"/>
          <w:szCs w:val="26"/>
        </w:rPr>
        <w:t xml:space="preserve"> </w:t>
      </w:r>
      <w:proofErr w:type="spellStart"/>
      <w:r w:rsidR="00A46A36" w:rsidRPr="007F1D3F">
        <w:rPr>
          <w:sz w:val="26"/>
          <w:szCs w:val="26"/>
        </w:rPr>
        <w:t>xã</w:t>
      </w:r>
      <w:proofErr w:type="spellEnd"/>
      <w:r w:rsidR="00A46A36" w:rsidRPr="007F1D3F">
        <w:rPr>
          <w:sz w:val="26"/>
          <w:szCs w:val="26"/>
        </w:rPr>
        <w:t xml:space="preserve"> Hoài </w:t>
      </w:r>
      <w:proofErr w:type="spellStart"/>
      <w:r w:rsidR="00A46A36" w:rsidRPr="007F1D3F">
        <w:rPr>
          <w:sz w:val="26"/>
          <w:szCs w:val="26"/>
        </w:rPr>
        <w:t>Nhơn</w:t>
      </w:r>
      <w:proofErr w:type="spellEnd"/>
      <w:r w:rsidR="00A46A36" w:rsidRPr="007F1D3F">
        <w:rPr>
          <w:sz w:val="26"/>
          <w:szCs w:val="26"/>
        </w:rPr>
        <w:t xml:space="preserve"> …</w:t>
      </w:r>
    </w:p>
    <w:p w14:paraId="48A35E7A" w14:textId="20067983" w:rsidR="006634B3" w:rsidRPr="007F1D3F" w:rsidRDefault="006634B3" w:rsidP="006634B3">
      <w:pPr>
        <w:tabs>
          <w:tab w:val="left" w:pos="851"/>
        </w:tabs>
        <w:spacing w:before="120" w:after="120"/>
        <w:jc w:val="both"/>
        <w:outlineLvl w:val="1"/>
        <w:rPr>
          <w:b/>
          <w:i/>
          <w:iCs/>
          <w:sz w:val="26"/>
          <w:szCs w:val="26"/>
        </w:rPr>
      </w:pPr>
      <w:bookmarkStart w:id="240" w:name="_Toc169595922"/>
      <w:r w:rsidRPr="007F1D3F">
        <w:rPr>
          <w:b/>
          <w:i/>
          <w:iCs/>
          <w:sz w:val="26"/>
          <w:szCs w:val="26"/>
        </w:rPr>
        <w:t>2.7.2.</w:t>
      </w:r>
      <w:r w:rsidRPr="007F1D3F">
        <w:rPr>
          <w:b/>
          <w:i/>
          <w:iCs/>
          <w:sz w:val="26"/>
          <w:szCs w:val="26"/>
          <w:lang w:val="vi-VN"/>
        </w:rPr>
        <w:t xml:space="preserve"> </w:t>
      </w:r>
      <w:proofErr w:type="spellStart"/>
      <w:r w:rsidRPr="007F1D3F">
        <w:rPr>
          <w:b/>
          <w:i/>
          <w:iCs/>
          <w:sz w:val="26"/>
          <w:szCs w:val="26"/>
        </w:rPr>
        <w:t>Đánh</w:t>
      </w:r>
      <w:proofErr w:type="spellEnd"/>
      <w:r w:rsidRPr="007F1D3F">
        <w:rPr>
          <w:b/>
          <w:i/>
          <w:iCs/>
          <w:sz w:val="26"/>
          <w:szCs w:val="26"/>
        </w:rPr>
        <w:t xml:space="preserve"> </w:t>
      </w:r>
      <w:proofErr w:type="spellStart"/>
      <w:r w:rsidRPr="007F1D3F">
        <w:rPr>
          <w:b/>
          <w:i/>
          <w:iCs/>
          <w:sz w:val="26"/>
          <w:szCs w:val="26"/>
        </w:rPr>
        <w:t>giá</w:t>
      </w:r>
      <w:proofErr w:type="spellEnd"/>
      <w:r w:rsidRPr="007F1D3F">
        <w:rPr>
          <w:b/>
          <w:i/>
          <w:iCs/>
          <w:sz w:val="26"/>
          <w:szCs w:val="26"/>
        </w:rPr>
        <w:t xml:space="preserve"> </w:t>
      </w:r>
      <w:proofErr w:type="spellStart"/>
      <w:r w:rsidRPr="007F1D3F">
        <w:rPr>
          <w:b/>
          <w:i/>
          <w:iCs/>
          <w:sz w:val="26"/>
          <w:szCs w:val="26"/>
        </w:rPr>
        <w:t>chung</w:t>
      </w:r>
      <w:bookmarkEnd w:id="240"/>
      <w:proofErr w:type="spellEnd"/>
    </w:p>
    <w:p w14:paraId="0A540D37" w14:textId="75048E56" w:rsidR="0081405C" w:rsidRPr="007F1D3F" w:rsidRDefault="006634B3" w:rsidP="00F14424">
      <w:pPr>
        <w:pStyle w:val="paragraph"/>
        <w:spacing w:before="0" w:beforeAutospacing="0" w:after="120" w:afterAutospacing="0"/>
        <w:ind w:right="90" w:firstLine="567"/>
        <w:jc w:val="both"/>
        <w:textAlignment w:val="baseline"/>
        <w:rPr>
          <w:rStyle w:val="normaltextrun"/>
          <w:i/>
          <w:iCs/>
          <w:sz w:val="26"/>
          <w:szCs w:val="26"/>
        </w:rPr>
      </w:pPr>
      <w:r w:rsidRPr="007F1D3F">
        <w:rPr>
          <w:rStyle w:val="normaltextrun"/>
          <w:i/>
          <w:iCs/>
          <w:sz w:val="26"/>
          <w:szCs w:val="26"/>
        </w:rPr>
        <w:t>a</w:t>
      </w:r>
      <w:r w:rsidR="0081405C" w:rsidRPr="007F1D3F">
        <w:rPr>
          <w:rStyle w:val="normaltextrun"/>
          <w:i/>
          <w:iCs/>
          <w:sz w:val="26"/>
          <w:szCs w:val="26"/>
        </w:rPr>
        <w:t xml:space="preserve">) Các </w:t>
      </w:r>
      <w:proofErr w:type="spellStart"/>
      <w:r w:rsidR="0081405C" w:rsidRPr="007F1D3F">
        <w:rPr>
          <w:rStyle w:val="normaltextrun"/>
          <w:i/>
          <w:iCs/>
          <w:sz w:val="26"/>
          <w:szCs w:val="26"/>
        </w:rPr>
        <w:t>mặt</w:t>
      </w:r>
      <w:proofErr w:type="spellEnd"/>
      <w:r w:rsidR="0081405C" w:rsidRPr="007F1D3F">
        <w:rPr>
          <w:rStyle w:val="normaltextrun"/>
          <w:i/>
          <w:iCs/>
          <w:sz w:val="26"/>
          <w:szCs w:val="26"/>
        </w:rPr>
        <w:t xml:space="preserve"> </w:t>
      </w:r>
      <w:proofErr w:type="spellStart"/>
      <w:r w:rsidR="0081405C" w:rsidRPr="007F1D3F">
        <w:rPr>
          <w:rStyle w:val="normaltextrun"/>
          <w:i/>
          <w:iCs/>
          <w:sz w:val="26"/>
          <w:szCs w:val="26"/>
        </w:rPr>
        <w:t>đạt</w:t>
      </w:r>
      <w:proofErr w:type="spellEnd"/>
      <w:r w:rsidR="0081405C" w:rsidRPr="007F1D3F">
        <w:rPr>
          <w:rStyle w:val="normaltextrun"/>
          <w:i/>
          <w:iCs/>
          <w:sz w:val="26"/>
          <w:szCs w:val="26"/>
        </w:rPr>
        <w:t xml:space="preserve"> </w:t>
      </w:r>
      <w:proofErr w:type="spellStart"/>
      <w:r w:rsidR="0081405C" w:rsidRPr="007F1D3F">
        <w:rPr>
          <w:rStyle w:val="normaltextrun"/>
          <w:i/>
          <w:iCs/>
          <w:sz w:val="26"/>
          <w:szCs w:val="26"/>
        </w:rPr>
        <w:t>được</w:t>
      </w:r>
      <w:proofErr w:type="spellEnd"/>
    </w:p>
    <w:p w14:paraId="7DE5A831" w14:textId="52063EE0" w:rsidR="00057FB5" w:rsidRPr="007F1D3F" w:rsidRDefault="00BD2A00" w:rsidP="00057FB5">
      <w:pPr>
        <w:pStyle w:val="paragraph"/>
        <w:spacing w:before="0" w:beforeAutospacing="0" w:after="120" w:afterAutospacing="0"/>
        <w:ind w:right="90" w:firstLine="567"/>
        <w:jc w:val="both"/>
        <w:textAlignment w:val="baseline"/>
        <w:rPr>
          <w:rStyle w:val="normaltextrun"/>
          <w:sz w:val="26"/>
          <w:szCs w:val="26"/>
        </w:rPr>
      </w:pPr>
      <w:r w:rsidRPr="007F1D3F">
        <w:rPr>
          <w:rStyle w:val="normaltextrun"/>
          <w:sz w:val="26"/>
          <w:szCs w:val="26"/>
        </w:rPr>
        <w:t xml:space="preserve">- </w:t>
      </w:r>
      <w:proofErr w:type="spellStart"/>
      <w:r w:rsidR="00057FB5" w:rsidRPr="007F1D3F">
        <w:rPr>
          <w:rStyle w:val="normaltextrun"/>
          <w:sz w:val="26"/>
          <w:szCs w:val="26"/>
        </w:rPr>
        <w:t>Hiện</w:t>
      </w:r>
      <w:proofErr w:type="spellEnd"/>
      <w:r w:rsidR="00057FB5" w:rsidRPr="007F1D3F">
        <w:rPr>
          <w:rStyle w:val="normaltextrun"/>
          <w:sz w:val="26"/>
          <w:szCs w:val="26"/>
        </w:rPr>
        <w:t xml:space="preserve"> nay </w:t>
      </w:r>
      <w:proofErr w:type="spellStart"/>
      <w:r w:rsidR="00262E80" w:rsidRPr="007F1D3F">
        <w:rPr>
          <w:rStyle w:val="normaltextrun"/>
          <w:sz w:val="26"/>
          <w:szCs w:val="26"/>
        </w:rPr>
        <w:t>không</w:t>
      </w:r>
      <w:proofErr w:type="spellEnd"/>
      <w:r w:rsidR="00262E80" w:rsidRPr="007F1D3F">
        <w:rPr>
          <w:rStyle w:val="normaltextrun"/>
          <w:sz w:val="26"/>
          <w:szCs w:val="26"/>
        </w:rPr>
        <w:t xml:space="preserve"> </w:t>
      </w:r>
      <w:proofErr w:type="spellStart"/>
      <w:r w:rsidR="00262E80" w:rsidRPr="007F1D3F">
        <w:rPr>
          <w:rStyle w:val="normaltextrun"/>
          <w:sz w:val="26"/>
          <w:szCs w:val="26"/>
        </w:rPr>
        <w:t>gian</w:t>
      </w:r>
      <w:proofErr w:type="spellEnd"/>
      <w:r w:rsidR="00057FB5" w:rsidRPr="007F1D3F">
        <w:rPr>
          <w:rStyle w:val="normaltextrun"/>
          <w:sz w:val="26"/>
          <w:szCs w:val="26"/>
        </w:rPr>
        <w:t xml:space="preserve"> </w:t>
      </w:r>
      <w:proofErr w:type="spellStart"/>
      <w:r w:rsidR="002262FA" w:rsidRPr="007F1D3F">
        <w:rPr>
          <w:rStyle w:val="normaltextrun"/>
          <w:sz w:val="26"/>
          <w:szCs w:val="26"/>
        </w:rPr>
        <w:t>phát</w:t>
      </w:r>
      <w:proofErr w:type="spellEnd"/>
      <w:r w:rsidR="002262FA" w:rsidRPr="007F1D3F">
        <w:rPr>
          <w:rStyle w:val="normaltextrun"/>
          <w:sz w:val="26"/>
          <w:szCs w:val="26"/>
        </w:rPr>
        <w:t xml:space="preserve"> </w:t>
      </w:r>
      <w:proofErr w:type="spellStart"/>
      <w:r w:rsidR="002262FA" w:rsidRPr="007F1D3F">
        <w:rPr>
          <w:rStyle w:val="normaltextrun"/>
          <w:sz w:val="26"/>
          <w:szCs w:val="26"/>
        </w:rPr>
        <w:t>triển</w:t>
      </w:r>
      <w:proofErr w:type="spellEnd"/>
      <w:r w:rsidR="002262FA" w:rsidRPr="007F1D3F">
        <w:rPr>
          <w:rStyle w:val="normaltextrun"/>
          <w:sz w:val="26"/>
          <w:szCs w:val="26"/>
        </w:rPr>
        <w:t xml:space="preserve"> </w:t>
      </w:r>
      <w:proofErr w:type="spellStart"/>
      <w:r w:rsidR="002262FA" w:rsidRPr="007F1D3F">
        <w:rPr>
          <w:rStyle w:val="normaltextrun"/>
          <w:sz w:val="26"/>
          <w:szCs w:val="26"/>
        </w:rPr>
        <w:t>đô</w:t>
      </w:r>
      <w:proofErr w:type="spellEnd"/>
      <w:r w:rsidR="002262FA" w:rsidRPr="007F1D3F">
        <w:rPr>
          <w:rStyle w:val="normaltextrun"/>
          <w:sz w:val="26"/>
          <w:szCs w:val="26"/>
        </w:rPr>
        <w:t xml:space="preserve"> </w:t>
      </w:r>
      <w:proofErr w:type="spellStart"/>
      <w:r w:rsidR="002262FA" w:rsidRPr="007F1D3F">
        <w:rPr>
          <w:rStyle w:val="normaltextrun"/>
          <w:sz w:val="26"/>
          <w:szCs w:val="26"/>
        </w:rPr>
        <w:t>thị</w:t>
      </w:r>
      <w:proofErr w:type="spellEnd"/>
      <w:r w:rsidR="002262FA" w:rsidRPr="007F1D3F">
        <w:rPr>
          <w:rStyle w:val="normaltextrun"/>
          <w:sz w:val="26"/>
          <w:szCs w:val="26"/>
        </w:rPr>
        <w:t xml:space="preserve"> </w:t>
      </w:r>
      <w:proofErr w:type="spellStart"/>
      <w:r w:rsidR="00057FB5" w:rsidRPr="007F1D3F">
        <w:rPr>
          <w:rStyle w:val="normaltextrun"/>
          <w:sz w:val="26"/>
          <w:szCs w:val="26"/>
        </w:rPr>
        <w:t>của</w:t>
      </w:r>
      <w:proofErr w:type="spellEnd"/>
      <w:r w:rsidR="00057FB5" w:rsidRPr="007F1D3F">
        <w:rPr>
          <w:rStyle w:val="normaltextrun"/>
          <w:sz w:val="26"/>
          <w:szCs w:val="26"/>
        </w:rPr>
        <w:t xml:space="preserve"> </w:t>
      </w:r>
      <w:proofErr w:type="spellStart"/>
      <w:r w:rsidR="00262E80" w:rsidRPr="007F1D3F">
        <w:rPr>
          <w:rStyle w:val="normaltextrun"/>
          <w:sz w:val="26"/>
          <w:szCs w:val="26"/>
        </w:rPr>
        <w:t>thị</w:t>
      </w:r>
      <w:proofErr w:type="spellEnd"/>
      <w:r w:rsidR="00262E80" w:rsidRPr="007F1D3F">
        <w:rPr>
          <w:rStyle w:val="normaltextrun"/>
          <w:sz w:val="26"/>
          <w:szCs w:val="26"/>
        </w:rPr>
        <w:t xml:space="preserve"> </w:t>
      </w:r>
      <w:proofErr w:type="spellStart"/>
      <w:r w:rsidR="00262E80" w:rsidRPr="007F1D3F">
        <w:rPr>
          <w:rStyle w:val="normaltextrun"/>
          <w:sz w:val="26"/>
          <w:szCs w:val="26"/>
        </w:rPr>
        <w:t>xã</w:t>
      </w:r>
      <w:proofErr w:type="spellEnd"/>
      <w:r w:rsidR="00057FB5" w:rsidRPr="007F1D3F">
        <w:rPr>
          <w:rStyle w:val="normaltextrun"/>
          <w:sz w:val="26"/>
          <w:szCs w:val="26"/>
        </w:rPr>
        <w:t xml:space="preserve"> </w:t>
      </w:r>
      <w:proofErr w:type="spellStart"/>
      <w:r w:rsidR="009A7ECD" w:rsidRPr="007F1D3F">
        <w:rPr>
          <w:rStyle w:val="normaltextrun"/>
          <w:sz w:val="26"/>
          <w:szCs w:val="26"/>
        </w:rPr>
        <w:t>cơ</w:t>
      </w:r>
      <w:proofErr w:type="spellEnd"/>
      <w:r w:rsidR="009A7ECD" w:rsidRPr="007F1D3F">
        <w:rPr>
          <w:rStyle w:val="normaltextrun"/>
          <w:sz w:val="26"/>
          <w:szCs w:val="26"/>
        </w:rPr>
        <w:t xml:space="preserve"> </w:t>
      </w:r>
      <w:proofErr w:type="spellStart"/>
      <w:r w:rsidR="009A7ECD" w:rsidRPr="007F1D3F">
        <w:rPr>
          <w:rStyle w:val="normaltextrun"/>
          <w:sz w:val="26"/>
          <w:szCs w:val="26"/>
        </w:rPr>
        <w:t>bản</w:t>
      </w:r>
      <w:proofErr w:type="spellEnd"/>
      <w:r w:rsidR="00057FB5" w:rsidRPr="007F1D3F">
        <w:rPr>
          <w:rStyle w:val="normaltextrun"/>
          <w:sz w:val="26"/>
          <w:szCs w:val="26"/>
        </w:rPr>
        <w:t xml:space="preserve"> </w:t>
      </w:r>
      <w:proofErr w:type="spellStart"/>
      <w:r w:rsidR="00057FB5" w:rsidRPr="007F1D3F">
        <w:rPr>
          <w:rStyle w:val="normaltextrun"/>
          <w:sz w:val="26"/>
          <w:szCs w:val="26"/>
        </w:rPr>
        <w:t>bám</w:t>
      </w:r>
      <w:proofErr w:type="spellEnd"/>
      <w:r w:rsidR="00057FB5" w:rsidRPr="007F1D3F">
        <w:rPr>
          <w:rStyle w:val="normaltextrun"/>
          <w:sz w:val="26"/>
          <w:szCs w:val="26"/>
        </w:rPr>
        <w:t xml:space="preserve"> </w:t>
      </w:r>
      <w:proofErr w:type="spellStart"/>
      <w:r w:rsidR="00057FB5" w:rsidRPr="007F1D3F">
        <w:rPr>
          <w:rStyle w:val="normaltextrun"/>
          <w:sz w:val="26"/>
          <w:szCs w:val="26"/>
        </w:rPr>
        <w:t>sát</w:t>
      </w:r>
      <w:proofErr w:type="spellEnd"/>
      <w:r w:rsidR="00057FB5" w:rsidRPr="007F1D3F">
        <w:rPr>
          <w:rStyle w:val="normaltextrun"/>
          <w:sz w:val="26"/>
          <w:szCs w:val="26"/>
        </w:rPr>
        <w:t xml:space="preserve"> </w:t>
      </w:r>
      <w:proofErr w:type="spellStart"/>
      <w:r w:rsidR="00057FB5" w:rsidRPr="007F1D3F">
        <w:rPr>
          <w:rStyle w:val="normaltextrun"/>
          <w:sz w:val="26"/>
          <w:szCs w:val="26"/>
        </w:rPr>
        <w:t>theo</w:t>
      </w:r>
      <w:proofErr w:type="spellEnd"/>
      <w:r w:rsidR="00057FB5" w:rsidRPr="007F1D3F">
        <w:rPr>
          <w:rStyle w:val="normaltextrun"/>
          <w:sz w:val="26"/>
          <w:szCs w:val="26"/>
        </w:rPr>
        <w:t xml:space="preserve"> </w:t>
      </w:r>
      <w:proofErr w:type="spellStart"/>
      <w:r w:rsidR="00057FB5" w:rsidRPr="007F1D3F">
        <w:rPr>
          <w:rStyle w:val="normaltextrun"/>
          <w:sz w:val="26"/>
          <w:szCs w:val="26"/>
        </w:rPr>
        <w:t>định</w:t>
      </w:r>
      <w:proofErr w:type="spellEnd"/>
      <w:r w:rsidR="00057FB5" w:rsidRPr="007F1D3F">
        <w:rPr>
          <w:rStyle w:val="normaltextrun"/>
          <w:sz w:val="26"/>
          <w:szCs w:val="26"/>
        </w:rPr>
        <w:t xml:space="preserve"> </w:t>
      </w:r>
      <w:proofErr w:type="spellStart"/>
      <w:r w:rsidR="00057FB5" w:rsidRPr="007F1D3F">
        <w:rPr>
          <w:rStyle w:val="normaltextrun"/>
          <w:sz w:val="26"/>
          <w:szCs w:val="26"/>
        </w:rPr>
        <w:t>hướng</w:t>
      </w:r>
      <w:proofErr w:type="spellEnd"/>
      <w:r w:rsidR="00057FB5" w:rsidRPr="007F1D3F">
        <w:rPr>
          <w:rStyle w:val="normaltextrun"/>
          <w:sz w:val="26"/>
          <w:szCs w:val="26"/>
        </w:rPr>
        <w:t xml:space="preserve"> </w:t>
      </w:r>
      <w:proofErr w:type="spellStart"/>
      <w:r w:rsidR="00057FB5" w:rsidRPr="007F1D3F">
        <w:rPr>
          <w:rStyle w:val="normaltextrun"/>
          <w:sz w:val="26"/>
          <w:szCs w:val="26"/>
        </w:rPr>
        <w:t>quy</w:t>
      </w:r>
      <w:proofErr w:type="spellEnd"/>
      <w:r w:rsidR="00057FB5" w:rsidRPr="007F1D3F">
        <w:rPr>
          <w:rStyle w:val="normaltextrun"/>
          <w:sz w:val="26"/>
          <w:szCs w:val="26"/>
        </w:rPr>
        <w:t xml:space="preserve"> </w:t>
      </w:r>
      <w:proofErr w:type="spellStart"/>
      <w:r w:rsidR="00057FB5" w:rsidRPr="007F1D3F">
        <w:rPr>
          <w:rStyle w:val="normaltextrun"/>
          <w:sz w:val="26"/>
          <w:szCs w:val="26"/>
        </w:rPr>
        <w:t>hoạch</w:t>
      </w:r>
      <w:proofErr w:type="spellEnd"/>
      <w:r w:rsidR="00262E80" w:rsidRPr="007F1D3F">
        <w:rPr>
          <w:rStyle w:val="normaltextrun"/>
          <w:sz w:val="26"/>
          <w:szCs w:val="26"/>
        </w:rPr>
        <w:t xml:space="preserve"> </w:t>
      </w:r>
      <w:proofErr w:type="spellStart"/>
      <w:r w:rsidR="00262E80" w:rsidRPr="007F1D3F">
        <w:rPr>
          <w:rStyle w:val="normaltextrun"/>
          <w:sz w:val="26"/>
          <w:szCs w:val="26"/>
        </w:rPr>
        <w:t>chung</w:t>
      </w:r>
      <w:proofErr w:type="spellEnd"/>
      <w:r w:rsidR="00262E80" w:rsidRPr="007F1D3F">
        <w:rPr>
          <w:rStyle w:val="normaltextrun"/>
          <w:sz w:val="26"/>
          <w:szCs w:val="26"/>
        </w:rPr>
        <w:t xml:space="preserve"> </w:t>
      </w:r>
      <w:proofErr w:type="spellStart"/>
      <w:r w:rsidR="00262E80" w:rsidRPr="007F1D3F">
        <w:rPr>
          <w:rStyle w:val="normaltextrun"/>
          <w:sz w:val="26"/>
          <w:szCs w:val="26"/>
        </w:rPr>
        <w:t>đã</w:t>
      </w:r>
      <w:proofErr w:type="spellEnd"/>
      <w:r w:rsidR="00262E80" w:rsidRPr="007F1D3F">
        <w:rPr>
          <w:rStyle w:val="normaltextrun"/>
          <w:sz w:val="26"/>
          <w:szCs w:val="26"/>
        </w:rPr>
        <w:t xml:space="preserve"> </w:t>
      </w:r>
      <w:proofErr w:type="spellStart"/>
      <w:r w:rsidR="00262E80" w:rsidRPr="007F1D3F">
        <w:rPr>
          <w:rStyle w:val="normaltextrun"/>
          <w:sz w:val="26"/>
          <w:szCs w:val="26"/>
        </w:rPr>
        <w:t>duyệt</w:t>
      </w:r>
      <w:proofErr w:type="spellEnd"/>
      <w:r w:rsidR="003F753F" w:rsidRPr="007F1D3F">
        <w:rPr>
          <w:rStyle w:val="normaltextrun"/>
          <w:sz w:val="26"/>
          <w:szCs w:val="26"/>
        </w:rPr>
        <w:t xml:space="preserve">. </w:t>
      </w:r>
    </w:p>
    <w:p w14:paraId="6E724A0C" w14:textId="1A292A8A" w:rsidR="00057FB5" w:rsidRPr="007F1D3F" w:rsidRDefault="00BD2A00" w:rsidP="00057FB5">
      <w:pPr>
        <w:pStyle w:val="paragraph"/>
        <w:spacing w:before="0" w:beforeAutospacing="0" w:after="120" w:afterAutospacing="0"/>
        <w:ind w:right="90" w:firstLine="567"/>
        <w:jc w:val="both"/>
        <w:textAlignment w:val="baseline"/>
        <w:rPr>
          <w:rStyle w:val="normaltextrun"/>
          <w:sz w:val="26"/>
          <w:szCs w:val="26"/>
        </w:rPr>
      </w:pPr>
      <w:r w:rsidRPr="007F1D3F">
        <w:rPr>
          <w:rStyle w:val="normaltextrun"/>
          <w:sz w:val="26"/>
          <w:szCs w:val="26"/>
        </w:rPr>
        <w:lastRenderedPageBreak/>
        <w:t xml:space="preserve">- </w:t>
      </w:r>
      <w:proofErr w:type="spellStart"/>
      <w:r w:rsidR="00057FB5" w:rsidRPr="007F1D3F">
        <w:rPr>
          <w:rStyle w:val="normaltextrun"/>
          <w:sz w:val="26"/>
          <w:szCs w:val="26"/>
        </w:rPr>
        <w:t>Hệ</w:t>
      </w:r>
      <w:proofErr w:type="spellEnd"/>
      <w:r w:rsidR="00057FB5" w:rsidRPr="007F1D3F">
        <w:rPr>
          <w:rStyle w:val="normaltextrun"/>
          <w:sz w:val="26"/>
          <w:szCs w:val="26"/>
        </w:rPr>
        <w:t xml:space="preserve"> </w:t>
      </w:r>
      <w:proofErr w:type="spellStart"/>
      <w:r w:rsidR="00057FB5" w:rsidRPr="007F1D3F">
        <w:rPr>
          <w:rStyle w:val="normaltextrun"/>
          <w:sz w:val="26"/>
          <w:szCs w:val="26"/>
        </w:rPr>
        <w:t>thống</w:t>
      </w:r>
      <w:proofErr w:type="spellEnd"/>
      <w:r w:rsidR="00057FB5" w:rsidRPr="007F1D3F">
        <w:rPr>
          <w:rStyle w:val="normaltextrun"/>
          <w:sz w:val="26"/>
          <w:szCs w:val="26"/>
        </w:rPr>
        <w:t xml:space="preserve"> </w:t>
      </w:r>
      <w:proofErr w:type="spellStart"/>
      <w:r w:rsidR="00057FB5" w:rsidRPr="007F1D3F">
        <w:rPr>
          <w:rStyle w:val="normaltextrun"/>
          <w:sz w:val="26"/>
          <w:szCs w:val="26"/>
        </w:rPr>
        <w:t>hạ</w:t>
      </w:r>
      <w:proofErr w:type="spellEnd"/>
      <w:r w:rsidR="00057FB5" w:rsidRPr="007F1D3F">
        <w:rPr>
          <w:rStyle w:val="normaltextrun"/>
          <w:sz w:val="26"/>
          <w:szCs w:val="26"/>
        </w:rPr>
        <w:t xml:space="preserve"> </w:t>
      </w:r>
      <w:proofErr w:type="spellStart"/>
      <w:r w:rsidR="00057FB5" w:rsidRPr="007F1D3F">
        <w:rPr>
          <w:rStyle w:val="normaltextrun"/>
          <w:sz w:val="26"/>
          <w:szCs w:val="26"/>
        </w:rPr>
        <w:t>tầng</w:t>
      </w:r>
      <w:proofErr w:type="spellEnd"/>
      <w:r w:rsidR="00057FB5" w:rsidRPr="007F1D3F">
        <w:rPr>
          <w:rStyle w:val="normaltextrun"/>
          <w:sz w:val="26"/>
          <w:szCs w:val="26"/>
        </w:rPr>
        <w:t xml:space="preserve"> </w:t>
      </w:r>
      <w:proofErr w:type="spellStart"/>
      <w:r w:rsidR="00057FB5" w:rsidRPr="007F1D3F">
        <w:rPr>
          <w:rStyle w:val="normaltextrun"/>
          <w:sz w:val="26"/>
          <w:szCs w:val="26"/>
        </w:rPr>
        <w:t>khung</w:t>
      </w:r>
      <w:proofErr w:type="spellEnd"/>
      <w:r w:rsidR="00057FB5" w:rsidRPr="007F1D3F">
        <w:rPr>
          <w:rStyle w:val="normaltextrun"/>
          <w:sz w:val="26"/>
          <w:szCs w:val="26"/>
        </w:rPr>
        <w:t xml:space="preserve"> </w:t>
      </w:r>
      <w:proofErr w:type="spellStart"/>
      <w:r w:rsidR="00057FB5" w:rsidRPr="007F1D3F">
        <w:rPr>
          <w:rStyle w:val="normaltextrun"/>
          <w:sz w:val="26"/>
          <w:szCs w:val="26"/>
        </w:rPr>
        <w:t>cơ</w:t>
      </w:r>
      <w:proofErr w:type="spellEnd"/>
      <w:r w:rsidR="00057FB5" w:rsidRPr="007F1D3F">
        <w:rPr>
          <w:rStyle w:val="normaltextrun"/>
          <w:sz w:val="26"/>
          <w:szCs w:val="26"/>
        </w:rPr>
        <w:t xml:space="preserve"> </w:t>
      </w:r>
      <w:proofErr w:type="spellStart"/>
      <w:r w:rsidR="00057FB5" w:rsidRPr="007F1D3F">
        <w:rPr>
          <w:rStyle w:val="normaltextrun"/>
          <w:sz w:val="26"/>
          <w:szCs w:val="26"/>
        </w:rPr>
        <w:t>bản</w:t>
      </w:r>
      <w:proofErr w:type="spellEnd"/>
      <w:r w:rsidR="00057FB5" w:rsidRPr="007F1D3F">
        <w:rPr>
          <w:rStyle w:val="normaltextrun"/>
          <w:sz w:val="26"/>
          <w:szCs w:val="26"/>
        </w:rPr>
        <w:t xml:space="preserve"> </w:t>
      </w:r>
      <w:proofErr w:type="spellStart"/>
      <w:r w:rsidR="00057FB5" w:rsidRPr="007F1D3F">
        <w:rPr>
          <w:rStyle w:val="normaltextrun"/>
          <w:sz w:val="26"/>
          <w:szCs w:val="26"/>
        </w:rPr>
        <w:t>cũng</w:t>
      </w:r>
      <w:proofErr w:type="spellEnd"/>
      <w:r w:rsidR="00057FB5" w:rsidRPr="007F1D3F">
        <w:rPr>
          <w:rStyle w:val="normaltextrun"/>
          <w:sz w:val="26"/>
          <w:szCs w:val="26"/>
        </w:rPr>
        <w:t xml:space="preserve"> </w:t>
      </w:r>
      <w:proofErr w:type="spellStart"/>
      <w:r w:rsidR="00057FB5" w:rsidRPr="007F1D3F">
        <w:rPr>
          <w:rStyle w:val="normaltextrun"/>
          <w:sz w:val="26"/>
          <w:szCs w:val="26"/>
        </w:rPr>
        <w:t>đã</w:t>
      </w:r>
      <w:proofErr w:type="spellEnd"/>
      <w:r w:rsidR="00057FB5" w:rsidRPr="007F1D3F">
        <w:rPr>
          <w:rStyle w:val="normaltextrun"/>
          <w:sz w:val="26"/>
          <w:szCs w:val="26"/>
        </w:rPr>
        <w:t xml:space="preserve"> </w:t>
      </w:r>
      <w:proofErr w:type="spellStart"/>
      <w:r w:rsidR="00057FB5" w:rsidRPr="007F1D3F">
        <w:rPr>
          <w:rStyle w:val="normaltextrun"/>
          <w:sz w:val="26"/>
          <w:szCs w:val="26"/>
        </w:rPr>
        <w:t>được</w:t>
      </w:r>
      <w:proofErr w:type="spellEnd"/>
      <w:r w:rsidR="00057FB5" w:rsidRPr="007F1D3F">
        <w:rPr>
          <w:rStyle w:val="normaltextrun"/>
          <w:sz w:val="26"/>
          <w:szCs w:val="26"/>
        </w:rPr>
        <w:t xml:space="preserve"> </w:t>
      </w:r>
      <w:proofErr w:type="spellStart"/>
      <w:r w:rsidR="00057FB5" w:rsidRPr="007F1D3F">
        <w:rPr>
          <w:rStyle w:val="normaltextrun"/>
          <w:sz w:val="26"/>
          <w:szCs w:val="26"/>
        </w:rPr>
        <w:t>triển</w:t>
      </w:r>
      <w:proofErr w:type="spellEnd"/>
      <w:r w:rsidR="00057FB5" w:rsidRPr="007F1D3F">
        <w:rPr>
          <w:rStyle w:val="normaltextrun"/>
          <w:sz w:val="26"/>
          <w:szCs w:val="26"/>
        </w:rPr>
        <w:t xml:space="preserve"> </w:t>
      </w:r>
      <w:proofErr w:type="spellStart"/>
      <w:r w:rsidR="00057FB5" w:rsidRPr="007F1D3F">
        <w:rPr>
          <w:rStyle w:val="normaltextrun"/>
          <w:sz w:val="26"/>
          <w:szCs w:val="26"/>
        </w:rPr>
        <w:t>khai</w:t>
      </w:r>
      <w:proofErr w:type="spellEnd"/>
      <w:r w:rsidR="00057FB5" w:rsidRPr="007F1D3F">
        <w:rPr>
          <w:rStyle w:val="normaltextrun"/>
          <w:sz w:val="26"/>
          <w:szCs w:val="26"/>
        </w:rPr>
        <w:t xml:space="preserve"> </w:t>
      </w:r>
      <w:proofErr w:type="spellStart"/>
      <w:r w:rsidR="00057FB5" w:rsidRPr="007F1D3F">
        <w:rPr>
          <w:rStyle w:val="normaltextrun"/>
          <w:sz w:val="26"/>
          <w:szCs w:val="26"/>
        </w:rPr>
        <w:t>theo</w:t>
      </w:r>
      <w:proofErr w:type="spellEnd"/>
      <w:r w:rsidR="00057FB5" w:rsidRPr="007F1D3F">
        <w:rPr>
          <w:rStyle w:val="normaltextrun"/>
          <w:sz w:val="26"/>
          <w:szCs w:val="26"/>
        </w:rPr>
        <w:t xml:space="preserve"> </w:t>
      </w:r>
      <w:proofErr w:type="spellStart"/>
      <w:r w:rsidR="00057FB5" w:rsidRPr="007F1D3F">
        <w:rPr>
          <w:rStyle w:val="normaltextrun"/>
          <w:sz w:val="26"/>
          <w:szCs w:val="26"/>
        </w:rPr>
        <w:t>các</w:t>
      </w:r>
      <w:proofErr w:type="spellEnd"/>
      <w:r w:rsidR="00057FB5" w:rsidRPr="007F1D3F">
        <w:rPr>
          <w:rStyle w:val="normaltextrun"/>
          <w:sz w:val="26"/>
          <w:szCs w:val="26"/>
        </w:rPr>
        <w:t xml:space="preserve"> </w:t>
      </w:r>
      <w:proofErr w:type="spellStart"/>
      <w:r w:rsidR="00057FB5" w:rsidRPr="007F1D3F">
        <w:rPr>
          <w:rStyle w:val="normaltextrun"/>
          <w:sz w:val="26"/>
          <w:szCs w:val="26"/>
        </w:rPr>
        <w:t>hướng</w:t>
      </w:r>
      <w:proofErr w:type="spellEnd"/>
      <w:r w:rsidR="00057FB5" w:rsidRPr="007F1D3F">
        <w:rPr>
          <w:rStyle w:val="normaltextrun"/>
          <w:sz w:val="26"/>
          <w:szCs w:val="26"/>
        </w:rPr>
        <w:t xml:space="preserve"> </w:t>
      </w:r>
      <w:proofErr w:type="spellStart"/>
      <w:r w:rsidR="00057FB5" w:rsidRPr="007F1D3F">
        <w:rPr>
          <w:rStyle w:val="normaltextrun"/>
          <w:sz w:val="26"/>
          <w:szCs w:val="26"/>
        </w:rPr>
        <w:t>tuyến</w:t>
      </w:r>
      <w:proofErr w:type="spellEnd"/>
      <w:r w:rsidR="00057FB5" w:rsidRPr="007F1D3F">
        <w:rPr>
          <w:rStyle w:val="normaltextrun"/>
          <w:sz w:val="26"/>
          <w:szCs w:val="26"/>
        </w:rPr>
        <w:t xml:space="preserve"> </w:t>
      </w:r>
      <w:proofErr w:type="spellStart"/>
      <w:r w:rsidR="00057FB5" w:rsidRPr="007F1D3F">
        <w:rPr>
          <w:rStyle w:val="normaltextrun"/>
          <w:sz w:val="26"/>
          <w:szCs w:val="26"/>
        </w:rPr>
        <w:t>và</w:t>
      </w:r>
      <w:proofErr w:type="spellEnd"/>
      <w:r w:rsidR="00057FB5" w:rsidRPr="007F1D3F">
        <w:rPr>
          <w:rStyle w:val="normaltextrun"/>
          <w:sz w:val="26"/>
          <w:szCs w:val="26"/>
        </w:rPr>
        <w:t xml:space="preserve"> </w:t>
      </w:r>
      <w:proofErr w:type="spellStart"/>
      <w:r w:rsidR="00057FB5" w:rsidRPr="007F1D3F">
        <w:rPr>
          <w:rStyle w:val="normaltextrun"/>
          <w:sz w:val="26"/>
          <w:szCs w:val="26"/>
        </w:rPr>
        <w:t>quy</w:t>
      </w:r>
      <w:proofErr w:type="spellEnd"/>
      <w:r w:rsidR="00057FB5" w:rsidRPr="007F1D3F">
        <w:rPr>
          <w:rStyle w:val="normaltextrun"/>
          <w:sz w:val="26"/>
          <w:szCs w:val="26"/>
        </w:rPr>
        <w:t xml:space="preserve"> </w:t>
      </w:r>
      <w:proofErr w:type="spellStart"/>
      <w:r w:rsidR="00057FB5" w:rsidRPr="007F1D3F">
        <w:rPr>
          <w:rStyle w:val="normaltextrun"/>
          <w:sz w:val="26"/>
          <w:szCs w:val="26"/>
        </w:rPr>
        <w:t>mô</w:t>
      </w:r>
      <w:proofErr w:type="spellEnd"/>
      <w:r w:rsidR="00057FB5" w:rsidRPr="007F1D3F">
        <w:rPr>
          <w:rStyle w:val="normaltextrun"/>
          <w:sz w:val="26"/>
          <w:szCs w:val="26"/>
        </w:rPr>
        <w:t xml:space="preserve"> </w:t>
      </w:r>
      <w:proofErr w:type="spellStart"/>
      <w:r w:rsidR="00057FB5" w:rsidRPr="007F1D3F">
        <w:rPr>
          <w:rStyle w:val="normaltextrun"/>
          <w:sz w:val="26"/>
          <w:szCs w:val="26"/>
        </w:rPr>
        <w:t>đã</w:t>
      </w:r>
      <w:proofErr w:type="spellEnd"/>
      <w:r w:rsidR="00057FB5" w:rsidRPr="007F1D3F">
        <w:rPr>
          <w:rStyle w:val="normaltextrun"/>
          <w:sz w:val="26"/>
          <w:szCs w:val="26"/>
        </w:rPr>
        <w:t xml:space="preserve"> </w:t>
      </w:r>
      <w:proofErr w:type="spellStart"/>
      <w:r w:rsidR="00057FB5" w:rsidRPr="007F1D3F">
        <w:rPr>
          <w:rStyle w:val="normaltextrun"/>
          <w:sz w:val="26"/>
          <w:szCs w:val="26"/>
        </w:rPr>
        <w:t>được</w:t>
      </w:r>
      <w:proofErr w:type="spellEnd"/>
      <w:r w:rsidR="00057FB5" w:rsidRPr="007F1D3F">
        <w:rPr>
          <w:rStyle w:val="normaltextrun"/>
          <w:sz w:val="26"/>
          <w:szCs w:val="26"/>
        </w:rPr>
        <w:t xml:space="preserve"> </w:t>
      </w:r>
      <w:proofErr w:type="spellStart"/>
      <w:r w:rsidR="00057FB5" w:rsidRPr="007F1D3F">
        <w:rPr>
          <w:rStyle w:val="normaltextrun"/>
          <w:sz w:val="26"/>
          <w:szCs w:val="26"/>
        </w:rPr>
        <w:t>xác</w:t>
      </w:r>
      <w:proofErr w:type="spellEnd"/>
      <w:r w:rsidR="00057FB5" w:rsidRPr="007F1D3F">
        <w:rPr>
          <w:rStyle w:val="normaltextrun"/>
          <w:sz w:val="26"/>
          <w:szCs w:val="26"/>
        </w:rPr>
        <w:t xml:space="preserve"> </w:t>
      </w:r>
      <w:proofErr w:type="spellStart"/>
      <w:r w:rsidR="00057FB5" w:rsidRPr="007F1D3F">
        <w:rPr>
          <w:rStyle w:val="normaltextrun"/>
          <w:sz w:val="26"/>
          <w:szCs w:val="26"/>
        </w:rPr>
        <w:t>định</w:t>
      </w:r>
      <w:proofErr w:type="spellEnd"/>
      <w:r w:rsidR="00057FB5" w:rsidRPr="007F1D3F">
        <w:rPr>
          <w:rStyle w:val="normaltextrun"/>
          <w:sz w:val="26"/>
          <w:szCs w:val="26"/>
        </w:rPr>
        <w:t xml:space="preserve"> </w:t>
      </w:r>
      <w:proofErr w:type="spellStart"/>
      <w:r w:rsidR="00057FB5" w:rsidRPr="007F1D3F">
        <w:rPr>
          <w:rStyle w:val="normaltextrun"/>
          <w:sz w:val="26"/>
          <w:szCs w:val="26"/>
        </w:rPr>
        <w:t>trong</w:t>
      </w:r>
      <w:proofErr w:type="spellEnd"/>
      <w:r w:rsidR="00057FB5" w:rsidRPr="007F1D3F">
        <w:rPr>
          <w:rStyle w:val="normaltextrun"/>
          <w:sz w:val="26"/>
          <w:szCs w:val="26"/>
        </w:rPr>
        <w:t xml:space="preserve"> </w:t>
      </w:r>
      <w:proofErr w:type="spellStart"/>
      <w:r w:rsidR="00057FB5" w:rsidRPr="007F1D3F">
        <w:rPr>
          <w:rStyle w:val="normaltextrun"/>
          <w:sz w:val="26"/>
          <w:szCs w:val="26"/>
        </w:rPr>
        <w:t>đồ</w:t>
      </w:r>
      <w:proofErr w:type="spellEnd"/>
      <w:r w:rsidR="00057FB5" w:rsidRPr="007F1D3F">
        <w:rPr>
          <w:rStyle w:val="normaltextrun"/>
          <w:sz w:val="26"/>
          <w:szCs w:val="26"/>
        </w:rPr>
        <w:t xml:space="preserve"> </w:t>
      </w:r>
      <w:proofErr w:type="spellStart"/>
      <w:r w:rsidR="00057FB5" w:rsidRPr="007F1D3F">
        <w:rPr>
          <w:rStyle w:val="normaltextrun"/>
          <w:sz w:val="26"/>
          <w:szCs w:val="26"/>
        </w:rPr>
        <w:t>án</w:t>
      </w:r>
      <w:proofErr w:type="spellEnd"/>
      <w:r w:rsidR="00057FB5" w:rsidRPr="007F1D3F">
        <w:rPr>
          <w:rStyle w:val="normaltextrun"/>
          <w:sz w:val="26"/>
          <w:szCs w:val="26"/>
        </w:rPr>
        <w:t xml:space="preserve"> </w:t>
      </w:r>
      <w:proofErr w:type="spellStart"/>
      <w:r w:rsidR="00057FB5" w:rsidRPr="007F1D3F">
        <w:rPr>
          <w:rStyle w:val="normaltextrun"/>
          <w:sz w:val="26"/>
          <w:szCs w:val="26"/>
        </w:rPr>
        <w:t>đã</w:t>
      </w:r>
      <w:proofErr w:type="spellEnd"/>
      <w:r w:rsidR="00057FB5" w:rsidRPr="007F1D3F">
        <w:rPr>
          <w:rStyle w:val="normaltextrun"/>
          <w:sz w:val="26"/>
          <w:szCs w:val="26"/>
        </w:rPr>
        <w:t xml:space="preserve"> </w:t>
      </w:r>
      <w:proofErr w:type="spellStart"/>
      <w:r w:rsidR="00057FB5" w:rsidRPr="007F1D3F">
        <w:rPr>
          <w:rStyle w:val="normaltextrun"/>
          <w:sz w:val="26"/>
          <w:szCs w:val="26"/>
        </w:rPr>
        <w:t>được</w:t>
      </w:r>
      <w:proofErr w:type="spellEnd"/>
      <w:r w:rsidR="00057FB5" w:rsidRPr="007F1D3F">
        <w:rPr>
          <w:rStyle w:val="normaltextrun"/>
          <w:sz w:val="26"/>
          <w:szCs w:val="26"/>
        </w:rPr>
        <w:t xml:space="preserve"> </w:t>
      </w:r>
      <w:proofErr w:type="spellStart"/>
      <w:r w:rsidR="00057FB5" w:rsidRPr="007F1D3F">
        <w:rPr>
          <w:rStyle w:val="normaltextrun"/>
          <w:sz w:val="26"/>
          <w:szCs w:val="26"/>
        </w:rPr>
        <w:t>phê</w:t>
      </w:r>
      <w:proofErr w:type="spellEnd"/>
      <w:r w:rsidR="00057FB5" w:rsidRPr="007F1D3F">
        <w:rPr>
          <w:rStyle w:val="normaltextrun"/>
          <w:sz w:val="26"/>
          <w:szCs w:val="26"/>
        </w:rPr>
        <w:t xml:space="preserve"> </w:t>
      </w:r>
      <w:proofErr w:type="spellStart"/>
      <w:r w:rsidR="00057FB5" w:rsidRPr="007F1D3F">
        <w:rPr>
          <w:rStyle w:val="normaltextrun"/>
          <w:sz w:val="26"/>
          <w:szCs w:val="26"/>
        </w:rPr>
        <w:t>duyệt</w:t>
      </w:r>
      <w:proofErr w:type="spellEnd"/>
      <w:r w:rsidR="00057FB5" w:rsidRPr="007F1D3F">
        <w:rPr>
          <w:rStyle w:val="normaltextrun"/>
          <w:sz w:val="26"/>
          <w:szCs w:val="26"/>
        </w:rPr>
        <w:t xml:space="preserve"> </w:t>
      </w:r>
      <w:r w:rsidR="00DA0D25" w:rsidRPr="007F1D3F">
        <w:rPr>
          <w:rStyle w:val="normaltextrun"/>
          <w:sz w:val="26"/>
          <w:szCs w:val="26"/>
        </w:rPr>
        <w:t>…</w:t>
      </w:r>
    </w:p>
    <w:p w14:paraId="318F9E14" w14:textId="0A0A8C93" w:rsidR="00057FB5" w:rsidRPr="007F1D3F" w:rsidRDefault="00BD2A00" w:rsidP="00057FB5">
      <w:pPr>
        <w:pStyle w:val="paragraph"/>
        <w:spacing w:before="0" w:beforeAutospacing="0" w:after="120" w:afterAutospacing="0"/>
        <w:ind w:right="90" w:firstLine="567"/>
        <w:jc w:val="both"/>
        <w:textAlignment w:val="baseline"/>
        <w:rPr>
          <w:rStyle w:val="normaltextrun"/>
          <w:sz w:val="26"/>
          <w:szCs w:val="26"/>
        </w:rPr>
      </w:pPr>
      <w:r w:rsidRPr="007F1D3F">
        <w:rPr>
          <w:rStyle w:val="normaltextrun"/>
          <w:sz w:val="26"/>
          <w:szCs w:val="26"/>
        </w:rPr>
        <w:t xml:space="preserve">- </w:t>
      </w:r>
      <w:r w:rsidR="00057FB5" w:rsidRPr="007F1D3F">
        <w:rPr>
          <w:rStyle w:val="normaltextrun"/>
          <w:sz w:val="26"/>
          <w:szCs w:val="26"/>
        </w:rPr>
        <w:t xml:space="preserve">Các </w:t>
      </w:r>
      <w:proofErr w:type="spellStart"/>
      <w:r w:rsidR="00057FB5" w:rsidRPr="007F1D3F">
        <w:rPr>
          <w:rStyle w:val="normaltextrun"/>
          <w:sz w:val="26"/>
          <w:szCs w:val="26"/>
        </w:rPr>
        <w:t>khu</w:t>
      </w:r>
      <w:proofErr w:type="spellEnd"/>
      <w:r w:rsidR="00057FB5" w:rsidRPr="007F1D3F">
        <w:rPr>
          <w:rStyle w:val="normaltextrun"/>
          <w:sz w:val="26"/>
          <w:szCs w:val="26"/>
        </w:rPr>
        <w:t xml:space="preserve"> </w:t>
      </w:r>
      <w:proofErr w:type="spellStart"/>
      <w:r w:rsidR="00057FB5" w:rsidRPr="007F1D3F">
        <w:rPr>
          <w:rStyle w:val="normaltextrun"/>
          <w:sz w:val="26"/>
          <w:szCs w:val="26"/>
        </w:rPr>
        <w:t>chức</w:t>
      </w:r>
      <w:proofErr w:type="spellEnd"/>
      <w:r w:rsidR="00057FB5" w:rsidRPr="007F1D3F">
        <w:rPr>
          <w:rStyle w:val="normaltextrun"/>
          <w:sz w:val="26"/>
          <w:szCs w:val="26"/>
        </w:rPr>
        <w:t xml:space="preserve"> </w:t>
      </w:r>
      <w:proofErr w:type="spellStart"/>
      <w:r w:rsidR="00057FB5" w:rsidRPr="007F1D3F">
        <w:rPr>
          <w:rStyle w:val="normaltextrun"/>
          <w:sz w:val="26"/>
          <w:szCs w:val="26"/>
        </w:rPr>
        <w:t>năng</w:t>
      </w:r>
      <w:proofErr w:type="spellEnd"/>
      <w:r w:rsidR="00057FB5" w:rsidRPr="007F1D3F">
        <w:rPr>
          <w:rStyle w:val="normaltextrun"/>
          <w:sz w:val="26"/>
          <w:szCs w:val="26"/>
        </w:rPr>
        <w:t xml:space="preserve"> </w:t>
      </w:r>
      <w:proofErr w:type="spellStart"/>
      <w:r w:rsidR="00057FB5" w:rsidRPr="007F1D3F">
        <w:rPr>
          <w:rStyle w:val="normaltextrun"/>
          <w:sz w:val="26"/>
          <w:szCs w:val="26"/>
        </w:rPr>
        <w:t>và</w:t>
      </w:r>
      <w:proofErr w:type="spellEnd"/>
      <w:r w:rsidR="00057FB5" w:rsidRPr="007F1D3F">
        <w:rPr>
          <w:rStyle w:val="normaltextrun"/>
          <w:sz w:val="26"/>
          <w:szCs w:val="26"/>
        </w:rPr>
        <w:t xml:space="preserve"> </w:t>
      </w:r>
      <w:proofErr w:type="spellStart"/>
      <w:r w:rsidR="00057FB5" w:rsidRPr="007F1D3F">
        <w:rPr>
          <w:rStyle w:val="normaltextrun"/>
          <w:sz w:val="26"/>
          <w:szCs w:val="26"/>
        </w:rPr>
        <w:t>trung</w:t>
      </w:r>
      <w:proofErr w:type="spellEnd"/>
      <w:r w:rsidR="00057FB5" w:rsidRPr="007F1D3F">
        <w:rPr>
          <w:rStyle w:val="normaltextrun"/>
          <w:sz w:val="26"/>
          <w:szCs w:val="26"/>
        </w:rPr>
        <w:t xml:space="preserve"> </w:t>
      </w:r>
      <w:proofErr w:type="spellStart"/>
      <w:r w:rsidR="00057FB5" w:rsidRPr="007F1D3F">
        <w:rPr>
          <w:rStyle w:val="normaltextrun"/>
          <w:sz w:val="26"/>
          <w:szCs w:val="26"/>
        </w:rPr>
        <w:t>tâm</w:t>
      </w:r>
      <w:proofErr w:type="spellEnd"/>
      <w:r w:rsidR="00057FB5" w:rsidRPr="007F1D3F">
        <w:rPr>
          <w:rStyle w:val="normaltextrun"/>
          <w:sz w:val="26"/>
          <w:szCs w:val="26"/>
        </w:rPr>
        <w:t xml:space="preserve"> </w:t>
      </w:r>
      <w:proofErr w:type="spellStart"/>
      <w:r w:rsidR="00057FB5" w:rsidRPr="007F1D3F">
        <w:rPr>
          <w:rStyle w:val="normaltextrun"/>
          <w:sz w:val="26"/>
          <w:szCs w:val="26"/>
        </w:rPr>
        <w:t>đã</w:t>
      </w:r>
      <w:proofErr w:type="spellEnd"/>
      <w:r w:rsidR="00057FB5" w:rsidRPr="007F1D3F">
        <w:rPr>
          <w:rStyle w:val="normaltextrun"/>
          <w:sz w:val="26"/>
          <w:szCs w:val="26"/>
        </w:rPr>
        <w:t xml:space="preserve"> </w:t>
      </w:r>
      <w:proofErr w:type="spellStart"/>
      <w:r w:rsidR="00057FB5" w:rsidRPr="007F1D3F">
        <w:rPr>
          <w:rStyle w:val="normaltextrun"/>
          <w:sz w:val="26"/>
          <w:szCs w:val="26"/>
        </w:rPr>
        <w:t>được</w:t>
      </w:r>
      <w:proofErr w:type="spellEnd"/>
      <w:r w:rsidR="00057FB5" w:rsidRPr="007F1D3F">
        <w:rPr>
          <w:rStyle w:val="normaltextrun"/>
          <w:sz w:val="26"/>
          <w:szCs w:val="26"/>
        </w:rPr>
        <w:t xml:space="preserve"> </w:t>
      </w:r>
      <w:proofErr w:type="spellStart"/>
      <w:r w:rsidR="00057FB5" w:rsidRPr="007F1D3F">
        <w:rPr>
          <w:rStyle w:val="normaltextrun"/>
          <w:sz w:val="26"/>
          <w:szCs w:val="26"/>
        </w:rPr>
        <w:t>xây</w:t>
      </w:r>
      <w:proofErr w:type="spellEnd"/>
      <w:r w:rsidR="00057FB5" w:rsidRPr="007F1D3F">
        <w:rPr>
          <w:rStyle w:val="normaltextrun"/>
          <w:sz w:val="26"/>
          <w:szCs w:val="26"/>
        </w:rPr>
        <w:t xml:space="preserve"> </w:t>
      </w:r>
      <w:proofErr w:type="spellStart"/>
      <w:r w:rsidR="00057FB5" w:rsidRPr="007F1D3F">
        <w:rPr>
          <w:rStyle w:val="normaltextrun"/>
          <w:sz w:val="26"/>
          <w:szCs w:val="26"/>
        </w:rPr>
        <w:t>dựng</w:t>
      </w:r>
      <w:proofErr w:type="spellEnd"/>
      <w:r w:rsidR="00057FB5" w:rsidRPr="007F1D3F">
        <w:rPr>
          <w:rStyle w:val="normaltextrun"/>
          <w:sz w:val="26"/>
          <w:szCs w:val="26"/>
        </w:rPr>
        <w:t xml:space="preserve"> </w:t>
      </w:r>
      <w:proofErr w:type="spellStart"/>
      <w:r w:rsidR="00057FB5" w:rsidRPr="007F1D3F">
        <w:rPr>
          <w:rStyle w:val="normaltextrun"/>
          <w:sz w:val="26"/>
          <w:szCs w:val="26"/>
        </w:rPr>
        <w:t>cơ</w:t>
      </w:r>
      <w:proofErr w:type="spellEnd"/>
      <w:r w:rsidR="00057FB5" w:rsidRPr="007F1D3F">
        <w:rPr>
          <w:rStyle w:val="normaltextrun"/>
          <w:sz w:val="26"/>
          <w:szCs w:val="26"/>
        </w:rPr>
        <w:t xml:space="preserve"> </w:t>
      </w:r>
      <w:proofErr w:type="spellStart"/>
      <w:r w:rsidR="00057FB5" w:rsidRPr="007F1D3F">
        <w:rPr>
          <w:rStyle w:val="normaltextrun"/>
          <w:sz w:val="26"/>
          <w:szCs w:val="26"/>
        </w:rPr>
        <w:t>bản</w:t>
      </w:r>
      <w:proofErr w:type="spellEnd"/>
      <w:r w:rsidR="00057FB5" w:rsidRPr="007F1D3F">
        <w:rPr>
          <w:rStyle w:val="normaltextrun"/>
          <w:sz w:val="26"/>
          <w:szCs w:val="26"/>
        </w:rPr>
        <w:t xml:space="preserve"> </w:t>
      </w:r>
      <w:proofErr w:type="spellStart"/>
      <w:r w:rsidR="00057FB5" w:rsidRPr="007F1D3F">
        <w:rPr>
          <w:rStyle w:val="normaltextrun"/>
          <w:sz w:val="26"/>
          <w:szCs w:val="26"/>
        </w:rPr>
        <w:t>và</w:t>
      </w:r>
      <w:proofErr w:type="spellEnd"/>
      <w:r w:rsidR="00057FB5" w:rsidRPr="007F1D3F">
        <w:rPr>
          <w:rStyle w:val="normaltextrun"/>
          <w:sz w:val="26"/>
          <w:szCs w:val="26"/>
        </w:rPr>
        <w:t xml:space="preserve"> </w:t>
      </w:r>
      <w:proofErr w:type="spellStart"/>
      <w:r w:rsidR="00057FB5" w:rsidRPr="007F1D3F">
        <w:rPr>
          <w:rStyle w:val="normaltextrun"/>
          <w:sz w:val="26"/>
          <w:szCs w:val="26"/>
        </w:rPr>
        <w:t>quy</w:t>
      </w:r>
      <w:proofErr w:type="spellEnd"/>
      <w:r w:rsidR="00057FB5" w:rsidRPr="007F1D3F">
        <w:rPr>
          <w:rStyle w:val="normaltextrun"/>
          <w:sz w:val="26"/>
          <w:szCs w:val="26"/>
        </w:rPr>
        <w:t xml:space="preserve"> </w:t>
      </w:r>
      <w:proofErr w:type="spellStart"/>
      <w:r w:rsidR="00057FB5" w:rsidRPr="007F1D3F">
        <w:rPr>
          <w:rStyle w:val="normaltextrun"/>
          <w:sz w:val="26"/>
          <w:szCs w:val="26"/>
        </w:rPr>
        <w:t>hoạch</w:t>
      </w:r>
      <w:proofErr w:type="spellEnd"/>
      <w:r w:rsidR="00057FB5" w:rsidRPr="007F1D3F">
        <w:rPr>
          <w:rStyle w:val="normaltextrun"/>
          <w:sz w:val="26"/>
          <w:szCs w:val="26"/>
        </w:rPr>
        <w:t xml:space="preserve"> </w:t>
      </w:r>
      <w:proofErr w:type="spellStart"/>
      <w:r w:rsidR="00057FB5" w:rsidRPr="007F1D3F">
        <w:rPr>
          <w:rStyle w:val="normaltextrun"/>
          <w:sz w:val="26"/>
          <w:szCs w:val="26"/>
        </w:rPr>
        <w:t>phù</w:t>
      </w:r>
      <w:proofErr w:type="spellEnd"/>
      <w:r w:rsidR="00057FB5" w:rsidRPr="007F1D3F">
        <w:rPr>
          <w:rStyle w:val="normaltextrun"/>
          <w:sz w:val="26"/>
          <w:szCs w:val="26"/>
        </w:rPr>
        <w:t xml:space="preserve"> </w:t>
      </w:r>
      <w:proofErr w:type="spellStart"/>
      <w:r w:rsidR="00057FB5" w:rsidRPr="007F1D3F">
        <w:rPr>
          <w:rStyle w:val="normaltextrun"/>
          <w:sz w:val="26"/>
          <w:szCs w:val="26"/>
        </w:rPr>
        <w:t>hợp</w:t>
      </w:r>
      <w:proofErr w:type="spellEnd"/>
      <w:r w:rsidR="00E96CB5" w:rsidRPr="007F1D3F">
        <w:rPr>
          <w:rStyle w:val="normaltextrun"/>
          <w:sz w:val="26"/>
          <w:szCs w:val="26"/>
        </w:rPr>
        <w:t>.</w:t>
      </w:r>
    </w:p>
    <w:p w14:paraId="6DB03882" w14:textId="7F96F4B3" w:rsidR="00057FB5" w:rsidRPr="007F1D3F" w:rsidRDefault="00BD2A00" w:rsidP="00057FB5">
      <w:pPr>
        <w:pStyle w:val="paragraph"/>
        <w:spacing w:before="0" w:beforeAutospacing="0" w:after="120" w:afterAutospacing="0"/>
        <w:ind w:right="90" w:firstLine="567"/>
        <w:jc w:val="both"/>
        <w:textAlignment w:val="baseline"/>
        <w:rPr>
          <w:rStyle w:val="normaltextrun"/>
          <w:sz w:val="26"/>
          <w:szCs w:val="26"/>
        </w:rPr>
      </w:pPr>
      <w:r w:rsidRPr="007F1D3F">
        <w:rPr>
          <w:rStyle w:val="normaltextrun"/>
          <w:sz w:val="26"/>
          <w:szCs w:val="26"/>
        </w:rPr>
        <w:t xml:space="preserve">- </w:t>
      </w:r>
      <w:proofErr w:type="spellStart"/>
      <w:r w:rsidR="00057FB5" w:rsidRPr="007F1D3F">
        <w:rPr>
          <w:rStyle w:val="normaltextrun"/>
          <w:sz w:val="26"/>
          <w:szCs w:val="26"/>
        </w:rPr>
        <w:t>Nhìn</w:t>
      </w:r>
      <w:proofErr w:type="spellEnd"/>
      <w:r w:rsidR="00057FB5" w:rsidRPr="007F1D3F">
        <w:rPr>
          <w:rStyle w:val="normaltextrun"/>
          <w:sz w:val="26"/>
          <w:szCs w:val="26"/>
        </w:rPr>
        <w:t xml:space="preserve"> </w:t>
      </w:r>
      <w:proofErr w:type="spellStart"/>
      <w:r w:rsidR="00057FB5" w:rsidRPr="007F1D3F">
        <w:rPr>
          <w:rStyle w:val="normaltextrun"/>
          <w:sz w:val="26"/>
          <w:szCs w:val="26"/>
        </w:rPr>
        <w:t>chung</w:t>
      </w:r>
      <w:proofErr w:type="spellEnd"/>
      <w:r w:rsidR="00057FB5" w:rsidRPr="007F1D3F">
        <w:rPr>
          <w:rStyle w:val="normaltextrun"/>
          <w:sz w:val="26"/>
          <w:szCs w:val="26"/>
        </w:rPr>
        <w:t xml:space="preserve"> </w:t>
      </w:r>
      <w:proofErr w:type="spellStart"/>
      <w:r w:rsidR="00057FB5" w:rsidRPr="007F1D3F">
        <w:rPr>
          <w:rStyle w:val="normaltextrun"/>
          <w:sz w:val="26"/>
          <w:szCs w:val="26"/>
        </w:rPr>
        <w:t>bộ</w:t>
      </w:r>
      <w:proofErr w:type="spellEnd"/>
      <w:r w:rsidR="00057FB5" w:rsidRPr="007F1D3F">
        <w:rPr>
          <w:rStyle w:val="normaltextrun"/>
          <w:sz w:val="26"/>
          <w:szCs w:val="26"/>
        </w:rPr>
        <w:t xml:space="preserve"> </w:t>
      </w:r>
      <w:proofErr w:type="spellStart"/>
      <w:r w:rsidR="00057FB5" w:rsidRPr="007F1D3F">
        <w:rPr>
          <w:rStyle w:val="normaltextrun"/>
          <w:sz w:val="26"/>
          <w:szCs w:val="26"/>
        </w:rPr>
        <w:t>mặt</w:t>
      </w:r>
      <w:proofErr w:type="spellEnd"/>
      <w:r w:rsidR="00057FB5" w:rsidRPr="007F1D3F">
        <w:rPr>
          <w:rStyle w:val="normaltextrun"/>
          <w:sz w:val="26"/>
          <w:szCs w:val="26"/>
        </w:rPr>
        <w:t xml:space="preserve"> </w:t>
      </w:r>
      <w:proofErr w:type="spellStart"/>
      <w:r w:rsidR="00057FB5" w:rsidRPr="007F1D3F">
        <w:rPr>
          <w:rStyle w:val="normaltextrun"/>
          <w:sz w:val="26"/>
          <w:szCs w:val="26"/>
        </w:rPr>
        <w:t>khu</w:t>
      </w:r>
      <w:proofErr w:type="spellEnd"/>
      <w:r w:rsidR="00057FB5" w:rsidRPr="007F1D3F">
        <w:rPr>
          <w:rStyle w:val="normaltextrun"/>
          <w:sz w:val="26"/>
          <w:szCs w:val="26"/>
        </w:rPr>
        <w:t xml:space="preserve"> </w:t>
      </w:r>
      <w:proofErr w:type="spellStart"/>
      <w:r w:rsidR="00057FB5" w:rsidRPr="007F1D3F">
        <w:rPr>
          <w:rStyle w:val="normaltextrun"/>
          <w:sz w:val="26"/>
          <w:szCs w:val="26"/>
        </w:rPr>
        <w:t>vực</w:t>
      </w:r>
      <w:proofErr w:type="spellEnd"/>
      <w:r w:rsidR="00057FB5" w:rsidRPr="007F1D3F">
        <w:rPr>
          <w:rStyle w:val="normaltextrun"/>
          <w:sz w:val="26"/>
          <w:szCs w:val="26"/>
        </w:rPr>
        <w:t xml:space="preserve"> </w:t>
      </w:r>
      <w:proofErr w:type="spellStart"/>
      <w:r w:rsidR="00057FB5" w:rsidRPr="007F1D3F">
        <w:rPr>
          <w:rStyle w:val="normaltextrun"/>
          <w:sz w:val="26"/>
          <w:szCs w:val="26"/>
        </w:rPr>
        <w:t>đô</w:t>
      </w:r>
      <w:proofErr w:type="spellEnd"/>
      <w:r w:rsidR="00057FB5" w:rsidRPr="007F1D3F">
        <w:rPr>
          <w:rStyle w:val="normaltextrun"/>
          <w:sz w:val="26"/>
          <w:szCs w:val="26"/>
        </w:rPr>
        <w:t xml:space="preserve"> </w:t>
      </w:r>
      <w:proofErr w:type="spellStart"/>
      <w:r w:rsidR="00057FB5" w:rsidRPr="007F1D3F">
        <w:rPr>
          <w:rStyle w:val="normaltextrun"/>
          <w:sz w:val="26"/>
          <w:szCs w:val="26"/>
        </w:rPr>
        <w:t>thị</w:t>
      </w:r>
      <w:proofErr w:type="spellEnd"/>
      <w:r w:rsidR="00057FB5" w:rsidRPr="007F1D3F">
        <w:rPr>
          <w:rStyle w:val="normaltextrun"/>
          <w:sz w:val="26"/>
          <w:szCs w:val="26"/>
        </w:rPr>
        <w:t xml:space="preserve"> </w:t>
      </w:r>
      <w:proofErr w:type="spellStart"/>
      <w:r w:rsidR="00057FB5" w:rsidRPr="007F1D3F">
        <w:rPr>
          <w:rStyle w:val="normaltextrun"/>
          <w:sz w:val="26"/>
          <w:szCs w:val="26"/>
        </w:rPr>
        <w:t>trung</w:t>
      </w:r>
      <w:proofErr w:type="spellEnd"/>
      <w:r w:rsidR="00057FB5" w:rsidRPr="007F1D3F">
        <w:rPr>
          <w:rStyle w:val="normaltextrun"/>
          <w:sz w:val="26"/>
          <w:szCs w:val="26"/>
        </w:rPr>
        <w:t xml:space="preserve"> </w:t>
      </w:r>
      <w:proofErr w:type="spellStart"/>
      <w:r w:rsidR="00057FB5" w:rsidRPr="007F1D3F">
        <w:rPr>
          <w:rStyle w:val="normaltextrun"/>
          <w:sz w:val="26"/>
          <w:szCs w:val="26"/>
        </w:rPr>
        <w:t>tâm</w:t>
      </w:r>
      <w:proofErr w:type="spellEnd"/>
      <w:r w:rsidR="00057FB5" w:rsidRPr="007F1D3F">
        <w:rPr>
          <w:rStyle w:val="normaltextrun"/>
          <w:sz w:val="26"/>
          <w:szCs w:val="26"/>
        </w:rPr>
        <w:t xml:space="preserve"> </w:t>
      </w:r>
      <w:proofErr w:type="spellStart"/>
      <w:r w:rsidR="00057FB5" w:rsidRPr="007F1D3F">
        <w:rPr>
          <w:rStyle w:val="normaltextrun"/>
          <w:sz w:val="26"/>
          <w:szCs w:val="26"/>
        </w:rPr>
        <w:t>đã</w:t>
      </w:r>
      <w:proofErr w:type="spellEnd"/>
      <w:r w:rsidR="00057FB5" w:rsidRPr="007F1D3F">
        <w:rPr>
          <w:rStyle w:val="normaltextrun"/>
          <w:sz w:val="26"/>
          <w:szCs w:val="26"/>
        </w:rPr>
        <w:t xml:space="preserve"> </w:t>
      </w:r>
      <w:proofErr w:type="spellStart"/>
      <w:r w:rsidR="00057FB5" w:rsidRPr="007F1D3F">
        <w:rPr>
          <w:rStyle w:val="normaltextrun"/>
          <w:sz w:val="26"/>
          <w:szCs w:val="26"/>
        </w:rPr>
        <w:t>chuyển</w:t>
      </w:r>
      <w:proofErr w:type="spellEnd"/>
      <w:r w:rsidR="00057FB5" w:rsidRPr="007F1D3F">
        <w:rPr>
          <w:rStyle w:val="normaltextrun"/>
          <w:sz w:val="26"/>
          <w:szCs w:val="26"/>
        </w:rPr>
        <w:t xml:space="preserve"> </w:t>
      </w:r>
      <w:proofErr w:type="spellStart"/>
      <w:r w:rsidR="00057FB5" w:rsidRPr="007F1D3F">
        <w:rPr>
          <w:rStyle w:val="normaltextrun"/>
          <w:sz w:val="26"/>
          <w:szCs w:val="26"/>
        </w:rPr>
        <w:t>biến</w:t>
      </w:r>
      <w:proofErr w:type="spellEnd"/>
      <w:r w:rsidR="00057FB5" w:rsidRPr="007F1D3F">
        <w:rPr>
          <w:rStyle w:val="normaltextrun"/>
          <w:sz w:val="26"/>
          <w:szCs w:val="26"/>
        </w:rPr>
        <w:t xml:space="preserve"> </w:t>
      </w:r>
      <w:proofErr w:type="spellStart"/>
      <w:r w:rsidR="00057FB5" w:rsidRPr="007F1D3F">
        <w:rPr>
          <w:rStyle w:val="normaltextrun"/>
          <w:sz w:val="26"/>
          <w:szCs w:val="26"/>
        </w:rPr>
        <w:t>tích</w:t>
      </w:r>
      <w:proofErr w:type="spellEnd"/>
      <w:r w:rsidR="00057FB5" w:rsidRPr="007F1D3F">
        <w:rPr>
          <w:rStyle w:val="normaltextrun"/>
          <w:sz w:val="26"/>
          <w:szCs w:val="26"/>
        </w:rPr>
        <w:t xml:space="preserve"> </w:t>
      </w:r>
      <w:proofErr w:type="spellStart"/>
      <w:r w:rsidR="00057FB5" w:rsidRPr="007F1D3F">
        <w:rPr>
          <w:rStyle w:val="normaltextrun"/>
          <w:sz w:val="26"/>
          <w:szCs w:val="26"/>
        </w:rPr>
        <w:t>cực</w:t>
      </w:r>
      <w:proofErr w:type="spellEnd"/>
      <w:r w:rsidR="00057FB5" w:rsidRPr="007F1D3F">
        <w:rPr>
          <w:rStyle w:val="normaltextrun"/>
          <w:sz w:val="26"/>
          <w:szCs w:val="26"/>
        </w:rPr>
        <w:t xml:space="preserve">, </w:t>
      </w:r>
      <w:proofErr w:type="spellStart"/>
      <w:r w:rsidR="00057FB5" w:rsidRPr="007F1D3F">
        <w:rPr>
          <w:rStyle w:val="normaltextrun"/>
          <w:sz w:val="26"/>
          <w:szCs w:val="26"/>
        </w:rPr>
        <w:t>cảnh</w:t>
      </w:r>
      <w:proofErr w:type="spellEnd"/>
      <w:r w:rsidR="00057FB5" w:rsidRPr="007F1D3F">
        <w:rPr>
          <w:rStyle w:val="normaltextrun"/>
          <w:sz w:val="26"/>
          <w:szCs w:val="26"/>
        </w:rPr>
        <w:t xml:space="preserve"> </w:t>
      </w:r>
      <w:proofErr w:type="spellStart"/>
      <w:r w:rsidR="00057FB5" w:rsidRPr="007F1D3F">
        <w:rPr>
          <w:rStyle w:val="normaltextrun"/>
          <w:sz w:val="26"/>
          <w:szCs w:val="26"/>
        </w:rPr>
        <w:t>quan</w:t>
      </w:r>
      <w:proofErr w:type="spellEnd"/>
      <w:r w:rsidR="00057FB5" w:rsidRPr="007F1D3F">
        <w:rPr>
          <w:rStyle w:val="normaltextrun"/>
          <w:sz w:val="26"/>
          <w:szCs w:val="26"/>
        </w:rPr>
        <w:t xml:space="preserve"> </w:t>
      </w:r>
      <w:proofErr w:type="spellStart"/>
      <w:r w:rsidR="00057FB5" w:rsidRPr="007F1D3F">
        <w:rPr>
          <w:rStyle w:val="normaltextrun"/>
          <w:sz w:val="26"/>
          <w:szCs w:val="26"/>
        </w:rPr>
        <w:t>đô</w:t>
      </w:r>
      <w:proofErr w:type="spellEnd"/>
      <w:r w:rsidR="00057FB5" w:rsidRPr="007F1D3F">
        <w:rPr>
          <w:rStyle w:val="normaltextrun"/>
          <w:sz w:val="26"/>
          <w:szCs w:val="26"/>
        </w:rPr>
        <w:t xml:space="preserve"> </w:t>
      </w:r>
      <w:proofErr w:type="spellStart"/>
      <w:r w:rsidR="00057FB5" w:rsidRPr="007F1D3F">
        <w:rPr>
          <w:rStyle w:val="normaltextrun"/>
          <w:sz w:val="26"/>
          <w:szCs w:val="26"/>
        </w:rPr>
        <w:t>thị</w:t>
      </w:r>
      <w:proofErr w:type="spellEnd"/>
      <w:r w:rsidR="00057FB5" w:rsidRPr="007F1D3F">
        <w:rPr>
          <w:rStyle w:val="normaltextrun"/>
          <w:sz w:val="26"/>
          <w:szCs w:val="26"/>
        </w:rPr>
        <w:t xml:space="preserve"> </w:t>
      </w:r>
      <w:proofErr w:type="spellStart"/>
      <w:r w:rsidR="00057FB5" w:rsidRPr="007F1D3F">
        <w:rPr>
          <w:rStyle w:val="normaltextrun"/>
          <w:sz w:val="26"/>
          <w:szCs w:val="26"/>
        </w:rPr>
        <w:t>được</w:t>
      </w:r>
      <w:proofErr w:type="spellEnd"/>
      <w:r w:rsidR="00057FB5" w:rsidRPr="007F1D3F">
        <w:rPr>
          <w:rStyle w:val="normaltextrun"/>
          <w:sz w:val="26"/>
          <w:szCs w:val="26"/>
        </w:rPr>
        <w:t xml:space="preserve"> </w:t>
      </w:r>
      <w:proofErr w:type="spellStart"/>
      <w:r w:rsidR="00057FB5" w:rsidRPr="007F1D3F">
        <w:rPr>
          <w:rStyle w:val="normaltextrun"/>
          <w:sz w:val="26"/>
          <w:szCs w:val="26"/>
        </w:rPr>
        <w:t>chú</w:t>
      </w:r>
      <w:proofErr w:type="spellEnd"/>
      <w:r w:rsidR="00057FB5" w:rsidRPr="007F1D3F">
        <w:rPr>
          <w:rStyle w:val="normaltextrun"/>
          <w:sz w:val="26"/>
          <w:szCs w:val="26"/>
        </w:rPr>
        <w:t xml:space="preserve"> </w:t>
      </w:r>
      <w:proofErr w:type="spellStart"/>
      <w:r w:rsidR="00057FB5" w:rsidRPr="007F1D3F">
        <w:rPr>
          <w:rStyle w:val="normaltextrun"/>
          <w:sz w:val="26"/>
          <w:szCs w:val="26"/>
        </w:rPr>
        <w:t>trọng</w:t>
      </w:r>
      <w:proofErr w:type="spellEnd"/>
      <w:r w:rsidR="00057FB5" w:rsidRPr="007F1D3F">
        <w:rPr>
          <w:rStyle w:val="normaltextrun"/>
          <w:sz w:val="26"/>
          <w:szCs w:val="26"/>
        </w:rPr>
        <w:t xml:space="preserve">; </w:t>
      </w:r>
      <w:proofErr w:type="spellStart"/>
      <w:r w:rsidR="00057FB5" w:rsidRPr="007F1D3F">
        <w:rPr>
          <w:rStyle w:val="normaltextrun"/>
          <w:sz w:val="26"/>
          <w:szCs w:val="26"/>
        </w:rPr>
        <w:t>hình</w:t>
      </w:r>
      <w:proofErr w:type="spellEnd"/>
      <w:r w:rsidR="00057FB5" w:rsidRPr="007F1D3F">
        <w:rPr>
          <w:rStyle w:val="normaltextrun"/>
          <w:sz w:val="26"/>
          <w:szCs w:val="26"/>
        </w:rPr>
        <w:t xml:space="preserve"> </w:t>
      </w:r>
      <w:proofErr w:type="spellStart"/>
      <w:r w:rsidR="00057FB5" w:rsidRPr="007F1D3F">
        <w:rPr>
          <w:rStyle w:val="normaltextrun"/>
          <w:sz w:val="26"/>
          <w:szCs w:val="26"/>
        </w:rPr>
        <w:t>thành</w:t>
      </w:r>
      <w:proofErr w:type="spellEnd"/>
      <w:r w:rsidR="00057FB5" w:rsidRPr="007F1D3F">
        <w:rPr>
          <w:rStyle w:val="normaltextrun"/>
          <w:sz w:val="26"/>
          <w:szCs w:val="26"/>
        </w:rPr>
        <w:t xml:space="preserve"> </w:t>
      </w:r>
      <w:proofErr w:type="spellStart"/>
      <w:r w:rsidR="00057FB5" w:rsidRPr="007F1D3F">
        <w:rPr>
          <w:rStyle w:val="normaltextrun"/>
          <w:sz w:val="26"/>
          <w:szCs w:val="26"/>
        </w:rPr>
        <w:t>một</w:t>
      </w:r>
      <w:proofErr w:type="spellEnd"/>
      <w:r w:rsidR="00057FB5" w:rsidRPr="007F1D3F">
        <w:rPr>
          <w:rStyle w:val="normaltextrun"/>
          <w:sz w:val="26"/>
          <w:szCs w:val="26"/>
        </w:rPr>
        <w:t xml:space="preserve"> </w:t>
      </w:r>
      <w:proofErr w:type="spellStart"/>
      <w:r w:rsidR="00057FB5" w:rsidRPr="007F1D3F">
        <w:rPr>
          <w:rStyle w:val="normaltextrun"/>
          <w:sz w:val="26"/>
          <w:szCs w:val="26"/>
        </w:rPr>
        <w:t>số</w:t>
      </w:r>
      <w:proofErr w:type="spellEnd"/>
      <w:r w:rsidR="00057FB5" w:rsidRPr="007F1D3F">
        <w:rPr>
          <w:rStyle w:val="normaltextrun"/>
          <w:sz w:val="26"/>
          <w:szCs w:val="26"/>
        </w:rPr>
        <w:t xml:space="preserve"> Khu </w:t>
      </w:r>
      <w:proofErr w:type="spellStart"/>
      <w:r w:rsidR="00057FB5" w:rsidRPr="007F1D3F">
        <w:rPr>
          <w:rStyle w:val="normaltextrun"/>
          <w:sz w:val="26"/>
          <w:szCs w:val="26"/>
        </w:rPr>
        <w:t>chức</w:t>
      </w:r>
      <w:proofErr w:type="spellEnd"/>
      <w:r w:rsidR="00057FB5" w:rsidRPr="007F1D3F">
        <w:rPr>
          <w:rStyle w:val="normaltextrun"/>
          <w:sz w:val="26"/>
          <w:szCs w:val="26"/>
        </w:rPr>
        <w:t xml:space="preserve"> </w:t>
      </w:r>
      <w:proofErr w:type="spellStart"/>
      <w:r w:rsidR="00057FB5" w:rsidRPr="007F1D3F">
        <w:rPr>
          <w:rStyle w:val="normaltextrun"/>
          <w:sz w:val="26"/>
          <w:szCs w:val="26"/>
        </w:rPr>
        <w:t>năng</w:t>
      </w:r>
      <w:proofErr w:type="spellEnd"/>
      <w:r w:rsidR="00057FB5" w:rsidRPr="007F1D3F">
        <w:rPr>
          <w:rStyle w:val="normaltextrun"/>
          <w:sz w:val="26"/>
          <w:szCs w:val="26"/>
        </w:rPr>
        <w:t xml:space="preserve"> </w:t>
      </w:r>
      <w:proofErr w:type="spellStart"/>
      <w:r w:rsidR="00057FB5" w:rsidRPr="007F1D3F">
        <w:rPr>
          <w:rStyle w:val="normaltextrun"/>
          <w:sz w:val="26"/>
          <w:szCs w:val="26"/>
        </w:rPr>
        <w:t>đô</w:t>
      </w:r>
      <w:proofErr w:type="spellEnd"/>
      <w:r w:rsidR="00057FB5" w:rsidRPr="007F1D3F">
        <w:rPr>
          <w:rStyle w:val="normaltextrun"/>
          <w:sz w:val="26"/>
          <w:szCs w:val="26"/>
        </w:rPr>
        <w:t xml:space="preserve"> </w:t>
      </w:r>
      <w:proofErr w:type="spellStart"/>
      <w:r w:rsidR="00057FB5" w:rsidRPr="007F1D3F">
        <w:rPr>
          <w:rStyle w:val="normaltextrun"/>
          <w:sz w:val="26"/>
          <w:szCs w:val="26"/>
        </w:rPr>
        <w:t>thị</w:t>
      </w:r>
      <w:proofErr w:type="spellEnd"/>
      <w:r w:rsidR="00057FB5" w:rsidRPr="007F1D3F">
        <w:rPr>
          <w:rStyle w:val="normaltextrun"/>
          <w:sz w:val="26"/>
          <w:szCs w:val="26"/>
        </w:rPr>
        <w:t xml:space="preserve">, </w:t>
      </w:r>
      <w:proofErr w:type="spellStart"/>
      <w:r w:rsidR="00057FB5" w:rsidRPr="007F1D3F">
        <w:rPr>
          <w:rStyle w:val="normaltextrun"/>
          <w:sz w:val="26"/>
          <w:szCs w:val="26"/>
        </w:rPr>
        <w:t>hoàn</w:t>
      </w:r>
      <w:proofErr w:type="spellEnd"/>
      <w:r w:rsidR="00057FB5" w:rsidRPr="007F1D3F">
        <w:rPr>
          <w:rStyle w:val="normaltextrun"/>
          <w:sz w:val="26"/>
          <w:szCs w:val="26"/>
        </w:rPr>
        <w:t xml:space="preserve"> </w:t>
      </w:r>
      <w:proofErr w:type="spellStart"/>
      <w:r w:rsidR="00057FB5" w:rsidRPr="007F1D3F">
        <w:rPr>
          <w:rStyle w:val="normaltextrun"/>
          <w:sz w:val="26"/>
          <w:szCs w:val="26"/>
        </w:rPr>
        <w:t>chỉnh</w:t>
      </w:r>
      <w:proofErr w:type="spellEnd"/>
      <w:r w:rsidR="00057FB5" w:rsidRPr="007F1D3F">
        <w:rPr>
          <w:rStyle w:val="normaltextrun"/>
          <w:sz w:val="26"/>
          <w:szCs w:val="26"/>
        </w:rPr>
        <w:t xml:space="preserve"> </w:t>
      </w:r>
      <w:proofErr w:type="spellStart"/>
      <w:r w:rsidR="00057FB5" w:rsidRPr="007F1D3F">
        <w:rPr>
          <w:rStyle w:val="normaltextrun"/>
          <w:sz w:val="26"/>
          <w:szCs w:val="26"/>
        </w:rPr>
        <w:t>cấu</w:t>
      </w:r>
      <w:proofErr w:type="spellEnd"/>
      <w:r w:rsidR="00057FB5" w:rsidRPr="007F1D3F">
        <w:rPr>
          <w:rStyle w:val="normaltextrun"/>
          <w:sz w:val="26"/>
          <w:szCs w:val="26"/>
        </w:rPr>
        <w:t xml:space="preserve"> </w:t>
      </w:r>
      <w:proofErr w:type="spellStart"/>
      <w:r w:rsidR="00057FB5" w:rsidRPr="007F1D3F">
        <w:rPr>
          <w:rStyle w:val="normaltextrun"/>
          <w:sz w:val="26"/>
          <w:szCs w:val="26"/>
        </w:rPr>
        <w:t>trúc</w:t>
      </w:r>
      <w:proofErr w:type="spellEnd"/>
      <w:r w:rsidR="00057FB5" w:rsidRPr="007F1D3F">
        <w:rPr>
          <w:rStyle w:val="normaltextrun"/>
          <w:sz w:val="26"/>
          <w:szCs w:val="26"/>
        </w:rPr>
        <w:t xml:space="preserve"> </w:t>
      </w:r>
      <w:proofErr w:type="spellStart"/>
      <w:r w:rsidR="00057FB5" w:rsidRPr="007F1D3F">
        <w:rPr>
          <w:rStyle w:val="normaltextrun"/>
          <w:sz w:val="26"/>
          <w:szCs w:val="26"/>
        </w:rPr>
        <w:t>tổng</w:t>
      </w:r>
      <w:proofErr w:type="spellEnd"/>
      <w:r w:rsidR="00057FB5" w:rsidRPr="007F1D3F">
        <w:rPr>
          <w:rStyle w:val="normaltextrun"/>
          <w:sz w:val="26"/>
          <w:szCs w:val="26"/>
        </w:rPr>
        <w:t xml:space="preserve"> </w:t>
      </w:r>
      <w:proofErr w:type="spellStart"/>
      <w:r w:rsidR="00057FB5" w:rsidRPr="007F1D3F">
        <w:rPr>
          <w:rStyle w:val="normaltextrun"/>
          <w:sz w:val="26"/>
          <w:szCs w:val="26"/>
        </w:rPr>
        <w:t>thể</w:t>
      </w:r>
      <w:proofErr w:type="spellEnd"/>
      <w:r w:rsidR="00057FB5" w:rsidRPr="007F1D3F">
        <w:rPr>
          <w:rStyle w:val="normaltextrun"/>
          <w:sz w:val="26"/>
          <w:szCs w:val="26"/>
        </w:rPr>
        <w:t xml:space="preserve">, </w:t>
      </w:r>
      <w:proofErr w:type="spellStart"/>
      <w:r w:rsidR="00057FB5" w:rsidRPr="007F1D3F">
        <w:rPr>
          <w:rStyle w:val="normaltextrun"/>
          <w:sz w:val="26"/>
          <w:szCs w:val="26"/>
        </w:rPr>
        <w:t>kiến</w:t>
      </w:r>
      <w:proofErr w:type="spellEnd"/>
      <w:r w:rsidR="00057FB5" w:rsidRPr="007F1D3F">
        <w:rPr>
          <w:rStyle w:val="normaltextrun"/>
          <w:sz w:val="26"/>
          <w:szCs w:val="26"/>
        </w:rPr>
        <w:t xml:space="preserve"> </w:t>
      </w:r>
      <w:proofErr w:type="spellStart"/>
      <w:r w:rsidR="00057FB5" w:rsidRPr="007F1D3F">
        <w:rPr>
          <w:rStyle w:val="normaltextrun"/>
          <w:sz w:val="26"/>
          <w:szCs w:val="26"/>
        </w:rPr>
        <w:t>trúc</w:t>
      </w:r>
      <w:proofErr w:type="spellEnd"/>
      <w:r w:rsidR="00057FB5" w:rsidRPr="007F1D3F">
        <w:rPr>
          <w:rStyle w:val="normaltextrun"/>
          <w:sz w:val="26"/>
          <w:szCs w:val="26"/>
        </w:rPr>
        <w:t xml:space="preserve"> </w:t>
      </w:r>
      <w:proofErr w:type="spellStart"/>
      <w:r w:rsidR="00057FB5" w:rsidRPr="007F1D3F">
        <w:rPr>
          <w:rStyle w:val="normaltextrun"/>
          <w:sz w:val="26"/>
          <w:szCs w:val="26"/>
        </w:rPr>
        <w:t>không</w:t>
      </w:r>
      <w:proofErr w:type="spellEnd"/>
      <w:r w:rsidR="00057FB5" w:rsidRPr="007F1D3F">
        <w:rPr>
          <w:rStyle w:val="normaltextrun"/>
          <w:sz w:val="26"/>
          <w:szCs w:val="26"/>
        </w:rPr>
        <w:t xml:space="preserve"> </w:t>
      </w:r>
      <w:proofErr w:type="spellStart"/>
      <w:r w:rsidR="00057FB5" w:rsidRPr="007F1D3F">
        <w:rPr>
          <w:rStyle w:val="normaltextrun"/>
          <w:sz w:val="26"/>
          <w:szCs w:val="26"/>
        </w:rPr>
        <w:t>gian</w:t>
      </w:r>
      <w:proofErr w:type="spellEnd"/>
      <w:r w:rsidR="00057FB5" w:rsidRPr="007F1D3F">
        <w:rPr>
          <w:rStyle w:val="normaltextrun"/>
          <w:sz w:val="26"/>
          <w:szCs w:val="26"/>
        </w:rPr>
        <w:t xml:space="preserve">, chi </w:t>
      </w:r>
      <w:proofErr w:type="spellStart"/>
      <w:r w:rsidR="00057FB5" w:rsidRPr="007F1D3F">
        <w:rPr>
          <w:rStyle w:val="normaltextrun"/>
          <w:sz w:val="26"/>
          <w:szCs w:val="26"/>
        </w:rPr>
        <w:t>tiết</w:t>
      </w:r>
      <w:proofErr w:type="spellEnd"/>
      <w:r w:rsidR="00057FB5" w:rsidRPr="007F1D3F">
        <w:rPr>
          <w:rStyle w:val="normaltextrun"/>
          <w:sz w:val="26"/>
          <w:szCs w:val="26"/>
        </w:rPr>
        <w:t xml:space="preserve"> </w:t>
      </w:r>
      <w:proofErr w:type="spellStart"/>
      <w:r w:rsidR="00057FB5" w:rsidRPr="007F1D3F">
        <w:rPr>
          <w:rStyle w:val="normaltextrun"/>
          <w:sz w:val="26"/>
          <w:szCs w:val="26"/>
        </w:rPr>
        <w:t>cảnh</w:t>
      </w:r>
      <w:proofErr w:type="spellEnd"/>
      <w:r w:rsidR="00057FB5" w:rsidRPr="007F1D3F">
        <w:rPr>
          <w:rStyle w:val="normaltextrun"/>
          <w:sz w:val="26"/>
          <w:szCs w:val="26"/>
        </w:rPr>
        <w:t xml:space="preserve"> </w:t>
      </w:r>
      <w:proofErr w:type="spellStart"/>
      <w:r w:rsidR="00057FB5" w:rsidRPr="007F1D3F">
        <w:rPr>
          <w:rStyle w:val="normaltextrun"/>
          <w:sz w:val="26"/>
          <w:szCs w:val="26"/>
        </w:rPr>
        <w:t>quan</w:t>
      </w:r>
      <w:proofErr w:type="spellEnd"/>
      <w:r w:rsidR="00057FB5" w:rsidRPr="007F1D3F">
        <w:rPr>
          <w:rStyle w:val="normaltextrun"/>
          <w:sz w:val="26"/>
          <w:szCs w:val="26"/>
        </w:rPr>
        <w:t xml:space="preserve"> </w:t>
      </w:r>
      <w:proofErr w:type="spellStart"/>
      <w:r w:rsidR="00057FB5" w:rsidRPr="007F1D3F">
        <w:rPr>
          <w:rStyle w:val="normaltextrun"/>
          <w:sz w:val="26"/>
          <w:szCs w:val="26"/>
        </w:rPr>
        <w:t>và</w:t>
      </w:r>
      <w:proofErr w:type="spellEnd"/>
      <w:r w:rsidR="00057FB5" w:rsidRPr="007F1D3F">
        <w:rPr>
          <w:rStyle w:val="normaltextrun"/>
          <w:sz w:val="26"/>
          <w:szCs w:val="26"/>
        </w:rPr>
        <w:t xml:space="preserve"> </w:t>
      </w:r>
      <w:proofErr w:type="spellStart"/>
      <w:r w:rsidR="00057FB5" w:rsidRPr="007F1D3F">
        <w:rPr>
          <w:rStyle w:val="normaltextrun"/>
          <w:sz w:val="26"/>
          <w:szCs w:val="26"/>
        </w:rPr>
        <w:t>dịch</w:t>
      </w:r>
      <w:proofErr w:type="spellEnd"/>
      <w:r w:rsidR="00057FB5" w:rsidRPr="007F1D3F">
        <w:rPr>
          <w:rStyle w:val="normaltextrun"/>
          <w:sz w:val="26"/>
          <w:szCs w:val="26"/>
        </w:rPr>
        <w:t xml:space="preserve"> </w:t>
      </w:r>
      <w:proofErr w:type="spellStart"/>
      <w:r w:rsidR="00057FB5" w:rsidRPr="007F1D3F">
        <w:rPr>
          <w:rStyle w:val="normaltextrun"/>
          <w:sz w:val="26"/>
          <w:szCs w:val="26"/>
        </w:rPr>
        <w:t>vụ</w:t>
      </w:r>
      <w:proofErr w:type="spellEnd"/>
      <w:r w:rsidR="00057FB5" w:rsidRPr="007F1D3F">
        <w:rPr>
          <w:rStyle w:val="normaltextrun"/>
          <w:sz w:val="26"/>
          <w:szCs w:val="26"/>
        </w:rPr>
        <w:t xml:space="preserve"> </w:t>
      </w:r>
      <w:proofErr w:type="spellStart"/>
      <w:r w:rsidR="00057FB5" w:rsidRPr="007F1D3F">
        <w:rPr>
          <w:rStyle w:val="normaltextrun"/>
          <w:sz w:val="26"/>
          <w:szCs w:val="26"/>
        </w:rPr>
        <w:t>xã</w:t>
      </w:r>
      <w:proofErr w:type="spellEnd"/>
      <w:r w:rsidR="00057FB5" w:rsidRPr="007F1D3F">
        <w:rPr>
          <w:rStyle w:val="normaltextrun"/>
          <w:sz w:val="26"/>
          <w:szCs w:val="26"/>
        </w:rPr>
        <w:t xml:space="preserve"> </w:t>
      </w:r>
      <w:proofErr w:type="spellStart"/>
      <w:r w:rsidR="00057FB5" w:rsidRPr="007F1D3F">
        <w:rPr>
          <w:rStyle w:val="normaltextrun"/>
          <w:sz w:val="26"/>
          <w:szCs w:val="26"/>
        </w:rPr>
        <w:t>hội</w:t>
      </w:r>
      <w:proofErr w:type="spellEnd"/>
      <w:r w:rsidR="00057FB5" w:rsidRPr="007F1D3F">
        <w:rPr>
          <w:rStyle w:val="normaltextrun"/>
          <w:sz w:val="26"/>
          <w:szCs w:val="26"/>
        </w:rPr>
        <w:t xml:space="preserve"> </w:t>
      </w:r>
      <w:proofErr w:type="spellStart"/>
      <w:r w:rsidR="00057FB5" w:rsidRPr="007F1D3F">
        <w:rPr>
          <w:rStyle w:val="normaltextrun"/>
          <w:sz w:val="26"/>
          <w:szCs w:val="26"/>
        </w:rPr>
        <w:t>khép</w:t>
      </w:r>
      <w:proofErr w:type="spellEnd"/>
      <w:r w:rsidR="00057FB5" w:rsidRPr="007F1D3F">
        <w:rPr>
          <w:rStyle w:val="normaltextrun"/>
          <w:sz w:val="26"/>
          <w:szCs w:val="26"/>
        </w:rPr>
        <w:t xml:space="preserve"> </w:t>
      </w:r>
      <w:proofErr w:type="spellStart"/>
      <w:r w:rsidR="00057FB5" w:rsidRPr="007F1D3F">
        <w:rPr>
          <w:rStyle w:val="normaltextrun"/>
          <w:sz w:val="26"/>
          <w:szCs w:val="26"/>
        </w:rPr>
        <w:t>kín</w:t>
      </w:r>
      <w:proofErr w:type="spellEnd"/>
      <w:r w:rsidR="00057FB5" w:rsidRPr="007F1D3F">
        <w:rPr>
          <w:rStyle w:val="normaltextrun"/>
          <w:sz w:val="26"/>
          <w:szCs w:val="26"/>
        </w:rPr>
        <w:t xml:space="preserve">. HTKT, HTXH </w:t>
      </w:r>
      <w:proofErr w:type="spellStart"/>
      <w:r w:rsidR="00057FB5" w:rsidRPr="007F1D3F">
        <w:rPr>
          <w:rStyle w:val="normaltextrun"/>
          <w:sz w:val="26"/>
          <w:szCs w:val="26"/>
        </w:rPr>
        <w:t>được</w:t>
      </w:r>
      <w:proofErr w:type="spellEnd"/>
      <w:r w:rsidR="00057FB5" w:rsidRPr="007F1D3F">
        <w:rPr>
          <w:rStyle w:val="normaltextrun"/>
          <w:sz w:val="26"/>
          <w:szCs w:val="26"/>
        </w:rPr>
        <w:t xml:space="preserve"> </w:t>
      </w:r>
      <w:proofErr w:type="spellStart"/>
      <w:r w:rsidR="00057FB5" w:rsidRPr="007F1D3F">
        <w:rPr>
          <w:rStyle w:val="normaltextrun"/>
          <w:sz w:val="26"/>
          <w:szCs w:val="26"/>
        </w:rPr>
        <w:t>quan</w:t>
      </w:r>
      <w:proofErr w:type="spellEnd"/>
      <w:r w:rsidR="00057FB5" w:rsidRPr="007F1D3F">
        <w:rPr>
          <w:rStyle w:val="normaltextrun"/>
          <w:sz w:val="26"/>
          <w:szCs w:val="26"/>
        </w:rPr>
        <w:t xml:space="preserve"> </w:t>
      </w:r>
      <w:proofErr w:type="spellStart"/>
      <w:r w:rsidR="00057FB5" w:rsidRPr="007F1D3F">
        <w:rPr>
          <w:rStyle w:val="normaltextrun"/>
          <w:sz w:val="26"/>
          <w:szCs w:val="26"/>
        </w:rPr>
        <w:t>tâm</w:t>
      </w:r>
      <w:proofErr w:type="spellEnd"/>
      <w:r w:rsidR="00057FB5" w:rsidRPr="007F1D3F">
        <w:rPr>
          <w:rStyle w:val="normaltextrun"/>
          <w:sz w:val="26"/>
          <w:szCs w:val="26"/>
        </w:rPr>
        <w:t xml:space="preserve"> </w:t>
      </w:r>
      <w:proofErr w:type="spellStart"/>
      <w:r w:rsidR="00057FB5" w:rsidRPr="007F1D3F">
        <w:rPr>
          <w:rStyle w:val="normaltextrun"/>
          <w:sz w:val="26"/>
          <w:szCs w:val="26"/>
        </w:rPr>
        <w:t>đầu</w:t>
      </w:r>
      <w:proofErr w:type="spellEnd"/>
      <w:r w:rsidR="00057FB5" w:rsidRPr="007F1D3F">
        <w:rPr>
          <w:rStyle w:val="normaltextrun"/>
          <w:sz w:val="26"/>
          <w:szCs w:val="26"/>
        </w:rPr>
        <w:t xml:space="preserve"> </w:t>
      </w:r>
      <w:proofErr w:type="spellStart"/>
      <w:r w:rsidR="00057FB5" w:rsidRPr="007F1D3F">
        <w:rPr>
          <w:rStyle w:val="normaltextrun"/>
          <w:sz w:val="26"/>
          <w:szCs w:val="26"/>
        </w:rPr>
        <w:t>tư</w:t>
      </w:r>
      <w:proofErr w:type="spellEnd"/>
      <w:r w:rsidR="00057FB5" w:rsidRPr="007F1D3F">
        <w:rPr>
          <w:rStyle w:val="normaltextrun"/>
          <w:sz w:val="26"/>
          <w:szCs w:val="26"/>
        </w:rPr>
        <w:t xml:space="preserve">; </w:t>
      </w:r>
      <w:proofErr w:type="spellStart"/>
      <w:r w:rsidR="00057FB5" w:rsidRPr="007F1D3F">
        <w:rPr>
          <w:rStyle w:val="normaltextrun"/>
          <w:sz w:val="26"/>
          <w:szCs w:val="26"/>
        </w:rPr>
        <w:t>Xử</w:t>
      </w:r>
      <w:proofErr w:type="spellEnd"/>
      <w:r w:rsidR="00057FB5" w:rsidRPr="007F1D3F">
        <w:rPr>
          <w:rStyle w:val="normaltextrun"/>
          <w:sz w:val="26"/>
          <w:szCs w:val="26"/>
        </w:rPr>
        <w:t xml:space="preserve"> </w:t>
      </w:r>
      <w:proofErr w:type="spellStart"/>
      <w:r w:rsidR="00057FB5" w:rsidRPr="007F1D3F">
        <w:rPr>
          <w:rStyle w:val="normaltextrun"/>
          <w:sz w:val="26"/>
          <w:szCs w:val="26"/>
        </w:rPr>
        <w:t>lý</w:t>
      </w:r>
      <w:proofErr w:type="spellEnd"/>
      <w:r w:rsidR="00057FB5" w:rsidRPr="007F1D3F">
        <w:rPr>
          <w:rStyle w:val="normaltextrun"/>
          <w:sz w:val="26"/>
          <w:szCs w:val="26"/>
        </w:rPr>
        <w:t xml:space="preserve"> </w:t>
      </w:r>
      <w:proofErr w:type="spellStart"/>
      <w:r w:rsidR="00057FB5" w:rsidRPr="007F1D3F">
        <w:rPr>
          <w:rStyle w:val="normaltextrun"/>
          <w:sz w:val="26"/>
          <w:szCs w:val="26"/>
        </w:rPr>
        <w:t>rác</w:t>
      </w:r>
      <w:proofErr w:type="spellEnd"/>
      <w:r w:rsidR="00057FB5" w:rsidRPr="007F1D3F">
        <w:rPr>
          <w:rStyle w:val="normaltextrun"/>
          <w:sz w:val="26"/>
          <w:szCs w:val="26"/>
        </w:rPr>
        <w:t xml:space="preserve"> </w:t>
      </w:r>
      <w:proofErr w:type="spellStart"/>
      <w:r w:rsidR="00057FB5" w:rsidRPr="007F1D3F">
        <w:rPr>
          <w:rStyle w:val="normaltextrun"/>
          <w:sz w:val="26"/>
          <w:szCs w:val="26"/>
        </w:rPr>
        <w:t>thải</w:t>
      </w:r>
      <w:proofErr w:type="spellEnd"/>
      <w:r w:rsidR="00057FB5" w:rsidRPr="007F1D3F">
        <w:rPr>
          <w:rStyle w:val="normaltextrun"/>
          <w:sz w:val="26"/>
          <w:szCs w:val="26"/>
        </w:rPr>
        <w:t xml:space="preserve">, </w:t>
      </w:r>
      <w:proofErr w:type="spellStart"/>
      <w:r w:rsidR="00057FB5" w:rsidRPr="007F1D3F">
        <w:rPr>
          <w:rStyle w:val="normaltextrun"/>
          <w:sz w:val="26"/>
          <w:szCs w:val="26"/>
        </w:rPr>
        <w:t>nước</w:t>
      </w:r>
      <w:proofErr w:type="spellEnd"/>
      <w:r w:rsidR="00057FB5" w:rsidRPr="007F1D3F">
        <w:rPr>
          <w:rStyle w:val="normaltextrun"/>
          <w:sz w:val="26"/>
          <w:szCs w:val="26"/>
        </w:rPr>
        <w:t xml:space="preserve"> </w:t>
      </w:r>
      <w:proofErr w:type="spellStart"/>
      <w:r w:rsidR="00057FB5" w:rsidRPr="007F1D3F">
        <w:rPr>
          <w:rStyle w:val="normaltextrun"/>
          <w:sz w:val="26"/>
          <w:szCs w:val="26"/>
        </w:rPr>
        <w:t>thải</w:t>
      </w:r>
      <w:proofErr w:type="spellEnd"/>
      <w:r w:rsidR="00057FB5" w:rsidRPr="007F1D3F">
        <w:rPr>
          <w:rStyle w:val="normaltextrun"/>
          <w:sz w:val="26"/>
          <w:szCs w:val="26"/>
        </w:rPr>
        <w:t xml:space="preserve">, ô </w:t>
      </w:r>
      <w:proofErr w:type="spellStart"/>
      <w:r w:rsidR="00057FB5" w:rsidRPr="007F1D3F">
        <w:rPr>
          <w:rStyle w:val="normaltextrun"/>
          <w:sz w:val="26"/>
          <w:szCs w:val="26"/>
        </w:rPr>
        <w:t>nhiễm</w:t>
      </w:r>
      <w:proofErr w:type="spellEnd"/>
      <w:r w:rsidR="00057FB5" w:rsidRPr="007F1D3F">
        <w:rPr>
          <w:rStyle w:val="normaltextrun"/>
          <w:sz w:val="26"/>
          <w:szCs w:val="26"/>
        </w:rPr>
        <w:t xml:space="preserve"> </w:t>
      </w:r>
      <w:proofErr w:type="spellStart"/>
      <w:r w:rsidR="00057FB5" w:rsidRPr="007F1D3F">
        <w:rPr>
          <w:rStyle w:val="normaltextrun"/>
          <w:sz w:val="26"/>
          <w:szCs w:val="26"/>
        </w:rPr>
        <w:t>mặt</w:t>
      </w:r>
      <w:proofErr w:type="spellEnd"/>
      <w:r w:rsidR="00057FB5" w:rsidRPr="007F1D3F">
        <w:rPr>
          <w:rStyle w:val="normaltextrun"/>
          <w:sz w:val="26"/>
          <w:szCs w:val="26"/>
        </w:rPr>
        <w:t xml:space="preserve"> </w:t>
      </w:r>
      <w:proofErr w:type="spellStart"/>
      <w:r w:rsidR="00057FB5" w:rsidRPr="007F1D3F">
        <w:rPr>
          <w:rStyle w:val="normaltextrun"/>
          <w:sz w:val="26"/>
          <w:szCs w:val="26"/>
        </w:rPr>
        <w:t>nước</w:t>
      </w:r>
      <w:proofErr w:type="spellEnd"/>
      <w:r w:rsidR="00057FB5" w:rsidRPr="007F1D3F">
        <w:rPr>
          <w:rStyle w:val="normaltextrun"/>
          <w:sz w:val="26"/>
          <w:szCs w:val="26"/>
        </w:rPr>
        <w:t xml:space="preserve">, </w:t>
      </w:r>
      <w:proofErr w:type="spellStart"/>
      <w:r w:rsidR="00057FB5" w:rsidRPr="007F1D3F">
        <w:rPr>
          <w:rStyle w:val="normaltextrun"/>
          <w:sz w:val="26"/>
          <w:szCs w:val="26"/>
        </w:rPr>
        <w:t>hồ</w:t>
      </w:r>
      <w:proofErr w:type="spellEnd"/>
      <w:r w:rsidR="00DA0D25" w:rsidRPr="007F1D3F">
        <w:rPr>
          <w:rStyle w:val="normaltextrun"/>
          <w:sz w:val="26"/>
          <w:szCs w:val="26"/>
        </w:rPr>
        <w:t>…</w:t>
      </w:r>
      <w:r w:rsidR="00057FB5" w:rsidRPr="007F1D3F">
        <w:rPr>
          <w:rStyle w:val="normaltextrun"/>
          <w:sz w:val="26"/>
          <w:szCs w:val="26"/>
        </w:rPr>
        <w:t> </w:t>
      </w:r>
      <w:proofErr w:type="spellStart"/>
      <w:r w:rsidR="00057FB5" w:rsidRPr="007F1D3F">
        <w:rPr>
          <w:rStyle w:val="normaltextrun"/>
          <w:sz w:val="26"/>
          <w:szCs w:val="26"/>
        </w:rPr>
        <w:t>cải</w:t>
      </w:r>
      <w:proofErr w:type="spellEnd"/>
      <w:r w:rsidR="00057FB5" w:rsidRPr="007F1D3F">
        <w:rPr>
          <w:rStyle w:val="normaltextrun"/>
          <w:sz w:val="26"/>
          <w:szCs w:val="26"/>
        </w:rPr>
        <w:t xml:space="preserve"> </w:t>
      </w:r>
      <w:proofErr w:type="spellStart"/>
      <w:r w:rsidR="00057FB5" w:rsidRPr="007F1D3F">
        <w:rPr>
          <w:rStyle w:val="normaltextrun"/>
          <w:sz w:val="26"/>
          <w:szCs w:val="26"/>
        </w:rPr>
        <w:t>thiện</w:t>
      </w:r>
      <w:proofErr w:type="spellEnd"/>
      <w:r w:rsidR="00057FB5" w:rsidRPr="007F1D3F">
        <w:rPr>
          <w:rStyle w:val="normaltextrun"/>
          <w:sz w:val="26"/>
          <w:szCs w:val="26"/>
        </w:rPr>
        <w:t xml:space="preserve"> </w:t>
      </w:r>
      <w:proofErr w:type="spellStart"/>
      <w:r w:rsidR="00057FB5" w:rsidRPr="007F1D3F">
        <w:rPr>
          <w:rStyle w:val="normaltextrun"/>
          <w:sz w:val="26"/>
          <w:szCs w:val="26"/>
        </w:rPr>
        <w:t>đáng</w:t>
      </w:r>
      <w:proofErr w:type="spellEnd"/>
      <w:r w:rsidR="00057FB5" w:rsidRPr="007F1D3F">
        <w:rPr>
          <w:rStyle w:val="normaltextrun"/>
          <w:sz w:val="26"/>
          <w:szCs w:val="26"/>
        </w:rPr>
        <w:t xml:space="preserve"> </w:t>
      </w:r>
      <w:proofErr w:type="spellStart"/>
      <w:r w:rsidR="00057FB5" w:rsidRPr="007F1D3F">
        <w:rPr>
          <w:rStyle w:val="normaltextrun"/>
          <w:sz w:val="26"/>
          <w:szCs w:val="26"/>
        </w:rPr>
        <w:t>kể</w:t>
      </w:r>
      <w:proofErr w:type="spellEnd"/>
      <w:r w:rsidR="00057FB5" w:rsidRPr="007F1D3F">
        <w:rPr>
          <w:rStyle w:val="normaltextrun"/>
          <w:sz w:val="26"/>
          <w:szCs w:val="26"/>
        </w:rPr>
        <w:t xml:space="preserve">. Công </w:t>
      </w:r>
      <w:proofErr w:type="spellStart"/>
      <w:r w:rsidR="00057FB5" w:rsidRPr="007F1D3F">
        <w:rPr>
          <w:rStyle w:val="normaltextrun"/>
          <w:sz w:val="26"/>
          <w:szCs w:val="26"/>
        </w:rPr>
        <w:t>tác</w:t>
      </w:r>
      <w:proofErr w:type="spellEnd"/>
      <w:r w:rsidR="00057FB5" w:rsidRPr="007F1D3F">
        <w:rPr>
          <w:rStyle w:val="normaltextrun"/>
          <w:sz w:val="26"/>
          <w:szCs w:val="26"/>
        </w:rPr>
        <w:t xml:space="preserve"> </w:t>
      </w:r>
      <w:proofErr w:type="spellStart"/>
      <w:r w:rsidR="00057FB5" w:rsidRPr="007F1D3F">
        <w:rPr>
          <w:rStyle w:val="normaltextrun"/>
          <w:sz w:val="26"/>
          <w:szCs w:val="26"/>
        </w:rPr>
        <w:t>quy</w:t>
      </w:r>
      <w:proofErr w:type="spellEnd"/>
      <w:r w:rsidR="00057FB5" w:rsidRPr="007F1D3F">
        <w:rPr>
          <w:rStyle w:val="normaltextrun"/>
          <w:sz w:val="26"/>
          <w:szCs w:val="26"/>
        </w:rPr>
        <w:t xml:space="preserve"> </w:t>
      </w:r>
      <w:proofErr w:type="spellStart"/>
      <w:r w:rsidR="00057FB5" w:rsidRPr="007F1D3F">
        <w:rPr>
          <w:rStyle w:val="normaltextrun"/>
          <w:sz w:val="26"/>
          <w:szCs w:val="26"/>
        </w:rPr>
        <w:t>hoạch</w:t>
      </w:r>
      <w:proofErr w:type="spellEnd"/>
      <w:r w:rsidR="00057FB5" w:rsidRPr="007F1D3F">
        <w:rPr>
          <w:rStyle w:val="normaltextrun"/>
          <w:sz w:val="26"/>
          <w:szCs w:val="26"/>
        </w:rPr>
        <w:t xml:space="preserve">, </w:t>
      </w:r>
      <w:proofErr w:type="spellStart"/>
      <w:r w:rsidR="00057FB5" w:rsidRPr="007F1D3F">
        <w:rPr>
          <w:rStyle w:val="normaltextrun"/>
          <w:sz w:val="26"/>
          <w:szCs w:val="26"/>
        </w:rPr>
        <w:t>xây</w:t>
      </w:r>
      <w:proofErr w:type="spellEnd"/>
      <w:r w:rsidR="00057FB5" w:rsidRPr="007F1D3F">
        <w:rPr>
          <w:rStyle w:val="normaltextrun"/>
          <w:sz w:val="26"/>
          <w:szCs w:val="26"/>
        </w:rPr>
        <w:t xml:space="preserve"> </w:t>
      </w:r>
      <w:proofErr w:type="spellStart"/>
      <w:r w:rsidR="00057FB5" w:rsidRPr="007F1D3F">
        <w:rPr>
          <w:rStyle w:val="normaltextrun"/>
          <w:sz w:val="26"/>
          <w:szCs w:val="26"/>
        </w:rPr>
        <w:t>dựng</w:t>
      </w:r>
      <w:proofErr w:type="spellEnd"/>
      <w:r w:rsidR="00057FB5" w:rsidRPr="007F1D3F">
        <w:rPr>
          <w:rStyle w:val="normaltextrun"/>
          <w:sz w:val="26"/>
          <w:szCs w:val="26"/>
        </w:rPr>
        <w:t xml:space="preserve"> </w:t>
      </w:r>
      <w:proofErr w:type="spellStart"/>
      <w:r w:rsidR="00057FB5" w:rsidRPr="007F1D3F">
        <w:rPr>
          <w:rStyle w:val="normaltextrun"/>
          <w:sz w:val="26"/>
          <w:szCs w:val="26"/>
        </w:rPr>
        <w:t>và</w:t>
      </w:r>
      <w:proofErr w:type="spellEnd"/>
      <w:r w:rsidR="00057FB5" w:rsidRPr="007F1D3F">
        <w:rPr>
          <w:rStyle w:val="normaltextrun"/>
          <w:sz w:val="26"/>
          <w:szCs w:val="26"/>
        </w:rPr>
        <w:t xml:space="preserve"> </w:t>
      </w:r>
      <w:proofErr w:type="spellStart"/>
      <w:r w:rsidR="00057FB5" w:rsidRPr="007F1D3F">
        <w:rPr>
          <w:rStyle w:val="normaltextrun"/>
          <w:sz w:val="26"/>
          <w:szCs w:val="26"/>
        </w:rPr>
        <w:t>quản</w:t>
      </w:r>
      <w:proofErr w:type="spellEnd"/>
      <w:r w:rsidR="00057FB5" w:rsidRPr="007F1D3F">
        <w:rPr>
          <w:rStyle w:val="normaltextrun"/>
          <w:sz w:val="26"/>
          <w:szCs w:val="26"/>
        </w:rPr>
        <w:t xml:space="preserve"> </w:t>
      </w:r>
      <w:proofErr w:type="spellStart"/>
      <w:r w:rsidR="00057FB5" w:rsidRPr="007F1D3F">
        <w:rPr>
          <w:rStyle w:val="normaltextrun"/>
          <w:sz w:val="26"/>
          <w:szCs w:val="26"/>
        </w:rPr>
        <w:t>lý</w:t>
      </w:r>
      <w:proofErr w:type="spellEnd"/>
      <w:r w:rsidR="00057FB5" w:rsidRPr="007F1D3F">
        <w:rPr>
          <w:rStyle w:val="normaltextrun"/>
          <w:sz w:val="26"/>
          <w:szCs w:val="26"/>
        </w:rPr>
        <w:t xml:space="preserve"> </w:t>
      </w:r>
      <w:proofErr w:type="spellStart"/>
      <w:r w:rsidR="00057FB5" w:rsidRPr="007F1D3F">
        <w:rPr>
          <w:rStyle w:val="normaltextrun"/>
          <w:sz w:val="26"/>
          <w:szCs w:val="26"/>
        </w:rPr>
        <w:t>đất</w:t>
      </w:r>
      <w:proofErr w:type="spellEnd"/>
      <w:r w:rsidR="00057FB5" w:rsidRPr="007F1D3F">
        <w:rPr>
          <w:rStyle w:val="normaltextrun"/>
          <w:sz w:val="26"/>
          <w:szCs w:val="26"/>
        </w:rPr>
        <w:t xml:space="preserve"> </w:t>
      </w:r>
      <w:proofErr w:type="spellStart"/>
      <w:r w:rsidR="00057FB5" w:rsidRPr="007F1D3F">
        <w:rPr>
          <w:rStyle w:val="normaltextrun"/>
          <w:sz w:val="26"/>
          <w:szCs w:val="26"/>
        </w:rPr>
        <w:t>đai</w:t>
      </w:r>
      <w:proofErr w:type="spellEnd"/>
      <w:r w:rsidR="00057FB5" w:rsidRPr="007F1D3F">
        <w:rPr>
          <w:rStyle w:val="normaltextrun"/>
          <w:sz w:val="26"/>
          <w:szCs w:val="26"/>
        </w:rPr>
        <w:t xml:space="preserve">, </w:t>
      </w:r>
      <w:proofErr w:type="spellStart"/>
      <w:r w:rsidR="00057FB5" w:rsidRPr="007F1D3F">
        <w:rPr>
          <w:rStyle w:val="normaltextrun"/>
          <w:sz w:val="26"/>
          <w:szCs w:val="26"/>
        </w:rPr>
        <w:t>đô</w:t>
      </w:r>
      <w:proofErr w:type="spellEnd"/>
      <w:r w:rsidR="00057FB5" w:rsidRPr="007F1D3F">
        <w:rPr>
          <w:rStyle w:val="normaltextrun"/>
          <w:sz w:val="26"/>
          <w:szCs w:val="26"/>
        </w:rPr>
        <w:t xml:space="preserve"> </w:t>
      </w:r>
      <w:proofErr w:type="spellStart"/>
      <w:r w:rsidR="00057FB5" w:rsidRPr="007F1D3F">
        <w:rPr>
          <w:rStyle w:val="normaltextrun"/>
          <w:sz w:val="26"/>
          <w:szCs w:val="26"/>
        </w:rPr>
        <w:t>thị</w:t>
      </w:r>
      <w:proofErr w:type="spellEnd"/>
      <w:r w:rsidR="00057FB5" w:rsidRPr="007F1D3F">
        <w:rPr>
          <w:rStyle w:val="normaltextrun"/>
          <w:sz w:val="26"/>
          <w:szCs w:val="26"/>
        </w:rPr>
        <w:t xml:space="preserve">, </w:t>
      </w:r>
      <w:proofErr w:type="spellStart"/>
      <w:r w:rsidR="00057FB5" w:rsidRPr="007F1D3F">
        <w:rPr>
          <w:rStyle w:val="normaltextrun"/>
          <w:sz w:val="26"/>
          <w:szCs w:val="26"/>
        </w:rPr>
        <w:t>trật</w:t>
      </w:r>
      <w:proofErr w:type="spellEnd"/>
      <w:r w:rsidR="00057FB5" w:rsidRPr="007F1D3F">
        <w:rPr>
          <w:rStyle w:val="normaltextrun"/>
          <w:sz w:val="26"/>
          <w:szCs w:val="26"/>
        </w:rPr>
        <w:t xml:space="preserve"> </w:t>
      </w:r>
      <w:proofErr w:type="spellStart"/>
      <w:r w:rsidR="00057FB5" w:rsidRPr="007F1D3F">
        <w:rPr>
          <w:rStyle w:val="normaltextrun"/>
          <w:sz w:val="26"/>
          <w:szCs w:val="26"/>
        </w:rPr>
        <w:t>tự</w:t>
      </w:r>
      <w:proofErr w:type="spellEnd"/>
      <w:r w:rsidR="00057FB5" w:rsidRPr="007F1D3F">
        <w:rPr>
          <w:rStyle w:val="normaltextrun"/>
          <w:sz w:val="26"/>
          <w:szCs w:val="26"/>
        </w:rPr>
        <w:t xml:space="preserve">, </w:t>
      </w:r>
      <w:proofErr w:type="spellStart"/>
      <w:r w:rsidR="00057FB5" w:rsidRPr="007F1D3F">
        <w:rPr>
          <w:rStyle w:val="normaltextrun"/>
          <w:sz w:val="26"/>
          <w:szCs w:val="26"/>
        </w:rPr>
        <w:t>kỷ</w:t>
      </w:r>
      <w:proofErr w:type="spellEnd"/>
      <w:r w:rsidR="00057FB5" w:rsidRPr="007F1D3F">
        <w:rPr>
          <w:rStyle w:val="normaltextrun"/>
          <w:sz w:val="26"/>
          <w:szCs w:val="26"/>
        </w:rPr>
        <w:t xml:space="preserve"> </w:t>
      </w:r>
      <w:proofErr w:type="spellStart"/>
      <w:r w:rsidR="00057FB5" w:rsidRPr="007F1D3F">
        <w:rPr>
          <w:rStyle w:val="normaltextrun"/>
          <w:sz w:val="26"/>
          <w:szCs w:val="26"/>
        </w:rPr>
        <w:t>cương</w:t>
      </w:r>
      <w:proofErr w:type="spellEnd"/>
      <w:r w:rsidR="00057FB5" w:rsidRPr="007F1D3F">
        <w:rPr>
          <w:rStyle w:val="normaltextrun"/>
          <w:sz w:val="26"/>
          <w:szCs w:val="26"/>
        </w:rPr>
        <w:t xml:space="preserve"> </w:t>
      </w:r>
      <w:proofErr w:type="spellStart"/>
      <w:r w:rsidR="00057FB5" w:rsidRPr="007F1D3F">
        <w:rPr>
          <w:rStyle w:val="normaltextrun"/>
          <w:sz w:val="26"/>
          <w:szCs w:val="26"/>
        </w:rPr>
        <w:t>xã</w:t>
      </w:r>
      <w:proofErr w:type="spellEnd"/>
      <w:r w:rsidR="00057FB5" w:rsidRPr="007F1D3F">
        <w:rPr>
          <w:rStyle w:val="normaltextrun"/>
          <w:sz w:val="26"/>
          <w:szCs w:val="26"/>
        </w:rPr>
        <w:t xml:space="preserve"> </w:t>
      </w:r>
      <w:proofErr w:type="spellStart"/>
      <w:r w:rsidR="00057FB5" w:rsidRPr="007F1D3F">
        <w:rPr>
          <w:rStyle w:val="normaltextrun"/>
          <w:sz w:val="26"/>
          <w:szCs w:val="26"/>
        </w:rPr>
        <w:t>hội</w:t>
      </w:r>
      <w:proofErr w:type="spellEnd"/>
      <w:r w:rsidR="00057FB5" w:rsidRPr="007F1D3F">
        <w:rPr>
          <w:rStyle w:val="normaltextrun"/>
          <w:sz w:val="26"/>
          <w:szCs w:val="26"/>
        </w:rPr>
        <w:t xml:space="preserve"> </w:t>
      </w:r>
      <w:proofErr w:type="spellStart"/>
      <w:r w:rsidR="00057FB5" w:rsidRPr="007F1D3F">
        <w:rPr>
          <w:rStyle w:val="normaltextrun"/>
          <w:sz w:val="26"/>
          <w:szCs w:val="26"/>
        </w:rPr>
        <w:t>được</w:t>
      </w:r>
      <w:proofErr w:type="spellEnd"/>
      <w:r w:rsidR="00057FB5" w:rsidRPr="007F1D3F">
        <w:rPr>
          <w:rStyle w:val="normaltextrun"/>
          <w:sz w:val="26"/>
          <w:szCs w:val="26"/>
        </w:rPr>
        <w:t xml:space="preserve"> </w:t>
      </w:r>
      <w:proofErr w:type="spellStart"/>
      <w:r w:rsidR="00057FB5" w:rsidRPr="007F1D3F">
        <w:rPr>
          <w:rStyle w:val="normaltextrun"/>
          <w:sz w:val="26"/>
          <w:szCs w:val="26"/>
        </w:rPr>
        <w:t>tăng</w:t>
      </w:r>
      <w:proofErr w:type="spellEnd"/>
      <w:r w:rsidR="00057FB5" w:rsidRPr="007F1D3F">
        <w:rPr>
          <w:rStyle w:val="normaltextrun"/>
          <w:sz w:val="26"/>
          <w:szCs w:val="26"/>
        </w:rPr>
        <w:t xml:space="preserve"> </w:t>
      </w:r>
      <w:proofErr w:type="spellStart"/>
      <w:r w:rsidR="00057FB5" w:rsidRPr="007F1D3F">
        <w:rPr>
          <w:rStyle w:val="normaltextrun"/>
          <w:sz w:val="26"/>
          <w:szCs w:val="26"/>
        </w:rPr>
        <w:t>cường</w:t>
      </w:r>
      <w:proofErr w:type="spellEnd"/>
      <w:r w:rsidR="00057FB5" w:rsidRPr="007F1D3F">
        <w:rPr>
          <w:rStyle w:val="normaltextrun"/>
          <w:sz w:val="26"/>
          <w:szCs w:val="26"/>
        </w:rPr>
        <w:t xml:space="preserve">. </w:t>
      </w:r>
      <w:proofErr w:type="spellStart"/>
      <w:r w:rsidR="00057FB5" w:rsidRPr="007F1D3F">
        <w:rPr>
          <w:rStyle w:val="normaltextrun"/>
          <w:sz w:val="26"/>
          <w:szCs w:val="26"/>
        </w:rPr>
        <w:t>Nếp</w:t>
      </w:r>
      <w:proofErr w:type="spellEnd"/>
      <w:r w:rsidR="00057FB5" w:rsidRPr="007F1D3F">
        <w:rPr>
          <w:rStyle w:val="normaltextrun"/>
          <w:sz w:val="26"/>
          <w:szCs w:val="26"/>
        </w:rPr>
        <w:t xml:space="preserve"> </w:t>
      </w:r>
      <w:proofErr w:type="spellStart"/>
      <w:r w:rsidR="00057FB5" w:rsidRPr="007F1D3F">
        <w:rPr>
          <w:rStyle w:val="normaltextrun"/>
          <w:sz w:val="26"/>
          <w:szCs w:val="26"/>
        </w:rPr>
        <w:t>sống</w:t>
      </w:r>
      <w:proofErr w:type="spellEnd"/>
      <w:r w:rsidR="00057FB5" w:rsidRPr="007F1D3F">
        <w:rPr>
          <w:rStyle w:val="normaltextrun"/>
          <w:sz w:val="26"/>
          <w:szCs w:val="26"/>
        </w:rPr>
        <w:t xml:space="preserve"> </w:t>
      </w:r>
      <w:proofErr w:type="spellStart"/>
      <w:r w:rsidR="00057FB5" w:rsidRPr="007F1D3F">
        <w:rPr>
          <w:rStyle w:val="normaltextrun"/>
          <w:sz w:val="26"/>
          <w:szCs w:val="26"/>
        </w:rPr>
        <w:t>văn</w:t>
      </w:r>
      <w:proofErr w:type="spellEnd"/>
      <w:r w:rsidR="00057FB5" w:rsidRPr="007F1D3F">
        <w:rPr>
          <w:rStyle w:val="normaltextrun"/>
          <w:sz w:val="26"/>
          <w:szCs w:val="26"/>
        </w:rPr>
        <w:t xml:space="preserve"> </w:t>
      </w:r>
      <w:proofErr w:type="spellStart"/>
      <w:r w:rsidR="00057FB5" w:rsidRPr="007F1D3F">
        <w:rPr>
          <w:rStyle w:val="normaltextrun"/>
          <w:sz w:val="26"/>
          <w:szCs w:val="26"/>
        </w:rPr>
        <w:t>minh</w:t>
      </w:r>
      <w:proofErr w:type="spellEnd"/>
      <w:r w:rsidR="00057FB5" w:rsidRPr="007F1D3F">
        <w:rPr>
          <w:rStyle w:val="normaltextrun"/>
          <w:sz w:val="26"/>
          <w:szCs w:val="26"/>
        </w:rPr>
        <w:t xml:space="preserve"> </w:t>
      </w:r>
      <w:proofErr w:type="spellStart"/>
      <w:r w:rsidR="00057FB5" w:rsidRPr="007F1D3F">
        <w:rPr>
          <w:rStyle w:val="normaltextrun"/>
          <w:sz w:val="26"/>
          <w:szCs w:val="26"/>
        </w:rPr>
        <w:t>đô</w:t>
      </w:r>
      <w:proofErr w:type="spellEnd"/>
      <w:r w:rsidR="00057FB5" w:rsidRPr="007F1D3F">
        <w:rPr>
          <w:rStyle w:val="normaltextrun"/>
          <w:sz w:val="26"/>
          <w:szCs w:val="26"/>
        </w:rPr>
        <w:t xml:space="preserve"> </w:t>
      </w:r>
      <w:proofErr w:type="spellStart"/>
      <w:r w:rsidR="00057FB5" w:rsidRPr="007F1D3F">
        <w:rPr>
          <w:rStyle w:val="normaltextrun"/>
          <w:sz w:val="26"/>
          <w:szCs w:val="26"/>
        </w:rPr>
        <w:t>thị</w:t>
      </w:r>
      <w:proofErr w:type="spellEnd"/>
      <w:r w:rsidR="00057FB5" w:rsidRPr="007F1D3F">
        <w:rPr>
          <w:rStyle w:val="normaltextrun"/>
          <w:sz w:val="26"/>
          <w:szCs w:val="26"/>
        </w:rPr>
        <w:t xml:space="preserve"> </w:t>
      </w:r>
      <w:proofErr w:type="spellStart"/>
      <w:r w:rsidR="00057FB5" w:rsidRPr="007F1D3F">
        <w:rPr>
          <w:rStyle w:val="normaltextrun"/>
          <w:sz w:val="26"/>
          <w:szCs w:val="26"/>
        </w:rPr>
        <w:t>có</w:t>
      </w:r>
      <w:proofErr w:type="spellEnd"/>
      <w:r w:rsidR="00057FB5" w:rsidRPr="007F1D3F">
        <w:rPr>
          <w:rStyle w:val="normaltextrun"/>
          <w:sz w:val="26"/>
          <w:szCs w:val="26"/>
        </w:rPr>
        <w:t xml:space="preserve"> </w:t>
      </w:r>
      <w:proofErr w:type="spellStart"/>
      <w:r w:rsidR="00057FB5" w:rsidRPr="007F1D3F">
        <w:rPr>
          <w:rStyle w:val="normaltextrun"/>
          <w:sz w:val="26"/>
          <w:szCs w:val="26"/>
        </w:rPr>
        <w:t>chuyển</w:t>
      </w:r>
      <w:proofErr w:type="spellEnd"/>
      <w:r w:rsidR="00057FB5" w:rsidRPr="007F1D3F">
        <w:rPr>
          <w:rStyle w:val="normaltextrun"/>
          <w:sz w:val="26"/>
          <w:szCs w:val="26"/>
        </w:rPr>
        <w:t xml:space="preserve"> </w:t>
      </w:r>
      <w:proofErr w:type="spellStart"/>
      <w:r w:rsidR="00057FB5" w:rsidRPr="007F1D3F">
        <w:rPr>
          <w:rStyle w:val="normaltextrun"/>
          <w:sz w:val="26"/>
          <w:szCs w:val="26"/>
        </w:rPr>
        <w:t>biến</w:t>
      </w:r>
      <w:proofErr w:type="spellEnd"/>
      <w:r w:rsidR="00057FB5" w:rsidRPr="007F1D3F">
        <w:rPr>
          <w:rStyle w:val="normaltextrun"/>
          <w:sz w:val="26"/>
          <w:szCs w:val="26"/>
        </w:rPr>
        <w:t xml:space="preserve"> </w:t>
      </w:r>
      <w:proofErr w:type="spellStart"/>
      <w:r w:rsidR="00057FB5" w:rsidRPr="007F1D3F">
        <w:rPr>
          <w:rStyle w:val="normaltextrun"/>
          <w:sz w:val="26"/>
          <w:szCs w:val="26"/>
        </w:rPr>
        <w:t>tích</w:t>
      </w:r>
      <w:proofErr w:type="spellEnd"/>
      <w:r w:rsidR="00057FB5" w:rsidRPr="007F1D3F">
        <w:rPr>
          <w:rStyle w:val="normaltextrun"/>
          <w:sz w:val="26"/>
          <w:szCs w:val="26"/>
        </w:rPr>
        <w:t xml:space="preserve"> </w:t>
      </w:r>
      <w:proofErr w:type="spellStart"/>
      <w:r w:rsidR="00057FB5" w:rsidRPr="007F1D3F">
        <w:rPr>
          <w:rStyle w:val="normaltextrun"/>
          <w:sz w:val="26"/>
          <w:szCs w:val="26"/>
        </w:rPr>
        <w:t>cực</w:t>
      </w:r>
      <w:proofErr w:type="spellEnd"/>
      <w:r w:rsidR="00057FB5" w:rsidRPr="007F1D3F">
        <w:rPr>
          <w:rStyle w:val="normaltextrun"/>
          <w:sz w:val="26"/>
          <w:szCs w:val="26"/>
        </w:rPr>
        <w:t xml:space="preserve">. </w:t>
      </w:r>
    </w:p>
    <w:p w14:paraId="1C74CBDD" w14:textId="71842F9D" w:rsidR="00057FB5" w:rsidRPr="007F1D3F" w:rsidRDefault="00BD2A00" w:rsidP="00057FB5">
      <w:pPr>
        <w:pStyle w:val="paragraph"/>
        <w:spacing w:before="0" w:beforeAutospacing="0" w:after="120" w:afterAutospacing="0"/>
        <w:ind w:right="90" w:firstLine="567"/>
        <w:jc w:val="both"/>
        <w:textAlignment w:val="baseline"/>
        <w:rPr>
          <w:rStyle w:val="normaltextrun"/>
          <w:sz w:val="26"/>
          <w:szCs w:val="26"/>
        </w:rPr>
      </w:pPr>
      <w:r w:rsidRPr="007F1D3F">
        <w:rPr>
          <w:rStyle w:val="normaltextrun"/>
          <w:sz w:val="26"/>
          <w:szCs w:val="26"/>
        </w:rPr>
        <w:t xml:space="preserve">- </w:t>
      </w:r>
      <w:proofErr w:type="spellStart"/>
      <w:r w:rsidR="00057FB5" w:rsidRPr="007F1D3F">
        <w:rPr>
          <w:rStyle w:val="normaltextrun"/>
          <w:sz w:val="26"/>
          <w:szCs w:val="26"/>
        </w:rPr>
        <w:t>Triển</w:t>
      </w:r>
      <w:proofErr w:type="spellEnd"/>
      <w:r w:rsidR="00057FB5" w:rsidRPr="007F1D3F">
        <w:rPr>
          <w:rStyle w:val="normaltextrun"/>
          <w:sz w:val="26"/>
          <w:szCs w:val="26"/>
        </w:rPr>
        <w:t xml:space="preserve"> </w:t>
      </w:r>
      <w:proofErr w:type="spellStart"/>
      <w:r w:rsidR="00057FB5" w:rsidRPr="007F1D3F">
        <w:rPr>
          <w:rStyle w:val="normaltextrun"/>
          <w:sz w:val="26"/>
          <w:szCs w:val="26"/>
        </w:rPr>
        <w:t>khai</w:t>
      </w:r>
      <w:proofErr w:type="spellEnd"/>
      <w:r w:rsidR="00057FB5" w:rsidRPr="007F1D3F">
        <w:rPr>
          <w:rStyle w:val="normaltextrun"/>
          <w:sz w:val="26"/>
          <w:szCs w:val="26"/>
        </w:rPr>
        <w:t xml:space="preserve"> </w:t>
      </w:r>
      <w:proofErr w:type="spellStart"/>
      <w:r w:rsidR="00057FB5" w:rsidRPr="007F1D3F">
        <w:rPr>
          <w:rStyle w:val="normaltextrun"/>
          <w:sz w:val="26"/>
          <w:szCs w:val="26"/>
        </w:rPr>
        <w:t>công</w:t>
      </w:r>
      <w:proofErr w:type="spellEnd"/>
      <w:r w:rsidR="00057FB5" w:rsidRPr="007F1D3F">
        <w:rPr>
          <w:rStyle w:val="normaltextrun"/>
          <w:sz w:val="26"/>
          <w:szCs w:val="26"/>
        </w:rPr>
        <w:t xml:space="preserve"> </w:t>
      </w:r>
      <w:proofErr w:type="spellStart"/>
      <w:r w:rsidR="00057FB5" w:rsidRPr="007F1D3F">
        <w:rPr>
          <w:rStyle w:val="normaltextrun"/>
          <w:sz w:val="26"/>
          <w:szCs w:val="26"/>
        </w:rPr>
        <w:t>tác</w:t>
      </w:r>
      <w:proofErr w:type="spellEnd"/>
      <w:r w:rsidR="00057FB5" w:rsidRPr="007F1D3F">
        <w:rPr>
          <w:rStyle w:val="normaltextrun"/>
          <w:sz w:val="26"/>
          <w:szCs w:val="26"/>
        </w:rPr>
        <w:t xml:space="preserve"> </w:t>
      </w:r>
      <w:proofErr w:type="spellStart"/>
      <w:r w:rsidR="00057FB5" w:rsidRPr="007F1D3F">
        <w:rPr>
          <w:rStyle w:val="normaltextrun"/>
          <w:sz w:val="26"/>
          <w:szCs w:val="26"/>
        </w:rPr>
        <w:t>duy</w:t>
      </w:r>
      <w:proofErr w:type="spellEnd"/>
      <w:r w:rsidR="00057FB5" w:rsidRPr="007F1D3F">
        <w:rPr>
          <w:rStyle w:val="normaltextrun"/>
          <w:sz w:val="26"/>
          <w:szCs w:val="26"/>
        </w:rPr>
        <w:t xml:space="preserve"> </w:t>
      </w:r>
      <w:proofErr w:type="spellStart"/>
      <w:r w:rsidR="00057FB5" w:rsidRPr="007F1D3F">
        <w:rPr>
          <w:rStyle w:val="normaltextrun"/>
          <w:sz w:val="26"/>
          <w:szCs w:val="26"/>
        </w:rPr>
        <w:t>tu</w:t>
      </w:r>
      <w:proofErr w:type="spellEnd"/>
      <w:r w:rsidR="00057FB5" w:rsidRPr="007F1D3F">
        <w:rPr>
          <w:rStyle w:val="normaltextrun"/>
          <w:sz w:val="26"/>
          <w:szCs w:val="26"/>
        </w:rPr>
        <w:t xml:space="preserve">, </w:t>
      </w:r>
      <w:proofErr w:type="spellStart"/>
      <w:r w:rsidR="00057FB5" w:rsidRPr="007F1D3F">
        <w:rPr>
          <w:rStyle w:val="normaltextrun"/>
          <w:sz w:val="26"/>
          <w:szCs w:val="26"/>
        </w:rPr>
        <w:t>nâng</w:t>
      </w:r>
      <w:proofErr w:type="spellEnd"/>
      <w:r w:rsidR="00057FB5" w:rsidRPr="007F1D3F">
        <w:rPr>
          <w:rStyle w:val="normaltextrun"/>
          <w:sz w:val="26"/>
          <w:szCs w:val="26"/>
        </w:rPr>
        <w:t xml:space="preserve"> </w:t>
      </w:r>
      <w:proofErr w:type="spellStart"/>
      <w:r w:rsidR="00057FB5" w:rsidRPr="007F1D3F">
        <w:rPr>
          <w:rStyle w:val="normaltextrun"/>
          <w:sz w:val="26"/>
          <w:szCs w:val="26"/>
        </w:rPr>
        <w:t>cấp</w:t>
      </w:r>
      <w:proofErr w:type="spellEnd"/>
      <w:r w:rsidR="00057FB5" w:rsidRPr="007F1D3F">
        <w:rPr>
          <w:rStyle w:val="normaltextrun"/>
          <w:sz w:val="26"/>
          <w:szCs w:val="26"/>
        </w:rPr>
        <w:t xml:space="preserve">, </w:t>
      </w:r>
      <w:proofErr w:type="spellStart"/>
      <w:r w:rsidR="00057FB5" w:rsidRPr="007F1D3F">
        <w:rPr>
          <w:rStyle w:val="normaltextrun"/>
          <w:sz w:val="26"/>
          <w:szCs w:val="26"/>
        </w:rPr>
        <w:t>sửa</w:t>
      </w:r>
      <w:proofErr w:type="spellEnd"/>
      <w:r w:rsidR="00057FB5" w:rsidRPr="007F1D3F">
        <w:rPr>
          <w:rStyle w:val="normaltextrun"/>
          <w:sz w:val="26"/>
          <w:szCs w:val="26"/>
        </w:rPr>
        <w:t xml:space="preserve"> </w:t>
      </w:r>
      <w:proofErr w:type="spellStart"/>
      <w:r w:rsidR="00057FB5" w:rsidRPr="007F1D3F">
        <w:rPr>
          <w:rStyle w:val="normaltextrun"/>
          <w:sz w:val="26"/>
          <w:szCs w:val="26"/>
        </w:rPr>
        <w:t>chữa</w:t>
      </w:r>
      <w:proofErr w:type="spellEnd"/>
      <w:r w:rsidR="00057FB5" w:rsidRPr="007F1D3F">
        <w:rPr>
          <w:rStyle w:val="normaltextrun"/>
          <w:sz w:val="26"/>
          <w:szCs w:val="26"/>
        </w:rPr>
        <w:t xml:space="preserve">, </w:t>
      </w:r>
      <w:proofErr w:type="spellStart"/>
      <w:r w:rsidR="00057FB5" w:rsidRPr="007F1D3F">
        <w:rPr>
          <w:rStyle w:val="normaltextrun"/>
          <w:sz w:val="26"/>
          <w:szCs w:val="26"/>
        </w:rPr>
        <w:t>cải</w:t>
      </w:r>
      <w:proofErr w:type="spellEnd"/>
      <w:r w:rsidR="00057FB5" w:rsidRPr="007F1D3F">
        <w:rPr>
          <w:rStyle w:val="normaltextrun"/>
          <w:sz w:val="26"/>
          <w:szCs w:val="26"/>
        </w:rPr>
        <w:t xml:space="preserve"> </w:t>
      </w:r>
      <w:proofErr w:type="spellStart"/>
      <w:r w:rsidR="00057FB5" w:rsidRPr="007F1D3F">
        <w:rPr>
          <w:rStyle w:val="normaltextrun"/>
          <w:sz w:val="26"/>
          <w:szCs w:val="26"/>
        </w:rPr>
        <w:t>tạo</w:t>
      </w:r>
      <w:proofErr w:type="spellEnd"/>
      <w:r w:rsidR="00057FB5" w:rsidRPr="007F1D3F">
        <w:rPr>
          <w:rStyle w:val="normaltextrun"/>
          <w:sz w:val="26"/>
          <w:szCs w:val="26"/>
        </w:rPr>
        <w:t xml:space="preserve">, </w:t>
      </w:r>
      <w:proofErr w:type="spellStart"/>
      <w:r w:rsidR="00057FB5" w:rsidRPr="007F1D3F">
        <w:rPr>
          <w:rStyle w:val="normaltextrun"/>
          <w:sz w:val="26"/>
          <w:szCs w:val="26"/>
        </w:rPr>
        <w:t>mở</w:t>
      </w:r>
      <w:proofErr w:type="spellEnd"/>
      <w:r w:rsidR="00057FB5" w:rsidRPr="007F1D3F">
        <w:rPr>
          <w:rStyle w:val="normaltextrun"/>
          <w:sz w:val="26"/>
          <w:szCs w:val="26"/>
        </w:rPr>
        <w:t xml:space="preserve"> </w:t>
      </w:r>
      <w:proofErr w:type="spellStart"/>
      <w:r w:rsidR="00057FB5" w:rsidRPr="007F1D3F">
        <w:rPr>
          <w:rStyle w:val="normaltextrun"/>
          <w:sz w:val="26"/>
          <w:szCs w:val="26"/>
        </w:rPr>
        <w:t>rộng</w:t>
      </w:r>
      <w:proofErr w:type="spellEnd"/>
      <w:r w:rsidR="00057FB5" w:rsidRPr="007F1D3F">
        <w:rPr>
          <w:rStyle w:val="normaltextrun"/>
          <w:sz w:val="26"/>
          <w:szCs w:val="26"/>
        </w:rPr>
        <w:t xml:space="preserve"> </w:t>
      </w:r>
      <w:proofErr w:type="spellStart"/>
      <w:r w:rsidR="00057FB5" w:rsidRPr="007F1D3F">
        <w:rPr>
          <w:rStyle w:val="normaltextrun"/>
          <w:sz w:val="26"/>
          <w:szCs w:val="26"/>
        </w:rPr>
        <w:t>các</w:t>
      </w:r>
      <w:proofErr w:type="spellEnd"/>
      <w:r w:rsidR="00057FB5" w:rsidRPr="007F1D3F">
        <w:rPr>
          <w:rStyle w:val="normaltextrun"/>
          <w:sz w:val="26"/>
          <w:szCs w:val="26"/>
        </w:rPr>
        <w:t xml:space="preserve"> </w:t>
      </w:r>
      <w:proofErr w:type="spellStart"/>
      <w:r w:rsidR="00057FB5" w:rsidRPr="007F1D3F">
        <w:rPr>
          <w:rStyle w:val="normaltextrun"/>
          <w:sz w:val="26"/>
          <w:szCs w:val="26"/>
        </w:rPr>
        <w:t>tuyến</w:t>
      </w:r>
      <w:proofErr w:type="spellEnd"/>
      <w:r w:rsidR="00057FB5" w:rsidRPr="007F1D3F">
        <w:rPr>
          <w:rStyle w:val="normaltextrun"/>
          <w:sz w:val="26"/>
          <w:szCs w:val="26"/>
        </w:rPr>
        <w:t xml:space="preserve"> </w:t>
      </w:r>
      <w:proofErr w:type="spellStart"/>
      <w:r w:rsidR="00057FB5" w:rsidRPr="007F1D3F">
        <w:rPr>
          <w:rStyle w:val="normaltextrun"/>
          <w:sz w:val="26"/>
          <w:szCs w:val="26"/>
        </w:rPr>
        <w:t>đường</w:t>
      </w:r>
      <w:proofErr w:type="spellEnd"/>
      <w:r w:rsidR="00057FB5" w:rsidRPr="007F1D3F">
        <w:rPr>
          <w:rStyle w:val="normaltextrun"/>
          <w:sz w:val="26"/>
          <w:szCs w:val="26"/>
        </w:rPr>
        <w:t xml:space="preserve"> </w:t>
      </w:r>
      <w:proofErr w:type="spellStart"/>
      <w:r w:rsidR="00057FB5" w:rsidRPr="007F1D3F">
        <w:rPr>
          <w:rStyle w:val="normaltextrun"/>
          <w:sz w:val="26"/>
          <w:szCs w:val="26"/>
        </w:rPr>
        <w:t>nội</w:t>
      </w:r>
      <w:proofErr w:type="spellEnd"/>
      <w:r w:rsidR="00057FB5" w:rsidRPr="007F1D3F">
        <w:rPr>
          <w:rStyle w:val="normaltextrun"/>
          <w:sz w:val="26"/>
          <w:szCs w:val="26"/>
        </w:rPr>
        <w:t xml:space="preserve"> </w:t>
      </w:r>
      <w:proofErr w:type="spellStart"/>
      <w:r w:rsidR="004E6711" w:rsidRPr="007F1D3F">
        <w:rPr>
          <w:rStyle w:val="normaltextrun"/>
          <w:sz w:val="26"/>
          <w:szCs w:val="26"/>
        </w:rPr>
        <w:t>thị</w:t>
      </w:r>
      <w:proofErr w:type="spellEnd"/>
      <w:r w:rsidR="00057FB5" w:rsidRPr="007F1D3F">
        <w:rPr>
          <w:rStyle w:val="normaltextrun"/>
          <w:sz w:val="26"/>
          <w:szCs w:val="26"/>
        </w:rPr>
        <w:t xml:space="preserve"> </w:t>
      </w:r>
      <w:proofErr w:type="spellStart"/>
      <w:r w:rsidR="00057FB5" w:rsidRPr="007F1D3F">
        <w:rPr>
          <w:rStyle w:val="normaltextrun"/>
          <w:sz w:val="26"/>
          <w:szCs w:val="26"/>
        </w:rPr>
        <w:t>cũ</w:t>
      </w:r>
      <w:proofErr w:type="spellEnd"/>
      <w:r w:rsidR="00057FB5" w:rsidRPr="007F1D3F">
        <w:rPr>
          <w:rStyle w:val="normaltextrun"/>
          <w:sz w:val="26"/>
          <w:szCs w:val="26"/>
        </w:rPr>
        <w:t xml:space="preserve"> </w:t>
      </w:r>
      <w:proofErr w:type="spellStart"/>
      <w:r w:rsidR="00057FB5" w:rsidRPr="007F1D3F">
        <w:rPr>
          <w:rStyle w:val="normaltextrun"/>
          <w:sz w:val="26"/>
          <w:szCs w:val="26"/>
        </w:rPr>
        <w:t>thành</w:t>
      </w:r>
      <w:proofErr w:type="spellEnd"/>
      <w:r w:rsidR="00057FB5" w:rsidRPr="007F1D3F">
        <w:rPr>
          <w:rStyle w:val="normaltextrun"/>
          <w:sz w:val="26"/>
          <w:szCs w:val="26"/>
        </w:rPr>
        <w:t xml:space="preserve"> </w:t>
      </w:r>
      <w:proofErr w:type="spellStart"/>
      <w:r w:rsidR="00057FB5" w:rsidRPr="007F1D3F">
        <w:rPr>
          <w:rStyle w:val="normaltextrun"/>
          <w:sz w:val="26"/>
          <w:szCs w:val="26"/>
        </w:rPr>
        <w:t>các</w:t>
      </w:r>
      <w:proofErr w:type="spellEnd"/>
      <w:r w:rsidR="00057FB5" w:rsidRPr="007F1D3F">
        <w:rPr>
          <w:rStyle w:val="normaltextrun"/>
          <w:sz w:val="26"/>
          <w:szCs w:val="26"/>
        </w:rPr>
        <w:t xml:space="preserve"> </w:t>
      </w:r>
      <w:proofErr w:type="spellStart"/>
      <w:r w:rsidR="00057FB5" w:rsidRPr="007F1D3F">
        <w:rPr>
          <w:rStyle w:val="normaltextrun"/>
          <w:sz w:val="26"/>
          <w:szCs w:val="26"/>
        </w:rPr>
        <w:t>tuyến</w:t>
      </w:r>
      <w:proofErr w:type="spellEnd"/>
      <w:r w:rsidR="00057FB5" w:rsidRPr="007F1D3F">
        <w:rPr>
          <w:rStyle w:val="normaltextrun"/>
          <w:sz w:val="26"/>
          <w:szCs w:val="26"/>
        </w:rPr>
        <w:t xml:space="preserve"> </w:t>
      </w:r>
      <w:proofErr w:type="spellStart"/>
      <w:r w:rsidR="00057FB5" w:rsidRPr="007F1D3F">
        <w:rPr>
          <w:rStyle w:val="normaltextrun"/>
          <w:sz w:val="26"/>
          <w:szCs w:val="26"/>
        </w:rPr>
        <w:t>đường</w:t>
      </w:r>
      <w:proofErr w:type="spellEnd"/>
      <w:r w:rsidR="00057FB5" w:rsidRPr="007F1D3F">
        <w:rPr>
          <w:rStyle w:val="normaltextrun"/>
          <w:sz w:val="26"/>
          <w:szCs w:val="26"/>
        </w:rPr>
        <w:t xml:space="preserve"> </w:t>
      </w:r>
      <w:proofErr w:type="spellStart"/>
      <w:r w:rsidR="00057FB5" w:rsidRPr="007F1D3F">
        <w:rPr>
          <w:rStyle w:val="normaltextrun"/>
          <w:sz w:val="26"/>
          <w:szCs w:val="26"/>
        </w:rPr>
        <w:t>nội</w:t>
      </w:r>
      <w:proofErr w:type="spellEnd"/>
      <w:r w:rsidR="00057FB5" w:rsidRPr="007F1D3F">
        <w:rPr>
          <w:rStyle w:val="normaltextrun"/>
          <w:sz w:val="26"/>
          <w:szCs w:val="26"/>
        </w:rPr>
        <w:t xml:space="preserve"> </w:t>
      </w:r>
      <w:proofErr w:type="spellStart"/>
      <w:r w:rsidR="00057FB5" w:rsidRPr="007F1D3F">
        <w:rPr>
          <w:rStyle w:val="normaltextrun"/>
          <w:sz w:val="26"/>
          <w:szCs w:val="26"/>
        </w:rPr>
        <w:t>thành</w:t>
      </w:r>
      <w:proofErr w:type="spellEnd"/>
      <w:r w:rsidR="00057FB5" w:rsidRPr="007F1D3F">
        <w:rPr>
          <w:rStyle w:val="normaltextrun"/>
          <w:sz w:val="26"/>
          <w:szCs w:val="26"/>
        </w:rPr>
        <w:t xml:space="preserve"> </w:t>
      </w:r>
      <w:proofErr w:type="spellStart"/>
      <w:r w:rsidR="00057FB5" w:rsidRPr="007F1D3F">
        <w:rPr>
          <w:rStyle w:val="normaltextrun"/>
          <w:sz w:val="26"/>
          <w:szCs w:val="26"/>
        </w:rPr>
        <w:t>mới</w:t>
      </w:r>
      <w:proofErr w:type="spellEnd"/>
      <w:r w:rsidR="00057FB5" w:rsidRPr="007F1D3F">
        <w:rPr>
          <w:rStyle w:val="normaltextrun"/>
          <w:sz w:val="26"/>
          <w:szCs w:val="26"/>
        </w:rPr>
        <w:t xml:space="preserve"> </w:t>
      </w:r>
      <w:proofErr w:type="spellStart"/>
      <w:r w:rsidR="00057FB5" w:rsidRPr="007F1D3F">
        <w:rPr>
          <w:rStyle w:val="normaltextrun"/>
          <w:sz w:val="26"/>
          <w:szCs w:val="26"/>
        </w:rPr>
        <w:t>với</w:t>
      </w:r>
      <w:proofErr w:type="spellEnd"/>
      <w:r w:rsidR="00057FB5" w:rsidRPr="007F1D3F">
        <w:rPr>
          <w:rStyle w:val="normaltextrun"/>
          <w:sz w:val="26"/>
          <w:szCs w:val="26"/>
        </w:rPr>
        <w:t xml:space="preserve"> </w:t>
      </w:r>
      <w:proofErr w:type="spellStart"/>
      <w:r w:rsidR="00057FB5" w:rsidRPr="007F1D3F">
        <w:rPr>
          <w:rStyle w:val="normaltextrun"/>
          <w:sz w:val="26"/>
          <w:szCs w:val="26"/>
        </w:rPr>
        <w:t>hệ</w:t>
      </w:r>
      <w:proofErr w:type="spellEnd"/>
      <w:r w:rsidR="00057FB5" w:rsidRPr="007F1D3F">
        <w:rPr>
          <w:rStyle w:val="normaltextrun"/>
          <w:sz w:val="26"/>
          <w:szCs w:val="26"/>
        </w:rPr>
        <w:t xml:space="preserve"> </w:t>
      </w:r>
      <w:proofErr w:type="spellStart"/>
      <w:r w:rsidR="00057FB5" w:rsidRPr="007F1D3F">
        <w:rPr>
          <w:rStyle w:val="normaltextrun"/>
          <w:sz w:val="26"/>
          <w:szCs w:val="26"/>
        </w:rPr>
        <w:t>thống</w:t>
      </w:r>
      <w:proofErr w:type="spellEnd"/>
      <w:r w:rsidR="00057FB5" w:rsidRPr="007F1D3F">
        <w:rPr>
          <w:rStyle w:val="normaltextrun"/>
          <w:sz w:val="26"/>
          <w:szCs w:val="26"/>
        </w:rPr>
        <w:t xml:space="preserve"> </w:t>
      </w:r>
      <w:proofErr w:type="spellStart"/>
      <w:r w:rsidR="00057FB5" w:rsidRPr="007F1D3F">
        <w:rPr>
          <w:rStyle w:val="normaltextrun"/>
          <w:sz w:val="26"/>
          <w:szCs w:val="26"/>
        </w:rPr>
        <w:t>các</w:t>
      </w:r>
      <w:proofErr w:type="spellEnd"/>
      <w:r w:rsidR="00057FB5" w:rsidRPr="007F1D3F">
        <w:rPr>
          <w:rStyle w:val="normaltextrun"/>
          <w:sz w:val="26"/>
          <w:szCs w:val="26"/>
        </w:rPr>
        <w:t xml:space="preserve"> </w:t>
      </w:r>
      <w:proofErr w:type="spellStart"/>
      <w:r w:rsidR="00057FB5" w:rsidRPr="007F1D3F">
        <w:rPr>
          <w:rStyle w:val="normaltextrun"/>
          <w:sz w:val="26"/>
          <w:szCs w:val="26"/>
        </w:rPr>
        <w:t>hạ</w:t>
      </w:r>
      <w:proofErr w:type="spellEnd"/>
      <w:r w:rsidR="00057FB5" w:rsidRPr="007F1D3F">
        <w:rPr>
          <w:rStyle w:val="normaltextrun"/>
          <w:sz w:val="26"/>
          <w:szCs w:val="26"/>
        </w:rPr>
        <w:t xml:space="preserve"> </w:t>
      </w:r>
      <w:proofErr w:type="spellStart"/>
      <w:r w:rsidR="00057FB5" w:rsidRPr="007F1D3F">
        <w:rPr>
          <w:rStyle w:val="normaltextrun"/>
          <w:sz w:val="26"/>
          <w:szCs w:val="26"/>
        </w:rPr>
        <w:t>tầng</w:t>
      </w:r>
      <w:proofErr w:type="spellEnd"/>
      <w:r w:rsidR="00057FB5" w:rsidRPr="007F1D3F">
        <w:rPr>
          <w:rStyle w:val="normaltextrun"/>
          <w:sz w:val="26"/>
          <w:szCs w:val="26"/>
        </w:rPr>
        <w:t xml:space="preserve"> </w:t>
      </w:r>
      <w:proofErr w:type="spellStart"/>
      <w:r w:rsidR="00057FB5" w:rsidRPr="007F1D3F">
        <w:rPr>
          <w:rStyle w:val="normaltextrun"/>
          <w:sz w:val="26"/>
          <w:szCs w:val="26"/>
        </w:rPr>
        <w:t>kỹ</w:t>
      </w:r>
      <w:proofErr w:type="spellEnd"/>
      <w:r w:rsidR="00057FB5" w:rsidRPr="007F1D3F">
        <w:rPr>
          <w:rStyle w:val="normaltextrun"/>
          <w:sz w:val="26"/>
          <w:szCs w:val="26"/>
        </w:rPr>
        <w:t xml:space="preserve"> </w:t>
      </w:r>
      <w:proofErr w:type="spellStart"/>
      <w:r w:rsidR="00057FB5" w:rsidRPr="007F1D3F">
        <w:rPr>
          <w:rStyle w:val="normaltextrun"/>
          <w:sz w:val="26"/>
          <w:szCs w:val="26"/>
        </w:rPr>
        <w:t>thuật</w:t>
      </w:r>
      <w:proofErr w:type="spellEnd"/>
      <w:r w:rsidR="00057FB5" w:rsidRPr="007F1D3F">
        <w:rPr>
          <w:rStyle w:val="normaltextrun"/>
          <w:sz w:val="26"/>
          <w:szCs w:val="26"/>
        </w:rPr>
        <w:t xml:space="preserve"> </w:t>
      </w:r>
      <w:proofErr w:type="spellStart"/>
      <w:r w:rsidR="00057FB5" w:rsidRPr="007F1D3F">
        <w:rPr>
          <w:rStyle w:val="normaltextrun"/>
          <w:sz w:val="26"/>
          <w:szCs w:val="26"/>
        </w:rPr>
        <w:t>hiện</w:t>
      </w:r>
      <w:proofErr w:type="spellEnd"/>
      <w:r w:rsidR="00057FB5" w:rsidRPr="007F1D3F">
        <w:rPr>
          <w:rStyle w:val="normaltextrun"/>
          <w:sz w:val="26"/>
          <w:szCs w:val="26"/>
        </w:rPr>
        <w:t xml:space="preserve"> </w:t>
      </w:r>
      <w:proofErr w:type="spellStart"/>
      <w:r w:rsidR="00057FB5" w:rsidRPr="007F1D3F">
        <w:rPr>
          <w:rStyle w:val="normaltextrun"/>
          <w:sz w:val="26"/>
          <w:szCs w:val="26"/>
        </w:rPr>
        <w:t>đại</w:t>
      </w:r>
      <w:proofErr w:type="spellEnd"/>
      <w:r w:rsidR="00057FB5" w:rsidRPr="007F1D3F">
        <w:rPr>
          <w:rStyle w:val="normaltextrun"/>
          <w:sz w:val="26"/>
          <w:szCs w:val="26"/>
        </w:rPr>
        <w:t xml:space="preserve">; </w:t>
      </w:r>
      <w:proofErr w:type="spellStart"/>
      <w:r w:rsidR="00057FB5" w:rsidRPr="007F1D3F">
        <w:rPr>
          <w:rStyle w:val="normaltextrun"/>
          <w:sz w:val="26"/>
          <w:szCs w:val="26"/>
        </w:rPr>
        <w:t>nhiều</w:t>
      </w:r>
      <w:proofErr w:type="spellEnd"/>
      <w:r w:rsidR="00057FB5" w:rsidRPr="007F1D3F">
        <w:rPr>
          <w:rStyle w:val="normaltextrun"/>
          <w:sz w:val="26"/>
          <w:szCs w:val="26"/>
        </w:rPr>
        <w:t xml:space="preserve"> </w:t>
      </w:r>
      <w:proofErr w:type="spellStart"/>
      <w:r w:rsidR="00057FB5" w:rsidRPr="007F1D3F">
        <w:rPr>
          <w:rStyle w:val="normaltextrun"/>
          <w:sz w:val="26"/>
          <w:szCs w:val="26"/>
        </w:rPr>
        <w:t>tuyến</w:t>
      </w:r>
      <w:proofErr w:type="spellEnd"/>
      <w:r w:rsidR="00057FB5" w:rsidRPr="007F1D3F">
        <w:rPr>
          <w:rStyle w:val="normaltextrun"/>
          <w:sz w:val="26"/>
          <w:szCs w:val="26"/>
        </w:rPr>
        <w:t xml:space="preserve"> </w:t>
      </w:r>
      <w:proofErr w:type="spellStart"/>
      <w:r w:rsidR="00057FB5" w:rsidRPr="007F1D3F">
        <w:rPr>
          <w:rStyle w:val="normaltextrun"/>
          <w:sz w:val="26"/>
          <w:szCs w:val="26"/>
        </w:rPr>
        <w:t>đường</w:t>
      </w:r>
      <w:proofErr w:type="spellEnd"/>
      <w:r w:rsidR="00057FB5" w:rsidRPr="007F1D3F">
        <w:rPr>
          <w:rStyle w:val="normaltextrun"/>
          <w:sz w:val="26"/>
          <w:szCs w:val="26"/>
        </w:rPr>
        <w:t xml:space="preserve"> </w:t>
      </w:r>
      <w:proofErr w:type="spellStart"/>
      <w:r w:rsidR="00057FB5" w:rsidRPr="007F1D3F">
        <w:rPr>
          <w:rStyle w:val="normaltextrun"/>
          <w:sz w:val="26"/>
          <w:szCs w:val="26"/>
        </w:rPr>
        <w:t>mới</w:t>
      </w:r>
      <w:proofErr w:type="spellEnd"/>
      <w:r w:rsidR="00057FB5" w:rsidRPr="007F1D3F">
        <w:rPr>
          <w:rStyle w:val="normaltextrun"/>
          <w:sz w:val="26"/>
          <w:szCs w:val="26"/>
        </w:rPr>
        <w:t xml:space="preserve"> </w:t>
      </w:r>
      <w:proofErr w:type="spellStart"/>
      <w:r w:rsidR="00057FB5" w:rsidRPr="007F1D3F">
        <w:rPr>
          <w:rStyle w:val="normaltextrun"/>
          <w:sz w:val="26"/>
          <w:szCs w:val="26"/>
        </w:rPr>
        <w:t>được</w:t>
      </w:r>
      <w:proofErr w:type="spellEnd"/>
      <w:r w:rsidR="00057FB5" w:rsidRPr="007F1D3F">
        <w:rPr>
          <w:rStyle w:val="normaltextrun"/>
          <w:sz w:val="26"/>
          <w:szCs w:val="26"/>
        </w:rPr>
        <w:t xml:space="preserve"> </w:t>
      </w:r>
      <w:proofErr w:type="spellStart"/>
      <w:r w:rsidR="00057FB5" w:rsidRPr="007F1D3F">
        <w:rPr>
          <w:rStyle w:val="normaltextrun"/>
          <w:sz w:val="26"/>
          <w:szCs w:val="26"/>
        </w:rPr>
        <w:t>đầu</w:t>
      </w:r>
      <w:proofErr w:type="spellEnd"/>
      <w:r w:rsidR="00057FB5" w:rsidRPr="007F1D3F">
        <w:rPr>
          <w:rStyle w:val="normaltextrun"/>
          <w:sz w:val="26"/>
          <w:szCs w:val="26"/>
        </w:rPr>
        <w:t xml:space="preserve"> </w:t>
      </w:r>
      <w:proofErr w:type="spellStart"/>
      <w:r w:rsidR="00057FB5" w:rsidRPr="007F1D3F">
        <w:rPr>
          <w:rStyle w:val="normaltextrun"/>
          <w:sz w:val="26"/>
          <w:szCs w:val="26"/>
        </w:rPr>
        <w:t>tư</w:t>
      </w:r>
      <w:proofErr w:type="spellEnd"/>
      <w:r w:rsidR="00057FB5" w:rsidRPr="007F1D3F">
        <w:rPr>
          <w:rStyle w:val="normaltextrun"/>
          <w:sz w:val="26"/>
          <w:szCs w:val="26"/>
        </w:rPr>
        <w:t xml:space="preserve"> </w:t>
      </w:r>
      <w:proofErr w:type="spellStart"/>
      <w:r w:rsidR="00057FB5" w:rsidRPr="007F1D3F">
        <w:rPr>
          <w:rStyle w:val="normaltextrun"/>
          <w:sz w:val="26"/>
          <w:szCs w:val="26"/>
        </w:rPr>
        <w:t>xây</w:t>
      </w:r>
      <w:proofErr w:type="spellEnd"/>
      <w:r w:rsidR="00057FB5" w:rsidRPr="007F1D3F">
        <w:rPr>
          <w:rStyle w:val="normaltextrun"/>
          <w:sz w:val="26"/>
          <w:szCs w:val="26"/>
        </w:rPr>
        <w:t xml:space="preserve"> </w:t>
      </w:r>
      <w:proofErr w:type="spellStart"/>
      <w:r w:rsidR="00057FB5" w:rsidRPr="007F1D3F">
        <w:rPr>
          <w:rStyle w:val="normaltextrun"/>
          <w:sz w:val="26"/>
          <w:szCs w:val="26"/>
        </w:rPr>
        <w:t>dựng</w:t>
      </w:r>
      <w:proofErr w:type="spellEnd"/>
      <w:r w:rsidR="00057FB5" w:rsidRPr="007F1D3F">
        <w:rPr>
          <w:rStyle w:val="normaltextrun"/>
          <w:sz w:val="26"/>
          <w:szCs w:val="26"/>
        </w:rPr>
        <w:t xml:space="preserve"> </w:t>
      </w:r>
      <w:proofErr w:type="spellStart"/>
      <w:r w:rsidR="00057FB5" w:rsidRPr="007F1D3F">
        <w:rPr>
          <w:rStyle w:val="normaltextrun"/>
          <w:sz w:val="26"/>
          <w:szCs w:val="26"/>
        </w:rPr>
        <w:t>đúng</w:t>
      </w:r>
      <w:proofErr w:type="spellEnd"/>
      <w:r w:rsidR="00057FB5" w:rsidRPr="007F1D3F">
        <w:rPr>
          <w:rStyle w:val="normaltextrun"/>
          <w:sz w:val="26"/>
          <w:szCs w:val="26"/>
        </w:rPr>
        <w:t xml:space="preserve"> </w:t>
      </w:r>
      <w:proofErr w:type="spellStart"/>
      <w:r w:rsidR="00057FB5" w:rsidRPr="007F1D3F">
        <w:rPr>
          <w:rStyle w:val="normaltextrun"/>
          <w:sz w:val="26"/>
          <w:szCs w:val="26"/>
        </w:rPr>
        <w:t>theo</w:t>
      </w:r>
      <w:proofErr w:type="spellEnd"/>
      <w:r w:rsidR="00057FB5" w:rsidRPr="007F1D3F">
        <w:rPr>
          <w:rStyle w:val="normaltextrun"/>
          <w:sz w:val="26"/>
          <w:szCs w:val="26"/>
        </w:rPr>
        <w:t xml:space="preserve"> </w:t>
      </w:r>
      <w:proofErr w:type="spellStart"/>
      <w:r w:rsidR="00057FB5" w:rsidRPr="007F1D3F">
        <w:rPr>
          <w:rStyle w:val="normaltextrun"/>
          <w:sz w:val="26"/>
          <w:szCs w:val="26"/>
        </w:rPr>
        <w:t>tiêu</w:t>
      </w:r>
      <w:proofErr w:type="spellEnd"/>
      <w:r w:rsidR="00057FB5" w:rsidRPr="007F1D3F">
        <w:rPr>
          <w:rStyle w:val="normaltextrun"/>
          <w:sz w:val="26"/>
          <w:szCs w:val="26"/>
        </w:rPr>
        <w:t xml:space="preserve"> </w:t>
      </w:r>
      <w:proofErr w:type="spellStart"/>
      <w:r w:rsidR="00057FB5" w:rsidRPr="007F1D3F">
        <w:rPr>
          <w:rStyle w:val="normaltextrun"/>
          <w:sz w:val="26"/>
          <w:szCs w:val="26"/>
        </w:rPr>
        <w:t>chuẩn</w:t>
      </w:r>
      <w:proofErr w:type="spellEnd"/>
      <w:r w:rsidR="00057FB5" w:rsidRPr="007F1D3F">
        <w:rPr>
          <w:rStyle w:val="normaltextrun"/>
          <w:sz w:val="26"/>
          <w:szCs w:val="26"/>
        </w:rPr>
        <w:t xml:space="preserve"> </w:t>
      </w:r>
      <w:proofErr w:type="spellStart"/>
      <w:r w:rsidR="00057FB5" w:rsidRPr="007F1D3F">
        <w:rPr>
          <w:rStyle w:val="normaltextrun"/>
          <w:sz w:val="26"/>
          <w:szCs w:val="26"/>
        </w:rPr>
        <w:t>đường</w:t>
      </w:r>
      <w:proofErr w:type="spellEnd"/>
      <w:r w:rsidR="00057FB5" w:rsidRPr="007F1D3F">
        <w:rPr>
          <w:rStyle w:val="normaltextrun"/>
          <w:sz w:val="26"/>
          <w:szCs w:val="26"/>
        </w:rPr>
        <w:t xml:space="preserve"> </w:t>
      </w:r>
      <w:proofErr w:type="spellStart"/>
      <w:r w:rsidR="00057FB5" w:rsidRPr="007F1D3F">
        <w:rPr>
          <w:rStyle w:val="normaltextrun"/>
          <w:sz w:val="26"/>
          <w:szCs w:val="26"/>
        </w:rPr>
        <w:t>đô</w:t>
      </w:r>
      <w:proofErr w:type="spellEnd"/>
      <w:r w:rsidR="00057FB5" w:rsidRPr="007F1D3F">
        <w:rPr>
          <w:rStyle w:val="normaltextrun"/>
          <w:sz w:val="26"/>
          <w:szCs w:val="26"/>
        </w:rPr>
        <w:t xml:space="preserve"> </w:t>
      </w:r>
      <w:proofErr w:type="spellStart"/>
      <w:r w:rsidR="00057FB5" w:rsidRPr="007F1D3F">
        <w:rPr>
          <w:rStyle w:val="normaltextrun"/>
          <w:sz w:val="26"/>
          <w:szCs w:val="26"/>
        </w:rPr>
        <w:t>thị</w:t>
      </w:r>
      <w:proofErr w:type="spellEnd"/>
      <w:r w:rsidR="0071277F" w:rsidRPr="007F1D3F">
        <w:rPr>
          <w:rStyle w:val="normaltextrun"/>
          <w:sz w:val="26"/>
          <w:szCs w:val="26"/>
        </w:rPr>
        <w:t>.</w:t>
      </w:r>
    </w:p>
    <w:p w14:paraId="47BDA1D8" w14:textId="50F93FDC" w:rsidR="00057FB5" w:rsidRPr="007F1D3F" w:rsidRDefault="00BD2A00" w:rsidP="00057FB5">
      <w:pPr>
        <w:pStyle w:val="paragraph"/>
        <w:spacing w:before="0" w:beforeAutospacing="0" w:after="120" w:afterAutospacing="0"/>
        <w:ind w:right="90" w:firstLine="567"/>
        <w:jc w:val="both"/>
        <w:textAlignment w:val="baseline"/>
        <w:rPr>
          <w:rStyle w:val="normaltextrun"/>
          <w:sz w:val="26"/>
          <w:szCs w:val="26"/>
        </w:rPr>
      </w:pPr>
      <w:r w:rsidRPr="007F1D3F">
        <w:rPr>
          <w:rStyle w:val="normaltextrun"/>
          <w:sz w:val="26"/>
          <w:szCs w:val="26"/>
        </w:rPr>
        <w:t xml:space="preserve">- </w:t>
      </w:r>
      <w:r w:rsidR="00057FB5" w:rsidRPr="007F1D3F">
        <w:rPr>
          <w:rStyle w:val="normaltextrun"/>
          <w:sz w:val="26"/>
          <w:szCs w:val="26"/>
        </w:rPr>
        <w:t xml:space="preserve">Các </w:t>
      </w:r>
      <w:proofErr w:type="spellStart"/>
      <w:r w:rsidR="00057FB5" w:rsidRPr="007F1D3F">
        <w:rPr>
          <w:rStyle w:val="normaltextrun"/>
          <w:sz w:val="26"/>
          <w:szCs w:val="26"/>
        </w:rPr>
        <w:t>khu</w:t>
      </w:r>
      <w:proofErr w:type="spellEnd"/>
      <w:r w:rsidR="00057FB5" w:rsidRPr="007F1D3F">
        <w:rPr>
          <w:rStyle w:val="normaltextrun"/>
          <w:sz w:val="26"/>
          <w:szCs w:val="26"/>
        </w:rPr>
        <w:t xml:space="preserve"> </w:t>
      </w:r>
      <w:proofErr w:type="spellStart"/>
      <w:r w:rsidR="00057FB5" w:rsidRPr="007F1D3F">
        <w:rPr>
          <w:rStyle w:val="normaltextrun"/>
          <w:sz w:val="26"/>
          <w:szCs w:val="26"/>
        </w:rPr>
        <w:t>chức</w:t>
      </w:r>
      <w:proofErr w:type="spellEnd"/>
      <w:r w:rsidR="00057FB5" w:rsidRPr="007F1D3F">
        <w:rPr>
          <w:rStyle w:val="normaltextrun"/>
          <w:sz w:val="26"/>
          <w:szCs w:val="26"/>
        </w:rPr>
        <w:t xml:space="preserve"> </w:t>
      </w:r>
      <w:proofErr w:type="spellStart"/>
      <w:r w:rsidR="00057FB5" w:rsidRPr="007F1D3F">
        <w:rPr>
          <w:rStyle w:val="normaltextrun"/>
          <w:sz w:val="26"/>
          <w:szCs w:val="26"/>
        </w:rPr>
        <w:t>năng</w:t>
      </w:r>
      <w:proofErr w:type="spellEnd"/>
      <w:r w:rsidR="00057FB5" w:rsidRPr="007F1D3F">
        <w:rPr>
          <w:rStyle w:val="normaltextrun"/>
          <w:sz w:val="26"/>
          <w:szCs w:val="26"/>
        </w:rPr>
        <w:t xml:space="preserve"> </w:t>
      </w:r>
      <w:proofErr w:type="spellStart"/>
      <w:r w:rsidR="00057FB5" w:rsidRPr="007F1D3F">
        <w:rPr>
          <w:rStyle w:val="normaltextrun"/>
          <w:sz w:val="26"/>
          <w:szCs w:val="26"/>
        </w:rPr>
        <w:t>chính</w:t>
      </w:r>
      <w:proofErr w:type="spellEnd"/>
      <w:r w:rsidR="00057FB5" w:rsidRPr="007F1D3F">
        <w:rPr>
          <w:rStyle w:val="normaltextrun"/>
          <w:sz w:val="26"/>
          <w:szCs w:val="26"/>
        </w:rPr>
        <w:t xml:space="preserve"> </w:t>
      </w:r>
      <w:proofErr w:type="spellStart"/>
      <w:r w:rsidR="00057FB5" w:rsidRPr="007F1D3F">
        <w:rPr>
          <w:rStyle w:val="normaltextrun"/>
          <w:sz w:val="26"/>
          <w:szCs w:val="26"/>
        </w:rPr>
        <w:t>và</w:t>
      </w:r>
      <w:proofErr w:type="spellEnd"/>
      <w:r w:rsidR="00057FB5" w:rsidRPr="007F1D3F">
        <w:rPr>
          <w:rStyle w:val="normaltextrun"/>
          <w:sz w:val="26"/>
          <w:szCs w:val="26"/>
        </w:rPr>
        <w:t xml:space="preserve"> </w:t>
      </w:r>
      <w:proofErr w:type="spellStart"/>
      <w:r w:rsidR="00057FB5" w:rsidRPr="007F1D3F">
        <w:rPr>
          <w:rStyle w:val="normaltextrun"/>
          <w:sz w:val="26"/>
          <w:szCs w:val="26"/>
        </w:rPr>
        <w:t>cơ</w:t>
      </w:r>
      <w:proofErr w:type="spellEnd"/>
      <w:r w:rsidR="00057FB5" w:rsidRPr="007F1D3F">
        <w:rPr>
          <w:rStyle w:val="normaltextrun"/>
          <w:sz w:val="26"/>
          <w:szCs w:val="26"/>
        </w:rPr>
        <w:t xml:space="preserve"> </w:t>
      </w:r>
      <w:proofErr w:type="spellStart"/>
      <w:r w:rsidR="00057FB5" w:rsidRPr="007F1D3F">
        <w:rPr>
          <w:rStyle w:val="normaltextrun"/>
          <w:sz w:val="26"/>
          <w:szCs w:val="26"/>
        </w:rPr>
        <w:t>sở</w:t>
      </w:r>
      <w:proofErr w:type="spellEnd"/>
      <w:r w:rsidR="00057FB5" w:rsidRPr="007F1D3F">
        <w:rPr>
          <w:rStyle w:val="normaltextrun"/>
          <w:sz w:val="26"/>
          <w:szCs w:val="26"/>
        </w:rPr>
        <w:t xml:space="preserve"> </w:t>
      </w:r>
      <w:proofErr w:type="spellStart"/>
      <w:r w:rsidR="00057FB5" w:rsidRPr="007F1D3F">
        <w:rPr>
          <w:rStyle w:val="normaltextrun"/>
          <w:sz w:val="26"/>
          <w:szCs w:val="26"/>
        </w:rPr>
        <w:t>hạ</w:t>
      </w:r>
      <w:proofErr w:type="spellEnd"/>
      <w:r w:rsidR="00057FB5" w:rsidRPr="007F1D3F">
        <w:rPr>
          <w:rStyle w:val="normaltextrun"/>
          <w:sz w:val="26"/>
          <w:szCs w:val="26"/>
        </w:rPr>
        <w:t xml:space="preserve"> </w:t>
      </w:r>
      <w:proofErr w:type="spellStart"/>
      <w:r w:rsidR="00057FB5" w:rsidRPr="007F1D3F">
        <w:rPr>
          <w:rStyle w:val="normaltextrun"/>
          <w:sz w:val="26"/>
          <w:szCs w:val="26"/>
        </w:rPr>
        <w:t>tầng</w:t>
      </w:r>
      <w:proofErr w:type="spellEnd"/>
      <w:r w:rsidR="00057FB5" w:rsidRPr="007F1D3F">
        <w:rPr>
          <w:rStyle w:val="normaltextrun"/>
          <w:sz w:val="26"/>
          <w:szCs w:val="26"/>
        </w:rPr>
        <w:t xml:space="preserve"> </w:t>
      </w:r>
      <w:proofErr w:type="spellStart"/>
      <w:r w:rsidR="00057FB5" w:rsidRPr="007F1D3F">
        <w:rPr>
          <w:rStyle w:val="normaltextrun"/>
          <w:sz w:val="26"/>
          <w:szCs w:val="26"/>
        </w:rPr>
        <w:t>xây</w:t>
      </w:r>
      <w:proofErr w:type="spellEnd"/>
      <w:r w:rsidR="00057FB5" w:rsidRPr="007F1D3F">
        <w:rPr>
          <w:rStyle w:val="normaltextrun"/>
          <w:sz w:val="26"/>
          <w:szCs w:val="26"/>
        </w:rPr>
        <w:t xml:space="preserve"> </w:t>
      </w:r>
      <w:proofErr w:type="spellStart"/>
      <w:r w:rsidR="00057FB5" w:rsidRPr="007F1D3F">
        <w:rPr>
          <w:rStyle w:val="normaltextrun"/>
          <w:sz w:val="26"/>
          <w:szCs w:val="26"/>
        </w:rPr>
        <w:t>dựng</w:t>
      </w:r>
      <w:proofErr w:type="spellEnd"/>
      <w:r w:rsidR="00057FB5" w:rsidRPr="007F1D3F">
        <w:rPr>
          <w:rStyle w:val="normaltextrun"/>
          <w:sz w:val="26"/>
          <w:szCs w:val="26"/>
        </w:rPr>
        <w:t xml:space="preserve"> </w:t>
      </w:r>
      <w:proofErr w:type="spellStart"/>
      <w:r w:rsidR="00057FB5" w:rsidRPr="007F1D3F">
        <w:rPr>
          <w:rStyle w:val="normaltextrun"/>
          <w:sz w:val="26"/>
          <w:szCs w:val="26"/>
        </w:rPr>
        <w:t>mới</w:t>
      </w:r>
      <w:proofErr w:type="spellEnd"/>
      <w:r w:rsidR="00057FB5" w:rsidRPr="007F1D3F">
        <w:rPr>
          <w:rStyle w:val="normaltextrun"/>
          <w:sz w:val="26"/>
          <w:szCs w:val="26"/>
        </w:rPr>
        <w:t xml:space="preserve"> </w:t>
      </w:r>
      <w:proofErr w:type="spellStart"/>
      <w:r w:rsidR="00057FB5" w:rsidRPr="007F1D3F">
        <w:rPr>
          <w:rStyle w:val="normaltextrun"/>
          <w:sz w:val="26"/>
          <w:szCs w:val="26"/>
        </w:rPr>
        <w:t>đã</w:t>
      </w:r>
      <w:proofErr w:type="spellEnd"/>
      <w:r w:rsidR="00057FB5" w:rsidRPr="007F1D3F">
        <w:rPr>
          <w:rStyle w:val="normaltextrun"/>
          <w:sz w:val="26"/>
          <w:szCs w:val="26"/>
        </w:rPr>
        <w:t xml:space="preserve"> </w:t>
      </w:r>
      <w:proofErr w:type="spellStart"/>
      <w:r w:rsidR="00057FB5" w:rsidRPr="007F1D3F">
        <w:rPr>
          <w:rStyle w:val="normaltextrun"/>
          <w:sz w:val="26"/>
          <w:szCs w:val="26"/>
        </w:rPr>
        <w:t>cơ</w:t>
      </w:r>
      <w:proofErr w:type="spellEnd"/>
      <w:r w:rsidR="00057FB5" w:rsidRPr="007F1D3F">
        <w:rPr>
          <w:rStyle w:val="normaltextrun"/>
          <w:sz w:val="26"/>
          <w:szCs w:val="26"/>
        </w:rPr>
        <w:t xml:space="preserve"> </w:t>
      </w:r>
      <w:proofErr w:type="spellStart"/>
      <w:r w:rsidR="00057FB5" w:rsidRPr="007F1D3F">
        <w:rPr>
          <w:rStyle w:val="normaltextrun"/>
          <w:sz w:val="26"/>
          <w:szCs w:val="26"/>
        </w:rPr>
        <w:t>bản</w:t>
      </w:r>
      <w:proofErr w:type="spellEnd"/>
      <w:r w:rsidR="00057FB5" w:rsidRPr="007F1D3F">
        <w:rPr>
          <w:rStyle w:val="normaltextrun"/>
          <w:sz w:val="26"/>
          <w:szCs w:val="26"/>
        </w:rPr>
        <w:t xml:space="preserve"> </w:t>
      </w:r>
      <w:proofErr w:type="spellStart"/>
      <w:r w:rsidR="00057FB5" w:rsidRPr="007F1D3F">
        <w:rPr>
          <w:rStyle w:val="normaltextrun"/>
          <w:sz w:val="26"/>
          <w:szCs w:val="26"/>
        </w:rPr>
        <w:t>tuân</w:t>
      </w:r>
      <w:proofErr w:type="spellEnd"/>
      <w:r w:rsidR="00057FB5" w:rsidRPr="007F1D3F">
        <w:rPr>
          <w:rStyle w:val="normaltextrun"/>
          <w:sz w:val="26"/>
          <w:szCs w:val="26"/>
        </w:rPr>
        <w:t xml:space="preserve"> </w:t>
      </w:r>
      <w:proofErr w:type="spellStart"/>
      <w:r w:rsidR="00057FB5" w:rsidRPr="007F1D3F">
        <w:rPr>
          <w:rStyle w:val="normaltextrun"/>
          <w:sz w:val="26"/>
          <w:szCs w:val="26"/>
        </w:rPr>
        <w:t>thủ</w:t>
      </w:r>
      <w:proofErr w:type="spellEnd"/>
      <w:r w:rsidR="00057FB5" w:rsidRPr="007F1D3F">
        <w:rPr>
          <w:rStyle w:val="normaltextrun"/>
          <w:sz w:val="26"/>
          <w:szCs w:val="26"/>
        </w:rPr>
        <w:t xml:space="preserve"> </w:t>
      </w:r>
      <w:proofErr w:type="spellStart"/>
      <w:r w:rsidR="00057FB5" w:rsidRPr="007F1D3F">
        <w:rPr>
          <w:rStyle w:val="normaltextrun"/>
          <w:sz w:val="26"/>
          <w:szCs w:val="26"/>
        </w:rPr>
        <w:t>theo</w:t>
      </w:r>
      <w:proofErr w:type="spellEnd"/>
      <w:r w:rsidR="00057FB5" w:rsidRPr="007F1D3F">
        <w:rPr>
          <w:rStyle w:val="normaltextrun"/>
          <w:sz w:val="26"/>
          <w:szCs w:val="26"/>
        </w:rPr>
        <w:t xml:space="preserve"> </w:t>
      </w:r>
      <w:proofErr w:type="spellStart"/>
      <w:r w:rsidR="00057FB5" w:rsidRPr="007F1D3F">
        <w:rPr>
          <w:rStyle w:val="normaltextrun"/>
          <w:sz w:val="26"/>
          <w:szCs w:val="26"/>
        </w:rPr>
        <w:t>quy</w:t>
      </w:r>
      <w:proofErr w:type="spellEnd"/>
      <w:r w:rsidR="00057FB5" w:rsidRPr="007F1D3F">
        <w:rPr>
          <w:rStyle w:val="normaltextrun"/>
          <w:sz w:val="26"/>
          <w:szCs w:val="26"/>
        </w:rPr>
        <w:t xml:space="preserve"> </w:t>
      </w:r>
      <w:proofErr w:type="spellStart"/>
      <w:r w:rsidR="00057FB5" w:rsidRPr="007F1D3F">
        <w:rPr>
          <w:rStyle w:val="normaltextrun"/>
          <w:sz w:val="26"/>
          <w:szCs w:val="26"/>
        </w:rPr>
        <w:t>hoạch</w:t>
      </w:r>
      <w:proofErr w:type="spellEnd"/>
      <w:r w:rsidR="00057FB5" w:rsidRPr="007F1D3F">
        <w:rPr>
          <w:rStyle w:val="normaltextrun"/>
          <w:sz w:val="26"/>
          <w:szCs w:val="26"/>
        </w:rPr>
        <w:t xml:space="preserve"> </w:t>
      </w:r>
      <w:proofErr w:type="spellStart"/>
      <w:r w:rsidR="00057FB5" w:rsidRPr="007F1D3F">
        <w:rPr>
          <w:rStyle w:val="normaltextrun"/>
          <w:sz w:val="26"/>
          <w:szCs w:val="26"/>
        </w:rPr>
        <w:t>và</w:t>
      </w:r>
      <w:proofErr w:type="spellEnd"/>
      <w:r w:rsidR="00057FB5" w:rsidRPr="007F1D3F">
        <w:rPr>
          <w:rStyle w:val="normaltextrun"/>
          <w:sz w:val="26"/>
          <w:szCs w:val="26"/>
        </w:rPr>
        <w:t xml:space="preserve"> </w:t>
      </w:r>
      <w:proofErr w:type="spellStart"/>
      <w:r w:rsidR="00057FB5" w:rsidRPr="007F1D3F">
        <w:rPr>
          <w:rStyle w:val="normaltextrun"/>
          <w:sz w:val="26"/>
          <w:szCs w:val="26"/>
        </w:rPr>
        <w:t>phù</w:t>
      </w:r>
      <w:proofErr w:type="spellEnd"/>
      <w:r w:rsidR="00057FB5" w:rsidRPr="007F1D3F">
        <w:rPr>
          <w:rStyle w:val="normaltextrun"/>
          <w:sz w:val="26"/>
          <w:szCs w:val="26"/>
        </w:rPr>
        <w:t xml:space="preserve"> </w:t>
      </w:r>
      <w:proofErr w:type="spellStart"/>
      <w:r w:rsidR="00057FB5" w:rsidRPr="007F1D3F">
        <w:rPr>
          <w:rStyle w:val="normaltextrun"/>
          <w:sz w:val="26"/>
          <w:szCs w:val="26"/>
        </w:rPr>
        <w:t>hợp</w:t>
      </w:r>
      <w:proofErr w:type="spellEnd"/>
      <w:r w:rsidR="00057FB5" w:rsidRPr="007F1D3F">
        <w:rPr>
          <w:rStyle w:val="normaltextrun"/>
          <w:sz w:val="26"/>
          <w:szCs w:val="26"/>
        </w:rPr>
        <w:t xml:space="preserve"> </w:t>
      </w:r>
      <w:proofErr w:type="spellStart"/>
      <w:r w:rsidR="00057FB5" w:rsidRPr="007F1D3F">
        <w:rPr>
          <w:rStyle w:val="normaltextrun"/>
          <w:sz w:val="26"/>
          <w:szCs w:val="26"/>
        </w:rPr>
        <w:t>với</w:t>
      </w:r>
      <w:proofErr w:type="spellEnd"/>
      <w:r w:rsidR="00057FB5" w:rsidRPr="007F1D3F">
        <w:rPr>
          <w:rStyle w:val="normaltextrun"/>
          <w:sz w:val="26"/>
          <w:szCs w:val="26"/>
        </w:rPr>
        <w:t xml:space="preserve"> </w:t>
      </w:r>
      <w:proofErr w:type="spellStart"/>
      <w:r w:rsidR="00057FB5" w:rsidRPr="007F1D3F">
        <w:rPr>
          <w:rStyle w:val="normaltextrun"/>
          <w:sz w:val="26"/>
          <w:szCs w:val="26"/>
        </w:rPr>
        <w:t>định</w:t>
      </w:r>
      <w:proofErr w:type="spellEnd"/>
      <w:r w:rsidR="00057FB5" w:rsidRPr="007F1D3F">
        <w:rPr>
          <w:rStyle w:val="normaltextrun"/>
          <w:sz w:val="26"/>
          <w:szCs w:val="26"/>
        </w:rPr>
        <w:t xml:space="preserve"> </w:t>
      </w:r>
      <w:proofErr w:type="spellStart"/>
      <w:r w:rsidR="00057FB5" w:rsidRPr="007F1D3F">
        <w:rPr>
          <w:rStyle w:val="normaltextrun"/>
          <w:sz w:val="26"/>
          <w:szCs w:val="26"/>
        </w:rPr>
        <w:t>hướng</w:t>
      </w:r>
      <w:proofErr w:type="spellEnd"/>
      <w:r w:rsidR="00057FB5" w:rsidRPr="007F1D3F">
        <w:rPr>
          <w:rStyle w:val="normaltextrun"/>
          <w:sz w:val="26"/>
          <w:szCs w:val="26"/>
        </w:rPr>
        <w:t xml:space="preserve"> </w:t>
      </w:r>
      <w:proofErr w:type="spellStart"/>
      <w:r w:rsidR="00057FB5" w:rsidRPr="007F1D3F">
        <w:rPr>
          <w:rStyle w:val="normaltextrun"/>
          <w:sz w:val="26"/>
          <w:szCs w:val="26"/>
        </w:rPr>
        <w:t>phát</w:t>
      </w:r>
      <w:proofErr w:type="spellEnd"/>
      <w:r w:rsidR="00057FB5" w:rsidRPr="007F1D3F">
        <w:rPr>
          <w:rStyle w:val="normaltextrun"/>
          <w:sz w:val="26"/>
          <w:szCs w:val="26"/>
        </w:rPr>
        <w:t xml:space="preserve"> </w:t>
      </w:r>
      <w:proofErr w:type="spellStart"/>
      <w:r w:rsidR="00057FB5" w:rsidRPr="007F1D3F">
        <w:rPr>
          <w:rStyle w:val="normaltextrun"/>
          <w:sz w:val="26"/>
          <w:szCs w:val="26"/>
        </w:rPr>
        <w:t>triển</w:t>
      </w:r>
      <w:proofErr w:type="spellEnd"/>
      <w:r w:rsidR="00057FB5" w:rsidRPr="007F1D3F">
        <w:rPr>
          <w:rStyle w:val="normaltextrun"/>
          <w:sz w:val="26"/>
          <w:szCs w:val="26"/>
        </w:rPr>
        <w:t>.</w:t>
      </w:r>
    </w:p>
    <w:p w14:paraId="50F6BD06" w14:textId="7978C967" w:rsidR="00057FB5" w:rsidRPr="007F1D3F" w:rsidRDefault="006634B3" w:rsidP="00F14424">
      <w:pPr>
        <w:pStyle w:val="paragraph"/>
        <w:spacing w:before="0" w:beforeAutospacing="0" w:after="120" w:afterAutospacing="0"/>
        <w:ind w:right="90" w:firstLine="567"/>
        <w:jc w:val="both"/>
        <w:textAlignment w:val="baseline"/>
        <w:rPr>
          <w:rStyle w:val="normaltextrun"/>
          <w:i/>
          <w:iCs/>
          <w:sz w:val="26"/>
          <w:szCs w:val="26"/>
        </w:rPr>
      </w:pPr>
      <w:r w:rsidRPr="007F1D3F">
        <w:rPr>
          <w:rStyle w:val="normaltextrun"/>
          <w:i/>
          <w:iCs/>
          <w:sz w:val="26"/>
          <w:szCs w:val="26"/>
        </w:rPr>
        <w:t>b</w:t>
      </w:r>
      <w:r w:rsidR="00057FB5" w:rsidRPr="007F1D3F">
        <w:rPr>
          <w:rStyle w:val="normaltextrun"/>
          <w:i/>
          <w:iCs/>
          <w:sz w:val="26"/>
          <w:szCs w:val="26"/>
        </w:rPr>
        <w:t xml:space="preserve">) </w:t>
      </w:r>
      <w:proofErr w:type="spellStart"/>
      <w:r w:rsidR="00057FB5" w:rsidRPr="007F1D3F">
        <w:rPr>
          <w:rStyle w:val="normaltextrun"/>
          <w:i/>
          <w:iCs/>
          <w:sz w:val="26"/>
          <w:szCs w:val="26"/>
        </w:rPr>
        <w:t>Những</w:t>
      </w:r>
      <w:proofErr w:type="spellEnd"/>
      <w:r w:rsidR="00057FB5" w:rsidRPr="007F1D3F">
        <w:rPr>
          <w:rStyle w:val="normaltextrun"/>
          <w:i/>
          <w:iCs/>
          <w:sz w:val="26"/>
          <w:szCs w:val="26"/>
        </w:rPr>
        <w:t xml:space="preserve"> </w:t>
      </w:r>
      <w:proofErr w:type="spellStart"/>
      <w:r w:rsidR="00057FB5" w:rsidRPr="007F1D3F">
        <w:rPr>
          <w:rStyle w:val="normaltextrun"/>
          <w:i/>
          <w:iCs/>
          <w:sz w:val="26"/>
          <w:szCs w:val="26"/>
        </w:rPr>
        <w:t>tồn</w:t>
      </w:r>
      <w:proofErr w:type="spellEnd"/>
      <w:r w:rsidR="00057FB5" w:rsidRPr="007F1D3F">
        <w:rPr>
          <w:rStyle w:val="normaltextrun"/>
          <w:i/>
          <w:iCs/>
          <w:sz w:val="26"/>
          <w:szCs w:val="26"/>
        </w:rPr>
        <w:t xml:space="preserve"> </w:t>
      </w:r>
      <w:proofErr w:type="spellStart"/>
      <w:r w:rsidR="00057FB5" w:rsidRPr="007F1D3F">
        <w:rPr>
          <w:rStyle w:val="normaltextrun"/>
          <w:i/>
          <w:iCs/>
          <w:sz w:val="26"/>
          <w:szCs w:val="26"/>
        </w:rPr>
        <w:t>tại</w:t>
      </w:r>
      <w:proofErr w:type="spellEnd"/>
      <w:r w:rsidR="00057FB5" w:rsidRPr="007F1D3F">
        <w:rPr>
          <w:rStyle w:val="normaltextrun"/>
          <w:i/>
          <w:iCs/>
          <w:sz w:val="26"/>
          <w:szCs w:val="26"/>
        </w:rPr>
        <w:t xml:space="preserve">, </w:t>
      </w:r>
      <w:proofErr w:type="spellStart"/>
      <w:r w:rsidR="00057FB5" w:rsidRPr="007F1D3F">
        <w:rPr>
          <w:rStyle w:val="normaltextrun"/>
          <w:i/>
          <w:iCs/>
          <w:sz w:val="26"/>
          <w:szCs w:val="26"/>
        </w:rPr>
        <w:t>hạn</w:t>
      </w:r>
      <w:proofErr w:type="spellEnd"/>
      <w:r w:rsidR="00057FB5" w:rsidRPr="007F1D3F">
        <w:rPr>
          <w:rStyle w:val="normaltextrun"/>
          <w:i/>
          <w:iCs/>
          <w:sz w:val="26"/>
          <w:szCs w:val="26"/>
        </w:rPr>
        <w:t xml:space="preserve"> </w:t>
      </w:r>
      <w:proofErr w:type="spellStart"/>
      <w:r w:rsidR="00057FB5" w:rsidRPr="007F1D3F">
        <w:rPr>
          <w:rStyle w:val="normaltextrun"/>
          <w:i/>
          <w:iCs/>
          <w:sz w:val="26"/>
          <w:szCs w:val="26"/>
        </w:rPr>
        <w:t>chế</w:t>
      </w:r>
      <w:proofErr w:type="spellEnd"/>
    </w:p>
    <w:p w14:paraId="0F32FFC5" w14:textId="5FEDAFCE" w:rsidR="00023E5B" w:rsidRPr="007F1D3F" w:rsidRDefault="00BD2A00" w:rsidP="00057FB5">
      <w:pPr>
        <w:pStyle w:val="paragraph"/>
        <w:spacing w:before="0" w:beforeAutospacing="0" w:after="120" w:afterAutospacing="0"/>
        <w:ind w:right="90" w:firstLine="567"/>
        <w:jc w:val="both"/>
        <w:textAlignment w:val="baseline"/>
        <w:rPr>
          <w:rStyle w:val="normaltextrun"/>
          <w:sz w:val="26"/>
          <w:szCs w:val="26"/>
        </w:rPr>
      </w:pPr>
      <w:r w:rsidRPr="007F1D3F">
        <w:rPr>
          <w:rStyle w:val="normaltextrun"/>
          <w:sz w:val="26"/>
          <w:szCs w:val="26"/>
        </w:rPr>
        <w:t xml:space="preserve">- </w:t>
      </w:r>
      <w:proofErr w:type="spellStart"/>
      <w:r w:rsidR="0012622C" w:rsidRPr="007F1D3F">
        <w:rPr>
          <w:rStyle w:val="normaltextrun"/>
          <w:sz w:val="26"/>
          <w:szCs w:val="26"/>
        </w:rPr>
        <w:t>Về</w:t>
      </w:r>
      <w:proofErr w:type="spellEnd"/>
      <w:r w:rsidR="0012622C" w:rsidRPr="007F1D3F">
        <w:rPr>
          <w:rStyle w:val="normaltextrun"/>
          <w:sz w:val="26"/>
          <w:szCs w:val="26"/>
        </w:rPr>
        <w:t xml:space="preserve"> </w:t>
      </w:r>
      <w:proofErr w:type="spellStart"/>
      <w:r w:rsidR="0012622C" w:rsidRPr="007F1D3F">
        <w:rPr>
          <w:rStyle w:val="normaltextrun"/>
          <w:sz w:val="26"/>
          <w:szCs w:val="26"/>
        </w:rPr>
        <w:t>mặt</w:t>
      </w:r>
      <w:proofErr w:type="spellEnd"/>
      <w:r w:rsidR="0012622C" w:rsidRPr="007F1D3F">
        <w:rPr>
          <w:rStyle w:val="normaltextrun"/>
          <w:sz w:val="26"/>
          <w:szCs w:val="26"/>
        </w:rPr>
        <w:t xml:space="preserve"> </w:t>
      </w:r>
      <w:proofErr w:type="spellStart"/>
      <w:r w:rsidR="0012622C" w:rsidRPr="007F1D3F">
        <w:rPr>
          <w:rStyle w:val="normaltextrun"/>
          <w:sz w:val="26"/>
          <w:szCs w:val="26"/>
        </w:rPr>
        <w:t>cấu</w:t>
      </w:r>
      <w:proofErr w:type="spellEnd"/>
      <w:r w:rsidR="0012622C" w:rsidRPr="007F1D3F">
        <w:rPr>
          <w:rStyle w:val="normaltextrun"/>
          <w:sz w:val="26"/>
          <w:szCs w:val="26"/>
        </w:rPr>
        <w:t xml:space="preserve"> </w:t>
      </w:r>
      <w:proofErr w:type="spellStart"/>
      <w:r w:rsidR="0012622C" w:rsidRPr="007F1D3F">
        <w:rPr>
          <w:rStyle w:val="normaltextrun"/>
          <w:sz w:val="26"/>
          <w:szCs w:val="26"/>
        </w:rPr>
        <w:t>trúc</w:t>
      </w:r>
      <w:proofErr w:type="spellEnd"/>
      <w:r w:rsidR="0012622C" w:rsidRPr="007F1D3F">
        <w:rPr>
          <w:rStyle w:val="normaltextrun"/>
          <w:sz w:val="26"/>
          <w:szCs w:val="26"/>
        </w:rPr>
        <w:t xml:space="preserve"> </w:t>
      </w:r>
      <w:proofErr w:type="spellStart"/>
      <w:r w:rsidR="0012622C" w:rsidRPr="007F1D3F">
        <w:rPr>
          <w:rStyle w:val="normaltextrun"/>
          <w:sz w:val="26"/>
          <w:szCs w:val="26"/>
        </w:rPr>
        <w:t>đô</w:t>
      </w:r>
      <w:proofErr w:type="spellEnd"/>
      <w:r w:rsidR="0012622C" w:rsidRPr="007F1D3F">
        <w:rPr>
          <w:rStyle w:val="normaltextrun"/>
          <w:sz w:val="26"/>
          <w:szCs w:val="26"/>
        </w:rPr>
        <w:t xml:space="preserve"> </w:t>
      </w:r>
      <w:proofErr w:type="spellStart"/>
      <w:r w:rsidR="0012622C" w:rsidRPr="007F1D3F">
        <w:rPr>
          <w:rStyle w:val="normaltextrun"/>
          <w:sz w:val="26"/>
          <w:szCs w:val="26"/>
        </w:rPr>
        <w:t>thị</w:t>
      </w:r>
      <w:proofErr w:type="spellEnd"/>
      <w:r w:rsidR="0012622C" w:rsidRPr="007F1D3F">
        <w:rPr>
          <w:rStyle w:val="normaltextrun"/>
          <w:sz w:val="26"/>
          <w:szCs w:val="26"/>
        </w:rPr>
        <w:t xml:space="preserve"> </w:t>
      </w:r>
      <w:proofErr w:type="spellStart"/>
      <w:r w:rsidR="0012622C" w:rsidRPr="007F1D3F">
        <w:rPr>
          <w:rStyle w:val="normaltextrun"/>
          <w:sz w:val="26"/>
          <w:szCs w:val="26"/>
        </w:rPr>
        <w:t>được</w:t>
      </w:r>
      <w:proofErr w:type="spellEnd"/>
      <w:r w:rsidR="0012622C" w:rsidRPr="007F1D3F">
        <w:rPr>
          <w:rStyle w:val="normaltextrun"/>
          <w:sz w:val="26"/>
          <w:szCs w:val="26"/>
        </w:rPr>
        <w:t xml:space="preserve"> </w:t>
      </w:r>
      <w:proofErr w:type="spellStart"/>
      <w:r w:rsidR="0012622C" w:rsidRPr="007F1D3F">
        <w:rPr>
          <w:rStyle w:val="normaltextrun"/>
          <w:sz w:val="26"/>
          <w:szCs w:val="26"/>
        </w:rPr>
        <w:t>định</w:t>
      </w:r>
      <w:proofErr w:type="spellEnd"/>
      <w:r w:rsidR="0012622C" w:rsidRPr="007F1D3F">
        <w:rPr>
          <w:rStyle w:val="normaltextrun"/>
          <w:sz w:val="26"/>
          <w:szCs w:val="26"/>
        </w:rPr>
        <w:t xml:space="preserve"> </w:t>
      </w:r>
      <w:proofErr w:type="spellStart"/>
      <w:r w:rsidR="0012622C" w:rsidRPr="007F1D3F">
        <w:rPr>
          <w:rStyle w:val="normaltextrun"/>
          <w:sz w:val="26"/>
          <w:szCs w:val="26"/>
        </w:rPr>
        <w:t>hướng</w:t>
      </w:r>
      <w:proofErr w:type="spellEnd"/>
      <w:r w:rsidR="0012622C" w:rsidRPr="007F1D3F">
        <w:rPr>
          <w:rStyle w:val="normaltextrun"/>
          <w:sz w:val="26"/>
          <w:szCs w:val="26"/>
        </w:rPr>
        <w:t xml:space="preserve"> </w:t>
      </w:r>
      <w:proofErr w:type="spellStart"/>
      <w:r w:rsidR="000A674E" w:rsidRPr="007F1D3F">
        <w:rPr>
          <w:rStyle w:val="normaltextrun"/>
          <w:sz w:val="26"/>
          <w:szCs w:val="26"/>
        </w:rPr>
        <w:t>pohát</w:t>
      </w:r>
      <w:proofErr w:type="spellEnd"/>
      <w:r w:rsidR="000A674E" w:rsidRPr="007F1D3F">
        <w:rPr>
          <w:rStyle w:val="normaltextrun"/>
          <w:sz w:val="26"/>
          <w:szCs w:val="26"/>
        </w:rPr>
        <w:t xml:space="preserve"> </w:t>
      </w:r>
      <w:proofErr w:type="spellStart"/>
      <w:r w:rsidR="000A674E" w:rsidRPr="007F1D3F">
        <w:rPr>
          <w:rStyle w:val="normaltextrun"/>
          <w:sz w:val="26"/>
          <w:szCs w:val="26"/>
        </w:rPr>
        <w:t>triển</w:t>
      </w:r>
      <w:proofErr w:type="spellEnd"/>
      <w:r w:rsidR="000A674E" w:rsidRPr="007F1D3F">
        <w:rPr>
          <w:rStyle w:val="normaltextrun"/>
          <w:sz w:val="26"/>
          <w:szCs w:val="26"/>
        </w:rPr>
        <w:t xml:space="preserve"> </w:t>
      </w:r>
      <w:proofErr w:type="spellStart"/>
      <w:r w:rsidR="000A674E" w:rsidRPr="007F1D3F">
        <w:rPr>
          <w:rStyle w:val="normaltextrun"/>
          <w:sz w:val="26"/>
          <w:szCs w:val="26"/>
        </w:rPr>
        <w:t>theo</w:t>
      </w:r>
      <w:proofErr w:type="spellEnd"/>
      <w:r w:rsidR="000A674E" w:rsidRPr="007F1D3F">
        <w:rPr>
          <w:rStyle w:val="normaltextrun"/>
          <w:sz w:val="26"/>
          <w:szCs w:val="26"/>
        </w:rPr>
        <w:t xml:space="preserve"> </w:t>
      </w:r>
      <w:proofErr w:type="spellStart"/>
      <w:r w:rsidR="000A674E" w:rsidRPr="007F1D3F">
        <w:rPr>
          <w:rStyle w:val="normaltextrun"/>
          <w:sz w:val="26"/>
          <w:szCs w:val="26"/>
        </w:rPr>
        <w:t>mô</w:t>
      </w:r>
      <w:proofErr w:type="spellEnd"/>
      <w:r w:rsidR="000A674E" w:rsidRPr="007F1D3F">
        <w:rPr>
          <w:rStyle w:val="normaltextrun"/>
          <w:sz w:val="26"/>
          <w:szCs w:val="26"/>
        </w:rPr>
        <w:t xml:space="preserve"> </w:t>
      </w:r>
      <w:proofErr w:type="spellStart"/>
      <w:r w:rsidR="000A674E" w:rsidRPr="007F1D3F">
        <w:rPr>
          <w:rStyle w:val="normaltextrun"/>
          <w:sz w:val="26"/>
          <w:szCs w:val="26"/>
        </w:rPr>
        <w:t>hình</w:t>
      </w:r>
      <w:proofErr w:type="spellEnd"/>
      <w:r w:rsidR="000A674E" w:rsidRPr="007F1D3F">
        <w:rPr>
          <w:rStyle w:val="normaltextrun"/>
          <w:sz w:val="26"/>
          <w:szCs w:val="26"/>
        </w:rPr>
        <w:t xml:space="preserve"> </w:t>
      </w:r>
      <w:proofErr w:type="spellStart"/>
      <w:r w:rsidR="000A674E" w:rsidRPr="007F1D3F">
        <w:rPr>
          <w:rStyle w:val="normaltextrun"/>
          <w:sz w:val="26"/>
          <w:szCs w:val="26"/>
        </w:rPr>
        <w:t>Một</w:t>
      </w:r>
      <w:proofErr w:type="spellEnd"/>
      <w:r w:rsidR="000A674E" w:rsidRPr="007F1D3F">
        <w:rPr>
          <w:rStyle w:val="normaltextrun"/>
          <w:sz w:val="26"/>
          <w:szCs w:val="26"/>
        </w:rPr>
        <w:t xml:space="preserve"> </w:t>
      </w:r>
      <w:proofErr w:type="spellStart"/>
      <w:r w:rsidR="000A674E" w:rsidRPr="007F1D3F">
        <w:rPr>
          <w:rStyle w:val="normaltextrun"/>
          <w:sz w:val="26"/>
          <w:szCs w:val="26"/>
        </w:rPr>
        <w:t>trục</w:t>
      </w:r>
      <w:proofErr w:type="spellEnd"/>
      <w:r w:rsidR="000A674E" w:rsidRPr="007F1D3F">
        <w:rPr>
          <w:rStyle w:val="normaltextrun"/>
          <w:sz w:val="26"/>
          <w:szCs w:val="26"/>
        </w:rPr>
        <w:t xml:space="preserve"> – Hai </w:t>
      </w:r>
      <w:proofErr w:type="spellStart"/>
      <w:r w:rsidR="000A674E" w:rsidRPr="007F1D3F">
        <w:rPr>
          <w:rStyle w:val="normaltextrun"/>
          <w:sz w:val="26"/>
          <w:szCs w:val="26"/>
        </w:rPr>
        <w:t>cánh</w:t>
      </w:r>
      <w:proofErr w:type="spellEnd"/>
      <w:r w:rsidR="000A674E" w:rsidRPr="007F1D3F">
        <w:rPr>
          <w:rStyle w:val="normaltextrun"/>
          <w:sz w:val="26"/>
          <w:szCs w:val="26"/>
        </w:rPr>
        <w:t xml:space="preserve"> – </w:t>
      </w:r>
      <w:proofErr w:type="spellStart"/>
      <w:r w:rsidR="000A674E" w:rsidRPr="007F1D3F">
        <w:rPr>
          <w:rStyle w:val="normaltextrun"/>
          <w:sz w:val="26"/>
          <w:szCs w:val="26"/>
        </w:rPr>
        <w:t>Bốn</w:t>
      </w:r>
      <w:proofErr w:type="spellEnd"/>
      <w:r w:rsidR="000A674E" w:rsidRPr="007F1D3F">
        <w:rPr>
          <w:rStyle w:val="normaltextrun"/>
          <w:sz w:val="26"/>
          <w:szCs w:val="26"/>
        </w:rPr>
        <w:t xml:space="preserve"> </w:t>
      </w:r>
      <w:proofErr w:type="spellStart"/>
      <w:r w:rsidR="000A674E" w:rsidRPr="007F1D3F">
        <w:rPr>
          <w:rStyle w:val="normaltextrun"/>
          <w:sz w:val="26"/>
          <w:szCs w:val="26"/>
        </w:rPr>
        <w:t>trung</w:t>
      </w:r>
      <w:proofErr w:type="spellEnd"/>
      <w:r w:rsidR="000A674E" w:rsidRPr="007F1D3F">
        <w:rPr>
          <w:rStyle w:val="normaltextrun"/>
          <w:sz w:val="26"/>
          <w:szCs w:val="26"/>
        </w:rPr>
        <w:t xml:space="preserve"> </w:t>
      </w:r>
      <w:proofErr w:type="spellStart"/>
      <w:r w:rsidR="000A674E" w:rsidRPr="007F1D3F">
        <w:rPr>
          <w:rStyle w:val="normaltextrun"/>
          <w:sz w:val="26"/>
          <w:szCs w:val="26"/>
        </w:rPr>
        <w:t>tâm</w:t>
      </w:r>
      <w:proofErr w:type="spellEnd"/>
      <w:r w:rsidR="00023E5B" w:rsidRPr="007F1D3F">
        <w:rPr>
          <w:rStyle w:val="normaltextrun"/>
          <w:sz w:val="26"/>
          <w:szCs w:val="26"/>
        </w:rPr>
        <w:t xml:space="preserve">. </w:t>
      </w:r>
      <w:r w:rsidR="003753D4" w:rsidRPr="007F1D3F">
        <w:rPr>
          <w:rStyle w:val="normaltextrun"/>
          <w:sz w:val="26"/>
          <w:szCs w:val="26"/>
        </w:rPr>
        <w:t xml:space="preserve">Tuy </w:t>
      </w:r>
      <w:proofErr w:type="spellStart"/>
      <w:r w:rsidR="003753D4" w:rsidRPr="007F1D3F">
        <w:rPr>
          <w:rStyle w:val="normaltextrun"/>
          <w:sz w:val="26"/>
          <w:szCs w:val="26"/>
        </w:rPr>
        <w:t>nhiên</w:t>
      </w:r>
      <w:proofErr w:type="spellEnd"/>
      <w:r w:rsidR="003753D4" w:rsidRPr="007F1D3F">
        <w:rPr>
          <w:rStyle w:val="normaltextrun"/>
          <w:sz w:val="26"/>
          <w:szCs w:val="26"/>
        </w:rPr>
        <w:t xml:space="preserve">, </w:t>
      </w:r>
      <w:proofErr w:type="spellStart"/>
      <w:r w:rsidR="003753D4" w:rsidRPr="007F1D3F">
        <w:rPr>
          <w:rStyle w:val="normaltextrun"/>
          <w:sz w:val="26"/>
          <w:szCs w:val="26"/>
        </w:rPr>
        <w:t>hiện</w:t>
      </w:r>
      <w:proofErr w:type="spellEnd"/>
      <w:r w:rsidR="003753D4" w:rsidRPr="007F1D3F">
        <w:rPr>
          <w:rStyle w:val="normaltextrun"/>
          <w:sz w:val="26"/>
          <w:szCs w:val="26"/>
        </w:rPr>
        <w:t xml:space="preserve"> nay “Hai </w:t>
      </w:r>
      <w:proofErr w:type="spellStart"/>
      <w:r w:rsidR="003753D4" w:rsidRPr="007F1D3F">
        <w:rPr>
          <w:rStyle w:val="normaltextrun"/>
          <w:sz w:val="26"/>
          <w:szCs w:val="26"/>
        </w:rPr>
        <w:t>cánh</w:t>
      </w:r>
      <w:proofErr w:type="spellEnd"/>
      <w:r w:rsidR="003753D4" w:rsidRPr="007F1D3F">
        <w:rPr>
          <w:rStyle w:val="normaltextrun"/>
          <w:sz w:val="26"/>
          <w:szCs w:val="26"/>
        </w:rPr>
        <w:t>”</w:t>
      </w:r>
      <w:r w:rsidR="007F283F" w:rsidRPr="007F1D3F">
        <w:rPr>
          <w:rStyle w:val="normaltextrun"/>
          <w:sz w:val="26"/>
          <w:szCs w:val="26"/>
        </w:rPr>
        <w:t xml:space="preserve"> </w:t>
      </w:r>
      <w:proofErr w:type="spellStart"/>
      <w:r w:rsidR="007F283F" w:rsidRPr="007F1D3F">
        <w:rPr>
          <w:rStyle w:val="normaltextrun"/>
          <w:sz w:val="26"/>
          <w:szCs w:val="26"/>
        </w:rPr>
        <w:t>chưa</w:t>
      </w:r>
      <w:proofErr w:type="spellEnd"/>
      <w:r w:rsidR="007F283F" w:rsidRPr="007F1D3F">
        <w:rPr>
          <w:rStyle w:val="normaltextrun"/>
          <w:sz w:val="26"/>
          <w:szCs w:val="26"/>
        </w:rPr>
        <w:t xml:space="preserve"> </w:t>
      </w:r>
      <w:proofErr w:type="spellStart"/>
      <w:r w:rsidR="007F283F" w:rsidRPr="007F1D3F">
        <w:rPr>
          <w:rStyle w:val="normaltextrun"/>
          <w:sz w:val="26"/>
          <w:szCs w:val="26"/>
        </w:rPr>
        <w:t>thực</w:t>
      </w:r>
      <w:proofErr w:type="spellEnd"/>
      <w:r w:rsidR="007F283F" w:rsidRPr="007F1D3F">
        <w:rPr>
          <w:rStyle w:val="normaltextrun"/>
          <w:sz w:val="26"/>
          <w:szCs w:val="26"/>
        </w:rPr>
        <w:t xml:space="preserve"> </w:t>
      </w:r>
      <w:proofErr w:type="spellStart"/>
      <w:r w:rsidR="007F283F" w:rsidRPr="007F1D3F">
        <w:rPr>
          <w:rStyle w:val="normaltextrun"/>
          <w:sz w:val="26"/>
          <w:szCs w:val="26"/>
        </w:rPr>
        <w:t>sự</w:t>
      </w:r>
      <w:proofErr w:type="spellEnd"/>
      <w:r w:rsidR="007F283F" w:rsidRPr="007F1D3F">
        <w:rPr>
          <w:rStyle w:val="normaltextrun"/>
          <w:sz w:val="26"/>
          <w:szCs w:val="26"/>
        </w:rPr>
        <w:t xml:space="preserve"> </w:t>
      </w:r>
      <w:proofErr w:type="spellStart"/>
      <w:r w:rsidR="007F283F" w:rsidRPr="007F1D3F">
        <w:rPr>
          <w:rStyle w:val="normaltextrun"/>
          <w:sz w:val="26"/>
          <w:szCs w:val="26"/>
        </w:rPr>
        <w:t>được</w:t>
      </w:r>
      <w:proofErr w:type="spellEnd"/>
      <w:r w:rsidR="007F283F" w:rsidRPr="007F1D3F">
        <w:rPr>
          <w:rStyle w:val="normaltextrun"/>
          <w:sz w:val="26"/>
          <w:szCs w:val="26"/>
        </w:rPr>
        <w:t xml:space="preserve"> </w:t>
      </w:r>
      <w:proofErr w:type="spellStart"/>
      <w:r w:rsidR="007F283F" w:rsidRPr="007F1D3F">
        <w:rPr>
          <w:rStyle w:val="normaltextrun"/>
          <w:sz w:val="26"/>
          <w:szCs w:val="26"/>
        </w:rPr>
        <w:t>định</w:t>
      </w:r>
      <w:proofErr w:type="spellEnd"/>
      <w:r w:rsidR="007F283F" w:rsidRPr="007F1D3F">
        <w:rPr>
          <w:rStyle w:val="normaltextrun"/>
          <w:sz w:val="26"/>
          <w:szCs w:val="26"/>
        </w:rPr>
        <w:t xml:space="preserve"> </w:t>
      </w:r>
      <w:proofErr w:type="spellStart"/>
      <w:r w:rsidR="007F283F" w:rsidRPr="007F1D3F">
        <w:rPr>
          <w:rStyle w:val="normaltextrun"/>
          <w:sz w:val="26"/>
          <w:szCs w:val="26"/>
        </w:rPr>
        <w:t>hình</w:t>
      </w:r>
      <w:proofErr w:type="spellEnd"/>
      <w:r w:rsidR="007F283F" w:rsidRPr="007F1D3F">
        <w:rPr>
          <w:rStyle w:val="normaltextrun"/>
          <w:sz w:val="26"/>
          <w:szCs w:val="26"/>
        </w:rPr>
        <w:t xml:space="preserve"> </w:t>
      </w:r>
      <w:proofErr w:type="spellStart"/>
      <w:r w:rsidR="007F283F" w:rsidRPr="007F1D3F">
        <w:rPr>
          <w:rStyle w:val="normaltextrun"/>
          <w:sz w:val="26"/>
          <w:szCs w:val="26"/>
        </w:rPr>
        <w:t>và</w:t>
      </w:r>
      <w:proofErr w:type="spellEnd"/>
      <w:r w:rsidR="007F283F" w:rsidRPr="007F1D3F">
        <w:rPr>
          <w:rStyle w:val="normaltextrun"/>
          <w:sz w:val="26"/>
          <w:szCs w:val="26"/>
        </w:rPr>
        <w:t xml:space="preserve"> </w:t>
      </w:r>
      <w:proofErr w:type="spellStart"/>
      <w:r w:rsidR="007F283F" w:rsidRPr="007F1D3F">
        <w:rPr>
          <w:rStyle w:val="normaltextrun"/>
          <w:sz w:val="26"/>
          <w:szCs w:val="26"/>
        </w:rPr>
        <w:t>phát</w:t>
      </w:r>
      <w:proofErr w:type="spellEnd"/>
      <w:r w:rsidR="007F283F" w:rsidRPr="007F1D3F">
        <w:rPr>
          <w:rStyle w:val="normaltextrun"/>
          <w:sz w:val="26"/>
          <w:szCs w:val="26"/>
        </w:rPr>
        <w:t xml:space="preserve"> </w:t>
      </w:r>
      <w:proofErr w:type="spellStart"/>
      <w:r w:rsidR="007F283F" w:rsidRPr="007F1D3F">
        <w:rPr>
          <w:rStyle w:val="normaltextrun"/>
          <w:sz w:val="26"/>
          <w:szCs w:val="26"/>
        </w:rPr>
        <w:t>huy</w:t>
      </w:r>
      <w:proofErr w:type="spellEnd"/>
      <w:r w:rsidR="007F283F" w:rsidRPr="007F1D3F">
        <w:rPr>
          <w:rStyle w:val="normaltextrun"/>
          <w:sz w:val="26"/>
          <w:szCs w:val="26"/>
        </w:rPr>
        <w:t xml:space="preserve"> </w:t>
      </w:r>
      <w:proofErr w:type="spellStart"/>
      <w:r w:rsidR="007F283F" w:rsidRPr="007F1D3F">
        <w:rPr>
          <w:rStyle w:val="normaltextrun"/>
          <w:sz w:val="26"/>
          <w:szCs w:val="26"/>
        </w:rPr>
        <w:t>hiệu</w:t>
      </w:r>
      <w:proofErr w:type="spellEnd"/>
      <w:r w:rsidR="007F283F" w:rsidRPr="007F1D3F">
        <w:rPr>
          <w:rStyle w:val="normaltextrun"/>
          <w:sz w:val="26"/>
          <w:szCs w:val="26"/>
        </w:rPr>
        <w:t xml:space="preserve"> </w:t>
      </w:r>
      <w:proofErr w:type="spellStart"/>
      <w:r w:rsidR="007F283F" w:rsidRPr="007F1D3F">
        <w:rPr>
          <w:rStyle w:val="normaltextrun"/>
          <w:sz w:val="26"/>
          <w:szCs w:val="26"/>
        </w:rPr>
        <w:t>quả</w:t>
      </w:r>
      <w:proofErr w:type="spellEnd"/>
      <w:r w:rsidR="007F283F" w:rsidRPr="007F1D3F">
        <w:rPr>
          <w:rStyle w:val="normaltextrun"/>
          <w:sz w:val="26"/>
          <w:szCs w:val="26"/>
        </w:rPr>
        <w:t xml:space="preserve"> </w:t>
      </w:r>
      <w:proofErr w:type="spellStart"/>
      <w:r w:rsidR="007F283F" w:rsidRPr="007F1D3F">
        <w:rPr>
          <w:rStyle w:val="normaltextrun"/>
          <w:sz w:val="26"/>
          <w:szCs w:val="26"/>
        </w:rPr>
        <w:t>đặc</w:t>
      </w:r>
      <w:proofErr w:type="spellEnd"/>
      <w:r w:rsidR="007F283F" w:rsidRPr="007F1D3F">
        <w:rPr>
          <w:rStyle w:val="normaltextrun"/>
          <w:sz w:val="26"/>
          <w:szCs w:val="26"/>
        </w:rPr>
        <w:t xml:space="preserve"> </w:t>
      </w:r>
      <w:proofErr w:type="spellStart"/>
      <w:r w:rsidR="007F283F" w:rsidRPr="007F1D3F">
        <w:rPr>
          <w:rStyle w:val="normaltextrun"/>
          <w:sz w:val="26"/>
          <w:szCs w:val="26"/>
        </w:rPr>
        <w:t>biệt</w:t>
      </w:r>
      <w:proofErr w:type="spellEnd"/>
      <w:r w:rsidR="007F283F" w:rsidRPr="007F1D3F">
        <w:rPr>
          <w:rStyle w:val="normaltextrun"/>
          <w:sz w:val="26"/>
          <w:szCs w:val="26"/>
        </w:rPr>
        <w:t xml:space="preserve"> </w:t>
      </w:r>
      <w:proofErr w:type="spellStart"/>
      <w:r w:rsidR="007F283F" w:rsidRPr="007F1D3F">
        <w:rPr>
          <w:rStyle w:val="normaltextrun"/>
          <w:sz w:val="26"/>
          <w:szCs w:val="26"/>
        </w:rPr>
        <w:t>cánh</w:t>
      </w:r>
      <w:proofErr w:type="spellEnd"/>
      <w:r w:rsidR="007F283F" w:rsidRPr="007F1D3F">
        <w:rPr>
          <w:rStyle w:val="normaltextrun"/>
          <w:sz w:val="26"/>
          <w:szCs w:val="26"/>
        </w:rPr>
        <w:t xml:space="preserve"> </w:t>
      </w:r>
      <w:proofErr w:type="spellStart"/>
      <w:r w:rsidR="007F283F" w:rsidRPr="007F1D3F">
        <w:rPr>
          <w:rStyle w:val="normaltextrun"/>
          <w:sz w:val="26"/>
          <w:szCs w:val="26"/>
        </w:rPr>
        <w:t>phía</w:t>
      </w:r>
      <w:proofErr w:type="spellEnd"/>
      <w:r w:rsidR="007F283F" w:rsidRPr="007F1D3F">
        <w:rPr>
          <w:rStyle w:val="normaltextrun"/>
          <w:sz w:val="26"/>
          <w:szCs w:val="26"/>
        </w:rPr>
        <w:t xml:space="preserve"> Đông</w:t>
      </w:r>
      <w:r w:rsidR="00C37823" w:rsidRPr="007F1D3F">
        <w:rPr>
          <w:rStyle w:val="normaltextrun"/>
          <w:sz w:val="26"/>
          <w:szCs w:val="26"/>
        </w:rPr>
        <w:t xml:space="preserve"> </w:t>
      </w:r>
      <w:proofErr w:type="spellStart"/>
      <w:r w:rsidR="008327D3" w:rsidRPr="007F1D3F">
        <w:rPr>
          <w:rStyle w:val="normaltextrun"/>
          <w:sz w:val="26"/>
          <w:szCs w:val="26"/>
        </w:rPr>
        <w:t>theo</w:t>
      </w:r>
      <w:proofErr w:type="spellEnd"/>
      <w:r w:rsidR="008327D3" w:rsidRPr="007F1D3F">
        <w:rPr>
          <w:rStyle w:val="normaltextrun"/>
          <w:sz w:val="26"/>
          <w:szCs w:val="26"/>
        </w:rPr>
        <w:t xml:space="preserve"> </w:t>
      </w:r>
      <w:proofErr w:type="spellStart"/>
      <w:r w:rsidR="008327D3" w:rsidRPr="007F1D3F">
        <w:rPr>
          <w:rStyle w:val="normaltextrun"/>
          <w:sz w:val="26"/>
          <w:szCs w:val="26"/>
        </w:rPr>
        <w:t>định</w:t>
      </w:r>
      <w:proofErr w:type="spellEnd"/>
      <w:r w:rsidR="008327D3" w:rsidRPr="007F1D3F">
        <w:rPr>
          <w:rStyle w:val="normaltextrun"/>
          <w:sz w:val="26"/>
          <w:szCs w:val="26"/>
        </w:rPr>
        <w:t xml:space="preserve"> </w:t>
      </w:r>
      <w:proofErr w:type="spellStart"/>
      <w:r w:rsidR="008327D3" w:rsidRPr="007F1D3F">
        <w:rPr>
          <w:rStyle w:val="normaltextrun"/>
          <w:sz w:val="26"/>
          <w:szCs w:val="26"/>
        </w:rPr>
        <w:t>hướng</w:t>
      </w:r>
      <w:proofErr w:type="spellEnd"/>
      <w:r w:rsidR="008327D3" w:rsidRPr="007F1D3F">
        <w:rPr>
          <w:rStyle w:val="normaltextrun"/>
          <w:sz w:val="26"/>
          <w:szCs w:val="26"/>
        </w:rPr>
        <w:t xml:space="preserve"> </w:t>
      </w:r>
      <w:proofErr w:type="spellStart"/>
      <w:r w:rsidR="008327D3" w:rsidRPr="007F1D3F">
        <w:rPr>
          <w:rStyle w:val="normaltextrun"/>
          <w:sz w:val="26"/>
          <w:szCs w:val="26"/>
        </w:rPr>
        <w:t>sẽ</w:t>
      </w:r>
      <w:proofErr w:type="spellEnd"/>
      <w:r w:rsidR="008327D3" w:rsidRPr="007F1D3F">
        <w:rPr>
          <w:rStyle w:val="normaltextrun"/>
          <w:sz w:val="26"/>
          <w:szCs w:val="26"/>
        </w:rPr>
        <w:t xml:space="preserve"> </w:t>
      </w:r>
      <w:proofErr w:type="spellStart"/>
      <w:r w:rsidR="008327D3" w:rsidRPr="007F1D3F">
        <w:rPr>
          <w:rStyle w:val="normaltextrun"/>
          <w:sz w:val="26"/>
          <w:szCs w:val="26"/>
        </w:rPr>
        <w:t>có</w:t>
      </w:r>
      <w:proofErr w:type="spellEnd"/>
      <w:r w:rsidR="008327D3" w:rsidRPr="007F1D3F">
        <w:rPr>
          <w:rStyle w:val="normaltextrun"/>
          <w:sz w:val="26"/>
          <w:szCs w:val="26"/>
        </w:rPr>
        <w:t xml:space="preserve"> </w:t>
      </w:r>
      <w:proofErr w:type="spellStart"/>
      <w:r w:rsidR="00C37823" w:rsidRPr="007F1D3F">
        <w:rPr>
          <w:rStyle w:val="normaltextrun"/>
          <w:sz w:val="26"/>
          <w:szCs w:val="26"/>
        </w:rPr>
        <w:t>những</w:t>
      </w:r>
      <w:proofErr w:type="spellEnd"/>
      <w:r w:rsidR="00C37823" w:rsidRPr="007F1D3F">
        <w:rPr>
          <w:rStyle w:val="normaltextrun"/>
          <w:sz w:val="26"/>
          <w:szCs w:val="26"/>
        </w:rPr>
        <w:t xml:space="preserve"> </w:t>
      </w:r>
      <w:proofErr w:type="spellStart"/>
      <w:r w:rsidR="00C37823" w:rsidRPr="007F1D3F">
        <w:rPr>
          <w:rStyle w:val="normaltextrun"/>
          <w:sz w:val="26"/>
          <w:szCs w:val="26"/>
        </w:rPr>
        <w:t>chức</w:t>
      </w:r>
      <w:proofErr w:type="spellEnd"/>
      <w:r w:rsidR="00C37823" w:rsidRPr="007F1D3F">
        <w:rPr>
          <w:rStyle w:val="normaltextrun"/>
          <w:sz w:val="26"/>
          <w:szCs w:val="26"/>
        </w:rPr>
        <w:t xml:space="preserve"> </w:t>
      </w:r>
      <w:proofErr w:type="spellStart"/>
      <w:r w:rsidR="00C37823" w:rsidRPr="007F1D3F">
        <w:rPr>
          <w:rStyle w:val="normaltextrun"/>
          <w:sz w:val="26"/>
          <w:szCs w:val="26"/>
        </w:rPr>
        <w:t>năng</w:t>
      </w:r>
      <w:proofErr w:type="spellEnd"/>
      <w:r w:rsidR="00C37823" w:rsidRPr="007F1D3F">
        <w:rPr>
          <w:rStyle w:val="normaltextrun"/>
          <w:sz w:val="26"/>
          <w:szCs w:val="26"/>
        </w:rPr>
        <w:t xml:space="preserve"> </w:t>
      </w:r>
      <w:proofErr w:type="spellStart"/>
      <w:r w:rsidR="0041500A" w:rsidRPr="007F1D3F">
        <w:rPr>
          <w:rStyle w:val="normaltextrun"/>
          <w:sz w:val="26"/>
          <w:szCs w:val="26"/>
        </w:rPr>
        <w:t>khai</w:t>
      </w:r>
      <w:proofErr w:type="spellEnd"/>
      <w:r w:rsidR="0041500A" w:rsidRPr="007F1D3F">
        <w:rPr>
          <w:rStyle w:val="normaltextrun"/>
          <w:sz w:val="26"/>
          <w:szCs w:val="26"/>
        </w:rPr>
        <w:t xml:space="preserve"> </w:t>
      </w:r>
      <w:proofErr w:type="spellStart"/>
      <w:r w:rsidR="0041500A" w:rsidRPr="007F1D3F">
        <w:rPr>
          <w:rStyle w:val="normaltextrun"/>
          <w:sz w:val="26"/>
          <w:szCs w:val="26"/>
        </w:rPr>
        <w:t>thác</w:t>
      </w:r>
      <w:proofErr w:type="spellEnd"/>
      <w:r w:rsidR="0041500A" w:rsidRPr="007F1D3F">
        <w:rPr>
          <w:rStyle w:val="normaltextrun"/>
          <w:sz w:val="26"/>
          <w:szCs w:val="26"/>
        </w:rPr>
        <w:t xml:space="preserve"> </w:t>
      </w:r>
      <w:proofErr w:type="spellStart"/>
      <w:r w:rsidR="0041500A" w:rsidRPr="007F1D3F">
        <w:rPr>
          <w:rStyle w:val="normaltextrun"/>
          <w:sz w:val="26"/>
          <w:szCs w:val="26"/>
        </w:rPr>
        <w:t>lợi</w:t>
      </w:r>
      <w:proofErr w:type="spellEnd"/>
      <w:r w:rsidR="0041500A" w:rsidRPr="007F1D3F">
        <w:rPr>
          <w:rStyle w:val="normaltextrun"/>
          <w:sz w:val="26"/>
          <w:szCs w:val="26"/>
        </w:rPr>
        <w:t xml:space="preserve"> </w:t>
      </w:r>
      <w:proofErr w:type="spellStart"/>
      <w:r w:rsidR="0041500A" w:rsidRPr="007F1D3F">
        <w:rPr>
          <w:rStyle w:val="normaltextrun"/>
          <w:sz w:val="26"/>
          <w:szCs w:val="26"/>
        </w:rPr>
        <w:t>thế</w:t>
      </w:r>
      <w:proofErr w:type="spellEnd"/>
      <w:r w:rsidR="0041500A" w:rsidRPr="007F1D3F">
        <w:rPr>
          <w:rStyle w:val="normaltextrun"/>
          <w:sz w:val="26"/>
          <w:szCs w:val="26"/>
        </w:rPr>
        <w:t xml:space="preserve"> </w:t>
      </w:r>
      <w:proofErr w:type="spellStart"/>
      <w:r w:rsidR="0041500A" w:rsidRPr="007F1D3F">
        <w:rPr>
          <w:rStyle w:val="normaltextrun"/>
          <w:sz w:val="26"/>
          <w:szCs w:val="26"/>
        </w:rPr>
        <w:t>tiềm</w:t>
      </w:r>
      <w:proofErr w:type="spellEnd"/>
      <w:r w:rsidR="0041500A" w:rsidRPr="007F1D3F">
        <w:rPr>
          <w:rStyle w:val="normaltextrun"/>
          <w:sz w:val="26"/>
          <w:szCs w:val="26"/>
        </w:rPr>
        <w:t xml:space="preserve"> </w:t>
      </w:r>
      <w:proofErr w:type="spellStart"/>
      <w:r w:rsidR="0041500A" w:rsidRPr="007F1D3F">
        <w:rPr>
          <w:rStyle w:val="normaltextrun"/>
          <w:sz w:val="26"/>
          <w:szCs w:val="26"/>
        </w:rPr>
        <w:t>năng</w:t>
      </w:r>
      <w:proofErr w:type="spellEnd"/>
      <w:r w:rsidR="0041500A" w:rsidRPr="007F1D3F">
        <w:rPr>
          <w:rStyle w:val="normaltextrun"/>
          <w:sz w:val="26"/>
          <w:szCs w:val="26"/>
        </w:rPr>
        <w:t xml:space="preserve"> </w:t>
      </w:r>
      <w:proofErr w:type="spellStart"/>
      <w:r w:rsidR="0041500A" w:rsidRPr="007F1D3F">
        <w:rPr>
          <w:rStyle w:val="normaltextrun"/>
          <w:sz w:val="26"/>
          <w:szCs w:val="26"/>
        </w:rPr>
        <w:t>về</w:t>
      </w:r>
      <w:proofErr w:type="spellEnd"/>
      <w:r w:rsidR="0041500A" w:rsidRPr="007F1D3F">
        <w:rPr>
          <w:rStyle w:val="normaltextrun"/>
          <w:sz w:val="26"/>
          <w:szCs w:val="26"/>
        </w:rPr>
        <w:t xml:space="preserve"> </w:t>
      </w:r>
      <w:proofErr w:type="spellStart"/>
      <w:r w:rsidR="0041500A" w:rsidRPr="007F1D3F">
        <w:rPr>
          <w:rStyle w:val="normaltextrun"/>
          <w:sz w:val="26"/>
          <w:szCs w:val="26"/>
        </w:rPr>
        <w:t>kinh</w:t>
      </w:r>
      <w:proofErr w:type="spellEnd"/>
      <w:r w:rsidR="0041500A" w:rsidRPr="007F1D3F">
        <w:rPr>
          <w:rStyle w:val="normaltextrun"/>
          <w:sz w:val="26"/>
          <w:szCs w:val="26"/>
        </w:rPr>
        <w:t xml:space="preserve"> </w:t>
      </w:r>
      <w:proofErr w:type="spellStart"/>
      <w:r w:rsidR="0041500A" w:rsidRPr="007F1D3F">
        <w:rPr>
          <w:rStyle w:val="normaltextrun"/>
          <w:sz w:val="26"/>
          <w:szCs w:val="26"/>
        </w:rPr>
        <w:t>tế</w:t>
      </w:r>
      <w:proofErr w:type="spellEnd"/>
      <w:r w:rsidR="0041500A" w:rsidRPr="007F1D3F">
        <w:rPr>
          <w:rStyle w:val="normaltextrun"/>
          <w:sz w:val="26"/>
          <w:szCs w:val="26"/>
        </w:rPr>
        <w:t xml:space="preserve"> </w:t>
      </w:r>
      <w:proofErr w:type="spellStart"/>
      <w:r w:rsidR="0041500A" w:rsidRPr="007F1D3F">
        <w:rPr>
          <w:rStyle w:val="normaltextrun"/>
          <w:sz w:val="26"/>
          <w:szCs w:val="26"/>
        </w:rPr>
        <w:t>biển</w:t>
      </w:r>
      <w:proofErr w:type="spellEnd"/>
      <w:r w:rsidR="00C37823" w:rsidRPr="007F1D3F">
        <w:rPr>
          <w:rStyle w:val="normaltextrun"/>
          <w:sz w:val="26"/>
          <w:szCs w:val="26"/>
        </w:rPr>
        <w:t xml:space="preserve"> </w:t>
      </w:r>
      <w:proofErr w:type="spellStart"/>
      <w:r w:rsidR="00C37823" w:rsidRPr="007F1D3F">
        <w:rPr>
          <w:rStyle w:val="normaltextrun"/>
          <w:sz w:val="26"/>
          <w:szCs w:val="26"/>
        </w:rPr>
        <w:t>đóng</w:t>
      </w:r>
      <w:proofErr w:type="spellEnd"/>
      <w:r w:rsidR="00C37823" w:rsidRPr="007F1D3F">
        <w:rPr>
          <w:rStyle w:val="normaltextrun"/>
          <w:sz w:val="26"/>
          <w:szCs w:val="26"/>
        </w:rPr>
        <w:t xml:space="preserve"> </w:t>
      </w:r>
      <w:proofErr w:type="spellStart"/>
      <w:r w:rsidR="00C37823" w:rsidRPr="007F1D3F">
        <w:rPr>
          <w:rStyle w:val="normaltextrun"/>
          <w:sz w:val="26"/>
          <w:szCs w:val="26"/>
        </w:rPr>
        <w:t>góp</w:t>
      </w:r>
      <w:proofErr w:type="spellEnd"/>
      <w:r w:rsidR="00C37823" w:rsidRPr="007F1D3F">
        <w:rPr>
          <w:rStyle w:val="normaltextrun"/>
          <w:sz w:val="26"/>
          <w:szCs w:val="26"/>
        </w:rPr>
        <w:t xml:space="preserve"> </w:t>
      </w:r>
      <w:proofErr w:type="spellStart"/>
      <w:r w:rsidR="00C37823" w:rsidRPr="007F1D3F">
        <w:rPr>
          <w:rStyle w:val="normaltextrun"/>
          <w:sz w:val="26"/>
          <w:szCs w:val="26"/>
        </w:rPr>
        <w:t>lớn</w:t>
      </w:r>
      <w:proofErr w:type="spellEnd"/>
      <w:r w:rsidR="00C37823" w:rsidRPr="007F1D3F">
        <w:rPr>
          <w:rStyle w:val="normaltextrun"/>
          <w:sz w:val="26"/>
          <w:szCs w:val="26"/>
        </w:rPr>
        <w:t xml:space="preserve"> </w:t>
      </w:r>
      <w:proofErr w:type="spellStart"/>
      <w:r w:rsidR="00C37823" w:rsidRPr="007F1D3F">
        <w:rPr>
          <w:rStyle w:val="normaltextrun"/>
          <w:sz w:val="26"/>
          <w:szCs w:val="26"/>
        </w:rPr>
        <w:t>vào</w:t>
      </w:r>
      <w:proofErr w:type="spellEnd"/>
      <w:r w:rsidR="00C37823" w:rsidRPr="007F1D3F">
        <w:rPr>
          <w:rStyle w:val="normaltextrun"/>
          <w:sz w:val="26"/>
          <w:szCs w:val="26"/>
        </w:rPr>
        <w:t xml:space="preserve"> </w:t>
      </w:r>
      <w:proofErr w:type="spellStart"/>
      <w:r w:rsidR="008327D3" w:rsidRPr="007F1D3F">
        <w:rPr>
          <w:rStyle w:val="normaltextrun"/>
          <w:sz w:val="26"/>
          <w:szCs w:val="26"/>
        </w:rPr>
        <w:t>phát</w:t>
      </w:r>
      <w:proofErr w:type="spellEnd"/>
      <w:r w:rsidR="008327D3" w:rsidRPr="007F1D3F">
        <w:rPr>
          <w:rStyle w:val="normaltextrun"/>
          <w:sz w:val="26"/>
          <w:szCs w:val="26"/>
        </w:rPr>
        <w:t xml:space="preserve"> </w:t>
      </w:r>
      <w:proofErr w:type="spellStart"/>
      <w:r w:rsidR="008327D3" w:rsidRPr="007F1D3F">
        <w:rPr>
          <w:rStyle w:val="normaltextrun"/>
          <w:sz w:val="26"/>
          <w:szCs w:val="26"/>
        </w:rPr>
        <w:t>triển</w:t>
      </w:r>
      <w:proofErr w:type="spellEnd"/>
      <w:r w:rsidR="008327D3" w:rsidRPr="007F1D3F">
        <w:rPr>
          <w:rStyle w:val="normaltextrun"/>
          <w:sz w:val="26"/>
          <w:szCs w:val="26"/>
        </w:rPr>
        <w:t xml:space="preserve"> </w:t>
      </w:r>
      <w:proofErr w:type="spellStart"/>
      <w:r w:rsidR="008327D3" w:rsidRPr="007F1D3F">
        <w:rPr>
          <w:rStyle w:val="normaltextrun"/>
          <w:sz w:val="26"/>
          <w:szCs w:val="26"/>
        </w:rPr>
        <w:t>kinh</w:t>
      </w:r>
      <w:proofErr w:type="spellEnd"/>
      <w:r w:rsidR="008327D3" w:rsidRPr="007F1D3F">
        <w:rPr>
          <w:rStyle w:val="normaltextrun"/>
          <w:sz w:val="26"/>
          <w:szCs w:val="26"/>
        </w:rPr>
        <w:t xml:space="preserve"> </w:t>
      </w:r>
      <w:proofErr w:type="spellStart"/>
      <w:r w:rsidR="008327D3" w:rsidRPr="007F1D3F">
        <w:rPr>
          <w:rStyle w:val="normaltextrun"/>
          <w:sz w:val="26"/>
          <w:szCs w:val="26"/>
        </w:rPr>
        <w:t>tế</w:t>
      </w:r>
      <w:proofErr w:type="spellEnd"/>
      <w:r w:rsidR="008327D3" w:rsidRPr="007F1D3F">
        <w:rPr>
          <w:rStyle w:val="normaltextrun"/>
          <w:sz w:val="26"/>
          <w:szCs w:val="26"/>
        </w:rPr>
        <w:t xml:space="preserve"> - </w:t>
      </w:r>
      <w:proofErr w:type="spellStart"/>
      <w:r w:rsidR="008327D3" w:rsidRPr="007F1D3F">
        <w:rPr>
          <w:rStyle w:val="normaltextrun"/>
          <w:sz w:val="26"/>
          <w:szCs w:val="26"/>
        </w:rPr>
        <w:t>xã</w:t>
      </w:r>
      <w:proofErr w:type="spellEnd"/>
      <w:r w:rsidR="008327D3" w:rsidRPr="007F1D3F">
        <w:rPr>
          <w:rStyle w:val="normaltextrun"/>
          <w:sz w:val="26"/>
          <w:szCs w:val="26"/>
        </w:rPr>
        <w:t xml:space="preserve"> </w:t>
      </w:r>
      <w:proofErr w:type="spellStart"/>
      <w:r w:rsidR="008327D3" w:rsidRPr="007F1D3F">
        <w:rPr>
          <w:rStyle w:val="normaltextrun"/>
          <w:sz w:val="26"/>
          <w:szCs w:val="26"/>
        </w:rPr>
        <w:t>hội</w:t>
      </w:r>
      <w:proofErr w:type="spellEnd"/>
      <w:r w:rsidR="008327D3" w:rsidRPr="007F1D3F">
        <w:rPr>
          <w:rStyle w:val="normaltextrun"/>
          <w:sz w:val="26"/>
          <w:szCs w:val="26"/>
        </w:rPr>
        <w:t xml:space="preserve"> </w:t>
      </w:r>
      <w:proofErr w:type="spellStart"/>
      <w:r w:rsidR="008327D3" w:rsidRPr="007F1D3F">
        <w:rPr>
          <w:rStyle w:val="normaltextrun"/>
          <w:sz w:val="26"/>
          <w:szCs w:val="26"/>
        </w:rPr>
        <w:t>của</w:t>
      </w:r>
      <w:proofErr w:type="spellEnd"/>
      <w:r w:rsidR="008327D3" w:rsidRPr="007F1D3F">
        <w:rPr>
          <w:rStyle w:val="normaltextrun"/>
          <w:sz w:val="26"/>
          <w:szCs w:val="26"/>
        </w:rPr>
        <w:t xml:space="preserve"> </w:t>
      </w:r>
      <w:proofErr w:type="spellStart"/>
      <w:r w:rsidR="008327D3" w:rsidRPr="007F1D3F">
        <w:rPr>
          <w:rStyle w:val="normaltextrun"/>
          <w:sz w:val="26"/>
          <w:szCs w:val="26"/>
        </w:rPr>
        <w:t>thị</w:t>
      </w:r>
      <w:proofErr w:type="spellEnd"/>
      <w:r w:rsidR="008327D3" w:rsidRPr="007F1D3F">
        <w:rPr>
          <w:rStyle w:val="normaltextrun"/>
          <w:sz w:val="26"/>
          <w:szCs w:val="26"/>
        </w:rPr>
        <w:t xml:space="preserve"> </w:t>
      </w:r>
      <w:proofErr w:type="spellStart"/>
      <w:r w:rsidR="008327D3" w:rsidRPr="007F1D3F">
        <w:rPr>
          <w:rStyle w:val="normaltextrun"/>
          <w:sz w:val="26"/>
          <w:szCs w:val="26"/>
        </w:rPr>
        <w:t>xã</w:t>
      </w:r>
      <w:proofErr w:type="spellEnd"/>
      <w:r w:rsidR="0041500A" w:rsidRPr="007F1D3F">
        <w:rPr>
          <w:rStyle w:val="normaltextrun"/>
          <w:sz w:val="26"/>
          <w:szCs w:val="26"/>
        </w:rPr>
        <w:t>.</w:t>
      </w:r>
      <w:r w:rsidR="004033A1" w:rsidRPr="007F1D3F">
        <w:rPr>
          <w:rStyle w:val="normaltextrun"/>
          <w:sz w:val="26"/>
          <w:szCs w:val="26"/>
        </w:rPr>
        <w:t xml:space="preserve"> </w:t>
      </w:r>
      <w:proofErr w:type="spellStart"/>
      <w:r w:rsidR="004033A1" w:rsidRPr="007F1D3F">
        <w:rPr>
          <w:rStyle w:val="normaltextrun"/>
          <w:sz w:val="26"/>
          <w:szCs w:val="26"/>
        </w:rPr>
        <w:t>Đồng</w:t>
      </w:r>
      <w:proofErr w:type="spellEnd"/>
      <w:r w:rsidR="004033A1" w:rsidRPr="007F1D3F">
        <w:rPr>
          <w:rStyle w:val="normaltextrun"/>
          <w:sz w:val="26"/>
          <w:szCs w:val="26"/>
        </w:rPr>
        <w:t xml:space="preserve"> </w:t>
      </w:r>
      <w:proofErr w:type="spellStart"/>
      <w:r w:rsidR="004033A1" w:rsidRPr="007F1D3F">
        <w:rPr>
          <w:rStyle w:val="normaltextrun"/>
          <w:sz w:val="26"/>
          <w:szCs w:val="26"/>
        </w:rPr>
        <w:t>thời</w:t>
      </w:r>
      <w:proofErr w:type="spellEnd"/>
      <w:r w:rsidR="004033A1" w:rsidRPr="007F1D3F">
        <w:rPr>
          <w:rStyle w:val="normaltextrun"/>
          <w:sz w:val="26"/>
          <w:szCs w:val="26"/>
        </w:rPr>
        <w:t xml:space="preserve"> </w:t>
      </w:r>
      <w:proofErr w:type="spellStart"/>
      <w:r w:rsidR="004033A1" w:rsidRPr="007F1D3F">
        <w:rPr>
          <w:rStyle w:val="normaltextrun"/>
          <w:sz w:val="26"/>
          <w:szCs w:val="26"/>
        </w:rPr>
        <w:t>thiếu</w:t>
      </w:r>
      <w:proofErr w:type="spellEnd"/>
      <w:r w:rsidR="004033A1" w:rsidRPr="007F1D3F">
        <w:rPr>
          <w:rStyle w:val="normaltextrun"/>
          <w:sz w:val="26"/>
          <w:szCs w:val="26"/>
        </w:rPr>
        <w:t xml:space="preserve"> </w:t>
      </w:r>
      <w:proofErr w:type="spellStart"/>
      <w:r w:rsidR="004033A1" w:rsidRPr="007F1D3F">
        <w:rPr>
          <w:rStyle w:val="normaltextrun"/>
          <w:sz w:val="26"/>
          <w:szCs w:val="26"/>
        </w:rPr>
        <w:t>các</w:t>
      </w:r>
      <w:proofErr w:type="spellEnd"/>
      <w:r w:rsidR="004033A1" w:rsidRPr="007F1D3F">
        <w:rPr>
          <w:rStyle w:val="normaltextrun"/>
          <w:sz w:val="26"/>
          <w:szCs w:val="26"/>
        </w:rPr>
        <w:t xml:space="preserve"> </w:t>
      </w:r>
      <w:proofErr w:type="spellStart"/>
      <w:r w:rsidR="004033A1" w:rsidRPr="007F1D3F">
        <w:rPr>
          <w:rStyle w:val="normaltextrun"/>
          <w:sz w:val="26"/>
          <w:szCs w:val="26"/>
        </w:rPr>
        <w:t>liên</w:t>
      </w:r>
      <w:proofErr w:type="spellEnd"/>
      <w:r w:rsidR="004033A1" w:rsidRPr="007F1D3F">
        <w:rPr>
          <w:rStyle w:val="normaltextrun"/>
          <w:sz w:val="26"/>
          <w:szCs w:val="26"/>
        </w:rPr>
        <w:t xml:space="preserve"> </w:t>
      </w:r>
      <w:proofErr w:type="spellStart"/>
      <w:r w:rsidR="004033A1" w:rsidRPr="007F1D3F">
        <w:rPr>
          <w:rStyle w:val="normaltextrun"/>
          <w:sz w:val="26"/>
          <w:szCs w:val="26"/>
        </w:rPr>
        <w:t>kết</w:t>
      </w:r>
      <w:proofErr w:type="spellEnd"/>
      <w:r w:rsidR="004033A1" w:rsidRPr="007F1D3F">
        <w:rPr>
          <w:rStyle w:val="normaltextrun"/>
          <w:sz w:val="26"/>
          <w:szCs w:val="26"/>
        </w:rPr>
        <w:t xml:space="preserve"> </w:t>
      </w:r>
      <w:proofErr w:type="spellStart"/>
      <w:r w:rsidR="004033A1" w:rsidRPr="007F1D3F">
        <w:rPr>
          <w:rStyle w:val="normaltextrun"/>
          <w:sz w:val="26"/>
          <w:szCs w:val="26"/>
        </w:rPr>
        <w:t>thực</w:t>
      </w:r>
      <w:proofErr w:type="spellEnd"/>
      <w:r w:rsidR="004033A1" w:rsidRPr="007F1D3F">
        <w:rPr>
          <w:rStyle w:val="normaltextrun"/>
          <w:sz w:val="26"/>
          <w:szCs w:val="26"/>
        </w:rPr>
        <w:t xml:space="preserve"> </w:t>
      </w:r>
      <w:proofErr w:type="spellStart"/>
      <w:r w:rsidR="004033A1" w:rsidRPr="007F1D3F">
        <w:rPr>
          <w:rStyle w:val="normaltextrun"/>
          <w:sz w:val="26"/>
          <w:szCs w:val="26"/>
        </w:rPr>
        <w:t>sự</w:t>
      </w:r>
      <w:proofErr w:type="spellEnd"/>
      <w:r w:rsidR="004033A1" w:rsidRPr="007F1D3F">
        <w:rPr>
          <w:rStyle w:val="normaltextrun"/>
          <w:sz w:val="26"/>
          <w:szCs w:val="26"/>
        </w:rPr>
        <w:t xml:space="preserve"> </w:t>
      </w:r>
      <w:proofErr w:type="spellStart"/>
      <w:r w:rsidR="004033A1" w:rsidRPr="007F1D3F">
        <w:rPr>
          <w:rStyle w:val="normaltextrun"/>
          <w:sz w:val="26"/>
          <w:szCs w:val="26"/>
        </w:rPr>
        <w:t>mạnh</w:t>
      </w:r>
      <w:proofErr w:type="spellEnd"/>
      <w:r w:rsidR="004033A1" w:rsidRPr="007F1D3F">
        <w:rPr>
          <w:rStyle w:val="normaltextrun"/>
          <w:sz w:val="26"/>
          <w:szCs w:val="26"/>
        </w:rPr>
        <w:t xml:space="preserve"> </w:t>
      </w:r>
      <w:proofErr w:type="spellStart"/>
      <w:r w:rsidR="004033A1" w:rsidRPr="007F1D3F">
        <w:rPr>
          <w:rStyle w:val="normaltextrun"/>
          <w:sz w:val="26"/>
          <w:szCs w:val="26"/>
        </w:rPr>
        <w:t>từ</w:t>
      </w:r>
      <w:proofErr w:type="spellEnd"/>
      <w:r w:rsidR="004033A1" w:rsidRPr="007F1D3F">
        <w:rPr>
          <w:rStyle w:val="normaltextrun"/>
          <w:sz w:val="26"/>
          <w:szCs w:val="26"/>
        </w:rPr>
        <w:t xml:space="preserve"> </w:t>
      </w:r>
      <w:proofErr w:type="spellStart"/>
      <w:r w:rsidR="004033A1" w:rsidRPr="007F1D3F">
        <w:rPr>
          <w:rStyle w:val="normaltextrun"/>
          <w:sz w:val="26"/>
          <w:szCs w:val="26"/>
        </w:rPr>
        <w:t>cánh</w:t>
      </w:r>
      <w:proofErr w:type="spellEnd"/>
      <w:r w:rsidR="004033A1" w:rsidRPr="007F1D3F">
        <w:rPr>
          <w:rStyle w:val="normaltextrun"/>
          <w:sz w:val="26"/>
          <w:szCs w:val="26"/>
        </w:rPr>
        <w:t xml:space="preserve"> </w:t>
      </w:r>
      <w:proofErr w:type="spellStart"/>
      <w:r w:rsidR="004033A1" w:rsidRPr="007F1D3F">
        <w:rPr>
          <w:rStyle w:val="normaltextrun"/>
          <w:sz w:val="26"/>
          <w:szCs w:val="26"/>
        </w:rPr>
        <w:t>phía</w:t>
      </w:r>
      <w:proofErr w:type="spellEnd"/>
      <w:r w:rsidR="004033A1" w:rsidRPr="007F1D3F">
        <w:rPr>
          <w:rStyle w:val="normaltextrun"/>
          <w:sz w:val="26"/>
          <w:szCs w:val="26"/>
        </w:rPr>
        <w:t xml:space="preserve"> Đông </w:t>
      </w:r>
      <w:proofErr w:type="spellStart"/>
      <w:r w:rsidR="000C734C" w:rsidRPr="007F1D3F">
        <w:rPr>
          <w:rStyle w:val="normaltextrun"/>
          <w:sz w:val="26"/>
          <w:szCs w:val="26"/>
        </w:rPr>
        <w:t>với</w:t>
      </w:r>
      <w:proofErr w:type="spellEnd"/>
      <w:r w:rsidR="000C734C" w:rsidRPr="007F1D3F">
        <w:rPr>
          <w:rStyle w:val="normaltextrun"/>
          <w:sz w:val="26"/>
          <w:szCs w:val="26"/>
        </w:rPr>
        <w:t xml:space="preserve"> </w:t>
      </w:r>
      <w:proofErr w:type="spellStart"/>
      <w:r w:rsidR="000C734C" w:rsidRPr="007F1D3F">
        <w:rPr>
          <w:rStyle w:val="normaltextrun"/>
          <w:sz w:val="26"/>
          <w:szCs w:val="26"/>
        </w:rPr>
        <w:t>Trục</w:t>
      </w:r>
      <w:proofErr w:type="spellEnd"/>
      <w:r w:rsidR="000C734C" w:rsidRPr="007F1D3F">
        <w:rPr>
          <w:rStyle w:val="normaltextrun"/>
          <w:sz w:val="26"/>
          <w:szCs w:val="26"/>
        </w:rPr>
        <w:t xml:space="preserve"> </w:t>
      </w:r>
      <w:proofErr w:type="spellStart"/>
      <w:r w:rsidR="000C734C" w:rsidRPr="007F1D3F">
        <w:rPr>
          <w:rStyle w:val="normaltextrun"/>
          <w:sz w:val="26"/>
          <w:szCs w:val="26"/>
        </w:rPr>
        <w:t>trung</w:t>
      </w:r>
      <w:proofErr w:type="spellEnd"/>
      <w:r w:rsidR="000C734C" w:rsidRPr="007F1D3F">
        <w:rPr>
          <w:rStyle w:val="normaltextrun"/>
          <w:sz w:val="26"/>
          <w:szCs w:val="26"/>
        </w:rPr>
        <w:t xml:space="preserve"> </w:t>
      </w:r>
      <w:proofErr w:type="spellStart"/>
      <w:r w:rsidR="000C734C" w:rsidRPr="007F1D3F">
        <w:rPr>
          <w:rStyle w:val="normaltextrun"/>
          <w:sz w:val="26"/>
          <w:szCs w:val="26"/>
        </w:rPr>
        <w:t>tâm</w:t>
      </w:r>
      <w:proofErr w:type="spellEnd"/>
      <w:r w:rsidR="000C734C" w:rsidRPr="007F1D3F">
        <w:rPr>
          <w:rStyle w:val="normaltextrun"/>
          <w:sz w:val="26"/>
          <w:szCs w:val="26"/>
        </w:rPr>
        <w:t xml:space="preserve"> </w:t>
      </w:r>
      <w:proofErr w:type="spellStart"/>
      <w:r w:rsidR="000C734C" w:rsidRPr="007F1D3F">
        <w:rPr>
          <w:rStyle w:val="normaltextrun"/>
          <w:sz w:val="26"/>
          <w:szCs w:val="26"/>
        </w:rPr>
        <w:t>và</w:t>
      </w:r>
      <w:proofErr w:type="spellEnd"/>
      <w:r w:rsidR="000C734C" w:rsidRPr="007F1D3F">
        <w:rPr>
          <w:rStyle w:val="normaltextrun"/>
          <w:sz w:val="26"/>
          <w:szCs w:val="26"/>
        </w:rPr>
        <w:t xml:space="preserve"> </w:t>
      </w:r>
      <w:proofErr w:type="spellStart"/>
      <w:r w:rsidR="000C734C" w:rsidRPr="007F1D3F">
        <w:rPr>
          <w:rStyle w:val="normaltextrun"/>
          <w:sz w:val="26"/>
          <w:szCs w:val="26"/>
        </w:rPr>
        <w:t>cánh</w:t>
      </w:r>
      <w:proofErr w:type="spellEnd"/>
      <w:r w:rsidR="000C734C" w:rsidRPr="007F1D3F">
        <w:rPr>
          <w:rStyle w:val="normaltextrun"/>
          <w:sz w:val="26"/>
          <w:szCs w:val="26"/>
        </w:rPr>
        <w:t xml:space="preserve"> </w:t>
      </w:r>
      <w:proofErr w:type="spellStart"/>
      <w:r w:rsidR="004033A1" w:rsidRPr="007F1D3F">
        <w:rPr>
          <w:rStyle w:val="normaltextrun"/>
          <w:sz w:val="26"/>
          <w:szCs w:val="26"/>
        </w:rPr>
        <w:t>phía</w:t>
      </w:r>
      <w:proofErr w:type="spellEnd"/>
      <w:r w:rsidR="004033A1" w:rsidRPr="007F1D3F">
        <w:rPr>
          <w:rStyle w:val="normaltextrun"/>
          <w:sz w:val="26"/>
          <w:szCs w:val="26"/>
        </w:rPr>
        <w:t xml:space="preserve"> Tây</w:t>
      </w:r>
      <w:r w:rsidR="000C734C" w:rsidRPr="007F1D3F">
        <w:rPr>
          <w:rStyle w:val="normaltextrun"/>
          <w:sz w:val="26"/>
          <w:szCs w:val="26"/>
        </w:rPr>
        <w:t xml:space="preserve"> </w:t>
      </w:r>
      <w:proofErr w:type="spellStart"/>
      <w:r w:rsidR="000C734C" w:rsidRPr="007F1D3F">
        <w:rPr>
          <w:rStyle w:val="normaltextrun"/>
          <w:sz w:val="26"/>
          <w:szCs w:val="26"/>
        </w:rPr>
        <w:t>cũng</w:t>
      </w:r>
      <w:proofErr w:type="spellEnd"/>
      <w:r w:rsidR="000C734C" w:rsidRPr="007F1D3F">
        <w:rPr>
          <w:rStyle w:val="normaltextrun"/>
          <w:sz w:val="26"/>
          <w:szCs w:val="26"/>
        </w:rPr>
        <w:t xml:space="preserve"> </w:t>
      </w:r>
      <w:proofErr w:type="spellStart"/>
      <w:r w:rsidR="000C734C" w:rsidRPr="007F1D3F">
        <w:rPr>
          <w:rStyle w:val="normaltextrun"/>
          <w:sz w:val="26"/>
          <w:szCs w:val="26"/>
        </w:rPr>
        <w:t>là</w:t>
      </w:r>
      <w:proofErr w:type="spellEnd"/>
      <w:r w:rsidR="000C734C" w:rsidRPr="007F1D3F">
        <w:rPr>
          <w:rStyle w:val="normaltextrun"/>
          <w:sz w:val="26"/>
          <w:szCs w:val="26"/>
        </w:rPr>
        <w:t xml:space="preserve"> </w:t>
      </w:r>
      <w:proofErr w:type="spellStart"/>
      <w:r w:rsidR="000C734C" w:rsidRPr="007F1D3F">
        <w:rPr>
          <w:rStyle w:val="normaltextrun"/>
          <w:sz w:val="26"/>
          <w:szCs w:val="26"/>
        </w:rPr>
        <w:t>một</w:t>
      </w:r>
      <w:proofErr w:type="spellEnd"/>
      <w:r w:rsidR="000C734C" w:rsidRPr="007F1D3F">
        <w:rPr>
          <w:rStyle w:val="normaltextrun"/>
          <w:sz w:val="26"/>
          <w:szCs w:val="26"/>
        </w:rPr>
        <w:t xml:space="preserve"> </w:t>
      </w:r>
      <w:proofErr w:type="spellStart"/>
      <w:r w:rsidR="00A62F0A" w:rsidRPr="007F1D3F">
        <w:rPr>
          <w:rStyle w:val="normaltextrun"/>
          <w:sz w:val="26"/>
          <w:szCs w:val="26"/>
        </w:rPr>
        <w:t>vấn</w:t>
      </w:r>
      <w:proofErr w:type="spellEnd"/>
      <w:r w:rsidR="00A62F0A" w:rsidRPr="007F1D3F">
        <w:rPr>
          <w:rStyle w:val="normaltextrun"/>
          <w:sz w:val="26"/>
          <w:szCs w:val="26"/>
        </w:rPr>
        <w:t xml:space="preserve"> </w:t>
      </w:r>
      <w:proofErr w:type="spellStart"/>
      <w:r w:rsidR="00A62F0A" w:rsidRPr="007F1D3F">
        <w:rPr>
          <w:rStyle w:val="normaltextrun"/>
          <w:sz w:val="26"/>
          <w:szCs w:val="26"/>
        </w:rPr>
        <w:t>đề</w:t>
      </w:r>
      <w:proofErr w:type="spellEnd"/>
      <w:r w:rsidR="00A62F0A" w:rsidRPr="007F1D3F">
        <w:rPr>
          <w:rStyle w:val="normaltextrun"/>
          <w:sz w:val="26"/>
          <w:szCs w:val="26"/>
        </w:rPr>
        <w:t xml:space="preserve"> </w:t>
      </w:r>
      <w:proofErr w:type="spellStart"/>
      <w:r w:rsidR="00A62F0A" w:rsidRPr="007F1D3F">
        <w:rPr>
          <w:rStyle w:val="normaltextrun"/>
          <w:sz w:val="26"/>
          <w:szCs w:val="26"/>
        </w:rPr>
        <w:t>cần</w:t>
      </w:r>
      <w:proofErr w:type="spellEnd"/>
      <w:r w:rsidR="00A62F0A" w:rsidRPr="007F1D3F">
        <w:rPr>
          <w:rStyle w:val="normaltextrun"/>
          <w:sz w:val="26"/>
          <w:szCs w:val="26"/>
        </w:rPr>
        <w:t xml:space="preserve"> </w:t>
      </w:r>
      <w:proofErr w:type="spellStart"/>
      <w:r w:rsidR="00A62F0A" w:rsidRPr="007F1D3F">
        <w:rPr>
          <w:rStyle w:val="normaltextrun"/>
          <w:sz w:val="26"/>
          <w:szCs w:val="26"/>
        </w:rPr>
        <w:t>được</w:t>
      </w:r>
      <w:proofErr w:type="spellEnd"/>
      <w:r w:rsidR="00A62F0A" w:rsidRPr="007F1D3F">
        <w:rPr>
          <w:rStyle w:val="normaltextrun"/>
          <w:sz w:val="26"/>
          <w:szCs w:val="26"/>
        </w:rPr>
        <w:t xml:space="preserve"> </w:t>
      </w:r>
      <w:proofErr w:type="spellStart"/>
      <w:r w:rsidR="00A62F0A" w:rsidRPr="007F1D3F">
        <w:rPr>
          <w:rStyle w:val="normaltextrun"/>
          <w:sz w:val="26"/>
          <w:szCs w:val="26"/>
        </w:rPr>
        <w:t>xem</w:t>
      </w:r>
      <w:proofErr w:type="spellEnd"/>
      <w:r w:rsidR="00A62F0A" w:rsidRPr="007F1D3F">
        <w:rPr>
          <w:rStyle w:val="normaltextrun"/>
          <w:sz w:val="26"/>
          <w:szCs w:val="26"/>
        </w:rPr>
        <w:t xml:space="preserve"> </w:t>
      </w:r>
      <w:proofErr w:type="spellStart"/>
      <w:r w:rsidR="00A62F0A" w:rsidRPr="007F1D3F">
        <w:rPr>
          <w:rStyle w:val="normaltextrun"/>
          <w:sz w:val="26"/>
          <w:szCs w:val="26"/>
        </w:rPr>
        <w:t>xét</w:t>
      </w:r>
      <w:proofErr w:type="spellEnd"/>
      <w:r w:rsidR="00A62F0A" w:rsidRPr="007F1D3F">
        <w:rPr>
          <w:rStyle w:val="normaltextrun"/>
          <w:sz w:val="26"/>
          <w:szCs w:val="26"/>
        </w:rPr>
        <w:t>.</w:t>
      </w:r>
    </w:p>
    <w:p w14:paraId="3AA9D5A4" w14:textId="5485F961" w:rsidR="00057FB5" w:rsidRPr="007F1D3F" w:rsidRDefault="00BD2A00" w:rsidP="00057FB5">
      <w:pPr>
        <w:pStyle w:val="paragraph"/>
        <w:spacing w:before="0" w:beforeAutospacing="0" w:after="120" w:afterAutospacing="0"/>
        <w:ind w:right="90" w:firstLine="567"/>
        <w:jc w:val="both"/>
        <w:textAlignment w:val="baseline"/>
        <w:rPr>
          <w:rStyle w:val="normaltextrun"/>
          <w:sz w:val="26"/>
          <w:szCs w:val="26"/>
        </w:rPr>
      </w:pPr>
      <w:r w:rsidRPr="007F1D3F">
        <w:rPr>
          <w:rStyle w:val="normaltextrun"/>
          <w:sz w:val="26"/>
          <w:szCs w:val="26"/>
        </w:rPr>
        <w:t xml:space="preserve">- </w:t>
      </w:r>
      <w:proofErr w:type="spellStart"/>
      <w:r w:rsidR="00057FB5" w:rsidRPr="007F1D3F">
        <w:rPr>
          <w:rStyle w:val="normaltextrun"/>
          <w:sz w:val="26"/>
          <w:szCs w:val="26"/>
        </w:rPr>
        <w:t>Hệ</w:t>
      </w:r>
      <w:proofErr w:type="spellEnd"/>
      <w:r w:rsidR="00057FB5" w:rsidRPr="007F1D3F">
        <w:rPr>
          <w:rStyle w:val="normaltextrun"/>
          <w:sz w:val="26"/>
          <w:szCs w:val="26"/>
        </w:rPr>
        <w:t xml:space="preserve"> </w:t>
      </w:r>
      <w:proofErr w:type="spellStart"/>
      <w:r w:rsidR="00057FB5" w:rsidRPr="007F1D3F">
        <w:rPr>
          <w:rStyle w:val="normaltextrun"/>
          <w:sz w:val="26"/>
          <w:szCs w:val="26"/>
        </w:rPr>
        <w:t>thống</w:t>
      </w:r>
      <w:proofErr w:type="spellEnd"/>
      <w:r w:rsidR="00057FB5" w:rsidRPr="007F1D3F">
        <w:rPr>
          <w:rStyle w:val="normaltextrun"/>
          <w:sz w:val="26"/>
          <w:szCs w:val="26"/>
        </w:rPr>
        <w:t xml:space="preserve"> </w:t>
      </w:r>
      <w:proofErr w:type="spellStart"/>
      <w:r w:rsidR="00057FB5" w:rsidRPr="007F1D3F">
        <w:rPr>
          <w:rStyle w:val="normaltextrun"/>
          <w:sz w:val="26"/>
          <w:szCs w:val="26"/>
        </w:rPr>
        <w:t>hạ</w:t>
      </w:r>
      <w:proofErr w:type="spellEnd"/>
      <w:r w:rsidR="00057FB5" w:rsidRPr="007F1D3F">
        <w:rPr>
          <w:rStyle w:val="normaltextrun"/>
          <w:sz w:val="26"/>
          <w:szCs w:val="26"/>
        </w:rPr>
        <w:t xml:space="preserve"> </w:t>
      </w:r>
      <w:proofErr w:type="spellStart"/>
      <w:r w:rsidR="00057FB5" w:rsidRPr="007F1D3F">
        <w:rPr>
          <w:rStyle w:val="normaltextrun"/>
          <w:sz w:val="26"/>
          <w:szCs w:val="26"/>
        </w:rPr>
        <w:t>tầng</w:t>
      </w:r>
      <w:proofErr w:type="spellEnd"/>
      <w:r w:rsidR="00057FB5" w:rsidRPr="007F1D3F">
        <w:rPr>
          <w:rStyle w:val="normaltextrun"/>
          <w:sz w:val="26"/>
          <w:szCs w:val="26"/>
        </w:rPr>
        <w:t xml:space="preserve">, </w:t>
      </w:r>
      <w:proofErr w:type="spellStart"/>
      <w:r w:rsidR="00057FB5" w:rsidRPr="007F1D3F">
        <w:rPr>
          <w:rStyle w:val="normaltextrun"/>
          <w:sz w:val="26"/>
          <w:szCs w:val="26"/>
        </w:rPr>
        <w:t>giao</w:t>
      </w:r>
      <w:proofErr w:type="spellEnd"/>
      <w:r w:rsidR="00057FB5" w:rsidRPr="007F1D3F">
        <w:rPr>
          <w:rStyle w:val="normaltextrun"/>
          <w:sz w:val="26"/>
          <w:szCs w:val="26"/>
        </w:rPr>
        <w:t xml:space="preserve"> </w:t>
      </w:r>
      <w:proofErr w:type="spellStart"/>
      <w:r w:rsidR="00057FB5" w:rsidRPr="007F1D3F">
        <w:rPr>
          <w:rStyle w:val="normaltextrun"/>
          <w:sz w:val="26"/>
          <w:szCs w:val="26"/>
        </w:rPr>
        <w:t>thông</w:t>
      </w:r>
      <w:proofErr w:type="spellEnd"/>
      <w:r w:rsidR="00057FB5" w:rsidRPr="007F1D3F">
        <w:rPr>
          <w:rStyle w:val="normaltextrun"/>
          <w:sz w:val="26"/>
          <w:szCs w:val="26"/>
        </w:rPr>
        <w:t xml:space="preserve"> </w:t>
      </w:r>
      <w:proofErr w:type="spellStart"/>
      <w:r w:rsidR="00057FB5" w:rsidRPr="007F1D3F">
        <w:rPr>
          <w:rStyle w:val="normaltextrun"/>
          <w:sz w:val="26"/>
          <w:szCs w:val="26"/>
        </w:rPr>
        <w:t>đô</w:t>
      </w:r>
      <w:proofErr w:type="spellEnd"/>
      <w:r w:rsidR="00057FB5" w:rsidRPr="007F1D3F">
        <w:rPr>
          <w:rStyle w:val="normaltextrun"/>
          <w:sz w:val="26"/>
          <w:szCs w:val="26"/>
        </w:rPr>
        <w:t xml:space="preserve"> </w:t>
      </w:r>
      <w:proofErr w:type="spellStart"/>
      <w:r w:rsidR="00057FB5" w:rsidRPr="007F1D3F">
        <w:rPr>
          <w:rStyle w:val="normaltextrun"/>
          <w:sz w:val="26"/>
          <w:szCs w:val="26"/>
        </w:rPr>
        <w:t>thị</w:t>
      </w:r>
      <w:proofErr w:type="spellEnd"/>
      <w:r w:rsidR="00057FB5" w:rsidRPr="007F1D3F">
        <w:rPr>
          <w:rStyle w:val="normaltextrun"/>
          <w:sz w:val="26"/>
          <w:szCs w:val="26"/>
        </w:rPr>
        <w:t xml:space="preserve"> </w:t>
      </w:r>
      <w:proofErr w:type="spellStart"/>
      <w:r w:rsidR="00057FB5" w:rsidRPr="007F1D3F">
        <w:rPr>
          <w:rStyle w:val="normaltextrun"/>
          <w:sz w:val="26"/>
          <w:szCs w:val="26"/>
        </w:rPr>
        <w:t>tuy</w:t>
      </w:r>
      <w:proofErr w:type="spellEnd"/>
      <w:r w:rsidR="00057FB5" w:rsidRPr="007F1D3F">
        <w:rPr>
          <w:rStyle w:val="normaltextrun"/>
          <w:sz w:val="26"/>
          <w:szCs w:val="26"/>
        </w:rPr>
        <w:t xml:space="preserve"> </w:t>
      </w:r>
      <w:proofErr w:type="spellStart"/>
      <w:r w:rsidR="00057FB5" w:rsidRPr="007F1D3F">
        <w:rPr>
          <w:rStyle w:val="normaltextrun"/>
          <w:sz w:val="26"/>
          <w:szCs w:val="26"/>
        </w:rPr>
        <w:t>có</w:t>
      </w:r>
      <w:proofErr w:type="spellEnd"/>
      <w:r w:rsidR="00057FB5" w:rsidRPr="007F1D3F">
        <w:rPr>
          <w:rStyle w:val="normaltextrun"/>
          <w:sz w:val="26"/>
          <w:szCs w:val="26"/>
        </w:rPr>
        <w:t xml:space="preserve"> </w:t>
      </w:r>
      <w:proofErr w:type="spellStart"/>
      <w:r w:rsidR="00057FB5" w:rsidRPr="007F1D3F">
        <w:rPr>
          <w:rStyle w:val="normaltextrun"/>
          <w:sz w:val="26"/>
          <w:szCs w:val="26"/>
        </w:rPr>
        <w:t>đầu</w:t>
      </w:r>
      <w:proofErr w:type="spellEnd"/>
      <w:r w:rsidR="00057FB5" w:rsidRPr="007F1D3F">
        <w:rPr>
          <w:rStyle w:val="normaltextrun"/>
          <w:sz w:val="26"/>
          <w:szCs w:val="26"/>
        </w:rPr>
        <w:t xml:space="preserve"> </w:t>
      </w:r>
      <w:proofErr w:type="spellStart"/>
      <w:r w:rsidR="00057FB5" w:rsidRPr="007F1D3F">
        <w:rPr>
          <w:rStyle w:val="normaltextrun"/>
          <w:sz w:val="26"/>
          <w:szCs w:val="26"/>
        </w:rPr>
        <w:t>tư</w:t>
      </w:r>
      <w:proofErr w:type="spellEnd"/>
      <w:r w:rsidR="00057FB5" w:rsidRPr="007F1D3F">
        <w:rPr>
          <w:rStyle w:val="normaltextrun"/>
          <w:sz w:val="26"/>
          <w:szCs w:val="26"/>
        </w:rPr>
        <w:t xml:space="preserve"> </w:t>
      </w:r>
      <w:proofErr w:type="spellStart"/>
      <w:r w:rsidR="00057FB5" w:rsidRPr="007F1D3F">
        <w:rPr>
          <w:rStyle w:val="normaltextrun"/>
          <w:sz w:val="26"/>
          <w:szCs w:val="26"/>
        </w:rPr>
        <w:t>và</w:t>
      </w:r>
      <w:proofErr w:type="spellEnd"/>
      <w:r w:rsidR="00057FB5" w:rsidRPr="007F1D3F">
        <w:rPr>
          <w:rStyle w:val="normaltextrun"/>
          <w:sz w:val="26"/>
          <w:szCs w:val="26"/>
        </w:rPr>
        <w:t xml:space="preserve"> </w:t>
      </w:r>
      <w:proofErr w:type="spellStart"/>
      <w:r w:rsidR="00057FB5" w:rsidRPr="007F1D3F">
        <w:rPr>
          <w:rStyle w:val="normaltextrun"/>
          <w:sz w:val="26"/>
          <w:szCs w:val="26"/>
        </w:rPr>
        <w:t>nâng</w:t>
      </w:r>
      <w:proofErr w:type="spellEnd"/>
      <w:r w:rsidR="00057FB5" w:rsidRPr="007F1D3F">
        <w:rPr>
          <w:rStyle w:val="normaltextrun"/>
          <w:sz w:val="26"/>
          <w:szCs w:val="26"/>
        </w:rPr>
        <w:t xml:space="preserve"> </w:t>
      </w:r>
      <w:proofErr w:type="spellStart"/>
      <w:r w:rsidR="00057FB5" w:rsidRPr="007F1D3F">
        <w:rPr>
          <w:rStyle w:val="normaltextrun"/>
          <w:sz w:val="26"/>
          <w:szCs w:val="26"/>
        </w:rPr>
        <w:t>cấp</w:t>
      </w:r>
      <w:proofErr w:type="spellEnd"/>
      <w:r w:rsidR="00057FB5" w:rsidRPr="007F1D3F">
        <w:rPr>
          <w:rStyle w:val="normaltextrun"/>
          <w:sz w:val="26"/>
          <w:szCs w:val="26"/>
        </w:rPr>
        <w:t xml:space="preserve"> </w:t>
      </w:r>
      <w:proofErr w:type="spellStart"/>
      <w:r w:rsidR="00057FB5" w:rsidRPr="007F1D3F">
        <w:rPr>
          <w:rStyle w:val="normaltextrun"/>
          <w:sz w:val="26"/>
          <w:szCs w:val="26"/>
        </w:rPr>
        <w:t>nhưng</w:t>
      </w:r>
      <w:proofErr w:type="spellEnd"/>
      <w:r w:rsidR="00057FB5" w:rsidRPr="007F1D3F">
        <w:rPr>
          <w:rStyle w:val="normaltextrun"/>
          <w:sz w:val="26"/>
          <w:szCs w:val="26"/>
        </w:rPr>
        <w:t xml:space="preserve"> </w:t>
      </w:r>
      <w:proofErr w:type="spellStart"/>
      <w:r w:rsidR="00057FB5" w:rsidRPr="007F1D3F">
        <w:rPr>
          <w:rStyle w:val="normaltextrun"/>
          <w:sz w:val="26"/>
          <w:szCs w:val="26"/>
        </w:rPr>
        <w:t>chưa</w:t>
      </w:r>
      <w:proofErr w:type="spellEnd"/>
      <w:r w:rsidR="00057FB5" w:rsidRPr="007F1D3F">
        <w:rPr>
          <w:rStyle w:val="normaltextrun"/>
          <w:sz w:val="26"/>
          <w:szCs w:val="26"/>
        </w:rPr>
        <w:t xml:space="preserve"> </w:t>
      </w:r>
      <w:proofErr w:type="spellStart"/>
      <w:r w:rsidR="00057FB5" w:rsidRPr="007F1D3F">
        <w:rPr>
          <w:rStyle w:val="normaltextrun"/>
          <w:sz w:val="26"/>
          <w:szCs w:val="26"/>
        </w:rPr>
        <w:t>đồng</w:t>
      </w:r>
      <w:proofErr w:type="spellEnd"/>
      <w:r w:rsidR="00057FB5" w:rsidRPr="007F1D3F">
        <w:rPr>
          <w:rStyle w:val="normaltextrun"/>
          <w:sz w:val="26"/>
          <w:szCs w:val="26"/>
        </w:rPr>
        <w:t xml:space="preserve"> </w:t>
      </w:r>
      <w:proofErr w:type="spellStart"/>
      <w:r w:rsidR="00057FB5" w:rsidRPr="007F1D3F">
        <w:rPr>
          <w:rStyle w:val="normaltextrun"/>
          <w:sz w:val="26"/>
          <w:szCs w:val="26"/>
        </w:rPr>
        <w:t>bộ</w:t>
      </w:r>
      <w:proofErr w:type="spellEnd"/>
      <w:r w:rsidR="00C663C7" w:rsidRPr="007F1D3F">
        <w:rPr>
          <w:rStyle w:val="normaltextrun"/>
          <w:sz w:val="26"/>
          <w:szCs w:val="26"/>
        </w:rPr>
        <w:t>.</w:t>
      </w:r>
    </w:p>
    <w:p w14:paraId="2075C308" w14:textId="14E4E478" w:rsidR="00057FB5" w:rsidRPr="007F1D3F" w:rsidRDefault="00BD2A00" w:rsidP="00057FB5">
      <w:pPr>
        <w:pStyle w:val="paragraph"/>
        <w:spacing w:before="0" w:beforeAutospacing="0" w:after="120" w:afterAutospacing="0"/>
        <w:ind w:right="90" w:firstLine="567"/>
        <w:jc w:val="both"/>
        <w:textAlignment w:val="baseline"/>
        <w:rPr>
          <w:rStyle w:val="normaltextrun"/>
          <w:sz w:val="26"/>
          <w:szCs w:val="26"/>
        </w:rPr>
      </w:pPr>
      <w:r w:rsidRPr="007F1D3F">
        <w:rPr>
          <w:rStyle w:val="normaltextrun"/>
          <w:sz w:val="26"/>
          <w:szCs w:val="26"/>
        </w:rPr>
        <w:t xml:space="preserve">- </w:t>
      </w:r>
      <w:proofErr w:type="spellStart"/>
      <w:r w:rsidR="00E1615C" w:rsidRPr="007F1D3F">
        <w:rPr>
          <w:rStyle w:val="normaltextrun"/>
          <w:sz w:val="26"/>
          <w:szCs w:val="26"/>
        </w:rPr>
        <w:t>Một</w:t>
      </w:r>
      <w:proofErr w:type="spellEnd"/>
      <w:r w:rsidR="00E1615C" w:rsidRPr="007F1D3F">
        <w:rPr>
          <w:rStyle w:val="normaltextrun"/>
          <w:sz w:val="26"/>
          <w:szCs w:val="26"/>
        </w:rPr>
        <w:t xml:space="preserve"> </w:t>
      </w:r>
      <w:proofErr w:type="spellStart"/>
      <w:r w:rsidR="00E1615C" w:rsidRPr="007F1D3F">
        <w:rPr>
          <w:rStyle w:val="normaltextrun"/>
          <w:sz w:val="26"/>
          <w:szCs w:val="26"/>
        </w:rPr>
        <w:t>số</w:t>
      </w:r>
      <w:proofErr w:type="spellEnd"/>
      <w:r w:rsidR="00E1615C" w:rsidRPr="007F1D3F">
        <w:rPr>
          <w:rStyle w:val="normaltextrun"/>
          <w:sz w:val="26"/>
          <w:szCs w:val="26"/>
        </w:rPr>
        <w:t xml:space="preserve"> </w:t>
      </w:r>
      <w:proofErr w:type="spellStart"/>
      <w:r w:rsidR="00E1615C" w:rsidRPr="007F1D3F">
        <w:rPr>
          <w:rStyle w:val="normaltextrun"/>
          <w:sz w:val="26"/>
          <w:szCs w:val="26"/>
        </w:rPr>
        <w:t>khu</w:t>
      </w:r>
      <w:proofErr w:type="spellEnd"/>
      <w:r w:rsidR="00E1615C" w:rsidRPr="007F1D3F">
        <w:rPr>
          <w:rStyle w:val="normaltextrun"/>
          <w:sz w:val="26"/>
          <w:szCs w:val="26"/>
        </w:rPr>
        <w:t xml:space="preserve"> </w:t>
      </w:r>
      <w:proofErr w:type="spellStart"/>
      <w:r w:rsidR="00E1615C" w:rsidRPr="007F1D3F">
        <w:rPr>
          <w:rStyle w:val="normaltextrun"/>
          <w:sz w:val="26"/>
          <w:szCs w:val="26"/>
        </w:rPr>
        <w:t>chức</w:t>
      </w:r>
      <w:proofErr w:type="spellEnd"/>
      <w:r w:rsidR="00E1615C" w:rsidRPr="007F1D3F">
        <w:rPr>
          <w:rStyle w:val="normaltextrun"/>
          <w:sz w:val="26"/>
          <w:szCs w:val="26"/>
        </w:rPr>
        <w:t xml:space="preserve"> </w:t>
      </w:r>
      <w:proofErr w:type="spellStart"/>
      <w:r w:rsidR="00E1615C" w:rsidRPr="007F1D3F">
        <w:rPr>
          <w:rStyle w:val="normaltextrun"/>
          <w:sz w:val="26"/>
          <w:szCs w:val="26"/>
        </w:rPr>
        <w:t>năng</w:t>
      </w:r>
      <w:proofErr w:type="spellEnd"/>
      <w:r w:rsidR="00E1615C" w:rsidRPr="007F1D3F">
        <w:rPr>
          <w:rStyle w:val="normaltextrun"/>
          <w:sz w:val="26"/>
          <w:szCs w:val="26"/>
        </w:rPr>
        <w:t xml:space="preserve"> </w:t>
      </w:r>
      <w:proofErr w:type="spellStart"/>
      <w:r w:rsidR="00E1615C" w:rsidRPr="007F1D3F">
        <w:rPr>
          <w:rStyle w:val="normaltextrun"/>
          <w:sz w:val="26"/>
          <w:szCs w:val="26"/>
        </w:rPr>
        <w:t>chính</w:t>
      </w:r>
      <w:proofErr w:type="spellEnd"/>
      <w:r w:rsidR="00E1615C" w:rsidRPr="007F1D3F">
        <w:rPr>
          <w:rStyle w:val="normaltextrun"/>
          <w:sz w:val="26"/>
          <w:szCs w:val="26"/>
        </w:rPr>
        <w:t xml:space="preserve"> </w:t>
      </w:r>
      <w:proofErr w:type="spellStart"/>
      <w:r w:rsidR="00E1615C" w:rsidRPr="007F1D3F">
        <w:rPr>
          <w:rStyle w:val="normaltextrun"/>
          <w:sz w:val="26"/>
          <w:szCs w:val="26"/>
        </w:rPr>
        <w:t>làm</w:t>
      </w:r>
      <w:proofErr w:type="spellEnd"/>
      <w:r w:rsidR="00E1615C" w:rsidRPr="007F1D3F">
        <w:rPr>
          <w:rStyle w:val="normaltextrun"/>
          <w:sz w:val="26"/>
          <w:szCs w:val="26"/>
        </w:rPr>
        <w:t xml:space="preserve"> </w:t>
      </w:r>
      <w:proofErr w:type="spellStart"/>
      <w:r w:rsidR="00E1615C" w:rsidRPr="007F1D3F">
        <w:rPr>
          <w:rStyle w:val="normaltextrun"/>
          <w:sz w:val="26"/>
          <w:szCs w:val="26"/>
        </w:rPr>
        <w:t>động</w:t>
      </w:r>
      <w:proofErr w:type="spellEnd"/>
      <w:r w:rsidR="00E1615C" w:rsidRPr="007F1D3F">
        <w:rPr>
          <w:rStyle w:val="normaltextrun"/>
          <w:sz w:val="26"/>
          <w:szCs w:val="26"/>
        </w:rPr>
        <w:t xml:space="preserve"> </w:t>
      </w:r>
      <w:proofErr w:type="spellStart"/>
      <w:r w:rsidR="00E1615C" w:rsidRPr="007F1D3F">
        <w:rPr>
          <w:rStyle w:val="normaltextrun"/>
          <w:sz w:val="26"/>
          <w:szCs w:val="26"/>
        </w:rPr>
        <w:t>lực</w:t>
      </w:r>
      <w:proofErr w:type="spellEnd"/>
      <w:r w:rsidR="00E1615C" w:rsidRPr="007F1D3F">
        <w:rPr>
          <w:rStyle w:val="normaltextrun"/>
          <w:sz w:val="26"/>
          <w:szCs w:val="26"/>
        </w:rPr>
        <w:t xml:space="preserve"> </w:t>
      </w:r>
      <w:proofErr w:type="spellStart"/>
      <w:r w:rsidR="00E1615C" w:rsidRPr="007F1D3F">
        <w:rPr>
          <w:rStyle w:val="normaltextrun"/>
          <w:sz w:val="26"/>
          <w:szCs w:val="26"/>
        </w:rPr>
        <w:t>phát</w:t>
      </w:r>
      <w:proofErr w:type="spellEnd"/>
      <w:r w:rsidR="00E1615C" w:rsidRPr="007F1D3F">
        <w:rPr>
          <w:rStyle w:val="normaltextrun"/>
          <w:sz w:val="26"/>
          <w:szCs w:val="26"/>
        </w:rPr>
        <w:t xml:space="preserve"> </w:t>
      </w:r>
      <w:proofErr w:type="spellStart"/>
      <w:r w:rsidR="00E1615C" w:rsidRPr="007F1D3F">
        <w:rPr>
          <w:rStyle w:val="normaltextrun"/>
          <w:sz w:val="26"/>
          <w:szCs w:val="26"/>
        </w:rPr>
        <w:t>triển</w:t>
      </w:r>
      <w:proofErr w:type="spellEnd"/>
      <w:r w:rsidR="00E1615C" w:rsidRPr="007F1D3F">
        <w:rPr>
          <w:rStyle w:val="normaltextrun"/>
          <w:sz w:val="26"/>
          <w:szCs w:val="26"/>
        </w:rPr>
        <w:t xml:space="preserve"> </w:t>
      </w:r>
      <w:proofErr w:type="spellStart"/>
      <w:r w:rsidR="00E1615C" w:rsidRPr="007F1D3F">
        <w:rPr>
          <w:rStyle w:val="normaltextrun"/>
          <w:sz w:val="26"/>
          <w:szCs w:val="26"/>
        </w:rPr>
        <w:t>cho</w:t>
      </w:r>
      <w:proofErr w:type="spellEnd"/>
      <w:r w:rsidR="00E1615C" w:rsidRPr="007F1D3F">
        <w:rPr>
          <w:rStyle w:val="normaltextrun"/>
          <w:sz w:val="26"/>
          <w:szCs w:val="26"/>
        </w:rPr>
        <w:t xml:space="preserve"> </w:t>
      </w:r>
      <w:proofErr w:type="spellStart"/>
      <w:r w:rsidR="00E1615C" w:rsidRPr="007F1D3F">
        <w:rPr>
          <w:rStyle w:val="normaltextrun"/>
          <w:sz w:val="26"/>
          <w:szCs w:val="26"/>
        </w:rPr>
        <w:t>đô</w:t>
      </w:r>
      <w:proofErr w:type="spellEnd"/>
      <w:r w:rsidR="00E1615C" w:rsidRPr="007F1D3F">
        <w:rPr>
          <w:rStyle w:val="normaltextrun"/>
          <w:sz w:val="26"/>
          <w:szCs w:val="26"/>
        </w:rPr>
        <w:t xml:space="preserve"> </w:t>
      </w:r>
      <w:proofErr w:type="spellStart"/>
      <w:r w:rsidR="00E1615C" w:rsidRPr="007F1D3F">
        <w:rPr>
          <w:rStyle w:val="normaltextrun"/>
          <w:sz w:val="26"/>
          <w:szCs w:val="26"/>
        </w:rPr>
        <w:t>thị</w:t>
      </w:r>
      <w:proofErr w:type="spellEnd"/>
      <w:r w:rsidR="00E1615C" w:rsidRPr="007F1D3F">
        <w:rPr>
          <w:rStyle w:val="normaltextrun"/>
          <w:sz w:val="26"/>
          <w:szCs w:val="26"/>
        </w:rPr>
        <w:t xml:space="preserve"> </w:t>
      </w:r>
      <w:proofErr w:type="spellStart"/>
      <w:r w:rsidR="00E1615C" w:rsidRPr="007F1D3F">
        <w:rPr>
          <w:rStyle w:val="normaltextrun"/>
          <w:sz w:val="26"/>
          <w:szCs w:val="26"/>
        </w:rPr>
        <w:t>hiện</w:t>
      </w:r>
      <w:proofErr w:type="spellEnd"/>
      <w:r w:rsidR="00E1615C" w:rsidRPr="007F1D3F">
        <w:rPr>
          <w:rStyle w:val="normaltextrun"/>
          <w:sz w:val="26"/>
          <w:szCs w:val="26"/>
        </w:rPr>
        <w:t xml:space="preserve"> </w:t>
      </w:r>
      <w:proofErr w:type="spellStart"/>
      <w:r w:rsidR="00E1615C" w:rsidRPr="007F1D3F">
        <w:rPr>
          <w:rStyle w:val="normaltextrun"/>
          <w:sz w:val="26"/>
          <w:szCs w:val="26"/>
        </w:rPr>
        <w:t>chưa</w:t>
      </w:r>
      <w:proofErr w:type="spellEnd"/>
      <w:r w:rsidR="00E1615C" w:rsidRPr="007F1D3F">
        <w:rPr>
          <w:rStyle w:val="normaltextrun"/>
          <w:sz w:val="26"/>
          <w:szCs w:val="26"/>
        </w:rPr>
        <w:t xml:space="preserve"> </w:t>
      </w:r>
      <w:proofErr w:type="spellStart"/>
      <w:r w:rsidR="00E1615C" w:rsidRPr="007F1D3F">
        <w:rPr>
          <w:rStyle w:val="normaltextrun"/>
          <w:sz w:val="26"/>
          <w:szCs w:val="26"/>
        </w:rPr>
        <w:t>được</w:t>
      </w:r>
      <w:proofErr w:type="spellEnd"/>
      <w:r w:rsidR="00E1615C" w:rsidRPr="007F1D3F">
        <w:rPr>
          <w:rStyle w:val="normaltextrun"/>
          <w:sz w:val="26"/>
          <w:szCs w:val="26"/>
        </w:rPr>
        <w:t xml:space="preserve"> </w:t>
      </w:r>
      <w:proofErr w:type="spellStart"/>
      <w:r w:rsidR="00E1615C" w:rsidRPr="007F1D3F">
        <w:rPr>
          <w:rStyle w:val="normaltextrun"/>
          <w:sz w:val="26"/>
          <w:szCs w:val="26"/>
        </w:rPr>
        <w:t>hình</w:t>
      </w:r>
      <w:proofErr w:type="spellEnd"/>
      <w:r w:rsidR="00E1615C" w:rsidRPr="007F1D3F">
        <w:rPr>
          <w:rStyle w:val="normaltextrun"/>
          <w:sz w:val="26"/>
          <w:szCs w:val="26"/>
        </w:rPr>
        <w:t xml:space="preserve"> </w:t>
      </w:r>
      <w:proofErr w:type="spellStart"/>
      <w:r w:rsidR="00E1615C" w:rsidRPr="007F1D3F">
        <w:rPr>
          <w:rStyle w:val="normaltextrun"/>
          <w:sz w:val="26"/>
          <w:szCs w:val="26"/>
        </w:rPr>
        <w:t>thành</w:t>
      </w:r>
      <w:proofErr w:type="spellEnd"/>
      <w:r w:rsidR="00E1615C" w:rsidRPr="007F1D3F">
        <w:rPr>
          <w:rStyle w:val="normaltextrun"/>
          <w:sz w:val="26"/>
          <w:szCs w:val="26"/>
        </w:rPr>
        <w:t xml:space="preserve"> </w:t>
      </w:r>
      <w:proofErr w:type="spellStart"/>
      <w:r w:rsidR="00E1615C" w:rsidRPr="007F1D3F">
        <w:rPr>
          <w:rStyle w:val="normaltextrun"/>
          <w:sz w:val="26"/>
          <w:szCs w:val="26"/>
        </w:rPr>
        <w:t>như</w:t>
      </w:r>
      <w:proofErr w:type="spellEnd"/>
      <w:r w:rsidR="00E1615C" w:rsidRPr="007F1D3F">
        <w:rPr>
          <w:rStyle w:val="normaltextrun"/>
          <w:sz w:val="26"/>
          <w:szCs w:val="26"/>
        </w:rPr>
        <w:t xml:space="preserve"> </w:t>
      </w:r>
      <w:r w:rsidR="00985499" w:rsidRPr="007F1D3F">
        <w:rPr>
          <w:rStyle w:val="normaltextrun"/>
          <w:sz w:val="26"/>
          <w:szCs w:val="26"/>
        </w:rPr>
        <w:t xml:space="preserve">Trung </w:t>
      </w:r>
      <w:proofErr w:type="spellStart"/>
      <w:r w:rsidR="00985499" w:rsidRPr="007F1D3F">
        <w:rPr>
          <w:rStyle w:val="normaltextrun"/>
          <w:sz w:val="26"/>
          <w:szCs w:val="26"/>
        </w:rPr>
        <w:t>tâm</w:t>
      </w:r>
      <w:proofErr w:type="spellEnd"/>
      <w:r w:rsidR="00985499" w:rsidRPr="007F1D3F">
        <w:rPr>
          <w:rStyle w:val="normaltextrun"/>
          <w:sz w:val="26"/>
          <w:szCs w:val="26"/>
        </w:rPr>
        <w:t xml:space="preserve"> du </w:t>
      </w:r>
      <w:proofErr w:type="spellStart"/>
      <w:r w:rsidR="00985499" w:rsidRPr="007F1D3F">
        <w:rPr>
          <w:rStyle w:val="normaltextrun"/>
          <w:sz w:val="26"/>
          <w:szCs w:val="26"/>
        </w:rPr>
        <w:t>lịch</w:t>
      </w:r>
      <w:proofErr w:type="spellEnd"/>
      <w:r w:rsidR="00985499" w:rsidRPr="007F1D3F">
        <w:rPr>
          <w:rStyle w:val="normaltextrun"/>
          <w:sz w:val="26"/>
          <w:szCs w:val="26"/>
        </w:rPr>
        <w:t xml:space="preserve">, </w:t>
      </w:r>
      <w:proofErr w:type="spellStart"/>
      <w:r w:rsidR="00985499" w:rsidRPr="007F1D3F">
        <w:rPr>
          <w:rStyle w:val="normaltextrun"/>
          <w:sz w:val="26"/>
          <w:szCs w:val="26"/>
        </w:rPr>
        <w:t>nghỉ</w:t>
      </w:r>
      <w:proofErr w:type="spellEnd"/>
      <w:r w:rsidR="00985499" w:rsidRPr="007F1D3F">
        <w:rPr>
          <w:rStyle w:val="normaltextrun"/>
          <w:sz w:val="26"/>
          <w:szCs w:val="26"/>
        </w:rPr>
        <w:t xml:space="preserve"> </w:t>
      </w:r>
      <w:proofErr w:type="spellStart"/>
      <w:r w:rsidR="00985499" w:rsidRPr="007F1D3F">
        <w:rPr>
          <w:rStyle w:val="normaltextrun"/>
          <w:sz w:val="26"/>
          <w:szCs w:val="26"/>
        </w:rPr>
        <w:t>dưỡng</w:t>
      </w:r>
      <w:proofErr w:type="spellEnd"/>
      <w:r w:rsidR="0031326B" w:rsidRPr="007F1D3F">
        <w:rPr>
          <w:rStyle w:val="normaltextrun"/>
          <w:sz w:val="26"/>
          <w:szCs w:val="26"/>
        </w:rPr>
        <w:t xml:space="preserve">; Trung </w:t>
      </w:r>
      <w:proofErr w:type="spellStart"/>
      <w:r w:rsidR="0031326B" w:rsidRPr="007F1D3F">
        <w:rPr>
          <w:rStyle w:val="normaltextrun"/>
          <w:sz w:val="26"/>
          <w:szCs w:val="26"/>
        </w:rPr>
        <w:t>tâm</w:t>
      </w:r>
      <w:proofErr w:type="spellEnd"/>
      <w:r w:rsidR="0031326B" w:rsidRPr="007F1D3F">
        <w:rPr>
          <w:rStyle w:val="normaltextrun"/>
          <w:sz w:val="26"/>
          <w:szCs w:val="26"/>
        </w:rPr>
        <w:t xml:space="preserve"> </w:t>
      </w:r>
      <w:proofErr w:type="spellStart"/>
      <w:r w:rsidR="0031326B" w:rsidRPr="007F1D3F">
        <w:rPr>
          <w:rStyle w:val="normaltextrun"/>
          <w:sz w:val="26"/>
          <w:szCs w:val="26"/>
        </w:rPr>
        <w:t>công</w:t>
      </w:r>
      <w:proofErr w:type="spellEnd"/>
      <w:r w:rsidR="0031326B" w:rsidRPr="007F1D3F">
        <w:rPr>
          <w:rStyle w:val="normaltextrun"/>
          <w:sz w:val="26"/>
          <w:szCs w:val="26"/>
        </w:rPr>
        <w:t xml:space="preserve"> </w:t>
      </w:r>
      <w:proofErr w:type="spellStart"/>
      <w:r w:rsidR="0031326B" w:rsidRPr="007F1D3F">
        <w:rPr>
          <w:rStyle w:val="normaltextrun"/>
          <w:sz w:val="26"/>
          <w:szCs w:val="26"/>
        </w:rPr>
        <w:t>nghiệp</w:t>
      </w:r>
      <w:proofErr w:type="spellEnd"/>
      <w:r w:rsidR="0031326B" w:rsidRPr="007F1D3F">
        <w:rPr>
          <w:rStyle w:val="normaltextrun"/>
          <w:sz w:val="26"/>
          <w:szCs w:val="26"/>
        </w:rPr>
        <w:t xml:space="preserve"> </w:t>
      </w:r>
      <w:proofErr w:type="spellStart"/>
      <w:r w:rsidR="00851835" w:rsidRPr="007F1D3F">
        <w:rPr>
          <w:rStyle w:val="normaltextrun"/>
          <w:sz w:val="26"/>
          <w:szCs w:val="26"/>
        </w:rPr>
        <w:t>chế</w:t>
      </w:r>
      <w:proofErr w:type="spellEnd"/>
      <w:r w:rsidR="00851835" w:rsidRPr="007F1D3F">
        <w:rPr>
          <w:rStyle w:val="normaltextrun"/>
          <w:sz w:val="26"/>
          <w:szCs w:val="26"/>
        </w:rPr>
        <w:t xml:space="preserve"> </w:t>
      </w:r>
      <w:proofErr w:type="spellStart"/>
      <w:r w:rsidR="00851835" w:rsidRPr="007F1D3F">
        <w:rPr>
          <w:rStyle w:val="normaltextrun"/>
          <w:sz w:val="26"/>
          <w:szCs w:val="26"/>
        </w:rPr>
        <w:t>biến</w:t>
      </w:r>
      <w:proofErr w:type="spellEnd"/>
      <w:r w:rsidR="00851835" w:rsidRPr="007F1D3F">
        <w:rPr>
          <w:rStyle w:val="normaltextrun"/>
          <w:sz w:val="26"/>
          <w:szCs w:val="26"/>
        </w:rPr>
        <w:t xml:space="preserve"> </w:t>
      </w:r>
      <w:proofErr w:type="spellStart"/>
      <w:r w:rsidR="00851835" w:rsidRPr="007F1D3F">
        <w:rPr>
          <w:rStyle w:val="normaltextrun"/>
          <w:sz w:val="26"/>
          <w:szCs w:val="26"/>
        </w:rPr>
        <w:t>thủy</w:t>
      </w:r>
      <w:proofErr w:type="spellEnd"/>
      <w:r w:rsidR="00851835" w:rsidRPr="007F1D3F">
        <w:rPr>
          <w:rStyle w:val="normaltextrun"/>
          <w:sz w:val="26"/>
          <w:szCs w:val="26"/>
        </w:rPr>
        <w:t xml:space="preserve"> </w:t>
      </w:r>
      <w:proofErr w:type="spellStart"/>
      <w:r w:rsidR="00851835" w:rsidRPr="007F1D3F">
        <w:rPr>
          <w:rStyle w:val="normaltextrun"/>
          <w:sz w:val="26"/>
          <w:szCs w:val="26"/>
        </w:rPr>
        <w:t>hải</w:t>
      </w:r>
      <w:proofErr w:type="spellEnd"/>
      <w:r w:rsidR="00851835" w:rsidRPr="007F1D3F">
        <w:rPr>
          <w:rStyle w:val="normaltextrun"/>
          <w:sz w:val="26"/>
          <w:szCs w:val="26"/>
        </w:rPr>
        <w:t xml:space="preserve"> </w:t>
      </w:r>
      <w:proofErr w:type="spellStart"/>
      <w:r w:rsidR="00851835" w:rsidRPr="007F1D3F">
        <w:rPr>
          <w:rStyle w:val="normaltextrun"/>
          <w:sz w:val="26"/>
          <w:szCs w:val="26"/>
        </w:rPr>
        <w:t>sản</w:t>
      </w:r>
      <w:proofErr w:type="spellEnd"/>
      <w:r w:rsidR="00851835" w:rsidRPr="007F1D3F">
        <w:rPr>
          <w:rStyle w:val="normaltextrun"/>
          <w:sz w:val="26"/>
          <w:szCs w:val="26"/>
        </w:rPr>
        <w:t xml:space="preserve"> </w:t>
      </w:r>
      <w:proofErr w:type="spellStart"/>
      <w:r w:rsidR="00851835" w:rsidRPr="007F1D3F">
        <w:rPr>
          <w:rStyle w:val="normaltextrun"/>
          <w:sz w:val="26"/>
          <w:szCs w:val="26"/>
        </w:rPr>
        <w:t>gắn</w:t>
      </w:r>
      <w:proofErr w:type="spellEnd"/>
      <w:r w:rsidR="00851835" w:rsidRPr="007F1D3F">
        <w:rPr>
          <w:rStyle w:val="normaltextrun"/>
          <w:sz w:val="26"/>
          <w:szCs w:val="26"/>
        </w:rPr>
        <w:t xml:space="preserve"> </w:t>
      </w:r>
      <w:proofErr w:type="spellStart"/>
      <w:r w:rsidR="00851835" w:rsidRPr="007F1D3F">
        <w:rPr>
          <w:rStyle w:val="normaltextrun"/>
          <w:sz w:val="26"/>
          <w:szCs w:val="26"/>
        </w:rPr>
        <w:t>với</w:t>
      </w:r>
      <w:proofErr w:type="spellEnd"/>
      <w:r w:rsidR="00851835" w:rsidRPr="007F1D3F">
        <w:rPr>
          <w:rStyle w:val="normaltextrun"/>
          <w:sz w:val="26"/>
          <w:szCs w:val="26"/>
        </w:rPr>
        <w:t xml:space="preserve"> </w:t>
      </w:r>
      <w:proofErr w:type="spellStart"/>
      <w:r w:rsidR="00851835" w:rsidRPr="007F1D3F">
        <w:rPr>
          <w:rStyle w:val="normaltextrun"/>
          <w:sz w:val="26"/>
          <w:szCs w:val="26"/>
        </w:rPr>
        <w:t>cảng</w:t>
      </w:r>
      <w:proofErr w:type="spellEnd"/>
      <w:r w:rsidR="00602548" w:rsidRPr="007F1D3F">
        <w:rPr>
          <w:rStyle w:val="normaltextrun"/>
          <w:sz w:val="26"/>
          <w:szCs w:val="26"/>
        </w:rPr>
        <w:t>, …</w:t>
      </w:r>
    </w:p>
    <w:p w14:paraId="6ABEBE81" w14:textId="07396D2D" w:rsidR="00057FB5" w:rsidRPr="007F1D3F" w:rsidRDefault="00BD2A00" w:rsidP="00057FB5">
      <w:pPr>
        <w:pStyle w:val="paragraph"/>
        <w:spacing w:before="0" w:beforeAutospacing="0" w:after="120" w:afterAutospacing="0"/>
        <w:ind w:right="90" w:firstLine="567"/>
        <w:jc w:val="both"/>
        <w:textAlignment w:val="baseline"/>
        <w:rPr>
          <w:rStyle w:val="normaltextrun"/>
          <w:sz w:val="26"/>
          <w:szCs w:val="26"/>
        </w:rPr>
      </w:pPr>
      <w:r w:rsidRPr="007F1D3F">
        <w:rPr>
          <w:rStyle w:val="normaltextrun"/>
          <w:sz w:val="26"/>
          <w:szCs w:val="26"/>
        </w:rPr>
        <w:t xml:space="preserve">- </w:t>
      </w:r>
      <w:proofErr w:type="spellStart"/>
      <w:r w:rsidR="00B60553" w:rsidRPr="007F1D3F">
        <w:rPr>
          <w:rStyle w:val="normaltextrun"/>
          <w:sz w:val="26"/>
          <w:szCs w:val="26"/>
        </w:rPr>
        <w:t>Quá</w:t>
      </w:r>
      <w:proofErr w:type="spellEnd"/>
      <w:r w:rsidR="00B60553" w:rsidRPr="007F1D3F">
        <w:rPr>
          <w:rStyle w:val="normaltextrun"/>
          <w:sz w:val="26"/>
          <w:szCs w:val="26"/>
        </w:rPr>
        <w:t xml:space="preserve"> </w:t>
      </w:r>
      <w:proofErr w:type="spellStart"/>
      <w:r w:rsidR="00B60553" w:rsidRPr="007F1D3F">
        <w:rPr>
          <w:rStyle w:val="normaltextrun"/>
          <w:sz w:val="26"/>
          <w:szCs w:val="26"/>
        </w:rPr>
        <w:t>trình</w:t>
      </w:r>
      <w:proofErr w:type="spellEnd"/>
      <w:r w:rsidR="00B60553" w:rsidRPr="007F1D3F">
        <w:rPr>
          <w:rStyle w:val="normaltextrun"/>
          <w:sz w:val="26"/>
          <w:szCs w:val="26"/>
        </w:rPr>
        <w:t xml:space="preserve"> </w:t>
      </w:r>
      <w:proofErr w:type="spellStart"/>
      <w:r w:rsidR="00B60553" w:rsidRPr="007F1D3F">
        <w:rPr>
          <w:rStyle w:val="normaltextrun"/>
          <w:sz w:val="26"/>
          <w:szCs w:val="26"/>
        </w:rPr>
        <w:t>thực</w:t>
      </w:r>
      <w:proofErr w:type="spellEnd"/>
      <w:r w:rsidR="00B60553" w:rsidRPr="007F1D3F">
        <w:rPr>
          <w:rStyle w:val="normaltextrun"/>
          <w:sz w:val="26"/>
          <w:szCs w:val="26"/>
        </w:rPr>
        <w:t xml:space="preserve"> </w:t>
      </w:r>
      <w:proofErr w:type="spellStart"/>
      <w:r w:rsidR="00B60553" w:rsidRPr="007F1D3F">
        <w:rPr>
          <w:rStyle w:val="normaltextrun"/>
          <w:sz w:val="26"/>
          <w:szCs w:val="26"/>
        </w:rPr>
        <w:t>hiện</w:t>
      </w:r>
      <w:proofErr w:type="spellEnd"/>
      <w:r w:rsidR="00B60553" w:rsidRPr="007F1D3F">
        <w:rPr>
          <w:rStyle w:val="normaltextrun"/>
          <w:sz w:val="26"/>
          <w:szCs w:val="26"/>
        </w:rPr>
        <w:t xml:space="preserve"> </w:t>
      </w:r>
      <w:proofErr w:type="spellStart"/>
      <w:r w:rsidR="00B60553" w:rsidRPr="007F1D3F">
        <w:rPr>
          <w:rStyle w:val="normaltextrun"/>
          <w:sz w:val="26"/>
          <w:szCs w:val="26"/>
        </w:rPr>
        <w:t>đầu</w:t>
      </w:r>
      <w:proofErr w:type="spellEnd"/>
      <w:r w:rsidR="00B60553" w:rsidRPr="007F1D3F">
        <w:rPr>
          <w:rStyle w:val="normaltextrun"/>
          <w:sz w:val="26"/>
          <w:szCs w:val="26"/>
        </w:rPr>
        <w:t xml:space="preserve"> </w:t>
      </w:r>
      <w:proofErr w:type="spellStart"/>
      <w:r w:rsidR="00B60553" w:rsidRPr="007F1D3F">
        <w:rPr>
          <w:rStyle w:val="normaltextrun"/>
          <w:sz w:val="26"/>
          <w:szCs w:val="26"/>
        </w:rPr>
        <w:t>tư</w:t>
      </w:r>
      <w:proofErr w:type="spellEnd"/>
      <w:r w:rsidR="00B60553" w:rsidRPr="007F1D3F">
        <w:rPr>
          <w:rStyle w:val="normaltextrun"/>
          <w:sz w:val="26"/>
          <w:szCs w:val="26"/>
        </w:rPr>
        <w:t xml:space="preserve"> </w:t>
      </w:r>
      <w:proofErr w:type="spellStart"/>
      <w:r w:rsidR="00B60553" w:rsidRPr="007F1D3F">
        <w:rPr>
          <w:rStyle w:val="normaltextrun"/>
          <w:sz w:val="26"/>
          <w:szCs w:val="26"/>
        </w:rPr>
        <w:t>xây</w:t>
      </w:r>
      <w:proofErr w:type="spellEnd"/>
      <w:r w:rsidR="00B60553" w:rsidRPr="007F1D3F">
        <w:rPr>
          <w:rStyle w:val="normaltextrun"/>
          <w:sz w:val="26"/>
          <w:szCs w:val="26"/>
        </w:rPr>
        <w:t xml:space="preserve"> </w:t>
      </w:r>
      <w:proofErr w:type="spellStart"/>
      <w:r w:rsidR="00B60553" w:rsidRPr="007F1D3F">
        <w:rPr>
          <w:rStyle w:val="normaltextrun"/>
          <w:sz w:val="26"/>
          <w:szCs w:val="26"/>
        </w:rPr>
        <w:t>dựng</w:t>
      </w:r>
      <w:proofErr w:type="spellEnd"/>
      <w:r w:rsidR="00B60553" w:rsidRPr="007F1D3F">
        <w:rPr>
          <w:rStyle w:val="normaltextrun"/>
          <w:sz w:val="26"/>
          <w:szCs w:val="26"/>
        </w:rPr>
        <w:t xml:space="preserve"> </w:t>
      </w:r>
      <w:proofErr w:type="spellStart"/>
      <w:r w:rsidR="00B60553" w:rsidRPr="007F1D3F">
        <w:rPr>
          <w:rStyle w:val="normaltextrun"/>
          <w:sz w:val="26"/>
          <w:szCs w:val="26"/>
        </w:rPr>
        <w:t>theo</w:t>
      </w:r>
      <w:proofErr w:type="spellEnd"/>
      <w:r w:rsidR="00B60553" w:rsidRPr="007F1D3F">
        <w:rPr>
          <w:rStyle w:val="normaltextrun"/>
          <w:sz w:val="26"/>
          <w:szCs w:val="26"/>
        </w:rPr>
        <w:t xml:space="preserve"> </w:t>
      </w:r>
      <w:proofErr w:type="spellStart"/>
      <w:r w:rsidR="00B60553" w:rsidRPr="007F1D3F">
        <w:rPr>
          <w:rStyle w:val="normaltextrun"/>
          <w:sz w:val="26"/>
          <w:szCs w:val="26"/>
        </w:rPr>
        <w:t>quy</w:t>
      </w:r>
      <w:proofErr w:type="spellEnd"/>
      <w:r w:rsidR="00B60553" w:rsidRPr="007F1D3F">
        <w:rPr>
          <w:rStyle w:val="normaltextrun"/>
          <w:sz w:val="26"/>
          <w:szCs w:val="26"/>
        </w:rPr>
        <w:t xml:space="preserve"> </w:t>
      </w:r>
      <w:proofErr w:type="spellStart"/>
      <w:r w:rsidR="00B60553" w:rsidRPr="007F1D3F">
        <w:rPr>
          <w:rStyle w:val="normaltextrun"/>
          <w:sz w:val="26"/>
          <w:szCs w:val="26"/>
        </w:rPr>
        <w:t>hoạch</w:t>
      </w:r>
      <w:proofErr w:type="spellEnd"/>
      <w:r w:rsidR="00B60553" w:rsidRPr="007F1D3F">
        <w:rPr>
          <w:rStyle w:val="normaltextrun"/>
          <w:sz w:val="26"/>
          <w:szCs w:val="26"/>
        </w:rPr>
        <w:t xml:space="preserve"> </w:t>
      </w:r>
      <w:proofErr w:type="spellStart"/>
      <w:r w:rsidR="00B60553" w:rsidRPr="007F1D3F">
        <w:rPr>
          <w:rStyle w:val="normaltextrun"/>
          <w:sz w:val="26"/>
          <w:szCs w:val="26"/>
        </w:rPr>
        <w:t>được</w:t>
      </w:r>
      <w:proofErr w:type="spellEnd"/>
      <w:r w:rsidR="00B60553" w:rsidRPr="007F1D3F">
        <w:rPr>
          <w:rStyle w:val="normaltextrun"/>
          <w:sz w:val="26"/>
          <w:szCs w:val="26"/>
        </w:rPr>
        <w:t xml:space="preserve"> </w:t>
      </w:r>
      <w:proofErr w:type="spellStart"/>
      <w:r w:rsidR="00B60553" w:rsidRPr="007F1D3F">
        <w:rPr>
          <w:rStyle w:val="normaltextrun"/>
          <w:sz w:val="26"/>
          <w:szCs w:val="26"/>
        </w:rPr>
        <w:t>duyệt</w:t>
      </w:r>
      <w:proofErr w:type="spellEnd"/>
      <w:r w:rsidR="00B60553" w:rsidRPr="007F1D3F">
        <w:rPr>
          <w:rStyle w:val="normaltextrun"/>
          <w:sz w:val="26"/>
          <w:szCs w:val="26"/>
        </w:rPr>
        <w:t xml:space="preserve"> </w:t>
      </w:r>
      <w:proofErr w:type="spellStart"/>
      <w:r w:rsidR="00B60553" w:rsidRPr="007F1D3F">
        <w:rPr>
          <w:rStyle w:val="normaltextrun"/>
          <w:sz w:val="26"/>
          <w:szCs w:val="26"/>
        </w:rPr>
        <w:t>ngắn</w:t>
      </w:r>
      <w:proofErr w:type="spellEnd"/>
      <w:r w:rsidR="00B60553" w:rsidRPr="007F1D3F">
        <w:rPr>
          <w:rStyle w:val="normaltextrun"/>
          <w:sz w:val="26"/>
          <w:szCs w:val="26"/>
        </w:rPr>
        <w:t xml:space="preserve">, </w:t>
      </w:r>
      <w:proofErr w:type="spellStart"/>
      <w:r w:rsidR="00B60553" w:rsidRPr="007F1D3F">
        <w:rPr>
          <w:rStyle w:val="normaltextrun"/>
          <w:sz w:val="26"/>
          <w:szCs w:val="26"/>
        </w:rPr>
        <w:t>nguồn</w:t>
      </w:r>
      <w:proofErr w:type="spellEnd"/>
      <w:r w:rsidR="00B60553" w:rsidRPr="007F1D3F">
        <w:rPr>
          <w:rStyle w:val="normaltextrun"/>
          <w:sz w:val="26"/>
          <w:szCs w:val="26"/>
        </w:rPr>
        <w:t xml:space="preserve"> </w:t>
      </w:r>
      <w:proofErr w:type="spellStart"/>
      <w:r w:rsidR="00B60553" w:rsidRPr="007F1D3F">
        <w:rPr>
          <w:rStyle w:val="normaltextrun"/>
          <w:sz w:val="26"/>
          <w:szCs w:val="26"/>
        </w:rPr>
        <w:t>lực</w:t>
      </w:r>
      <w:proofErr w:type="spellEnd"/>
      <w:r w:rsidR="00B60553" w:rsidRPr="007F1D3F">
        <w:rPr>
          <w:rStyle w:val="normaltextrun"/>
          <w:sz w:val="26"/>
          <w:szCs w:val="26"/>
        </w:rPr>
        <w:t xml:space="preserve"> </w:t>
      </w:r>
      <w:proofErr w:type="spellStart"/>
      <w:r w:rsidR="00B60553" w:rsidRPr="007F1D3F">
        <w:rPr>
          <w:rStyle w:val="normaltextrun"/>
          <w:sz w:val="26"/>
          <w:szCs w:val="26"/>
        </w:rPr>
        <w:t>đầu</w:t>
      </w:r>
      <w:proofErr w:type="spellEnd"/>
      <w:r w:rsidR="00B60553" w:rsidRPr="007F1D3F">
        <w:rPr>
          <w:rStyle w:val="normaltextrun"/>
          <w:sz w:val="26"/>
          <w:szCs w:val="26"/>
        </w:rPr>
        <w:t xml:space="preserve"> </w:t>
      </w:r>
      <w:proofErr w:type="spellStart"/>
      <w:r w:rsidR="00B60553" w:rsidRPr="007F1D3F">
        <w:rPr>
          <w:rStyle w:val="normaltextrun"/>
          <w:sz w:val="26"/>
          <w:szCs w:val="26"/>
        </w:rPr>
        <w:t>tư</w:t>
      </w:r>
      <w:proofErr w:type="spellEnd"/>
      <w:r w:rsidR="00CD2E26" w:rsidRPr="007F1D3F">
        <w:rPr>
          <w:rStyle w:val="normaltextrun"/>
          <w:sz w:val="26"/>
          <w:szCs w:val="26"/>
        </w:rPr>
        <w:t xml:space="preserve"> </w:t>
      </w:r>
      <w:proofErr w:type="spellStart"/>
      <w:r w:rsidR="00CD2E26" w:rsidRPr="007F1D3F">
        <w:rPr>
          <w:rStyle w:val="normaltextrun"/>
          <w:sz w:val="26"/>
          <w:szCs w:val="26"/>
        </w:rPr>
        <w:t>có</w:t>
      </w:r>
      <w:proofErr w:type="spellEnd"/>
      <w:r w:rsidR="00CD2E26" w:rsidRPr="007F1D3F">
        <w:rPr>
          <w:rStyle w:val="normaltextrun"/>
          <w:sz w:val="26"/>
          <w:szCs w:val="26"/>
        </w:rPr>
        <w:t xml:space="preserve"> </w:t>
      </w:r>
      <w:proofErr w:type="spellStart"/>
      <w:r w:rsidR="00CD2E26" w:rsidRPr="007F1D3F">
        <w:rPr>
          <w:rStyle w:val="normaltextrun"/>
          <w:sz w:val="26"/>
          <w:szCs w:val="26"/>
        </w:rPr>
        <w:t>hạn</w:t>
      </w:r>
      <w:proofErr w:type="spellEnd"/>
      <w:r w:rsidR="00CD2E26" w:rsidRPr="007F1D3F">
        <w:rPr>
          <w:rStyle w:val="normaltextrun"/>
          <w:sz w:val="26"/>
          <w:szCs w:val="26"/>
        </w:rPr>
        <w:t xml:space="preserve"> </w:t>
      </w:r>
      <w:proofErr w:type="spellStart"/>
      <w:r w:rsidR="00CD2E26" w:rsidRPr="007F1D3F">
        <w:rPr>
          <w:rStyle w:val="normaltextrun"/>
          <w:sz w:val="26"/>
          <w:szCs w:val="26"/>
        </w:rPr>
        <w:t>nên</w:t>
      </w:r>
      <w:proofErr w:type="spellEnd"/>
      <w:r w:rsidR="00CD2E26" w:rsidRPr="007F1D3F">
        <w:rPr>
          <w:rStyle w:val="normaltextrun"/>
          <w:sz w:val="26"/>
          <w:szCs w:val="26"/>
        </w:rPr>
        <w:t xml:space="preserve"> </w:t>
      </w:r>
      <w:proofErr w:type="spellStart"/>
      <w:r w:rsidR="00CD2E26" w:rsidRPr="007F1D3F">
        <w:rPr>
          <w:rStyle w:val="normaltextrun"/>
          <w:sz w:val="26"/>
          <w:szCs w:val="26"/>
        </w:rPr>
        <w:t>thị</w:t>
      </w:r>
      <w:proofErr w:type="spellEnd"/>
      <w:r w:rsidR="00CD2E26" w:rsidRPr="007F1D3F">
        <w:rPr>
          <w:rStyle w:val="normaltextrun"/>
          <w:sz w:val="26"/>
          <w:szCs w:val="26"/>
        </w:rPr>
        <w:t xml:space="preserve"> </w:t>
      </w:r>
      <w:proofErr w:type="spellStart"/>
      <w:r w:rsidR="00CD2E26" w:rsidRPr="007F1D3F">
        <w:rPr>
          <w:rStyle w:val="normaltextrun"/>
          <w:sz w:val="26"/>
          <w:szCs w:val="26"/>
        </w:rPr>
        <w:t>xã</w:t>
      </w:r>
      <w:proofErr w:type="spellEnd"/>
      <w:r w:rsidR="00CD2E26" w:rsidRPr="007F1D3F">
        <w:rPr>
          <w:rStyle w:val="normaltextrun"/>
          <w:sz w:val="26"/>
          <w:szCs w:val="26"/>
        </w:rPr>
        <w:t xml:space="preserve"> </w:t>
      </w:r>
      <w:proofErr w:type="spellStart"/>
      <w:r w:rsidR="00CD2E26" w:rsidRPr="007F1D3F">
        <w:rPr>
          <w:rStyle w:val="normaltextrun"/>
          <w:sz w:val="26"/>
          <w:szCs w:val="26"/>
        </w:rPr>
        <w:t>chưa</w:t>
      </w:r>
      <w:proofErr w:type="spellEnd"/>
      <w:r w:rsidR="00CD2E26" w:rsidRPr="007F1D3F">
        <w:rPr>
          <w:rStyle w:val="normaltextrun"/>
          <w:sz w:val="26"/>
          <w:szCs w:val="26"/>
        </w:rPr>
        <w:t xml:space="preserve"> </w:t>
      </w:r>
      <w:proofErr w:type="spellStart"/>
      <w:r w:rsidR="006F6D92" w:rsidRPr="007F1D3F">
        <w:rPr>
          <w:rStyle w:val="normaltextrun"/>
          <w:sz w:val="26"/>
          <w:szCs w:val="26"/>
        </w:rPr>
        <w:t>có</w:t>
      </w:r>
      <w:proofErr w:type="spellEnd"/>
      <w:r w:rsidR="006F6D92" w:rsidRPr="007F1D3F">
        <w:rPr>
          <w:rStyle w:val="normaltextrun"/>
          <w:sz w:val="26"/>
          <w:szCs w:val="26"/>
        </w:rPr>
        <w:t xml:space="preserve"> </w:t>
      </w:r>
      <w:proofErr w:type="spellStart"/>
      <w:r w:rsidR="006F6D92" w:rsidRPr="007F1D3F">
        <w:rPr>
          <w:rStyle w:val="normaltextrun"/>
          <w:sz w:val="26"/>
          <w:szCs w:val="26"/>
        </w:rPr>
        <w:t>đủ</w:t>
      </w:r>
      <w:proofErr w:type="spellEnd"/>
      <w:r w:rsidR="006F6D92" w:rsidRPr="007F1D3F">
        <w:rPr>
          <w:rStyle w:val="normaltextrun"/>
          <w:sz w:val="26"/>
          <w:szCs w:val="26"/>
        </w:rPr>
        <w:t xml:space="preserve"> </w:t>
      </w:r>
      <w:proofErr w:type="spellStart"/>
      <w:r w:rsidR="006F6D92" w:rsidRPr="007F1D3F">
        <w:rPr>
          <w:rStyle w:val="normaltextrun"/>
          <w:sz w:val="26"/>
          <w:szCs w:val="26"/>
        </w:rPr>
        <w:t>thời</w:t>
      </w:r>
      <w:proofErr w:type="spellEnd"/>
      <w:r w:rsidR="006F6D92" w:rsidRPr="007F1D3F">
        <w:rPr>
          <w:rStyle w:val="normaltextrun"/>
          <w:sz w:val="26"/>
          <w:szCs w:val="26"/>
        </w:rPr>
        <w:t xml:space="preserve"> </w:t>
      </w:r>
      <w:proofErr w:type="spellStart"/>
      <w:r w:rsidR="006F6D92" w:rsidRPr="007F1D3F">
        <w:rPr>
          <w:rStyle w:val="normaltextrun"/>
          <w:sz w:val="26"/>
          <w:szCs w:val="26"/>
        </w:rPr>
        <w:t>gian</w:t>
      </w:r>
      <w:proofErr w:type="spellEnd"/>
      <w:r w:rsidR="006F6D92" w:rsidRPr="007F1D3F">
        <w:rPr>
          <w:rStyle w:val="normaltextrun"/>
          <w:sz w:val="26"/>
          <w:szCs w:val="26"/>
        </w:rPr>
        <w:t xml:space="preserve"> </w:t>
      </w:r>
      <w:proofErr w:type="spellStart"/>
      <w:r w:rsidR="006F6D92" w:rsidRPr="007F1D3F">
        <w:rPr>
          <w:rStyle w:val="normaltextrun"/>
          <w:sz w:val="26"/>
          <w:szCs w:val="26"/>
        </w:rPr>
        <w:t>và</w:t>
      </w:r>
      <w:proofErr w:type="spellEnd"/>
      <w:r w:rsidR="006F6D92" w:rsidRPr="007F1D3F">
        <w:rPr>
          <w:rStyle w:val="normaltextrun"/>
          <w:sz w:val="26"/>
          <w:szCs w:val="26"/>
        </w:rPr>
        <w:t xml:space="preserve"> </w:t>
      </w:r>
      <w:proofErr w:type="spellStart"/>
      <w:r w:rsidR="006F6D92" w:rsidRPr="007F1D3F">
        <w:rPr>
          <w:rStyle w:val="normaltextrun"/>
          <w:sz w:val="26"/>
          <w:szCs w:val="26"/>
        </w:rPr>
        <w:t>nguồn</w:t>
      </w:r>
      <w:proofErr w:type="spellEnd"/>
      <w:r w:rsidR="006F6D92" w:rsidRPr="007F1D3F">
        <w:rPr>
          <w:rStyle w:val="normaltextrun"/>
          <w:sz w:val="26"/>
          <w:szCs w:val="26"/>
        </w:rPr>
        <w:t xml:space="preserve"> </w:t>
      </w:r>
      <w:proofErr w:type="spellStart"/>
      <w:r w:rsidR="006F6D92" w:rsidRPr="007F1D3F">
        <w:rPr>
          <w:rStyle w:val="normaltextrun"/>
          <w:sz w:val="26"/>
          <w:szCs w:val="26"/>
        </w:rPr>
        <w:t>lực</w:t>
      </w:r>
      <w:proofErr w:type="spellEnd"/>
      <w:r w:rsidR="006F6D92" w:rsidRPr="007F1D3F">
        <w:rPr>
          <w:rStyle w:val="normaltextrun"/>
          <w:sz w:val="26"/>
          <w:szCs w:val="26"/>
        </w:rPr>
        <w:t xml:space="preserve"> </w:t>
      </w:r>
      <w:proofErr w:type="spellStart"/>
      <w:r w:rsidR="006F6D92" w:rsidRPr="007F1D3F">
        <w:rPr>
          <w:rStyle w:val="normaltextrun"/>
          <w:sz w:val="26"/>
          <w:szCs w:val="26"/>
        </w:rPr>
        <w:t>để</w:t>
      </w:r>
      <w:proofErr w:type="spellEnd"/>
      <w:r w:rsidR="006F6D92" w:rsidRPr="007F1D3F">
        <w:rPr>
          <w:rStyle w:val="normaltextrun"/>
          <w:sz w:val="26"/>
          <w:szCs w:val="26"/>
        </w:rPr>
        <w:t xml:space="preserve"> </w:t>
      </w:r>
      <w:proofErr w:type="spellStart"/>
      <w:r w:rsidR="006F6D92" w:rsidRPr="007F1D3F">
        <w:rPr>
          <w:rStyle w:val="normaltextrun"/>
          <w:sz w:val="26"/>
          <w:szCs w:val="26"/>
        </w:rPr>
        <w:t>đảm</w:t>
      </w:r>
      <w:proofErr w:type="spellEnd"/>
      <w:r w:rsidR="006F6D92" w:rsidRPr="007F1D3F">
        <w:rPr>
          <w:rStyle w:val="normaltextrun"/>
          <w:sz w:val="26"/>
          <w:szCs w:val="26"/>
        </w:rPr>
        <w:t xml:space="preserve"> </w:t>
      </w:r>
      <w:proofErr w:type="spellStart"/>
      <w:r w:rsidR="006F6D92" w:rsidRPr="007F1D3F">
        <w:rPr>
          <w:rStyle w:val="normaltextrun"/>
          <w:sz w:val="26"/>
          <w:szCs w:val="26"/>
        </w:rPr>
        <w:t>bảo</w:t>
      </w:r>
      <w:proofErr w:type="spellEnd"/>
      <w:r w:rsidR="006F6D92" w:rsidRPr="007F1D3F">
        <w:rPr>
          <w:rStyle w:val="normaltextrun"/>
          <w:sz w:val="26"/>
          <w:szCs w:val="26"/>
        </w:rPr>
        <w:t xml:space="preserve"> </w:t>
      </w:r>
      <w:proofErr w:type="spellStart"/>
      <w:r w:rsidR="006F6D92" w:rsidRPr="007F1D3F">
        <w:rPr>
          <w:rStyle w:val="normaltextrun"/>
          <w:sz w:val="26"/>
          <w:szCs w:val="26"/>
        </w:rPr>
        <w:t>phát</w:t>
      </w:r>
      <w:proofErr w:type="spellEnd"/>
      <w:r w:rsidR="006F6D92" w:rsidRPr="007F1D3F">
        <w:rPr>
          <w:rStyle w:val="normaltextrun"/>
          <w:sz w:val="26"/>
          <w:szCs w:val="26"/>
        </w:rPr>
        <w:t xml:space="preserve"> </w:t>
      </w:r>
      <w:proofErr w:type="spellStart"/>
      <w:r w:rsidR="006F6D92" w:rsidRPr="007F1D3F">
        <w:rPr>
          <w:rStyle w:val="normaltextrun"/>
          <w:sz w:val="26"/>
          <w:szCs w:val="26"/>
        </w:rPr>
        <w:t>huy</w:t>
      </w:r>
      <w:proofErr w:type="spellEnd"/>
      <w:r w:rsidR="006F6D92" w:rsidRPr="007F1D3F">
        <w:rPr>
          <w:rStyle w:val="normaltextrun"/>
          <w:sz w:val="26"/>
          <w:szCs w:val="26"/>
        </w:rPr>
        <w:t xml:space="preserve"> </w:t>
      </w:r>
      <w:proofErr w:type="spellStart"/>
      <w:r w:rsidR="006F6D92" w:rsidRPr="007F1D3F">
        <w:rPr>
          <w:rStyle w:val="normaltextrun"/>
          <w:sz w:val="26"/>
          <w:szCs w:val="26"/>
        </w:rPr>
        <w:t>được</w:t>
      </w:r>
      <w:proofErr w:type="spellEnd"/>
      <w:r w:rsidR="006F6D92" w:rsidRPr="007F1D3F">
        <w:rPr>
          <w:rStyle w:val="normaltextrun"/>
          <w:sz w:val="26"/>
          <w:szCs w:val="26"/>
        </w:rPr>
        <w:t xml:space="preserve"> </w:t>
      </w:r>
      <w:proofErr w:type="spellStart"/>
      <w:r w:rsidR="006F6D92" w:rsidRPr="007F1D3F">
        <w:rPr>
          <w:rStyle w:val="normaltextrun"/>
          <w:sz w:val="26"/>
          <w:szCs w:val="26"/>
        </w:rPr>
        <w:t>hết</w:t>
      </w:r>
      <w:proofErr w:type="spellEnd"/>
      <w:r w:rsidR="006F6D92" w:rsidRPr="007F1D3F">
        <w:rPr>
          <w:rStyle w:val="normaltextrun"/>
          <w:sz w:val="26"/>
          <w:szCs w:val="26"/>
        </w:rPr>
        <w:t xml:space="preserve"> </w:t>
      </w:r>
      <w:proofErr w:type="spellStart"/>
      <w:r w:rsidR="006F6D92" w:rsidRPr="007F1D3F">
        <w:rPr>
          <w:rStyle w:val="normaltextrun"/>
          <w:sz w:val="26"/>
          <w:szCs w:val="26"/>
        </w:rPr>
        <w:t>các</w:t>
      </w:r>
      <w:proofErr w:type="spellEnd"/>
      <w:r w:rsidR="006F6D92" w:rsidRPr="007F1D3F">
        <w:rPr>
          <w:rStyle w:val="normaltextrun"/>
          <w:sz w:val="26"/>
          <w:szCs w:val="26"/>
        </w:rPr>
        <w:t xml:space="preserve"> </w:t>
      </w:r>
      <w:proofErr w:type="spellStart"/>
      <w:r w:rsidR="006F6D92" w:rsidRPr="007F1D3F">
        <w:rPr>
          <w:rStyle w:val="normaltextrun"/>
          <w:sz w:val="26"/>
          <w:szCs w:val="26"/>
        </w:rPr>
        <w:t>tiềm</w:t>
      </w:r>
      <w:proofErr w:type="spellEnd"/>
      <w:r w:rsidR="006F6D92" w:rsidRPr="007F1D3F">
        <w:rPr>
          <w:rStyle w:val="normaltextrun"/>
          <w:sz w:val="26"/>
          <w:szCs w:val="26"/>
        </w:rPr>
        <w:t xml:space="preserve"> </w:t>
      </w:r>
      <w:proofErr w:type="spellStart"/>
      <w:r w:rsidR="006F6D92" w:rsidRPr="007F1D3F">
        <w:rPr>
          <w:rStyle w:val="normaltextrun"/>
          <w:sz w:val="26"/>
          <w:szCs w:val="26"/>
        </w:rPr>
        <w:t>năng</w:t>
      </w:r>
      <w:proofErr w:type="spellEnd"/>
      <w:r w:rsidR="006F6D92" w:rsidRPr="007F1D3F">
        <w:rPr>
          <w:rStyle w:val="normaltextrun"/>
          <w:sz w:val="26"/>
          <w:szCs w:val="26"/>
        </w:rPr>
        <w:t xml:space="preserve"> </w:t>
      </w:r>
      <w:proofErr w:type="spellStart"/>
      <w:r w:rsidR="00AB2424" w:rsidRPr="007F1D3F">
        <w:rPr>
          <w:rStyle w:val="normaltextrun"/>
          <w:sz w:val="26"/>
          <w:szCs w:val="26"/>
        </w:rPr>
        <w:t>và</w:t>
      </w:r>
      <w:proofErr w:type="spellEnd"/>
      <w:r w:rsidR="00AB2424" w:rsidRPr="007F1D3F">
        <w:rPr>
          <w:rStyle w:val="normaltextrun"/>
          <w:sz w:val="26"/>
          <w:szCs w:val="26"/>
        </w:rPr>
        <w:t xml:space="preserve"> </w:t>
      </w:r>
      <w:proofErr w:type="spellStart"/>
      <w:r w:rsidR="00AB2424" w:rsidRPr="007F1D3F">
        <w:rPr>
          <w:rStyle w:val="normaltextrun"/>
          <w:sz w:val="26"/>
          <w:szCs w:val="26"/>
        </w:rPr>
        <w:t>định</w:t>
      </w:r>
      <w:proofErr w:type="spellEnd"/>
      <w:r w:rsidR="00AB2424" w:rsidRPr="007F1D3F">
        <w:rPr>
          <w:rStyle w:val="normaltextrun"/>
          <w:sz w:val="26"/>
          <w:szCs w:val="26"/>
        </w:rPr>
        <w:t xml:space="preserve"> </w:t>
      </w:r>
      <w:proofErr w:type="spellStart"/>
      <w:r w:rsidR="00AB2424" w:rsidRPr="007F1D3F">
        <w:rPr>
          <w:rStyle w:val="normaltextrun"/>
          <w:sz w:val="26"/>
          <w:szCs w:val="26"/>
        </w:rPr>
        <w:t>hướng</w:t>
      </w:r>
      <w:proofErr w:type="spellEnd"/>
      <w:r w:rsidR="00AB2424" w:rsidRPr="007F1D3F">
        <w:rPr>
          <w:rStyle w:val="normaltextrun"/>
          <w:sz w:val="26"/>
          <w:szCs w:val="26"/>
        </w:rPr>
        <w:t xml:space="preserve"> </w:t>
      </w:r>
      <w:proofErr w:type="spellStart"/>
      <w:r w:rsidR="00AB2424" w:rsidRPr="007F1D3F">
        <w:rPr>
          <w:rStyle w:val="normaltextrun"/>
          <w:sz w:val="26"/>
          <w:szCs w:val="26"/>
        </w:rPr>
        <w:t>theo</w:t>
      </w:r>
      <w:proofErr w:type="spellEnd"/>
      <w:r w:rsidR="00AB2424" w:rsidRPr="007F1D3F">
        <w:rPr>
          <w:rStyle w:val="normaltextrun"/>
          <w:sz w:val="26"/>
          <w:szCs w:val="26"/>
        </w:rPr>
        <w:t xml:space="preserve"> </w:t>
      </w:r>
      <w:proofErr w:type="spellStart"/>
      <w:r w:rsidR="00AB2424" w:rsidRPr="007F1D3F">
        <w:rPr>
          <w:rStyle w:val="normaltextrun"/>
          <w:sz w:val="26"/>
          <w:szCs w:val="26"/>
        </w:rPr>
        <w:t>quy</w:t>
      </w:r>
      <w:proofErr w:type="spellEnd"/>
      <w:r w:rsidR="00AB2424" w:rsidRPr="007F1D3F">
        <w:rPr>
          <w:rStyle w:val="normaltextrun"/>
          <w:sz w:val="26"/>
          <w:szCs w:val="26"/>
        </w:rPr>
        <w:t xml:space="preserve"> </w:t>
      </w:r>
      <w:proofErr w:type="spellStart"/>
      <w:r w:rsidR="00AB2424" w:rsidRPr="007F1D3F">
        <w:rPr>
          <w:rStyle w:val="normaltextrun"/>
          <w:sz w:val="26"/>
          <w:szCs w:val="26"/>
        </w:rPr>
        <w:t>hoạch</w:t>
      </w:r>
      <w:proofErr w:type="spellEnd"/>
      <w:r w:rsidR="00AB2424" w:rsidRPr="007F1D3F">
        <w:rPr>
          <w:rStyle w:val="normaltextrun"/>
          <w:sz w:val="26"/>
          <w:szCs w:val="26"/>
        </w:rPr>
        <w:t>.</w:t>
      </w:r>
    </w:p>
    <w:p w14:paraId="059F8756" w14:textId="371C6323" w:rsidR="00AB2424" w:rsidRPr="007F1D3F" w:rsidRDefault="00BD2A00" w:rsidP="00057FB5">
      <w:pPr>
        <w:pStyle w:val="paragraph"/>
        <w:spacing w:before="0" w:beforeAutospacing="0" w:after="120" w:afterAutospacing="0"/>
        <w:ind w:right="90" w:firstLine="567"/>
        <w:jc w:val="both"/>
        <w:textAlignment w:val="baseline"/>
        <w:rPr>
          <w:rStyle w:val="normaltextrun"/>
          <w:sz w:val="26"/>
          <w:szCs w:val="26"/>
        </w:rPr>
      </w:pPr>
      <w:r w:rsidRPr="007F1D3F">
        <w:rPr>
          <w:rStyle w:val="normaltextrun"/>
          <w:sz w:val="26"/>
          <w:szCs w:val="26"/>
        </w:rPr>
        <w:t xml:space="preserve">- </w:t>
      </w:r>
      <w:proofErr w:type="spellStart"/>
      <w:r w:rsidR="00AB2424" w:rsidRPr="007F1D3F">
        <w:rPr>
          <w:rStyle w:val="normaltextrun"/>
          <w:sz w:val="26"/>
          <w:szCs w:val="26"/>
        </w:rPr>
        <w:t>Thêm</w:t>
      </w:r>
      <w:proofErr w:type="spellEnd"/>
      <w:r w:rsidR="00AB2424" w:rsidRPr="007F1D3F">
        <w:rPr>
          <w:rStyle w:val="normaltextrun"/>
          <w:sz w:val="26"/>
          <w:szCs w:val="26"/>
        </w:rPr>
        <w:t xml:space="preserve"> </w:t>
      </w:r>
      <w:proofErr w:type="spellStart"/>
      <w:r w:rsidR="00AB2424" w:rsidRPr="007F1D3F">
        <w:rPr>
          <w:rStyle w:val="normaltextrun"/>
          <w:sz w:val="26"/>
          <w:szCs w:val="26"/>
        </w:rPr>
        <w:t>vào</w:t>
      </w:r>
      <w:proofErr w:type="spellEnd"/>
      <w:r w:rsidR="00AB2424" w:rsidRPr="007F1D3F">
        <w:rPr>
          <w:rStyle w:val="normaltextrun"/>
          <w:sz w:val="26"/>
          <w:szCs w:val="26"/>
        </w:rPr>
        <w:t xml:space="preserve"> </w:t>
      </w:r>
      <w:proofErr w:type="spellStart"/>
      <w:r w:rsidR="00AB2424" w:rsidRPr="007F1D3F">
        <w:rPr>
          <w:rStyle w:val="normaltextrun"/>
          <w:sz w:val="26"/>
          <w:szCs w:val="26"/>
        </w:rPr>
        <w:t>đó</w:t>
      </w:r>
      <w:proofErr w:type="spellEnd"/>
      <w:r w:rsidR="00AB2424" w:rsidRPr="007F1D3F">
        <w:rPr>
          <w:rStyle w:val="normaltextrun"/>
          <w:sz w:val="26"/>
          <w:szCs w:val="26"/>
        </w:rPr>
        <w:t xml:space="preserve">, </w:t>
      </w:r>
      <w:proofErr w:type="spellStart"/>
      <w:r w:rsidR="002C2377" w:rsidRPr="007F1D3F">
        <w:rPr>
          <w:rStyle w:val="normaltextrun"/>
          <w:sz w:val="26"/>
          <w:szCs w:val="26"/>
        </w:rPr>
        <w:t>vừa</w:t>
      </w:r>
      <w:proofErr w:type="spellEnd"/>
      <w:r w:rsidR="002C2377" w:rsidRPr="007F1D3F">
        <w:rPr>
          <w:rStyle w:val="normaltextrun"/>
          <w:sz w:val="26"/>
          <w:szCs w:val="26"/>
        </w:rPr>
        <w:t xml:space="preserve"> qua </w:t>
      </w:r>
      <w:proofErr w:type="spellStart"/>
      <w:r w:rsidR="002C2377" w:rsidRPr="007F1D3F">
        <w:rPr>
          <w:rStyle w:val="normaltextrun"/>
          <w:sz w:val="26"/>
          <w:szCs w:val="26"/>
        </w:rPr>
        <w:t>đã</w:t>
      </w:r>
      <w:proofErr w:type="spellEnd"/>
      <w:r w:rsidR="002C2377" w:rsidRPr="007F1D3F">
        <w:rPr>
          <w:rStyle w:val="normaltextrun"/>
          <w:sz w:val="26"/>
          <w:szCs w:val="26"/>
        </w:rPr>
        <w:t xml:space="preserve"> </w:t>
      </w:r>
      <w:proofErr w:type="spellStart"/>
      <w:r w:rsidR="007D252F" w:rsidRPr="007F1D3F">
        <w:rPr>
          <w:rStyle w:val="normaltextrun"/>
          <w:sz w:val="26"/>
          <w:szCs w:val="26"/>
        </w:rPr>
        <w:t>có</w:t>
      </w:r>
      <w:proofErr w:type="spellEnd"/>
      <w:r w:rsidR="002C2377" w:rsidRPr="007F1D3F">
        <w:rPr>
          <w:rStyle w:val="normaltextrun"/>
          <w:sz w:val="26"/>
          <w:szCs w:val="26"/>
        </w:rPr>
        <w:t xml:space="preserve"> </w:t>
      </w:r>
      <w:proofErr w:type="spellStart"/>
      <w:r w:rsidR="00AB2424" w:rsidRPr="007F1D3F">
        <w:rPr>
          <w:rStyle w:val="normaltextrun"/>
          <w:sz w:val="26"/>
          <w:szCs w:val="26"/>
        </w:rPr>
        <w:t>các</w:t>
      </w:r>
      <w:proofErr w:type="spellEnd"/>
      <w:r w:rsidR="00AB2424" w:rsidRPr="007F1D3F">
        <w:rPr>
          <w:rStyle w:val="normaltextrun"/>
          <w:sz w:val="26"/>
          <w:szCs w:val="26"/>
        </w:rPr>
        <w:t xml:space="preserve"> </w:t>
      </w:r>
      <w:proofErr w:type="spellStart"/>
      <w:r w:rsidR="002C2377" w:rsidRPr="007F1D3F">
        <w:rPr>
          <w:rStyle w:val="normaltextrun"/>
          <w:sz w:val="26"/>
          <w:szCs w:val="26"/>
        </w:rPr>
        <w:t>định</w:t>
      </w:r>
      <w:proofErr w:type="spellEnd"/>
      <w:r w:rsidR="002C2377" w:rsidRPr="007F1D3F">
        <w:rPr>
          <w:rStyle w:val="normaltextrun"/>
          <w:sz w:val="26"/>
          <w:szCs w:val="26"/>
        </w:rPr>
        <w:t xml:space="preserve"> </w:t>
      </w:r>
      <w:proofErr w:type="spellStart"/>
      <w:r w:rsidR="002C2377" w:rsidRPr="007F1D3F">
        <w:rPr>
          <w:rStyle w:val="normaltextrun"/>
          <w:sz w:val="26"/>
          <w:szCs w:val="26"/>
        </w:rPr>
        <w:t>hướng</w:t>
      </w:r>
      <w:proofErr w:type="spellEnd"/>
      <w:r w:rsidR="002C2377" w:rsidRPr="007F1D3F">
        <w:rPr>
          <w:rStyle w:val="normaltextrun"/>
          <w:sz w:val="26"/>
          <w:szCs w:val="26"/>
        </w:rPr>
        <w:t xml:space="preserve"> </w:t>
      </w:r>
      <w:proofErr w:type="spellStart"/>
      <w:r w:rsidR="002C2377" w:rsidRPr="007F1D3F">
        <w:rPr>
          <w:rStyle w:val="normaltextrun"/>
          <w:sz w:val="26"/>
          <w:szCs w:val="26"/>
        </w:rPr>
        <w:t>mới</w:t>
      </w:r>
      <w:proofErr w:type="spellEnd"/>
      <w:r w:rsidR="002C2377" w:rsidRPr="007F1D3F">
        <w:rPr>
          <w:rStyle w:val="normaltextrun"/>
          <w:sz w:val="26"/>
          <w:szCs w:val="26"/>
        </w:rPr>
        <w:t xml:space="preserve"> </w:t>
      </w:r>
      <w:proofErr w:type="spellStart"/>
      <w:r w:rsidR="002C2377" w:rsidRPr="007F1D3F">
        <w:rPr>
          <w:rStyle w:val="normaltextrun"/>
          <w:sz w:val="26"/>
          <w:szCs w:val="26"/>
        </w:rPr>
        <w:t>từ</w:t>
      </w:r>
      <w:proofErr w:type="spellEnd"/>
      <w:r w:rsidR="002C2377" w:rsidRPr="007F1D3F">
        <w:rPr>
          <w:rStyle w:val="normaltextrun"/>
          <w:sz w:val="26"/>
          <w:szCs w:val="26"/>
        </w:rPr>
        <w:t xml:space="preserve"> </w:t>
      </w:r>
      <w:proofErr w:type="spellStart"/>
      <w:r w:rsidR="002C2377" w:rsidRPr="007F1D3F">
        <w:rPr>
          <w:rStyle w:val="normaltextrun"/>
          <w:sz w:val="26"/>
          <w:szCs w:val="26"/>
        </w:rPr>
        <w:t>quy</w:t>
      </w:r>
      <w:proofErr w:type="spellEnd"/>
      <w:r w:rsidR="002C2377" w:rsidRPr="007F1D3F">
        <w:rPr>
          <w:rStyle w:val="normaltextrun"/>
          <w:sz w:val="26"/>
          <w:szCs w:val="26"/>
        </w:rPr>
        <w:t xml:space="preserve"> </w:t>
      </w:r>
      <w:proofErr w:type="spellStart"/>
      <w:r w:rsidR="002C2377" w:rsidRPr="007F1D3F">
        <w:rPr>
          <w:rStyle w:val="normaltextrun"/>
          <w:sz w:val="26"/>
          <w:szCs w:val="26"/>
        </w:rPr>
        <w:t>hoạch</w:t>
      </w:r>
      <w:proofErr w:type="spellEnd"/>
      <w:r w:rsidR="002C2377" w:rsidRPr="007F1D3F">
        <w:rPr>
          <w:rStyle w:val="normaltextrun"/>
          <w:sz w:val="26"/>
          <w:szCs w:val="26"/>
        </w:rPr>
        <w:t xml:space="preserve"> </w:t>
      </w:r>
      <w:proofErr w:type="spellStart"/>
      <w:r w:rsidR="002C2377" w:rsidRPr="007F1D3F">
        <w:rPr>
          <w:rStyle w:val="normaltextrun"/>
          <w:sz w:val="26"/>
          <w:szCs w:val="26"/>
        </w:rPr>
        <w:t>cấp</w:t>
      </w:r>
      <w:proofErr w:type="spellEnd"/>
      <w:r w:rsidR="002C2377" w:rsidRPr="007F1D3F">
        <w:rPr>
          <w:rStyle w:val="normaltextrun"/>
          <w:sz w:val="26"/>
          <w:szCs w:val="26"/>
        </w:rPr>
        <w:t xml:space="preserve"> </w:t>
      </w:r>
      <w:proofErr w:type="spellStart"/>
      <w:r w:rsidR="002C2377" w:rsidRPr="007F1D3F">
        <w:rPr>
          <w:rStyle w:val="normaltextrun"/>
          <w:sz w:val="26"/>
          <w:szCs w:val="26"/>
        </w:rPr>
        <w:t>trên</w:t>
      </w:r>
      <w:proofErr w:type="spellEnd"/>
      <w:r w:rsidR="002C2377" w:rsidRPr="007F1D3F">
        <w:rPr>
          <w:rStyle w:val="normaltextrun"/>
          <w:sz w:val="26"/>
          <w:szCs w:val="26"/>
        </w:rPr>
        <w:t xml:space="preserve">, </w:t>
      </w:r>
      <w:proofErr w:type="spellStart"/>
      <w:r w:rsidR="002C2377" w:rsidRPr="007F1D3F">
        <w:rPr>
          <w:rStyle w:val="normaltextrun"/>
          <w:sz w:val="26"/>
          <w:szCs w:val="26"/>
        </w:rPr>
        <w:t>sự</w:t>
      </w:r>
      <w:proofErr w:type="spellEnd"/>
      <w:r w:rsidR="002C2377" w:rsidRPr="007F1D3F">
        <w:rPr>
          <w:rStyle w:val="normaltextrun"/>
          <w:sz w:val="26"/>
          <w:szCs w:val="26"/>
        </w:rPr>
        <w:t xml:space="preserve"> </w:t>
      </w:r>
      <w:proofErr w:type="spellStart"/>
      <w:r w:rsidR="002C2377" w:rsidRPr="007F1D3F">
        <w:rPr>
          <w:rStyle w:val="normaltextrun"/>
          <w:sz w:val="26"/>
          <w:szCs w:val="26"/>
        </w:rPr>
        <w:t>thay</w:t>
      </w:r>
      <w:proofErr w:type="spellEnd"/>
      <w:r w:rsidR="002C2377" w:rsidRPr="007F1D3F">
        <w:rPr>
          <w:rStyle w:val="normaltextrun"/>
          <w:sz w:val="26"/>
          <w:szCs w:val="26"/>
        </w:rPr>
        <w:t xml:space="preserve"> </w:t>
      </w:r>
      <w:proofErr w:type="spellStart"/>
      <w:r w:rsidR="002C2377" w:rsidRPr="007F1D3F">
        <w:rPr>
          <w:rStyle w:val="normaltextrun"/>
          <w:sz w:val="26"/>
          <w:szCs w:val="26"/>
        </w:rPr>
        <w:t>đổi</w:t>
      </w:r>
      <w:proofErr w:type="spellEnd"/>
      <w:r w:rsidR="002C2377" w:rsidRPr="007F1D3F">
        <w:rPr>
          <w:rStyle w:val="normaltextrun"/>
          <w:sz w:val="26"/>
          <w:szCs w:val="26"/>
        </w:rPr>
        <w:t xml:space="preserve"> </w:t>
      </w:r>
      <w:proofErr w:type="spellStart"/>
      <w:r w:rsidR="007D252F" w:rsidRPr="007F1D3F">
        <w:rPr>
          <w:rStyle w:val="normaltextrun"/>
          <w:sz w:val="26"/>
          <w:szCs w:val="26"/>
        </w:rPr>
        <w:t>về</w:t>
      </w:r>
      <w:proofErr w:type="spellEnd"/>
      <w:r w:rsidR="007D252F" w:rsidRPr="007F1D3F">
        <w:rPr>
          <w:rStyle w:val="normaltextrun"/>
          <w:sz w:val="26"/>
          <w:szCs w:val="26"/>
        </w:rPr>
        <w:t xml:space="preserve"> </w:t>
      </w:r>
      <w:proofErr w:type="spellStart"/>
      <w:r w:rsidR="007D252F" w:rsidRPr="007F1D3F">
        <w:rPr>
          <w:rStyle w:val="normaltextrun"/>
          <w:sz w:val="26"/>
          <w:szCs w:val="26"/>
        </w:rPr>
        <w:t>các</w:t>
      </w:r>
      <w:proofErr w:type="spellEnd"/>
      <w:r w:rsidR="007D252F" w:rsidRPr="007F1D3F">
        <w:rPr>
          <w:rStyle w:val="normaltextrun"/>
          <w:sz w:val="26"/>
          <w:szCs w:val="26"/>
        </w:rPr>
        <w:t xml:space="preserve"> </w:t>
      </w:r>
      <w:proofErr w:type="spellStart"/>
      <w:r w:rsidR="007D252F" w:rsidRPr="007F1D3F">
        <w:rPr>
          <w:rStyle w:val="normaltextrun"/>
          <w:sz w:val="26"/>
          <w:szCs w:val="26"/>
        </w:rPr>
        <w:t>chỉ</w:t>
      </w:r>
      <w:proofErr w:type="spellEnd"/>
      <w:r w:rsidR="007D252F" w:rsidRPr="007F1D3F">
        <w:rPr>
          <w:rStyle w:val="normaltextrun"/>
          <w:sz w:val="26"/>
          <w:szCs w:val="26"/>
        </w:rPr>
        <w:t xml:space="preserve"> </w:t>
      </w:r>
      <w:proofErr w:type="spellStart"/>
      <w:r w:rsidR="007D252F" w:rsidRPr="007F1D3F">
        <w:rPr>
          <w:rStyle w:val="normaltextrun"/>
          <w:sz w:val="26"/>
          <w:szCs w:val="26"/>
        </w:rPr>
        <w:t>tiêu</w:t>
      </w:r>
      <w:proofErr w:type="spellEnd"/>
      <w:r w:rsidR="007D252F" w:rsidRPr="007F1D3F">
        <w:rPr>
          <w:rStyle w:val="normaltextrun"/>
          <w:sz w:val="26"/>
          <w:szCs w:val="26"/>
        </w:rPr>
        <w:t xml:space="preserve"> </w:t>
      </w:r>
      <w:proofErr w:type="spellStart"/>
      <w:r w:rsidR="007D252F" w:rsidRPr="007F1D3F">
        <w:rPr>
          <w:rStyle w:val="normaltextrun"/>
          <w:sz w:val="26"/>
          <w:szCs w:val="26"/>
        </w:rPr>
        <w:t>phân</w:t>
      </w:r>
      <w:proofErr w:type="spellEnd"/>
      <w:r w:rsidR="007D252F" w:rsidRPr="007F1D3F">
        <w:rPr>
          <w:rStyle w:val="normaltextrun"/>
          <w:sz w:val="26"/>
          <w:szCs w:val="26"/>
        </w:rPr>
        <w:t xml:space="preserve"> </w:t>
      </w:r>
      <w:proofErr w:type="spellStart"/>
      <w:r w:rsidR="007D252F" w:rsidRPr="007F1D3F">
        <w:rPr>
          <w:rStyle w:val="normaltextrun"/>
          <w:sz w:val="26"/>
          <w:szCs w:val="26"/>
        </w:rPr>
        <w:t>loại</w:t>
      </w:r>
      <w:proofErr w:type="spellEnd"/>
      <w:r w:rsidR="007D252F" w:rsidRPr="007F1D3F">
        <w:rPr>
          <w:rStyle w:val="normaltextrun"/>
          <w:sz w:val="26"/>
          <w:szCs w:val="26"/>
        </w:rPr>
        <w:t xml:space="preserve"> </w:t>
      </w:r>
      <w:proofErr w:type="spellStart"/>
      <w:r w:rsidR="007D252F" w:rsidRPr="007F1D3F">
        <w:rPr>
          <w:rStyle w:val="normaltextrun"/>
          <w:sz w:val="26"/>
          <w:szCs w:val="26"/>
        </w:rPr>
        <w:t>đô</w:t>
      </w:r>
      <w:proofErr w:type="spellEnd"/>
      <w:r w:rsidR="007D252F" w:rsidRPr="007F1D3F">
        <w:rPr>
          <w:rStyle w:val="normaltextrun"/>
          <w:sz w:val="26"/>
          <w:szCs w:val="26"/>
        </w:rPr>
        <w:t xml:space="preserve"> </w:t>
      </w:r>
      <w:proofErr w:type="spellStart"/>
      <w:r w:rsidR="007D252F" w:rsidRPr="007F1D3F">
        <w:rPr>
          <w:rStyle w:val="normaltextrun"/>
          <w:sz w:val="26"/>
          <w:szCs w:val="26"/>
        </w:rPr>
        <w:t>thị</w:t>
      </w:r>
      <w:proofErr w:type="spellEnd"/>
      <w:r w:rsidR="007D252F" w:rsidRPr="007F1D3F">
        <w:rPr>
          <w:rStyle w:val="normaltextrun"/>
          <w:sz w:val="26"/>
          <w:szCs w:val="26"/>
        </w:rPr>
        <w:t xml:space="preserve"> </w:t>
      </w:r>
      <w:proofErr w:type="spellStart"/>
      <w:r w:rsidR="007D252F" w:rsidRPr="007F1D3F">
        <w:rPr>
          <w:rStyle w:val="normaltextrun"/>
          <w:sz w:val="26"/>
          <w:szCs w:val="26"/>
        </w:rPr>
        <w:t>và</w:t>
      </w:r>
      <w:proofErr w:type="spellEnd"/>
      <w:r w:rsidR="007D252F" w:rsidRPr="007F1D3F">
        <w:rPr>
          <w:rStyle w:val="normaltextrun"/>
          <w:sz w:val="26"/>
          <w:szCs w:val="26"/>
        </w:rPr>
        <w:t xml:space="preserve"> </w:t>
      </w:r>
      <w:proofErr w:type="spellStart"/>
      <w:r w:rsidR="007D252F" w:rsidRPr="007F1D3F">
        <w:rPr>
          <w:rStyle w:val="normaltextrun"/>
          <w:sz w:val="26"/>
          <w:szCs w:val="26"/>
        </w:rPr>
        <w:t>phân</w:t>
      </w:r>
      <w:proofErr w:type="spellEnd"/>
      <w:r w:rsidR="007D252F" w:rsidRPr="007F1D3F">
        <w:rPr>
          <w:rStyle w:val="normaltextrun"/>
          <w:sz w:val="26"/>
          <w:szCs w:val="26"/>
        </w:rPr>
        <w:t xml:space="preserve"> </w:t>
      </w:r>
      <w:proofErr w:type="spellStart"/>
      <w:r w:rsidR="007D252F" w:rsidRPr="007F1D3F">
        <w:rPr>
          <w:rStyle w:val="normaltextrun"/>
          <w:sz w:val="26"/>
          <w:szCs w:val="26"/>
        </w:rPr>
        <w:t>loại</w:t>
      </w:r>
      <w:proofErr w:type="spellEnd"/>
      <w:r w:rsidR="007D252F" w:rsidRPr="007F1D3F">
        <w:rPr>
          <w:rStyle w:val="normaltextrun"/>
          <w:sz w:val="26"/>
          <w:szCs w:val="26"/>
        </w:rPr>
        <w:t xml:space="preserve"> </w:t>
      </w:r>
      <w:proofErr w:type="spellStart"/>
      <w:r w:rsidR="007D252F" w:rsidRPr="007F1D3F">
        <w:rPr>
          <w:rStyle w:val="normaltextrun"/>
          <w:sz w:val="26"/>
          <w:szCs w:val="26"/>
        </w:rPr>
        <w:t>đơn</w:t>
      </w:r>
      <w:proofErr w:type="spellEnd"/>
      <w:r w:rsidR="007D252F" w:rsidRPr="007F1D3F">
        <w:rPr>
          <w:rStyle w:val="normaltextrun"/>
          <w:sz w:val="26"/>
          <w:szCs w:val="26"/>
        </w:rPr>
        <w:t xml:space="preserve"> </w:t>
      </w:r>
      <w:proofErr w:type="spellStart"/>
      <w:r w:rsidR="007D252F" w:rsidRPr="007F1D3F">
        <w:rPr>
          <w:rStyle w:val="normaltextrun"/>
          <w:sz w:val="26"/>
          <w:szCs w:val="26"/>
        </w:rPr>
        <w:t>vị</w:t>
      </w:r>
      <w:proofErr w:type="spellEnd"/>
      <w:r w:rsidR="007D252F" w:rsidRPr="007F1D3F">
        <w:rPr>
          <w:rStyle w:val="normaltextrun"/>
          <w:sz w:val="26"/>
          <w:szCs w:val="26"/>
        </w:rPr>
        <w:t xml:space="preserve"> </w:t>
      </w:r>
      <w:proofErr w:type="spellStart"/>
      <w:r w:rsidR="007D252F" w:rsidRPr="007F1D3F">
        <w:rPr>
          <w:rStyle w:val="normaltextrun"/>
          <w:sz w:val="26"/>
          <w:szCs w:val="26"/>
        </w:rPr>
        <w:t>hành</w:t>
      </w:r>
      <w:proofErr w:type="spellEnd"/>
      <w:r w:rsidR="007D252F" w:rsidRPr="007F1D3F">
        <w:rPr>
          <w:rStyle w:val="normaltextrun"/>
          <w:sz w:val="26"/>
          <w:szCs w:val="26"/>
        </w:rPr>
        <w:t xml:space="preserve"> </w:t>
      </w:r>
      <w:proofErr w:type="spellStart"/>
      <w:r w:rsidR="007D252F" w:rsidRPr="007F1D3F">
        <w:rPr>
          <w:rStyle w:val="normaltextrun"/>
          <w:sz w:val="26"/>
          <w:szCs w:val="26"/>
        </w:rPr>
        <w:t>chính</w:t>
      </w:r>
      <w:proofErr w:type="spellEnd"/>
      <w:r w:rsidR="00A041EF" w:rsidRPr="007F1D3F">
        <w:rPr>
          <w:rStyle w:val="normaltextrun"/>
          <w:sz w:val="26"/>
          <w:szCs w:val="26"/>
        </w:rPr>
        <w:t xml:space="preserve">, </w:t>
      </w:r>
      <w:proofErr w:type="spellStart"/>
      <w:r w:rsidR="00A041EF" w:rsidRPr="007F1D3F">
        <w:rPr>
          <w:rStyle w:val="normaltextrun"/>
          <w:sz w:val="26"/>
          <w:szCs w:val="26"/>
        </w:rPr>
        <w:t>quy</w:t>
      </w:r>
      <w:proofErr w:type="spellEnd"/>
      <w:r w:rsidR="00A041EF" w:rsidRPr="007F1D3F">
        <w:rPr>
          <w:rStyle w:val="normaltextrun"/>
          <w:sz w:val="26"/>
          <w:szCs w:val="26"/>
        </w:rPr>
        <w:t xml:space="preserve"> </w:t>
      </w:r>
      <w:proofErr w:type="spellStart"/>
      <w:r w:rsidR="00A041EF" w:rsidRPr="007F1D3F">
        <w:rPr>
          <w:rStyle w:val="normaltextrun"/>
          <w:sz w:val="26"/>
          <w:szCs w:val="26"/>
        </w:rPr>
        <w:t>chuẩn</w:t>
      </w:r>
      <w:proofErr w:type="spellEnd"/>
      <w:r w:rsidR="00A041EF" w:rsidRPr="007F1D3F">
        <w:rPr>
          <w:rStyle w:val="normaltextrun"/>
          <w:sz w:val="26"/>
          <w:szCs w:val="26"/>
        </w:rPr>
        <w:t xml:space="preserve"> </w:t>
      </w:r>
      <w:proofErr w:type="spellStart"/>
      <w:r w:rsidR="00A041EF" w:rsidRPr="007F1D3F">
        <w:rPr>
          <w:rStyle w:val="normaltextrun"/>
          <w:sz w:val="26"/>
          <w:szCs w:val="26"/>
        </w:rPr>
        <w:t>quy</w:t>
      </w:r>
      <w:proofErr w:type="spellEnd"/>
      <w:r w:rsidR="00A041EF" w:rsidRPr="007F1D3F">
        <w:rPr>
          <w:rStyle w:val="normaltextrun"/>
          <w:sz w:val="26"/>
          <w:szCs w:val="26"/>
        </w:rPr>
        <w:t xml:space="preserve"> </w:t>
      </w:r>
      <w:proofErr w:type="spellStart"/>
      <w:r w:rsidR="00A041EF" w:rsidRPr="007F1D3F">
        <w:rPr>
          <w:rStyle w:val="normaltextrun"/>
          <w:sz w:val="26"/>
          <w:szCs w:val="26"/>
        </w:rPr>
        <w:t>hoạch</w:t>
      </w:r>
      <w:proofErr w:type="spellEnd"/>
      <w:r w:rsidR="007D252F" w:rsidRPr="007F1D3F">
        <w:rPr>
          <w:rStyle w:val="normaltextrun"/>
          <w:sz w:val="26"/>
          <w:szCs w:val="26"/>
        </w:rPr>
        <w:t xml:space="preserve"> </w:t>
      </w:r>
      <w:proofErr w:type="spellStart"/>
      <w:r w:rsidR="007D252F" w:rsidRPr="007F1D3F">
        <w:rPr>
          <w:rStyle w:val="normaltextrun"/>
          <w:sz w:val="26"/>
          <w:szCs w:val="26"/>
        </w:rPr>
        <w:t>cũng</w:t>
      </w:r>
      <w:proofErr w:type="spellEnd"/>
      <w:r w:rsidR="007D252F" w:rsidRPr="007F1D3F">
        <w:rPr>
          <w:rStyle w:val="normaltextrun"/>
          <w:sz w:val="26"/>
          <w:szCs w:val="26"/>
        </w:rPr>
        <w:t xml:space="preserve"> </w:t>
      </w:r>
      <w:proofErr w:type="spellStart"/>
      <w:r w:rsidR="007D252F" w:rsidRPr="007F1D3F">
        <w:rPr>
          <w:rStyle w:val="normaltextrun"/>
          <w:sz w:val="26"/>
          <w:szCs w:val="26"/>
        </w:rPr>
        <w:t>đã</w:t>
      </w:r>
      <w:proofErr w:type="spellEnd"/>
      <w:r w:rsidR="007D252F" w:rsidRPr="007F1D3F">
        <w:rPr>
          <w:rStyle w:val="normaltextrun"/>
          <w:sz w:val="26"/>
          <w:szCs w:val="26"/>
        </w:rPr>
        <w:t xml:space="preserve"> </w:t>
      </w:r>
      <w:proofErr w:type="spellStart"/>
      <w:r w:rsidR="007D252F" w:rsidRPr="007F1D3F">
        <w:rPr>
          <w:rStyle w:val="normaltextrun"/>
          <w:sz w:val="26"/>
          <w:szCs w:val="26"/>
        </w:rPr>
        <w:t>có</w:t>
      </w:r>
      <w:proofErr w:type="spellEnd"/>
      <w:r w:rsidR="007D252F" w:rsidRPr="007F1D3F">
        <w:rPr>
          <w:rStyle w:val="normaltextrun"/>
          <w:sz w:val="26"/>
          <w:szCs w:val="26"/>
        </w:rPr>
        <w:t xml:space="preserve"> </w:t>
      </w:r>
      <w:proofErr w:type="spellStart"/>
      <w:r w:rsidR="007D252F" w:rsidRPr="007F1D3F">
        <w:rPr>
          <w:rStyle w:val="normaltextrun"/>
          <w:sz w:val="26"/>
          <w:szCs w:val="26"/>
        </w:rPr>
        <w:t>những</w:t>
      </w:r>
      <w:proofErr w:type="spellEnd"/>
      <w:r w:rsidR="007D252F" w:rsidRPr="007F1D3F">
        <w:rPr>
          <w:rStyle w:val="normaltextrun"/>
          <w:sz w:val="26"/>
          <w:szCs w:val="26"/>
        </w:rPr>
        <w:t xml:space="preserve"> </w:t>
      </w:r>
      <w:proofErr w:type="spellStart"/>
      <w:r w:rsidR="007D252F" w:rsidRPr="007F1D3F">
        <w:rPr>
          <w:rStyle w:val="normaltextrun"/>
          <w:sz w:val="26"/>
          <w:szCs w:val="26"/>
        </w:rPr>
        <w:t>tác</w:t>
      </w:r>
      <w:proofErr w:type="spellEnd"/>
      <w:r w:rsidR="007D252F" w:rsidRPr="007F1D3F">
        <w:rPr>
          <w:rStyle w:val="normaltextrun"/>
          <w:sz w:val="26"/>
          <w:szCs w:val="26"/>
        </w:rPr>
        <w:t xml:space="preserve"> </w:t>
      </w:r>
      <w:proofErr w:type="spellStart"/>
      <w:r w:rsidR="007D252F" w:rsidRPr="007F1D3F">
        <w:rPr>
          <w:rStyle w:val="normaltextrun"/>
          <w:sz w:val="26"/>
          <w:szCs w:val="26"/>
        </w:rPr>
        <w:t>động</w:t>
      </w:r>
      <w:proofErr w:type="spellEnd"/>
      <w:r w:rsidR="007D252F" w:rsidRPr="007F1D3F">
        <w:rPr>
          <w:rStyle w:val="normaltextrun"/>
          <w:sz w:val="26"/>
          <w:szCs w:val="26"/>
        </w:rPr>
        <w:t xml:space="preserve"> </w:t>
      </w:r>
      <w:proofErr w:type="spellStart"/>
      <w:r w:rsidR="007D252F" w:rsidRPr="007F1D3F">
        <w:rPr>
          <w:rStyle w:val="normaltextrun"/>
          <w:sz w:val="26"/>
          <w:szCs w:val="26"/>
        </w:rPr>
        <w:t>nhất</w:t>
      </w:r>
      <w:proofErr w:type="spellEnd"/>
      <w:r w:rsidR="007D252F" w:rsidRPr="007F1D3F">
        <w:rPr>
          <w:rStyle w:val="normaltextrun"/>
          <w:sz w:val="26"/>
          <w:szCs w:val="26"/>
        </w:rPr>
        <w:t xml:space="preserve"> </w:t>
      </w:r>
      <w:proofErr w:type="spellStart"/>
      <w:r w:rsidR="007D252F" w:rsidRPr="007F1D3F">
        <w:rPr>
          <w:rStyle w:val="normaltextrun"/>
          <w:sz w:val="26"/>
          <w:szCs w:val="26"/>
        </w:rPr>
        <w:t>định</w:t>
      </w:r>
      <w:proofErr w:type="spellEnd"/>
      <w:r w:rsidR="007D252F" w:rsidRPr="007F1D3F">
        <w:rPr>
          <w:rStyle w:val="normaltextrun"/>
          <w:sz w:val="26"/>
          <w:szCs w:val="26"/>
        </w:rPr>
        <w:t xml:space="preserve"> </w:t>
      </w:r>
      <w:proofErr w:type="spellStart"/>
      <w:r w:rsidR="007D252F" w:rsidRPr="007F1D3F">
        <w:rPr>
          <w:rStyle w:val="normaltextrun"/>
          <w:sz w:val="26"/>
          <w:szCs w:val="26"/>
        </w:rPr>
        <w:t>cần</w:t>
      </w:r>
      <w:proofErr w:type="spellEnd"/>
      <w:r w:rsidR="007D252F" w:rsidRPr="007F1D3F">
        <w:rPr>
          <w:rStyle w:val="normaltextrun"/>
          <w:sz w:val="26"/>
          <w:szCs w:val="26"/>
        </w:rPr>
        <w:t xml:space="preserve"> </w:t>
      </w:r>
      <w:proofErr w:type="spellStart"/>
      <w:r w:rsidR="007D252F" w:rsidRPr="007F1D3F">
        <w:rPr>
          <w:rStyle w:val="normaltextrun"/>
          <w:sz w:val="26"/>
          <w:szCs w:val="26"/>
        </w:rPr>
        <w:t>được</w:t>
      </w:r>
      <w:proofErr w:type="spellEnd"/>
      <w:r w:rsidR="007D252F" w:rsidRPr="007F1D3F">
        <w:rPr>
          <w:rStyle w:val="normaltextrun"/>
          <w:sz w:val="26"/>
          <w:szCs w:val="26"/>
        </w:rPr>
        <w:t xml:space="preserve"> </w:t>
      </w:r>
      <w:proofErr w:type="spellStart"/>
      <w:r w:rsidR="007D252F" w:rsidRPr="007F1D3F">
        <w:rPr>
          <w:rStyle w:val="normaltextrun"/>
          <w:sz w:val="26"/>
          <w:szCs w:val="26"/>
        </w:rPr>
        <w:t>xem</w:t>
      </w:r>
      <w:proofErr w:type="spellEnd"/>
      <w:r w:rsidR="007D252F" w:rsidRPr="007F1D3F">
        <w:rPr>
          <w:rStyle w:val="normaltextrun"/>
          <w:sz w:val="26"/>
          <w:szCs w:val="26"/>
        </w:rPr>
        <w:t xml:space="preserve"> </w:t>
      </w:r>
      <w:proofErr w:type="spellStart"/>
      <w:r w:rsidR="007D252F" w:rsidRPr="007F1D3F">
        <w:rPr>
          <w:rStyle w:val="normaltextrun"/>
          <w:sz w:val="26"/>
          <w:szCs w:val="26"/>
        </w:rPr>
        <w:t>xét</w:t>
      </w:r>
      <w:proofErr w:type="spellEnd"/>
      <w:r w:rsidR="007D252F" w:rsidRPr="007F1D3F">
        <w:rPr>
          <w:rStyle w:val="normaltextrun"/>
          <w:sz w:val="26"/>
          <w:szCs w:val="26"/>
        </w:rPr>
        <w:t xml:space="preserve">, </w:t>
      </w:r>
      <w:proofErr w:type="spellStart"/>
      <w:r w:rsidR="007D252F" w:rsidRPr="007F1D3F">
        <w:rPr>
          <w:rStyle w:val="normaltextrun"/>
          <w:sz w:val="26"/>
          <w:szCs w:val="26"/>
        </w:rPr>
        <w:t>nghiên</w:t>
      </w:r>
      <w:proofErr w:type="spellEnd"/>
      <w:r w:rsidR="007D252F" w:rsidRPr="007F1D3F">
        <w:rPr>
          <w:rStyle w:val="normaltextrun"/>
          <w:sz w:val="26"/>
          <w:szCs w:val="26"/>
        </w:rPr>
        <w:t xml:space="preserve"> </w:t>
      </w:r>
      <w:proofErr w:type="spellStart"/>
      <w:r w:rsidR="007D252F" w:rsidRPr="007F1D3F">
        <w:rPr>
          <w:rStyle w:val="normaltextrun"/>
          <w:sz w:val="26"/>
          <w:szCs w:val="26"/>
        </w:rPr>
        <w:t>cứu</w:t>
      </w:r>
      <w:proofErr w:type="spellEnd"/>
      <w:r w:rsidR="007D252F" w:rsidRPr="007F1D3F">
        <w:rPr>
          <w:rStyle w:val="normaltextrun"/>
          <w:sz w:val="26"/>
          <w:szCs w:val="26"/>
        </w:rPr>
        <w:t xml:space="preserve"> </w:t>
      </w:r>
      <w:proofErr w:type="spellStart"/>
      <w:r w:rsidR="007D252F" w:rsidRPr="007F1D3F">
        <w:rPr>
          <w:rStyle w:val="normaltextrun"/>
          <w:sz w:val="26"/>
          <w:szCs w:val="26"/>
        </w:rPr>
        <w:t>và</w:t>
      </w:r>
      <w:proofErr w:type="spellEnd"/>
      <w:r w:rsidR="007D252F" w:rsidRPr="007F1D3F">
        <w:rPr>
          <w:rStyle w:val="normaltextrun"/>
          <w:sz w:val="26"/>
          <w:szCs w:val="26"/>
        </w:rPr>
        <w:t xml:space="preserve"> </w:t>
      </w:r>
      <w:proofErr w:type="spellStart"/>
      <w:r w:rsidR="007D252F" w:rsidRPr="007F1D3F">
        <w:rPr>
          <w:rStyle w:val="normaltextrun"/>
          <w:sz w:val="26"/>
          <w:szCs w:val="26"/>
        </w:rPr>
        <w:t>cập</w:t>
      </w:r>
      <w:proofErr w:type="spellEnd"/>
      <w:r w:rsidR="007D252F" w:rsidRPr="007F1D3F">
        <w:rPr>
          <w:rStyle w:val="normaltextrun"/>
          <w:sz w:val="26"/>
          <w:szCs w:val="26"/>
        </w:rPr>
        <w:t xml:space="preserve"> </w:t>
      </w:r>
      <w:proofErr w:type="spellStart"/>
      <w:r w:rsidR="007D252F" w:rsidRPr="007F1D3F">
        <w:rPr>
          <w:rStyle w:val="normaltextrun"/>
          <w:sz w:val="26"/>
          <w:szCs w:val="26"/>
        </w:rPr>
        <w:t>nhật</w:t>
      </w:r>
      <w:proofErr w:type="spellEnd"/>
      <w:r w:rsidR="00A041EF" w:rsidRPr="007F1D3F">
        <w:rPr>
          <w:rStyle w:val="normaltextrun"/>
          <w:sz w:val="26"/>
          <w:szCs w:val="26"/>
        </w:rPr>
        <w:t>.</w:t>
      </w:r>
    </w:p>
    <w:p w14:paraId="023BBFC8" w14:textId="46D7D18F" w:rsidR="00D934F5" w:rsidRPr="0051184B" w:rsidRDefault="00D934F5" w:rsidP="00D934F5">
      <w:pPr>
        <w:pStyle w:val="ListParagraph"/>
        <w:numPr>
          <w:ilvl w:val="1"/>
          <w:numId w:val="12"/>
        </w:numPr>
        <w:tabs>
          <w:tab w:val="left" w:pos="851"/>
        </w:tabs>
        <w:spacing w:before="120" w:after="120"/>
        <w:ind w:left="426" w:hanging="426"/>
        <w:jc w:val="both"/>
        <w:outlineLvl w:val="1"/>
        <w:rPr>
          <w:b/>
          <w:color w:val="FF0000"/>
          <w:sz w:val="26"/>
          <w:szCs w:val="26"/>
        </w:rPr>
      </w:pPr>
      <w:bookmarkStart w:id="241" w:name="_Toc169595923"/>
      <w:r w:rsidRPr="0051184B">
        <w:rPr>
          <w:b/>
          <w:color w:val="FF0000"/>
          <w:sz w:val="26"/>
          <w:szCs w:val="26"/>
        </w:rPr>
        <w:t xml:space="preserve">Định </w:t>
      </w:r>
      <w:proofErr w:type="spellStart"/>
      <w:r w:rsidRPr="0051184B">
        <w:rPr>
          <w:b/>
          <w:color w:val="FF0000"/>
          <w:sz w:val="26"/>
          <w:szCs w:val="26"/>
        </w:rPr>
        <w:t>hướng</w:t>
      </w:r>
      <w:proofErr w:type="spellEnd"/>
      <w:r w:rsidRPr="0051184B">
        <w:rPr>
          <w:b/>
          <w:color w:val="FF0000"/>
          <w:sz w:val="26"/>
          <w:szCs w:val="26"/>
        </w:rPr>
        <w:t xml:space="preserve"> </w:t>
      </w:r>
      <w:proofErr w:type="spellStart"/>
      <w:r w:rsidRPr="0051184B">
        <w:rPr>
          <w:b/>
          <w:color w:val="FF0000"/>
          <w:sz w:val="26"/>
          <w:szCs w:val="26"/>
        </w:rPr>
        <w:t>quy</w:t>
      </w:r>
      <w:proofErr w:type="spellEnd"/>
      <w:r w:rsidRPr="0051184B">
        <w:rPr>
          <w:b/>
          <w:color w:val="FF0000"/>
          <w:sz w:val="26"/>
          <w:szCs w:val="26"/>
        </w:rPr>
        <w:t xml:space="preserve"> </w:t>
      </w:r>
      <w:proofErr w:type="spellStart"/>
      <w:r w:rsidRPr="0051184B">
        <w:rPr>
          <w:b/>
          <w:color w:val="FF0000"/>
          <w:sz w:val="26"/>
          <w:szCs w:val="26"/>
        </w:rPr>
        <w:t>hoạch</w:t>
      </w:r>
      <w:proofErr w:type="spellEnd"/>
      <w:r w:rsidRPr="0051184B">
        <w:rPr>
          <w:b/>
          <w:color w:val="FF0000"/>
          <w:sz w:val="26"/>
          <w:szCs w:val="26"/>
        </w:rPr>
        <w:t xml:space="preserve"> </w:t>
      </w:r>
      <w:proofErr w:type="spellStart"/>
      <w:r w:rsidRPr="0051184B">
        <w:rPr>
          <w:b/>
          <w:color w:val="FF0000"/>
          <w:sz w:val="26"/>
          <w:szCs w:val="26"/>
        </w:rPr>
        <w:t>đô</w:t>
      </w:r>
      <w:proofErr w:type="spellEnd"/>
      <w:r w:rsidRPr="0051184B">
        <w:rPr>
          <w:b/>
          <w:color w:val="FF0000"/>
          <w:sz w:val="26"/>
          <w:szCs w:val="26"/>
        </w:rPr>
        <w:t xml:space="preserve"> </w:t>
      </w:r>
      <w:proofErr w:type="spellStart"/>
      <w:r w:rsidRPr="0051184B">
        <w:rPr>
          <w:b/>
          <w:color w:val="FF0000"/>
          <w:sz w:val="26"/>
          <w:szCs w:val="26"/>
        </w:rPr>
        <w:t>thị</w:t>
      </w:r>
      <w:proofErr w:type="spellEnd"/>
      <w:r w:rsidRPr="0051184B">
        <w:rPr>
          <w:b/>
          <w:color w:val="FF0000"/>
          <w:sz w:val="26"/>
          <w:szCs w:val="26"/>
        </w:rPr>
        <w:t xml:space="preserve"> Hoài </w:t>
      </w:r>
      <w:proofErr w:type="spellStart"/>
      <w:r w:rsidRPr="0051184B">
        <w:rPr>
          <w:b/>
          <w:color w:val="FF0000"/>
          <w:sz w:val="26"/>
          <w:szCs w:val="26"/>
        </w:rPr>
        <w:t>Nhơn</w:t>
      </w:r>
      <w:proofErr w:type="spellEnd"/>
      <w:r w:rsidRPr="0051184B">
        <w:rPr>
          <w:b/>
          <w:color w:val="FF0000"/>
          <w:sz w:val="26"/>
          <w:szCs w:val="26"/>
        </w:rPr>
        <w:t xml:space="preserve"> </w:t>
      </w:r>
      <w:proofErr w:type="spellStart"/>
      <w:r w:rsidRPr="0051184B">
        <w:rPr>
          <w:b/>
          <w:color w:val="FF0000"/>
          <w:sz w:val="26"/>
          <w:szCs w:val="26"/>
        </w:rPr>
        <w:t>trong</w:t>
      </w:r>
      <w:proofErr w:type="spellEnd"/>
      <w:r w:rsidRPr="0051184B">
        <w:rPr>
          <w:b/>
          <w:color w:val="FF0000"/>
          <w:sz w:val="26"/>
          <w:szCs w:val="26"/>
        </w:rPr>
        <w:t xml:space="preserve"> Quy </w:t>
      </w:r>
      <w:proofErr w:type="spellStart"/>
      <w:r w:rsidRPr="0051184B">
        <w:rPr>
          <w:b/>
          <w:color w:val="FF0000"/>
          <w:sz w:val="26"/>
          <w:szCs w:val="26"/>
        </w:rPr>
        <w:t>hoạch</w:t>
      </w:r>
      <w:proofErr w:type="spellEnd"/>
      <w:r w:rsidRPr="0051184B">
        <w:rPr>
          <w:b/>
          <w:color w:val="FF0000"/>
          <w:sz w:val="26"/>
          <w:szCs w:val="26"/>
        </w:rPr>
        <w:t xml:space="preserve"> </w:t>
      </w:r>
      <w:proofErr w:type="spellStart"/>
      <w:r w:rsidRPr="0051184B">
        <w:rPr>
          <w:b/>
          <w:color w:val="FF0000"/>
          <w:sz w:val="26"/>
          <w:szCs w:val="26"/>
        </w:rPr>
        <w:t>tỉnh</w:t>
      </w:r>
      <w:proofErr w:type="spellEnd"/>
      <w:r w:rsidRPr="0051184B">
        <w:rPr>
          <w:b/>
          <w:color w:val="FF0000"/>
          <w:sz w:val="26"/>
          <w:szCs w:val="26"/>
        </w:rPr>
        <w:t xml:space="preserve"> Bình Định </w:t>
      </w:r>
      <w:proofErr w:type="spellStart"/>
      <w:r w:rsidRPr="0051184B">
        <w:rPr>
          <w:b/>
          <w:color w:val="FF0000"/>
          <w:sz w:val="26"/>
          <w:szCs w:val="26"/>
        </w:rPr>
        <w:t>thời</w:t>
      </w:r>
      <w:proofErr w:type="spellEnd"/>
      <w:r w:rsidRPr="0051184B">
        <w:rPr>
          <w:b/>
          <w:color w:val="FF0000"/>
          <w:sz w:val="26"/>
          <w:szCs w:val="26"/>
        </w:rPr>
        <w:t xml:space="preserve"> </w:t>
      </w:r>
      <w:proofErr w:type="spellStart"/>
      <w:r w:rsidRPr="0051184B">
        <w:rPr>
          <w:b/>
          <w:color w:val="FF0000"/>
          <w:sz w:val="26"/>
          <w:szCs w:val="26"/>
        </w:rPr>
        <w:t>kỳ</w:t>
      </w:r>
      <w:proofErr w:type="spellEnd"/>
      <w:r w:rsidRPr="0051184B">
        <w:rPr>
          <w:b/>
          <w:color w:val="FF0000"/>
          <w:sz w:val="26"/>
          <w:szCs w:val="26"/>
        </w:rPr>
        <w:t xml:space="preserve"> 2021-2030, </w:t>
      </w:r>
      <w:proofErr w:type="spellStart"/>
      <w:r w:rsidRPr="0051184B">
        <w:rPr>
          <w:b/>
          <w:color w:val="FF0000"/>
          <w:sz w:val="26"/>
          <w:szCs w:val="26"/>
        </w:rPr>
        <w:t>tầm</w:t>
      </w:r>
      <w:proofErr w:type="spellEnd"/>
      <w:r w:rsidRPr="0051184B">
        <w:rPr>
          <w:b/>
          <w:color w:val="FF0000"/>
          <w:sz w:val="26"/>
          <w:szCs w:val="26"/>
        </w:rPr>
        <w:t xml:space="preserve"> </w:t>
      </w:r>
      <w:proofErr w:type="spellStart"/>
      <w:r w:rsidRPr="0051184B">
        <w:rPr>
          <w:b/>
          <w:color w:val="FF0000"/>
          <w:sz w:val="26"/>
          <w:szCs w:val="26"/>
        </w:rPr>
        <w:t>nhìn</w:t>
      </w:r>
      <w:proofErr w:type="spellEnd"/>
      <w:r w:rsidRPr="0051184B">
        <w:rPr>
          <w:b/>
          <w:color w:val="FF0000"/>
          <w:sz w:val="26"/>
          <w:szCs w:val="26"/>
        </w:rPr>
        <w:t xml:space="preserve"> </w:t>
      </w:r>
      <w:proofErr w:type="spellStart"/>
      <w:r w:rsidRPr="0051184B">
        <w:rPr>
          <w:b/>
          <w:color w:val="FF0000"/>
          <w:sz w:val="26"/>
          <w:szCs w:val="26"/>
        </w:rPr>
        <w:t>đến</w:t>
      </w:r>
      <w:proofErr w:type="spellEnd"/>
      <w:r w:rsidRPr="0051184B">
        <w:rPr>
          <w:b/>
          <w:color w:val="FF0000"/>
          <w:sz w:val="26"/>
          <w:szCs w:val="26"/>
        </w:rPr>
        <w:t xml:space="preserve"> </w:t>
      </w:r>
      <w:proofErr w:type="spellStart"/>
      <w:r w:rsidRPr="0051184B">
        <w:rPr>
          <w:b/>
          <w:color w:val="FF0000"/>
          <w:sz w:val="26"/>
          <w:szCs w:val="26"/>
        </w:rPr>
        <w:t>năm</w:t>
      </w:r>
      <w:proofErr w:type="spellEnd"/>
      <w:r w:rsidRPr="0051184B">
        <w:rPr>
          <w:b/>
          <w:color w:val="FF0000"/>
          <w:sz w:val="26"/>
          <w:szCs w:val="26"/>
        </w:rPr>
        <w:t xml:space="preserve"> 2050</w:t>
      </w:r>
    </w:p>
    <w:p w14:paraId="4938FC06" w14:textId="7DD9BEC6" w:rsidR="00D934F5" w:rsidRPr="0051184B" w:rsidRDefault="00D934F5" w:rsidP="0051184B">
      <w:pPr>
        <w:pStyle w:val="ListParagraph"/>
        <w:numPr>
          <w:ilvl w:val="2"/>
          <w:numId w:val="12"/>
        </w:numPr>
        <w:tabs>
          <w:tab w:val="left" w:pos="851"/>
        </w:tabs>
        <w:spacing w:before="120" w:after="120"/>
        <w:jc w:val="both"/>
        <w:outlineLvl w:val="1"/>
        <w:rPr>
          <w:b/>
          <w:bCs/>
          <w:i/>
          <w:iCs/>
          <w:color w:val="FF0000"/>
          <w:sz w:val="26"/>
          <w:szCs w:val="26"/>
        </w:rPr>
      </w:pPr>
      <w:proofErr w:type="spellStart"/>
      <w:r w:rsidRPr="0051184B">
        <w:rPr>
          <w:b/>
          <w:bCs/>
          <w:i/>
          <w:iCs/>
          <w:color w:val="FF0000"/>
          <w:sz w:val="26"/>
          <w:szCs w:val="26"/>
        </w:rPr>
        <w:t>Cấu</w:t>
      </w:r>
      <w:proofErr w:type="spellEnd"/>
      <w:r w:rsidRPr="0051184B">
        <w:rPr>
          <w:b/>
          <w:bCs/>
          <w:i/>
          <w:iCs/>
          <w:color w:val="FF0000"/>
          <w:sz w:val="26"/>
          <w:szCs w:val="26"/>
        </w:rPr>
        <w:t xml:space="preserve"> </w:t>
      </w:r>
      <w:proofErr w:type="spellStart"/>
      <w:r w:rsidRPr="0051184B">
        <w:rPr>
          <w:b/>
          <w:bCs/>
          <w:i/>
          <w:iCs/>
          <w:color w:val="FF0000"/>
          <w:sz w:val="26"/>
          <w:szCs w:val="26"/>
        </w:rPr>
        <w:t>trúc</w:t>
      </w:r>
      <w:proofErr w:type="spellEnd"/>
      <w:r w:rsidRPr="0051184B">
        <w:rPr>
          <w:b/>
          <w:bCs/>
          <w:i/>
          <w:iCs/>
          <w:color w:val="FF0000"/>
          <w:sz w:val="26"/>
          <w:szCs w:val="26"/>
        </w:rPr>
        <w:t xml:space="preserve"> </w:t>
      </w:r>
      <w:proofErr w:type="spellStart"/>
      <w:r w:rsidRPr="0051184B">
        <w:rPr>
          <w:b/>
          <w:bCs/>
          <w:i/>
          <w:iCs/>
          <w:color w:val="FF0000"/>
          <w:sz w:val="26"/>
          <w:szCs w:val="26"/>
        </w:rPr>
        <w:t>phát</w:t>
      </w:r>
      <w:proofErr w:type="spellEnd"/>
      <w:r w:rsidRPr="0051184B">
        <w:rPr>
          <w:b/>
          <w:bCs/>
          <w:i/>
          <w:iCs/>
          <w:color w:val="FF0000"/>
          <w:sz w:val="26"/>
          <w:szCs w:val="26"/>
        </w:rPr>
        <w:t xml:space="preserve"> </w:t>
      </w:r>
      <w:proofErr w:type="spellStart"/>
      <w:r w:rsidRPr="0051184B">
        <w:rPr>
          <w:b/>
          <w:bCs/>
          <w:i/>
          <w:iCs/>
          <w:color w:val="FF0000"/>
          <w:sz w:val="26"/>
          <w:szCs w:val="26"/>
        </w:rPr>
        <w:t>triển</w:t>
      </w:r>
      <w:proofErr w:type="spellEnd"/>
      <w:r w:rsidRPr="0051184B">
        <w:rPr>
          <w:b/>
          <w:bCs/>
          <w:i/>
          <w:iCs/>
          <w:color w:val="FF0000"/>
          <w:sz w:val="26"/>
          <w:szCs w:val="26"/>
        </w:rPr>
        <w:t xml:space="preserve"> </w:t>
      </w:r>
      <w:proofErr w:type="spellStart"/>
      <w:r w:rsidRPr="0051184B">
        <w:rPr>
          <w:b/>
          <w:bCs/>
          <w:i/>
          <w:iCs/>
          <w:color w:val="FF0000"/>
          <w:sz w:val="26"/>
          <w:szCs w:val="26"/>
        </w:rPr>
        <w:t>không</w:t>
      </w:r>
      <w:proofErr w:type="spellEnd"/>
      <w:r w:rsidRPr="0051184B">
        <w:rPr>
          <w:b/>
          <w:bCs/>
          <w:i/>
          <w:iCs/>
          <w:color w:val="FF0000"/>
          <w:sz w:val="26"/>
          <w:szCs w:val="26"/>
        </w:rPr>
        <w:t xml:space="preserve"> </w:t>
      </w:r>
      <w:proofErr w:type="spellStart"/>
      <w:r w:rsidRPr="0051184B">
        <w:rPr>
          <w:b/>
          <w:bCs/>
          <w:i/>
          <w:iCs/>
          <w:color w:val="FF0000"/>
          <w:sz w:val="26"/>
          <w:szCs w:val="26"/>
        </w:rPr>
        <w:t>gian</w:t>
      </w:r>
      <w:proofErr w:type="spellEnd"/>
      <w:r w:rsidRPr="0051184B">
        <w:rPr>
          <w:b/>
          <w:bCs/>
          <w:i/>
          <w:iCs/>
          <w:color w:val="FF0000"/>
          <w:sz w:val="26"/>
          <w:szCs w:val="26"/>
        </w:rPr>
        <w:t xml:space="preserve"> </w:t>
      </w:r>
      <w:proofErr w:type="spellStart"/>
      <w:r w:rsidRPr="0051184B">
        <w:rPr>
          <w:b/>
          <w:bCs/>
          <w:i/>
          <w:iCs/>
          <w:color w:val="FF0000"/>
          <w:sz w:val="26"/>
          <w:szCs w:val="26"/>
        </w:rPr>
        <w:t>tổng</w:t>
      </w:r>
      <w:proofErr w:type="spellEnd"/>
      <w:r w:rsidRPr="0051184B">
        <w:rPr>
          <w:b/>
          <w:bCs/>
          <w:i/>
          <w:iCs/>
          <w:color w:val="FF0000"/>
          <w:sz w:val="26"/>
          <w:szCs w:val="26"/>
        </w:rPr>
        <w:t xml:space="preserve"> </w:t>
      </w:r>
      <w:proofErr w:type="spellStart"/>
      <w:r w:rsidRPr="0051184B">
        <w:rPr>
          <w:b/>
          <w:bCs/>
          <w:i/>
          <w:iCs/>
          <w:color w:val="FF0000"/>
          <w:sz w:val="26"/>
          <w:szCs w:val="26"/>
        </w:rPr>
        <w:t>thể</w:t>
      </w:r>
      <w:proofErr w:type="spellEnd"/>
      <w:r w:rsidR="000F4EB2" w:rsidRPr="0051184B">
        <w:rPr>
          <w:b/>
          <w:bCs/>
          <w:i/>
          <w:iCs/>
          <w:color w:val="FF0000"/>
          <w:sz w:val="26"/>
          <w:szCs w:val="26"/>
        </w:rPr>
        <w:t xml:space="preserve"> </w:t>
      </w:r>
      <w:proofErr w:type="spellStart"/>
      <w:r w:rsidR="000F4EB2" w:rsidRPr="0051184B">
        <w:rPr>
          <w:b/>
          <w:bCs/>
          <w:i/>
          <w:iCs/>
          <w:color w:val="FF0000"/>
          <w:sz w:val="26"/>
          <w:szCs w:val="26"/>
        </w:rPr>
        <w:t>tỉnh</w:t>
      </w:r>
      <w:proofErr w:type="spellEnd"/>
      <w:r w:rsidR="000F4EB2" w:rsidRPr="0051184B">
        <w:rPr>
          <w:b/>
          <w:bCs/>
          <w:i/>
          <w:iCs/>
          <w:color w:val="FF0000"/>
          <w:sz w:val="26"/>
          <w:szCs w:val="26"/>
        </w:rPr>
        <w:t xml:space="preserve"> Bình Định</w:t>
      </w:r>
    </w:p>
    <w:p w14:paraId="2A295E01" w14:textId="77777777" w:rsidR="00D934F5" w:rsidRPr="0051184B" w:rsidRDefault="00D934F5" w:rsidP="00D934F5">
      <w:pPr>
        <w:pStyle w:val="paragraph"/>
        <w:spacing w:before="0" w:beforeAutospacing="0" w:after="120" w:afterAutospacing="0"/>
        <w:ind w:right="90" w:firstLine="567"/>
        <w:jc w:val="both"/>
        <w:textAlignment w:val="baseline"/>
        <w:rPr>
          <w:rStyle w:val="normaltextrun"/>
          <w:color w:val="FF0000"/>
          <w:sz w:val="26"/>
          <w:szCs w:val="26"/>
        </w:rPr>
      </w:pPr>
      <w:proofErr w:type="spellStart"/>
      <w:r w:rsidRPr="0051184B">
        <w:rPr>
          <w:rStyle w:val="normaltextrun"/>
          <w:color w:val="FF0000"/>
          <w:sz w:val="26"/>
          <w:szCs w:val="26"/>
        </w:rPr>
        <w:t>Cấu</w:t>
      </w:r>
      <w:proofErr w:type="spellEnd"/>
      <w:r w:rsidRPr="0051184B">
        <w:rPr>
          <w:rStyle w:val="normaltextrun"/>
          <w:color w:val="FF0000"/>
          <w:sz w:val="26"/>
          <w:szCs w:val="26"/>
        </w:rPr>
        <w:t xml:space="preserve"> </w:t>
      </w:r>
      <w:proofErr w:type="spellStart"/>
      <w:r w:rsidRPr="0051184B">
        <w:rPr>
          <w:rStyle w:val="normaltextrun"/>
          <w:color w:val="FF0000"/>
          <w:sz w:val="26"/>
          <w:szCs w:val="26"/>
        </w:rPr>
        <w:t>trúc</w:t>
      </w:r>
      <w:proofErr w:type="spellEnd"/>
      <w:r w:rsidRPr="0051184B">
        <w:rPr>
          <w:rStyle w:val="normaltextrun"/>
          <w:color w:val="FF0000"/>
          <w:sz w:val="26"/>
          <w:szCs w:val="26"/>
        </w:rPr>
        <w:t xml:space="preserve"> </w:t>
      </w:r>
      <w:proofErr w:type="spellStart"/>
      <w:r w:rsidRPr="0051184B">
        <w:rPr>
          <w:rStyle w:val="normaltextrun"/>
          <w:color w:val="FF0000"/>
          <w:sz w:val="26"/>
          <w:szCs w:val="26"/>
        </w:rPr>
        <w:t>không</w:t>
      </w:r>
      <w:proofErr w:type="spellEnd"/>
      <w:r w:rsidRPr="0051184B">
        <w:rPr>
          <w:rStyle w:val="normaltextrun"/>
          <w:color w:val="FF0000"/>
          <w:sz w:val="26"/>
          <w:szCs w:val="26"/>
        </w:rPr>
        <w:t xml:space="preserve"> </w:t>
      </w:r>
      <w:proofErr w:type="spellStart"/>
      <w:r w:rsidRPr="0051184B">
        <w:rPr>
          <w:rStyle w:val="normaltextrun"/>
          <w:color w:val="FF0000"/>
          <w:sz w:val="26"/>
          <w:szCs w:val="26"/>
        </w:rPr>
        <w:t>gian</w:t>
      </w:r>
      <w:proofErr w:type="spellEnd"/>
      <w:r w:rsidRPr="0051184B">
        <w:rPr>
          <w:rStyle w:val="normaltextrun"/>
          <w:color w:val="FF0000"/>
          <w:sz w:val="26"/>
          <w:szCs w:val="26"/>
        </w:rPr>
        <w:t xml:space="preserve"> </w:t>
      </w:r>
      <w:proofErr w:type="spellStart"/>
      <w:r w:rsidRPr="0051184B">
        <w:rPr>
          <w:rStyle w:val="normaltextrun"/>
          <w:color w:val="FF0000"/>
          <w:sz w:val="26"/>
          <w:szCs w:val="26"/>
        </w:rPr>
        <w:t>đô</w:t>
      </w:r>
      <w:proofErr w:type="spellEnd"/>
      <w:r w:rsidRPr="0051184B">
        <w:rPr>
          <w:rStyle w:val="normaltextrun"/>
          <w:color w:val="FF0000"/>
          <w:sz w:val="26"/>
          <w:szCs w:val="26"/>
        </w:rPr>
        <w:t xml:space="preserve"> </w:t>
      </w:r>
      <w:proofErr w:type="spellStart"/>
      <w:r w:rsidRPr="0051184B">
        <w:rPr>
          <w:rStyle w:val="normaltextrun"/>
          <w:color w:val="FF0000"/>
          <w:sz w:val="26"/>
          <w:szCs w:val="26"/>
        </w:rPr>
        <w:t>thị</w:t>
      </w:r>
      <w:proofErr w:type="spellEnd"/>
      <w:r w:rsidRPr="0051184B">
        <w:rPr>
          <w:rStyle w:val="normaltextrun"/>
          <w:color w:val="FF0000"/>
          <w:sz w:val="26"/>
          <w:szCs w:val="26"/>
        </w:rPr>
        <w:t xml:space="preserve"> </w:t>
      </w:r>
      <w:proofErr w:type="spellStart"/>
      <w:r w:rsidRPr="0051184B">
        <w:rPr>
          <w:rStyle w:val="normaltextrun"/>
          <w:color w:val="FF0000"/>
          <w:sz w:val="26"/>
          <w:szCs w:val="26"/>
        </w:rPr>
        <w:t>phát</w:t>
      </w:r>
      <w:proofErr w:type="spellEnd"/>
      <w:r w:rsidRPr="0051184B">
        <w:rPr>
          <w:rStyle w:val="normaltextrun"/>
          <w:color w:val="FF0000"/>
          <w:sz w:val="26"/>
          <w:szCs w:val="26"/>
        </w:rPr>
        <w:t xml:space="preserve"> </w:t>
      </w:r>
      <w:proofErr w:type="spellStart"/>
      <w:r w:rsidRPr="0051184B">
        <w:rPr>
          <w:rStyle w:val="normaltextrun"/>
          <w:color w:val="FF0000"/>
          <w:sz w:val="26"/>
          <w:szCs w:val="26"/>
        </w:rPr>
        <w:t>triển</w:t>
      </w:r>
      <w:proofErr w:type="spellEnd"/>
      <w:r w:rsidRPr="0051184B">
        <w:rPr>
          <w:rStyle w:val="normaltextrun"/>
          <w:color w:val="FF0000"/>
          <w:sz w:val="26"/>
          <w:szCs w:val="26"/>
        </w:rPr>
        <w:t xml:space="preserve"> </w:t>
      </w:r>
      <w:proofErr w:type="spellStart"/>
      <w:r w:rsidRPr="0051184B">
        <w:rPr>
          <w:rStyle w:val="normaltextrun"/>
          <w:color w:val="FF0000"/>
          <w:sz w:val="26"/>
          <w:szCs w:val="26"/>
        </w:rPr>
        <w:t>theo</w:t>
      </w:r>
      <w:proofErr w:type="spellEnd"/>
      <w:r w:rsidRPr="0051184B">
        <w:rPr>
          <w:rStyle w:val="normaltextrun"/>
          <w:color w:val="FF0000"/>
          <w:sz w:val="26"/>
          <w:szCs w:val="26"/>
        </w:rPr>
        <w:t xml:space="preserve"> </w:t>
      </w:r>
      <w:proofErr w:type="spellStart"/>
      <w:r w:rsidRPr="0051184B">
        <w:rPr>
          <w:rStyle w:val="normaltextrun"/>
          <w:color w:val="FF0000"/>
          <w:sz w:val="26"/>
          <w:szCs w:val="26"/>
        </w:rPr>
        <w:t>mô</w:t>
      </w:r>
      <w:proofErr w:type="spellEnd"/>
      <w:r w:rsidRPr="0051184B">
        <w:rPr>
          <w:rStyle w:val="normaltextrun"/>
          <w:color w:val="FF0000"/>
          <w:sz w:val="26"/>
          <w:szCs w:val="26"/>
        </w:rPr>
        <w:t xml:space="preserve"> </w:t>
      </w:r>
      <w:proofErr w:type="spellStart"/>
      <w:r w:rsidRPr="0051184B">
        <w:rPr>
          <w:rStyle w:val="normaltextrun"/>
          <w:color w:val="FF0000"/>
          <w:sz w:val="26"/>
          <w:szCs w:val="26"/>
        </w:rPr>
        <w:t>hình</w:t>
      </w:r>
      <w:proofErr w:type="spellEnd"/>
      <w:r w:rsidRPr="0051184B">
        <w:rPr>
          <w:rStyle w:val="normaltextrun"/>
          <w:color w:val="FF0000"/>
          <w:sz w:val="26"/>
          <w:szCs w:val="26"/>
        </w:rPr>
        <w:t xml:space="preserve">: 02 </w:t>
      </w:r>
      <w:proofErr w:type="spellStart"/>
      <w:r w:rsidRPr="0051184B">
        <w:rPr>
          <w:rStyle w:val="normaltextrun"/>
          <w:color w:val="FF0000"/>
          <w:sz w:val="26"/>
          <w:szCs w:val="26"/>
        </w:rPr>
        <w:t>vùng</w:t>
      </w:r>
      <w:proofErr w:type="spellEnd"/>
      <w:r w:rsidRPr="0051184B">
        <w:rPr>
          <w:rStyle w:val="normaltextrun"/>
          <w:color w:val="FF0000"/>
          <w:sz w:val="26"/>
          <w:szCs w:val="26"/>
        </w:rPr>
        <w:t xml:space="preserve"> – 03 </w:t>
      </w:r>
      <w:proofErr w:type="spellStart"/>
      <w:r w:rsidRPr="0051184B">
        <w:rPr>
          <w:rStyle w:val="normaltextrun"/>
          <w:color w:val="FF0000"/>
          <w:sz w:val="26"/>
          <w:szCs w:val="26"/>
        </w:rPr>
        <w:t>cực</w:t>
      </w:r>
      <w:proofErr w:type="spellEnd"/>
      <w:r w:rsidRPr="0051184B">
        <w:rPr>
          <w:rStyle w:val="normaltextrun"/>
          <w:color w:val="FF0000"/>
          <w:sz w:val="26"/>
          <w:szCs w:val="26"/>
        </w:rPr>
        <w:t xml:space="preserve"> </w:t>
      </w:r>
      <w:proofErr w:type="spellStart"/>
      <w:r w:rsidRPr="0051184B">
        <w:rPr>
          <w:rStyle w:val="normaltextrun"/>
          <w:color w:val="FF0000"/>
          <w:sz w:val="26"/>
          <w:szCs w:val="26"/>
        </w:rPr>
        <w:t>phát</w:t>
      </w:r>
      <w:proofErr w:type="spellEnd"/>
      <w:r w:rsidRPr="0051184B">
        <w:rPr>
          <w:rStyle w:val="normaltextrun"/>
          <w:color w:val="FF0000"/>
          <w:sz w:val="26"/>
          <w:szCs w:val="26"/>
        </w:rPr>
        <w:t xml:space="preserve"> </w:t>
      </w:r>
      <w:proofErr w:type="spellStart"/>
      <w:r w:rsidRPr="0051184B">
        <w:rPr>
          <w:rStyle w:val="normaltextrun"/>
          <w:color w:val="FF0000"/>
          <w:sz w:val="26"/>
          <w:szCs w:val="26"/>
        </w:rPr>
        <w:t>triển</w:t>
      </w:r>
      <w:proofErr w:type="spellEnd"/>
      <w:r w:rsidRPr="0051184B">
        <w:rPr>
          <w:rStyle w:val="normaltextrun"/>
          <w:color w:val="FF0000"/>
          <w:sz w:val="26"/>
          <w:szCs w:val="26"/>
        </w:rPr>
        <w:t xml:space="preserve">– 03 </w:t>
      </w:r>
      <w:proofErr w:type="spellStart"/>
      <w:r w:rsidRPr="0051184B">
        <w:rPr>
          <w:rStyle w:val="normaltextrun"/>
          <w:color w:val="FF0000"/>
          <w:sz w:val="26"/>
          <w:szCs w:val="26"/>
        </w:rPr>
        <w:t>hành</w:t>
      </w:r>
      <w:proofErr w:type="spellEnd"/>
      <w:r w:rsidRPr="0051184B">
        <w:rPr>
          <w:rStyle w:val="normaltextrun"/>
          <w:color w:val="FF0000"/>
          <w:sz w:val="26"/>
          <w:szCs w:val="26"/>
        </w:rPr>
        <w:t xml:space="preserve"> lang </w:t>
      </w:r>
      <w:proofErr w:type="spellStart"/>
      <w:r w:rsidRPr="0051184B">
        <w:rPr>
          <w:rStyle w:val="normaltextrun"/>
          <w:color w:val="FF0000"/>
          <w:sz w:val="26"/>
          <w:szCs w:val="26"/>
        </w:rPr>
        <w:t>kinh</w:t>
      </w:r>
      <w:proofErr w:type="spellEnd"/>
      <w:r w:rsidRPr="0051184B">
        <w:rPr>
          <w:rStyle w:val="normaltextrun"/>
          <w:color w:val="FF0000"/>
          <w:sz w:val="26"/>
          <w:szCs w:val="26"/>
        </w:rPr>
        <w:t xml:space="preserve"> </w:t>
      </w:r>
      <w:proofErr w:type="spellStart"/>
      <w:r w:rsidRPr="0051184B">
        <w:rPr>
          <w:rStyle w:val="normaltextrun"/>
          <w:color w:val="FF0000"/>
          <w:sz w:val="26"/>
          <w:szCs w:val="26"/>
        </w:rPr>
        <w:t>tế</w:t>
      </w:r>
      <w:proofErr w:type="spellEnd"/>
      <w:r w:rsidRPr="0051184B">
        <w:rPr>
          <w:rStyle w:val="normaltextrun"/>
          <w:color w:val="FF0000"/>
          <w:sz w:val="26"/>
          <w:szCs w:val="26"/>
        </w:rPr>
        <w:t>.</w:t>
      </w:r>
    </w:p>
    <w:p w14:paraId="10082575" w14:textId="77777777" w:rsidR="00D934F5" w:rsidRPr="0051184B" w:rsidRDefault="00D934F5" w:rsidP="00D934F5">
      <w:pPr>
        <w:pStyle w:val="paragraph"/>
        <w:numPr>
          <w:ilvl w:val="0"/>
          <w:numId w:val="36"/>
        </w:numPr>
        <w:spacing w:before="0" w:beforeAutospacing="0" w:after="120" w:afterAutospacing="0"/>
        <w:ind w:right="90"/>
        <w:jc w:val="both"/>
        <w:textAlignment w:val="baseline"/>
        <w:rPr>
          <w:rStyle w:val="normaltextrun"/>
          <w:color w:val="FF0000"/>
          <w:sz w:val="26"/>
          <w:szCs w:val="26"/>
        </w:rPr>
      </w:pPr>
      <w:r w:rsidRPr="0051184B">
        <w:rPr>
          <w:rStyle w:val="normaltextrun"/>
          <w:b/>
          <w:bCs/>
          <w:color w:val="FF0000"/>
          <w:sz w:val="26"/>
          <w:szCs w:val="26"/>
        </w:rPr>
        <w:t xml:space="preserve"> 02 </w:t>
      </w:r>
      <w:proofErr w:type="spellStart"/>
      <w:r w:rsidRPr="0051184B">
        <w:rPr>
          <w:rStyle w:val="normaltextrun"/>
          <w:b/>
          <w:bCs/>
          <w:color w:val="FF0000"/>
          <w:sz w:val="26"/>
          <w:szCs w:val="26"/>
        </w:rPr>
        <w:t>vùng</w:t>
      </w:r>
      <w:proofErr w:type="spellEnd"/>
      <w:r w:rsidRPr="0051184B">
        <w:rPr>
          <w:rStyle w:val="normaltextrun"/>
          <w:b/>
          <w:bCs/>
          <w:color w:val="FF0000"/>
          <w:sz w:val="26"/>
          <w:szCs w:val="26"/>
        </w:rPr>
        <w:t>:</w:t>
      </w:r>
      <w:r w:rsidRPr="0051184B">
        <w:rPr>
          <w:rStyle w:val="normaltextrun"/>
          <w:color w:val="FF0000"/>
          <w:sz w:val="26"/>
          <w:szCs w:val="26"/>
        </w:rPr>
        <w:t xml:space="preserve"> </w:t>
      </w:r>
      <w:proofErr w:type="spellStart"/>
      <w:r w:rsidRPr="0051184B">
        <w:rPr>
          <w:rStyle w:val="normaltextrun"/>
          <w:color w:val="FF0000"/>
          <w:sz w:val="26"/>
          <w:szCs w:val="26"/>
        </w:rPr>
        <w:t>Toàn</w:t>
      </w:r>
      <w:proofErr w:type="spellEnd"/>
      <w:r w:rsidRPr="0051184B">
        <w:rPr>
          <w:rStyle w:val="normaltextrun"/>
          <w:color w:val="FF0000"/>
          <w:sz w:val="26"/>
          <w:szCs w:val="26"/>
        </w:rPr>
        <w:t xml:space="preserve"> </w:t>
      </w:r>
      <w:proofErr w:type="spellStart"/>
      <w:r w:rsidRPr="0051184B">
        <w:rPr>
          <w:rStyle w:val="normaltextrun"/>
          <w:color w:val="FF0000"/>
          <w:sz w:val="26"/>
          <w:szCs w:val="26"/>
        </w:rPr>
        <w:t>tỉnh</w:t>
      </w:r>
      <w:proofErr w:type="spellEnd"/>
      <w:r w:rsidRPr="0051184B">
        <w:rPr>
          <w:rStyle w:val="normaltextrun"/>
          <w:color w:val="FF0000"/>
          <w:sz w:val="26"/>
          <w:szCs w:val="26"/>
        </w:rPr>
        <w:t xml:space="preserve"> Bình Định </w:t>
      </w:r>
      <w:proofErr w:type="spellStart"/>
      <w:r w:rsidRPr="0051184B">
        <w:rPr>
          <w:rStyle w:val="normaltextrun"/>
          <w:color w:val="FF0000"/>
          <w:sz w:val="26"/>
          <w:szCs w:val="26"/>
        </w:rPr>
        <w:t>được</w:t>
      </w:r>
      <w:proofErr w:type="spellEnd"/>
      <w:r w:rsidRPr="0051184B">
        <w:rPr>
          <w:rStyle w:val="normaltextrun"/>
          <w:color w:val="FF0000"/>
          <w:sz w:val="26"/>
          <w:szCs w:val="26"/>
        </w:rPr>
        <w:t xml:space="preserve"> chia </w:t>
      </w:r>
      <w:proofErr w:type="spellStart"/>
      <w:r w:rsidRPr="0051184B">
        <w:rPr>
          <w:rStyle w:val="normaltextrun"/>
          <w:color w:val="FF0000"/>
          <w:sz w:val="26"/>
          <w:szCs w:val="26"/>
        </w:rPr>
        <w:t>làm</w:t>
      </w:r>
      <w:proofErr w:type="spellEnd"/>
      <w:r w:rsidRPr="0051184B">
        <w:rPr>
          <w:rStyle w:val="normaltextrun"/>
          <w:color w:val="FF0000"/>
          <w:sz w:val="26"/>
          <w:szCs w:val="26"/>
        </w:rPr>
        <w:t xml:space="preserve"> 02 </w:t>
      </w:r>
      <w:proofErr w:type="spellStart"/>
      <w:r w:rsidRPr="0051184B">
        <w:rPr>
          <w:rStyle w:val="normaltextrun"/>
          <w:color w:val="FF0000"/>
          <w:sz w:val="26"/>
          <w:szCs w:val="26"/>
        </w:rPr>
        <w:t>vùng</w:t>
      </w:r>
      <w:proofErr w:type="spellEnd"/>
      <w:r w:rsidRPr="0051184B">
        <w:rPr>
          <w:rStyle w:val="normaltextrun"/>
          <w:color w:val="FF0000"/>
          <w:sz w:val="26"/>
          <w:szCs w:val="26"/>
        </w:rPr>
        <w:t xml:space="preserve"> </w:t>
      </w:r>
      <w:proofErr w:type="spellStart"/>
      <w:r w:rsidRPr="0051184B">
        <w:rPr>
          <w:rStyle w:val="normaltextrun"/>
          <w:color w:val="FF0000"/>
          <w:sz w:val="26"/>
          <w:szCs w:val="26"/>
        </w:rPr>
        <w:t>chính</w:t>
      </w:r>
      <w:proofErr w:type="spellEnd"/>
      <w:r w:rsidRPr="0051184B">
        <w:rPr>
          <w:rStyle w:val="normaltextrun"/>
          <w:color w:val="FF0000"/>
          <w:sz w:val="26"/>
          <w:szCs w:val="26"/>
        </w:rPr>
        <w:t xml:space="preserve">: </w:t>
      </w:r>
    </w:p>
    <w:p w14:paraId="2391ABDC" w14:textId="77777777" w:rsidR="00D934F5" w:rsidRPr="0051184B" w:rsidRDefault="00D934F5" w:rsidP="00D934F5">
      <w:pPr>
        <w:pStyle w:val="paragraph"/>
        <w:spacing w:before="0" w:beforeAutospacing="0" w:after="120" w:afterAutospacing="0"/>
        <w:ind w:right="90" w:firstLine="567"/>
        <w:jc w:val="both"/>
        <w:textAlignment w:val="baseline"/>
        <w:rPr>
          <w:rStyle w:val="normaltextrun"/>
          <w:color w:val="FF0000"/>
          <w:sz w:val="26"/>
          <w:szCs w:val="26"/>
        </w:rPr>
      </w:pPr>
      <w:proofErr w:type="spellStart"/>
      <w:r w:rsidRPr="0051184B">
        <w:rPr>
          <w:rStyle w:val="normaltextrun"/>
          <w:color w:val="FF0000"/>
          <w:sz w:val="26"/>
          <w:szCs w:val="26"/>
        </w:rPr>
        <w:lastRenderedPageBreak/>
        <w:t>Phân</w:t>
      </w:r>
      <w:proofErr w:type="spellEnd"/>
      <w:r w:rsidRPr="0051184B">
        <w:rPr>
          <w:rStyle w:val="normaltextrun"/>
          <w:color w:val="FF0000"/>
          <w:sz w:val="26"/>
          <w:szCs w:val="26"/>
        </w:rPr>
        <w:t xml:space="preserve"> </w:t>
      </w:r>
      <w:proofErr w:type="spellStart"/>
      <w:r w:rsidRPr="0051184B">
        <w:rPr>
          <w:rStyle w:val="normaltextrun"/>
          <w:color w:val="FF0000"/>
          <w:sz w:val="26"/>
          <w:szCs w:val="26"/>
        </w:rPr>
        <w:t>vùng</w:t>
      </w:r>
      <w:proofErr w:type="spellEnd"/>
      <w:r w:rsidRPr="0051184B">
        <w:rPr>
          <w:rStyle w:val="normaltextrun"/>
          <w:color w:val="FF0000"/>
          <w:sz w:val="26"/>
          <w:szCs w:val="26"/>
        </w:rPr>
        <w:t xml:space="preserve"> Bắc </w:t>
      </w:r>
      <w:proofErr w:type="spellStart"/>
      <w:r w:rsidRPr="0051184B">
        <w:rPr>
          <w:rStyle w:val="normaltextrun"/>
          <w:color w:val="FF0000"/>
          <w:sz w:val="26"/>
          <w:szCs w:val="26"/>
        </w:rPr>
        <w:t>gồm</w:t>
      </w:r>
      <w:proofErr w:type="spellEnd"/>
      <w:r w:rsidRPr="0051184B">
        <w:rPr>
          <w:rStyle w:val="normaltextrun"/>
          <w:color w:val="FF0000"/>
          <w:sz w:val="26"/>
          <w:szCs w:val="26"/>
        </w:rPr>
        <w:t xml:space="preserve"> 04 </w:t>
      </w:r>
      <w:proofErr w:type="spellStart"/>
      <w:r w:rsidRPr="0051184B">
        <w:rPr>
          <w:rStyle w:val="normaltextrun"/>
          <w:color w:val="FF0000"/>
          <w:sz w:val="26"/>
          <w:szCs w:val="26"/>
        </w:rPr>
        <w:t>đơn</w:t>
      </w:r>
      <w:proofErr w:type="spellEnd"/>
      <w:r w:rsidRPr="0051184B">
        <w:rPr>
          <w:rStyle w:val="normaltextrun"/>
          <w:color w:val="FF0000"/>
          <w:sz w:val="26"/>
          <w:szCs w:val="26"/>
        </w:rPr>
        <w:t xml:space="preserve"> </w:t>
      </w:r>
      <w:proofErr w:type="spellStart"/>
      <w:r w:rsidRPr="0051184B">
        <w:rPr>
          <w:rStyle w:val="normaltextrun"/>
          <w:color w:val="FF0000"/>
          <w:sz w:val="26"/>
          <w:szCs w:val="26"/>
        </w:rPr>
        <w:t>vị</w:t>
      </w:r>
      <w:proofErr w:type="spellEnd"/>
      <w:r w:rsidRPr="0051184B">
        <w:rPr>
          <w:rStyle w:val="normaltextrun"/>
          <w:color w:val="FF0000"/>
          <w:sz w:val="26"/>
          <w:szCs w:val="26"/>
        </w:rPr>
        <w:t xml:space="preserve"> </w:t>
      </w:r>
      <w:proofErr w:type="spellStart"/>
      <w:r w:rsidRPr="0051184B">
        <w:rPr>
          <w:rStyle w:val="normaltextrun"/>
          <w:color w:val="FF0000"/>
          <w:sz w:val="26"/>
          <w:szCs w:val="26"/>
        </w:rPr>
        <w:t>hành</w:t>
      </w:r>
      <w:proofErr w:type="spellEnd"/>
      <w:r w:rsidRPr="0051184B">
        <w:rPr>
          <w:rStyle w:val="normaltextrun"/>
          <w:color w:val="FF0000"/>
          <w:sz w:val="26"/>
          <w:szCs w:val="26"/>
        </w:rPr>
        <w:t xml:space="preserve"> </w:t>
      </w:r>
      <w:proofErr w:type="spellStart"/>
      <w:r w:rsidRPr="0051184B">
        <w:rPr>
          <w:rStyle w:val="normaltextrun"/>
          <w:color w:val="FF0000"/>
          <w:sz w:val="26"/>
          <w:szCs w:val="26"/>
        </w:rPr>
        <w:t>chính</w:t>
      </w:r>
      <w:proofErr w:type="spellEnd"/>
      <w:r w:rsidRPr="0051184B">
        <w:rPr>
          <w:rStyle w:val="normaltextrun"/>
          <w:color w:val="FF0000"/>
          <w:sz w:val="26"/>
          <w:szCs w:val="26"/>
        </w:rPr>
        <w:t xml:space="preserve"> </w:t>
      </w:r>
      <w:proofErr w:type="spellStart"/>
      <w:r w:rsidRPr="0051184B">
        <w:rPr>
          <w:rStyle w:val="normaltextrun"/>
          <w:color w:val="FF0000"/>
          <w:sz w:val="26"/>
          <w:szCs w:val="26"/>
        </w:rPr>
        <w:t>phía</w:t>
      </w:r>
      <w:proofErr w:type="spellEnd"/>
      <w:r w:rsidRPr="0051184B">
        <w:rPr>
          <w:rStyle w:val="normaltextrun"/>
          <w:color w:val="FF0000"/>
          <w:sz w:val="26"/>
          <w:szCs w:val="26"/>
        </w:rPr>
        <w:t xml:space="preserve"> Bắc: </w:t>
      </w:r>
      <w:proofErr w:type="spellStart"/>
      <w:r w:rsidRPr="0051184B">
        <w:rPr>
          <w:rStyle w:val="normaltextrun"/>
          <w:color w:val="FF0000"/>
          <w:sz w:val="26"/>
          <w:szCs w:val="26"/>
        </w:rPr>
        <w:t>Đô</w:t>
      </w:r>
      <w:proofErr w:type="spellEnd"/>
      <w:r w:rsidRPr="0051184B">
        <w:rPr>
          <w:rStyle w:val="normaltextrun"/>
          <w:color w:val="FF0000"/>
          <w:sz w:val="26"/>
          <w:szCs w:val="26"/>
        </w:rPr>
        <w:t xml:space="preserve"> </w:t>
      </w:r>
      <w:proofErr w:type="spellStart"/>
      <w:r w:rsidRPr="0051184B">
        <w:rPr>
          <w:rStyle w:val="normaltextrun"/>
          <w:color w:val="FF0000"/>
          <w:sz w:val="26"/>
          <w:szCs w:val="26"/>
        </w:rPr>
        <w:t>thị</w:t>
      </w:r>
      <w:proofErr w:type="spellEnd"/>
      <w:r w:rsidRPr="0051184B">
        <w:rPr>
          <w:rStyle w:val="normaltextrun"/>
          <w:color w:val="FF0000"/>
          <w:sz w:val="26"/>
          <w:szCs w:val="26"/>
        </w:rPr>
        <w:t xml:space="preserve"> Hoài </w:t>
      </w:r>
      <w:proofErr w:type="spellStart"/>
      <w:r w:rsidRPr="0051184B">
        <w:rPr>
          <w:rStyle w:val="normaltextrun"/>
          <w:color w:val="FF0000"/>
          <w:sz w:val="26"/>
          <w:szCs w:val="26"/>
        </w:rPr>
        <w:t>Nhơn</w:t>
      </w:r>
      <w:proofErr w:type="spellEnd"/>
      <w:r w:rsidRPr="0051184B">
        <w:rPr>
          <w:rStyle w:val="normaltextrun"/>
          <w:color w:val="FF0000"/>
          <w:sz w:val="26"/>
          <w:szCs w:val="26"/>
        </w:rPr>
        <w:t xml:space="preserve">, Hoài </w:t>
      </w:r>
      <w:proofErr w:type="spellStart"/>
      <w:r w:rsidRPr="0051184B">
        <w:rPr>
          <w:rStyle w:val="normaltextrun"/>
          <w:color w:val="FF0000"/>
          <w:sz w:val="26"/>
          <w:szCs w:val="26"/>
        </w:rPr>
        <w:t>Ân</w:t>
      </w:r>
      <w:proofErr w:type="spellEnd"/>
      <w:r w:rsidRPr="0051184B">
        <w:rPr>
          <w:rStyle w:val="normaltextrun"/>
          <w:color w:val="FF0000"/>
          <w:sz w:val="26"/>
          <w:szCs w:val="26"/>
        </w:rPr>
        <w:t xml:space="preserve">, </w:t>
      </w:r>
      <w:proofErr w:type="spellStart"/>
      <w:r w:rsidRPr="0051184B">
        <w:rPr>
          <w:rStyle w:val="normaltextrun"/>
          <w:color w:val="FF0000"/>
          <w:sz w:val="26"/>
          <w:szCs w:val="26"/>
        </w:rPr>
        <w:t>Phù</w:t>
      </w:r>
      <w:proofErr w:type="spellEnd"/>
      <w:r w:rsidRPr="0051184B">
        <w:rPr>
          <w:rStyle w:val="normaltextrun"/>
          <w:color w:val="FF0000"/>
          <w:sz w:val="26"/>
          <w:szCs w:val="26"/>
        </w:rPr>
        <w:t xml:space="preserve"> </w:t>
      </w:r>
      <w:proofErr w:type="spellStart"/>
      <w:r w:rsidRPr="0051184B">
        <w:rPr>
          <w:rStyle w:val="normaltextrun"/>
          <w:color w:val="FF0000"/>
          <w:sz w:val="26"/>
          <w:szCs w:val="26"/>
        </w:rPr>
        <w:t>Mỹ</w:t>
      </w:r>
      <w:proofErr w:type="spellEnd"/>
      <w:r w:rsidRPr="0051184B">
        <w:rPr>
          <w:rStyle w:val="normaltextrun"/>
          <w:color w:val="FF0000"/>
          <w:sz w:val="26"/>
          <w:szCs w:val="26"/>
        </w:rPr>
        <w:t xml:space="preserve">, An </w:t>
      </w:r>
      <w:proofErr w:type="spellStart"/>
      <w:r w:rsidRPr="0051184B">
        <w:rPr>
          <w:rStyle w:val="normaltextrun"/>
          <w:color w:val="FF0000"/>
          <w:sz w:val="26"/>
          <w:szCs w:val="26"/>
        </w:rPr>
        <w:t>Lão</w:t>
      </w:r>
      <w:proofErr w:type="spellEnd"/>
      <w:r w:rsidRPr="0051184B">
        <w:rPr>
          <w:rStyle w:val="normaltextrun"/>
          <w:color w:val="FF0000"/>
          <w:sz w:val="26"/>
          <w:szCs w:val="26"/>
        </w:rPr>
        <w:t xml:space="preserve">, </w:t>
      </w:r>
      <w:proofErr w:type="spellStart"/>
      <w:r w:rsidRPr="0051184B">
        <w:rPr>
          <w:rStyle w:val="normaltextrun"/>
          <w:color w:val="FF0000"/>
          <w:sz w:val="26"/>
          <w:szCs w:val="26"/>
        </w:rPr>
        <w:t>được</w:t>
      </w:r>
      <w:proofErr w:type="spellEnd"/>
      <w:r w:rsidRPr="0051184B">
        <w:rPr>
          <w:rStyle w:val="normaltextrun"/>
          <w:color w:val="FF0000"/>
          <w:sz w:val="26"/>
          <w:szCs w:val="26"/>
        </w:rPr>
        <w:t xml:space="preserve"> </w:t>
      </w:r>
      <w:proofErr w:type="spellStart"/>
      <w:r w:rsidRPr="0051184B">
        <w:rPr>
          <w:rStyle w:val="normaltextrun"/>
          <w:color w:val="FF0000"/>
          <w:sz w:val="26"/>
          <w:szCs w:val="26"/>
        </w:rPr>
        <w:t>xác</w:t>
      </w:r>
      <w:proofErr w:type="spellEnd"/>
      <w:r w:rsidRPr="0051184B">
        <w:rPr>
          <w:rStyle w:val="normaltextrun"/>
          <w:color w:val="FF0000"/>
          <w:sz w:val="26"/>
          <w:szCs w:val="26"/>
        </w:rPr>
        <w:t xml:space="preserve"> </w:t>
      </w:r>
      <w:proofErr w:type="spellStart"/>
      <w:r w:rsidRPr="0051184B">
        <w:rPr>
          <w:rStyle w:val="normaltextrun"/>
          <w:color w:val="FF0000"/>
          <w:sz w:val="26"/>
          <w:szCs w:val="26"/>
        </w:rPr>
        <w:t>định</w:t>
      </w:r>
      <w:proofErr w:type="spellEnd"/>
      <w:r w:rsidRPr="0051184B">
        <w:rPr>
          <w:rStyle w:val="normaltextrun"/>
          <w:color w:val="FF0000"/>
          <w:sz w:val="26"/>
          <w:szCs w:val="26"/>
        </w:rPr>
        <w:t xml:space="preserve"> </w:t>
      </w:r>
      <w:proofErr w:type="spellStart"/>
      <w:r w:rsidRPr="0051184B">
        <w:rPr>
          <w:rStyle w:val="normaltextrun"/>
          <w:color w:val="FF0000"/>
          <w:sz w:val="26"/>
          <w:szCs w:val="26"/>
        </w:rPr>
        <w:t>là</w:t>
      </w:r>
      <w:proofErr w:type="spellEnd"/>
      <w:r w:rsidRPr="0051184B">
        <w:rPr>
          <w:rStyle w:val="normaltextrun"/>
          <w:color w:val="FF0000"/>
          <w:sz w:val="26"/>
          <w:szCs w:val="26"/>
        </w:rPr>
        <w:t xml:space="preserve"> </w:t>
      </w:r>
      <w:proofErr w:type="spellStart"/>
      <w:r w:rsidRPr="0051184B">
        <w:rPr>
          <w:rStyle w:val="normaltextrun"/>
          <w:color w:val="FF0000"/>
          <w:sz w:val="26"/>
          <w:szCs w:val="26"/>
        </w:rPr>
        <w:t>vùng</w:t>
      </w:r>
      <w:proofErr w:type="spellEnd"/>
      <w:r w:rsidRPr="0051184B">
        <w:rPr>
          <w:rStyle w:val="normaltextrun"/>
          <w:color w:val="FF0000"/>
          <w:sz w:val="26"/>
          <w:szCs w:val="26"/>
        </w:rPr>
        <w:t xml:space="preserve"> </w:t>
      </w:r>
      <w:proofErr w:type="spellStart"/>
      <w:r w:rsidRPr="0051184B">
        <w:rPr>
          <w:rStyle w:val="normaltextrun"/>
          <w:color w:val="FF0000"/>
          <w:sz w:val="26"/>
          <w:szCs w:val="26"/>
        </w:rPr>
        <w:t>phát</w:t>
      </w:r>
      <w:proofErr w:type="spellEnd"/>
      <w:r w:rsidRPr="0051184B">
        <w:rPr>
          <w:rStyle w:val="normaltextrun"/>
          <w:color w:val="FF0000"/>
          <w:sz w:val="26"/>
          <w:szCs w:val="26"/>
        </w:rPr>
        <w:t xml:space="preserve"> </w:t>
      </w:r>
      <w:proofErr w:type="spellStart"/>
      <w:r w:rsidRPr="0051184B">
        <w:rPr>
          <w:rStyle w:val="normaltextrun"/>
          <w:color w:val="FF0000"/>
          <w:sz w:val="26"/>
          <w:szCs w:val="26"/>
        </w:rPr>
        <w:t>triển</w:t>
      </w:r>
      <w:proofErr w:type="spellEnd"/>
      <w:r w:rsidRPr="0051184B">
        <w:rPr>
          <w:rStyle w:val="normaltextrun"/>
          <w:color w:val="FF0000"/>
          <w:sz w:val="26"/>
          <w:szCs w:val="26"/>
        </w:rPr>
        <w:t xml:space="preserve"> </w:t>
      </w:r>
      <w:proofErr w:type="spellStart"/>
      <w:r w:rsidRPr="0051184B">
        <w:rPr>
          <w:rStyle w:val="normaltextrun"/>
          <w:color w:val="FF0000"/>
          <w:sz w:val="26"/>
          <w:szCs w:val="26"/>
        </w:rPr>
        <w:t>bảo</w:t>
      </w:r>
      <w:proofErr w:type="spellEnd"/>
      <w:r w:rsidRPr="0051184B">
        <w:rPr>
          <w:rStyle w:val="normaltextrun"/>
          <w:color w:val="FF0000"/>
          <w:sz w:val="26"/>
          <w:szCs w:val="26"/>
        </w:rPr>
        <w:t xml:space="preserve"> </w:t>
      </w:r>
      <w:proofErr w:type="spellStart"/>
      <w:r w:rsidRPr="0051184B">
        <w:rPr>
          <w:rStyle w:val="normaltextrun"/>
          <w:color w:val="FF0000"/>
          <w:sz w:val="26"/>
          <w:szCs w:val="26"/>
        </w:rPr>
        <w:t>tồn</w:t>
      </w:r>
      <w:proofErr w:type="spellEnd"/>
      <w:r w:rsidRPr="0051184B">
        <w:rPr>
          <w:rStyle w:val="normaltextrun"/>
          <w:color w:val="FF0000"/>
          <w:sz w:val="26"/>
          <w:szCs w:val="26"/>
        </w:rPr>
        <w:t xml:space="preserve"> </w:t>
      </w:r>
      <w:proofErr w:type="spellStart"/>
      <w:r w:rsidRPr="0051184B">
        <w:rPr>
          <w:rStyle w:val="normaltextrun"/>
          <w:color w:val="FF0000"/>
          <w:sz w:val="26"/>
          <w:szCs w:val="26"/>
        </w:rPr>
        <w:t>rừng</w:t>
      </w:r>
      <w:proofErr w:type="spellEnd"/>
      <w:r w:rsidRPr="0051184B">
        <w:rPr>
          <w:rStyle w:val="normaltextrun"/>
          <w:color w:val="FF0000"/>
          <w:sz w:val="26"/>
          <w:szCs w:val="26"/>
        </w:rPr>
        <w:t xml:space="preserve"> </w:t>
      </w:r>
      <w:proofErr w:type="spellStart"/>
      <w:r w:rsidRPr="0051184B">
        <w:rPr>
          <w:rStyle w:val="normaltextrun"/>
          <w:color w:val="FF0000"/>
          <w:sz w:val="26"/>
          <w:szCs w:val="26"/>
        </w:rPr>
        <w:t>tự</w:t>
      </w:r>
      <w:proofErr w:type="spellEnd"/>
      <w:r w:rsidRPr="0051184B">
        <w:rPr>
          <w:rStyle w:val="normaltextrun"/>
          <w:color w:val="FF0000"/>
          <w:sz w:val="26"/>
          <w:szCs w:val="26"/>
        </w:rPr>
        <w:t xml:space="preserve"> </w:t>
      </w:r>
      <w:proofErr w:type="spellStart"/>
      <w:r w:rsidRPr="0051184B">
        <w:rPr>
          <w:rStyle w:val="normaltextrun"/>
          <w:color w:val="FF0000"/>
          <w:sz w:val="26"/>
          <w:szCs w:val="26"/>
        </w:rPr>
        <w:t>nhiên</w:t>
      </w:r>
      <w:proofErr w:type="spellEnd"/>
      <w:r w:rsidRPr="0051184B">
        <w:rPr>
          <w:rStyle w:val="normaltextrun"/>
          <w:color w:val="FF0000"/>
          <w:sz w:val="26"/>
          <w:szCs w:val="26"/>
        </w:rPr>
        <w:t xml:space="preserve">, </w:t>
      </w:r>
      <w:proofErr w:type="spellStart"/>
      <w:r w:rsidRPr="0051184B">
        <w:rPr>
          <w:rStyle w:val="normaltextrun"/>
          <w:color w:val="FF0000"/>
          <w:sz w:val="26"/>
          <w:szCs w:val="26"/>
        </w:rPr>
        <w:t>phát</w:t>
      </w:r>
      <w:proofErr w:type="spellEnd"/>
      <w:r w:rsidRPr="0051184B">
        <w:rPr>
          <w:rStyle w:val="normaltextrun"/>
          <w:color w:val="FF0000"/>
          <w:sz w:val="26"/>
          <w:szCs w:val="26"/>
        </w:rPr>
        <w:t xml:space="preserve"> </w:t>
      </w:r>
      <w:proofErr w:type="spellStart"/>
      <w:r w:rsidRPr="0051184B">
        <w:rPr>
          <w:rStyle w:val="normaltextrun"/>
          <w:color w:val="FF0000"/>
          <w:sz w:val="26"/>
          <w:szCs w:val="26"/>
        </w:rPr>
        <w:t>triển</w:t>
      </w:r>
      <w:proofErr w:type="spellEnd"/>
      <w:r w:rsidRPr="0051184B">
        <w:rPr>
          <w:rStyle w:val="normaltextrun"/>
          <w:color w:val="FF0000"/>
          <w:sz w:val="26"/>
          <w:szCs w:val="26"/>
        </w:rPr>
        <w:t xml:space="preserve"> du </w:t>
      </w:r>
      <w:proofErr w:type="spellStart"/>
      <w:r w:rsidRPr="0051184B">
        <w:rPr>
          <w:rStyle w:val="normaltextrun"/>
          <w:color w:val="FF0000"/>
          <w:sz w:val="26"/>
          <w:szCs w:val="26"/>
        </w:rPr>
        <w:t>lịch</w:t>
      </w:r>
      <w:proofErr w:type="spellEnd"/>
      <w:r w:rsidRPr="0051184B">
        <w:rPr>
          <w:rStyle w:val="normaltextrun"/>
          <w:color w:val="FF0000"/>
          <w:sz w:val="26"/>
          <w:szCs w:val="26"/>
        </w:rPr>
        <w:t xml:space="preserve"> </w:t>
      </w:r>
      <w:proofErr w:type="spellStart"/>
      <w:r w:rsidRPr="0051184B">
        <w:rPr>
          <w:rStyle w:val="normaltextrun"/>
          <w:color w:val="FF0000"/>
          <w:sz w:val="26"/>
          <w:szCs w:val="26"/>
        </w:rPr>
        <w:t>sinh</w:t>
      </w:r>
      <w:proofErr w:type="spellEnd"/>
      <w:r w:rsidRPr="0051184B">
        <w:rPr>
          <w:rStyle w:val="normaltextrun"/>
          <w:color w:val="FF0000"/>
          <w:sz w:val="26"/>
          <w:szCs w:val="26"/>
        </w:rPr>
        <w:t xml:space="preserve"> </w:t>
      </w:r>
      <w:proofErr w:type="spellStart"/>
      <w:r w:rsidRPr="0051184B">
        <w:rPr>
          <w:rStyle w:val="normaltextrun"/>
          <w:color w:val="FF0000"/>
          <w:sz w:val="26"/>
          <w:szCs w:val="26"/>
        </w:rPr>
        <w:t>thái</w:t>
      </w:r>
      <w:proofErr w:type="spellEnd"/>
      <w:r w:rsidRPr="0051184B">
        <w:rPr>
          <w:rStyle w:val="normaltextrun"/>
          <w:color w:val="FF0000"/>
          <w:sz w:val="26"/>
          <w:szCs w:val="26"/>
        </w:rPr>
        <w:t xml:space="preserve">; </w:t>
      </w:r>
      <w:proofErr w:type="spellStart"/>
      <w:r w:rsidRPr="0051184B">
        <w:rPr>
          <w:rStyle w:val="normaltextrun"/>
          <w:color w:val="FF0000"/>
          <w:sz w:val="26"/>
          <w:szCs w:val="26"/>
        </w:rPr>
        <w:t>chăn</w:t>
      </w:r>
      <w:proofErr w:type="spellEnd"/>
      <w:r w:rsidRPr="0051184B">
        <w:rPr>
          <w:rStyle w:val="normaltextrun"/>
          <w:color w:val="FF0000"/>
          <w:sz w:val="26"/>
          <w:szCs w:val="26"/>
        </w:rPr>
        <w:t xml:space="preserve"> </w:t>
      </w:r>
      <w:proofErr w:type="spellStart"/>
      <w:r w:rsidRPr="0051184B">
        <w:rPr>
          <w:rStyle w:val="normaltextrun"/>
          <w:color w:val="FF0000"/>
          <w:sz w:val="26"/>
          <w:szCs w:val="26"/>
        </w:rPr>
        <w:t>nuôi</w:t>
      </w:r>
      <w:proofErr w:type="spellEnd"/>
      <w:r w:rsidRPr="0051184B">
        <w:rPr>
          <w:rStyle w:val="normaltextrun"/>
          <w:color w:val="FF0000"/>
          <w:sz w:val="26"/>
          <w:szCs w:val="26"/>
        </w:rPr>
        <w:t xml:space="preserve">, </w:t>
      </w:r>
      <w:proofErr w:type="spellStart"/>
      <w:r w:rsidRPr="0051184B">
        <w:rPr>
          <w:rStyle w:val="normaltextrun"/>
          <w:color w:val="FF0000"/>
          <w:sz w:val="26"/>
          <w:szCs w:val="26"/>
        </w:rPr>
        <w:t>nuôi</w:t>
      </w:r>
      <w:proofErr w:type="spellEnd"/>
      <w:r w:rsidRPr="0051184B">
        <w:rPr>
          <w:rStyle w:val="normaltextrun"/>
          <w:color w:val="FF0000"/>
          <w:sz w:val="26"/>
          <w:szCs w:val="26"/>
        </w:rPr>
        <w:t xml:space="preserve"> </w:t>
      </w:r>
      <w:proofErr w:type="spellStart"/>
      <w:r w:rsidRPr="0051184B">
        <w:rPr>
          <w:rStyle w:val="normaltextrun"/>
          <w:color w:val="FF0000"/>
          <w:sz w:val="26"/>
          <w:szCs w:val="26"/>
        </w:rPr>
        <w:t>trồng</w:t>
      </w:r>
      <w:proofErr w:type="spellEnd"/>
      <w:r w:rsidRPr="0051184B">
        <w:rPr>
          <w:rStyle w:val="normaltextrun"/>
          <w:color w:val="FF0000"/>
          <w:sz w:val="26"/>
          <w:szCs w:val="26"/>
        </w:rPr>
        <w:t xml:space="preserve">, </w:t>
      </w:r>
      <w:proofErr w:type="spellStart"/>
      <w:r w:rsidRPr="0051184B">
        <w:rPr>
          <w:rStyle w:val="normaltextrun"/>
          <w:color w:val="FF0000"/>
          <w:sz w:val="26"/>
          <w:szCs w:val="26"/>
        </w:rPr>
        <w:t>chế</w:t>
      </w:r>
      <w:proofErr w:type="spellEnd"/>
      <w:r w:rsidRPr="0051184B">
        <w:rPr>
          <w:rStyle w:val="normaltextrun"/>
          <w:color w:val="FF0000"/>
          <w:sz w:val="26"/>
          <w:szCs w:val="26"/>
        </w:rPr>
        <w:t xml:space="preserve"> </w:t>
      </w:r>
      <w:proofErr w:type="spellStart"/>
      <w:r w:rsidRPr="0051184B">
        <w:rPr>
          <w:rStyle w:val="normaltextrun"/>
          <w:color w:val="FF0000"/>
          <w:sz w:val="26"/>
          <w:szCs w:val="26"/>
        </w:rPr>
        <w:t>biến</w:t>
      </w:r>
      <w:proofErr w:type="spellEnd"/>
      <w:r w:rsidRPr="0051184B">
        <w:rPr>
          <w:rStyle w:val="normaltextrun"/>
          <w:color w:val="FF0000"/>
          <w:sz w:val="26"/>
          <w:szCs w:val="26"/>
        </w:rPr>
        <w:t xml:space="preserve"> </w:t>
      </w:r>
      <w:proofErr w:type="spellStart"/>
      <w:r w:rsidRPr="0051184B">
        <w:rPr>
          <w:rStyle w:val="normaltextrun"/>
          <w:color w:val="FF0000"/>
          <w:sz w:val="26"/>
          <w:szCs w:val="26"/>
        </w:rPr>
        <w:t>thủy</w:t>
      </w:r>
      <w:proofErr w:type="spellEnd"/>
      <w:r w:rsidRPr="0051184B">
        <w:rPr>
          <w:rStyle w:val="normaltextrun"/>
          <w:color w:val="FF0000"/>
          <w:sz w:val="26"/>
          <w:szCs w:val="26"/>
        </w:rPr>
        <w:t xml:space="preserve">, </w:t>
      </w:r>
      <w:proofErr w:type="spellStart"/>
      <w:r w:rsidRPr="0051184B">
        <w:rPr>
          <w:rStyle w:val="normaltextrun"/>
          <w:color w:val="FF0000"/>
          <w:sz w:val="26"/>
          <w:szCs w:val="26"/>
        </w:rPr>
        <w:t>hải</w:t>
      </w:r>
      <w:proofErr w:type="spellEnd"/>
      <w:r w:rsidRPr="0051184B">
        <w:rPr>
          <w:rStyle w:val="normaltextrun"/>
          <w:color w:val="FF0000"/>
          <w:sz w:val="26"/>
          <w:szCs w:val="26"/>
        </w:rPr>
        <w:t xml:space="preserve"> </w:t>
      </w:r>
      <w:proofErr w:type="spellStart"/>
      <w:r w:rsidRPr="0051184B">
        <w:rPr>
          <w:rStyle w:val="normaltextrun"/>
          <w:color w:val="FF0000"/>
          <w:sz w:val="26"/>
          <w:szCs w:val="26"/>
        </w:rPr>
        <w:t>sản</w:t>
      </w:r>
      <w:proofErr w:type="spellEnd"/>
      <w:r w:rsidRPr="0051184B">
        <w:rPr>
          <w:rStyle w:val="normaltextrun"/>
          <w:color w:val="FF0000"/>
          <w:sz w:val="26"/>
          <w:szCs w:val="26"/>
        </w:rPr>
        <w:t xml:space="preserve"> </w:t>
      </w:r>
      <w:proofErr w:type="spellStart"/>
      <w:r w:rsidRPr="0051184B">
        <w:rPr>
          <w:rStyle w:val="normaltextrun"/>
          <w:color w:val="FF0000"/>
          <w:sz w:val="26"/>
          <w:szCs w:val="26"/>
        </w:rPr>
        <w:t>công</w:t>
      </w:r>
      <w:proofErr w:type="spellEnd"/>
      <w:r w:rsidRPr="0051184B">
        <w:rPr>
          <w:rStyle w:val="normaltextrun"/>
          <w:color w:val="FF0000"/>
          <w:sz w:val="26"/>
          <w:szCs w:val="26"/>
        </w:rPr>
        <w:t xml:space="preserve"> </w:t>
      </w:r>
      <w:proofErr w:type="spellStart"/>
      <w:r w:rsidRPr="0051184B">
        <w:rPr>
          <w:rStyle w:val="normaltextrun"/>
          <w:color w:val="FF0000"/>
          <w:sz w:val="26"/>
          <w:szCs w:val="26"/>
        </w:rPr>
        <w:t>nghệ</w:t>
      </w:r>
      <w:proofErr w:type="spellEnd"/>
      <w:r w:rsidRPr="0051184B">
        <w:rPr>
          <w:rStyle w:val="normaltextrun"/>
          <w:color w:val="FF0000"/>
          <w:sz w:val="26"/>
          <w:szCs w:val="26"/>
        </w:rPr>
        <w:t xml:space="preserve"> </w:t>
      </w:r>
      <w:proofErr w:type="spellStart"/>
      <w:r w:rsidRPr="0051184B">
        <w:rPr>
          <w:rStyle w:val="normaltextrun"/>
          <w:color w:val="FF0000"/>
          <w:sz w:val="26"/>
          <w:szCs w:val="26"/>
        </w:rPr>
        <w:t>cao</w:t>
      </w:r>
      <w:proofErr w:type="spellEnd"/>
      <w:r w:rsidRPr="0051184B">
        <w:rPr>
          <w:rStyle w:val="normaltextrun"/>
          <w:color w:val="FF0000"/>
          <w:sz w:val="26"/>
          <w:szCs w:val="26"/>
        </w:rPr>
        <w:t xml:space="preserve">; </w:t>
      </w:r>
      <w:proofErr w:type="spellStart"/>
      <w:r w:rsidRPr="0051184B">
        <w:rPr>
          <w:rStyle w:val="normaltextrun"/>
          <w:color w:val="FF0000"/>
          <w:sz w:val="26"/>
          <w:szCs w:val="26"/>
        </w:rPr>
        <w:t>các</w:t>
      </w:r>
      <w:proofErr w:type="spellEnd"/>
      <w:r w:rsidRPr="0051184B">
        <w:rPr>
          <w:rStyle w:val="normaltextrun"/>
          <w:color w:val="FF0000"/>
          <w:sz w:val="26"/>
          <w:szCs w:val="26"/>
        </w:rPr>
        <w:t xml:space="preserve"> </w:t>
      </w:r>
      <w:proofErr w:type="spellStart"/>
      <w:r w:rsidRPr="0051184B">
        <w:rPr>
          <w:rStyle w:val="normaltextrun"/>
          <w:color w:val="FF0000"/>
          <w:sz w:val="26"/>
          <w:szCs w:val="26"/>
        </w:rPr>
        <w:t>dự</w:t>
      </w:r>
      <w:proofErr w:type="spellEnd"/>
      <w:r w:rsidRPr="0051184B">
        <w:rPr>
          <w:rStyle w:val="normaltextrun"/>
          <w:color w:val="FF0000"/>
          <w:sz w:val="26"/>
          <w:szCs w:val="26"/>
        </w:rPr>
        <w:t xml:space="preserve"> </w:t>
      </w:r>
      <w:proofErr w:type="spellStart"/>
      <w:r w:rsidRPr="0051184B">
        <w:rPr>
          <w:rStyle w:val="normaltextrun"/>
          <w:color w:val="FF0000"/>
          <w:sz w:val="26"/>
          <w:szCs w:val="26"/>
        </w:rPr>
        <w:t>án</w:t>
      </w:r>
      <w:proofErr w:type="spellEnd"/>
      <w:r w:rsidRPr="0051184B">
        <w:rPr>
          <w:rStyle w:val="normaltextrun"/>
          <w:color w:val="FF0000"/>
          <w:sz w:val="26"/>
          <w:szCs w:val="26"/>
        </w:rPr>
        <w:t xml:space="preserve"> </w:t>
      </w:r>
      <w:proofErr w:type="spellStart"/>
      <w:r w:rsidRPr="0051184B">
        <w:rPr>
          <w:rStyle w:val="normaltextrun"/>
          <w:color w:val="FF0000"/>
          <w:sz w:val="26"/>
          <w:szCs w:val="26"/>
        </w:rPr>
        <w:t>năng</w:t>
      </w:r>
      <w:proofErr w:type="spellEnd"/>
      <w:r w:rsidRPr="0051184B">
        <w:rPr>
          <w:rStyle w:val="normaltextrun"/>
          <w:color w:val="FF0000"/>
          <w:sz w:val="26"/>
          <w:szCs w:val="26"/>
        </w:rPr>
        <w:t xml:space="preserve"> </w:t>
      </w:r>
      <w:proofErr w:type="spellStart"/>
      <w:r w:rsidRPr="0051184B">
        <w:rPr>
          <w:rStyle w:val="normaltextrun"/>
          <w:color w:val="FF0000"/>
          <w:sz w:val="26"/>
          <w:szCs w:val="26"/>
        </w:rPr>
        <w:t>lượng</w:t>
      </w:r>
      <w:proofErr w:type="spellEnd"/>
      <w:r w:rsidRPr="0051184B">
        <w:rPr>
          <w:rStyle w:val="normaltextrun"/>
          <w:color w:val="FF0000"/>
          <w:sz w:val="26"/>
          <w:szCs w:val="26"/>
        </w:rPr>
        <w:t xml:space="preserve"> </w:t>
      </w:r>
      <w:proofErr w:type="spellStart"/>
      <w:r w:rsidRPr="0051184B">
        <w:rPr>
          <w:rStyle w:val="normaltextrun"/>
          <w:color w:val="FF0000"/>
          <w:sz w:val="26"/>
          <w:szCs w:val="26"/>
        </w:rPr>
        <w:t>tái</w:t>
      </w:r>
      <w:proofErr w:type="spellEnd"/>
      <w:r w:rsidRPr="0051184B">
        <w:rPr>
          <w:rStyle w:val="normaltextrun"/>
          <w:color w:val="FF0000"/>
          <w:sz w:val="26"/>
          <w:szCs w:val="26"/>
        </w:rPr>
        <w:t xml:space="preserve"> </w:t>
      </w:r>
      <w:proofErr w:type="spellStart"/>
      <w:r w:rsidRPr="0051184B">
        <w:rPr>
          <w:rStyle w:val="normaltextrun"/>
          <w:color w:val="FF0000"/>
          <w:sz w:val="26"/>
          <w:szCs w:val="26"/>
        </w:rPr>
        <w:t>tạo</w:t>
      </w:r>
      <w:proofErr w:type="spellEnd"/>
      <w:r w:rsidRPr="0051184B">
        <w:rPr>
          <w:rStyle w:val="normaltextrun"/>
          <w:color w:val="FF0000"/>
          <w:sz w:val="26"/>
          <w:szCs w:val="26"/>
        </w:rPr>
        <w:t xml:space="preserve">, </w:t>
      </w:r>
      <w:proofErr w:type="spellStart"/>
      <w:r w:rsidRPr="0051184B">
        <w:rPr>
          <w:rStyle w:val="normaltextrun"/>
          <w:color w:val="FF0000"/>
          <w:sz w:val="26"/>
          <w:szCs w:val="26"/>
        </w:rPr>
        <w:t>năng</w:t>
      </w:r>
      <w:proofErr w:type="spellEnd"/>
      <w:r w:rsidRPr="0051184B">
        <w:rPr>
          <w:rStyle w:val="normaltextrun"/>
          <w:color w:val="FF0000"/>
          <w:sz w:val="26"/>
          <w:szCs w:val="26"/>
        </w:rPr>
        <w:t xml:space="preserve"> </w:t>
      </w:r>
      <w:proofErr w:type="spellStart"/>
      <w:r w:rsidRPr="0051184B">
        <w:rPr>
          <w:rStyle w:val="normaltextrun"/>
          <w:color w:val="FF0000"/>
          <w:sz w:val="26"/>
          <w:szCs w:val="26"/>
        </w:rPr>
        <w:t>lượng</w:t>
      </w:r>
      <w:proofErr w:type="spellEnd"/>
      <w:r w:rsidRPr="0051184B">
        <w:rPr>
          <w:rStyle w:val="normaltextrun"/>
          <w:color w:val="FF0000"/>
          <w:sz w:val="26"/>
          <w:szCs w:val="26"/>
        </w:rPr>
        <w:t xml:space="preserve"> </w:t>
      </w:r>
      <w:proofErr w:type="spellStart"/>
      <w:r w:rsidRPr="0051184B">
        <w:rPr>
          <w:rStyle w:val="normaltextrun"/>
          <w:color w:val="FF0000"/>
          <w:sz w:val="26"/>
          <w:szCs w:val="26"/>
        </w:rPr>
        <w:t>mới</w:t>
      </w:r>
      <w:proofErr w:type="spellEnd"/>
      <w:r w:rsidRPr="0051184B">
        <w:rPr>
          <w:rStyle w:val="normaltextrun"/>
          <w:color w:val="FF0000"/>
          <w:sz w:val="26"/>
          <w:szCs w:val="26"/>
        </w:rPr>
        <w:t xml:space="preserve"> (hydrogen/</w:t>
      </w:r>
      <w:proofErr w:type="spellStart"/>
      <w:r w:rsidRPr="0051184B">
        <w:rPr>
          <w:rStyle w:val="normaltextrun"/>
          <w:color w:val="FF0000"/>
          <w:sz w:val="26"/>
          <w:szCs w:val="26"/>
        </w:rPr>
        <w:t>amoniac</w:t>
      </w:r>
      <w:proofErr w:type="spellEnd"/>
      <w:r w:rsidRPr="0051184B">
        <w:rPr>
          <w:rStyle w:val="normaltextrun"/>
          <w:color w:val="FF0000"/>
          <w:sz w:val="26"/>
          <w:szCs w:val="26"/>
        </w:rPr>
        <w:t xml:space="preserve"> </w:t>
      </w:r>
      <w:proofErr w:type="spellStart"/>
      <w:r w:rsidRPr="0051184B">
        <w:rPr>
          <w:rStyle w:val="normaltextrun"/>
          <w:color w:val="FF0000"/>
          <w:sz w:val="26"/>
          <w:szCs w:val="26"/>
        </w:rPr>
        <w:t>xanh</w:t>
      </w:r>
      <w:proofErr w:type="spellEnd"/>
      <w:r w:rsidRPr="0051184B">
        <w:rPr>
          <w:rStyle w:val="normaltextrun"/>
          <w:color w:val="FF0000"/>
          <w:sz w:val="26"/>
          <w:szCs w:val="26"/>
        </w:rPr>
        <w:t xml:space="preserve"> …); </w:t>
      </w:r>
      <w:proofErr w:type="spellStart"/>
      <w:r w:rsidRPr="0051184B">
        <w:rPr>
          <w:rStyle w:val="normaltextrun"/>
          <w:color w:val="FF0000"/>
          <w:sz w:val="26"/>
          <w:szCs w:val="26"/>
        </w:rPr>
        <w:t>sản</w:t>
      </w:r>
      <w:proofErr w:type="spellEnd"/>
      <w:r w:rsidRPr="0051184B">
        <w:rPr>
          <w:rStyle w:val="normaltextrun"/>
          <w:color w:val="FF0000"/>
          <w:sz w:val="26"/>
          <w:szCs w:val="26"/>
        </w:rPr>
        <w:t xml:space="preserve"> </w:t>
      </w:r>
      <w:proofErr w:type="spellStart"/>
      <w:r w:rsidRPr="0051184B">
        <w:rPr>
          <w:rStyle w:val="normaltextrun"/>
          <w:color w:val="FF0000"/>
          <w:sz w:val="26"/>
          <w:szCs w:val="26"/>
        </w:rPr>
        <w:t>xuất</w:t>
      </w:r>
      <w:proofErr w:type="spellEnd"/>
      <w:r w:rsidRPr="0051184B">
        <w:rPr>
          <w:rStyle w:val="normaltextrun"/>
          <w:color w:val="FF0000"/>
          <w:sz w:val="26"/>
          <w:szCs w:val="26"/>
        </w:rPr>
        <w:t xml:space="preserve"> </w:t>
      </w:r>
      <w:proofErr w:type="spellStart"/>
      <w:r w:rsidRPr="0051184B">
        <w:rPr>
          <w:rStyle w:val="normaltextrun"/>
          <w:color w:val="FF0000"/>
          <w:sz w:val="26"/>
          <w:szCs w:val="26"/>
        </w:rPr>
        <w:t>thiết</w:t>
      </w:r>
      <w:proofErr w:type="spellEnd"/>
      <w:r w:rsidRPr="0051184B">
        <w:rPr>
          <w:rStyle w:val="normaltextrun"/>
          <w:color w:val="FF0000"/>
          <w:sz w:val="26"/>
          <w:szCs w:val="26"/>
        </w:rPr>
        <w:t xml:space="preserve"> </w:t>
      </w:r>
      <w:proofErr w:type="spellStart"/>
      <w:r w:rsidRPr="0051184B">
        <w:rPr>
          <w:rStyle w:val="normaltextrun"/>
          <w:color w:val="FF0000"/>
          <w:sz w:val="26"/>
          <w:szCs w:val="26"/>
        </w:rPr>
        <w:t>bị</w:t>
      </w:r>
      <w:proofErr w:type="spellEnd"/>
      <w:r w:rsidRPr="0051184B">
        <w:rPr>
          <w:rStyle w:val="normaltextrun"/>
          <w:color w:val="FF0000"/>
          <w:sz w:val="26"/>
          <w:szCs w:val="26"/>
        </w:rPr>
        <w:t xml:space="preserve"> </w:t>
      </w:r>
      <w:proofErr w:type="spellStart"/>
      <w:r w:rsidRPr="0051184B">
        <w:rPr>
          <w:rStyle w:val="normaltextrun"/>
          <w:color w:val="FF0000"/>
          <w:sz w:val="26"/>
          <w:szCs w:val="26"/>
        </w:rPr>
        <w:t>phụ</w:t>
      </w:r>
      <w:proofErr w:type="spellEnd"/>
      <w:r w:rsidRPr="0051184B">
        <w:rPr>
          <w:rStyle w:val="normaltextrun"/>
          <w:color w:val="FF0000"/>
          <w:sz w:val="26"/>
          <w:szCs w:val="26"/>
        </w:rPr>
        <w:t xml:space="preserve"> </w:t>
      </w:r>
      <w:proofErr w:type="spellStart"/>
      <w:r w:rsidRPr="0051184B">
        <w:rPr>
          <w:rStyle w:val="normaltextrun"/>
          <w:color w:val="FF0000"/>
          <w:sz w:val="26"/>
          <w:szCs w:val="26"/>
        </w:rPr>
        <w:t>trợ</w:t>
      </w:r>
      <w:proofErr w:type="spellEnd"/>
      <w:r w:rsidRPr="0051184B">
        <w:rPr>
          <w:rStyle w:val="normaltextrun"/>
          <w:color w:val="FF0000"/>
          <w:sz w:val="26"/>
          <w:szCs w:val="26"/>
        </w:rPr>
        <w:t xml:space="preserve">, </w:t>
      </w:r>
      <w:proofErr w:type="spellStart"/>
      <w:r w:rsidRPr="0051184B">
        <w:rPr>
          <w:rStyle w:val="normaltextrun"/>
          <w:color w:val="FF0000"/>
          <w:sz w:val="26"/>
          <w:szCs w:val="26"/>
        </w:rPr>
        <w:t>chế</w:t>
      </w:r>
      <w:proofErr w:type="spellEnd"/>
      <w:r w:rsidRPr="0051184B">
        <w:rPr>
          <w:rStyle w:val="normaltextrun"/>
          <w:color w:val="FF0000"/>
          <w:sz w:val="26"/>
          <w:szCs w:val="26"/>
        </w:rPr>
        <w:t xml:space="preserve"> </w:t>
      </w:r>
      <w:proofErr w:type="spellStart"/>
      <w:r w:rsidRPr="0051184B">
        <w:rPr>
          <w:rStyle w:val="normaltextrun"/>
          <w:color w:val="FF0000"/>
          <w:sz w:val="26"/>
          <w:szCs w:val="26"/>
        </w:rPr>
        <w:t>biến</w:t>
      </w:r>
      <w:proofErr w:type="spellEnd"/>
      <w:r w:rsidRPr="0051184B">
        <w:rPr>
          <w:rStyle w:val="normaltextrun"/>
          <w:color w:val="FF0000"/>
          <w:sz w:val="26"/>
          <w:szCs w:val="26"/>
        </w:rPr>
        <w:t xml:space="preserve"> gang </w:t>
      </w:r>
      <w:proofErr w:type="spellStart"/>
      <w:r w:rsidRPr="0051184B">
        <w:rPr>
          <w:rStyle w:val="normaltextrun"/>
          <w:color w:val="FF0000"/>
          <w:sz w:val="26"/>
          <w:szCs w:val="26"/>
        </w:rPr>
        <w:t>thép</w:t>
      </w:r>
      <w:proofErr w:type="spellEnd"/>
      <w:r w:rsidRPr="0051184B">
        <w:rPr>
          <w:rStyle w:val="normaltextrun"/>
          <w:color w:val="FF0000"/>
          <w:sz w:val="26"/>
          <w:szCs w:val="26"/>
        </w:rPr>
        <w:t xml:space="preserve">, </w:t>
      </w:r>
      <w:proofErr w:type="spellStart"/>
      <w:r w:rsidRPr="0051184B">
        <w:rPr>
          <w:rStyle w:val="normaltextrun"/>
          <w:color w:val="FF0000"/>
          <w:sz w:val="26"/>
          <w:szCs w:val="26"/>
        </w:rPr>
        <w:t>đóng</w:t>
      </w:r>
      <w:proofErr w:type="spellEnd"/>
      <w:r w:rsidRPr="0051184B">
        <w:rPr>
          <w:rStyle w:val="normaltextrun"/>
          <w:color w:val="FF0000"/>
          <w:sz w:val="26"/>
          <w:szCs w:val="26"/>
        </w:rPr>
        <w:t xml:space="preserve"> </w:t>
      </w:r>
      <w:proofErr w:type="spellStart"/>
      <w:r w:rsidRPr="0051184B">
        <w:rPr>
          <w:rStyle w:val="normaltextrun"/>
          <w:color w:val="FF0000"/>
          <w:sz w:val="26"/>
          <w:szCs w:val="26"/>
        </w:rPr>
        <w:t>tàu</w:t>
      </w:r>
      <w:proofErr w:type="spellEnd"/>
      <w:r w:rsidRPr="0051184B">
        <w:rPr>
          <w:rStyle w:val="normaltextrun"/>
          <w:color w:val="FF0000"/>
          <w:sz w:val="26"/>
          <w:szCs w:val="26"/>
        </w:rPr>
        <w:t xml:space="preserve">, </w:t>
      </w:r>
      <w:proofErr w:type="spellStart"/>
      <w:r w:rsidRPr="0051184B">
        <w:rPr>
          <w:rStyle w:val="normaltextrun"/>
          <w:color w:val="FF0000"/>
          <w:sz w:val="26"/>
          <w:szCs w:val="26"/>
        </w:rPr>
        <w:t>cảng</w:t>
      </w:r>
      <w:proofErr w:type="spellEnd"/>
      <w:r w:rsidRPr="0051184B">
        <w:rPr>
          <w:rStyle w:val="normaltextrun"/>
          <w:color w:val="FF0000"/>
          <w:sz w:val="26"/>
          <w:szCs w:val="26"/>
        </w:rPr>
        <w:t xml:space="preserve"> </w:t>
      </w:r>
      <w:proofErr w:type="spellStart"/>
      <w:r w:rsidRPr="0051184B">
        <w:rPr>
          <w:rStyle w:val="normaltextrun"/>
          <w:color w:val="FF0000"/>
          <w:sz w:val="26"/>
          <w:szCs w:val="26"/>
        </w:rPr>
        <w:t>biển</w:t>
      </w:r>
      <w:proofErr w:type="spellEnd"/>
      <w:r w:rsidRPr="0051184B">
        <w:rPr>
          <w:rStyle w:val="normaltextrun"/>
          <w:color w:val="FF0000"/>
          <w:sz w:val="26"/>
          <w:szCs w:val="26"/>
        </w:rPr>
        <w:t xml:space="preserve"> - logistics; </w:t>
      </w:r>
    </w:p>
    <w:p w14:paraId="267ACCCC" w14:textId="77777777" w:rsidR="00D934F5" w:rsidRPr="0051184B" w:rsidRDefault="00D934F5" w:rsidP="00D934F5">
      <w:pPr>
        <w:pStyle w:val="paragraph"/>
        <w:spacing w:before="0" w:beforeAutospacing="0" w:after="120" w:afterAutospacing="0"/>
        <w:ind w:right="90" w:firstLine="567"/>
        <w:jc w:val="both"/>
        <w:textAlignment w:val="baseline"/>
        <w:rPr>
          <w:rStyle w:val="normaltextrun"/>
          <w:color w:val="FF0000"/>
          <w:sz w:val="26"/>
          <w:szCs w:val="26"/>
        </w:rPr>
      </w:pPr>
      <w:proofErr w:type="spellStart"/>
      <w:r w:rsidRPr="0051184B">
        <w:rPr>
          <w:rStyle w:val="normaltextrun"/>
          <w:color w:val="FF0000"/>
          <w:sz w:val="26"/>
          <w:szCs w:val="26"/>
        </w:rPr>
        <w:t>Phân</w:t>
      </w:r>
      <w:proofErr w:type="spellEnd"/>
      <w:r w:rsidRPr="0051184B">
        <w:rPr>
          <w:rStyle w:val="normaltextrun"/>
          <w:color w:val="FF0000"/>
          <w:sz w:val="26"/>
          <w:szCs w:val="26"/>
        </w:rPr>
        <w:t xml:space="preserve"> </w:t>
      </w:r>
      <w:proofErr w:type="spellStart"/>
      <w:r w:rsidRPr="0051184B">
        <w:rPr>
          <w:rStyle w:val="normaltextrun"/>
          <w:color w:val="FF0000"/>
          <w:sz w:val="26"/>
          <w:szCs w:val="26"/>
        </w:rPr>
        <w:t>vùng</w:t>
      </w:r>
      <w:proofErr w:type="spellEnd"/>
      <w:r w:rsidRPr="0051184B">
        <w:rPr>
          <w:rStyle w:val="normaltextrun"/>
          <w:color w:val="FF0000"/>
          <w:sz w:val="26"/>
          <w:szCs w:val="26"/>
        </w:rPr>
        <w:t xml:space="preserve"> Nam </w:t>
      </w:r>
      <w:proofErr w:type="spellStart"/>
      <w:r w:rsidRPr="0051184B">
        <w:rPr>
          <w:rStyle w:val="normaltextrun"/>
          <w:color w:val="FF0000"/>
          <w:sz w:val="26"/>
          <w:szCs w:val="26"/>
        </w:rPr>
        <w:t>gồm</w:t>
      </w:r>
      <w:proofErr w:type="spellEnd"/>
      <w:r w:rsidRPr="0051184B">
        <w:rPr>
          <w:rStyle w:val="normaltextrun"/>
          <w:color w:val="FF0000"/>
          <w:sz w:val="26"/>
          <w:szCs w:val="26"/>
        </w:rPr>
        <w:t xml:space="preserve"> 07 </w:t>
      </w:r>
      <w:proofErr w:type="spellStart"/>
      <w:r w:rsidRPr="0051184B">
        <w:rPr>
          <w:rStyle w:val="normaltextrun"/>
          <w:color w:val="FF0000"/>
          <w:sz w:val="26"/>
          <w:szCs w:val="26"/>
        </w:rPr>
        <w:t>đơn</w:t>
      </w:r>
      <w:proofErr w:type="spellEnd"/>
      <w:r w:rsidRPr="0051184B">
        <w:rPr>
          <w:rStyle w:val="normaltextrun"/>
          <w:color w:val="FF0000"/>
          <w:sz w:val="26"/>
          <w:szCs w:val="26"/>
        </w:rPr>
        <w:t xml:space="preserve"> </w:t>
      </w:r>
      <w:proofErr w:type="spellStart"/>
      <w:r w:rsidRPr="0051184B">
        <w:rPr>
          <w:rStyle w:val="normaltextrun"/>
          <w:color w:val="FF0000"/>
          <w:sz w:val="26"/>
          <w:szCs w:val="26"/>
        </w:rPr>
        <w:t>vị</w:t>
      </w:r>
      <w:proofErr w:type="spellEnd"/>
      <w:r w:rsidRPr="0051184B">
        <w:rPr>
          <w:rStyle w:val="normaltextrun"/>
          <w:color w:val="FF0000"/>
          <w:sz w:val="26"/>
          <w:szCs w:val="26"/>
        </w:rPr>
        <w:t xml:space="preserve"> </w:t>
      </w:r>
      <w:proofErr w:type="spellStart"/>
      <w:r w:rsidRPr="0051184B">
        <w:rPr>
          <w:rStyle w:val="normaltextrun"/>
          <w:color w:val="FF0000"/>
          <w:sz w:val="26"/>
          <w:szCs w:val="26"/>
        </w:rPr>
        <w:t>hành</w:t>
      </w:r>
      <w:proofErr w:type="spellEnd"/>
      <w:r w:rsidRPr="0051184B">
        <w:rPr>
          <w:rStyle w:val="normaltextrun"/>
          <w:color w:val="FF0000"/>
          <w:sz w:val="26"/>
          <w:szCs w:val="26"/>
        </w:rPr>
        <w:t xml:space="preserve"> </w:t>
      </w:r>
      <w:proofErr w:type="spellStart"/>
      <w:r w:rsidRPr="0051184B">
        <w:rPr>
          <w:rStyle w:val="normaltextrun"/>
          <w:color w:val="FF0000"/>
          <w:sz w:val="26"/>
          <w:szCs w:val="26"/>
        </w:rPr>
        <w:t>chính</w:t>
      </w:r>
      <w:proofErr w:type="spellEnd"/>
      <w:r w:rsidRPr="0051184B">
        <w:rPr>
          <w:rStyle w:val="normaltextrun"/>
          <w:color w:val="FF0000"/>
          <w:sz w:val="26"/>
          <w:szCs w:val="26"/>
        </w:rPr>
        <w:t xml:space="preserve"> </w:t>
      </w:r>
      <w:proofErr w:type="spellStart"/>
      <w:r w:rsidRPr="0051184B">
        <w:rPr>
          <w:rStyle w:val="normaltextrun"/>
          <w:color w:val="FF0000"/>
          <w:sz w:val="26"/>
          <w:szCs w:val="26"/>
        </w:rPr>
        <w:t>phía</w:t>
      </w:r>
      <w:proofErr w:type="spellEnd"/>
      <w:r w:rsidRPr="0051184B">
        <w:rPr>
          <w:rStyle w:val="normaltextrun"/>
          <w:color w:val="FF0000"/>
          <w:sz w:val="26"/>
          <w:szCs w:val="26"/>
        </w:rPr>
        <w:t xml:space="preserve"> Nam: TP Quy </w:t>
      </w:r>
      <w:proofErr w:type="spellStart"/>
      <w:r w:rsidRPr="0051184B">
        <w:rPr>
          <w:rStyle w:val="normaltextrun"/>
          <w:color w:val="FF0000"/>
          <w:sz w:val="26"/>
          <w:szCs w:val="26"/>
        </w:rPr>
        <w:t>Nhơn</w:t>
      </w:r>
      <w:proofErr w:type="spellEnd"/>
      <w:r w:rsidRPr="0051184B">
        <w:rPr>
          <w:rStyle w:val="normaltextrun"/>
          <w:color w:val="FF0000"/>
          <w:sz w:val="26"/>
          <w:szCs w:val="26"/>
        </w:rPr>
        <w:t xml:space="preserve">, </w:t>
      </w:r>
      <w:proofErr w:type="spellStart"/>
      <w:r w:rsidRPr="0051184B">
        <w:rPr>
          <w:rStyle w:val="normaltextrun"/>
          <w:color w:val="FF0000"/>
          <w:sz w:val="26"/>
          <w:szCs w:val="26"/>
        </w:rPr>
        <w:t>đô</w:t>
      </w:r>
      <w:proofErr w:type="spellEnd"/>
      <w:r w:rsidRPr="0051184B">
        <w:rPr>
          <w:rStyle w:val="normaltextrun"/>
          <w:color w:val="FF0000"/>
          <w:sz w:val="26"/>
          <w:szCs w:val="26"/>
        </w:rPr>
        <w:t xml:space="preserve"> </w:t>
      </w:r>
      <w:proofErr w:type="spellStart"/>
      <w:r w:rsidRPr="0051184B">
        <w:rPr>
          <w:rStyle w:val="normaltextrun"/>
          <w:color w:val="FF0000"/>
          <w:sz w:val="26"/>
          <w:szCs w:val="26"/>
        </w:rPr>
        <w:t>thị</w:t>
      </w:r>
      <w:proofErr w:type="spellEnd"/>
      <w:r w:rsidRPr="0051184B">
        <w:rPr>
          <w:rStyle w:val="normaltextrun"/>
          <w:color w:val="FF0000"/>
          <w:sz w:val="26"/>
          <w:szCs w:val="26"/>
        </w:rPr>
        <w:t xml:space="preserve"> An </w:t>
      </w:r>
      <w:proofErr w:type="spellStart"/>
      <w:r w:rsidRPr="0051184B">
        <w:rPr>
          <w:rStyle w:val="normaltextrun"/>
          <w:color w:val="FF0000"/>
          <w:sz w:val="26"/>
          <w:szCs w:val="26"/>
        </w:rPr>
        <w:t>Nhơn</w:t>
      </w:r>
      <w:proofErr w:type="spellEnd"/>
      <w:r w:rsidRPr="0051184B">
        <w:rPr>
          <w:rStyle w:val="normaltextrun"/>
          <w:color w:val="FF0000"/>
          <w:sz w:val="26"/>
          <w:szCs w:val="26"/>
        </w:rPr>
        <w:t xml:space="preserve">, Tuy </w:t>
      </w:r>
      <w:proofErr w:type="spellStart"/>
      <w:r w:rsidRPr="0051184B">
        <w:rPr>
          <w:rStyle w:val="normaltextrun"/>
          <w:color w:val="FF0000"/>
          <w:sz w:val="26"/>
          <w:szCs w:val="26"/>
        </w:rPr>
        <w:t>Phước</w:t>
      </w:r>
      <w:proofErr w:type="spellEnd"/>
      <w:r w:rsidRPr="0051184B">
        <w:rPr>
          <w:rStyle w:val="normaltextrun"/>
          <w:color w:val="FF0000"/>
          <w:sz w:val="26"/>
          <w:szCs w:val="26"/>
        </w:rPr>
        <w:t xml:space="preserve">, Tây Sơn, </w:t>
      </w:r>
      <w:proofErr w:type="spellStart"/>
      <w:r w:rsidRPr="0051184B">
        <w:rPr>
          <w:rStyle w:val="normaltextrun"/>
          <w:color w:val="FF0000"/>
          <w:sz w:val="26"/>
          <w:szCs w:val="26"/>
        </w:rPr>
        <w:t>các</w:t>
      </w:r>
      <w:proofErr w:type="spellEnd"/>
      <w:r w:rsidRPr="0051184B">
        <w:rPr>
          <w:rStyle w:val="normaltextrun"/>
          <w:color w:val="FF0000"/>
          <w:sz w:val="26"/>
          <w:szCs w:val="26"/>
        </w:rPr>
        <w:t xml:space="preserve"> </w:t>
      </w:r>
      <w:proofErr w:type="spellStart"/>
      <w:r w:rsidRPr="0051184B">
        <w:rPr>
          <w:rStyle w:val="normaltextrun"/>
          <w:color w:val="FF0000"/>
          <w:sz w:val="26"/>
          <w:szCs w:val="26"/>
        </w:rPr>
        <w:t>huyện</w:t>
      </w:r>
      <w:proofErr w:type="spellEnd"/>
      <w:r w:rsidRPr="0051184B">
        <w:rPr>
          <w:rStyle w:val="normaltextrun"/>
          <w:color w:val="FF0000"/>
          <w:sz w:val="26"/>
          <w:szCs w:val="26"/>
        </w:rPr>
        <w:t xml:space="preserve"> Vân Canh, </w:t>
      </w:r>
      <w:proofErr w:type="spellStart"/>
      <w:r w:rsidRPr="0051184B">
        <w:rPr>
          <w:rStyle w:val="normaltextrun"/>
          <w:color w:val="FF0000"/>
          <w:sz w:val="26"/>
          <w:szCs w:val="26"/>
        </w:rPr>
        <w:t>huyện</w:t>
      </w:r>
      <w:proofErr w:type="spellEnd"/>
      <w:r w:rsidRPr="0051184B">
        <w:rPr>
          <w:rStyle w:val="normaltextrun"/>
          <w:color w:val="FF0000"/>
          <w:sz w:val="26"/>
          <w:szCs w:val="26"/>
        </w:rPr>
        <w:t xml:space="preserve"> </w:t>
      </w:r>
      <w:proofErr w:type="spellStart"/>
      <w:r w:rsidRPr="0051184B">
        <w:rPr>
          <w:rStyle w:val="normaltextrun"/>
          <w:color w:val="FF0000"/>
          <w:sz w:val="26"/>
          <w:szCs w:val="26"/>
        </w:rPr>
        <w:t>Phù</w:t>
      </w:r>
      <w:proofErr w:type="spellEnd"/>
      <w:r w:rsidRPr="0051184B">
        <w:rPr>
          <w:rStyle w:val="normaltextrun"/>
          <w:color w:val="FF0000"/>
          <w:sz w:val="26"/>
          <w:szCs w:val="26"/>
        </w:rPr>
        <w:t xml:space="preserve"> </w:t>
      </w:r>
      <w:proofErr w:type="spellStart"/>
      <w:r w:rsidRPr="0051184B">
        <w:rPr>
          <w:rStyle w:val="normaltextrun"/>
          <w:color w:val="FF0000"/>
          <w:sz w:val="26"/>
          <w:szCs w:val="26"/>
        </w:rPr>
        <w:t>Cát</w:t>
      </w:r>
      <w:proofErr w:type="spellEnd"/>
      <w:r w:rsidRPr="0051184B">
        <w:rPr>
          <w:rStyle w:val="normaltextrun"/>
          <w:color w:val="FF0000"/>
          <w:sz w:val="26"/>
          <w:szCs w:val="26"/>
        </w:rPr>
        <w:t xml:space="preserve">, </w:t>
      </w:r>
      <w:proofErr w:type="spellStart"/>
      <w:r w:rsidRPr="0051184B">
        <w:rPr>
          <w:rStyle w:val="normaltextrun"/>
          <w:color w:val="FF0000"/>
          <w:sz w:val="26"/>
          <w:szCs w:val="26"/>
        </w:rPr>
        <w:t>huyện</w:t>
      </w:r>
      <w:proofErr w:type="spellEnd"/>
      <w:r w:rsidRPr="0051184B">
        <w:rPr>
          <w:rStyle w:val="normaltextrun"/>
          <w:color w:val="FF0000"/>
          <w:sz w:val="26"/>
          <w:szCs w:val="26"/>
        </w:rPr>
        <w:t xml:space="preserve"> </w:t>
      </w:r>
      <w:proofErr w:type="spellStart"/>
      <w:r w:rsidRPr="0051184B">
        <w:rPr>
          <w:rStyle w:val="normaltextrun"/>
          <w:color w:val="FF0000"/>
          <w:sz w:val="26"/>
          <w:szCs w:val="26"/>
        </w:rPr>
        <w:t>Vĩnh</w:t>
      </w:r>
      <w:proofErr w:type="spellEnd"/>
      <w:r w:rsidRPr="0051184B">
        <w:rPr>
          <w:rStyle w:val="normaltextrun"/>
          <w:color w:val="FF0000"/>
          <w:sz w:val="26"/>
          <w:szCs w:val="26"/>
        </w:rPr>
        <w:t xml:space="preserve"> </w:t>
      </w:r>
      <w:proofErr w:type="spellStart"/>
      <w:r w:rsidRPr="0051184B">
        <w:rPr>
          <w:rStyle w:val="normaltextrun"/>
          <w:color w:val="FF0000"/>
          <w:sz w:val="26"/>
          <w:szCs w:val="26"/>
        </w:rPr>
        <w:t>Thạnh</w:t>
      </w:r>
      <w:proofErr w:type="spellEnd"/>
      <w:r w:rsidRPr="0051184B">
        <w:rPr>
          <w:rStyle w:val="normaltextrun"/>
          <w:color w:val="FF0000"/>
          <w:sz w:val="26"/>
          <w:szCs w:val="26"/>
        </w:rPr>
        <w:t xml:space="preserve">; </w:t>
      </w:r>
      <w:proofErr w:type="spellStart"/>
      <w:r w:rsidRPr="0051184B">
        <w:rPr>
          <w:rStyle w:val="normaltextrun"/>
          <w:color w:val="FF0000"/>
          <w:sz w:val="26"/>
          <w:szCs w:val="26"/>
        </w:rPr>
        <w:t>Là</w:t>
      </w:r>
      <w:proofErr w:type="spellEnd"/>
      <w:r w:rsidRPr="0051184B">
        <w:rPr>
          <w:rStyle w:val="normaltextrun"/>
          <w:color w:val="FF0000"/>
          <w:sz w:val="26"/>
          <w:szCs w:val="26"/>
        </w:rPr>
        <w:t xml:space="preserve"> </w:t>
      </w:r>
      <w:proofErr w:type="spellStart"/>
      <w:r w:rsidRPr="0051184B">
        <w:rPr>
          <w:rStyle w:val="normaltextrun"/>
          <w:color w:val="FF0000"/>
          <w:sz w:val="26"/>
          <w:szCs w:val="26"/>
        </w:rPr>
        <w:t>vùng</w:t>
      </w:r>
      <w:proofErr w:type="spellEnd"/>
      <w:r w:rsidRPr="0051184B">
        <w:rPr>
          <w:rStyle w:val="normaltextrun"/>
          <w:color w:val="FF0000"/>
          <w:sz w:val="26"/>
          <w:szCs w:val="26"/>
        </w:rPr>
        <w:t xml:space="preserve"> </w:t>
      </w:r>
      <w:proofErr w:type="spellStart"/>
      <w:r w:rsidRPr="0051184B">
        <w:rPr>
          <w:rStyle w:val="normaltextrun"/>
          <w:color w:val="FF0000"/>
          <w:sz w:val="26"/>
          <w:szCs w:val="26"/>
        </w:rPr>
        <w:t>động</w:t>
      </w:r>
      <w:proofErr w:type="spellEnd"/>
      <w:r w:rsidRPr="0051184B">
        <w:rPr>
          <w:rStyle w:val="normaltextrun"/>
          <w:color w:val="FF0000"/>
          <w:sz w:val="26"/>
          <w:szCs w:val="26"/>
        </w:rPr>
        <w:t xml:space="preserve"> </w:t>
      </w:r>
      <w:proofErr w:type="spellStart"/>
      <w:r w:rsidRPr="0051184B">
        <w:rPr>
          <w:rStyle w:val="normaltextrun"/>
          <w:color w:val="FF0000"/>
          <w:sz w:val="26"/>
          <w:szCs w:val="26"/>
        </w:rPr>
        <w:t>lực</w:t>
      </w:r>
      <w:proofErr w:type="spellEnd"/>
      <w:r w:rsidRPr="0051184B">
        <w:rPr>
          <w:rStyle w:val="normaltextrun"/>
          <w:color w:val="FF0000"/>
          <w:sz w:val="26"/>
          <w:szCs w:val="26"/>
        </w:rPr>
        <w:t xml:space="preserve"> </w:t>
      </w:r>
      <w:proofErr w:type="spellStart"/>
      <w:r w:rsidRPr="0051184B">
        <w:rPr>
          <w:rStyle w:val="normaltextrun"/>
          <w:color w:val="FF0000"/>
          <w:sz w:val="26"/>
          <w:szCs w:val="26"/>
        </w:rPr>
        <w:t>chính</w:t>
      </w:r>
      <w:proofErr w:type="spellEnd"/>
      <w:r w:rsidRPr="0051184B">
        <w:rPr>
          <w:rStyle w:val="normaltextrun"/>
          <w:color w:val="FF0000"/>
          <w:sz w:val="26"/>
          <w:szCs w:val="26"/>
        </w:rPr>
        <w:t xml:space="preserve"> </w:t>
      </w:r>
      <w:proofErr w:type="spellStart"/>
      <w:r w:rsidRPr="0051184B">
        <w:rPr>
          <w:rStyle w:val="normaltextrun"/>
          <w:color w:val="FF0000"/>
          <w:sz w:val="26"/>
          <w:szCs w:val="26"/>
        </w:rPr>
        <w:t>của</w:t>
      </w:r>
      <w:proofErr w:type="spellEnd"/>
      <w:r w:rsidRPr="0051184B">
        <w:rPr>
          <w:rStyle w:val="normaltextrun"/>
          <w:color w:val="FF0000"/>
          <w:sz w:val="26"/>
          <w:szCs w:val="26"/>
        </w:rPr>
        <w:t xml:space="preserve"> </w:t>
      </w:r>
      <w:proofErr w:type="spellStart"/>
      <w:r w:rsidRPr="0051184B">
        <w:rPr>
          <w:rStyle w:val="normaltextrun"/>
          <w:color w:val="FF0000"/>
          <w:sz w:val="26"/>
          <w:szCs w:val="26"/>
        </w:rPr>
        <w:t>tỉnh</w:t>
      </w:r>
      <w:proofErr w:type="spellEnd"/>
      <w:r w:rsidRPr="0051184B">
        <w:rPr>
          <w:rStyle w:val="normaltextrun"/>
          <w:color w:val="FF0000"/>
          <w:sz w:val="26"/>
          <w:szCs w:val="26"/>
        </w:rPr>
        <w:t xml:space="preserve">, </w:t>
      </w:r>
      <w:proofErr w:type="spellStart"/>
      <w:r w:rsidRPr="0051184B">
        <w:rPr>
          <w:rStyle w:val="normaltextrun"/>
          <w:color w:val="FF0000"/>
          <w:sz w:val="26"/>
          <w:szCs w:val="26"/>
        </w:rPr>
        <w:t>phát</w:t>
      </w:r>
      <w:proofErr w:type="spellEnd"/>
      <w:r w:rsidRPr="0051184B">
        <w:rPr>
          <w:rStyle w:val="normaltextrun"/>
          <w:color w:val="FF0000"/>
          <w:sz w:val="26"/>
          <w:szCs w:val="26"/>
        </w:rPr>
        <w:t xml:space="preserve"> </w:t>
      </w:r>
      <w:proofErr w:type="spellStart"/>
      <w:r w:rsidRPr="0051184B">
        <w:rPr>
          <w:rStyle w:val="normaltextrun"/>
          <w:color w:val="FF0000"/>
          <w:sz w:val="26"/>
          <w:szCs w:val="26"/>
        </w:rPr>
        <w:t>triển</w:t>
      </w:r>
      <w:proofErr w:type="spellEnd"/>
      <w:r w:rsidRPr="0051184B">
        <w:rPr>
          <w:rStyle w:val="normaltextrun"/>
          <w:color w:val="FF0000"/>
          <w:sz w:val="26"/>
          <w:szCs w:val="26"/>
        </w:rPr>
        <w:t xml:space="preserve"> </w:t>
      </w:r>
      <w:proofErr w:type="spellStart"/>
      <w:r w:rsidRPr="0051184B">
        <w:rPr>
          <w:rStyle w:val="normaltextrun"/>
          <w:color w:val="FF0000"/>
          <w:sz w:val="26"/>
          <w:szCs w:val="26"/>
        </w:rPr>
        <w:t>đa</w:t>
      </w:r>
      <w:proofErr w:type="spellEnd"/>
      <w:r w:rsidRPr="0051184B">
        <w:rPr>
          <w:rStyle w:val="normaltextrun"/>
          <w:color w:val="FF0000"/>
          <w:sz w:val="26"/>
          <w:szCs w:val="26"/>
        </w:rPr>
        <w:t xml:space="preserve"> </w:t>
      </w:r>
      <w:proofErr w:type="spellStart"/>
      <w:r w:rsidRPr="0051184B">
        <w:rPr>
          <w:rStyle w:val="normaltextrun"/>
          <w:color w:val="FF0000"/>
          <w:sz w:val="26"/>
          <w:szCs w:val="26"/>
        </w:rPr>
        <w:t>ngành</w:t>
      </w:r>
      <w:proofErr w:type="spellEnd"/>
      <w:r w:rsidRPr="0051184B">
        <w:rPr>
          <w:rStyle w:val="normaltextrun"/>
          <w:color w:val="FF0000"/>
          <w:sz w:val="26"/>
          <w:szCs w:val="26"/>
        </w:rPr>
        <w:t xml:space="preserve">: </w:t>
      </w:r>
      <w:proofErr w:type="spellStart"/>
      <w:r w:rsidRPr="0051184B">
        <w:rPr>
          <w:rStyle w:val="normaltextrun"/>
          <w:color w:val="FF0000"/>
          <w:sz w:val="26"/>
          <w:szCs w:val="26"/>
        </w:rPr>
        <w:t>công</w:t>
      </w:r>
      <w:proofErr w:type="spellEnd"/>
      <w:r w:rsidRPr="0051184B">
        <w:rPr>
          <w:rStyle w:val="normaltextrun"/>
          <w:color w:val="FF0000"/>
          <w:sz w:val="26"/>
          <w:szCs w:val="26"/>
        </w:rPr>
        <w:t xml:space="preserve"> </w:t>
      </w:r>
      <w:proofErr w:type="spellStart"/>
      <w:r w:rsidRPr="0051184B">
        <w:rPr>
          <w:rStyle w:val="normaltextrun"/>
          <w:color w:val="FF0000"/>
          <w:sz w:val="26"/>
          <w:szCs w:val="26"/>
        </w:rPr>
        <w:t>nghiệp</w:t>
      </w:r>
      <w:proofErr w:type="spellEnd"/>
      <w:r w:rsidRPr="0051184B">
        <w:rPr>
          <w:rStyle w:val="normaltextrun"/>
          <w:color w:val="FF0000"/>
          <w:sz w:val="26"/>
          <w:szCs w:val="26"/>
        </w:rPr>
        <w:t xml:space="preserve"> </w:t>
      </w:r>
      <w:proofErr w:type="spellStart"/>
      <w:r w:rsidRPr="0051184B">
        <w:rPr>
          <w:rStyle w:val="normaltextrun"/>
          <w:color w:val="FF0000"/>
          <w:sz w:val="26"/>
          <w:szCs w:val="26"/>
        </w:rPr>
        <w:t>công</w:t>
      </w:r>
      <w:proofErr w:type="spellEnd"/>
      <w:r w:rsidRPr="0051184B">
        <w:rPr>
          <w:rStyle w:val="normaltextrun"/>
          <w:color w:val="FF0000"/>
          <w:sz w:val="26"/>
          <w:szCs w:val="26"/>
        </w:rPr>
        <w:t xml:space="preserve"> </w:t>
      </w:r>
      <w:proofErr w:type="spellStart"/>
      <w:r w:rsidRPr="0051184B">
        <w:rPr>
          <w:rStyle w:val="normaltextrun"/>
          <w:color w:val="FF0000"/>
          <w:sz w:val="26"/>
          <w:szCs w:val="26"/>
        </w:rPr>
        <w:t>nghệ</w:t>
      </w:r>
      <w:proofErr w:type="spellEnd"/>
      <w:r w:rsidRPr="0051184B">
        <w:rPr>
          <w:rStyle w:val="normaltextrun"/>
          <w:color w:val="FF0000"/>
          <w:sz w:val="26"/>
          <w:szCs w:val="26"/>
        </w:rPr>
        <w:t xml:space="preserve"> </w:t>
      </w:r>
      <w:proofErr w:type="spellStart"/>
      <w:r w:rsidRPr="0051184B">
        <w:rPr>
          <w:rStyle w:val="normaltextrun"/>
          <w:color w:val="FF0000"/>
          <w:sz w:val="26"/>
          <w:szCs w:val="26"/>
        </w:rPr>
        <w:t>cao</w:t>
      </w:r>
      <w:proofErr w:type="spellEnd"/>
      <w:r w:rsidRPr="0051184B">
        <w:rPr>
          <w:rStyle w:val="normaltextrun"/>
          <w:color w:val="FF0000"/>
          <w:sz w:val="26"/>
          <w:szCs w:val="26"/>
        </w:rPr>
        <w:t xml:space="preserve">, </w:t>
      </w:r>
      <w:proofErr w:type="spellStart"/>
      <w:r w:rsidRPr="0051184B">
        <w:rPr>
          <w:rStyle w:val="normaltextrun"/>
          <w:color w:val="FF0000"/>
          <w:sz w:val="26"/>
          <w:szCs w:val="26"/>
        </w:rPr>
        <w:t>công</w:t>
      </w:r>
      <w:proofErr w:type="spellEnd"/>
      <w:r w:rsidRPr="0051184B">
        <w:rPr>
          <w:rStyle w:val="normaltextrun"/>
          <w:color w:val="FF0000"/>
          <w:sz w:val="26"/>
          <w:szCs w:val="26"/>
        </w:rPr>
        <w:t xml:space="preserve"> </w:t>
      </w:r>
      <w:proofErr w:type="spellStart"/>
      <w:r w:rsidRPr="0051184B">
        <w:rPr>
          <w:rStyle w:val="normaltextrun"/>
          <w:color w:val="FF0000"/>
          <w:sz w:val="26"/>
          <w:szCs w:val="26"/>
        </w:rPr>
        <w:t>nghiệp</w:t>
      </w:r>
      <w:proofErr w:type="spellEnd"/>
      <w:r w:rsidRPr="0051184B">
        <w:rPr>
          <w:rStyle w:val="normaltextrun"/>
          <w:color w:val="FF0000"/>
          <w:sz w:val="26"/>
          <w:szCs w:val="26"/>
        </w:rPr>
        <w:t xml:space="preserve"> </w:t>
      </w:r>
      <w:proofErr w:type="spellStart"/>
      <w:r w:rsidRPr="0051184B">
        <w:rPr>
          <w:rStyle w:val="normaltextrun"/>
          <w:color w:val="FF0000"/>
          <w:sz w:val="26"/>
          <w:szCs w:val="26"/>
        </w:rPr>
        <w:t>điện</w:t>
      </w:r>
      <w:proofErr w:type="spellEnd"/>
      <w:r w:rsidRPr="0051184B">
        <w:rPr>
          <w:rStyle w:val="normaltextrun"/>
          <w:color w:val="FF0000"/>
          <w:sz w:val="26"/>
          <w:szCs w:val="26"/>
        </w:rPr>
        <w:t xml:space="preserve"> </w:t>
      </w:r>
      <w:proofErr w:type="spellStart"/>
      <w:r w:rsidRPr="0051184B">
        <w:rPr>
          <w:rStyle w:val="normaltextrun"/>
          <w:color w:val="FF0000"/>
          <w:sz w:val="26"/>
          <w:szCs w:val="26"/>
        </w:rPr>
        <w:t>tử</w:t>
      </w:r>
      <w:proofErr w:type="spellEnd"/>
      <w:r w:rsidRPr="0051184B">
        <w:rPr>
          <w:rStyle w:val="normaltextrun"/>
          <w:color w:val="FF0000"/>
          <w:sz w:val="26"/>
          <w:szCs w:val="26"/>
        </w:rPr>
        <w:t xml:space="preserve"> </w:t>
      </w:r>
      <w:proofErr w:type="spellStart"/>
      <w:r w:rsidRPr="0051184B">
        <w:rPr>
          <w:rStyle w:val="normaltextrun"/>
          <w:color w:val="FF0000"/>
          <w:sz w:val="26"/>
          <w:szCs w:val="26"/>
        </w:rPr>
        <w:t>bán</w:t>
      </w:r>
      <w:proofErr w:type="spellEnd"/>
      <w:r w:rsidRPr="0051184B">
        <w:rPr>
          <w:rStyle w:val="normaltextrun"/>
          <w:color w:val="FF0000"/>
          <w:sz w:val="26"/>
          <w:szCs w:val="26"/>
        </w:rPr>
        <w:t xml:space="preserve"> </w:t>
      </w:r>
      <w:proofErr w:type="spellStart"/>
      <w:r w:rsidRPr="0051184B">
        <w:rPr>
          <w:rStyle w:val="normaltextrun"/>
          <w:color w:val="FF0000"/>
          <w:sz w:val="26"/>
          <w:szCs w:val="26"/>
        </w:rPr>
        <w:t>dẫn</w:t>
      </w:r>
      <w:proofErr w:type="spellEnd"/>
      <w:r w:rsidRPr="0051184B">
        <w:rPr>
          <w:rStyle w:val="normaltextrun"/>
          <w:color w:val="FF0000"/>
          <w:sz w:val="26"/>
          <w:szCs w:val="26"/>
        </w:rPr>
        <w:t xml:space="preserve">, </w:t>
      </w:r>
      <w:proofErr w:type="spellStart"/>
      <w:r w:rsidRPr="0051184B">
        <w:rPr>
          <w:rStyle w:val="normaltextrun"/>
          <w:color w:val="FF0000"/>
          <w:sz w:val="26"/>
          <w:szCs w:val="26"/>
        </w:rPr>
        <w:t>nông</w:t>
      </w:r>
      <w:proofErr w:type="spellEnd"/>
      <w:r w:rsidRPr="0051184B">
        <w:rPr>
          <w:rStyle w:val="normaltextrun"/>
          <w:color w:val="FF0000"/>
          <w:sz w:val="26"/>
          <w:szCs w:val="26"/>
        </w:rPr>
        <w:t xml:space="preserve"> </w:t>
      </w:r>
      <w:proofErr w:type="spellStart"/>
      <w:r w:rsidRPr="0051184B">
        <w:rPr>
          <w:rStyle w:val="normaltextrun"/>
          <w:color w:val="FF0000"/>
          <w:sz w:val="26"/>
          <w:szCs w:val="26"/>
        </w:rPr>
        <w:t>nghiệp</w:t>
      </w:r>
      <w:proofErr w:type="spellEnd"/>
      <w:r w:rsidRPr="0051184B">
        <w:rPr>
          <w:rStyle w:val="normaltextrun"/>
          <w:color w:val="FF0000"/>
          <w:sz w:val="26"/>
          <w:szCs w:val="26"/>
        </w:rPr>
        <w:t xml:space="preserve">, du </w:t>
      </w:r>
      <w:proofErr w:type="spellStart"/>
      <w:r w:rsidRPr="0051184B">
        <w:rPr>
          <w:rStyle w:val="normaltextrun"/>
          <w:color w:val="FF0000"/>
          <w:sz w:val="26"/>
          <w:szCs w:val="26"/>
        </w:rPr>
        <w:t>lịch</w:t>
      </w:r>
      <w:proofErr w:type="spellEnd"/>
      <w:r w:rsidRPr="0051184B">
        <w:rPr>
          <w:rStyle w:val="normaltextrun"/>
          <w:color w:val="FF0000"/>
          <w:sz w:val="26"/>
          <w:szCs w:val="26"/>
        </w:rPr>
        <w:t xml:space="preserve">, </w:t>
      </w:r>
      <w:proofErr w:type="spellStart"/>
      <w:r w:rsidRPr="0051184B">
        <w:rPr>
          <w:rStyle w:val="normaltextrun"/>
          <w:color w:val="FF0000"/>
          <w:sz w:val="26"/>
          <w:szCs w:val="26"/>
        </w:rPr>
        <w:t>thương</w:t>
      </w:r>
      <w:proofErr w:type="spellEnd"/>
      <w:r w:rsidRPr="0051184B">
        <w:rPr>
          <w:rStyle w:val="normaltextrun"/>
          <w:color w:val="FF0000"/>
          <w:sz w:val="26"/>
          <w:szCs w:val="26"/>
        </w:rPr>
        <w:t xml:space="preserve"> </w:t>
      </w:r>
      <w:proofErr w:type="spellStart"/>
      <w:r w:rsidRPr="0051184B">
        <w:rPr>
          <w:rStyle w:val="normaltextrun"/>
          <w:color w:val="FF0000"/>
          <w:sz w:val="26"/>
          <w:szCs w:val="26"/>
        </w:rPr>
        <w:t>mại</w:t>
      </w:r>
      <w:proofErr w:type="spellEnd"/>
      <w:r w:rsidRPr="0051184B">
        <w:rPr>
          <w:rStyle w:val="normaltextrun"/>
          <w:color w:val="FF0000"/>
          <w:sz w:val="26"/>
          <w:szCs w:val="26"/>
        </w:rPr>
        <w:t xml:space="preserve">, </w:t>
      </w:r>
      <w:proofErr w:type="spellStart"/>
      <w:r w:rsidRPr="0051184B">
        <w:rPr>
          <w:rStyle w:val="normaltextrun"/>
          <w:color w:val="FF0000"/>
          <w:sz w:val="26"/>
          <w:szCs w:val="26"/>
        </w:rPr>
        <w:t>dịch</w:t>
      </w:r>
      <w:proofErr w:type="spellEnd"/>
      <w:r w:rsidRPr="0051184B">
        <w:rPr>
          <w:rStyle w:val="normaltextrun"/>
          <w:color w:val="FF0000"/>
          <w:sz w:val="26"/>
          <w:szCs w:val="26"/>
        </w:rPr>
        <w:t xml:space="preserve"> </w:t>
      </w:r>
      <w:proofErr w:type="spellStart"/>
      <w:r w:rsidRPr="0051184B">
        <w:rPr>
          <w:rStyle w:val="normaltextrun"/>
          <w:color w:val="FF0000"/>
          <w:sz w:val="26"/>
          <w:szCs w:val="26"/>
        </w:rPr>
        <w:t>vụ</w:t>
      </w:r>
      <w:proofErr w:type="spellEnd"/>
      <w:r w:rsidRPr="0051184B">
        <w:rPr>
          <w:rStyle w:val="normaltextrun"/>
          <w:color w:val="FF0000"/>
          <w:sz w:val="26"/>
          <w:szCs w:val="26"/>
        </w:rPr>
        <w:t xml:space="preserve">, </w:t>
      </w:r>
      <w:proofErr w:type="spellStart"/>
      <w:r w:rsidRPr="0051184B">
        <w:rPr>
          <w:rStyle w:val="normaltextrun"/>
          <w:color w:val="FF0000"/>
          <w:sz w:val="26"/>
          <w:szCs w:val="26"/>
        </w:rPr>
        <w:t>cảng</w:t>
      </w:r>
      <w:proofErr w:type="spellEnd"/>
      <w:r w:rsidRPr="0051184B">
        <w:rPr>
          <w:rStyle w:val="normaltextrun"/>
          <w:color w:val="FF0000"/>
          <w:sz w:val="26"/>
          <w:szCs w:val="26"/>
        </w:rPr>
        <w:t xml:space="preserve"> </w:t>
      </w:r>
      <w:proofErr w:type="spellStart"/>
      <w:r w:rsidRPr="0051184B">
        <w:rPr>
          <w:rStyle w:val="normaltextrun"/>
          <w:color w:val="FF0000"/>
          <w:sz w:val="26"/>
          <w:szCs w:val="26"/>
        </w:rPr>
        <w:t>biển</w:t>
      </w:r>
      <w:proofErr w:type="spellEnd"/>
      <w:r w:rsidRPr="0051184B">
        <w:rPr>
          <w:rStyle w:val="normaltextrun"/>
          <w:color w:val="FF0000"/>
          <w:sz w:val="26"/>
          <w:szCs w:val="26"/>
        </w:rPr>
        <w:t xml:space="preserve"> - logistics, </w:t>
      </w:r>
      <w:proofErr w:type="spellStart"/>
      <w:r w:rsidRPr="0051184B">
        <w:rPr>
          <w:rStyle w:val="normaltextrun"/>
          <w:color w:val="FF0000"/>
          <w:sz w:val="26"/>
          <w:szCs w:val="26"/>
        </w:rPr>
        <w:t>đô</w:t>
      </w:r>
      <w:proofErr w:type="spellEnd"/>
      <w:r w:rsidRPr="0051184B">
        <w:rPr>
          <w:rStyle w:val="normaltextrun"/>
          <w:color w:val="FF0000"/>
          <w:sz w:val="26"/>
          <w:szCs w:val="26"/>
        </w:rPr>
        <w:t xml:space="preserve"> </w:t>
      </w:r>
      <w:proofErr w:type="spellStart"/>
      <w:r w:rsidRPr="0051184B">
        <w:rPr>
          <w:rStyle w:val="normaltextrun"/>
          <w:color w:val="FF0000"/>
          <w:sz w:val="26"/>
          <w:szCs w:val="26"/>
        </w:rPr>
        <w:t>thị</w:t>
      </w:r>
      <w:proofErr w:type="spellEnd"/>
      <w:r w:rsidRPr="0051184B">
        <w:rPr>
          <w:rStyle w:val="normaltextrun"/>
          <w:color w:val="FF0000"/>
          <w:sz w:val="26"/>
          <w:szCs w:val="26"/>
        </w:rPr>
        <w:t xml:space="preserve"> </w:t>
      </w:r>
      <w:proofErr w:type="spellStart"/>
      <w:r w:rsidRPr="0051184B">
        <w:rPr>
          <w:rStyle w:val="normaltextrun"/>
          <w:color w:val="FF0000"/>
          <w:sz w:val="26"/>
          <w:szCs w:val="26"/>
        </w:rPr>
        <w:t>thông</w:t>
      </w:r>
      <w:proofErr w:type="spellEnd"/>
      <w:r w:rsidRPr="0051184B">
        <w:rPr>
          <w:rStyle w:val="normaltextrun"/>
          <w:color w:val="FF0000"/>
          <w:sz w:val="26"/>
          <w:szCs w:val="26"/>
        </w:rPr>
        <w:t xml:space="preserve"> </w:t>
      </w:r>
      <w:proofErr w:type="spellStart"/>
      <w:r w:rsidRPr="0051184B">
        <w:rPr>
          <w:rStyle w:val="normaltextrun"/>
          <w:color w:val="FF0000"/>
          <w:sz w:val="26"/>
          <w:szCs w:val="26"/>
        </w:rPr>
        <w:t>minh</w:t>
      </w:r>
      <w:proofErr w:type="spellEnd"/>
      <w:r w:rsidRPr="0051184B">
        <w:rPr>
          <w:rStyle w:val="normaltextrun"/>
          <w:color w:val="FF0000"/>
          <w:sz w:val="26"/>
          <w:szCs w:val="26"/>
        </w:rPr>
        <w:t xml:space="preserve">, </w:t>
      </w:r>
      <w:proofErr w:type="spellStart"/>
      <w:r w:rsidRPr="0051184B">
        <w:rPr>
          <w:rStyle w:val="normaltextrun"/>
          <w:color w:val="FF0000"/>
          <w:sz w:val="26"/>
          <w:szCs w:val="26"/>
        </w:rPr>
        <w:t>các</w:t>
      </w:r>
      <w:proofErr w:type="spellEnd"/>
      <w:r w:rsidRPr="0051184B">
        <w:rPr>
          <w:rStyle w:val="normaltextrun"/>
          <w:color w:val="FF0000"/>
          <w:sz w:val="26"/>
          <w:szCs w:val="26"/>
        </w:rPr>
        <w:t xml:space="preserve"> </w:t>
      </w:r>
      <w:proofErr w:type="spellStart"/>
      <w:r w:rsidRPr="0051184B">
        <w:rPr>
          <w:rStyle w:val="normaltextrun"/>
          <w:color w:val="FF0000"/>
          <w:sz w:val="26"/>
          <w:szCs w:val="26"/>
        </w:rPr>
        <w:t>dự</w:t>
      </w:r>
      <w:proofErr w:type="spellEnd"/>
      <w:r w:rsidRPr="0051184B">
        <w:rPr>
          <w:rStyle w:val="normaltextrun"/>
          <w:color w:val="FF0000"/>
          <w:sz w:val="26"/>
          <w:szCs w:val="26"/>
        </w:rPr>
        <w:t xml:space="preserve"> </w:t>
      </w:r>
      <w:proofErr w:type="spellStart"/>
      <w:r w:rsidRPr="0051184B">
        <w:rPr>
          <w:rStyle w:val="normaltextrun"/>
          <w:color w:val="FF0000"/>
          <w:sz w:val="26"/>
          <w:szCs w:val="26"/>
        </w:rPr>
        <w:t>án</w:t>
      </w:r>
      <w:proofErr w:type="spellEnd"/>
      <w:r w:rsidRPr="0051184B">
        <w:rPr>
          <w:rStyle w:val="normaltextrun"/>
          <w:color w:val="FF0000"/>
          <w:sz w:val="26"/>
          <w:szCs w:val="26"/>
        </w:rPr>
        <w:t xml:space="preserve"> </w:t>
      </w:r>
      <w:proofErr w:type="spellStart"/>
      <w:r w:rsidRPr="0051184B">
        <w:rPr>
          <w:rStyle w:val="normaltextrun"/>
          <w:color w:val="FF0000"/>
          <w:sz w:val="26"/>
          <w:szCs w:val="26"/>
        </w:rPr>
        <w:t>năng</w:t>
      </w:r>
      <w:proofErr w:type="spellEnd"/>
      <w:r w:rsidRPr="0051184B">
        <w:rPr>
          <w:rStyle w:val="normaltextrun"/>
          <w:color w:val="FF0000"/>
          <w:sz w:val="26"/>
          <w:szCs w:val="26"/>
        </w:rPr>
        <w:t xml:space="preserve"> </w:t>
      </w:r>
      <w:proofErr w:type="spellStart"/>
      <w:r w:rsidRPr="0051184B">
        <w:rPr>
          <w:rStyle w:val="normaltextrun"/>
          <w:color w:val="FF0000"/>
          <w:sz w:val="26"/>
          <w:szCs w:val="26"/>
        </w:rPr>
        <w:t>lượng</w:t>
      </w:r>
      <w:proofErr w:type="spellEnd"/>
      <w:r w:rsidRPr="0051184B">
        <w:rPr>
          <w:rStyle w:val="normaltextrun"/>
          <w:color w:val="FF0000"/>
          <w:sz w:val="26"/>
          <w:szCs w:val="26"/>
        </w:rPr>
        <w:t xml:space="preserve"> </w:t>
      </w:r>
      <w:proofErr w:type="spellStart"/>
      <w:r w:rsidRPr="0051184B">
        <w:rPr>
          <w:rStyle w:val="normaltextrun"/>
          <w:color w:val="FF0000"/>
          <w:sz w:val="26"/>
          <w:szCs w:val="26"/>
        </w:rPr>
        <w:t>tái</w:t>
      </w:r>
      <w:proofErr w:type="spellEnd"/>
      <w:r w:rsidRPr="0051184B">
        <w:rPr>
          <w:rStyle w:val="normaltextrun"/>
          <w:color w:val="FF0000"/>
          <w:sz w:val="26"/>
          <w:szCs w:val="26"/>
        </w:rPr>
        <w:t xml:space="preserve"> </w:t>
      </w:r>
      <w:proofErr w:type="spellStart"/>
      <w:r w:rsidRPr="0051184B">
        <w:rPr>
          <w:rStyle w:val="normaltextrun"/>
          <w:color w:val="FF0000"/>
          <w:sz w:val="26"/>
          <w:szCs w:val="26"/>
        </w:rPr>
        <w:t>tạo</w:t>
      </w:r>
      <w:proofErr w:type="spellEnd"/>
      <w:r w:rsidRPr="0051184B">
        <w:rPr>
          <w:rStyle w:val="normaltextrun"/>
          <w:color w:val="FF0000"/>
          <w:sz w:val="26"/>
          <w:szCs w:val="26"/>
        </w:rPr>
        <w:t>.</w:t>
      </w:r>
    </w:p>
    <w:p w14:paraId="500F7896" w14:textId="77777777" w:rsidR="00D934F5" w:rsidRPr="0051184B" w:rsidRDefault="00D934F5" w:rsidP="00D934F5">
      <w:pPr>
        <w:pStyle w:val="paragraph"/>
        <w:numPr>
          <w:ilvl w:val="0"/>
          <w:numId w:val="36"/>
        </w:numPr>
        <w:spacing w:before="0" w:beforeAutospacing="0" w:after="120" w:afterAutospacing="0"/>
        <w:ind w:right="90"/>
        <w:jc w:val="both"/>
        <w:textAlignment w:val="baseline"/>
        <w:rPr>
          <w:rStyle w:val="normaltextrun"/>
          <w:b/>
          <w:bCs/>
          <w:color w:val="FF0000"/>
          <w:sz w:val="26"/>
          <w:szCs w:val="26"/>
        </w:rPr>
      </w:pPr>
      <w:r w:rsidRPr="0051184B">
        <w:rPr>
          <w:rStyle w:val="normaltextrun"/>
          <w:b/>
          <w:bCs/>
          <w:color w:val="FF0000"/>
          <w:sz w:val="26"/>
          <w:szCs w:val="26"/>
        </w:rPr>
        <w:t xml:space="preserve">03 </w:t>
      </w:r>
      <w:proofErr w:type="spellStart"/>
      <w:r w:rsidRPr="0051184B">
        <w:rPr>
          <w:rStyle w:val="normaltextrun"/>
          <w:b/>
          <w:bCs/>
          <w:color w:val="FF0000"/>
          <w:sz w:val="26"/>
          <w:szCs w:val="26"/>
        </w:rPr>
        <w:t>Cực</w:t>
      </w:r>
      <w:proofErr w:type="spellEnd"/>
      <w:r w:rsidRPr="0051184B">
        <w:rPr>
          <w:rStyle w:val="normaltextrun"/>
          <w:b/>
          <w:bCs/>
          <w:color w:val="FF0000"/>
          <w:sz w:val="26"/>
          <w:szCs w:val="26"/>
        </w:rPr>
        <w:t xml:space="preserve"> </w:t>
      </w:r>
      <w:proofErr w:type="spellStart"/>
      <w:r w:rsidRPr="0051184B">
        <w:rPr>
          <w:rStyle w:val="normaltextrun"/>
          <w:b/>
          <w:bCs/>
          <w:color w:val="FF0000"/>
          <w:sz w:val="26"/>
          <w:szCs w:val="26"/>
        </w:rPr>
        <w:t>phát</w:t>
      </w:r>
      <w:proofErr w:type="spellEnd"/>
      <w:r w:rsidRPr="0051184B">
        <w:rPr>
          <w:rStyle w:val="normaltextrun"/>
          <w:b/>
          <w:bCs/>
          <w:color w:val="FF0000"/>
          <w:sz w:val="26"/>
          <w:szCs w:val="26"/>
        </w:rPr>
        <w:t xml:space="preserve"> </w:t>
      </w:r>
      <w:proofErr w:type="spellStart"/>
      <w:r w:rsidRPr="0051184B">
        <w:rPr>
          <w:rStyle w:val="normaltextrun"/>
          <w:b/>
          <w:bCs/>
          <w:color w:val="FF0000"/>
          <w:sz w:val="26"/>
          <w:szCs w:val="26"/>
        </w:rPr>
        <w:t>triển</w:t>
      </w:r>
      <w:proofErr w:type="spellEnd"/>
      <w:r w:rsidRPr="0051184B">
        <w:rPr>
          <w:rStyle w:val="normaltextrun"/>
          <w:b/>
          <w:bCs/>
          <w:color w:val="FF0000"/>
          <w:sz w:val="26"/>
          <w:szCs w:val="26"/>
        </w:rPr>
        <w:t>:</w:t>
      </w:r>
    </w:p>
    <w:p w14:paraId="3BDE6D53" w14:textId="1B60E014" w:rsidR="000F4EB2" w:rsidRPr="0051184B" w:rsidRDefault="00D934F5" w:rsidP="000F4EB2">
      <w:pPr>
        <w:pStyle w:val="paragraph"/>
        <w:numPr>
          <w:ilvl w:val="0"/>
          <w:numId w:val="13"/>
        </w:numPr>
        <w:spacing w:before="0" w:beforeAutospacing="0" w:after="120" w:afterAutospacing="0"/>
        <w:ind w:left="0" w:right="90" w:firstLine="360"/>
        <w:jc w:val="both"/>
        <w:textAlignment w:val="baseline"/>
        <w:rPr>
          <w:rStyle w:val="normaltextrun"/>
          <w:color w:val="FF0000"/>
          <w:sz w:val="26"/>
          <w:szCs w:val="26"/>
        </w:rPr>
      </w:pPr>
      <w:r w:rsidRPr="0051184B">
        <w:rPr>
          <w:rStyle w:val="normaltextrun"/>
          <w:color w:val="FF0000"/>
          <w:sz w:val="26"/>
          <w:szCs w:val="26"/>
        </w:rPr>
        <w:t xml:space="preserve">Thành </w:t>
      </w:r>
      <w:proofErr w:type="spellStart"/>
      <w:r w:rsidRPr="0051184B">
        <w:rPr>
          <w:rStyle w:val="normaltextrun"/>
          <w:color w:val="FF0000"/>
          <w:sz w:val="26"/>
          <w:szCs w:val="26"/>
        </w:rPr>
        <w:t>phố</w:t>
      </w:r>
      <w:proofErr w:type="spellEnd"/>
      <w:r w:rsidRPr="0051184B">
        <w:rPr>
          <w:rStyle w:val="normaltextrun"/>
          <w:color w:val="FF0000"/>
          <w:sz w:val="26"/>
          <w:szCs w:val="26"/>
        </w:rPr>
        <w:t xml:space="preserve"> Quy </w:t>
      </w:r>
      <w:proofErr w:type="spellStart"/>
      <w:r w:rsidRPr="0051184B">
        <w:rPr>
          <w:rStyle w:val="normaltextrun"/>
          <w:color w:val="FF0000"/>
          <w:sz w:val="26"/>
          <w:szCs w:val="26"/>
        </w:rPr>
        <w:t>Nhơn</w:t>
      </w:r>
      <w:proofErr w:type="spellEnd"/>
      <w:r w:rsidRPr="0051184B">
        <w:rPr>
          <w:rStyle w:val="normaltextrun"/>
          <w:color w:val="FF0000"/>
          <w:sz w:val="26"/>
          <w:szCs w:val="26"/>
        </w:rPr>
        <w:t xml:space="preserve"> </w:t>
      </w:r>
      <w:proofErr w:type="spellStart"/>
      <w:r w:rsidRPr="0051184B">
        <w:rPr>
          <w:rStyle w:val="normaltextrun"/>
          <w:color w:val="FF0000"/>
          <w:sz w:val="26"/>
          <w:szCs w:val="26"/>
        </w:rPr>
        <w:t>và</w:t>
      </w:r>
      <w:proofErr w:type="spellEnd"/>
      <w:r w:rsidRPr="0051184B">
        <w:rPr>
          <w:rStyle w:val="normaltextrun"/>
          <w:color w:val="FF0000"/>
          <w:sz w:val="26"/>
          <w:szCs w:val="26"/>
        </w:rPr>
        <w:t xml:space="preserve"> </w:t>
      </w:r>
      <w:proofErr w:type="spellStart"/>
      <w:r w:rsidRPr="0051184B">
        <w:rPr>
          <w:rStyle w:val="normaltextrun"/>
          <w:color w:val="FF0000"/>
          <w:sz w:val="26"/>
          <w:szCs w:val="26"/>
        </w:rPr>
        <w:t>vùng</w:t>
      </w:r>
      <w:proofErr w:type="spellEnd"/>
      <w:r w:rsidRPr="0051184B">
        <w:rPr>
          <w:rStyle w:val="normaltextrun"/>
          <w:color w:val="FF0000"/>
          <w:sz w:val="26"/>
          <w:szCs w:val="26"/>
        </w:rPr>
        <w:t xml:space="preserve"> </w:t>
      </w:r>
      <w:proofErr w:type="spellStart"/>
      <w:r w:rsidRPr="0051184B">
        <w:rPr>
          <w:rStyle w:val="normaltextrun"/>
          <w:color w:val="FF0000"/>
          <w:sz w:val="26"/>
          <w:szCs w:val="26"/>
        </w:rPr>
        <w:t>phụ</w:t>
      </w:r>
      <w:proofErr w:type="spellEnd"/>
      <w:r w:rsidRPr="0051184B">
        <w:rPr>
          <w:rStyle w:val="normaltextrun"/>
          <w:color w:val="FF0000"/>
          <w:sz w:val="26"/>
          <w:szCs w:val="26"/>
        </w:rPr>
        <w:t xml:space="preserve"> </w:t>
      </w:r>
      <w:proofErr w:type="spellStart"/>
      <w:r w:rsidRPr="0051184B">
        <w:rPr>
          <w:rStyle w:val="normaltextrun"/>
          <w:color w:val="FF0000"/>
          <w:sz w:val="26"/>
          <w:szCs w:val="26"/>
        </w:rPr>
        <w:t>cận</w:t>
      </w:r>
      <w:proofErr w:type="spellEnd"/>
      <w:r w:rsidRPr="0051184B">
        <w:rPr>
          <w:rStyle w:val="normaltextrun"/>
          <w:color w:val="FF0000"/>
          <w:sz w:val="26"/>
          <w:szCs w:val="26"/>
        </w:rPr>
        <w:t xml:space="preserve"> </w:t>
      </w:r>
      <w:proofErr w:type="spellStart"/>
      <w:r w:rsidRPr="0051184B">
        <w:rPr>
          <w:rStyle w:val="normaltextrun"/>
          <w:color w:val="FF0000"/>
          <w:sz w:val="26"/>
          <w:szCs w:val="26"/>
        </w:rPr>
        <w:t>được</w:t>
      </w:r>
      <w:proofErr w:type="spellEnd"/>
      <w:r w:rsidRPr="0051184B">
        <w:rPr>
          <w:rStyle w:val="normaltextrun"/>
          <w:color w:val="FF0000"/>
          <w:sz w:val="26"/>
          <w:szCs w:val="26"/>
        </w:rPr>
        <w:t xml:space="preserve"> </w:t>
      </w:r>
      <w:proofErr w:type="spellStart"/>
      <w:r w:rsidRPr="0051184B">
        <w:rPr>
          <w:rStyle w:val="normaltextrun"/>
          <w:color w:val="FF0000"/>
          <w:sz w:val="26"/>
          <w:szCs w:val="26"/>
        </w:rPr>
        <w:t>xác</w:t>
      </w:r>
      <w:proofErr w:type="spellEnd"/>
      <w:r w:rsidRPr="0051184B">
        <w:rPr>
          <w:rStyle w:val="normaltextrun"/>
          <w:color w:val="FF0000"/>
          <w:sz w:val="26"/>
          <w:szCs w:val="26"/>
        </w:rPr>
        <w:t xml:space="preserve"> </w:t>
      </w:r>
      <w:proofErr w:type="spellStart"/>
      <w:r w:rsidRPr="0051184B">
        <w:rPr>
          <w:rStyle w:val="normaltextrun"/>
          <w:color w:val="FF0000"/>
          <w:sz w:val="26"/>
          <w:szCs w:val="26"/>
        </w:rPr>
        <w:t>định</w:t>
      </w:r>
      <w:proofErr w:type="spellEnd"/>
      <w:r w:rsidRPr="0051184B">
        <w:rPr>
          <w:rStyle w:val="normaltextrun"/>
          <w:color w:val="FF0000"/>
          <w:sz w:val="26"/>
          <w:szCs w:val="26"/>
        </w:rPr>
        <w:t xml:space="preserve"> </w:t>
      </w:r>
      <w:proofErr w:type="spellStart"/>
      <w:r w:rsidRPr="0051184B">
        <w:rPr>
          <w:rStyle w:val="normaltextrun"/>
          <w:color w:val="FF0000"/>
          <w:sz w:val="26"/>
          <w:szCs w:val="26"/>
        </w:rPr>
        <w:t>là</w:t>
      </w:r>
      <w:proofErr w:type="spellEnd"/>
      <w:r w:rsidRPr="0051184B">
        <w:rPr>
          <w:rStyle w:val="normaltextrun"/>
          <w:color w:val="FF0000"/>
          <w:sz w:val="26"/>
          <w:szCs w:val="26"/>
        </w:rPr>
        <w:t xml:space="preserve"> </w:t>
      </w:r>
      <w:proofErr w:type="spellStart"/>
      <w:r w:rsidRPr="0051184B">
        <w:rPr>
          <w:rStyle w:val="normaltextrun"/>
          <w:color w:val="FF0000"/>
          <w:sz w:val="26"/>
          <w:szCs w:val="26"/>
        </w:rPr>
        <w:t>động</w:t>
      </w:r>
      <w:proofErr w:type="spellEnd"/>
      <w:r w:rsidRPr="0051184B">
        <w:rPr>
          <w:rStyle w:val="normaltextrun"/>
          <w:color w:val="FF0000"/>
          <w:sz w:val="26"/>
          <w:szCs w:val="26"/>
        </w:rPr>
        <w:t xml:space="preserve"> </w:t>
      </w:r>
      <w:proofErr w:type="spellStart"/>
      <w:r w:rsidRPr="0051184B">
        <w:rPr>
          <w:rStyle w:val="normaltextrun"/>
          <w:color w:val="FF0000"/>
          <w:sz w:val="26"/>
          <w:szCs w:val="26"/>
        </w:rPr>
        <w:t>lực</w:t>
      </w:r>
      <w:proofErr w:type="spellEnd"/>
      <w:r w:rsidRPr="0051184B">
        <w:rPr>
          <w:rStyle w:val="normaltextrun"/>
          <w:color w:val="FF0000"/>
          <w:sz w:val="26"/>
          <w:szCs w:val="26"/>
        </w:rPr>
        <w:t xml:space="preserve"> </w:t>
      </w:r>
      <w:proofErr w:type="spellStart"/>
      <w:r w:rsidRPr="0051184B">
        <w:rPr>
          <w:rStyle w:val="normaltextrun"/>
          <w:color w:val="FF0000"/>
          <w:sz w:val="26"/>
          <w:szCs w:val="26"/>
        </w:rPr>
        <w:t>chính</w:t>
      </w:r>
      <w:proofErr w:type="spellEnd"/>
      <w:r w:rsidRPr="0051184B">
        <w:rPr>
          <w:rStyle w:val="normaltextrun"/>
          <w:color w:val="FF0000"/>
          <w:sz w:val="26"/>
          <w:szCs w:val="26"/>
        </w:rPr>
        <w:t xml:space="preserve">, </w:t>
      </w:r>
      <w:proofErr w:type="spellStart"/>
      <w:r w:rsidRPr="0051184B">
        <w:rPr>
          <w:rStyle w:val="normaltextrun"/>
          <w:color w:val="FF0000"/>
          <w:sz w:val="26"/>
          <w:szCs w:val="26"/>
        </w:rPr>
        <w:t>hạt</w:t>
      </w:r>
      <w:proofErr w:type="spellEnd"/>
      <w:r w:rsidRPr="0051184B">
        <w:rPr>
          <w:rStyle w:val="normaltextrun"/>
          <w:color w:val="FF0000"/>
          <w:sz w:val="26"/>
          <w:szCs w:val="26"/>
        </w:rPr>
        <w:t xml:space="preserve"> </w:t>
      </w:r>
      <w:proofErr w:type="spellStart"/>
      <w:r w:rsidRPr="0051184B">
        <w:rPr>
          <w:rStyle w:val="normaltextrun"/>
          <w:color w:val="FF0000"/>
          <w:sz w:val="26"/>
          <w:szCs w:val="26"/>
        </w:rPr>
        <w:t>nhân</w:t>
      </w:r>
      <w:proofErr w:type="spellEnd"/>
      <w:r w:rsidRPr="0051184B">
        <w:rPr>
          <w:rStyle w:val="normaltextrun"/>
          <w:color w:val="FF0000"/>
          <w:sz w:val="26"/>
          <w:szCs w:val="26"/>
        </w:rPr>
        <w:t xml:space="preserve"> </w:t>
      </w:r>
      <w:proofErr w:type="spellStart"/>
      <w:r w:rsidRPr="0051184B">
        <w:rPr>
          <w:rStyle w:val="normaltextrun"/>
          <w:color w:val="FF0000"/>
          <w:sz w:val="26"/>
          <w:szCs w:val="26"/>
        </w:rPr>
        <w:t>phát</w:t>
      </w:r>
      <w:proofErr w:type="spellEnd"/>
      <w:r w:rsidRPr="0051184B">
        <w:rPr>
          <w:rStyle w:val="normaltextrun"/>
          <w:color w:val="FF0000"/>
          <w:sz w:val="26"/>
          <w:szCs w:val="26"/>
        </w:rPr>
        <w:t xml:space="preserve"> </w:t>
      </w:r>
      <w:proofErr w:type="spellStart"/>
      <w:r w:rsidRPr="0051184B">
        <w:rPr>
          <w:rStyle w:val="normaltextrun"/>
          <w:color w:val="FF0000"/>
          <w:sz w:val="26"/>
          <w:szCs w:val="26"/>
        </w:rPr>
        <w:t>triển</w:t>
      </w:r>
      <w:proofErr w:type="spellEnd"/>
      <w:r w:rsidRPr="0051184B">
        <w:rPr>
          <w:rStyle w:val="normaltextrun"/>
          <w:color w:val="FF0000"/>
          <w:sz w:val="26"/>
          <w:szCs w:val="26"/>
        </w:rPr>
        <w:t xml:space="preserve"> </w:t>
      </w:r>
      <w:proofErr w:type="spellStart"/>
      <w:r w:rsidRPr="0051184B">
        <w:rPr>
          <w:rStyle w:val="normaltextrun"/>
          <w:color w:val="FF0000"/>
          <w:sz w:val="26"/>
          <w:szCs w:val="26"/>
        </w:rPr>
        <w:t>phía</w:t>
      </w:r>
      <w:proofErr w:type="spellEnd"/>
      <w:r w:rsidRPr="0051184B">
        <w:rPr>
          <w:rStyle w:val="normaltextrun"/>
          <w:color w:val="FF0000"/>
          <w:sz w:val="26"/>
          <w:szCs w:val="26"/>
        </w:rPr>
        <w:t xml:space="preserve"> Đông Nam </w:t>
      </w:r>
      <w:proofErr w:type="spellStart"/>
      <w:r w:rsidRPr="0051184B">
        <w:rPr>
          <w:rStyle w:val="normaltextrun"/>
          <w:color w:val="FF0000"/>
          <w:sz w:val="26"/>
          <w:szCs w:val="26"/>
        </w:rPr>
        <w:t>tỉnh</w:t>
      </w:r>
      <w:proofErr w:type="spellEnd"/>
      <w:r w:rsidRPr="0051184B">
        <w:rPr>
          <w:rStyle w:val="normaltextrun"/>
          <w:color w:val="FF0000"/>
          <w:sz w:val="26"/>
          <w:szCs w:val="26"/>
        </w:rPr>
        <w:t xml:space="preserve"> Bình </w:t>
      </w:r>
      <w:proofErr w:type="gramStart"/>
      <w:r w:rsidRPr="0051184B">
        <w:rPr>
          <w:rStyle w:val="normaltextrun"/>
          <w:color w:val="FF0000"/>
          <w:sz w:val="26"/>
          <w:szCs w:val="26"/>
        </w:rPr>
        <w:t>Định;</w:t>
      </w:r>
      <w:proofErr w:type="gramEnd"/>
      <w:r w:rsidRPr="0051184B">
        <w:rPr>
          <w:rStyle w:val="normaltextrun"/>
          <w:color w:val="FF0000"/>
          <w:sz w:val="26"/>
          <w:szCs w:val="26"/>
        </w:rPr>
        <w:t xml:space="preserve"> </w:t>
      </w:r>
    </w:p>
    <w:p w14:paraId="3DF64BB9" w14:textId="591EE1CF" w:rsidR="000F4EB2" w:rsidRPr="0051184B" w:rsidRDefault="00D934F5" w:rsidP="000F4EB2">
      <w:pPr>
        <w:pStyle w:val="paragraph"/>
        <w:numPr>
          <w:ilvl w:val="0"/>
          <w:numId w:val="13"/>
        </w:numPr>
        <w:spacing w:before="0" w:beforeAutospacing="0" w:after="120" w:afterAutospacing="0"/>
        <w:ind w:left="0" w:right="90" w:firstLine="360"/>
        <w:jc w:val="both"/>
        <w:textAlignment w:val="baseline"/>
        <w:rPr>
          <w:rStyle w:val="normaltextrun"/>
          <w:color w:val="FF0000"/>
          <w:sz w:val="26"/>
          <w:szCs w:val="26"/>
        </w:rPr>
      </w:pPr>
      <w:r w:rsidRPr="0051184B">
        <w:rPr>
          <w:rStyle w:val="normaltextrun"/>
          <w:color w:val="FF0000"/>
          <w:sz w:val="26"/>
          <w:szCs w:val="26"/>
        </w:rPr>
        <w:t xml:space="preserve">Thị </w:t>
      </w:r>
      <w:proofErr w:type="spellStart"/>
      <w:r w:rsidRPr="0051184B">
        <w:rPr>
          <w:rStyle w:val="normaltextrun"/>
          <w:color w:val="FF0000"/>
          <w:sz w:val="26"/>
          <w:szCs w:val="26"/>
        </w:rPr>
        <w:t>xã</w:t>
      </w:r>
      <w:proofErr w:type="spellEnd"/>
      <w:r w:rsidRPr="0051184B">
        <w:rPr>
          <w:rStyle w:val="normaltextrun"/>
          <w:color w:val="FF0000"/>
          <w:sz w:val="26"/>
          <w:szCs w:val="26"/>
        </w:rPr>
        <w:t xml:space="preserve"> Hoài </w:t>
      </w:r>
      <w:proofErr w:type="spellStart"/>
      <w:r w:rsidRPr="0051184B">
        <w:rPr>
          <w:rStyle w:val="normaltextrun"/>
          <w:color w:val="FF0000"/>
          <w:sz w:val="26"/>
          <w:szCs w:val="26"/>
        </w:rPr>
        <w:t>Nhơn</w:t>
      </w:r>
      <w:proofErr w:type="spellEnd"/>
      <w:r w:rsidRPr="0051184B">
        <w:rPr>
          <w:rStyle w:val="normaltextrun"/>
          <w:color w:val="FF0000"/>
          <w:sz w:val="26"/>
          <w:szCs w:val="26"/>
        </w:rPr>
        <w:t xml:space="preserve"> </w:t>
      </w:r>
      <w:proofErr w:type="spellStart"/>
      <w:r w:rsidRPr="0051184B">
        <w:rPr>
          <w:rStyle w:val="normaltextrun"/>
          <w:color w:val="FF0000"/>
          <w:sz w:val="26"/>
          <w:szCs w:val="26"/>
        </w:rPr>
        <w:t>là</w:t>
      </w:r>
      <w:proofErr w:type="spellEnd"/>
      <w:r w:rsidRPr="0051184B">
        <w:rPr>
          <w:rStyle w:val="normaltextrun"/>
          <w:color w:val="FF0000"/>
          <w:sz w:val="26"/>
          <w:szCs w:val="26"/>
        </w:rPr>
        <w:t xml:space="preserve"> </w:t>
      </w:r>
      <w:proofErr w:type="spellStart"/>
      <w:r w:rsidRPr="0051184B">
        <w:rPr>
          <w:rStyle w:val="normaltextrun"/>
          <w:color w:val="FF0000"/>
          <w:sz w:val="26"/>
          <w:szCs w:val="26"/>
        </w:rPr>
        <w:t>cửa</w:t>
      </w:r>
      <w:proofErr w:type="spellEnd"/>
      <w:r w:rsidRPr="0051184B">
        <w:rPr>
          <w:rStyle w:val="normaltextrun"/>
          <w:color w:val="FF0000"/>
          <w:sz w:val="26"/>
          <w:szCs w:val="26"/>
        </w:rPr>
        <w:t xml:space="preserve"> </w:t>
      </w:r>
      <w:proofErr w:type="spellStart"/>
      <w:r w:rsidRPr="0051184B">
        <w:rPr>
          <w:rStyle w:val="normaltextrun"/>
          <w:color w:val="FF0000"/>
          <w:sz w:val="26"/>
          <w:szCs w:val="26"/>
        </w:rPr>
        <w:t>ngõ</w:t>
      </w:r>
      <w:proofErr w:type="spellEnd"/>
      <w:r w:rsidRPr="0051184B">
        <w:rPr>
          <w:rStyle w:val="normaltextrun"/>
          <w:color w:val="FF0000"/>
          <w:sz w:val="26"/>
          <w:szCs w:val="26"/>
        </w:rPr>
        <w:t xml:space="preserve"> </w:t>
      </w:r>
      <w:proofErr w:type="spellStart"/>
      <w:r w:rsidRPr="0051184B">
        <w:rPr>
          <w:rStyle w:val="normaltextrun"/>
          <w:color w:val="FF0000"/>
          <w:sz w:val="26"/>
          <w:szCs w:val="26"/>
        </w:rPr>
        <w:t>phía</w:t>
      </w:r>
      <w:proofErr w:type="spellEnd"/>
      <w:r w:rsidRPr="0051184B">
        <w:rPr>
          <w:rStyle w:val="normaltextrun"/>
          <w:color w:val="FF0000"/>
          <w:sz w:val="26"/>
          <w:szCs w:val="26"/>
        </w:rPr>
        <w:t xml:space="preserve"> Bắc </w:t>
      </w:r>
      <w:proofErr w:type="spellStart"/>
      <w:r w:rsidRPr="0051184B">
        <w:rPr>
          <w:rStyle w:val="normaltextrun"/>
          <w:color w:val="FF0000"/>
          <w:sz w:val="26"/>
          <w:szCs w:val="26"/>
        </w:rPr>
        <w:t>đồng</w:t>
      </w:r>
      <w:proofErr w:type="spellEnd"/>
      <w:r w:rsidRPr="0051184B">
        <w:rPr>
          <w:rStyle w:val="normaltextrun"/>
          <w:color w:val="FF0000"/>
          <w:sz w:val="26"/>
          <w:szCs w:val="26"/>
        </w:rPr>
        <w:t xml:space="preserve"> </w:t>
      </w:r>
      <w:proofErr w:type="spellStart"/>
      <w:r w:rsidRPr="0051184B">
        <w:rPr>
          <w:rStyle w:val="normaltextrun"/>
          <w:color w:val="FF0000"/>
          <w:sz w:val="26"/>
          <w:szCs w:val="26"/>
        </w:rPr>
        <w:t>thời</w:t>
      </w:r>
      <w:proofErr w:type="spellEnd"/>
      <w:r w:rsidRPr="0051184B">
        <w:rPr>
          <w:rStyle w:val="normaltextrun"/>
          <w:color w:val="FF0000"/>
          <w:sz w:val="26"/>
          <w:szCs w:val="26"/>
        </w:rPr>
        <w:t xml:space="preserve"> </w:t>
      </w:r>
      <w:proofErr w:type="spellStart"/>
      <w:r w:rsidRPr="0051184B">
        <w:rPr>
          <w:rStyle w:val="normaltextrun"/>
          <w:color w:val="FF0000"/>
          <w:sz w:val="26"/>
          <w:szCs w:val="26"/>
        </w:rPr>
        <w:t>là</w:t>
      </w:r>
      <w:proofErr w:type="spellEnd"/>
      <w:r w:rsidRPr="0051184B">
        <w:rPr>
          <w:rStyle w:val="normaltextrun"/>
          <w:color w:val="FF0000"/>
          <w:sz w:val="26"/>
          <w:szCs w:val="26"/>
        </w:rPr>
        <w:t xml:space="preserve"> </w:t>
      </w:r>
      <w:proofErr w:type="spellStart"/>
      <w:r w:rsidRPr="0051184B">
        <w:rPr>
          <w:rStyle w:val="normaltextrun"/>
          <w:color w:val="FF0000"/>
          <w:sz w:val="26"/>
          <w:szCs w:val="26"/>
        </w:rPr>
        <w:t>hạt</w:t>
      </w:r>
      <w:proofErr w:type="spellEnd"/>
      <w:r w:rsidRPr="0051184B">
        <w:rPr>
          <w:rStyle w:val="normaltextrun"/>
          <w:color w:val="FF0000"/>
          <w:sz w:val="26"/>
          <w:szCs w:val="26"/>
        </w:rPr>
        <w:t xml:space="preserve"> </w:t>
      </w:r>
      <w:proofErr w:type="spellStart"/>
      <w:r w:rsidRPr="0051184B">
        <w:rPr>
          <w:rStyle w:val="normaltextrun"/>
          <w:color w:val="FF0000"/>
          <w:sz w:val="26"/>
          <w:szCs w:val="26"/>
        </w:rPr>
        <w:t>nhân</w:t>
      </w:r>
      <w:proofErr w:type="spellEnd"/>
      <w:r w:rsidRPr="0051184B">
        <w:rPr>
          <w:rStyle w:val="normaltextrun"/>
          <w:color w:val="FF0000"/>
          <w:sz w:val="26"/>
          <w:szCs w:val="26"/>
        </w:rPr>
        <w:t xml:space="preserve"> </w:t>
      </w:r>
      <w:proofErr w:type="spellStart"/>
      <w:r w:rsidRPr="0051184B">
        <w:rPr>
          <w:rStyle w:val="normaltextrun"/>
          <w:color w:val="FF0000"/>
          <w:sz w:val="26"/>
          <w:szCs w:val="26"/>
        </w:rPr>
        <w:t>thúc</w:t>
      </w:r>
      <w:proofErr w:type="spellEnd"/>
      <w:r w:rsidRPr="0051184B">
        <w:rPr>
          <w:rStyle w:val="normaltextrun"/>
          <w:color w:val="FF0000"/>
          <w:sz w:val="26"/>
          <w:szCs w:val="26"/>
        </w:rPr>
        <w:t xml:space="preserve"> </w:t>
      </w:r>
      <w:proofErr w:type="spellStart"/>
      <w:r w:rsidRPr="0051184B">
        <w:rPr>
          <w:rStyle w:val="normaltextrun"/>
          <w:color w:val="FF0000"/>
          <w:sz w:val="26"/>
          <w:szCs w:val="26"/>
        </w:rPr>
        <w:t>đẩy</w:t>
      </w:r>
      <w:proofErr w:type="spellEnd"/>
      <w:r w:rsidRPr="0051184B">
        <w:rPr>
          <w:rStyle w:val="normaltextrun"/>
          <w:color w:val="FF0000"/>
          <w:sz w:val="26"/>
          <w:szCs w:val="26"/>
        </w:rPr>
        <w:t xml:space="preserve"> </w:t>
      </w:r>
      <w:proofErr w:type="spellStart"/>
      <w:r w:rsidRPr="0051184B">
        <w:rPr>
          <w:rStyle w:val="normaltextrun"/>
          <w:color w:val="FF0000"/>
          <w:sz w:val="26"/>
          <w:szCs w:val="26"/>
        </w:rPr>
        <w:t>sự</w:t>
      </w:r>
      <w:proofErr w:type="spellEnd"/>
      <w:r w:rsidRPr="0051184B">
        <w:rPr>
          <w:rStyle w:val="normaltextrun"/>
          <w:color w:val="FF0000"/>
          <w:sz w:val="26"/>
          <w:szCs w:val="26"/>
        </w:rPr>
        <w:t xml:space="preserve"> </w:t>
      </w:r>
      <w:proofErr w:type="spellStart"/>
      <w:r w:rsidRPr="0051184B">
        <w:rPr>
          <w:rStyle w:val="normaltextrun"/>
          <w:color w:val="FF0000"/>
          <w:sz w:val="26"/>
          <w:szCs w:val="26"/>
        </w:rPr>
        <w:t>phát</w:t>
      </w:r>
      <w:proofErr w:type="spellEnd"/>
      <w:r w:rsidRPr="0051184B">
        <w:rPr>
          <w:rStyle w:val="normaltextrun"/>
          <w:color w:val="FF0000"/>
          <w:sz w:val="26"/>
          <w:szCs w:val="26"/>
        </w:rPr>
        <w:t xml:space="preserve"> </w:t>
      </w:r>
      <w:proofErr w:type="spellStart"/>
      <w:r w:rsidRPr="0051184B">
        <w:rPr>
          <w:rStyle w:val="normaltextrun"/>
          <w:color w:val="FF0000"/>
          <w:sz w:val="26"/>
          <w:szCs w:val="26"/>
        </w:rPr>
        <w:t>triển</w:t>
      </w:r>
      <w:proofErr w:type="spellEnd"/>
      <w:r w:rsidRPr="0051184B">
        <w:rPr>
          <w:rStyle w:val="normaltextrun"/>
          <w:color w:val="FF0000"/>
          <w:sz w:val="26"/>
          <w:szCs w:val="26"/>
        </w:rPr>
        <w:t xml:space="preserve"> </w:t>
      </w:r>
      <w:proofErr w:type="spellStart"/>
      <w:r w:rsidRPr="0051184B">
        <w:rPr>
          <w:rStyle w:val="normaltextrun"/>
          <w:color w:val="FF0000"/>
          <w:sz w:val="26"/>
          <w:szCs w:val="26"/>
        </w:rPr>
        <w:t>phía</w:t>
      </w:r>
      <w:proofErr w:type="spellEnd"/>
      <w:r w:rsidRPr="0051184B">
        <w:rPr>
          <w:rStyle w:val="normaltextrun"/>
          <w:color w:val="FF0000"/>
          <w:sz w:val="26"/>
          <w:szCs w:val="26"/>
        </w:rPr>
        <w:t xml:space="preserve"> Bắc </w:t>
      </w:r>
      <w:proofErr w:type="spellStart"/>
      <w:r w:rsidRPr="0051184B">
        <w:rPr>
          <w:rStyle w:val="normaltextrun"/>
          <w:color w:val="FF0000"/>
          <w:sz w:val="26"/>
          <w:szCs w:val="26"/>
        </w:rPr>
        <w:t>tỉnh</w:t>
      </w:r>
      <w:proofErr w:type="spellEnd"/>
      <w:r w:rsidRPr="0051184B">
        <w:rPr>
          <w:rStyle w:val="normaltextrun"/>
          <w:color w:val="FF0000"/>
          <w:sz w:val="26"/>
          <w:szCs w:val="26"/>
        </w:rPr>
        <w:t xml:space="preserve"> Bình </w:t>
      </w:r>
      <w:proofErr w:type="gramStart"/>
      <w:r w:rsidRPr="0051184B">
        <w:rPr>
          <w:rStyle w:val="normaltextrun"/>
          <w:color w:val="FF0000"/>
          <w:sz w:val="26"/>
          <w:szCs w:val="26"/>
        </w:rPr>
        <w:t>Định;</w:t>
      </w:r>
      <w:proofErr w:type="gramEnd"/>
      <w:r w:rsidRPr="0051184B">
        <w:rPr>
          <w:rStyle w:val="normaltextrun"/>
          <w:color w:val="FF0000"/>
          <w:sz w:val="26"/>
          <w:szCs w:val="26"/>
        </w:rPr>
        <w:t xml:space="preserve"> </w:t>
      </w:r>
    </w:p>
    <w:p w14:paraId="7C920175" w14:textId="71D08B26" w:rsidR="00D934F5" w:rsidRPr="0051184B" w:rsidRDefault="000F4EB2" w:rsidP="000F4EB2">
      <w:pPr>
        <w:pStyle w:val="paragraph"/>
        <w:numPr>
          <w:ilvl w:val="0"/>
          <w:numId w:val="13"/>
        </w:numPr>
        <w:spacing w:before="0" w:beforeAutospacing="0" w:after="120" w:afterAutospacing="0"/>
        <w:ind w:left="0" w:right="90" w:firstLine="360"/>
        <w:jc w:val="both"/>
        <w:textAlignment w:val="baseline"/>
        <w:rPr>
          <w:rStyle w:val="normaltextrun"/>
          <w:color w:val="FF0000"/>
          <w:sz w:val="26"/>
          <w:szCs w:val="26"/>
        </w:rPr>
      </w:pPr>
      <w:proofErr w:type="spellStart"/>
      <w:r w:rsidRPr="0051184B">
        <w:rPr>
          <w:rStyle w:val="normaltextrun"/>
          <w:color w:val="FF0000"/>
          <w:sz w:val="26"/>
          <w:szCs w:val="26"/>
        </w:rPr>
        <w:t>H</w:t>
      </w:r>
      <w:r w:rsidR="00D934F5" w:rsidRPr="0051184B">
        <w:rPr>
          <w:rStyle w:val="normaltextrun"/>
          <w:color w:val="FF0000"/>
          <w:sz w:val="26"/>
          <w:szCs w:val="26"/>
        </w:rPr>
        <w:t>uyện</w:t>
      </w:r>
      <w:proofErr w:type="spellEnd"/>
      <w:r w:rsidR="00D934F5" w:rsidRPr="0051184B">
        <w:rPr>
          <w:rStyle w:val="normaltextrun"/>
          <w:color w:val="FF0000"/>
          <w:sz w:val="26"/>
          <w:szCs w:val="26"/>
        </w:rPr>
        <w:t xml:space="preserve"> Tây Sơn (</w:t>
      </w:r>
      <w:proofErr w:type="spellStart"/>
      <w:r w:rsidR="00D934F5" w:rsidRPr="0051184B">
        <w:rPr>
          <w:rStyle w:val="normaltextrun"/>
          <w:color w:val="FF0000"/>
          <w:sz w:val="26"/>
          <w:szCs w:val="26"/>
        </w:rPr>
        <w:t>Đô</w:t>
      </w:r>
      <w:proofErr w:type="spellEnd"/>
      <w:r w:rsidR="00D934F5" w:rsidRPr="0051184B">
        <w:rPr>
          <w:rStyle w:val="normaltextrun"/>
          <w:color w:val="FF0000"/>
          <w:sz w:val="26"/>
          <w:szCs w:val="26"/>
        </w:rPr>
        <w:t xml:space="preserve"> </w:t>
      </w:r>
      <w:proofErr w:type="spellStart"/>
      <w:r w:rsidR="00D934F5" w:rsidRPr="0051184B">
        <w:rPr>
          <w:rStyle w:val="normaltextrun"/>
          <w:color w:val="FF0000"/>
          <w:sz w:val="26"/>
          <w:szCs w:val="26"/>
        </w:rPr>
        <w:t>thị</w:t>
      </w:r>
      <w:proofErr w:type="spellEnd"/>
      <w:r w:rsidR="00D934F5" w:rsidRPr="0051184B">
        <w:rPr>
          <w:rStyle w:val="normaltextrun"/>
          <w:color w:val="FF0000"/>
          <w:sz w:val="26"/>
          <w:szCs w:val="26"/>
        </w:rPr>
        <w:t xml:space="preserve"> Tây Sơn </w:t>
      </w:r>
      <w:proofErr w:type="spellStart"/>
      <w:r w:rsidR="00D934F5" w:rsidRPr="0051184B">
        <w:rPr>
          <w:rStyle w:val="normaltextrun"/>
          <w:color w:val="FF0000"/>
          <w:sz w:val="26"/>
          <w:szCs w:val="26"/>
        </w:rPr>
        <w:t>dự</w:t>
      </w:r>
      <w:proofErr w:type="spellEnd"/>
      <w:r w:rsidR="00D934F5" w:rsidRPr="0051184B">
        <w:rPr>
          <w:rStyle w:val="normaltextrun"/>
          <w:color w:val="FF0000"/>
          <w:sz w:val="26"/>
          <w:szCs w:val="26"/>
        </w:rPr>
        <w:t xml:space="preserve"> </w:t>
      </w:r>
      <w:proofErr w:type="spellStart"/>
      <w:r w:rsidR="00D934F5" w:rsidRPr="0051184B">
        <w:rPr>
          <w:rStyle w:val="normaltextrun"/>
          <w:color w:val="FF0000"/>
          <w:sz w:val="26"/>
          <w:szCs w:val="26"/>
        </w:rPr>
        <w:t>kiến</w:t>
      </w:r>
      <w:proofErr w:type="spellEnd"/>
      <w:r w:rsidR="00D934F5" w:rsidRPr="0051184B">
        <w:rPr>
          <w:rStyle w:val="normaltextrun"/>
          <w:color w:val="FF0000"/>
          <w:sz w:val="26"/>
          <w:szCs w:val="26"/>
        </w:rPr>
        <w:t xml:space="preserve">) </w:t>
      </w:r>
      <w:proofErr w:type="spellStart"/>
      <w:r w:rsidR="00D934F5" w:rsidRPr="0051184B">
        <w:rPr>
          <w:rStyle w:val="normaltextrun"/>
          <w:color w:val="FF0000"/>
          <w:sz w:val="26"/>
          <w:szCs w:val="26"/>
        </w:rPr>
        <w:t>là</w:t>
      </w:r>
      <w:proofErr w:type="spellEnd"/>
      <w:r w:rsidR="00D934F5" w:rsidRPr="0051184B">
        <w:rPr>
          <w:rStyle w:val="normaltextrun"/>
          <w:color w:val="FF0000"/>
          <w:sz w:val="26"/>
          <w:szCs w:val="26"/>
        </w:rPr>
        <w:t xml:space="preserve"> </w:t>
      </w:r>
      <w:proofErr w:type="spellStart"/>
      <w:r w:rsidR="00D934F5" w:rsidRPr="0051184B">
        <w:rPr>
          <w:rStyle w:val="normaltextrun"/>
          <w:color w:val="FF0000"/>
          <w:sz w:val="26"/>
          <w:szCs w:val="26"/>
        </w:rPr>
        <w:t>cực</w:t>
      </w:r>
      <w:proofErr w:type="spellEnd"/>
      <w:r w:rsidR="00D934F5" w:rsidRPr="0051184B">
        <w:rPr>
          <w:rStyle w:val="normaltextrun"/>
          <w:color w:val="FF0000"/>
          <w:sz w:val="26"/>
          <w:szCs w:val="26"/>
        </w:rPr>
        <w:t xml:space="preserve"> </w:t>
      </w:r>
      <w:proofErr w:type="spellStart"/>
      <w:r w:rsidR="00D934F5" w:rsidRPr="0051184B">
        <w:rPr>
          <w:rStyle w:val="normaltextrun"/>
          <w:color w:val="FF0000"/>
          <w:sz w:val="26"/>
          <w:szCs w:val="26"/>
        </w:rPr>
        <w:t>phía</w:t>
      </w:r>
      <w:proofErr w:type="spellEnd"/>
      <w:r w:rsidR="00D934F5" w:rsidRPr="0051184B">
        <w:rPr>
          <w:rStyle w:val="normaltextrun"/>
          <w:color w:val="FF0000"/>
          <w:sz w:val="26"/>
          <w:szCs w:val="26"/>
        </w:rPr>
        <w:t xml:space="preserve"> Tây </w:t>
      </w:r>
      <w:proofErr w:type="spellStart"/>
      <w:r w:rsidR="00D934F5" w:rsidRPr="0051184B">
        <w:rPr>
          <w:rStyle w:val="normaltextrun"/>
          <w:color w:val="FF0000"/>
          <w:sz w:val="26"/>
          <w:szCs w:val="26"/>
        </w:rPr>
        <w:t>và</w:t>
      </w:r>
      <w:proofErr w:type="spellEnd"/>
      <w:r w:rsidR="00D934F5" w:rsidRPr="0051184B">
        <w:rPr>
          <w:rStyle w:val="normaltextrun"/>
          <w:color w:val="FF0000"/>
          <w:sz w:val="26"/>
          <w:szCs w:val="26"/>
        </w:rPr>
        <w:t xml:space="preserve"> </w:t>
      </w:r>
      <w:proofErr w:type="spellStart"/>
      <w:r w:rsidR="00D934F5" w:rsidRPr="0051184B">
        <w:rPr>
          <w:rStyle w:val="normaltextrun"/>
          <w:color w:val="FF0000"/>
          <w:sz w:val="26"/>
          <w:szCs w:val="26"/>
        </w:rPr>
        <w:t>là</w:t>
      </w:r>
      <w:proofErr w:type="spellEnd"/>
      <w:r w:rsidR="00D934F5" w:rsidRPr="0051184B">
        <w:rPr>
          <w:rStyle w:val="normaltextrun"/>
          <w:color w:val="FF0000"/>
          <w:sz w:val="26"/>
          <w:szCs w:val="26"/>
        </w:rPr>
        <w:t xml:space="preserve"> </w:t>
      </w:r>
      <w:proofErr w:type="spellStart"/>
      <w:r w:rsidR="00D934F5" w:rsidRPr="0051184B">
        <w:rPr>
          <w:rStyle w:val="normaltextrun"/>
          <w:color w:val="FF0000"/>
          <w:sz w:val="26"/>
          <w:szCs w:val="26"/>
        </w:rPr>
        <w:t>hạt</w:t>
      </w:r>
      <w:proofErr w:type="spellEnd"/>
      <w:r w:rsidR="00D934F5" w:rsidRPr="0051184B">
        <w:rPr>
          <w:rStyle w:val="normaltextrun"/>
          <w:color w:val="FF0000"/>
          <w:sz w:val="26"/>
          <w:szCs w:val="26"/>
        </w:rPr>
        <w:t xml:space="preserve"> </w:t>
      </w:r>
      <w:proofErr w:type="spellStart"/>
      <w:r w:rsidR="00D934F5" w:rsidRPr="0051184B">
        <w:rPr>
          <w:rStyle w:val="normaltextrun"/>
          <w:color w:val="FF0000"/>
          <w:sz w:val="26"/>
          <w:szCs w:val="26"/>
        </w:rPr>
        <w:t>nhân</w:t>
      </w:r>
      <w:proofErr w:type="spellEnd"/>
      <w:r w:rsidR="00D934F5" w:rsidRPr="0051184B">
        <w:rPr>
          <w:rStyle w:val="normaltextrun"/>
          <w:color w:val="FF0000"/>
          <w:sz w:val="26"/>
          <w:szCs w:val="26"/>
        </w:rPr>
        <w:t xml:space="preserve"> </w:t>
      </w:r>
      <w:proofErr w:type="spellStart"/>
      <w:r w:rsidR="00D934F5" w:rsidRPr="0051184B">
        <w:rPr>
          <w:rStyle w:val="normaltextrun"/>
          <w:color w:val="FF0000"/>
          <w:sz w:val="26"/>
          <w:szCs w:val="26"/>
        </w:rPr>
        <w:t>thúc</w:t>
      </w:r>
      <w:proofErr w:type="spellEnd"/>
      <w:r w:rsidR="00D934F5" w:rsidRPr="0051184B">
        <w:rPr>
          <w:rStyle w:val="normaltextrun"/>
          <w:color w:val="FF0000"/>
          <w:sz w:val="26"/>
          <w:szCs w:val="26"/>
        </w:rPr>
        <w:t xml:space="preserve"> </w:t>
      </w:r>
      <w:proofErr w:type="spellStart"/>
      <w:r w:rsidR="00D934F5" w:rsidRPr="0051184B">
        <w:rPr>
          <w:rStyle w:val="normaltextrun"/>
          <w:color w:val="FF0000"/>
          <w:sz w:val="26"/>
          <w:szCs w:val="26"/>
        </w:rPr>
        <w:t>đẩy</w:t>
      </w:r>
      <w:proofErr w:type="spellEnd"/>
      <w:r w:rsidR="00D934F5" w:rsidRPr="0051184B">
        <w:rPr>
          <w:rStyle w:val="normaltextrun"/>
          <w:color w:val="FF0000"/>
          <w:sz w:val="26"/>
          <w:szCs w:val="26"/>
        </w:rPr>
        <w:t xml:space="preserve"> </w:t>
      </w:r>
      <w:proofErr w:type="spellStart"/>
      <w:r w:rsidR="00D934F5" w:rsidRPr="0051184B">
        <w:rPr>
          <w:rStyle w:val="normaltextrun"/>
          <w:color w:val="FF0000"/>
          <w:sz w:val="26"/>
          <w:szCs w:val="26"/>
        </w:rPr>
        <w:t>phát</w:t>
      </w:r>
      <w:proofErr w:type="spellEnd"/>
      <w:r w:rsidR="00D934F5" w:rsidRPr="0051184B">
        <w:rPr>
          <w:rStyle w:val="normaltextrun"/>
          <w:color w:val="FF0000"/>
          <w:sz w:val="26"/>
          <w:szCs w:val="26"/>
        </w:rPr>
        <w:t xml:space="preserve"> </w:t>
      </w:r>
      <w:proofErr w:type="spellStart"/>
      <w:r w:rsidR="00D934F5" w:rsidRPr="0051184B">
        <w:rPr>
          <w:rStyle w:val="normaltextrun"/>
          <w:color w:val="FF0000"/>
          <w:sz w:val="26"/>
          <w:szCs w:val="26"/>
        </w:rPr>
        <w:t>triển</w:t>
      </w:r>
      <w:proofErr w:type="spellEnd"/>
      <w:r w:rsidR="00D934F5" w:rsidRPr="0051184B">
        <w:rPr>
          <w:rStyle w:val="normaltextrun"/>
          <w:color w:val="FF0000"/>
          <w:sz w:val="26"/>
          <w:szCs w:val="26"/>
        </w:rPr>
        <w:t xml:space="preserve"> </w:t>
      </w:r>
      <w:proofErr w:type="spellStart"/>
      <w:r w:rsidR="00D934F5" w:rsidRPr="0051184B">
        <w:rPr>
          <w:rStyle w:val="normaltextrun"/>
          <w:color w:val="FF0000"/>
          <w:sz w:val="26"/>
          <w:szCs w:val="26"/>
        </w:rPr>
        <w:t>phía</w:t>
      </w:r>
      <w:proofErr w:type="spellEnd"/>
      <w:r w:rsidR="00D934F5" w:rsidRPr="0051184B">
        <w:rPr>
          <w:rStyle w:val="normaltextrun"/>
          <w:color w:val="FF0000"/>
          <w:sz w:val="26"/>
          <w:szCs w:val="26"/>
        </w:rPr>
        <w:t xml:space="preserve"> Tây </w:t>
      </w:r>
      <w:proofErr w:type="spellStart"/>
      <w:r w:rsidR="00D934F5" w:rsidRPr="0051184B">
        <w:rPr>
          <w:rStyle w:val="normaltextrun"/>
          <w:color w:val="FF0000"/>
          <w:sz w:val="26"/>
          <w:szCs w:val="26"/>
        </w:rPr>
        <w:t>của</w:t>
      </w:r>
      <w:proofErr w:type="spellEnd"/>
      <w:r w:rsidR="00D934F5" w:rsidRPr="0051184B">
        <w:rPr>
          <w:rStyle w:val="normaltextrun"/>
          <w:color w:val="FF0000"/>
          <w:sz w:val="26"/>
          <w:szCs w:val="26"/>
        </w:rPr>
        <w:t xml:space="preserve"> </w:t>
      </w:r>
      <w:proofErr w:type="spellStart"/>
      <w:r w:rsidR="00D934F5" w:rsidRPr="0051184B">
        <w:rPr>
          <w:rStyle w:val="normaltextrun"/>
          <w:color w:val="FF0000"/>
          <w:sz w:val="26"/>
          <w:szCs w:val="26"/>
        </w:rPr>
        <w:t>tỉnh</w:t>
      </w:r>
      <w:proofErr w:type="spellEnd"/>
      <w:r w:rsidR="00D934F5" w:rsidRPr="0051184B">
        <w:rPr>
          <w:rStyle w:val="normaltextrun"/>
          <w:color w:val="FF0000"/>
          <w:sz w:val="26"/>
          <w:szCs w:val="26"/>
        </w:rPr>
        <w:t>.</w:t>
      </w:r>
    </w:p>
    <w:p w14:paraId="55DD81C7" w14:textId="77777777" w:rsidR="00D934F5" w:rsidRPr="0051184B" w:rsidRDefault="00D934F5" w:rsidP="00D934F5">
      <w:pPr>
        <w:pStyle w:val="paragraph"/>
        <w:numPr>
          <w:ilvl w:val="0"/>
          <w:numId w:val="36"/>
        </w:numPr>
        <w:spacing w:before="0" w:beforeAutospacing="0" w:after="120" w:afterAutospacing="0"/>
        <w:ind w:right="90"/>
        <w:jc w:val="both"/>
        <w:textAlignment w:val="baseline"/>
        <w:rPr>
          <w:rStyle w:val="normaltextrun"/>
          <w:b/>
          <w:bCs/>
          <w:color w:val="FF0000"/>
        </w:rPr>
      </w:pPr>
      <w:r w:rsidRPr="0051184B">
        <w:rPr>
          <w:rStyle w:val="normaltextrun"/>
          <w:b/>
          <w:bCs/>
          <w:color w:val="FF0000"/>
        </w:rPr>
        <w:t xml:space="preserve">03 </w:t>
      </w:r>
      <w:proofErr w:type="spellStart"/>
      <w:r w:rsidRPr="0051184B">
        <w:rPr>
          <w:rStyle w:val="normaltextrun"/>
          <w:b/>
          <w:bCs/>
          <w:color w:val="FF0000"/>
        </w:rPr>
        <w:t>Hành</w:t>
      </w:r>
      <w:proofErr w:type="spellEnd"/>
      <w:r w:rsidRPr="0051184B">
        <w:rPr>
          <w:rStyle w:val="normaltextrun"/>
          <w:b/>
          <w:bCs/>
          <w:color w:val="FF0000"/>
        </w:rPr>
        <w:t xml:space="preserve"> lang </w:t>
      </w:r>
      <w:proofErr w:type="spellStart"/>
      <w:r w:rsidRPr="0051184B">
        <w:rPr>
          <w:rStyle w:val="normaltextrun"/>
          <w:b/>
          <w:bCs/>
          <w:color w:val="FF0000"/>
        </w:rPr>
        <w:t>kinh</w:t>
      </w:r>
      <w:proofErr w:type="spellEnd"/>
      <w:r w:rsidRPr="0051184B">
        <w:rPr>
          <w:rStyle w:val="normaltextrun"/>
          <w:b/>
          <w:bCs/>
          <w:color w:val="FF0000"/>
        </w:rPr>
        <w:t xml:space="preserve"> </w:t>
      </w:r>
      <w:proofErr w:type="spellStart"/>
      <w:r w:rsidRPr="0051184B">
        <w:rPr>
          <w:rStyle w:val="normaltextrun"/>
          <w:b/>
          <w:bCs/>
          <w:color w:val="FF0000"/>
        </w:rPr>
        <w:t>tế</w:t>
      </w:r>
      <w:proofErr w:type="spellEnd"/>
      <w:r w:rsidRPr="0051184B">
        <w:rPr>
          <w:rStyle w:val="normaltextrun"/>
          <w:b/>
          <w:bCs/>
          <w:color w:val="FF0000"/>
        </w:rPr>
        <w:t>:</w:t>
      </w:r>
    </w:p>
    <w:p w14:paraId="2DC89A71" w14:textId="77777777" w:rsidR="00D934F5" w:rsidRPr="0051184B" w:rsidRDefault="00D934F5" w:rsidP="00D934F5">
      <w:pPr>
        <w:pStyle w:val="NormalWeb"/>
        <w:spacing w:before="0" w:beforeAutospacing="0" w:afterAutospacing="0"/>
        <w:ind w:firstLine="567"/>
        <w:jc w:val="both"/>
        <w:rPr>
          <w:color w:val="FF0000"/>
          <w:sz w:val="26"/>
          <w:szCs w:val="26"/>
        </w:rPr>
      </w:pPr>
      <w:r w:rsidRPr="0051184B">
        <w:rPr>
          <w:color w:val="FF0000"/>
          <w:sz w:val="26"/>
          <w:szCs w:val="26"/>
        </w:rPr>
        <w:t xml:space="preserve">- </w:t>
      </w:r>
      <w:proofErr w:type="spellStart"/>
      <w:r w:rsidRPr="0051184B">
        <w:rPr>
          <w:i/>
          <w:iCs/>
          <w:color w:val="FF0000"/>
          <w:sz w:val="26"/>
          <w:szCs w:val="26"/>
        </w:rPr>
        <w:t>Hành</w:t>
      </w:r>
      <w:proofErr w:type="spellEnd"/>
      <w:r w:rsidRPr="0051184B">
        <w:rPr>
          <w:i/>
          <w:iCs/>
          <w:color w:val="FF0000"/>
          <w:sz w:val="26"/>
          <w:szCs w:val="26"/>
        </w:rPr>
        <w:t xml:space="preserve"> lang </w:t>
      </w:r>
      <w:proofErr w:type="spellStart"/>
      <w:r w:rsidRPr="0051184B">
        <w:rPr>
          <w:i/>
          <w:iCs/>
          <w:color w:val="FF0000"/>
          <w:sz w:val="26"/>
          <w:szCs w:val="26"/>
        </w:rPr>
        <w:t>kinh</w:t>
      </w:r>
      <w:proofErr w:type="spellEnd"/>
      <w:r w:rsidRPr="0051184B">
        <w:rPr>
          <w:i/>
          <w:iCs/>
          <w:color w:val="FF0000"/>
          <w:sz w:val="26"/>
          <w:szCs w:val="26"/>
        </w:rPr>
        <w:t xml:space="preserve"> </w:t>
      </w:r>
      <w:proofErr w:type="spellStart"/>
      <w:r w:rsidRPr="0051184B">
        <w:rPr>
          <w:i/>
          <w:iCs/>
          <w:color w:val="FF0000"/>
          <w:sz w:val="26"/>
          <w:szCs w:val="26"/>
        </w:rPr>
        <w:t>tế</w:t>
      </w:r>
      <w:proofErr w:type="spellEnd"/>
      <w:r w:rsidRPr="0051184B">
        <w:rPr>
          <w:i/>
          <w:iCs/>
          <w:color w:val="FF0000"/>
          <w:sz w:val="26"/>
          <w:szCs w:val="26"/>
        </w:rPr>
        <w:t xml:space="preserve"> Bắc Nam</w:t>
      </w:r>
      <w:r w:rsidRPr="0051184B">
        <w:rPr>
          <w:color w:val="FF0000"/>
          <w:sz w:val="26"/>
          <w:szCs w:val="26"/>
        </w:rPr>
        <w:t xml:space="preserve">: </w:t>
      </w:r>
      <w:proofErr w:type="spellStart"/>
      <w:r w:rsidRPr="0051184B">
        <w:rPr>
          <w:color w:val="FF0000"/>
          <w:sz w:val="26"/>
          <w:szCs w:val="26"/>
        </w:rPr>
        <w:t>phát</w:t>
      </w:r>
      <w:proofErr w:type="spellEnd"/>
      <w:r w:rsidRPr="0051184B">
        <w:rPr>
          <w:color w:val="FF0000"/>
          <w:sz w:val="26"/>
          <w:szCs w:val="26"/>
        </w:rPr>
        <w:t xml:space="preserve"> </w:t>
      </w:r>
      <w:proofErr w:type="spellStart"/>
      <w:r w:rsidRPr="0051184B">
        <w:rPr>
          <w:color w:val="FF0000"/>
          <w:sz w:val="26"/>
          <w:szCs w:val="26"/>
        </w:rPr>
        <w:t>triển</w:t>
      </w:r>
      <w:proofErr w:type="spellEnd"/>
      <w:r w:rsidRPr="0051184B">
        <w:rPr>
          <w:color w:val="FF0000"/>
          <w:sz w:val="26"/>
          <w:szCs w:val="26"/>
        </w:rPr>
        <w:t xml:space="preserve"> </w:t>
      </w:r>
      <w:proofErr w:type="spellStart"/>
      <w:r w:rsidRPr="0051184B">
        <w:rPr>
          <w:color w:val="FF0000"/>
          <w:sz w:val="26"/>
          <w:szCs w:val="26"/>
        </w:rPr>
        <w:t>dọc</w:t>
      </w:r>
      <w:proofErr w:type="spellEnd"/>
      <w:r w:rsidRPr="0051184B">
        <w:rPr>
          <w:color w:val="FF0000"/>
          <w:sz w:val="26"/>
          <w:szCs w:val="26"/>
        </w:rPr>
        <w:t xml:space="preserve"> </w:t>
      </w:r>
      <w:proofErr w:type="spellStart"/>
      <w:r w:rsidRPr="0051184B">
        <w:rPr>
          <w:color w:val="FF0000"/>
          <w:sz w:val="26"/>
          <w:szCs w:val="26"/>
        </w:rPr>
        <w:t>theo</w:t>
      </w:r>
      <w:proofErr w:type="spellEnd"/>
      <w:r w:rsidRPr="0051184B">
        <w:rPr>
          <w:color w:val="FF0000"/>
          <w:sz w:val="26"/>
          <w:szCs w:val="26"/>
        </w:rPr>
        <w:t xml:space="preserve"> Quốc </w:t>
      </w:r>
      <w:proofErr w:type="spellStart"/>
      <w:r w:rsidRPr="0051184B">
        <w:rPr>
          <w:color w:val="FF0000"/>
          <w:sz w:val="26"/>
          <w:szCs w:val="26"/>
        </w:rPr>
        <w:t>lộ</w:t>
      </w:r>
      <w:proofErr w:type="spellEnd"/>
      <w:r w:rsidRPr="0051184B">
        <w:rPr>
          <w:color w:val="FF0000"/>
          <w:sz w:val="26"/>
          <w:szCs w:val="26"/>
        </w:rPr>
        <w:t xml:space="preserve"> 1, </w:t>
      </w:r>
      <w:proofErr w:type="spellStart"/>
      <w:r w:rsidRPr="0051184B">
        <w:rPr>
          <w:color w:val="FF0000"/>
          <w:sz w:val="26"/>
          <w:szCs w:val="26"/>
        </w:rPr>
        <w:t>kết</w:t>
      </w:r>
      <w:proofErr w:type="spellEnd"/>
      <w:r w:rsidRPr="0051184B">
        <w:rPr>
          <w:color w:val="FF0000"/>
          <w:sz w:val="26"/>
          <w:szCs w:val="26"/>
        </w:rPr>
        <w:t xml:space="preserve"> </w:t>
      </w:r>
      <w:proofErr w:type="spellStart"/>
      <w:r w:rsidRPr="0051184B">
        <w:rPr>
          <w:color w:val="FF0000"/>
          <w:sz w:val="26"/>
          <w:szCs w:val="26"/>
        </w:rPr>
        <w:t>nối</w:t>
      </w:r>
      <w:proofErr w:type="spellEnd"/>
      <w:r w:rsidRPr="0051184B">
        <w:rPr>
          <w:color w:val="FF0000"/>
          <w:sz w:val="26"/>
          <w:szCs w:val="26"/>
        </w:rPr>
        <w:t xml:space="preserve"> </w:t>
      </w:r>
      <w:proofErr w:type="spellStart"/>
      <w:r w:rsidRPr="0051184B">
        <w:rPr>
          <w:color w:val="FF0000"/>
          <w:sz w:val="26"/>
          <w:szCs w:val="26"/>
        </w:rPr>
        <w:t>các</w:t>
      </w:r>
      <w:proofErr w:type="spellEnd"/>
      <w:r w:rsidRPr="0051184B">
        <w:rPr>
          <w:color w:val="FF0000"/>
          <w:sz w:val="26"/>
          <w:szCs w:val="26"/>
        </w:rPr>
        <w:t xml:space="preserve"> </w:t>
      </w:r>
      <w:proofErr w:type="spellStart"/>
      <w:r w:rsidRPr="0051184B">
        <w:rPr>
          <w:color w:val="FF0000"/>
          <w:sz w:val="26"/>
          <w:szCs w:val="26"/>
        </w:rPr>
        <w:t>đô</w:t>
      </w:r>
      <w:proofErr w:type="spellEnd"/>
      <w:r w:rsidRPr="0051184B">
        <w:rPr>
          <w:color w:val="FF0000"/>
          <w:sz w:val="26"/>
          <w:szCs w:val="26"/>
        </w:rPr>
        <w:t xml:space="preserve"> </w:t>
      </w:r>
      <w:proofErr w:type="spellStart"/>
      <w:r w:rsidRPr="0051184B">
        <w:rPr>
          <w:color w:val="FF0000"/>
          <w:sz w:val="26"/>
          <w:szCs w:val="26"/>
        </w:rPr>
        <w:t>thị</w:t>
      </w:r>
      <w:proofErr w:type="spellEnd"/>
      <w:r w:rsidRPr="0051184B">
        <w:rPr>
          <w:color w:val="FF0000"/>
          <w:sz w:val="26"/>
          <w:szCs w:val="26"/>
        </w:rPr>
        <w:t xml:space="preserve"> </w:t>
      </w:r>
      <w:proofErr w:type="spellStart"/>
      <w:r w:rsidRPr="0051184B">
        <w:rPr>
          <w:color w:val="FF0000"/>
          <w:sz w:val="26"/>
          <w:szCs w:val="26"/>
        </w:rPr>
        <w:t>và</w:t>
      </w:r>
      <w:proofErr w:type="spellEnd"/>
      <w:r w:rsidRPr="0051184B">
        <w:rPr>
          <w:color w:val="FF0000"/>
          <w:sz w:val="26"/>
          <w:szCs w:val="26"/>
        </w:rPr>
        <w:t xml:space="preserve"> </w:t>
      </w:r>
      <w:proofErr w:type="spellStart"/>
      <w:r w:rsidRPr="0051184B">
        <w:rPr>
          <w:color w:val="FF0000"/>
          <w:sz w:val="26"/>
          <w:szCs w:val="26"/>
        </w:rPr>
        <w:t>khu</w:t>
      </w:r>
      <w:proofErr w:type="spellEnd"/>
      <w:r w:rsidRPr="0051184B">
        <w:rPr>
          <w:color w:val="FF0000"/>
          <w:sz w:val="26"/>
          <w:szCs w:val="26"/>
        </w:rPr>
        <w:t xml:space="preserve">, </w:t>
      </w:r>
      <w:proofErr w:type="spellStart"/>
      <w:r w:rsidRPr="0051184B">
        <w:rPr>
          <w:color w:val="FF0000"/>
          <w:sz w:val="26"/>
          <w:szCs w:val="26"/>
        </w:rPr>
        <w:t>cụm</w:t>
      </w:r>
      <w:proofErr w:type="spellEnd"/>
      <w:r w:rsidRPr="0051184B">
        <w:rPr>
          <w:color w:val="FF0000"/>
          <w:sz w:val="26"/>
          <w:szCs w:val="26"/>
        </w:rPr>
        <w:t xml:space="preserve"> </w:t>
      </w:r>
      <w:proofErr w:type="spellStart"/>
      <w:r w:rsidRPr="0051184B">
        <w:rPr>
          <w:color w:val="FF0000"/>
          <w:sz w:val="26"/>
          <w:szCs w:val="26"/>
        </w:rPr>
        <w:t>công</w:t>
      </w:r>
      <w:proofErr w:type="spellEnd"/>
      <w:r w:rsidRPr="0051184B">
        <w:rPr>
          <w:color w:val="FF0000"/>
          <w:sz w:val="26"/>
          <w:szCs w:val="26"/>
        </w:rPr>
        <w:t xml:space="preserve"> </w:t>
      </w:r>
      <w:proofErr w:type="spellStart"/>
      <w:r w:rsidRPr="0051184B">
        <w:rPr>
          <w:color w:val="FF0000"/>
          <w:sz w:val="26"/>
          <w:szCs w:val="26"/>
        </w:rPr>
        <w:t>nghiệp</w:t>
      </w:r>
      <w:proofErr w:type="spellEnd"/>
      <w:r w:rsidRPr="0051184B">
        <w:rPr>
          <w:color w:val="FF0000"/>
          <w:sz w:val="26"/>
          <w:szCs w:val="26"/>
        </w:rPr>
        <w:t xml:space="preserve"> </w:t>
      </w:r>
      <w:proofErr w:type="spellStart"/>
      <w:r w:rsidRPr="0051184B">
        <w:rPr>
          <w:color w:val="FF0000"/>
          <w:sz w:val="26"/>
          <w:szCs w:val="26"/>
        </w:rPr>
        <w:t>của</w:t>
      </w:r>
      <w:proofErr w:type="spellEnd"/>
      <w:r w:rsidRPr="0051184B">
        <w:rPr>
          <w:color w:val="FF0000"/>
          <w:sz w:val="26"/>
          <w:szCs w:val="26"/>
        </w:rPr>
        <w:t xml:space="preserve"> </w:t>
      </w:r>
      <w:proofErr w:type="spellStart"/>
      <w:r w:rsidRPr="0051184B">
        <w:rPr>
          <w:color w:val="FF0000"/>
          <w:sz w:val="26"/>
          <w:szCs w:val="26"/>
        </w:rPr>
        <w:t>tỉnh</w:t>
      </w:r>
      <w:proofErr w:type="spellEnd"/>
      <w:r w:rsidRPr="0051184B">
        <w:rPr>
          <w:color w:val="FF0000"/>
          <w:sz w:val="26"/>
          <w:szCs w:val="26"/>
        </w:rPr>
        <w:t xml:space="preserve"> Bình Định </w:t>
      </w:r>
      <w:proofErr w:type="spellStart"/>
      <w:r w:rsidRPr="0051184B">
        <w:rPr>
          <w:color w:val="FF0000"/>
          <w:sz w:val="26"/>
          <w:szCs w:val="26"/>
        </w:rPr>
        <w:t>với</w:t>
      </w:r>
      <w:proofErr w:type="spellEnd"/>
      <w:r w:rsidRPr="0051184B">
        <w:rPr>
          <w:color w:val="FF0000"/>
          <w:sz w:val="26"/>
          <w:szCs w:val="26"/>
        </w:rPr>
        <w:t xml:space="preserve"> </w:t>
      </w:r>
      <w:proofErr w:type="spellStart"/>
      <w:r w:rsidRPr="0051184B">
        <w:rPr>
          <w:color w:val="FF0000"/>
          <w:sz w:val="26"/>
          <w:szCs w:val="26"/>
        </w:rPr>
        <w:t>các</w:t>
      </w:r>
      <w:proofErr w:type="spellEnd"/>
      <w:r w:rsidRPr="0051184B">
        <w:rPr>
          <w:color w:val="FF0000"/>
          <w:sz w:val="26"/>
          <w:szCs w:val="26"/>
        </w:rPr>
        <w:t xml:space="preserve"> </w:t>
      </w:r>
      <w:proofErr w:type="spellStart"/>
      <w:r w:rsidRPr="0051184B">
        <w:rPr>
          <w:color w:val="FF0000"/>
          <w:sz w:val="26"/>
          <w:szCs w:val="26"/>
        </w:rPr>
        <w:t>khu</w:t>
      </w:r>
      <w:proofErr w:type="spellEnd"/>
      <w:r w:rsidRPr="0051184B">
        <w:rPr>
          <w:color w:val="FF0000"/>
          <w:sz w:val="26"/>
          <w:szCs w:val="26"/>
        </w:rPr>
        <w:t xml:space="preserve">, </w:t>
      </w:r>
      <w:proofErr w:type="spellStart"/>
      <w:r w:rsidRPr="0051184B">
        <w:rPr>
          <w:color w:val="FF0000"/>
          <w:sz w:val="26"/>
          <w:szCs w:val="26"/>
        </w:rPr>
        <w:t>cụm</w:t>
      </w:r>
      <w:proofErr w:type="spellEnd"/>
      <w:r w:rsidRPr="0051184B">
        <w:rPr>
          <w:color w:val="FF0000"/>
          <w:sz w:val="26"/>
          <w:szCs w:val="26"/>
        </w:rPr>
        <w:t xml:space="preserve"> </w:t>
      </w:r>
      <w:proofErr w:type="spellStart"/>
      <w:r w:rsidRPr="0051184B">
        <w:rPr>
          <w:color w:val="FF0000"/>
          <w:sz w:val="26"/>
          <w:szCs w:val="26"/>
        </w:rPr>
        <w:t>công</w:t>
      </w:r>
      <w:proofErr w:type="spellEnd"/>
      <w:r w:rsidRPr="0051184B">
        <w:rPr>
          <w:color w:val="FF0000"/>
          <w:sz w:val="26"/>
          <w:szCs w:val="26"/>
        </w:rPr>
        <w:t xml:space="preserve"> </w:t>
      </w:r>
      <w:proofErr w:type="spellStart"/>
      <w:r w:rsidRPr="0051184B">
        <w:rPr>
          <w:color w:val="FF0000"/>
          <w:sz w:val="26"/>
          <w:szCs w:val="26"/>
        </w:rPr>
        <w:t>nghiệp</w:t>
      </w:r>
      <w:proofErr w:type="spellEnd"/>
      <w:r w:rsidRPr="0051184B">
        <w:rPr>
          <w:color w:val="FF0000"/>
          <w:sz w:val="26"/>
          <w:szCs w:val="26"/>
        </w:rPr>
        <w:t xml:space="preserve"> </w:t>
      </w:r>
      <w:proofErr w:type="spellStart"/>
      <w:r w:rsidRPr="0051184B">
        <w:rPr>
          <w:color w:val="FF0000"/>
          <w:sz w:val="26"/>
          <w:szCs w:val="26"/>
        </w:rPr>
        <w:t>dọc</w:t>
      </w:r>
      <w:proofErr w:type="spellEnd"/>
      <w:r w:rsidRPr="0051184B">
        <w:rPr>
          <w:color w:val="FF0000"/>
          <w:sz w:val="26"/>
          <w:szCs w:val="26"/>
        </w:rPr>
        <w:t xml:space="preserve"> </w:t>
      </w:r>
      <w:proofErr w:type="spellStart"/>
      <w:r w:rsidRPr="0051184B">
        <w:rPr>
          <w:color w:val="FF0000"/>
          <w:sz w:val="26"/>
          <w:szCs w:val="26"/>
        </w:rPr>
        <w:t>duyên</w:t>
      </w:r>
      <w:proofErr w:type="spellEnd"/>
      <w:r w:rsidRPr="0051184B">
        <w:rPr>
          <w:color w:val="FF0000"/>
          <w:sz w:val="26"/>
          <w:szCs w:val="26"/>
        </w:rPr>
        <w:t xml:space="preserve"> </w:t>
      </w:r>
      <w:proofErr w:type="spellStart"/>
      <w:r w:rsidRPr="0051184B">
        <w:rPr>
          <w:color w:val="FF0000"/>
          <w:sz w:val="26"/>
          <w:szCs w:val="26"/>
        </w:rPr>
        <w:t>hải</w:t>
      </w:r>
      <w:proofErr w:type="spellEnd"/>
      <w:r w:rsidRPr="0051184B">
        <w:rPr>
          <w:color w:val="FF0000"/>
          <w:sz w:val="26"/>
          <w:szCs w:val="26"/>
        </w:rPr>
        <w:t xml:space="preserve"> Trung </w:t>
      </w:r>
      <w:proofErr w:type="spellStart"/>
      <w:r w:rsidRPr="0051184B">
        <w:rPr>
          <w:color w:val="FF0000"/>
          <w:sz w:val="26"/>
          <w:szCs w:val="26"/>
        </w:rPr>
        <w:t>Bộ</w:t>
      </w:r>
      <w:proofErr w:type="spellEnd"/>
      <w:r w:rsidRPr="0051184B">
        <w:rPr>
          <w:color w:val="FF0000"/>
          <w:sz w:val="26"/>
          <w:szCs w:val="26"/>
        </w:rPr>
        <w:t xml:space="preserve">, </w:t>
      </w:r>
      <w:proofErr w:type="spellStart"/>
      <w:r w:rsidRPr="0051184B">
        <w:rPr>
          <w:color w:val="FF0000"/>
          <w:sz w:val="26"/>
          <w:szCs w:val="26"/>
        </w:rPr>
        <w:t>phát</w:t>
      </w:r>
      <w:proofErr w:type="spellEnd"/>
      <w:r w:rsidRPr="0051184B">
        <w:rPr>
          <w:color w:val="FF0000"/>
          <w:sz w:val="26"/>
          <w:szCs w:val="26"/>
        </w:rPr>
        <w:t xml:space="preserve"> </w:t>
      </w:r>
      <w:proofErr w:type="spellStart"/>
      <w:r w:rsidRPr="0051184B">
        <w:rPr>
          <w:color w:val="FF0000"/>
          <w:sz w:val="26"/>
          <w:szCs w:val="26"/>
        </w:rPr>
        <w:t>triển</w:t>
      </w:r>
      <w:proofErr w:type="spellEnd"/>
      <w:r w:rsidRPr="0051184B">
        <w:rPr>
          <w:color w:val="FF0000"/>
          <w:sz w:val="26"/>
          <w:szCs w:val="26"/>
        </w:rPr>
        <w:t xml:space="preserve"> </w:t>
      </w:r>
      <w:proofErr w:type="spellStart"/>
      <w:r w:rsidRPr="0051184B">
        <w:rPr>
          <w:color w:val="FF0000"/>
          <w:sz w:val="26"/>
          <w:szCs w:val="26"/>
        </w:rPr>
        <w:t>công</w:t>
      </w:r>
      <w:proofErr w:type="spellEnd"/>
      <w:r w:rsidRPr="0051184B">
        <w:rPr>
          <w:color w:val="FF0000"/>
          <w:sz w:val="26"/>
          <w:szCs w:val="26"/>
        </w:rPr>
        <w:t xml:space="preserve"> </w:t>
      </w:r>
      <w:proofErr w:type="spellStart"/>
      <w:r w:rsidRPr="0051184B">
        <w:rPr>
          <w:color w:val="FF0000"/>
          <w:sz w:val="26"/>
          <w:szCs w:val="26"/>
        </w:rPr>
        <w:t>nghiệp</w:t>
      </w:r>
      <w:proofErr w:type="spellEnd"/>
      <w:r w:rsidRPr="0051184B">
        <w:rPr>
          <w:color w:val="FF0000"/>
          <w:sz w:val="26"/>
          <w:szCs w:val="26"/>
        </w:rPr>
        <w:t xml:space="preserve">, </w:t>
      </w:r>
      <w:proofErr w:type="spellStart"/>
      <w:r w:rsidRPr="0051184B">
        <w:rPr>
          <w:color w:val="FF0000"/>
          <w:sz w:val="26"/>
          <w:szCs w:val="26"/>
        </w:rPr>
        <w:t>đô</w:t>
      </w:r>
      <w:proofErr w:type="spellEnd"/>
      <w:r w:rsidRPr="0051184B">
        <w:rPr>
          <w:color w:val="FF0000"/>
          <w:sz w:val="26"/>
          <w:szCs w:val="26"/>
        </w:rPr>
        <w:t xml:space="preserve"> </w:t>
      </w:r>
      <w:proofErr w:type="spellStart"/>
      <w:r w:rsidRPr="0051184B">
        <w:rPr>
          <w:color w:val="FF0000"/>
          <w:sz w:val="26"/>
          <w:szCs w:val="26"/>
        </w:rPr>
        <w:t>thị</w:t>
      </w:r>
      <w:proofErr w:type="spellEnd"/>
      <w:r w:rsidRPr="0051184B">
        <w:rPr>
          <w:color w:val="FF0000"/>
          <w:sz w:val="26"/>
          <w:szCs w:val="26"/>
        </w:rPr>
        <w:t xml:space="preserve"> </w:t>
      </w:r>
      <w:proofErr w:type="spellStart"/>
      <w:r w:rsidRPr="0051184B">
        <w:rPr>
          <w:color w:val="FF0000"/>
          <w:sz w:val="26"/>
          <w:szCs w:val="26"/>
        </w:rPr>
        <w:t>và</w:t>
      </w:r>
      <w:proofErr w:type="spellEnd"/>
      <w:r w:rsidRPr="0051184B">
        <w:rPr>
          <w:color w:val="FF0000"/>
          <w:sz w:val="26"/>
          <w:szCs w:val="26"/>
        </w:rPr>
        <w:t xml:space="preserve"> </w:t>
      </w:r>
      <w:proofErr w:type="spellStart"/>
      <w:r w:rsidRPr="0051184B">
        <w:rPr>
          <w:color w:val="FF0000"/>
          <w:sz w:val="26"/>
          <w:szCs w:val="26"/>
        </w:rPr>
        <w:t>thúc</w:t>
      </w:r>
      <w:proofErr w:type="spellEnd"/>
      <w:r w:rsidRPr="0051184B">
        <w:rPr>
          <w:color w:val="FF0000"/>
          <w:sz w:val="26"/>
          <w:szCs w:val="26"/>
        </w:rPr>
        <w:t xml:space="preserve"> </w:t>
      </w:r>
      <w:proofErr w:type="spellStart"/>
      <w:r w:rsidRPr="0051184B">
        <w:rPr>
          <w:color w:val="FF0000"/>
          <w:sz w:val="26"/>
          <w:szCs w:val="26"/>
        </w:rPr>
        <w:t>đẩy</w:t>
      </w:r>
      <w:proofErr w:type="spellEnd"/>
      <w:r w:rsidRPr="0051184B">
        <w:rPr>
          <w:color w:val="FF0000"/>
          <w:sz w:val="26"/>
          <w:szCs w:val="26"/>
        </w:rPr>
        <w:t xml:space="preserve"> </w:t>
      </w:r>
      <w:proofErr w:type="spellStart"/>
      <w:r w:rsidRPr="0051184B">
        <w:rPr>
          <w:color w:val="FF0000"/>
          <w:sz w:val="26"/>
          <w:szCs w:val="26"/>
        </w:rPr>
        <w:t>giao</w:t>
      </w:r>
      <w:proofErr w:type="spellEnd"/>
      <w:r w:rsidRPr="0051184B">
        <w:rPr>
          <w:color w:val="FF0000"/>
          <w:sz w:val="26"/>
          <w:szCs w:val="26"/>
        </w:rPr>
        <w:t xml:space="preserve"> </w:t>
      </w:r>
      <w:proofErr w:type="spellStart"/>
      <w:r w:rsidRPr="0051184B">
        <w:rPr>
          <w:color w:val="FF0000"/>
          <w:sz w:val="26"/>
          <w:szCs w:val="26"/>
        </w:rPr>
        <w:t>thương</w:t>
      </w:r>
      <w:proofErr w:type="spellEnd"/>
      <w:r w:rsidRPr="0051184B">
        <w:rPr>
          <w:color w:val="FF0000"/>
          <w:sz w:val="26"/>
          <w:szCs w:val="26"/>
        </w:rPr>
        <w:t xml:space="preserve"> Bắc Nam.</w:t>
      </w:r>
    </w:p>
    <w:p w14:paraId="03D9B127" w14:textId="77777777" w:rsidR="00D934F5" w:rsidRPr="0051184B" w:rsidRDefault="00D934F5" w:rsidP="00D934F5">
      <w:pPr>
        <w:pStyle w:val="NormalWeb"/>
        <w:spacing w:before="0" w:beforeAutospacing="0" w:afterAutospacing="0"/>
        <w:ind w:firstLine="567"/>
        <w:jc w:val="both"/>
        <w:rPr>
          <w:color w:val="FF0000"/>
          <w:sz w:val="26"/>
          <w:szCs w:val="26"/>
        </w:rPr>
      </w:pPr>
      <w:r w:rsidRPr="0051184B">
        <w:rPr>
          <w:color w:val="FF0000"/>
          <w:sz w:val="26"/>
          <w:szCs w:val="26"/>
        </w:rPr>
        <w:t xml:space="preserve">- </w:t>
      </w:r>
      <w:proofErr w:type="spellStart"/>
      <w:r w:rsidRPr="0051184B">
        <w:rPr>
          <w:i/>
          <w:iCs/>
          <w:color w:val="FF0000"/>
          <w:sz w:val="26"/>
          <w:szCs w:val="26"/>
        </w:rPr>
        <w:t>Hành</w:t>
      </w:r>
      <w:proofErr w:type="spellEnd"/>
      <w:r w:rsidRPr="0051184B">
        <w:rPr>
          <w:i/>
          <w:iCs/>
          <w:color w:val="FF0000"/>
          <w:sz w:val="26"/>
          <w:szCs w:val="26"/>
        </w:rPr>
        <w:t xml:space="preserve"> lang </w:t>
      </w:r>
      <w:proofErr w:type="spellStart"/>
      <w:r w:rsidRPr="0051184B">
        <w:rPr>
          <w:i/>
          <w:iCs/>
          <w:color w:val="FF0000"/>
          <w:sz w:val="26"/>
          <w:szCs w:val="26"/>
        </w:rPr>
        <w:t>kinh</w:t>
      </w:r>
      <w:proofErr w:type="spellEnd"/>
      <w:r w:rsidRPr="0051184B">
        <w:rPr>
          <w:i/>
          <w:iCs/>
          <w:color w:val="FF0000"/>
          <w:sz w:val="26"/>
          <w:szCs w:val="26"/>
        </w:rPr>
        <w:t xml:space="preserve"> </w:t>
      </w:r>
      <w:proofErr w:type="spellStart"/>
      <w:r w:rsidRPr="0051184B">
        <w:rPr>
          <w:i/>
          <w:iCs/>
          <w:color w:val="FF0000"/>
          <w:sz w:val="26"/>
          <w:szCs w:val="26"/>
        </w:rPr>
        <w:t>tế</w:t>
      </w:r>
      <w:proofErr w:type="spellEnd"/>
      <w:r w:rsidRPr="0051184B">
        <w:rPr>
          <w:i/>
          <w:iCs/>
          <w:color w:val="FF0000"/>
          <w:sz w:val="26"/>
          <w:szCs w:val="26"/>
        </w:rPr>
        <w:t xml:space="preserve"> </w:t>
      </w:r>
      <w:proofErr w:type="spellStart"/>
      <w:r w:rsidRPr="0051184B">
        <w:rPr>
          <w:i/>
          <w:iCs/>
          <w:color w:val="FF0000"/>
          <w:sz w:val="26"/>
          <w:szCs w:val="26"/>
        </w:rPr>
        <w:t>biển</w:t>
      </w:r>
      <w:proofErr w:type="spellEnd"/>
      <w:r w:rsidRPr="0051184B">
        <w:rPr>
          <w:color w:val="FF0000"/>
          <w:sz w:val="26"/>
          <w:szCs w:val="26"/>
        </w:rPr>
        <w:t xml:space="preserve">: </w:t>
      </w:r>
      <w:proofErr w:type="spellStart"/>
      <w:r w:rsidRPr="0051184B">
        <w:rPr>
          <w:color w:val="FF0000"/>
          <w:sz w:val="26"/>
          <w:szCs w:val="26"/>
        </w:rPr>
        <w:t>dọc</w:t>
      </w:r>
      <w:proofErr w:type="spellEnd"/>
      <w:r w:rsidRPr="0051184B">
        <w:rPr>
          <w:color w:val="FF0000"/>
          <w:sz w:val="26"/>
          <w:szCs w:val="26"/>
        </w:rPr>
        <w:t xml:space="preserve"> </w:t>
      </w:r>
      <w:proofErr w:type="spellStart"/>
      <w:r w:rsidRPr="0051184B">
        <w:rPr>
          <w:color w:val="FF0000"/>
          <w:sz w:val="26"/>
          <w:szCs w:val="26"/>
        </w:rPr>
        <w:t>tuyến</w:t>
      </w:r>
      <w:proofErr w:type="spellEnd"/>
      <w:r w:rsidRPr="0051184B">
        <w:rPr>
          <w:color w:val="FF0000"/>
          <w:sz w:val="26"/>
          <w:szCs w:val="26"/>
        </w:rPr>
        <w:t xml:space="preserve"> </w:t>
      </w:r>
      <w:proofErr w:type="spellStart"/>
      <w:r w:rsidRPr="0051184B">
        <w:rPr>
          <w:color w:val="FF0000"/>
          <w:sz w:val="26"/>
          <w:szCs w:val="26"/>
        </w:rPr>
        <w:t>đường</w:t>
      </w:r>
      <w:proofErr w:type="spellEnd"/>
      <w:r w:rsidRPr="0051184B">
        <w:rPr>
          <w:color w:val="FF0000"/>
          <w:sz w:val="26"/>
          <w:szCs w:val="26"/>
        </w:rPr>
        <w:t xml:space="preserve"> </w:t>
      </w:r>
      <w:proofErr w:type="spellStart"/>
      <w:r w:rsidRPr="0051184B">
        <w:rPr>
          <w:color w:val="FF0000"/>
          <w:sz w:val="26"/>
          <w:szCs w:val="26"/>
        </w:rPr>
        <w:t>bộ</w:t>
      </w:r>
      <w:proofErr w:type="spellEnd"/>
      <w:r w:rsidRPr="0051184B">
        <w:rPr>
          <w:color w:val="FF0000"/>
          <w:sz w:val="26"/>
          <w:szCs w:val="26"/>
        </w:rPr>
        <w:t xml:space="preserve"> </w:t>
      </w:r>
      <w:proofErr w:type="spellStart"/>
      <w:r w:rsidRPr="0051184B">
        <w:rPr>
          <w:color w:val="FF0000"/>
          <w:sz w:val="26"/>
          <w:szCs w:val="26"/>
        </w:rPr>
        <w:t>ven</w:t>
      </w:r>
      <w:proofErr w:type="spellEnd"/>
      <w:r w:rsidRPr="0051184B">
        <w:rPr>
          <w:color w:val="FF0000"/>
          <w:sz w:val="26"/>
          <w:szCs w:val="26"/>
        </w:rPr>
        <w:t xml:space="preserve"> </w:t>
      </w:r>
      <w:proofErr w:type="spellStart"/>
      <w:r w:rsidRPr="0051184B">
        <w:rPr>
          <w:color w:val="FF0000"/>
          <w:sz w:val="26"/>
          <w:szCs w:val="26"/>
        </w:rPr>
        <w:t>biển</w:t>
      </w:r>
      <w:proofErr w:type="spellEnd"/>
      <w:r w:rsidRPr="0051184B">
        <w:rPr>
          <w:color w:val="FF0000"/>
          <w:sz w:val="26"/>
          <w:szCs w:val="26"/>
        </w:rPr>
        <w:t xml:space="preserve"> (ĐT.639), </w:t>
      </w:r>
      <w:proofErr w:type="spellStart"/>
      <w:r w:rsidRPr="0051184B">
        <w:rPr>
          <w:color w:val="FF0000"/>
          <w:sz w:val="26"/>
          <w:szCs w:val="26"/>
        </w:rPr>
        <w:t>kết</w:t>
      </w:r>
      <w:proofErr w:type="spellEnd"/>
      <w:r w:rsidRPr="0051184B">
        <w:rPr>
          <w:color w:val="FF0000"/>
          <w:sz w:val="26"/>
          <w:szCs w:val="26"/>
        </w:rPr>
        <w:t xml:space="preserve"> </w:t>
      </w:r>
      <w:proofErr w:type="spellStart"/>
      <w:r w:rsidRPr="0051184B">
        <w:rPr>
          <w:color w:val="FF0000"/>
          <w:sz w:val="26"/>
          <w:szCs w:val="26"/>
        </w:rPr>
        <w:t>nối</w:t>
      </w:r>
      <w:proofErr w:type="spellEnd"/>
      <w:r w:rsidRPr="0051184B">
        <w:rPr>
          <w:color w:val="FF0000"/>
          <w:sz w:val="26"/>
          <w:szCs w:val="26"/>
        </w:rPr>
        <w:t xml:space="preserve"> </w:t>
      </w:r>
      <w:proofErr w:type="spellStart"/>
      <w:r w:rsidRPr="0051184B">
        <w:rPr>
          <w:color w:val="FF0000"/>
          <w:sz w:val="26"/>
          <w:szCs w:val="26"/>
        </w:rPr>
        <w:t>các</w:t>
      </w:r>
      <w:proofErr w:type="spellEnd"/>
      <w:r w:rsidRPr="0051184B">
        <w:rPr>
          <w:color w:val="FF0000"/>
          <w:sz w:val="26"/>
          <w:szCs w:val="26"/>
        </w:rPr>
        <w:t xml:space="preserve"> </w:t>
      </w:r>
      <w:proofErr w:type="spellStart"/>
      <w:r w:rsidRPr="0051184B">
        <w:rPr>
          <w:color w:val="FF0000"/>
          <w:sz w:val="26"/>
          <w:szCs w:val="26"/>
        </w:rPr>
        <w:t>không</w:t>
      </w:r>
      <w:proofErr w:type="spellEnd"/>
      <w:r w:rsidRPr="0051184B">
        <w:rPr>
          <w:color w:val="FF0000"/>
          <w:sz w:val="26"/>
          <w:szCs w:val="26"/>
        </w:rPr>
        <w:t xml:space="preserve"> </w:t>
      </w:r>
      <w:proofErr w:type="spellStart"/>
      <w:r w:rsidRPr="0051184B">
        <w:rPr>
          <w:color w:val="FF0000"/>
          <w:sz w:val="26"/>
          <w:szCs w:val="26"/>
        </w:rPr>
        <w:t>gian</w:t>
      </w:r>
      <w:proofErr w:type="spellEnd"/>
      <w:r w:rsidRPr="0051184B">
        <w:rPr>
          <w:color w:val="FF0000"/>
          <w:sz w:val="26"/>
          <w:szCs w:val="26"/>
        </w:rPr>
        <w:t xml:space="preserve"> </w:t>
      </w:r>
      <w:proofErr w:type="spellStart"/>
      <w:r w:rsidRPr="0051184B">
        <w:rPr>
          <w:color w:val="FF0000"/>
          <w:sz w:val="26"/>
          <w:szCs w:val="26"/>
        </w:rPr>
        <w:t>kinh</w:t>
      </w:r>
      <w:proofErr w:type="spellEnd"/>
      <w:r w:rsidRPr="0051184B">
        <w:rPr>
          <w:color w:val="FF0000"/>
          <w:sz w:val="26"/>
          <w:szCs w:val="26"/>
        </w:rPr>
        <w:t xml:space="preserve"> </w:t>
      </w:r>
      <w:proofErr w:type="spellStart"/>
      <w:r w:rsidRPr="0051184B">
        <w:rPr>
          <w:color w:val="FF0000"/>
          <w:sz w:val="26"/>
          <w:szCs w:val="26"/>
        </w:rPr>
        <w:t>tế</w:t>
      </w:r>
      <w:proofErr w:type="spellEnd"/>
      <w:r w:rsidRPr="0051184B">
        <w:rPr>
          <w:color w:val="FF0000"/>
          <w:sz w:val="26"/>
          <w:szCs w:val="26"/>
        </w:rPr>
        <w:t xml:space="preserve"> </w:t>
      </w:r>
      <w:proofErr w:type="spellStart"/>
      <w:r w:rsidRPr="0051184B">
        <w:rPr>
          <w:color w:val="FF0000"/>
          <w:sz w:val="26"/>
          <w:szCs w:val="26"/>
        </w:rPr>
        <w:t>ven</w:t>
      </w:r>
      <w:proofErr w:type="spellEnd"/>
      <w:r w:rsidRPr="0051184B">
        <w:rPr>
          <w:color w:val="FF0000"/>
          <w:sz w:val="26"/>
          <w:szCs w:val="26"/>
        </w:rPr>
        <w:t xml:space="preserve"> </w:t>
      </w:r>
      <w:proofErr w:type="spellStart"/>
      <w:r w:rsidRPr="0051184B">
        <w:rPr>
          <w:color w:val="FF0000"/>
          <w:sz w:val="26"/>
          <w:szCs w:val="26"/>
        </w:rPr>
        <w:t>biển</w:t>
      </w:r>
      <w:proofErr w:type="spellEnd"/>
      <w:r w:rsidRPr="0051184B">
        <w:rPr>
          <w:color w:val="FF0000"/>
          <w:sz w:val="26"/>
          <w:szCs w:val="26"/>
        </w:rPr>
        <w:t xml:space="preserve">, </w:t>
      </w:r>
      <w:proofErr w:type="spellStart"/>
      <w:r w:rsidRPr="0051184B">
        <w:rPr>
          <w:color w:val="FF0000"/>
          <w:sz w:val="26"/>
          <w:szCs w:val="26"/>
        </w:rPr>
        <w:t>phát</w:t>
      </w:r>
      <w:proofErr w:type="spellEnd"/>
      <w:r w:rsidRPr="0051184B">
        <w:rPr>
          <w:color w:val="FF0000"/>
          <w:sz w:val="26"/>
          <w:szCs w:val="26"/>
        </w:rPr>
        <w:t xml:space="preserve"> </w:t>
      </w:r>
      <w:proofErr w:type="spellStart"/>
      <w:r w:rsidRPr="0051184B">
        <w:rPr>
          <w:color w:val="FF0000"/>
          <w:sz w:val="26"/>
          <w:szCs w:val="26"/>
        </w:rPr>
        <w:t>triển</w:t>
      </w:r>
      <w:proofErr w:type="spellEnd"/>
      <w:r w:rsidRPr="0051184B">
        <w:rPr>
          <w:color w:val="FF0000"/>
          <w:sz w:val="26"/>
          <w:szCs w:val="26"/>
        </w:rPr>
        <w:t xml:space="preserve"> </w:t>
      </w:r>
      <w:proofErr w:type="spellStart"/>
      <w:r w:rsidRPr="0051184B">
        <w:rPr>
          <w:color w:val="FF0000"/>
          <w:sz w:val="26"/>
          <w:szCs w:val="26"/>
        </w:rPr>
        <w:t>đô</w:t>
      </w:r>
      <w:proofErr w:type="spellEnd"/>
      <w:r w:rsidRPr="0051184B">
        <w:rPr>
          <w:color w:val="FF0000"/>
          <w:sz w:val="26"/>
          <w:szCs w:val="26"/>
        </w:rPr>
        <w:t xml:space="preserve"> </w:t>
      </w:r>
      <w:proofErr w:type="spellStart"/>
      <w:r w:rsidRPr="0051184B">
        <w:rPr>
          <w:color w:val="FF0000"/>
          <w:sz w:val="26"/>
          <w:szCs w:val="26"/>
        </w:rPr>
        <w:t>thị</w:t>
      </w:r>
      <w:proofErr w:type="spellEnd"/>
      <w:r w:rsidRPr="0051184B">
        <w:rPr>
          <w:color w:val="FF0000"/>
          <w:sz w:val="26"/>
          <w:szCs w:val="26"/>
        </w:rPr>
        <w:t xml:space="preserve"> du </w:t>
      </w:r>
      <w:proofErr w:type="spellStart"/>
      <w:r w:rsidRPr="0051184B">
        <w:rPr>
          <w:color w:val="FF0000"/>
          <w:sz w:val="26"/>
          <w:szCs w:val="26"/>
        </w:rPr>
        <w:t>lịch</w:t>
      </w:r>
      <w:proofErr w:type="spellEnd"/>
      <w:r w:rsidRPr="0051184B">
        <w:rPr>
          <w:color w:val="FF0000"/>
          <w:sz w:val="26"/>
          <w:szCs w:val="26"/>
        </w:rPr>
        <w:t xml:space="preserve"> </w:t>
      </w:r>
      <w:proofErr w:type="spellStart"/>
      <w:r w:rsidRPr="0051184B">
        <w:rPr>
          <w:color w:val="FF0000"/>
          <w:sz w:val="26"/>
          <w:szCs w:val="26"/>
        </w:rPr>
        <w:t>dịch</w:t>
      </w:r>
      <w:proofErr w:type="spellEnd"/>
      <w:r w:rsidRPr="0051184B">
        <w:rPr>
          <w:color w:val="FF0000"/>
          <w:sz w:val="26"/>
          <w:szCs w:val="26"/>
        </w:rPr>
        <w:t xml:space="preserve"> </w:t>
      </w:r>
      <w:proofErr w:type="spellStart"/>
      <w:r w:rsidRPr="0051184B">
        <w:rPr>
          <w:color w:val="FF0000"/>
          <w:sz w:val="26"/>
          <w:szCs w:val="26"/>
        </w:rPr>
        <w:t>vụ</w:t>
      </w:r>
      <w:proofErr w:type="spellEnd"/>
      <w:r w:rsidRPr="0051184B">
        <w:rPr>
          <w:color w:val="FF0000"/>
          <w:sz w:val="26"/>
          <w:szCs w:val="26"/>
        </w:rPr>
        <w:t xml:space="preserve"> </w:t>
      </w:r>
      <w:proofErr w:type="spellStart"/>
      <w:r w:rsidRPr="0051184B">
        <w:rPr>
          <w:color w:val="FF0000"/>
          <w:sz w:val="26"/>
          <w:szCs w:val="26"/>
        </w:rPr>
        <w:t>biển</w:t>
      </w:r>
      <w:proofErr w:type="spellEnd"/>
      <w:r w:rsidRPr="0051184B">
        <w:rPr>
          <w:color w:val="FF0000"/>
          <w:sz w:val="26"/>
          <w:szCs w:val="26"/>
        </w:rPr>
        <w:t xml:space="preserve">, </w:t>
      </w:r>
      <w:proofErr w:type="spellStart"/>
      <w:r w:rsidRPr="0051184B">
        <w:rPr>
          <w:color w:val="FF0000"/>
          <w:sz w:val="26"/>
          <w:szCs w:val="26"/>
        </w:rPr>
        <w:t>công</w:t>
      </w:r>
      <w:proofErr w:type="spellEnd"/>
      <w:r w:rsidRPr="0051184B">
        <w:rPr>
          <w:color w:val="FF0000"/>
          <w:sz w:val="26"/>
          <w:szCs w:val="26"/>
        </w:rPr>
        <w:t xml:space="preserve"> </w:t>
      </w:r>
      <w:proofErr w:type="spellStart"/>
      <w:r w:rsidRPr="0051184B">
        <w:rPr>
          <w:color w:val="FF0000"/>
          <w:sz w:val="26"/>
          <w:szCs w:val="26"/>
        </w:rPr>
        <w:t>nghiệp</w:t>
      </w:r>
      <w:proofErr w:type="spellEnd"/>
      <w:r w:rsidRPr="0051184B">
        <w:rPr>
          <w:color w:val="FF0000"/>
          <w:sz w:val="26"/>
          <w:szCs w:val="26"/>
        </w:rPr>
        <w:t xml:space="preserve"> gang </w:t>
      </w:r>
      <w:proofErr w:type="spellStart"/>
      <w:r w:rsidRPr="0051184B">
        <w:rPr>
          <w:color w:val="FF0000"/>
          <w:sz w:val="26"/>
          <w:szCs w:val="26"/>
        </w:rPr>
        <w:t>thép</w:t>
      </w:r>
      <w:proofErr w:type="spellEnd"/>
      <w:r w:rsidRPr="0051184B">
        <w:rPr>
          <w:color w:val="FF0000"/>
          <w:sz w:val="26"/>
          <w:szCs w:val="26"/>
        </w:rPr>
        <w:t xml:space="preserve">, </w:t>
      </w:r>
      <w:proofErr w:type="spellStart"/>
      <w:r w:rsidRPr="0051184B">
        <w:rPr>
          <w:color w:val="FF0000"/>
          <w:sz w:val="26"/>
          <w:szCs w:val="26"/>
        </w:rPr>
        <w:t>công</w:t>
      </w:r>
      <w:proofErr w:type="spellEnd"/>
      <w:r w:rsidRPr="0051184B">
        <w:rPr>
          <w:color w:val="FF0000"/>
          <w:sz w:val="26"/>
          <w:szCs w:val="26"/>
        </w:rPr>
        <w:t xml:space="preserve"> </w:t>
      </w:r>
      <w:proofErr w:type="spellStart"/>
      <w:r w:rsidRPr="0051184B">
        <w:rPr>
          <w:color w:val="FF0000"/>
          <w:sz w:val="26"/>
          <w:szCs w:val="26"/>
        </w:rPr>
        <w:t>nghiệp</w:t>
      </w:r>
      <w:proofErr w:type="spellEnd"/>
      <w:r w:rsidRPr="0051184B">
        <w:rPr>
          <w:color w:val="FF0000"/>
          <w:sz w:val="26"/>
          <w:szCs w:val="26"/>
        </w:rPr>
        <w:t xml:space="preserve"> </w:t>
      </w:r>
      <w:proofErr w:type="spellStart"/>
      <w:r w:rsidRPr="0051184B">
        <w:rPr>
          <w:color w:val="FF0000"/>
          <w:sz w:val="26"/>
          <w:szCs w:val="26"/>
        </w:rPr>
        <w:t>phụ</w:t>
      </w:r>
      <w:proofErr w:type="spellEnd"/>
      <w:r w:rsidRPr="0051184B">
        <w:rPr>
          <w:color w:val="FF0000"/>
          <w:sz w:val="26"/>
          <w:szCs w:val="26"/>
        </w:rPr>
        <w:t xml:space="preserve"> </w:t>
      </w:r>
      <w:proofErr w:type="spellStart"/>
      <w:r w:rsidRPr="0051184B">
        <w:rPr>
          <w:color w:val="FF0000"/>
          <w:sz w:val="26"/>
          <w:szCs w:val="26"/>
        </w:rPr>
        <w:t>trợ</w:t>
      </w:r>
      <w:proofErr w:type="spellEnd"/>
      <w:r w:rsidRPr="0051184B">
        <w:rPr>
          <w:color w:val="FF0000"/>
          <w:sz w:val="26"/>
          <w:szCs w:val="26"/>
        </w:rPr>
        <w:t xml:space="preserve">, </w:t>
      </w:r>
      <w:proofErr w:type="spellStart"/>
      <w:r w:rsidRPr="0051184B">
        <w:rPr>
          <w:color w:val="FF0000"/>
          <w:sz w:val="26"/>
          <w:szCs w:val="26"/>
        </w:rPr>
        <w:t>đóng</w:t>
      </w:r>
      <w:proofErr w:type="spellEnd"/>
      <w:r w:rsidRPr="0051184B">
        <w:rPr>
          <w:color w:val="FF0000"/>
          <w:sz w:val="26"/>
          <w:szCs w:val="26"/>
        </w:rPr>
        <w:t xml:space="preserve"> </w:t>
      </w:r>
      <w:proofErr w:type="spellStart"/>
      <w:r w:rsidRPr="0051184B">
        <w:rPr>
          <w:color w:val="FF0000"/>
          <w:sz w:val="26"/>
          <w:szCs w:val="26"/>
        </w:rPr>
        <w:t>tàu</w:t>
      </w:r>
      <w:proofErr w:type="spellEnd"/>
      <w:r w:rsidRPr="0051184B">
        <w:rPr>
          <w:color w:val="FF0000"/>
          <w:sz w:val="26"/>
          <w:szCs w:val="26"/>
        </w:rPr>
        <w:t xml:space="preserve">, </w:t>
      </w:r>
      <w:proofErr w:type="spellStart"/>
      <w:r w:rsidRPr="0051184B">
        <w:rPr>
          <w:color w:val="FF0000"/>
          <w:sz w:val="26"/>
          <w:szCs w:val="26"/>
        </w:rPr>
        <w:t>cảng</w:t>
      </w:r>
      <w:proofErr w:type="spellEnd"/>
      <w:r w:rsidRPr="0051184B">
        <w:rPr>
          <w:color w:val="FF0000"/>
          <w:sz w:val="26"/>
          <w:szCs w:val="26"/>
        </w:rPr>
        <w:t xml:space="preserve"> </w:t>
      </w:r>
      <w:proofErr w:type="spellStart"/>
      <w:r w:rsidRPr="0051184B">
        <w:rPr>
          <w:color w:val="FF0000"/>
          <w:sz w:val="26"/>
          <w:szCs w:val="26"/>
        </w:rPr>
        <w:t>biển</w:t>
      </w:r>
      <w:proofErr w:type="spellEnd"/>
      <w:r w:rsidRPr="0051184B">
        <w:rPr>
          <w:color w:val="FF0000"/>
          <w:sz w:val="26"/>
          <w:szCs w:val="26"/>
        </w:rPr>
        <w:t xml:space="preserve">, </w:t>
      </w:r>
      <w:proofErr w:type="spellStart"/>
      <w:r w:rsidRPr="0051184B">
        <w:rPr>
          <w:color w:val="FF0000"/>
          <w:sz w:val="26"/>
          <w:szCs w:val="26"/>
        </w:rPr>
        <w:t>nuôi</w:t>
      </w:r>
      <w:proofErr w:type="spellEnd"/>
      <w:r w:rsidRPr="0051184B">
        <w:rPr>
          <w:color w:val="FF0000"/>
          <w:sz w:val="26"/>
          <w:szCs w:val="26"/>
        </w:rPr>
        <w:t xml:space="preserve"> </w:t>
      </w:r>
      <w:proofErr w:type="spellStart"/>
      <w:r w:rsidRPr="0051184B">
        <w:rPr>
          <w:color w:val="FF0000"/>
          <w:sz w:val="26"/>
          <w:szCs w:val="26"/>
        </w:rPr>
        <w:t>trồng</w:t>
      </w:r>
      <w:proofErr w:type="spellEnd"/>
      <w:r w:rsidRPr="0051184B">
        <w:rPr>
          <w:color w:val="FF0000"/>
          <w:sz w:val="26"/>
          <w:szCs w:val="26"/>
        </w:rPr>
        <w:t xml:space="preserve"> </w:t>
      </w:r>
      <w:proofErr w:type="spellStart"/>
      <w:r w:rsidRPr="0051184B">
        <w:rPr>
          <w:color w:val="FF0000"/>
          <w:sz w:val="26"/>
          <w:szCs w:val="26"/>
        </w:rPr>
        <w:t>thủy</w:t>
      </w:r>
      <w:proofErr w:type="spellEnd"/>
      <w:r w:rsidRPr="0051184B">
        <w:rPr>
          <w:color w:val="FF0000"/>
          <w:sz w:val="26"/>
          <w:szCs w:val="26"/>
        </w:rPr>
        <w:t xml:space="preserve"> </w:t>
      </w:r>
      <w:proofErr w:type="spellStart"/>
      <w:r w:rsidRPr="0051184B">
        <w:rPr>
          <w:color w:val="FF0000"/>
          <w:sz w:val="26"/>
          <w:szCs w:val="26"/>
        </w:rPr>
        <w:t>hải</w:t>
      </w:r>
      <w:proofErr w:type="spellEnd"/>
      <w:r w:rsidRPr="0051184B">
        <w:rPr>
          <w:color w:val="FF0000"/>
          <w:sz w:val="26"/>
          <w:szCs w:val="26"/>
        </w:rPr>
        <w:t xml:space="preserve"> </w:t>
      </w:r>
      <w:proofErr w:type="spellStart"/>
      <w:r w:rsidRPr="0051184B">
        <w:rPr>
          <w:color w:val="FF0000"/>
          <w:sz w:val="26"/>
          <w:szCs w:val="26"/>
        </w:rPr>
        <w:t>sản</w:t>
      </w:r>
      <w:proofErr w:type="spellEnd"/>
      <w:r w:rsidRPr="0051184B">
        <w:rPr>
          <w:color w:val="FF0000"/>
          <w:sz w:val="26"/>
          <w:szCs w:val="26"/>
        </w:rPr>
        <w:t xml:space="preserve"> </w:t>
      </w:r>
      <w:proofErr w:type="spellStart"/>
      <w:r w:rsidRPr="0051184B">
        <w:rPr>
          <w:color w:val="FF0000"/>
          <w:sz w:val="26"/>
          <w:szCs w:val="26"/>
        </w:rPr>
        <w:t>ứng</w:t>
      </w:r>
      <w:proofErr w:type="spellEnd"/>
      <w:r w:rsidRPr="0051184B">
        <w:rPr>
          <w:color w:val="FF0000"/>
          <w:sz w:val="26"/>
          <w:szCs w:val="26"/>
        </w:rPr>
        <w:t xml:space="preserve"> </w:t>
      </w:r>
      <w:proofErr w:type="spellStart"/>
      <w:r w:rsidRPr="0051184B">
        <w:rPr>
          <w:color w:val="FF0000"/>
          <w:sz w:val="26"/>
          <w:szCs w:val="26"/>
        </w:rPr>
        <w:t>dụng</w:t>
      </w:r>
      <w:proofErr w:type="spellEnd"/>
      <w:r w:rsidRPr="0051184B">
        <w:rPr>
          <w:color w:val="FF0000"/>
          <w:sz w:val="26"/>
          <w:szCs w:val="26"/>
        </w:rPr>
        <w:t xml:space="preserve"> </w:t>
      </w:r>
      <w:proofErr w:type="spellStart"/>
      <w:r w:rsidRPr="0051184B">
        <w:rPr>
          <w:color w:val="FF0000"/>
          <w:sz w:val="26"/>
          <w:szCs w:val="26"/>
        </w:rPr>
        <w:t>công</w:t>
      </w:r>
      <w:proofErr w:type="spellEnd"/>
      <w:r w:rsidRPr="0051184B">
        <w:rPr>
          <w:color w:val="FF0000"/>
          <w:sz w:val="26"/>
          <w:szCs w:val="26"/>
        </w:rPr>
        <w:t xml:space="preserve"> </w:t>
      </w:r>
      <w:proofErr w:type="spellStart"/>
      <w:r w:rsidRPr="0051184B">
        <w:rPr>
          <w:color w:val="FF0000"/>
          <w:sz w:val="26"/>
          <w:szCs w:val="26"/>
        </w:rPr>
        <w:t>nghệ</w:t>
      </w:r>
      <w:proofErr w:type="spellEnd"/>
      <w:r w:rsidRPr="0051184B">
        <w:rPr>
          <w:color w:val="FF0000"/>
          <w:sz w:val="26"/>
          <w:szCs w:val="26"/>
        </w:rPr>
        <w:t xml:space="preserve"> </w:t>
      </w:r>
      <w:proofErr w:type="spellStart"/>
      <w:r w:rsidRPr="0051184B">
        <w:rPr>
          <w:color w:val="FF0000"/>
          <w:sz w:val="26"/>
          <w:szCs w:val="26"/>
        </w:rPr>
        <w:t>cao</w:t>
      </w:r>
      <w:proofErr w:type="spellEnd"/>
      <w:r w:rsidRPr="0051184B">
        <w:rPr>
          <w:color w:val="FF0000"/>
          <w:sz w:val="26"/>
          <w:szCs w:val="26"/>
        </w:rPr>
        <w:t xml:space="preserve"> </w:t>
      </w:r>
      <w:proofErr w:type="spellStart"/>
      <w:r w:rsidRPr="0051184B">
        <w:rPr>
          <w:color w:val="FF0000"/>
          <w:sz w:val="26"/>
          <w:szCs w:val="26"/>
        </w:rPr>
        <w:t>và</w:t>
      </w:r>
      <w:proofErr w:type="spellEnd"/>
      <w:r w:rsidRPr="0051184B">
        <w:rPr>
          <w:color w:val="FF0000"/>
          <w:sz w:val="26"/>
          <w:szCs w:val="26"/>
        </w:rPr>
        <w:t xml:space="preserve"> </w:t>
      </w:r>
      <w:proofErr w:type="spellStart"/>
      <w:r w:rsidRPr="0051184B">
        <w:rPr>
          <w:color w:val="FF0000"/>
          <w:sz w:val="26"/>
          <w:szCs w:val="26"/>
        </w:rPr>
        <w:t>năng</w:t>
      </w:r>
      <w:proofErr w:type="spellEnd"/>
      <w:r w:rsidRPr="0051184B">
        <w:rPr>
          <w:color w:val="FF0000"/>
          <w:sz w:val="26"/>
          <w:szCs w:val="26"/>
        </w:rPr>
        <w:t xml:space="preserve"> </w:t>
      </w:r>
      <w:proofErr w:type="spellStart"/>
      <w:r w:rsidRPr="0051184B">
        <w:rPr>
          <w:color w:val="FF0000"/>
          <w:sz w:val="26"/>
          <w:szCs w:val="26"/>
        </w:rPr>
        <w:t>lượng</w:t>
      </w:r>
      <w:proofErr w:type="spellEnd"/>
      <w:r w:rsidRPr="0051184B">
        <w:rPr>
          <w:color w:val="FF0000"/>
          <w:sz w:val="26"/>
          <w:szCs w:val="26"/>
        </w:rPr>
        <w:t xml:space="preserve"> </w:t>
      </w:r>
      <w:proofErr w:type="spellStart"/>
      <w:r w:rsidRPr="0051184B">
        <w:rPr>
          <w:color w:val="FF0000"/>
          <w:sz w:val="26"/>
          <w:szCs w:val="26"/>
        </w:rPr>
        <w:t>tái</w:t>
      </w:r>
      <w:proofErr w:type="spellEnd"/>
      <w:r w:rsidRPr="0051184B">
        <w:rPr>
          <w:color w:val="FF0000"/>
          <w:sz w:val="26"/>
          <w:szCs w:val="26"/>
        </w:rPr>
        <w:t xml:space="preserve"> </w:t>
      </w:r>
      <w:proofErr w:type="spellStart"/>
      <w:r w:rsidRPr="0051184B">
        <w:rPr>
          <w:color w:val="FF0000"/>
          <w:sz w:val="26"/>
          <w:szCs w:val="26"/>
        </w:rPr>
        <w:t>tạo</w:t>
      </w:r>
      <w:proofErr w:type="spellEnd"/>
      <w:r w:rsidRPr="0051184B">
        <w:rPr>
          <w:color w:val="FF0000"/>
          <w:sz w:val="26"/>
          <w:szCs w:val="26"/>
        </w:rPr>
        <w:t xml:space="preserve">, </w:t>
      </w:r>
      <w:proofErr w:type="spellStart"/>
      <w:r w:rsidRPr="0051184B">
        <w:rPr>
          <w:color w:val="FF0000"/>
          <w:sz w:val="26"/>
          <w:szCs w:val="26"/>
        </w:rPr>
        <w:t>năng</w:t>
      </w:r>
      <w:proofErr w:type="spellEnd"/>
      <w:r w:rsidRPr="0051184B">
        <w:rPr>
          <w:color w:val="FF0000"/>
          <w:sz w:val="26"/>
          <w:szCs w:val="26"/>
        </w:rPr>
        <w:t xml:space="preserve"> </w:t>
      </w:r>
      <w:proofErr w:type="spellStart"/>
      <w:r w:rsidRPr="0051184B">
        <w:rPr>
          <w:color w:val="FF0000"/>
          <w:sz w:val="26"/>
          <w:szCs w:val="26"/>
        </w:rPr>
        <w:t>lượng</w:t>
      </w:r>
      <w:proofErr w:type="spellEnd"/>
      <w:r w:rsidRPr="0051184B">
        <w:rPr>
          <w:color w:val="FF0000"/>
          <w:sz w:val="26"/>
          <w:szCs w:val="26"/>
        </w:rPr>
        <w:t xml:space="preserve"> </w:t>
      </w:r>
      <w:proofErr w:type="spellStart"/>
      <w:r w:rsidRPr="0051184B">
        <w:rPr>
          <w:color w:val="FF0000"/>
          <w:sz w:val="26"/>
          <w:szCs w:val="26"/>
        </w:rPr>
        <w:t>mới</w:t>
      </w:r>
      <w:proofErr w:type="spellEnd"/>
      <w:r w:rsidRPr="0051184B">
        <w:rPr>
          <w:color w:val="FF0000"/>
          <w:sz w:val="26"/>
          <w:szCs w:val="26"/>
        </w:rPr>
        <w:t xml:space="preserve"> (hydrogen/</w:t>
      </w:r>
      <w:proofErr w:type="spellStart"/>
      <w:r w:rsidRPr="0051184B">
        <w:rPr>
          <w:color w:val="FF0000"/>
          <w:sz w:val="26"/>
          <w:szCs w:val="26"/>
        </w:rPr>
        <w:t>amoniac</w:t>
      </w:r>
      <w:proofErr w:type="spellEnd"/>
      <w:r w:rsidRPr="0051184B">
        <w:rPr>
          <w:color w:val="FF0000"/>
          <w:sz w:val="26"/>
          <w:szCs w:val="26"/>
        </w:rPr>
        <w:t xml:space="preserve"> </w:t>
      </w:r>
      <w:proofErr w:type="spellStart"/>
      <w:r w:rsidRPr="0051184B">
        <w:rPr>
          <w:color w:val="FF0000"/>
          <w:sz w:val="26"/>
          <w:szCs w:val="26"/>
        </w:rPr>
        <w:t>xanh</w:t>
      </w:r>
      <w:proofErr w:type="spellEnd"/>
      <w:r w:rsidRPr="0051184B">
        <w:rPr>
          <w:color w:val="FF0000"/>
          <w:sz w:val="26"/>
          <w:szCs w:val="26"/>
        </w:rPr>
        <w:t xml:space="preserve"> ...); </w:t>
      </w:r>
      <w:proofErr w:type="spellStart"/>
      <w:r w:rsidRPr="0051184B">
        <w:rPr>
          <w:color w:val="FF0000"/>
          <w:sz w:val="26"/>
          <w:szCs w:val="26"/>
        </w:rPr>
        <w:t>trong</w:t>
      </w:r>
      <w:proofErr w:type="spellEnd"/>
      <w:r w:rsidRPr="0051184B">
        <w:rPr>
          <w:color w:val="FF0000"/>
          <w:sz w:val="26"/>
          <w:szCs w:val="26"/>
        </w:rPr>
        <w:t xml:space="preserve"> </w:t>
      </w:r>
      <w:proofErr w:type="spellStart"/>
      <w:r w:rsidRPr="0051184B">
        <w:rPr>
          <w:color w:val="FF0000"/>
          <w:sz w:val="26"/>
          <w:szCs w:val="26"/>
        </w:rPr>
        <w:t>đó</w:t>
      </w:r>
      <w:proofErr w:type="spellEnd"/>
      <w:r w:rsidRPr="0051184B">
        <w:rPr>
          <w:color w:val="FF0000"/>
          <w:sz w:val="26"/>
          <w:szCs w:val="26"/>
        </w:rPr>
        <w:t xml:space="preserve"> </w:t>
      </w:r>
      <w:proofErr w:type="spellStart"/>
      <w:r w:rsidRPr="0051184B">
        <w:rPr>
          <w:color w:val="FF0000"/>
          <w:sz w:val="26"/>
          <w:szCs w:val="26"/>
        </w:rPr>
        <w:t>xem</w:t>
      </w:r>
      <w:proofErr w:type="spellEnd"/>
      <w:r w:rsidRPr="0051184B">
        <w:rPr>
          <w:color w:val="FF0000"/>
          <w:sz w:val="26"/>
          <w:szCs w:val="26"/>
        </w:rPr>
        <w:t xml:space="preserve"> </w:t>
      </w:r>
      <w:proofErr w:type="spellStart"/>
      <w:r w:rsidRPr="0051184B">
        <w:rPr>
          <w:color w:val="FF0000"/>
          <w:sz w:val="26"/>
          <w:szCs w:val="26"/>
        </w:rPr>
        <w:t>xét</w:t>
      </w:r>
      <w:proofErr w:type="spellEnd"/>
      <w:r w:rsidRPr="0051184B">
        <w:rPr>
          <w:color w:val="FF0000"/>
          <w:sz w:val="26"/>
          <w:szCs w:val="26"/>
        </w:rPr>
        <w:t xml:space="preserve"> </w:t>
      </w:r>
      <w:proofErr w:type="spellStart"/>
      <w:r w:rsidRPr="0051184B">
        <w:rPr>
          <w:color w:val="FF0000"/>
          <w:sz w:val="26"/>
          <w:szCs w:val="26"/>
        </w:rPr>
        <w:t>khả</w:t>
      </w:r>
      <w:proofErr w:type="spellEnd"/>
      <w:r w:rsidRPr="0051184B">
        <w:rPr>
          <w:color w:val="FF0000"/>
          <w:sz w:val="26"/>
          <w:szCs w:val="26"/>
        </w:rPr>
        <w:t xml:space="preserve"> </w:t>
      </w:r>
      <w:proofErr w:type="spellStart"/>
      <w:r w:rsidRPr="0051184B">
        <w:rPr>
          <w:color w:val="FF0000"/>
          <w:sz w:val="26"/>
          <w:szCs w:val="26"/>
        </w:rPr>
        <w:t>năng</w:t>
      </w:r>
      <w:proofErr w:type="spellEnd"/>
      <w:r w:rsidRPr="0051184B">
        <w:rPr>
          <w:color w:val="FF0000"/>
          <w:sz w:val="26"/>
          <w:szCs w:val="26"/>
        </w:rPr>
        <w:t xml:space="preserve"> </w:t>
      </w:r>
      <w:proofErr w:type="spellStart"/>
      <w:r w:rsidRPr="0051184B">
        <w:rPr>
          <w:color w:val="FF0000"/>
          <w:sz w:val="26"/>
          <w:szCs w:val="26"/>
        </w:rPr>
        <w:t>mở</w:t>
      </w:r>
      <w:proofErr w:type="spellEnd"/>
      <w:r w:rsidRPr="0051184B">
        <w:rPr>
          <w:color w:val="FF0000"/>
          <w:sz w:val="26"/>
          <w:szCs w:val="26"/>
        </w:rPr>
        <w:t xml:space="preserve"> </w:t>
      </w:r>
      <w:proofErr w:type="spellStart"/>
      <w:r w:rsidRPr="0051184B">
        <w:rPr>
          <w:color w:val="FF0000"/>
          <w:sz w:val="26"/>
          <w:szCs w:val="26"/>
        </w:rPr>
        <w:t>rộng</w:t>
      </w:r>
      <w:proofErr w:type="spellEnd"/>
      <w:r w:rsidRPr="0051184B">
        <w:rPr>
          <w:color w:val="FF0000"/>
          <w:sz w:val="26"/>
          <w:szCs w:val="26"/>
        </w:rPr>
        <w:t xml:space="preserve"> </w:t>
      </w:r>
      <w:proofErr w:type="spellStart"/>
      <w:r w:rsidRPr="0051184B">
        <w:rPr>
          <w:color w:val="FF0000"/>
          <w:sz w:val="26"/>
          <w:szCs w:val="26"/>
        </w:rPr>
        <w:t>các</w:t>
      </w:r>
      <w:proofErr w:type="spellEnd"/>
      <w:r w:rsidRPr="0051184B">
        <w:rPr>
          <w:color w:val="FF0000"/>
          <w:sz w:val="26"/>
          <w:szCs w:val="26"/>
        </w:rPr>
        <w:t xml:space="preserve"> </w:t>
      </w:r>
      <w:proofErr w:type="spellStart"/>
      <w:r w:rsidRPr="0051184B">
        <w:rPr>
          <w:color w:val="FF0000"/>
          <w:sz w:val="26"/>
          <w:szCs w:val="26"/>
        </w:rPr>
        <w:t>cảng</w:t>
      </w:r>
      <w:proofErr w:type="spellEnd"/>
      <w:r w:rsidRPr="0051184B">
        <w:rPr>
          <w:color w:val="FF0000"/>
          <w:sz w:val="26"/>
          <w:szCs w:val="26"/>
        </w:rPr>
        <w:t xml:space="preserve"> </w:t>
      </w:r>
      <w:proofErr w:type="spellStart"/>
      <w:r w:rsidRPr="0051184B">
        <w:rPr>
          <w:color w:val="FF0000"/>
          <w:sz w:val="26"/>
          <w:szCs w:val="26"/>
        </w:rPr>
        <w:t>biển</w:t>
      </w:r>
      <w:proofErr w:type="spellEnd"/>
      <w:r w:rsidRPr="0051184B">
        <w:rPr>
          <w:color w:val="FF0000"/>
          <w:sz w:val="26"/>
          <w:szCs w:val="26"/>
        </w:rPr>
        <w:t xml:space="preserve"> </w:t>
      </w:r>
      <w:proofErr w:type="spellStart"/>
      <w:r w:rsidRPr="0051184B">
        <w:rPr>
          <w:color w:val="FF0000"/>
          <w:sz w:val="26"/>
          <w:szCs w:val="26"/>
        </w:rPr>
        <w:t>có</w:t>
      </w:r>
      <w:proofErr w:type="spellEnd"/>
      <w:r w:rsidRPr="0051184B">
        <w:rPr>
          <w:color w:val="FF0000"/>
          <w:sz w:val="26"/>
          <w:szCs w:val="26"/>
        </w:rPr>
        <w:t xml:space="preserve"> </w:t>
      </w:r>
      <w:proofErr w:type="spellStart"/>
      <w:r w:rsidRPr="0051184B">
        <w:rPr>
          <w:color w:val="FF0000"/>
          <w:sz w:val="26"/>
          <w:szCs w:val="26"/>
        </w:rPr>
        <w:t>điều</w:t>
      </w:r>
      <w:proofErr w:type="spellEnd"/>
      <w:r w:rsidRPr="0051184B">
        <w:rPr>
          <w:color w:val="FF0000"/>
          <w:sz w:val="26"/>
          <w:szCs w:val="26"/>
        </w:rPr>
        <w:t xml:space="preserve"> </w:t>
      </w:r>
      <w:proofErr w:type="spellStart"/>
      <w:r w:rsidRPr="0051184B">
        <w:rPr>
          <w:color w:val="FF0000"/>
          <w:sz w:val="26"/>
          <w:szCs w:val="26"/>
        </w:rPr>
        <w:t>kiện</w:t>
      </w:r>
      <w:proofErr w:type="spellEnd"/>
      <w:r w:rsidRPr="0051184B">
        <w:rPr>
          <w:color w:val="FF0000"/>
          <w:sz w:val="26"/>
          <w:szCs w:val="26"/>
        </w:rPr>
        <w:t xml:space="preserve"> </w:t>
      </w:r>
      <w:proofErr w:type="spellStart"/>
      <w:r w:rsidRPr="0051184B">
        <w:rPr>
          <w:color w:val="FF0000"/>
          <w:sz w:val="26"/>
          <w:szCs w:val="26"/>
        </w:rPr>
        <w:t>thuận</w:t>
      </w:r>
      <w:proofErr w:type="spellEnd"/>
      <w:r w:rsidRPr="0051184B">
        <w:rPr>
          <w:color w:val="FF0000"/>
          <w:sz w:val="26"/>
          <w:szCs w:val="26"/>
        </w:rPr>
        <w:t xml:space="preserve"> </w:t>
      </w:r>
      <w:proofErr w:type="spellStart"/>
      <w:r w:rsidRPr="0051184B">
        <w:rPr>
          <w:color w:val="FF0000"/>
          <w:sz w:val="26"/>
          <w:szCs w:val="26"/>
        </w:rPr>
        <w:t>lợi</w:t>
      </w:r>
      <w:proofErr w:type="spellEnd"/>
      <w:r w:rsidRPr="0051184B">
        <w:rPr>
          <w:color w:val="FF0000"/>
          <w:sz w:val="26"/>
          <w:szCs w:val="26"/>
        </w:rPr>
        <w:t xml:space="preserve"> </w:t>
      </w:r>
      <w:proofErr w:type="spellStart"/>
      <w:r w:rsidRPr="0051184B">
        <w:rPr>
          <w:color w:val="FF0000"/>
          <w:sz w:val="26"/>
          <w:szCs w:val="26"/>
        </w:rPr>
        <w:t>và</w:t>
      </w:r>
      <w:proofErr w:type="spellEnd"/>
      <w:r w:rsidRPr="0051184B">
        <w:rPr>
          <w:color w:val="FF0000"/>
          <w:sz w:val="26"/>
          <w:szCs w:val="26"/>
        </w:rPr>
        <w:t xml:space="preserve"> </w:t>
      </w:r>
      <w:proofErr w:type="spellStart"/>
      <w:r w:rsidRPr="0051184B">
        <w:rPr>
          <w:color w:val="FF0000"/>
          <w:sz w:val="26"/>
          <w:szCs w:val="26"/>
        </w:rPr>
        <w:t>tiềm</w:t>
      </w:r>
      <w:proofErr w:type="spellEnd"/>
      <w:r w:rsidRPr="0051184B">
        <w:rPr>
          <w:color w:val="FF0000"/>
          <w:sz w:val="26"/>
          <w:szCs w:val="26"/>
        </w:rPr>
        <w:t xml:space="preserve"> </w:t>
      </w:r>
      <w:proofErr w:type="spellStart"/>
      <w:r w:rsidRPr="0051184B">
        <w:rPr>
          <w:color w:val="FF0000"/>
          <w:sz w:val="26"/>
          <w:szCs w:val="26"/>
        </w:rPr>
        <w:t>năng</w:t>
      </w:r>
      <w:proofErr w:type="spellEnd"/>
      <w:r w:rsidRPr="0051184B">
        <w:rPr>
          <w:color w:val="FF0000"/>
          <w:sz w:val="26"/>
          <w:szCs w:val="26"/>
        </w:rPr>
        <w:t xml:space="preserve"> </w:t>
      </w:r>
      <w:proofErr w:type="spellStart"/>
      <w:r w:rsidRPr="0051184B">
        <w:rPr>
          <w:color w:val="FF0000"/>
          <w:sz w:val="26"/>
          <w:szCs w:val="26"/>
        </w:rPr>
        <w:t>thành</w:t>
      </w:r>
      <w:proofErr w:type="spellEnd"/>
      <w:r w:rsidRPr="0051184B">
        <w:rPr>
          <w:color w:val="FF0000"/>
          <w:sz w:val="26"/>
          <w:szCs w:val="26"/>
        </w:rPr>
        <w:t xml:space="preserve"> </w:t>
      </w:r>
      <w:proofErr w:type="spellStart"/>
      <w:r w:rsidRPr="0051184B">
        <w:rPr>
          <w:color w:val="FF0000"/>
          <w:sz w:val="26"/>
          <w:szCs w:val="26"/>
        </w:rPr>
        <w:t>tổ</w:t>
      </w:r>
      <w:proofErr w:type="spellEnd"/>
      <w:r w:rsidRPr="0051184B">
        <w:rPr>
          <w:color w:val="FF0000"/>
          <w:sz w:val="26"/>
          <w:szCs w:val="26"/>
        </w:rPr>
        <w:t xml:space="preserve"> </w:t>
      </w:r>
      <w:proofErr w:type="spellStart"/>
      <w:r w:rsidRPr="0051184B">
        <w:rPr>
          <w:color w:val="FF0000"/>
          <w:sz w:val="26"/>
          <w:szCs w:val="26"/>
        </w:rPr>
        <w:t>hợp</w:t>
      </w:r>
      <w:proofErr w:type="spellEnd"/>
      <w:r w:rsidRPr="0051184B">
        <w:rPr>
          <w:color w:val="FF0000"/>
          <w:sz w:val="26"/>
          <w:szCs w:val="26"/>
        </w:rPr>
        <w:t xml:space="preserve"> </w:t>
      </w:r>
      <w:proofErr w:type="spellStart"/>
      <w:r w:rsidRPr="0051184B">
        <w:rPr>
          <w:color w:val="FF0000"/>
          <w:sz w:val="26"/>
          <w:szCs w:val="26"/>
        </w:rPr>
        <w:t>cảng</w:t>
      </w:r>
      <w:proofErr w:type="spellEnd"/>
      <w:r w:rsidRPr="0051184B">
        <w:rPr>
          <w:color w:val="FF0000"/>
          <w:sz w:val="26"/>
          <w:szCs w:val="26"/>
        </w:rPr>
        <w:t xml:space="preserve"> </w:t>
      </w:r>
      <w:proofErr w:type="spellStart"/>
      <w:r w:rsidRPr="0051184B">
        <w:rPr>
          <w:color w:val="FF0000"/>
          <w:sz w:val="26"/>
          <w:szCs w:val="26"/>
        </w:rPr>
        <w:t>tổng</w:t>
      </w:r>
      <w:proofErr w:type="spellEnd"/>
      <w:r w:rsidRPr="0051184B">
        <w:rPr>
          <w:color w:val="FF0000"/>
          <w:sz w:val="26"/>
          <w:szCs w:val="26"/>
        </w:rPr>
        <w:t xml:space="preserve"> </w:t>
      </w:r>
      <w:proofErr w:type="spellStart"/>
      <w:r w:rsidRPr="0051184B">
        <w:rPr>
          <w:color w:val="FF0000"/>
          <w:sz w:val="26"/>
          <w:szCs w:val="26"/>
        </w:rPr>
        <w:t>hợp</w:t>
      </w:r>
      <w:proofErr w:type="spellEnd"/>
      <w:r w:rsidRPr="0051184B">
        <w:rPr>
          <w:color w:val="FF0000"/>
          <w:sz w:val="26"/>
          <w:szCs w:val="26"/>
        </w:rPr>
        <w:t xml:space="preserve"> </w:t>
      </w:r>
      <w:proofErr w:type="spellStart"/>
      <w:r w:rsidRPr="0051184B">
        <w:rPr>
          <w:color w:val="FF0000"/>
          <w:sz w:val="26"/>
          <w:szCs w:val="26"/>
        </w:rPr>
        <w:t>và</w:t>
      </w:r>
      <w:proofErr w:type="spellEnd"/>
      <w:r w:rsidRPr="0051184B">
        <w:rPr>
          <w:color w:val="FF0000"/>
          <w:sz w:val="26"/>
          <w:szCs w:val="26"/>
        </w:rPr>
        <w:t xml:space="preserve"> </w:t>
      </w:r>
      <w:proofErr w:type="spellStart"/>
      <w:r w:rsidRPr="0051184B">
        <w:rPr>
          <w:color w:val="FF0000"/>
          <w:sz w:val="26"/>
          <w:szCs w:val="26"/>
        </w:rPr>
        <w:t>sản</w:t>
      </w:r>
      <w:proofErr w:type="spellEnd"/>
      <w:r w:rsidRPr="0051184B">
        <w:rPr>
          <w:color w:val="FF0000"/>
          <w:sz w:val="26"/>
          <w:szCs w:val="26"/>
        </w:rPr>
        <w:t xml:space="preserve"> </w:t>
      </w:r>
      <w:proofErr w:type="spellStart"/>
      <w:r w:rsidRPr="0051184B">
        <w:rPr>
          <w:color w:val="FF0000"/>
          <w:sz w:val="26"/>
          <w:szCs w:val="26"/>
        </w:rPr>
        <w:t>xuất</w:t>
      </w:r>
      <w:proofErr w:type="spellEnd"/>
      <w:r w:rsidRPr="0051184B">
        <w:rPr>
          <w:color w:val="FF0000"/>
          <w:sz w:val="26"/>
          <w:szCs w:val="26"/>
        </w:rPr>
        <w:t xml:space="preserve">, </w:t>
      </w:r>
      <w:proofErr w:type="spellStart"/>
      <w:r w:rsidRPr="0051184B">
        <w:rPr>
          <w:color w:val="FF0000"/>
          <w:sz w:val="26"/>
          <w:szCs w:val="26"/>
        </w:rPr>
        <w:t>xuất</w:t>
      </w:r>
      <w:proofErr w:type="spellEnd"/>
      <w:r w:rsidRPr="0051184B">
        <w:rPr>
          <w:color w:val="FF0000"/>
          <w:sz w:val="26"/>
          <w:szCs w:val="26"/>
        </w:rPr>
        <w:t xml:space="preserve"> </w:t>
      </w:r>
      <w:proofErr w:type="spellStart"/>
      <w:r w:rsidRPr="0051184B">
        <w:rPr>
          <w:color w:val="FF0000"/>
          <w:sz w:val="26"/>
          <w:szCs w:val="26"/>
        </w:rPr>
        <w:t>khẩu</w:t>
      </w:r>
      <w:proofErr w:type="spellEnd"/>
      <w:r w:rsidRPr="0051184B">
        <w:rPr>
          <w:color w:val="FF0000"/>
          <w:sz w:val="26"/>
          <w:szCs w:val="26"/>
        </w:rPr>
        <w:t xml:space="preserve"> </w:t>
      </w:r>
      <w:proofErr w:type="spellStart"/>
      <w:r w:rsidRPr="0051184B">
        <w:rPr>
          <w:color w:val="FF0000"/>
          <w:sz w:val="26"/>
          <w:szCs w:val="26"/>
        </w:rPr>
        <w:t>năng</w:t>
      </w:r>
      <w:proofErr w:type="spellEnd"/>
      <w:r w:rsidRPr="0051184B">
        <w:rPr>
          <w:color w:val="FF0000"/>
          <w:sz w:val="26"/>
          <w:szCs w:val="26"/>
        </w:rPr>
        <w:t xml:space="preserve"> </w:t>
      </w:r>
      <w:proofErr w:type="spellStart"/>
      <w:r w:rsidRPr="0051184B">
        <w:rPr>
          <w:color w:val="FF0000"/>
          <w:sz w:val="26"/>
          <w:szCs w:val="26"/>
        </w:rPr>
        <w:t>lượng</w:t>
      </w:r>
      <w:proofErr w:type="spellEnd"/>
      <w:r w:rsidRPr="0051184B">
        <w:rPr>
          <w:color w:val="FF0000"/>
          <w:sz w:val="26"/>
          <w:szCs w:val="26"/>
        </w:rPr>
        <w:t xml:space="preserve"> </w:t>
      </w:r>
      <w:proofErr w:type="spellStart"/>
      <w:r w:rsidRPr="0051184B">
        <w:rPr>
          <w:color w:val="FF0000"/>
          <w:sz w:val="26"/>
          <w:szCs w:val="26"/>
        </w:rPr>
        <w:t>mới</w:t>
      </w:r>
      <w:proofErr w:type="spellEnd"/>
      <w:r w:rsidRPr="0051184B">
        <w:rPr>
          <w:color w:val="FF0000"/>
          <w:sz w:val="26"/>
          <w:szCs w:val="26"/>
        </w:rPr>
        <w:t>.</w:t>
      </w:r>
    </w:p>
    <w:p w14:paraId="516DDF50" w14:textId="77777777" w:rsidR="00D934F5" w:rsidRPr="0051184B" w:rsidRDefault="00D934F5" w:rsidP="00D934F5">
      <w:pPr>
        <w:pStyle w:val="NormalWeb"/>
        <w:spacing w:before="0" w:beforeAutospacing="0" w:afterAutospacing="0"/>
        <w:ind w:firstLine="567"/>
        <w:jc w:val="both"/>
        <w:rPr>
          <w:color w:val="FF0000"/>
          <w:sz w:val="26"/>
          <w:szCs w:val="26"/>
        </w:rPr>
      </w:pPr>
      <w:proofErr w:type="spellStart"/>
      <w:r w:rsidRPr="0051184B">
        <w:rPr>
          <w:i/>
          <w:iCs/>
          <w:color w:val="FF0000"/>
          <w:sz w:val="26"/>
          <w:szCs w:val="26"/>
        </w:rPr>
        <w:t>Hành</w:t>
      </w:r>
      <w:proofErr w:type="spellEnd"/>
      <w:r w:rsidRPr="0051184B">
        <w:rPr>
          <w:i/>
          <w:iCs/>
          <w:color w:val="FF0000"/>
          <w:sz w:val="26"/>
          <w:szCs w:val="26"/>
        </w:rPr>
        <w:t xml:space="preserve"> lang </w:t>
      </w:r>
      <w:proofErr w:type="spellStart"/>
      <w:r w:rsidRPr="0051184B">
        <w:rPr>
          <w:i/>
          <w:iCs/>
          <w:color w:val="FF0000"/>
          <w:sz w:val="26"/>
          <w:szCs w:val="26"/>
        </w:rPr>
        <w:t>kinh</w:t>
      </w:r>
      <w:proofErr w:type="spellEnd"/>
      <w:r w:rsidRPr="0051184B">
        <w:rPr>
          <w:i/>
          <w:iCs/>
          <w:color w:val="FF0000"/>
          <w:sz w:val="26"/>
          <w:szCs w:val="26"/>
        </w:rPr>
        <w:t xml:space="preserve"> </w:t>
      </w:r>
      <w:proofErr w:type="spellStart"/>
      <w:r w:rsidRPr="0051184B">
        <w:rPr>
          <w:i/>
          <w:iCs/>
          <w:color w:val="FF0000"/>
          <w:sz w:val="26"/>
          <w:szCs w:val="26"/>
        </w:rPr>
        <w:t>tế</w:t>
      </w:r>
      <w:proofErr w:type="spellEnd"/>
      <w:r w:rsidRPr="0051184B">
        <w:rPr>
          <w:i/>
          <w:iCs/>
          <w:color w:val="FF0000"/>
          <w:sz w:val="26"/>
          <w:szCs w:val="26"/>
        </w:rPr>
        <w:t xml:space="preserve"> Đông Tây</w:t>
      </w:r>
      <w:r w:rsidRPr="0051184B">
        <w:rPr>
          <w:color w:val="FF0000"/>
          <w:sz w:val="26"/>
          <w:szCs w:val="26"/>
        </w:rPr>
        <w:t xml:space="preserve">: </w:t>
      </w:r>
      <w:proofErr w:type="spellStart"/>
      <w:r w:rsidRPr="0051184B">
        <w:rPr>
          <w:color w:val="FF0000"/>
          <w:sz w:val="26"/>
          <w:szCs w:val="26"/>
        </w:rPr>
        <w:t>phát</w:t>
      </w:r>
      <w:proofErr w:type="spellEnd"/>
      <w:r w:rsidRPr="0051184B">
        <w:rPr>
          <w:color w:val="FF0000"/>
          <w:sz w:val="26"/>
          <w:szCs w:val="26"/>
        </w:rPr>
        <w:t xml:space="preserve"> </w:t>
      </w:r>
      <w:proofErr w:type="spellStart"/>
      <w:r w:rsidRPr="0051184B">
        <w:rPr>
          <w:color w:val="FF0000"/>
          <w:sz w:val="26"/>
          <w:szCs w:val="26"/>
        </w:rPr>
        <w:t>triển</w:t>
      </w:r>
      <w:proofErr w:type="spellEnd"/>
      <w:r w:rsidRPr="0051184B">
        <w:rPr>
          <w:color w:val="FF0000"/>
          <w:sz w:val="26"/>
          <w:szCs w:val="26"/>
        </w:rPr>
        <w:t xml:space="preserve"> </w:t>
      </w:r>
      <w:proofErr w:type="spellStart"/>
      <w:r w:rsidRPr="0051184B">
        <w:rPr>
          <w:color w:val="FF0000"/>
          <w:sz w:val="26"/>
          <w:szCs w:val="26"/>
        </w:rPr>
        <w:t>dọc</w:t>
      </w:r>
      <w:proofErr w:type="spellEnd"/>
      <w:r w:rsidRPr="0051184B">
        <w:rPr>
          <w:color w:val="FF0000"/>
          <w:sz w:val="26"/>
          <w:szCs w:val="26"/>
        </w:rPr>
        <w:t xml:space="preserve"> </w:t>
      </w:r>
      <w:proofErr w:type="spellStart"/>
      <w:r w:rsidRPr="0051184B">
        <w:rPr>
          <w:color w:val="FF0000"/>
          <w:sz w:val="26"/>
          <w:szCs w:val="26"/>
        </w:rPr>
        <w:t>theo</w:t>
      </w:r>
      <w:proofErr w:type="spellEnd"/>
      <w:r w:rsidRPr="0051184B">
        <w:rPr>
          <w:color w:val="FF0000"/>
          <w:sz w:val="26"/>
          <w:szCs w:val="26"/>
        </w:rPr>
        <w:t xml:space="preserve"> </w:t>
      </w:r>
      <w:proofErr w:type="spellStart"/>
      <w:r w:rsidRPr="0051184B">
        <w:rPr>
          <w:color w:val="FF0000"/>
          <w:sz w:val="26"/>
          <w:szCs w:val="26"/>
        </w:rPr>
        <w:t>các</w:t>
      </w:r>
      <w:proofErr w:type="spellEnd"/>
      <w:r w:rsidRPr="0051184B">
        <w:rPr>
          <w:color w:val="FF0000"/>
          <w:sz w:val="26"/>
          <w:szCs w:val="26"/>
        </w:rPr>
        <w:t xml:space="preserve"> </w:t>
      </w:r>
      <w:proofErr w:type="spellStart"/>
      <w:r w:rsidRPr="0051184B">
        <w:rPr>
          <w:color w:val="FF0000"/>
          <w:sz w:val="26"/>
          <w:szCs w:val="26"/>
        </w:rPr>
        <w:t>tuyến</w:t>
      </w:r>
      <w:proofErr w:type="spellEnd"/>
      <w:r w:rsidRPr="0051184B">
        <w:rPr>
          <w:color w:val="FF0000"/>
          <w:sz w:val="26"/>
          <w:szCs w:val="26"/>
        </w:rPr>
        <w:t xml:space="preserve"> </w:t>
      </w:r>
      <w:proofErr w:type="spellStart"/>
      <w:r w:rsidRPr="0051184B">
        <w:rPr>
          <w:color w:val="FF0000"/>
          <w:sz w:val="26"/>
          <w:szCs w:val="26"/>
        </w:rPr>
        <w:t>giao</w:t>
      </w:r>
      <w:proofErr w:type="spellEnd"/>
      <w:r w:rsidRPr="0051184B">
        <w:rPr>
          <w:color w:val="FF0000"/>
          <w:sz w:val="26"/>
          <w:szCs w:val="26"/>
        </w:rPr>
        <w:t xml:space="preserve"> </w:t>
      </w:r>
      <w:proofErr w:type="spellStart"/>
      <w:r w:rsidRPr="0051184B">
        <w:rPr>
          <w:color w:val="FF0000"/>
          <w:sz w:val="26"/>
          <w:szCs w:val="26"/>
        </w:rPr>
        <w:t>thông</w:t>
      </w:r>
      <w:proofErr w:type="spellEnd"/>
      <w:r w:rsidRPr="0051184B">
        <w:rPr>
          <w:color w:val="FF0000"/>
          <w:sz w:val="26"/>
          <w:szCs w:val="26"/>
        </w:rPr>
        <w:t xml:space="preserve"> Đông Tây </w:t>
      </w:r>
      <w:proofErr w:type="spellStart"/>
      <w:r w:rsidRPr="0051184B">
        <w:rPr>
          <w:color w:val="FF0000"/>
          <w:sz w:val="26"/>
          <w:szCs w:val="26"/>
        </w:rPr>
        <w:t>của</w:t>
      </w:r>
      <w:proofErr w:type="spellEnd"/>
      <w:r w:rsidRPr="0051184B">
        <w:rPr>
          <w:color w:val="FF0000"/>
          <w:sz w:val="26"/>
          <w:szCs w:val="26"/>
        </w:rPr>
        <w:t xml:space="preserve"> Quốc </w:t>
      </w:r>
      <w:proofErr w:type="spellStart"/>
      <w:r w:rsidRPr="0051184B">
        <w:rPr>
          <w:color w:val="FF0000"/>
          <w:sz w:val="26"/>
          <w:szCs w:val="26"/>
        </w:rPr>
        <w:t>lộ</w:t>
      </w:r>
      <w:proofErr w:type="spellEnd"/>
      <w:r w:rsidRPr="0051184B">
        <w:rPr>
          <w:color w:val="FF0000"/>
          <w:sz w:val="26"/>
          <w:szCs w:val="26"/>
        </w:rPr>
        <w:t xml:space="preserve"> 19, </w:t>
      </w:r>
      <w:proofErr w:type="spellStart"/>
      <w:r w:rsidRPr="0051184B">
        <w:rPr>
          <w:color w:val="FF0000"/>
          <w:sz w:val="26"/>
          <w:szCs w:val="26"/>
        </w:rPr>
        <w:t>thúc</w:t>
      </w:r>
      <w:proofErr w:type="spellEnd"/>
      <w:r w:rsidRPr="0051184B">
        <w:rPr>
          <w:color w:val="FF0000"/>
          <w:sz w:val="26"/>
          <w:szCs w:val="26"/>
        </w:rPr>
        <w:t xml:space="preserve"> </w:t>
      </w:r>
      <w:proofErr w:type="spellStart"/>
      <w:r w:rsidRPr="0051184B">
        <w:rPr>
          <w:color w:val="FF0000"/>
          <w:sz w:val="26"/>
          <w:szCs w:val="26"/>
        </w:rPr>
        <w:t>đẩy</w:t>
      </w:r>
      <w:proofErr w:type="spellEnd"/>
      <w:r w:rsidRPr="0051184B">
        <w:rPr>
          <w:color w:val="FF0000"/>
          <w:sz w:val="26"/>
          <w:szCs w:val="26"/>
        </w:rPr>
        <w:t xml:space="preserve"> </w:t>
      </w:r>
      <w:proofErr w:type="spellStart"/>
      <w:r w:rsidRPr="0051184B">
        <w:rPr>
          <w:color w:val="FF0000"/>
          <w:sz w:val="26"/>
          <w:szCs w:val="26"/>
        </w:rPr>
        <w:t>giao</w:t>
      </w:r>
      <w:proofErr w:type="spellEnd"/>
      <w:r w:rsidRPr="0051184B">
        <w:rPr>
          <w:color w:val="FF0000"/>
          <w:sz w:val="26"/>
          <w:szCs w:val="26"/>
        </w:rPr>
        <w:t xml:space="preserve"> </w:t>
      </w:r>
      <w:proofErr w:type="spellStart"/>
      <w:r w:rsidRPr="0051184B">
        <w:rPr>
          <w:color w:val="FF0000"/>
          <w:sz w:val="26"/>
          <w:szCs w:val="26"/>
        </w:rPr>
        <w:t>thương</w:t>
      </w:r>
      <w:proofErr w:type="spellEnd"/>
      <w:r w:rsidRPr="0051184B">
        <w:rPr>
          <w:color w:val="FF0000"/>
          <w:sz w:val="26"/>
          <w:szCs w:val="26"/>
        </w:rPr>
        <w:t xml:space="preserve"> </w:t>
      </w:r>
      <w:proofErr w:type="spellStart"/>
      <w:r w:rsidRPr="0051184B">
        <w:rPr>
          <w:color w:val="FF0000"/>
          <w:sz w:val="26"/>
          <w:szCs w:val="26"/>
        </w:rPr>
        <w:t>với</w:t>
      </w:r>
      <w:proofErr w:type="spellEnd"/>
      <w:r w:rsidRPr="0051184B">
        <w:rPr>
          <w:color w:val="FF0000"/>
          <w:sz w:val="26"/>
          <w:szCs w:val="26"/>
        </w:rPr>
        <w:t xml:space="preserve"> </w:t>
      </w:r>
      <w:proofErr w:type="spellStart"/>
      <w:r w:rsidRPr="0051184B">
        <w:rPr>
          <w:color w:val="FF0000"/>
          <w:sz w:val="26"/>
          <w:szCs w:val="26"/>
        </w:rPr>
        <w:t>vùng</w:t>
      </w:r>
      <w:proofErr w:type="spellEnd"/>
      <w:r w:rsidRPr="0051184B">
        <w:rPr>
          <w:color w:val="FF0000"/>
          <w:sz w:val="26"/>
          <w:szCs w:val="26"/>
        </w:rPr>
        <w:t xml:space="preserve"> </w:t>
      </w:r>
      <w:proofErr w:type="spellStart"/>
      <w:r w:rsidRPr="0051184B">
        <w:rPr>
          <w:color w:val="FF0000"/>
          <w:sz w:val="26"/>
          <w:szCs w:val="26"/>
        </w:rPr>
        <w:t>kinh</w:t>
      </w:r>
      <w:proofErr w:type="spellEnd"/>
      <w:r w:rsidRPr="0051184B">
        <w:rPr>
          <w:color w:val="FF0000"/>
          <w:sz w:val="26"/>
          <w:szCs w:val="26"/>
        </w:rPr>
        <w:t xml:space="preserve"> </w:t>
      </w:r>
      <w:proofErr w:type="spellStart"/>
      <w:r w:rsidRPr="0051184B">
        <w:rPr>
          <w:color w:val="FF0000"/>
          <w:sz w:val="26"/>
          <w:szCs w:val="26"/>
        </w:rPr>
        <w:t>tế</w:t>
      </w:r>
      <w:proofErr w:type="spellEnd"/>
      <w:r w:rsidRPr="0051184B">
        <w:rPr>
          <w:color w:val="FF0000"/>
          <w:sz w:val="26"/>
          <w:szCs w:val="26"/>
        </w:rPr>
        <w:t xml:space="preserve"> </w:t>
      </w:r>
      <w:proofErr w:type="spellStart"/>
      <w:r w:rsidRPr="0051184B">
        <w:rPr>
          <w:color w:val="FF0000"/>
          <w:sz w:val="26"/>
          <w:szCs w:val="26"/>
        </w:rPr>
        <w:t>thuộc</w:t>
      </w:r>
      <w:proofErr w:type="spellEnd"/>
      <w:r w:rsidRPr="0051184B">
        <w:rPr>
          <w:color w:val="FF0000"/>
          <w:sz w:val="26"/>
          <w:szCs w:val="26"/>
        </w:rPr>
        <w:t xml:space="preserve"> </w:t>
      </w:r>
      <w:proofErr w:type="spellStart"/>
      <w:r w:rsidRPr="0051184B">
        <w:rPr>
          <w:color w:val="FF0000"/>
          <w:sz w:val="26"/>
          <w:szCs w:val="26"/>
        </w:rPr>
        <w:t>các</w:t>
      </w:r>
      <w:proofErr w:type="spellEnd"/>
      <w:r w:rsidRPr="0051184B">
        <w:rPr>
          <w:color w:val="FF0000"/>
          <w:sz w:val="26"/>
          <w:szCs w:val="26"/>
        </w:rPr>
        <w:t xml:space="preserve"> </w:t>
      </w:r>
      <w:proofErr w:type="spellStart"/>
      <w:r w:rsidRPr="0051184B">
        <w:rPr>
          <w:color w:val="FF0000"/>
          <w:sz w:val="26"/>
          <w:szCs w:val="26"/>
        </w:rPr>
        <w:t>tỉnh</w:t>
      </w:r>
      <w:proofErr w:type="spellEnd"/>
      <w:r w:rsidRPr="0051184B">
        <w:rPr>
          <w:color w:val="FF0000"/>
          <w:sz w:val="26"/>
          <w:szCs w:val="26"/>
        </w:rPr>
        <w:t xml:space="preserve"> Tây Nguyên </w:t>
      </w:r>
      <w:proofErr w:type="spellStart"/>
      <w:r w:rsidRPr="0051184B">
        <w:rPr>
          <w:color w:val="FF0000"/>
          <w:sz w:val="26"/>
          <w:szCs w:val="26"/>
        </w:rPr>
        <w:t>là</w:t>
      </w:r>
      <w:proofErr w:type="spellEnd"/>
      <w:r w:rsidRPr="0051184B">
        <w:rPr>
          <w:color w:val="FF0000"/>
          <w:sz w:val="26"/>
          <w:szCs w:val="26"/>
        </w:rPr>
        <w:t xml:space="preserve"> </w:t>
      </w:r>
      <w:proofErr w:type="spellStart"/>
      <w:r w:rsidRPr="0051184B">
        <w:rPr>
          <w:color w:val="FF0000"/>
          <w:sz w:val="26"/>
          <w:szCs w:val="26"/>
        </w:rPr>
        <w:t>đầu</w:t>
      </w:r>
      <w:proofErr w:type="spellEnd"/>
      <w:r w:rsidRPr="0051184B">
        <w:rPr>
          <w:color w:val="FF0000"/>
          <w:sz w:val="26"/>
          <w:szCs w:val="26"/>
        </w:rPr>
        <w:t xml:space="preserve"> </w:t>
      </w:r>
      <w:proofErr w:type="spellStart"/>
      <w:r w:rsidRPr="0051184B">
        <w:rPr>
          <w:color w:val="FF0000"/>
          <w:sz w:val="26"/>
          <w:szCs w:val="26"/>
        </w:rPr>
        <w:t>mối</w:t>
      </w:r>
      <w:proofErr w:type="spellEnd"/>
      <w:r w:rsidRPr="0051184B">
        <w:rPr>
          <w:color w:val="FF0000"/>
          <w:sz w:val="26"/>
          <w:szCs w:val="26"/>
        </w:rPr>
        <w:t xml:space="preserve"> </w:t>
      </w:r>
      <w:proofErr w:type="spellStart"/>
      <w:r w:rsidRPr="0051184B">
        <w:rPr>
          <w:color w:val="FF0000"/>
          <w:sz w:val="26"/>
          <w:szCs w:val="26"/>
        </w:rPr>
        <w:t>xuất</w:t>
      </w:r>
      <w:proofErr w:type="spellEnd"/>
      <w:r w:rsidRPr="0051184B">
        <w:rPr>
          <w:color w:val="FF0000"/>
          <w:sz w:val="26"/>
          <w:szCs w:val="26"/>
        </w:rPr>
        <w:t xml:space="preserve"> </w:t>
      </w:r>
      <w:proofErr w:type="spellStart"/>
      <w:r w:rsidRPr="0051184B">
        <w:rPr>
          <w:color w:val="FF0000"/>
          <w:sz w:val="26"/>
          <w:szCs w:val="26"/>
        </w:rPr>
        <w:t>khẩu</w:t>
      </w:r>
      <w:proofErr w:type="spellEnd"/>
      <w:r w:rsidRPr="0051184B">
        <w:rPr>
          <w:color w:val="FF0000"/>
          <w:sz w:val="26"/>
          <w:szCs w:val="26"/>
        </w:rPr>
        <w:t xml:space="preserve"> </w:t>
      </w:r>
      <w:proofErr w:type="spellStart"/>
      <w:r w:rsidRPr="0051184B">
        <w:rPr>
          <w:color w:val="FF0000"/>
          <w:sz w:val="26"/>
          <w:szCs w:val="26"/>
        </w:rPr>
        <w:t>nông</w:t>
      </w:r>
      <w:proofErr w:type="spellEnd"/>
      <w:r w:rsidRPr="0051184B">
        <w:rPr>
          <w:color w:val="FF0000"/>
          <w:sz w:val="26"/>
          <w:szCs w:val="26"/>
        </w:rPr>
        <w:t xml:space="preserve">, </w:t>
      </w:r>
      <w:proofErr w:type="spellStart"/>
      <w:r w:rsidRPr="0051184B">
        <w:rPr>
          <w:color w:val="FF0000"/>
          <w:sz w:val="26"/>
          <w:szCs w:val="26"/>
        </w:rPr>
        <w:t>lâm</w:t>
      </w:r>
      <w:proofErr w:type="spellEnd"/>
      <w:r w:rsidRPr="0051184B">
        <w:rPr>
          <w:color w:val="FF0000"/>
          <w:sz w:val="26"/>
          <w:szCs w:val="26"/>
        </w:rPr>
        <w:t xml:space="preserve">, </w:t>
      </w:r>
      <w:proofErr w:type="spellStart"/>
      <w:r w:rsidRPr="0051184B">
        <w:rPr>
          <w:color w:val="FF0000"/>
          <w:sz w:val="26"/>
          <w:szCs w:val="26"/>
        </w:rPr>
        <w:t>thổ</w:t>
      </w:r>
      <w:proofErr w:type="spellEnd"/>
      <w:r w:rsidRPr="0051184B">
        <w:rPr>
          <w:color w:val="FF0000"/>
          <w:sz w:val="26"/>
          <w:szCs w:val="26"/>
        </w:rPr>
        <w:t xml:space="preserve"> </w:t>
      </w:r>
      <w:proofErr w:type="spellStart"/>
      <w:r w:rsidRPr="0051184B">
        <w:rPr>
          <w:color w:val="FF0000"/>
          <w:sz w:val="26"/>
          <w:szCs w:val="26"/>
        </w:rPr>
        <w:t>sản</w:t>
      </w:r>
      <w:proofErr w:type="spellEnd"/>
      <w:r w:rsidRPr="0051184B">
        <w:rPr>
          <w:color w:val="FF0000"/>
          <w:sz w:val="26"/>
          <w:szCs w:val="26"/>
        </w:rPr>
        <w:t xml:space="preserve">; </w:t>
      </w:r>
      <w:proofErr w:type="spellStart"/>
      <w:r w:rsidRPr="0051184B">
        <w:rPr>
          <w:color w:val="FF0000"/>
          <w:sz w:val="26"/>
          <w:szCs w:val="26"/>
        </w:rPr>
        <w:t>nhập</w:t>
      </w:r>
      <w:proofErr w:type="spellEnd"/>
      <w:r w:rsidRPr="0051184B">
        <w:rPr>
          <w:color w:val="FF0000"/>
          <w:sz w:val="26"/>
          <w:szCs w:val="26"/>
        </w:rPr>
        <w:t xml:space="preserve"> </w:t>
      </w:r>
      <w:proofErr w:type="spellStart"/>
      <w:r w:rsidRPr="0051184B">
        <w:rPr>
          <w:color w:val="FF0000"/>
          <w:sz w:val="26"/>
          <w:szCs w:val="26"/>
        </w:rPr>
        <w:t>khẩu</w:t>
      </w:r>
      <w:proofErr w:type="spellEnd"/>
      <w:r w:rsidRPr="0051184B">
        <w:rPr>
          <w:color w:val="FF0000"/>
          <w:sz w:val="26"/>
          <w:szCs w:val="26"/>
        </w:rPr>
        <w:t xml:space="preserve"> </w:t>
      </w:r>
      <w:proofErr w:type="spellStart"/>
      <w:r w:rsidRPr="0051184B">
        <w:rPr>
          <w:color w:val="FF0000"/>
          <w:sz w:val="26"/>
          <w:szCs w:val="26"/>
        </w:rPr>
        <w:t>vật</w:t>
      </w:r>
      <w:proofErr w:type="spellEnd"/>
      <w:r w:rsidRPr="0051184B">
        <w:rPr>
          <w:color w:val="FF0000"/>
          <w:sz w:val="26"/>
          <w:szCs w:val="26"/>
        </w:rPr>
        <w:t xml:space="preserve"> </w:t>
      </w:r>
      <w:proofErr w:type="spellStart"/>
      <w:r w:rsidRPr="0051184B">
        <w:rPr>
          <w:color w:val="FF0000"/>
          <w:sz w:val="26"/>
          <w:szCs w:val="26"/>
        </w:rPr>
        <w:t>tư</w:t>
      </w:r>
      <w:proofErr w:type="spellEnd"/>
      <w:r w:rsidRPr="0051184B">
        <w:rPr>
          <w:color w:val="FF0000"/>
          <w:sz w:val="26"/>
          <w:szCs w:val="26"/>
        </w:rPr>
        <w:t xml:space="preserve">, </w:t>
      </w:r>
      <w:proofErr w:type="spellStart"/>
      <w:r w:rsidRPr="0051184B">
        <w:rPr>
          <w:color w:val="FF0000"/>
          <w:sz w:val="26"/>
          <w:szCs w:val="26"/>
        </w:rPr>
        <w:t>máy</w:t>
      </w:r>
      <w:proofErr w:type="spellEnd"/>
      <w:r w:rsidRPr="0051184B">
        <w:rPr>
          <w:color w:val="FF0000"/>
          <w:sz w:val="26"/>
          <w:szCs w:val="26"/>
        </w:rPr>
        <w:t xml:space="preserve"> </w:t>
      </w:r>
      <w:proofErr w:type="spellStart"/>
      <w:r w:rsidRPr="0051184B">
        <w:rPr>
          <w:color w:val="FF0000"/>
          <w:sz w:val="26"/>
          <w:szCs w:val="26"/>
        </w:rPr>
        <w:t>móc</w:t>
      </w:r>
      <w:proofErr w:type="spellEnd"/>
      <w:r w:rsidRPr="0051184B">
        <w:rPr>
          <w:color w:val="FF0000"/>
          <w:sz w:val="26"/>
          <w:szCs w:val="26"/>
        </w:rPr>
        <w:t xml:space="preserve">, </w:t>
      </w:r>
      <w:proofErr w:type="spellStart"/>
      <w:r w:rsidRPr="0051184B">
        <w:rPr>
          <w:color w:val="FF0000"/>
          <w:sz w:val="26"/>
          <w:szCs w:val="26"/>
        </w:rPr>
        <w:t>thiết</w:t>
      </w:r>
      <w:proofErr w:type="spellEnd"/>
      <w:r w:rsidRPr="0051184B">
        <w:rPr>
          <w:color w:val="FF0000"/>
          <w:sz w:val="26"/>
          <w:szCs w:val="26"/>
        </w:rPr>
        <w:t xml:space="preserve"> </w:t>
      </w:r>
      <w:proofErr w:type="spellStart"/>
      <w:r w:rsidRPr="0051184B">
        <w:rPr>
          <w:color w:val="FF0000"/>
          <w:sz w:val="26"/>
          <w:szCs w:val="26"/>
        </w:rPr>
        <w:t>bị</w:t>
      </w:r>
      <w:proofErr w:type="spellEnd"/>
      <w:r w:rsidRPr="0051184B">
        <w:rPr>
          <w:color w:val="FF0000"/>
          <w:sz w:val="26"/>
          <w:szCs w:val="26"/>
        </w:rPr>
        <w:t xml:space="preserve">, </w:t>
      </w:r>
      <w:proofErr w:type="spellStart"/>
      <w:r w:rsidRPr="0051184B">
        <w:rPr>
          <w:color w:val="FF0000"/>
          <w:sz w:val="26"/>
          <w:szCs w:val="26"/>
        </w:rPr>
        <w:t>nguyên</w:t>
      </w:r>
      <w:proofErr w:type="spellEnd"/>
      <w:r w:rsidRPr="0051184B">
        <w:rPr>
          <w:color w:val="FF0000"/>
          <w:sz w:val="26"/>
          <w:szCs w:val="26"/>
        </w:rPr>
        <w:t xml:space="preserve">, </w:t>
      </w:r>
      <w:proofErr w:type="spellStart"/>
      <w:r w:rsidRPr="0051184B">
        <w:rPr>
          <w:color w:val="FF0000"/>
          <w:sz w:val="26"/>
          <w:szCs w:val="26"/>
        </w:rPr>
        <w:t>nhiên</w:t>
      </w:r>
      <w:proofErr w:type="spellEnd"/>
      <w:r w:rsidRPr="0051184B">
        <w:rPr>
          <w:color w:val="FF0000"/>
          <w:sz w:val="26"/>
          <w:szCs w:val="26"/>
        </w:rPr>
        <w:t xml:space="preserve"> </w:t>
      </w:r>
      <w:proofErr w:type="spellStart"/>
      <w:r w:rsidRPr="0051184B">
        <w:rPr>
          <w:color w:val="FF0000"/>
          <w:sz w:val="26"/>
          <w:szCs w:val="26"/>
        </w:rPr>
        <w:t>liệu</w:t>
      </w:r>
      <w:proofErr w:type="spellEnd"/>
      <w:r w:rsidRPr="0051184B">
        <w:rPr>
          <w:color w:val="FF0000"/>
          <w:sz w:val="26"/>
          <w:szCs w:val="26"/>
        </w:rPr>
        <w:t xml:space="preserve"> </w:t>
      </w:r>
      <w:proofErr w:type="spellStart"/>
      <w:r w:rsidRPr="0051184B">
        <w:rPr>
          <w:color w:val="FF0000"/>
          <w:sz w:val="26"/>
          <w:szCs w:val="26"/>
        </w:rPr>
        <w:t>đầu</w:t>
      </w:r>
      <w:proofErr w:type="spellEnd"/>
      <w:r w:rsidRPr="0051184B">
        <w:rPr>
          <w:color w:val="FF0000"/>
          <w:sz w:val="26"/>
          <w:szCs w:val="26"/>
        </w:rPr>
        <w:t xml:space="preserve"> </w:t>
      </w:r>
      <w:proofErr w:type="spellStart"/>
      <w:r w:rsidRPr="0051184B">
        <w:rPr>
          <w:color w:val="FF0000"/>
          <w:sz w:val="26"/>
          <w:szCs w:val="26"/>
        </w:rPr>
        <w:t>vào</w:t>
      </w:r>
      <w:proofErr w:type="spellEnd"/>
      <w:r w:rsidRPr="0051184B">
        <w:rPr>
          <w:color w:val="FF0000"/>
          <w:sz w:val="26"/>
          <w:szCs w:val="26"/>
        </w:rPr>
        <w:t xml:space="preserve"> </w:t>
      </w:r>
      <w:proofErr w:type="spellStart"/>
      <w:r w:rsidRPr="0051184B">
        <w:rPr>
          <w:color w:val="FF0000"/>
          <w:sz w:val="26"/>
          <w:szCs w:val="26"/>
        </w:rPr>
        <w:t>của</w:t>
      </w:r>
      <w:proofErr w:type="spellEnd"/>
      <w:r w:rsidRPr="0051184B">
        <w:rPr>
          <w:color w:val="FF0000"/>
          <w:sz w:val="26"/>
          <w:szCs w:val="26"/>
        </w:rPr>
        <w:t xml:space="preserve"> </w:t>
      </w:r>
      <w:proofErr w:type="spellStart"/>
      <w:r w:rsidRPr="0051184B">
        <w:rPr>
          <w:color w:val="FF0000"/>
          <w:sz w:val="26"/>
          <w:szCs w:val="26"/>
        </w:rPr>
        <w:t>một</w:t>
      </w:r>
      <w:proofErr w:type="spellEnd"/>
      <w:r w:rsidRPr="0051184B">
        <w:rPr>
          <w:color w:val="FF0000"/>
          <w:sz w:val="26"/>
          <w:szCs w:val="26"/>
        </w:rPr>
        <w:t xml:space="preserve"> </w:t>
      </w:r>
      <w:proofErr w:type="spellStart"/>
      <w:r w:rsidRPr="0051184B">
        <w:rPr>
          <w:color w:val="FF0000"/>
          <w:sz w:val="26"/>
          <w:szCs w:val="26"/>
        </w:rPr>
        <w:t>số</w:t>
      </w:r>
      <w:proofErr w:type="spellEnd"/>
      <w:r w:rsidRPr="0051184B">
        <w:rPr>
          <w:color w:val="FF0000"/>
          <w:sz w:val="26"/>
          <w:szCs w:val="26"/>
        </w:rPr>
        <w:t xml:space="preserve"> </w:t>
      </w:r>
      <w:proofErr w:type="spellStart"/>
      <w:r w:rsidRPr="0051184B">
        <w:rPr>
          <w:color w:val="FF0000"/>
          <w:sz w:val="26"/>
          <w:szCs w:val="26"/>
        </w:rPr>
        <w:t>ngành</w:t>
      </w:r>
      <w:proofErr w:type="spellEnd"/>
      <w:r w:rsidRPr="0051184B">
        <w:rPr>
          <w:color w:val="FF0000"/>
          <w:sz w:val="26"/>
          <w:szCs w:val="26"/>
        </w:rPr>
        <w:t xml:space="preserve"> </w:t>
      </w:r>
      <w:proofErr w:type="spellStart"/>
      <w:r w:rsidRPr="0051184B">
        <w:rPr>
          <w:color w:val="FF0000"/>
          <w:sz w:val="26"/>
          <w:szCs w:val="26"/>
        </w:rPr>
        <w:t>sản</w:t>
      </w:r>
      <w:proofErr w:type="spellEnd"/>
      <w:r w:rsidRPr="0051184B">
        <w:rPr>
          <w:color w:val="FF0000"/>
          <w:sz w:val="26"/>
          <w:szCs w:val="26"/>
        </w:rPr>
        <w:t xml:space="preserve"> </w:t>
      </w:r>
      <w:proofErr w:type="spellStart"/>
      <w:r w:rsidRPr="0051184B">
        <w:rPr>
          <w:color w:val="FF0000"/>
          <w:sz w:val="26"/>
          <w:szCs w:val="26"/>
        </w:rPr>
        <w:t>xuất</w:t>
      </w:r>
      <w:proofErr w:type="spellEnd"/>
      <w:r w:rsidRPr="0051184B">
        <w:rPr>
          <w:color w:val="FF0000"/>
          <w:sz w:val="26"/>
          <w:szCs w:val="26"/>
        </w:rPr>
        <w:t xml:space="preserve"> </w:t>
      </w:r>
      <w:proofErr w:type="spellStart"/>
      <w:r w:rsidRPr="0051184B">
        <w:rPr>
          <w:color w:val="FF0000"/>
          <w:sz w:val="26"/>
          <w:szCs w:val="26"/>
        </w:rPr>
        <w:t>vùng</w:t>
      </w:r>
      <w:proofErr w:type="spellEnd"/>
      <w:r w:rsidRPr="0051184B">
        <w:rPr>
          <w:color w:val="FF0000"/>
          <w:sz w:val="26"/>
          <w:szCs w:val="26"/>
        </w:rPr>
        <w:t xml:space="preserve"> Tây Nguyên.</w:t>
      </w:r>
    </w:p>
    <w:p w14:paraId="7F1CD81A" w14:textId="77777777" w:rsidR="00D934F5" w:rsidRPr="0051184B" w:rsidRDefault="00D934F5" w:rsidP="00D934F5">
      <w:pPr>
        <w:pStyle w:val="NormalWeb"/>
        <w:spacing w:before="0" w:beforeAutospacing="0" w:afterAutospacing="0"/>
        <w:ind w:firstLine="567"/>
        <w:jc w:val="both"/>
        <w:rPr>
          <w:rStyle w:val="fontstyle01"/>
          <w:i/>
          <w:iCs/>
          <w:color w:val="FF0000"/>
          <w:sz w:val="26"/>
          <w:szCs w:val="26"/>
        </w:rPr>
      </w:pPr>
      <w:proofErr w:type="spellStart"/>
      <w:r w:rsidRPr="0051184B">
        <w:rPr>
          <w:i/>
          <w:iCs/>
          <w:color w:val="FF0000"/>
          <w:sz w:val="26"/>
          <w:szCs w:val="26"/>
        </w:rPr>
        <w:t>Nhận</w:t>
      </w:r>
      <w:proofErr w:type="spellEnd"/>
      <w:r w:rsidRPr="0051184B">
        <w:rPr>
          <w:i/>
          <w:iCs/>
          <w:color w:val="FF0000"/>
          <w:sz w:val="26"/>
          <w:szCs w:val="26"/>
        </w:rPr>
        <w:t xml:space="preserve"> </w:t>
      </w:r>
      <w:proofErr w:type="spellStart"/>
      <w:r w:rsidRPr="0051184B">
        <w:rPr>
          <w:i/>
          <w:iCs/>
          <w:color w:val="FF0000"/>
          <w:sz w:val="26"/>
          <w:szCs w:val="26"/>
        </w:rPr>
        <w:t>xét</w:t>
      </w:r>
      <w:proofErr w:type="spellEnd"/>
      <w:r w:rsidRPr="0051184B">
        <w:rPr>
          <w:i/>
          <w:iCs/>
          <w:color w:val="FF0000"/>
          <w:sz w:val="26"/>
          <w:szCs w:val="26"/>
        </w:rPr>
        <w:t>:</w:t>
      </w:r>
    </w:p>
    <w:p w14:paraId="21D1C7AA" w14:textId="77777777" w:rsidR="00E400B9" w:rsidRPr="0051184B" w:rsidRDefault="00D934F5" w:rsidP="00E400B9">
      <w:pPr>
        <w:pStyle w:val="NormalWeb"/>
        <w:spacing w:before="0" w:beforeAutospacing="0" w:afterAutospacing="0"/>
        <w:ind w:firstLine="567"/>
        <w:jc w:val="both"/>
        <w:rPr>
          <w:rStyle w:val="fontstyle11"/>
          <w:color w:val="FF0000"/>
          <w:sz w:val="26"/>
          <w:szCs w:val="26"/>
        </w:rPr>
      </w:pPr>
      <w:proofErr w:type="spellStart"/>
      <w:r w:rsidRPr="0051184B">
        <w:rPr>
          <w:rStyle w:val="fontstyle11"/>
          <w:color w:val="FF0000"/>
          <w:sz w:val="26"/>
          <w:szCs w:val="26"/>
        </w:rPr>
        <w:t>Với</w:t>
      </w:r>
      <w:proofErr w:type="spellEnd"/>
      <w:r w:rsidRPr="0051184B">
        <w:rPr>
          <w:rStyle w:val="fontstyle11"/>
          <w:color w:val="FF0000"/>
          <w:sz w:val="26"/>
          <w:szCs w:val="26"/>
        </w:rPr>
        <w:t xml:space="preserve"> </w:t>
      </w:r>
      <w:proofErr w:type="spellStart"/>
      <w:r w:rsidRPr="0051184B">
        <w:rPr>
          <w:rStyle w:val="fontstyle11"/>
          <w:color w:val="FF0000"/>
          <w:sz w:val="26"/>
          <w:szCs w:val="26"/>
        </w:rPr>
        <w:t>những</w:t>
      </w:r>
      <w:proofErr w:type="spellEnd"/>
      <w:r w:rsidRPr="0051184B">
        <w:rPr>
          <w:rStyle w:val="fontstyle11"/>
          <w:color w:val="FF0000"/>
          <w:sz w:val="26"/>
          <w:szCs w:val="26"/>
        </w:rPr>
        <w:t xml:space="preserve"> </w:t>
      </w:r>
      <w:proofErr w:type="spellStart"/>
      <w:r w:rsidRPr="0051184B">
        <w:rPr>
          <w:rStyle w:val="fontstyle11"/>
          <w:color w:val="FF0000"/>
          <w:sz w:val="26"/>
          <w:szCs w:val="26"/>
        </w:rPr>
        <w:t>định</w:t>
      </w:r>
      <w:proofErr w:type="spellEnd"/>
      <w:r w:rsidRPr="0051184B">
        <w:rPr>
          <w:rStyle w:val="fontstyle11"/>
          <w:color w:val="FF0000"/>
          <w:sz w:val="26"/>
          <w:szCs w:val="26"/>
        </w:rPr>
        <w:t xml:space="preserve"> </w:t>
      </w:r>
      <w:proofErr w:type="spellStart"/>
      <w:r w:rsidRPr="0051184B">
        <w:rPr>
          <w:rStyle w:val="fontstyle11"/>
          <w:color w:val="FF0000"/>
          <w:sz w:val="26"/>
          <w:szCs w:val="26"/>
        </w:rPr>
        <w:t>hướng</w:t>
      </w:r>
      <w:proofErr w:type="spellEnd"/>
      <w:r w:rsidRPr="0051184B">
        <w:rPr>
          <w:rStyle w:val="fontstyle11"/>
          <w:color w:val="FF0000"/>
          <w:sz w:val="26"/>
          <w:szCs w:val="26"/>
        </w:rPr>
        <w:t xml:space="preserve"> </w:t>
      </w:r>
      <w:proofErr w:type="spellStart"/>
      <w:r w:rsidRPr="0051184B">
        <w:rPr>
          <w:rStyle w:val="fontstyle11"/>
          <w:color w:val="FF0000"/>
          <w:sz w:val="26"/>
          <w:szCs w:val="26"/>
        </w:rPr>
        <w:t>trong</w:t>
      </w:r>
      <w:proofErr w:type="spellEnd"/>
      <w:r w:rsidRPr="0051184B">
        <w:rPr>
          <w:rStyle w:val="fontstyle11"/>
          <w:color w:val="FF0000"/>
          <w:sz w:val="26"/>
          <w:szCs w:val="26"/>
        </w:rPr>
        <w:t xml:space="preserve"> </w:t>
      </w:r>
      <w:proofErr w:type="spellStart"/>
      <w:r w:rsidRPr="0051184B">
        <w:rPr>
          <w:rStyle w:val="fontstyle11"/>
          <w:color w:val="FF0000"/>
          <w:sz w:val="26"/>
          <w:szCs w:val="26"/>
        </w:rPr>
        <w:t>quy</w:t>
      </w:r>
      <w:proofErr w:type="spellEnd"/>
      <w:r w:rsidRPr="0051184B">
        <w:rPr>
          <w:rStyle w:val="fontstyle11"/>
          <w:color w:val="FF0000"/>
          <w:sz w:val="26"/>
          <w:szCs w:val="26"/>
        </w:rPr>
        <w:t xml:space="preserve"> </w:t>
      </w:r>
      <w:proofErr w:type="spellStart"/>
      <w:r w:rsidRPr="0051184B">
        <w:rPr>
          <w:rStyle w:val="fontstyle11"/>
          <w:color w:val="FF0000"/>
          <w:sz w:val="26"/>
          <w:szCs w:val="26"/>
        </w:rPr>
        <w:t>hoạc</w:t>
      </w:r>
      <w:proofErr w:type="spellEnd"/>
      <w:r w:rsidRPr="0051184B">
        <w:rPr>
          <w:rStyle w:val="fontstyle11"/>
          <w:color w:val="FF0000"/>
          <w:sz w:val="26"/>
          <w:szCs w:val="26"/>
        </w:rPr>
        <w:t xml:space="preserve"> </w:t>
      </w:r>
      <w:proofErr w:type="spellStart"/>
      <w:r w:rsidRPr="0051184B">
        <w:rPr>
          <w:rStyle w:val="fontstyle11"/>
          <w:color w:val="FF0000"/>
          <w:sz w:val="26"/>
          <w:szCs w:val="26"/>
        </w:rPr>
        <w:t>Tỉnh</w:t>
      </w:r>
      <w:proofErr w:type="spellEnd"/>
      <w:r w:rsidRPr="0051184B">
        <w:rPr>
          <w:rStyle w:val="fontstyle11"/>
          <w:color w:val="FF0000"/>
          <w:sz w:val="26"/>
          <w:szCs w:val="26"/>
        </w:rPr>
        <w:t xml:space="preserve"> </w:t>
      </w:r>
      <w:proofErr w:type="spellStart"/>
      <w:r w:rsidRPr="0051184B">
        <w:rPr>
          <w:rStyle w:val="fontstyle11"/>
          <w:color w:val="FF0000"/>
          <w:sz w:val="26"/>
          <w:szCs w:val="26"/>
        </w:rPr>
        <w:t>đã</w:t>
      </w:r>
      <w:proofErr w:type="spellEnd"/>
      <w:r w:rsidRPr="0051184B">
        <w:rPr>
          <w:rStyle w:val="fontstyle11"/>
          <w:color w:val="FF0000"/>
          <w:sz w:val="26"/>
          <w:szCs w:val="26"/>
        </w:rPr>
        <w:t xml:space="preserve"> </w:t>
      </w:r>
      <w:proofErr w:type="spellStart"/>
      <w:r w:rsidRPr="0051184B">
        <w:rPr>
          <w:rStyle w:val="fontstyle11"/>
          <w:color w:val="FF0000"/>
          <w:sz w:val="26"/>
          <w:szCs w:val="26"/>
        </w:rPr>
        <w:t>xác</w:t>
      </w:r>
      <w:proofErr w:type="spellEnd"/>
      <w:r w:rsidRPr="0051184B">
        <w:rPr>
          <w:rStyle w:val="fontstyle11"/>
          <w:color w:val="FF0000"/>
          <w:sz w:val="26"/>
          <w:szCs w:val="26"/>
        </w:rPr>
        <w:t xml:space="preserve"> </w:t>
      </w:r>
      <w:proofErr w:type="spellStart"/>
      <w:r w:rsidRPr="0051184B">
        <w:rPr>
          <w:rStyle w:val="fontstyle11"/>
          <w:color w:val="FF0000"/>
          <w:sz w:val="26"/>
          <w:szCs w:val="26"/>
        </w:rPr>
        <w:t>đinh</w:t>
      </w:r>
      <w:proofErr w:type="spellEnd"/>
      <w:r w:rsidRPr="0051184B">
        <w:rPr>
          <w:rStyle w:val="fontstyle11"/>
          <w:color w:val="FF0000"/>
          <w:sz w:val="26"/>
          <w:szCs w:val="26"/>
        </w:rPr>
        <w:t xml:space="preserve">. Do </w:t>
      </w:r>
      <w:proofErr w:type="spellStart"/>
      <w:r w:rsidRPr="0051184B">
        <w:rPr>
          <w:rStyle w:val="fontstyle11"/>
          <w:color w:val="FF0000"/>
          <w:sz w:val="26"/>
          <w:szCs w:val="26"/>
        </w:rPr>
        <w:t>vậy</w:t>
      </w:r>
      <w:proofErr w:type="spellEnd"/>
      <w:r w:rsidRPr="0051184B">
        <w:rPr>
          <w:rStyle w:val="fontstyle11"/>
          <w:color w:val="FF0000"/>
          <w:sz w:val="26"/>
          <w:szCs w:val="26"/>
        </w:rPr>
        <w:t xml:space="preserve">, </w:t>
      </w:r>
      <w:proofErr w:type="spellStart"/>
      <w:r w:rsidRPr="0051184B">
        <w:rPr>
          <w:rStyle w:val="fontstyle11"/>
          <w:color w:val="FF0000"/>
          <w:sz w:val="26"/>
          <w:szCs w:val="26"/>
        </w:rPr>
        <w:t>về</w:t>
      </w:r>
      <w:proofErr w:type="spellEnd"/>
      <w:r w:rsidRPr="0051184B">
        <w:rPr>
          <w:rStyle w:val="fontstyle11"/>
          <w:color w:val="FF0000"/>
          <w:sz w:val="26"/>
          <w:szCs w:val="26"/>
        </w:rPr>
        <w:t xml:space="preserve"> </w:t>
      </w:r>
      <w:proofErr w:type="spellStart"/>
      <w:r w:rsidRPr="0051184B">
        <w:rPr>
          <w:rStyle w:val="fontstyle11"/>
          <w:color w:val="FF0000"/>
          <w:sz w:val="26"/>
          <w:szCs w:val="26"/>
        </w:rPr>
        <w:t>quan</w:t>
      </w:r>
      <w:proofErr w:type="spellEnd"/>
      <w:r w:rsidRPr="0051184B">
        <w:rPr>
          <w:rStyle w:val="fontstyle11"/>
          <w:color w:val="FF0000"/>
          <w:sz w:val="26"/>
          <w:szCs w:val="26"/>
        </w:rPr>
        <w:t xml:space="preserve"> </w:t>
      </w:r>
      <w:proofErr w:type="spellStart"/>
      <w:r w:rsidRPr="0051184B">
        <w:rPr>
          <w:rStyle w:val="fontstyle11"/>
          <w:color w:val="FF0000"/>
          <w:sz w:val="26"/>
          <w:szCs w:val="26"/>
        </w:rPr>
        <w:t>điểm</w:t>
      </w:r>
      <w:proofErr w:type="spellEnd"/>
      <w:r w:rsidRPr="0051184B">
        <w:rPr>
          <w:rStyle w:val="fontstyle11"/>
          <w:color w:val="FF0000"/>
          <w:sz w:val="26"/>
          <w:szCs w:val="26"/>
        </w:rPr>
        <w:t xml:space="preserve">, </w:t>
      </w:r>
      <w:proofErr w:type="spellStart"/>
      <w:r w:rsidRPr="0051184B">
        <w:rPr>
          <w:rStyle w:val="fontstyle11"/>
          <w:color w:val="FF0000"/>
          <w:sz w:val="26"/>
          <w:szCs w:val="26"/>
        </w:rPr>
        <w:t>mục</w:t>
      </w:r>
      <w:proofErr w:type="spellEnd"/>
      <w:r w:rsidRPr="0051184B">
        <w:rPr>
          <w:rStyle w:val="fontstyle11"/>
          <w:color w:val="FF0000"/>
          <w:sz w:val="26"/>
          <w:szCs w:val="26"/>
        </w:rPr>
        <w:t xml:space="preserve"> </w:t>
      </w:r>
      <w:proofErr w:type="spellStart"/>
      <w:r w:rsidRPr="0051184B">
        <w:rPr>
          <w:rStyle w:val="fontstyle11"/>
          <w:color w:val="FF0000"/>
          <w:sz w:val="26"/>
          <w:szCs w:val="26"/>
        </w:rPr>
        <w:t>tiêu</w:t>
      </w:r>
      <w:proofErr w:type="spellEnd"/>
      <w:r w:rsidRPr="0051184B">
        <w:rPr>
          <w:rStyle w:val="fontstyle11"/>
          <w:color w:val="FF0000"/>
          <w:sz w:val="26"/>
          <w:szCs w:val="26"/>
        </w:rPr>
        <w:t xml:space="preserve">, </w:t>
      </w:r>
      <w:proofErr w:type="spellStart"/>
      <w:r w:rsidRPr="0051184B">
        <w:rPr>
          <w:rStyle w:val="fontstyle11"/>
          <w:color w:val="FF0000"/>
          <w:sz w:val="26"/>
          <w:szCs w:val="26"/>
        </w:rPr>
        <w:t>định</w:t>
      </w:r>
      <w:proofErr w:type="spellEnd"/>
      <w:r w:rsidRPr="0051184B">
        <w:rPr>
          <w:rStyle w:val="fontstyle11"/>
          <w:color w:val="FF0000"/>
          <w:sz w:val="26"/>
          <w:szCs w:val="26"/>
        </w:rPr>
        <w:t xml:space="preserve"> </w:t>
      </w:r>
      <w:proofErr w:type="spellStart"/>
      <w:r w:rsidRPr="0051184B">
        <w:rPr>
          <w:rStyle w:val="fontstyle11"/>
          <w:color w:val="FF0000"/>
          <w:sz w:val="26"/>
          <w:szCs w:val="26"/>
        </w:rPr>
        <w:t>hướng</w:t>
      </w:r>
      <w:proofErr w:type="spellEnd"/>
      <w:r w:rsidRPr="0051184B">
        <w:rPr>
          <w:rStyle w:val="fontstyle11"/>
          <w:color w:val="FF0000"/>
          <w:sz w:val="26"/>
          <w:szCs w:val="26"/>
        </w:rPr>
        <w:t xml:space="preserve"> </w:t>
      </w:r>
      <w:proofErr w:type="spellStart"/>
      <w:r w:rsidRPr="0051184B">
        <w:rPr>
          <w:rStyle w:val="fontstyle11"/>
          <w:color w:val="FF0000"/>
          <w:sz w:val="26"/>
          <w:szCs w:val="26"/>
        </w:rPr>
        <w:t>phát</w:t>
      </w:r>
      <w:proofErr w:type="spellEnd"/>
      <w:r w:rsidRPr="0051184B">
        <w:rPr>
          <w:rStyle w:val="fontstyle11"/>
          <w:color w:val="FF0000"/>
          <w:sz w:val="26"/>
          <w:szCs w:val="26"/>
        </w:rPr>
        <w:t xml:space="preserve"> </w:t>
      </w:r>
      <w:proofErr w:type="spellStart"/>
      <w:r w:rsidRPr="0051184B">
        <w:rPr>
          <w:rStyle w:val="fontstyle11"/>
          <w:color w:val="FF0000"/>
          <w:sz w:val="26"/>
          <w:szCs w:val="26"/>
        </w:rPr>
        <w:t>triển</w:t>
      </w:r>
      <w:proofErr w:type="spellEnd"/>
      <w:r w:rsidRPr="0051184B">
        <w:rPr>
          <w:rStyle w:val="fontstyle11"/>
          <w:color w:val="FF0000"/>
          <w:sz w:val="26"/>
          <w:szCs w:val="26"/>
        </w:rPr>
        <w:t xml:space="preserve"> </w:t>
      </w:r>
      <w:proofErr w:type="spellStart"/>
      <w:r w:rsidRPr="0051184B">
        <w:rPr>
          <w:rStyle w:val="fontstyle11"/>
          <w:color w:val="FF0000"/>
          <w:sz w:val="26"/>
          <w:szCs w:val="26"/>
        </w:rPr>
        <w:t>của</w:t>
      </w:r>
      <w:proofErr w:type="spellEnd"/>
      <w:r w:rsidRPr="0051184B">
        <w:rPr>
          <w:rStyle w:val="fontstyle11"/>
          <w:color w:val="FF0000"/>
          <w:sz w:val="26"/>
          <w:szCs w:val="26"/>
        </w:rPr>
        <w:t xml:space="preserve"> </w:t>
      </w:r>
      <w:proofErr w:type="spellStart"/>
      <w:r w:rsidRPr="0051184B">
        <w:rPr>
          <w:rStyle w:val="fontstyle11"/>
          <w:color w:val="FF0000"/>
          <w:sz w:val="26"/>
          <w:szCs w:val="26"/>
        </w:rPr>
        <w:t>đô</w:t>
      </w:r>
      <w:proofErr w:type="spellEnd"/>
      <w:r w:rsidRPr="0051184B">
        <w:rPr>
          <w:rStyle w:val="fontstyle11"/>
          <w:color w:val="FF0000"/>
          <w:sz w:val="26"/>
          <w:szCs w:val="26"/>
        </w:rPr>
        <w:t xml:space="preserve"> </w:t>
      </w:r>
      <w:proofErr w:type="spellStart"/>
      <w:r w:rsidRPr="0051184B">
        <w:rPr>
          <w:rStyle w:val="fontstyle11"/>
          <w:color w:val="FF0000"/>
          <w:sz w:val="26"/>
          <w:szCs w:val="26"/>
        </w:rPr>
        <w:t>thị</w:t>
      </w:r>
      <w:proofErr w:type="spellEnd"/>
      <w:r w:rsidRPr="0051184B">
        <w:rPr>
          <w:rStyle w:val="fontstyle11"/>
          <w:color w:val="FF0000"/>
          <w:sz w:val="26"/>
          <w:szCs w:val="26"/>
        </w:rPr>
        <w:t xml:space="preserve"> Hoài </w:t>
      </w:r>
      <w:proofErr w:type="spellStart"/>
      <w:r w:rsidRPr="0051184B">
        <w:rPr>
          <w:rStyle w:val="fontstyle11"/>
          <w:color w:val="FF0000"/>
          <w:sz w:val="26"/>
          <w:szCs w:val="26"/>
        </w:rPr>
        <w:t>Nhơn</w:t>
      </w:r>
      <w:proofErr w:type="spellEnd"/>
      <w:r w:rsidRPr="0051184B">
        <w:rPr>
          <w:rStyle w:val="fontstyle11"/>
          <w:color w:val="FF0000"/>
          <w:sz w:val="26"/>
          <w:szCs w:val="26"/>
        </w:rPr>
        <w:t xml:space="preserve"> </w:t>
      </w:r>
      <w:proofErr w:type="spellStart"/>
      <w:r w:rsidRPr="0051184B">
        <w:rPr>
          <w:rStyle w:val="fontstyle11"/>
          <w:color w:val="FF0000"/>
          <w:sz w:val="26"/>
          <w:szCs w:val="26"/>
        </w:rPr>
        <w:t>phải</w:t>
      </w:r>
      <w:proofErr w:type="spellEnd"/>
      <w:r w:rsidRPr="0051184B">
        <w:rPr>
          <w:rStyle w:val="fontstyle11"/>
          <w:color w:val="FF0000"/>
          <w:sz w:val="26"/>
          <w:szCs w:val="26"/>
        </w:rPr>
        <w:t xml:space="preserve"> </w:t>
      </w:r>
      <w:proofErr w:type="spellStart"/>
      <w:r w:rsidRPr="0051184B">
        <w:rPr>
          <w:rStyle w:val="fontstyle11"/>
          <w:color w:val="FF0000"/>
          <w:sz w:val="26"/>
          <w:szCs w:val="26"/>
        </w:rPr>
        <w:t>đặt</w:t>
      </w:r>
      <w:proofErr w:type="spellEnd"/>
      <w:r w:rsidRPr="0051184B">
        <w:rPr>
          <w:rStyle w:val="fontstyle11"/>
          <w:color w:val="FF0000"/>
          <w:sz w:val="26"/>
          <w:szCs w:val="26"/>
        </w:rPr>
        <w:t xml:space="preserve"> </w:t>
      </w:r>
      <w:proofErr w:type="spellStart"/>
      <w:r w:rsidRPr="0051184B">
        <w:rPr>
          <w:rStyle w:val="fontstyle11"/>
          <w:color w:val="FF0000"/>
          <w:sz w:val="26"/>
          <w:szCs w:val="26"/>
        </w:rPr>
        <w:t>trong</w:t>
      </w:r>
      <w:proofErr w:type="spellEnd"/>
      <w:r w:rsidRPr="0051184B">
        <w:rPr>
          <w:rStyle w:val="fontstyle11"/>
          <w:color w:val="FF0000"/>
          <w:sz w:val="26"/>
          <w:szCs w:val="26"/>
        </w:rPr>
        <w:t xml:space="preserve"> </w:t>
      </w:r>
      <w:proofErr w:type="spellStart"/>
      <w:r w:rsidRPr="0051184B">
        <w:rPr>
          <w:rStyle w:val="fontstyle11"/>
          <w:color w:val="FF0000"/>
          <w:sz w:val="26"/>
          <w:szCs w:val="26"/>
        </w:rPr>
        <w:t>bối</w:t>
      </w:r>
      <w:proofErr w:type="spellEnd"/>
      <w:r w:rsidRPr="0051184B">
        <w:rPr>
          <w:rStyle w:val="fontstyle11"/>
          <w:color w:val="FF0000"/>
          <w:sz w:val="26"/>
          <w:szCs w:val="26"/>
        </w:rPr>
        <w:t xml:space="preserve"> </w:t>
      </w:r>
      <w:proofErr w:type="spellStart"/>
      <w:r w:rsidRPr="0051184B">
        <w:rPr>
          <w:rStyle w:val="fontstyle11"/>
          <w:color w:val="FF0000"/>
          <w:sz w:val="26"/>
          <w:szCs w:val="26"/>
        </w:rPr>
        <w:t>cảnh</w:t>
      </w:r>
      <w:proofErr w:type="spellEnd"/>
      <w:r w:rsidRPr="0051184B">
        <w:rPr>
          <w:rStyle w:val="fontstyle11"/>
          <w:color w:val="FF0000"/>
          <w:sz w:val="26"/>
          <w:szCs w:val="26"/>
        </w:rPr>
        <w:t xml:space="preserve"> </w:t>
      </w:r>
      <w:proofErr w:type="spellStart"/>
      <w:r w:rsidRPr="0051184B">
        <w:rPr>
          <w:rStyle w:val="fontstyle11"/>
          <w:color w:val="FF0000"/>
          <w:sz w:val="26"/>
          <w:szCs w:val="26"/>
        </w:rPr>
        <w:t>phát</w:t>
      </w:r>
      <w:proofErr w:type="spellEnd"/>
      <w:r w:rsidRPr="0051184B">
        <w:rPr>
          <w:rStyle w:val="fontstyle11"/>
          <w:color w:val="FF0000"/>
          <w:sz w:val="26"/>
          <w:szCs w:val="26"/>
        </w:rPr>
        <w:t xml:space="preserve"> </w:t>
      </w:r>
      <w:proofErr w:type="spellStart"/>
      <w:r w:rsidRPr="0051184B">
        <w:rPr>
          <w:rStyle w:val="fontstyle11"/>
          <w:color w:val="FF0000"/>
          <w:sz w:val="26"/>
          <w:szCs w:val="26"/>
        </w:rPr>
        <w:t>triển</w:t>
      </w:r>
      <w:proofErr w:type="spellEnd"/>
      <w:r w:rsidRPr="0051184B">
        <w:rPr>
          <w:rStyle w:val="fontstyle11"/>
          <w:color w:val="FF0000"/>
          <w:sz w:val="26"/>
          <w:szCs w:val="26"/>
        </w:rPr>
        <w:t xml:space="preserve"> </w:t>
      </w:r>
      <w:proofErr w:type="spellStart"/>
      <w:r w:rsidRPr="0051184B">
        <w:rPr>
          <w:rStyle w:val="fontstyle11"/>
          <w:color w:val="FF0000"/>
          <w:sz w:val="26"/>
          <w:szCs w:val="26"/>
        </w:rPr>
        <w:t>của</w:t>
      </w:r>
      <w:proofErr w:type="spellEnd"/>
      <w:r w:rsidRPr="0051184B">
        <w:rPr>
          <w:rStyle w:val="fontstyle11"/>
          <w:color w:val="FF0000"/>
          <w:sz w:val="26"/>
          <w:szCs w:val="26"/>
        </w:rPr>
        <w:t xml:space="preserve"> </w:t>
      </w:r>
      <w:proofErr w:type="spellStart"/>
      <w:r w:rsidRPr="0051184B">
        <w:rPr>
          <w:rStyle w:val="fontstyle11"/>
          <w:color w:val="FF0000"/>
          <w:sz w:val="26"/>
          <w:szCs w:val="26"/>
        </w:rPr>
        <w:t>phân</w:t>
      </w:r>
      <w:proofErr w:type="spellEnd"/>
      <w:r w:rsidRPr="0051184B">
        <w:rPr>
          <w:rStyle w:val="fontstyle11"/>
          <w:color w:val="FF0000"/>
          <w:sz w:val="26"/>
          <w:szCs w:val="26"/>
        </w:rPr>
        <w:t xml:space="preserve"> </w:t>
      </w:r>
      <w:proofErr w:type="spellStart"/>
      <w:r w:rsidRPr="0051184B">
        <w:rPr>
          <w:rStyle w:val="fontstyle11"/>
          <w:color w:val="FF0000"/>
          <w:sz w:val="26"/>
          <w:szCs w:val="26"/>
        </w:rPr>
        <w:t>vùng</w:t>
      </w:r>
      <w:proofErr w:type="spellEnd"/>
      <w:r w:rsidRPr="0051184B">
        <w:rPr>
          <w:rStyle w:val="fontstyle11"/>
          <w:color w:val="FF0000"/>
          <w:sz w:val="26"/>
          <w:szCs w:val="26"/>
        </w:rPr>
        <w:t xml:space="preserve"> Bắc </w:t>
      </w:r>
      <w:proofErr w:type="spellStart"/>
      <w:r w:rsidRPr="0051184B">
        <w:rPr>
          <w:rStyle w:val="fontstyle11"/>
          <w:color w:val="FF0000"/>
          <w:sz w:val="26"/>
          <w:szCs w:val="26"/>
        </w:rPr>
        <w:t>của</w:t>
      </w:r>
      <w:proofErr w:type="spellEnd"/>
      <w:r w:rsidRPr="0051184B">
        <w:rPr>
          <w:rStyle w:val="fontstyle11"/>
          <w:color w:val="FF0000"/>
          <w:sz w:val="26"/>
          <w:szCs w:val="26"/>
        </w:rPr>
        <w:t xml:space="preserve"> </w:t>
      </w:r>
      <w:proofErr w:type="spellStart"/>
      <w:r w:rsidRPr="0051184B">
        <w:rPr>
          <w:rStyle w:val="fontstyle11"/>
          <w:color w:val="FF0000"/>
          <w:sz w:val="26"/>
          <w:szCs w:val="26"/>
        </w:rPr>
        <w:t>Tỉnh</w:t>
      </w:r>
      <w:proofErr w:type="spellEnd"/>
      <w:r w:rsidRPr="0051184B">
        <w:rPr>
          <w:rStyle w:val="fontstyle11"/>
          <w:color w:val="FF0000"/>
          <w:sz w:val="26"/>
          <w:szCs w:val="26"/>
        </w:rPr>
        <w:t xml:space="preserve">, </w:t>
      </w:r>
      <w:proofErr w:type="spellStart"/>
      <w:r w:rsidRPr="0051184B">
        <w:rPr>
          <w:rStyle w:val="fontstyle11"/>
          <w:color w:val="FF0000"/>
          <w:sz w:val="26"/>
          <w:szCs w:val="26"/>
        </w:rPr>
        <w:t>đảm</w:t>
      </w:r>
      <w:proofErr w:type="spellEnd"/>
      <w:r w:rsidRPr="0051184B">
        <w:rPr>
          <w:rStyle w:val="fontstyle11"/>
          <w:color w:val="FF0000"/>
          <w:sz w:val="26"/>
          <w:szCs w:val="26"/>
        </w:rPr>
        <w:t xml:space="preserve"> </w:t>
      </w:r>
      <w:proofErr w:type="spellStart"/>
      <w:r w:rsidRPr="0051184B">
        <w:rPr>
          <w:rStyle w:val="fontstyle11"/>
          <w:color w:val="FF0000"/>
          <w:sz w:val="26"/>
          <w:szCs w:val="26"/>
        </w:rPr>
        <w:t>nhiệm</w:t>
      </w:r>
      <w:proofErr w:type="spellEnd"/>
      <w:r w:rsidRPr="0051184B">
        <w:rPr>
          <w:rStyle w:val="fontstyle11"/>
          <w:color w:val="FF0000"/>
          <w:sz w:val="26"/>
          <w:szCs w:val="26"/>
        </w:rPr>
        <w:t xml:space="preserve"> </w:t>
      </w:r>
      <w:proofErr w:type="spellStart"/>
      <w:r w:rsidRPr="0051184B">
        <w:rPr>
          <w:rStyle w:val="fontstyle11"/>
          <w:color w:val="FF0000"/>
          <w:sz w:val="26"/>
          <w:szCs w:val="26"/>
        </w:rPr>
        <w:t>vai</w:t>
      </w:r>
      <w:proofErr w:type="spellEnd"/>
      <w:r w:rsidRPr="0051184B">
        <w:rPr>
          <w:rStyle w:val="fontstyle11"/>
          <w:color w:val="FF0000"/>
          <w:sz w:val="26"/>
          <w:szCs w:val="26"/>
        </w:rPr>
        <w:t xml:space="preserve"> </w:t>
      </w:r>
      <w:proofErr w:type="spellStart"/>
      <w:r w:rsidRPr="0051184B">
        <w:rPr>
          <w:rStyle w:val="fontstyle11"/>
          <w:color w:val="FF0000"/>
          <w:sz w:val="26"/>
          <w:szCs w:val="26"/>
        </w:rPr>
        <w:t>trò</w:t>
      </w:r>
      <w:proofErr w:type="spellEnd"/>
      <w:r w:rsidRPr="0051184B">
        <w:rPr>
          <w:rStyle w:val="fontstyle11"/>
          <w:color w:val="FF0000"/>
          <w:sz w:val="26"/>
          <w:szCs w:val="26"/>
        </w:rPr>
        <w:t xml:space="preserve"> </w:t>
      </w:r>
      <w:proofErr w:type="spellStart"/>
      <w:r w:rsidRPr="0051184B">
        <w:rPr>
          <w:rStyle w:val="fontstyle11"/>
          <w:color w:val="FF0000"/>
          <w:sz w:val="26"/>
          <w:szCs w:val="26"/>
        </w:rPr>
        <w:t>chức</w:t>
      </w:r>
      <w:proofErr w:type="spellEnd"/>
      <w:r w:rsidRPr="0051184B">
        <w:rPr>
          <w:rStyle w:val="fontstyle11"/>
          <w:color w:val="FF0000"/>
          <w:sz w:val="26"/>
          <w:szCs w:val="26"/>
        </w:rPr>
        <w:t xml:space="preserve"> </w:t>
      </w:r>
      <w:proofErr w:type="spellStart"/>
      <w:r w:rsidRPr="0051184B">
        <w:rPr>
          <w:rStyle w:val="fontstyle11"/>
          <w:color w:val="FF0000"/>
          <w:sz w:val="26"/>
          <w:szCs w:val="26"/>
        </w:rPr>
        <w:t>năng</w:t>
      </w:r>
      <w:proofErr w:type="spellEnd"/>
      <w:r w:rsidRPr="0051184B">
        <w:rPr>
          <w:rStyle w:val="fontstyle11"/>
          <w:color w:val="FF0000"/>
          <w:sz w:val="26"/>
          <w:szCs w:val="26"/>
        </w:rPr>
        <w:t xml:space="preserve"> </w:t>
      </w:r>
      <w:proofErr w:type="spellStart"/>
      <w:r w:rsidRPr="0051184B">
        <w:rPr>
          <w:rStyle w:val="fontstyle11"/>
          <w:color w:val="FF0000"/>
          <w:sz w:val="26"/>
          <w:szCs w:val="26"/>
        </w:rPr>
        <w:t>và</w:t>
      </w:r>
      <w:proofErr w:type="spellEnd"/>
      <w:r w:rsidRPr="0051184B">
        <w:rPr>
          <w:rStyle w:val="fontstyle11"/>
          <w:color w:val="FF0000"/>
          <w:sz w:val="26"/>
          <w:szCs w:val="26"/>
        </w:rPr>
        <w:t xml:space="preserve"> </w:t>
      </w:r>
      <w:proofErr w:type="spellStart"/>
      <w:r w:rsidRPr="0051184B">
        <w:rPr>
          <w:rStyle w:val="fontstyle11"/>
          <w:color w:val="FF0000"/>
          <w:sz w:val="26"/>
          <w:szCs w:val="26"/>
        </w:rPr>
        <w:t>phát</w:t>
      </w:r>
      <w:proofErr w:type="spellEnd"/>
      <w:r w:rsidRPr="0051184B">
        <w:rPr>
          <w:rStyle w:val="fontstyle11"/>
          <w:color w:val="FF0000"/>
          <w:sz w:val="26"/>
          <w:szCs w:val="26"/>
        </w:rPr>
        <w:t xml:space="preserve"> </w:t>
      </w:r>
      <w:proofErr w:type="spellStart"/>
      <w:r w:rsidRPr="0051184B">
        <w:rPr>
          <w:rStyle w:val="fontstyle11"/>
          <w:color w:val="FF0000"/>
          <w:sz w:val="26"/>
          <w:szCs w:val="26"/>
        </w:rPr>
        <w:t>huy</w:t>
      </w:r>
      <w:proofErr w:type="spellEnd"/>
      <w:r w:rsidRPr="0051184B">
        <w:rPr>
          <w:rStyle w:val="fontstyle11"/>
          <w:color w:val="FF0000"/>
          <w:sz w:val="26"/>
          <w:szCs w:val="26"/>
        </w:rPr>
        <w:t xml:space="preserve"> </w:t>
      </w:r>
      <w:proofErr w:type="spellStart"/>
      <w:r w:rsidRPr="0051184B">
        <w:rPr>
          <w:rStyle w:val="fontstyle11"/>
          <w:color w:val="FF0000"/>
          <w:sz w:val="26"/>
          <w:szCs w:val="26"/>
        </w:rPr>
        <w:t>các</w:t>
      </w:r>
      <w:proofErr w:type="spellEnd"/>
      <w:r w:rsidRPr="0051184B">
        <w:rPr>
          <w:rStyle w:val="fontstyle11"/>
          <w:color w:val="FF0000"/>
          <w:sz w:val="26"/>
          <w:szCs w:val="26"/>
        </w:rPr>
        <w:t xml:space="preserve"> </w:t>
      </w:r>
      <w:proofErr w:type="spellStart"/>
      <w:r w:rsidRPr="0051184B">
        <w:rPr>
          <w:rStyle w:val="fontstyle11"/>
          <w:color w:val="FF0000"/>
          <w:sz w:val="26"/>
          <w:szCs w:val="26"/>
        </w:rPr>
        <w:t>lợi</w:t>
      </w:r>
      <w:proofErr w:type="spellEnd"/>
      <w:r w:rsidRPr="0051184B">
        <w:rPr>
          <w:rStyle w:val="fontstyle11"/>
          <w:color w:val="FF0000"/>
          <w:sz w:val="26"/>
          <w:szCs w:val="26"/>
        </w:rPr>
        <w:t xml:space="preserve"> </w:t>
      </w:r>
      <w:proofErr w:type="spellStart"/>
      <w:r w:rsidRPr="0051184B">
        <w:rPr>
          <w:rStyle w:val="fontstyle11"/>
          <w:color w:val="FF0000"/>
          <w:sz w:val="26"/>
          <w:szCs w:val="26"/>
        </w:rPr>
        <w:t>thế</w:t>
      </w:r>
      <w:proofErr w:type="spellEnd"/>
      <w:r w:rsidRPr="0051184B">
        <w:rPr>
          <w:rStyle w:val="fontstyle11"/>
          <w:color w:val="FF0000"/>
          <w:sz w:val="26"/>
          <w:szCs w:val="26"/>
        </w:rPr>
        <w:t xml:space="preserve"> </w:t>
      </w:r>
      <w:proofErr w:type="spellStart"/>
      <w:r w:rsidRPr="0051184B">
        <w:rPr>
          <w:rStyle w:val="fontstyle11"/>
          <w:color w:val="FF0000"/>
          <w:sz w:val="26"/>
          <w:szCs w:val="26"/>
        </w:rPr>
        <w:t>để</w:t>
      </w:r>
      <w:proofErr w:type="spellEnd"/>
      <w:r w:rsidRPr="0051184B">
        <w:rPr>
          <w:rStyle w:val="fontstyle11"/>
          <w:color w:val="FF0000"/>
          <w:sz w:val="26"/>
          <w:szCs w:val="26"/>
        </w:rPr>
        <w:t xml:space="preserve"> </w:t>
      </w:r>
      <w:proofErr w:type="spellStart"/>
      <w:r w:rsidRPr="0051184B">
        <w:rPr>
          <w:rStyle w:val="fontstyle11"/>
          <w:color w:val="FF0000"/>
          <w:sz w:val="26"/>
          <w:szCs w:val="26"/>
        </w:rPr>
        <w:t>đóng</w:t>
      </w:r>
      <w:proofErr w:type="spellEnd"/>
      <w:r w:rsidRPr="0051184B">
        <w:rPr>
          <w:rStyle w:val="fontstyle11"/>
          <w:color w:val="FF0000"/>
          <w:sz w:val="26"/>
          <w:szCs w:val="26"/>
        </w:rPr>
        <w:t xml:space="preserve"> </w:t>
      </w:r>
      <w:proofErr w:type="spellStart"/>
      <w:r w:rsidRPr="0051184B">
        <w:rPr>
          <w:rStyle w:val="fontstyle11"/>
          <w:color w:val="FF0000"/>
          <w:sz w:val="26"/>
          <w:szCs w:val="26"/>
        </w:rPr>
        <w:t>góp</w:t>
      </w:r>
      <w:proofErr w:type="spellEnd"/>
      <w:r w:rsidRPr="0051184B">
        <w:rPr>
          <w:rStyle w:val="fontstyle11"/>
          <w:color w:val="FF0000"/>
          <w:sz w:val="26"/>
          <w:szCs w:val="26"/>
        </w:rPr>
        <w:t xml:space="preserve"> </w:t>
      </w:r>
      <w:proofErr w:type="spellStart"/>
      <w:r w:rsidRPr="0051184B">
        <w:rPr>
          <w:rStyle w:val="fontstyle11"/>
          <w:color w:val="FF0000"/>
          <w:sz w:val="26"/>
          <w:szCs w:val="26"/>
        </w:rPr>
        <w:t>vào</w:t>
      </w:r>
      <w:proofErr w:type="spellEnd"/>
      <w:r w:rsidRPr="0051184B">
        <w:rPr>
          <w:rStyle w:val="fontstyle11"/>
          <w:color w:val="FF0000"/>
          <w:sz w:val="26"/>
          <w:szCs w:val="26"/>
        </w:rPr>
        <w:t xml:space="preserve"> </w:t>
      </w:r>
      <w:proofErr w:type="spellStart"/>
      <w:r w:rsidRPr="0051184B">
        <w:rPr>
          <w:rStyle w:val="fontstyle11"/>
          <w:color w:val="FF0000"/>
          <w:sz w:val="26"/>
          <w:szCs w:val="26"/>
        </w:rPr>
        <w:t>sự</w:t>
      </w:r>
      <w:proofErr w:type="spellEnd"/>
      <w:r w:rsidRPr="0051184B">
        <w:rPr>
          <w:rStyle w:val="fontstyle11"/>
          <w:color w:val="FF0000"/>
          <w:sz w:val="26"/>
          <w:szCs w:val="26"/>
        </w:rPr>
        <w:t xml:space="preserve"> </w:t>
      </w:r>
      <w:proofErr w:type="spellStart"/>
      <w:r w:rsidRPr="0051184B">
        <w:rPr>
          <w:rStyle w:val="fontstyle11"/>
          <w:color w:val="FF0000"/>
          <w:sz w:val="26"/>
          <w:szCs w:val="26"/>
        </w:rPr>
        <w:t>phát</w:t>
      </w:r>
      <w:proofErr w:type="spellEnd"/>
      <w:r w:rsidRPr="0051184B">
        <w:rPr>
          <w:rStyle w:val="fontstyle11"/>
          <w:color w:val="FF0000"/>
          <w:sz w:val="26"/>
          <w:szCs w:val="26"/>
        </w:rPr>
        <w:t xml:space="preserve"> </w:t>
      </w:r>
      <w:proofErr w:type="spellStart"/>
      <w:r w:rsidRPr="0051184B">
        <w:rPr>
          <w:rStyle w:val="fontstyle11"/>
          <w:color w:val="FF0000"/>
          <w:sz w:val="26"/>
          <w:szCs w:val="26"/>
        </w:rPr>
        <w:t>triển</w:t>
      </w:r>
      <w:proofErr w:type="spellEnd"/>
      <w:r w:rsidRPr="0051184B">
        <w:rPr>
          <w:rStyle w:val="fontstyle11"/>
          <w:color w:val="FF0000"/>
          <w:sz w:val="26"/>
          <w:szCs w:val="26"/>
        </w:rPr>
        <w:t xml:space="preserve"> </w:t>
      </w:r>
      <w:proofErr w:type="spellStart"/>
      <w:r w:rsidRPr="0051184B">
        <w:rPr>
          <w:rStyle w:val="fontstyle11"/>
          <w:color w:val="FF0000"/>
          <w:sz w:val="26"/>
          <w:szCs w:val="26"/>
        </w:rPr>
        <w:t>kinh</w:t>
      </w:r>
      <w:proofErr w:type="spellEnd"/>
      <w:r w:rsidRPr="0051184B">
        <w:rPr>
          <w:rStyle w:val="fontstyle11"/>
          <w:color w:val="FF0000"/>
          <w:sz w:val="26"/>
          <w:szCs w:val="26"/>
        </w:rPr>
        <w:t xml:space="preserve"> </w:t>
      </w:r>
      <w:proofErr w:type="spellStart"/>
      <w:r w:rsidRPr="0051184B">
        <w:rPr>
          <w:rStyle w:val="fontstyle11"/>
          <w:color w:val="FF0000"/>
          <w:sz w:val="26"/>
          <w:szCs w:val="26"/>
        </w:rPr>
        <w:t>tế</w:t>
      </w:r>
      <w:proofErr w:type="spellEnd"/>
      <w:r w:rsidRPr="0051184B">
        <w:rPr>
          <w:rStyle w:val="fontstyle11"/>
          <w:color w:val="FF0000"/>
          <w:sz w:val="26"/>
          <w:szCs w:val="26"/>
        </w:rPr>
        <w:t xml:space="preserve"> - </w:t>
      </w:r>
      <w:proofErr w:type="spellStart"/>
      <w:r w:rsidRPr="0051184B">
        <w:rPr>
          <w:rStyle w:val="fontstyle11"/>
          <w:color w:val="FF0000"/>
          <w:sz w:val="26"/>
          <w:szCs w:val="26"/>
        </w:rPr>
        <w:t>xã</w:t>
      </w:r>
      <w:proofErr w:type="spellEnd"/>
      <w:r w:rsidRPr="0051184B">
        <w:rPr>
          <w:rStyle w:val="fontstyle11"/>
          <w:color w:val="FF0000"/>
          <w:sz w:val="26"/>
          <w:szCs w:val="26"/>
        </w:rPr>
        <w:t xml:space="preserve"> </w:t>
      </w:r>
      <w:proofErr w:type="spellStart"/>
      <w:r w:rsidRPr="0051184B">
        <w:rPr>
          <w:rStyle w:val="fontstyle11"/>
          <w:color w:val="FF0000"/>
          <w:sz w:val="26"/>
          <w:szCs w:val="26"/>
        </w:rPr>
        <w:t>hội</w:t>
      </w:r>
      <w:proofErr w:type="spellEnd"/>
      <w:r w:rsidRPr="0051184B">
        <w:rPr>
          <w:rStyle w:val="fontstyle11"/>
          <w:color w:val="FF0000"/>
          <w:sz w:val="26"/>
          <w:szCs w:val="26"/>
        </w:rPr>
        <w:t xml:space="preserve"> </w:t>
      </w:r>
      <w:proofErr w:type="spellStart"/>
      <w:r w:rsidRPr="0051184B">
        <w:rPr>
          <w:rStyle w:val="fontstyle11"/>
          <w:color w:val="FF0000"/>
          <w:sz w:val="26"/>
          <w:szCs w:val="26"/>
        </w:rPr>
        <w:t>cho</w:t>
      </w:r>
      <w:proofErr w:type="spellEnd"/>
      <w:r w:rsidRPr="0051184B">
        <w:rPr>
          <w:rStyle w:val="fontstyle11"/>
          <w:color w:val="FF0000"/>
          <w:sz w:val="26"/>
          <w:szCs w:val="26"/>
        </w:rPr>
        <w:t xml:space="preserve"> </w:t>
      </w:r>
      <w:proofErr w:type="spellStart"/>
      <w:r w:rsidRPr="0051184B">
        <w:rPr>
          <w:rStyle w:val="fontstyle11"/>
          <w:color w:val="FF0000"/>
          <w:sz w:val="26"/>
          <w:szCs w:val="26"/>
        </w:rPr>
        <w:t>phân</w:t>
      </w:r>
      <w:proofErr w:type="spellEnd"/>
      <w:r w:rsidRPr="0051184B">
        <w:rPr>
          <w:rStyle w:val="fontstyle11"/>
          <w:color w:val="FF0000"/>
          <w:sz w:val="26"/>
          <w:szCs w:val="26"/>
        </w:rPr>
        <w:t xml:space="preserve"> </w:t>
      </w:r>
      <w:proofErr w:type="spellStart"/>
      <w:r w:rsidRPr="0051184B">
        <w:rPr>
          <w:rStyle w:val="fontstyle11"/>
          <w:color w:val="FF0000"/>
          <w:sz w:val="26"/>
          <w:szCs w:val="26"/>
        </w:rPr>
        <w:t>vùng</w:t>
      </w:r>
      <w:proofErr w:type="spellEnd"/>
      <w:r w:rsidRPr="0051184B">
        <w:rPr>
          <w:rStyle w:val="fontstyle11"/>
          <w:color w:val="FF0000"/>
          <w:sz w:val="26"/>
          <w:szCs w:val="26"/>
        </w:rPr>
        <w:t xml:space="preserve"> Bắc </w:t>
      </w:r>
      <w:proofErr w:type="spellStart"/>
      <w:r w:rsidRPr="0051184B">
        <w:rPr>
          <w:rStyle w:val="fontstyle11"/>
          <w:color w:val="FF0000"/>
          <w:sz w:val="26"/>
          <w:szCs w:val="26"/>
        </w:rPr>
        <w:t>nói</w:t>
      </w:r>
      <w:proofErr w:type="spellEnd"/>
      <w:r w:rsidRPr="0051184B">
        <w:rPr>
          <w:rStyle w:val="fontstyle11"/>
          <w:color w:val="FF0000"/>
          <w:sz w:val="26"/>
          <w:szCs w:val="26"/>
        </w:rPr>
        <w:t xml:space="preserve"> </w:t>
      </w:r>
      <w:proofErr w:type="spellStart"/>
      <w:r w:rsidRPr="0051184B">
        <w:rPr>
          <w:rStyle w:val="fontstyle11"/>
          <w:color w:val="FF0000"/>
          <w:sz w:val="26"/>
          <w:szCs w:val="26"/>
        </w:rPr>
        <w:t>riêng</w:t>
      </w:r>
      <w:proofErr w:type="spellEnd"/>
      <w:r w:rsidRPr="0051184B">
        <w:rPr>
          <w:rStyle w:val="fontstyle11"/>
          <w:color w:val="FF0000"/>
          <w:sz w:val="26"/>
          <w:szCs w:val="26"/>
        </w:rPr>
        <w:t xml:space="preserve"> </w:t>
      </w:r>
      <w:proofErr w:type="spellStart"/>
      <w:r w:rsidRPr="0051184B">
        <w:rPr>
          <w:rStyle w:val="fontstyle11"/>
          <w:color w:val="FF0000"/>
          <w:sz w:val="26"/>
          <w:szCs w:val="26"/>
        </w:rPr>
        <w:t>và</w:t>
      </w:r>
      <w:proofErr w:type="spellEnd"/>
      <w:r w:rsidRPr="0051184B">
        <w:rPr>
          <w:rStyle w:val="fontstyle11"/>
          <w:color w:val="FF0000"/>
          <w:sz w:val="26"/>
          <w:szCs w:val="26"/>
        </w:rPr>
        <w:t xml:space="preserve"> </w:t>
      </w:r>
      <w:proofErr w:type="spellStart"/>
      <w:r w:rsidRPr="0051184B">
        <w:rPr>
          <w:rStyle w:val="fontstyle11"/>
          <w:color w:val="FF0000"/>
          <w:sz w:val="26"/>
          <w:szCs w:val="26"/>
        </w:rPr>
        <w:t>của</w:t>
      </w:r>
      <w:proofErr w:type="spellEnd"/>
      <w:r w:rsidRPr="0051184B">
        <w:rPr>
          <w:rStyle w:val="fontstyle11"/>
          <w:color w:val="FF0000"/>
          <w:sz w:val="26"/>
          <w:szCs w:val="26"/>
        </w:rPr>
        <w:t xml:space="preserve"> Tinh Bình Định </w:t>
      </w:r>
      <w:proofErr w:type="spellStart"/>
      <w:r w:rsidRPr="0051184B">
        <w:rPr>
          <w:rStyle w:val="fontstyle11"/>
          <w:color w:val="FF0000"/>
          <w:sz w:val="26"/>
          <w:szCs w:val="26"/>
        </w:rPr>
        <w:t>nói</w:t>
      </w:r>
      <w:proofErr w:type="spellEnd"/>
      <w:r w:rsidRPr="0051184B">
        <w:rPr>
          <w:rStyle w:val="fontstyle11"/>
          <w:color w:val="FF0000"/>
          <w:sz w:val="26"/>
          <w:szCs w:val="26"/>
        </w:rPr>
        <w:t xml:space="preserve"> </w:t>
      </w:r>
      <w:proofErr w:type="spellStart"/>
      <w:r w:rsidRPr="0051184B">
        <w:rPr>
          <w:rStyle w:val="fontstyle11"/>
          <w:color w:val="FF0000"/>
          <w:sz w:val="26"/>
          <w:szCs w:val="26"/>
        </w:rPr>
        <w:t>chung</w:t>
      </w:r>
      <w:proofErr w:type="spellEnd"/>
      <w:r w:rsidRPr="0051184B">
        <w:rPr>
          <w:rStyle w:val="fontstyle11"/>
          <w:color w:val="FF0000"/>
          <w:sz w:val="26"/>
          <w:szCs w:val="26"/>
        </w:rPr>
        <w:t xml:space="preserve">. </w:t>
      </w:r>
      <w:proofErr w:type="spellStart"/>
      <w:r w:rsidRPr="0051184B">
        <w:rPr>
          <w:rStyle w:val="fontstyle11"/>
          <w:color w:val="FF0000"/>
          <w:sz w:val="26"/>
          <w:szCs w:val="26"/>
        </w:rPr>
        <w:t>Nhiệm</w:t>
      </w:r>
      <w:proofErr w:type="spellEnd"/>
      <w:r w:rsidRPr="0051184B">
        <w:rPr>
          <w:rStyle w:val="fontstyle11"/>
          <w:color w:val="FF0000"/>
          <w:sz w:val="26"/>
          <w:szCs w:val="26"/>
        </w:rPr>
        <w:t xml:space="preserve"> </w:t>
      </w:r>
      <w:proofErr w:type="spellStart"/>
      <w:r w:rsidRPr="0051184B">
        <w:rPr>
          <w:rStyle w:val="fontstyle11"/>
          <w:color w:val="FF0000"/>
          <w:sz w:val="26"/>
          <w:szCs w:val="26"/>
        </w:rPr>
        <w:t>vụ</w:t>
      </w:r>
      <w:proofErr w:type="spellEnd"/>
      <w:r w:rsidRPr="0051184B">
        <w:rPr>
          <w:rStyle w:val="fontstyle11"/>
          <w:color w:val="FF0000"/>
          <w:sz w:val="26"/>
          <w:szCs w:val="26"/>
        </w:rPr>
        <w:t xml:space="preserve"> </w:t>
      </w:r>
      <w:proofErr w:type="spellStart"/>
      <w:r w:rsidRPr="0051184B">
        <w:rPr>
          <w:rStyle w:val="fontstyle11"/>
          <w:color w:val="FF0000"/>
          <w:sz w:val="26"/>
          <w:szCs w:val="26"/>
        </w:rPr>
        <w:t>đề</w:t>
      </w:r>
      <w:proofErr w:type="spellEnd"/>
      <w:r w:rsidRPr="0051184B">
        <w:rPr>
          <w:rStyle w:val="fontstyle11"/>
          <w:color w:val="FF0000"/>
          <w:sz w:val="26"/>
          <w:szCs w:val="26"/>
        </w:rPr>
        <w:t xml:space="preserve"> </w:t>
      </w:r>
      <w:proofErr w:type="spellStart"/>
      <w:r w:rsidRPr="0051184B">
        <w:rPr>
          <w:rStyle w:val="fontstyle11"/>
          <w:color w:val="FF0000"/>
          <w:sz w:val="26"/>
          <w:szCs w:val="26"/>
        </w:rPr>
        <w:t>ra</w:t>
      </w:r>
      <w:proofErr w:type="spellEnd"/>
      <w:r w:rsidRPr="0051184B">
        <w:rPr>
          <w:rStyle w:val="fontstyle11"/>
          <w:color w:val="FF0000"/>
          <w:sz w:val="26"/>
          <w:szCs w:val="26"/>
        </w:rPr>
        <w:t xml:space="preserve"> </w:t>
      </w:r>
      <w:proofErr w:type="spellStart"/>
      <w:r w:rsidRPr="0051184B">
        <w:rPr>
          <w:rStyle w:val="fontstyle11"/>
          <w:color w:val="FF0000"/>
          <w:sz w:val="26"/>
          <w:szCs w:val="26"/>
        </w:rPr>
        <w:t>cần</w:t>
      </w:r>
      <w:proofErr w:type="spellEnd"/>
      <w:r w:rsidRPr="0051184B">
        <w:rPr>
          <w:rStyle w:val="fontstyle11"/>
          <w:color w:val="FF0000"/>
          <w:sz w:val="26"/>
          <w:szCs w:val="26"/>
        </w:rPr>
        <w:t xml:space="preserve"> </w:t>
      </w:r>
      <w:proofErr w:type="spellStart"/>
      <w:r w:rsidRPr="0051184B">
        <w:rPr>
          <w:rStyle w:val="fontstyle11"/>
          <w:color w:val="FF0000"/>
          <w:sz w:val="26"/>
          <w:szCs w:val="26"/>
        </w:rPr>
        <w:t>bám</w:t>
      </w:r>
      <w:proofErr w:type="spellEnd"/>
      <w:r w:rsidRPr="0051184B">
        <w:rPr>
          <w:rStyle w:val="fontstyle11"/>
          <w:color w:val="FF0000"/>
          <w:sz w:val="26"/>
          <w:szCs w:val="26"/>
        </w:rPr>
        <w:t xml:space="preserve"> </w:t>
      </w:r>
      <w:proofErr w:type="spellStart"/>
      <w:r w:rsidRPr="0051184B">
        <w:rPr>
          <w:rStyle w:val="fontstyle11"/>
          <w:color w:val="FF0000"/>
          <w:sz w:val="26"/>
          <w:szCs w:val="26"/>
        </w:rPr>
        <w:t>sát</w:t>
      </w:r>
      <w:proofErr w:type="spellEnd"/>
      <w:r w:rsidRPr="0051184B">
        <w:rPr>
          <w:rStyle w:val="fontstyle11"/>
          <w:color w:val="FF0000"/>
          <w:sz w:val="26"/>
          <w:szCs w:val="26"/>
        </w:rPr>
        <w:t xml:space="preserve"> </w:t>
      </w:r>
      <w:proofErr w:type="spellStart"/>
      <w:r w:rsidRPr="0051184B">
        <w:rPr>
          <w:rStyle w:val="fontstyle11"/>
          <w:color w:val="FF0000"/>
          <w:sz w:val="26"/>
          <w:szCs w:val="26"/>
        </w:rPr>
        <w:t>các</w:t>
      </w:r>
      <w:proofErr w:type="spellEnd"/>
      <w:r w:rsidRPr="0051184B">
        <w:rPr>
          <w:rStyle w:val="fontstyle11"/>
          <w:color w:val="FF0000"/>
          <w:sz w:val="26"/>
          <w:szCs w:val="26"/>
        </w:rPr>
        <w:t xml:space="preserve"> </w:t>
      </w:r>
      <w:proofErr w:type="spellStart"/>
      <w:r w:rsidRPr="0051184B">
        <w:rPr>
          <w:rStyle w:val="fontstyle11"/>
          <w:color w:val="FF0000"/>
          <w:sz w:val="26"/>
          <w:szCs w:val="26"/>
        </w:rPr>
        <w:t>nội</w:t>
      </w:r>
      <w:proofErr w:type="spellEnd"/>
      <w:r w:rsidRPr="0051184B">
        <w:rPr>
          <w:rStyle w:val="fontstyle11"/>
          <w:color w:val="FF0000"/>
          <w:sz w:val="26"/>
          <w:szCs w:val="26"/>
        </w:rPr>
        <w:t xml:space="preserve"> dung </w:t>
      </w:r>
      <w:proofErr w:type="spellStart"/>
      <w:r w:rsidRPr="0051184B">
        <w:rPr>
          <w:rStyle w:val="fontstyle11"/>
          <w:color w:val="FF0000"/>
          <w:sz w:val="26"/>
          <w:szCs w:val="26"/>
        </w:rPr>
        <w:t>theo</w:t>
      </w:r>
      <w:proofErr w:type="spellEnd"/>
      <w:r w:rsidRPr="0051184B">
        <w:rPr>
          <w:rStyle w:val="fontstyle11"/>
          <w:color w:val="FF0000"/>
          <w:sz w:val="26"/>
          <w:szCs w:val="26"/>
        </w:rPr>
        <w:t xml:space="preserve"> </w:t>
      </w:r>
      <w:proofErr w:type="spellStart"/>
      <w:r w:rsidRPr="0051184B">
        <w:rPr>
          <w:rStyle w:val="fontstyle11"/>
          <w:color w:val="FF0000"/>
          <w:sz w:val="26"/>
          <w:szCs w:val="26"/>
        </w:rPr>
        <w:t>quy</w:t>
      </w:r>
      <w:proofErr w:type="spellEnd"/>
      <w:r w:rsidRPr="0051184B">
        <w:rPr>
          <w:rStyle w:val="fontstyle11"/>
          <w:color w:val="FF0000"/>
          <w:sz w:val="26"/>
          <w:szCs w:val="26"/>
        </w:rPr>
        <w:t xml:space="preserve"> </w:t>
      </w:r>
      <w:proofErr w:type="spellStart"/>
      <w:r w:rsidRPr="0051184B">
        <w:rPr>
          <w:rStyle w:val="fontstyle11"/>
          <w:color w:val="FF0000"/>
          <w:sz w:val="26"/>
          <w:szCs w:val="26"/>
        </w:rPr>
        <w:t>hoạch</w:t>
      </w:r>
      <w:proofErr w:type="spellEnd"/>
      <w:r w:rsidRPr="0051184B">
        <w:rPr>
          <w:rStyle w:val="fontstyle11"/>
          <w:color w:val="FF0000"/>
          <w:sz w:val="26"/>
          <w:szCs w:val="26"/>
        </w:rPr>
        <w:t xml:space="preserve"> </w:t>
      </w:r>
      <w:proofErr w:type="spellStart"/>
      <w:r w:rsidRPr="0051184B">
        <w:rPr>
          <w:rStyle w:val="fontstyle11"/>
          <w:color w:val="FF0000"/>
          <w:sz w:val="26"/>
          <w:szCs w:val="26"/>
        </w:rPr>
        <w:t>tỉnh</w:t>
      </w:r>
      <w:proofErr w:type="spellEnd"/>
      <w:r w:rsidRPr="0051184B">
        <w:rPr>
          <w:rStyle w:val="fontstyle11"/>
          <w:color w:val="FF0000"/>
          <w:sz w:val="26"/>
          <w:szCs w:val="26"/>
        </w:rPr>
        <w:t xml:space="preserve">. </w:t>
      </w:r>
      <w:proofErr w:type="spellStart"/>
      <w:r w:rsidRPr="0051184B">
        <w:rPr>
          <w:rStyle w:val="fontstyle11"/>
          <w:color w:val="FF0000"/>
          <w:sz w:val="26"/>
          <w:szCs w:val="26"/>
        </w:rPr>
        <w:t>Trên</w:t>
      </w:r>
      <w:proofErr w:type="spellEnd"/>
      <w:r w:rsidRPr="0051184B">
        <w:rPr>
          <w:rStyle w:val="fontstyle11"/>
          <w:color w:val="FF0000"/>
          <w:sz w:val="26"/>
          <w:szCs w:val="26"/>
        </w:rPr>
        <w:t xml:space="preserve"> </w:t>
      </w:r>
      <w:proofErr w:type="spellStart"/>
      <w:r w:rsidRPr="0051184B">
        <w:rPr>
          <w:rStyle w:val="fontstyle11"/>
          <w:color w:val="FF0000"/>
          <w:sz w:val="26"/>
          <w:szCs w:val="26"/>
        </w:rPr>
        <w:t>cơ</w:t>
      </w:r>
      <w:proofErr w:type="spellEnd"/>
      <w:r w:rsidRPr="0051184B">
        <w:rPr>
          <w:rStyle w:val="fontstyle11"/>
          <w:color w:val="FF0000"/>
          <w:sz w:val="26"/>
          <w:szCs w:val="26"/>
        </w:rPr>
        <w:t xml:space="preserve"> </w:t>
      </w:r>
      <w:proofErr w:type="spellStart"/>
      <w:r w:rsidRPr="0051184B">
        <w:rPr>
          <w:rStyle w:val="fontstyle11"/>
          <w:color w:val="FF0000"/>
          <w:sz w:val="26"/>
          <w:szCs w:val="26"/>
        </w:rPr>
        <w:t>sở</w:t>
      </w:r>
      <w:proofErr w:type="spellEnd"/>
      <w:r w:rsidRPr="0051184B">
        <w:rPr>
          <w:rStyle w:val="fontstyle11"/>
          <w:color w:val="FF0000"/>
          <w:sz w:val="26"/>
          <w:szCs w:val="26"/>
        </w:rPr>
        <w:t xml:space="preserve"> </w:t>
      </w:r>
      <w:proofErr w:type="spellStart"/>
      <w:r w:rsidRPr="0051184B">
        <w:rPr>
          <w:rStyle w:val="fontstyle11"/>
          <w:color w:val="FF0000"/>
          <w:sz w:val="26"/>
          <w:szCs w:val="26"/>
        </w:rPr>
        <w:t>đó</w:t>
      </w:r>
      <w:proofErr w:type="spellEnd"/>
      <w:r w:rsidRPr="0051184B">
        <w:rPr>
          <w:rStyle w:val="fontstyle11"/>
          <w:color w:val="FF0000"/>
          <w:sz w:val="26"/>
          <w:szCs w:val="26"/>
        </w:rPr>
        <w:t xml:space="preserve"> </w:t>
      </w:r>
      <w:proofErr w:type="spellStart"/>
      <w:r w:rsidRPr="0051184B">
        <w:rPr>
          <w:rStyle w:val="fontstyle11"/>
          <w:color w:val="FF0000"/>
          <w:sz w:val="26"/>
          <w:szCs w:val="26"/>
        </w:rPr>
        <w:t>xác</w:t>
      </w:r>
      <w:proofErr w:type="spellEnd"/>
      <w:r w:rsidRPr="0051184B">
        <w:rPr>
          <w:rStyle w:val="fontstyle11"/>
          <w:color w:val="FF0000"/>
          <w:sz w:val="26"/>
          <w:szCs w:val="26"/>
        </w:rPr>
        <w:t xml:space="preserve"> </w:t>
      </w:r>
      <w:proofErr w:type="spellStart"/>
      <w:r w:rsidRPr="0051184B">
        <w:rPr>
          <w:rStyle w:val="fontstyle11"/>
          <w:color w:val="FF0000"/>
          <w:sz w:val="26"/>
          <w:szCs w:val="26"/>
        </w:rPr>
        <w:t>định</w:t>
      </w:r>
      <w:proofErr w:type="spellEnd"/>
      <w:r w:rsidRPr="0051184B">
        <w:rPr>
          <w:rStyle w:val="fontstyle11"/>
          <w:color w:val="FF0000"/>
          <w:sz w:val="26"/>
          <w:szCs w:val="26"/>
        </w:rPr>
        <w:t xml:space="preserve">: </w:t>
      </w:r>
      <w:proofErr w:type="spellStart"/>
      <w:r w:rsidR="00E400B9" w:rsidRPr="0051184B">
        <w:rPr>
          <w:rStyle w:val="fontstyle11"/>
          <w:color w:val="FF0000"/>
          <w:sz w:val="26"/>
          <w:szCs w:val="26"/>
        </w:rPr>
        <w:t>Phát</w:t>
      </w:r>
      <w:proofErr w:type="spellEnd"/>
      <w:r w:rsidR="00E400B9" w:rsidRPr="0051184B">
        <w:rPr>
          <w:rStyle w:val="fontstyle11"/>
          <w:color w:val="FF0000"/>
          <w:sz w:val="26"/>
          <w:szCs w:val="26"/>
        </w:rPr>
        <w:t xml:space="preserve"> </w:t>
      </w:r>
      <w:proofErr w:type="spellStart"/>
      <w:r w:rsidR="00E400B9" w:rsidRPr="0051184B">
        <w:rPr>
          <w:rStyle w:val="fontstyle11"/>
          <w:color w:val="FF0000"/>
          <w:sz w:val="26"/>
          <w:szCs w:val="26"/>
        </w:rPr>
        <w:t>triển</w:t>
      </w:r>
      <w:proofErr w:type="spellEnd"/>
      <w:r w:rsidR="00E400B9" w:rsidRPr="0051184B">
        <w:rPr>
          <w:rStyle w:val="fontstyle11"/>
          <w:color w:val="FF0000"/>
          <w:sz w:val="26"/>
          <w:szCs w:val="26"/>
        </w:rPr>
        <w:t xml:space="preserve"> </w:t>
      </w:r>
      <w:proofErr w:type="spellStart"/>
      <w:r w:rsidR="00E400B9" w:rsidRPr="0051184B">
        <w:rPr>
          <w:rStyle w:val="fontstyle11"/>
          <w:color w:val="FF0000"/>
          <w:sz w:val="26"/>
          <w:szCs w:val="26"/>
        </w:rPr>
        <w:t>kinh</w:t>
      </w:r>
      <w:proofErr w:type="spellEnd"/>
      <w:r w:rsidR="00E400B9" w:rsidRPr="0051184B">
        <w:rPr>
          <w:rStyle w:val="fontstyle11"/>
          <w:color w:val="FF0000"/>
          <w:sz w:val="26"/>
          <w:szCs w:val="26"/>
        </w:rPr>
        <w:t xml:space="preserve"> </w:t>
      </w:r>
      <w:proofErr w:type="spellStart"/>
      <w:r w:rsidR="00E400B9" w:rsidRPr="0051184B">
        <w:rPr>
          <w:rStyle w:val="fontstyle11"/>
          <w:color w:val="FF0000"/>
          <w:sz w:val="26"/>
          <w:szCs w:val="26"/>
        </w:rPr>
        <w:t>tế</w:t>
      </w:r>
      <w:proofErr w:type="spellEnd"/>
      <w:r w:rsidR="00E400B9" w:rsidRPr="0051184B">
        <w:rPr>
          <w:rStyle w:val="fontstyle11"/>
          <w:color w:val="FF0000"/>
          <w:sz w:val="26"/>
          <w:szCs w:val="26"/>
        </w:rPr>
        <w:t xml:space="preserve"> </w:t>
      </w:r>
      <w:proofErr w:type="spellStart"/>
      <w:r w:rsidR="00E400B9" w:rsidRPr="0051184B">
        <w:rPr>
          <w:rStyle w:val="fontstyle11"/>
          <w:color w:val="FF0000"/>
          <w:sz w:val="26"/>
          <w:szCs w:val="26"/>
        </w:rPr>
        <w:t>thị</w:t>
      </w:r>
      <w:proofErr w:type="spellEnd"/>
      <w:r w:rsidR="00E400B9" w:rsidRPr="0051184B">
        <w:rPr>
          <w:rStyle w:val="fontstyle11"/>
          <w:color w:val="FF0000"/>
          <w:sz w:val="26"/>
          <w:szCs w:val="26"/>
        </w:rPr>
        <w:t xml:space="preserve"> </w:t>
      </w:r>
      <w:proofErr w:type="spellStart"/>
      <w:r w:rsidR="00E400B9" w:rsidRPr="0051184B">
        <w:rPr>
          <w:rStyle w:val="fontstyle11"/>
          <w:color w:val="FF0000"/>
          <w:sz w:val="26"/>
          <w:szCs w:val="26"/>
        </w:rPr>
        <w:t>xã</w:t>
      </w:r>
      <w:proofErr w:type="spellEnd"/>
      <w:r w:rsidR="00E400B9" w:rsidRPr="0051184B">
        <w:rPr>
          <w:rStyle w:val="fontstyle11"/>
          <w:color w:val="FF0000"/>
          <w:sz w:val="26"/>
          <w:szCs w:val="26"/>
        </w:rPr>
        <w:t xml:space="preserve"> Hoài </w:t>
      </w:r>
      <w:proofErr w:type="spellStart"/>
      <w:r w:rsidR="00E400B9" w:rsidRPr="0051184B">
        <w:rPr>
          <w:rStyle w:val="fontstyle11"/>
          <w:color w:val="FF0000"/>
          <w:sz w:val="26"/>
          <w:szCs w:val="26"/>
        </w:rPr>
        <w:t>Nhơn</w:t>
      </w:r>
      <w:proofErr w:type="spellEnd"/>
      <w:r w:rsidR="00E400B9" w:rsidRPr="0051184B">
        <w:rPr>
          <w:rStyle w:val="fontstyle11"/>
          <w:color w:val="FF0000"/>
          <w:sz w:val="26"/>
          <w:szCs w:val="26"/>
        </w:rPr>
        <w:t xml:space="preserve"> </w:t>
      </w:r>
      <w:proofErr w:type="spellStart"/>
      <w:r w:rsidR="00E400B9" w:rsidRPr="0051184B">
        <w:rPr>
          <w:rStyle w:val="fontstyle11"/>
          <w:color w:val="FF0000"/>
          <w:sz w:val="26"/>
          <w:szCs w:val="26"/>
        </w:rPr>
        <w:t>trong</w:t>
      </w:r>
      <w:proofErr w:type="spellEnd"/>
      <w:r w:rsidR="00E400B9" w:rsidRPr="0051184B">
        <w:rPr>
          <w:rStyle w:val="fontstyle11"/>
          <w:color w:val="FF0000"/>
          <w:sz w:val="26"/>
          <w:szCs w:val="26"/>
        </w:rPr>
        <w:t xml:space="preserve"> </w:t>
      </w:r>
      <w:proofErr w:type="spellStart"/>
      <w:r w:rsidR="00E400B9" w:rsidRPr="0051184B">
        <w:rPr>
          <w:rStyle w:val="fontstyle11"/>
          <w:color w:val="FF0000"/>
          <w:sz w:val="26"/>
          <w:szCs w:val="26"/>
        </w:rPr>
        <w:t>thế</w:t>
      </w:r>
      <w:proofErr w:type="spellEnd"/>
      <w:r w:rsidR="00E400B9" w:rsidRPr="0051184B">
        <w:rPr>
          <w:rStyle w:val="fontstyle11"/>
          <w:color w:val="FF0000"/>
          <w:sz w:val="26"/>
          <w:szCs w:val="26"/>
        </w:rPr>
        <w:t xml:space="preserve"> </w:t>
      </w:r>
      <w:proofErr w:type="spellStart"/>
      <w:r w:rsidR="00E400B9" w:rsidRPr="0051184B">
        <w:rPr>
          <w:rStyle w:val="fontstyle11"/>
          <w:color w:val="FF0000"/>
          <w:sz w:val="26"/>
          <w:szCs w:val="26"/>
        </w:rPr>
        <w:t>liên</w:t>
      </w:r>
      <w:proofErr w:type="spellEnd"/>
      <w:r w:rsidR="00E400B9" w:rsidRPr="0051184B">
        <w:rPr>
          <w:rStyle w:val="fontstyle11"/>
          <w:color w:val="FF0000"/>
          <w:sz w:val="26"/>
          <w:szCs w:val="26"/>
        </w:rPr>
        <w:t xml:space="preserve"> </w:t>
      </w:r>
      <w:proofErr w:type="spellStart"/>
      <w:r w:rsidR="00E400B9" w:rsidRPr="0051184B">
        <w:rPr>
          <w:rStyle w:val="fontstyle11"/>
          <w:color w:val="FF0000"/>
          <w:sz w:val="26"/>
          <w:szCs w:val="26"/>
        </w:rPr>
        <w:t>kết</w:t>
      </w:r>
      <w:proofErr w:type="spellEnd"/>
      <w:r w:rsidR="00E400B9" w:rsidRPr="0051184B">
        <w:rPr>
          <w:rStyle w:val="fontstyle11"/>
          <w:color w:val="FF0000"/>
          <w:sz w:val="26"/>
          <w:szCs w:val="26"/>
        </w:rPr>
        <w:t xml:space="preserve"> </w:t>
      </w:r>
      <w:proofErr w:type="spellStart"/>
      <w:r w:rsidR="00E400B9" w:rsidRPr="0051184B">
        <w:rPr>
          <w:rStyle w:val="fontstyle11"/>
          <w:color w:val="FF0000"/>
          <w:sz w:val="26"/>
          <w:szCs w:val="26"/>
        </w:rPr>
        <w:t>và</w:t>
      </w:r>
      <w:proofErr w:type="spellEnd"/>
      <w:r w:rsidR="00E400B9" w:rsidRPr="0051184B">
        <w:rPr>
          <w:rStyle w:val="fontstyle11"/>
          <w:color w:val="FF0000"/>
          <w:sz w:val="26"/>
          <w:szCs w:val="26"/>
        </w:rPr>
        <w:t xml:space="preserve"> </w:t>
      </w:r>
      <w:proofErr w:type="spellStart"/>
      <w:r w:rsidR="00E400B9" w:rsidRPr="0051184B">
        <w:rPr>
          <w:rStyle w:val="fontstyle11"/>
          <w:color w:val="FF0000"/>
          <w:sz w:val="26"/>
          <w:szCs w:val="26"/>
        </w:rPr>
        <w:t>gắn</w:t>
      </w:r>
      <w:proofErr w:type="spellEnd"/>
      <w:r w:rsidR="00E400B9" w:rsidRPr="0051184B">
        <w:rPr>
          <w:rStyle w:val="fontstyle11"/>
          <w:color w:val="FF0000"/>
          <w:sz w:val="26"/>
          <w:szCs w:val="26"/>
        </w:rPr>
        <w:t xml:space="preserve"> </w:t>
      </w:r>
      <w:proofErr w:type="spellStart"/>
      <w:r w:rsidR="00E400B9" w:rsidRPr="0051184B">
        <w:rPr>
          <w:rStyle w:val="fontstyle11"/>
          <w:color w:val="FF0000"/>
          <w:sz w:val="26"/>
          <w:szCs w:val="26"/>
        </w:rPr>
        <w:t>bó</w:t>
      </w:r>
      <w:proofErr w:type="spellEnd"/>
      <w:r w:rsidR="00E400B9" w:rsidRPr="0051184B">
        <w:rPr>
          <w:rStyle w:val="fontstyle11"/>
          <w:color w:val="FF0000"/>
          <w:sz w:val="26"/>
          <w:szCs w:val="26"/>
        </w:rPr>
        <w:t xml:space="preserve"> </w:t>
      </w:r>
      <w:proofErr w:type="spellStart"/>
      <w:r w:rsidR="00E400B9" w:rsidRPr="0051184B">
        <w:rPr>
          <w:rStyle w:val="fontstyle11"/>
          <w:color w:val="FF0000"/>
          <w:sz w:val="26"/>
          <w:szCs w:val="26"/>
        </w:rPr>
        <w:t>chặt</w:t>
      </w:r>
      <w:proofErr w:type="spellEnd"/>
      <w:r w:rsidR="00E400B9" w:rsidRPr="0051184B">
        <w:rPr>
          <w:rStyle w:val="fontstyle11"/>
          <w:color w:val="FF0000"/>
          <w:sz w:val="26"/>
          <w:szCs w:val="26"/>
        </w:rPr>
        <w:t xml:space="preserve"> </w:t>
      </w:r>
      <w:proofErr w:type="spellStart"/>
      <w:r w:rsidR="00E400B9" w:rsidRPr="0051184B">
        <w:rPr>
          <w:rStyle w:val="fontstyle11"/>
          <w:color w:val="FF0000"/>
          <w:sz w:val="26"/>
          <w:szCs w:val="26"/>
        </w:rPr>
        <w:t>chẽ</w:t>
      </w:r>
      <w:proofErr w:type="spellEnd"/>
      <w:r w:rsidR="00E400B9" w:rsidRPr="0051184B">
        <w:rPr>
          <w:rStyle w:val="fontstyle11"/>
          <w:color w:val="FF0000"/>
          <w:sz w:val="26"/>
          <w:szCs w:val="26"/>
        </w:rPr>
        <w:t xml:space="preserve"> </w:t>
      </w:r>
      <w:proofErr w:type="spellStart"/>
      <w:r w:rsidR="00E400B9" w:rsidRPr="0051184B">
        <w:rPr>
          <w:rStyle w:val="fontstyle11"/>
          <w:color w:val="FF0000"/>
          <w:sz w:val="26"/>
          <w:szCs w:val="26"/>
        </w:rPr>
        <w:t>trong</w:t>
      </w:r>
      <w:proofErr w:type="spellEnd"/>
      <w:r w:rsidR="00E400B9" w:rsidRPr="0051184B">
        <w:rPr>
          <w:rStyle w:val="fontstyle11"/>
          <w:color w:val="FF0000"/>
          <w:sz w:val="26"/>
          <w:szCs w:val="26"/>
        </w:rPr>
        <w:t xml:space="preserve"> </w:t>
      </w:r>
      <w:proofErr w:type="spellStart"/>
      <w:r w:rsidR="00E400B9" w:rsidRPr="0051184B">
        <w:rPr>
          <w:rStyle w:val="fontstyle11"/>
          <w:color w:val="FF0000"/>
          <w:sz w:val="26"/>
          <w:szCs w:val="26"/>
        </w:rPr>
        <w:t>phát</w:t>
      </w:r>
      <w:proofErr w:type="spellEnd"/>
      <w:r w:rsidR="00E400B9" w:rsidRPr="0051184B">
        <w:rPr>
          <w:rStyle w:val="fontstyle11"/>
          <w:color w:val="FF0000"/>
          <w:sz w:val="26"/>
          <w:szCs w:val="26"/>
        </w:rPr>
        <w:t xml:space="preserve"> </w:t>
      </w:r>
      <w:proofErr w:type="spellStart"/>
      <w:r w:rsidR="00E400B9" w:rsidRPr="0051184B">
        <w:rPr>
          <w:rStyle w:val="fontstyle11"/>
          <w:color w:val="FF0000"/>
          <w:sz w:val="26"/>
          <w:szCs w:val="26"/>
        </w:rPr>
        <w:t>triển</w:t>
      </w:r>
      <w:proofErr w:type="spellEnd"/>
      <w:r w:rsidR="00E400B9" w:rsidRPr="0051184B">
        <w:rPr>
          <w:rStyle w:val="fontstyle11"/>
          <w:color w:val="FF0000"/>
          <w:sz w:val="26"/>
          <w:szCs w:val="26"/>
        </w:rPr>
        <w:t xml:space="preserve"> </w:t>
      </w:r>
      <w:proofErr w:type="spellStart"/>
      <w:r w:rsidR="00E400B9" w:rsidRPr="0051184B">
        <w:rPr>
          <w:rStyle w:val="fontstyle11"/>
          <w:color w:val="FF0000"/>
          <w:sz w:val="26"/>
          <w:szCs w:val="26"/>
        </w:rPr>
        <w:t>kinh</w:t>
      </w:r>
      <w:proofErr w:type="spellEnd"/>
      <w:r w:rsidR="00E400B9" w:rsidRPr="0051184B">
        <w:rPr>
          <w:rStyle w:val="fontstyle11"/>
          <w:color w:val="FF0000"/>
          <w:sz w:val="26"/>
          <w:szCs w:val="26"/>
        </w:rPr>
        <w:t xml:space="preserve"> </w:t>
      </w:r>
      <w:proofErr w:type="spellStart"/>
      <w:r w:rsidR="00E400B9" w:rsidRPr="0051184B">
        <w:rPr>
          <w:rStyle w:val="fontstyle11"/>
          <w:color w:val="FF0000"/>
          <w:sz w:val="26"/>
          <w:szCs w:val="26"/>
        </w:rPr>
        <w:t>tế</w:t>
      </w:r>
      <w:proofErr w:type="spellEnd"/>
      <w:r w:rsidR="00E400B9" w:rsidRPr="0051184B">
        <w:rPr>
          <w:rStyle w:val="fontstyle11"/>
          <w:color w:val="FF0000"/>
          <w:sz w:val="26"/>
          <w:szCs w:val="26"/>
        </w:rPr>
        <w:t xml:space="preserve"> - </w:t>
      </w:r>
      <w:proofErr w:type="spellStart"/>
      <w:r w:rsidR="00E400B9" w:rsidRPr="0051184B">
        <w:rPr>
          <w:rStyle w:val="fontstyle11"/>
          <w:color w:val="FF0000"/>
          <w:sz w:val="26"/>
          <w:szCs w:val="26"/>
        </w:rPr>
        <w:t>xã</w:t>
      </w:r>
      <w:proofErr w:type="spellEnd"/>
      <w:r w:rsidR="00E400B9" w:rsidRPr="0051184B">
        <w:rPr>
          <w:rStyle w:val="fontstyle11"/>
          <w:color w:val="FF0000"/>
          <w:sz w:val="26"/>
          <w:szCs w:val="26"/>
        </w:rPr>
        <w:t xml:space="preserve"> </w:t>
      </w:r>
      <w:proofErr w:type="spellStart"/>
      <w:r w:rsidR="00E400B9" w:rsidRPr="0051184B">
        <w:rPr>
          <w:rStyle w:val="fontstyle11"/>
          <w:color w:val="FF0000"/>
          <w:sz w:val="26"/>
          <w:szCs w:val="26"/>
        </w:rPr>
        <w:t>hội</w:t>
      </w:r>
      <w:proofErr w:type="spellEnd"/>
      <w:r w:rsidR="00E400B9" w:rsidRPr="0051184B">
        <w:rPr>
          <w:rStyle w:val="fontstyle11"/>
          <w:color w:val="FF0000"/>
          <w:sz w:val="26"/>
          <w:szCs w:val="26"/>
        </w:rPr>
        <w:t xml:space="preserve"> </w:t>
      </w:r>
      <w:proofErr w:type="spellStart"/>
      <w:r w:rsidR="00E400B9" w:rsidRPr="0051184B">
        <w:rPr>
          <w:rStyle w:val="fontstyle11"/>
          <w:color w:val="FF0000"/>
          <w:sz w:val="26"/>
          <w:szCs w:val="26"/>
        </w:rPr>
        <w:t>của</w:t>
      </w:r>
      <w:proofErr w:type="spellEnd"/>
      <w:r w:rsidR="00E400B9" w:rsidRPr="0051184B">
        <w:rPr>
          <w:rStyle w:val="fontstyle11"/>
          <w:color w:val="FF0000"/>
          <w:sz w:val="26"/>
          <w:szCs w:val="26"/>
        </w:rPr>
        <w:t xml:space="preserve"> </w:t>
      </w:r>
      <w:proofErr w:type="spellStart"/>
      <w:r w:rsidR="00E400B9" w:rsidRPr="0051184B">
        <w:rPr>
          <w:rStyle w:val="fontstyle11"/>
          <w:color w:val="FF0000"/>
          <w:sz w:val="26"/>
          <w:szCs w:val="26"/>
        </w:rPr>
        <w:t>tỉnh</w:t>
      </w:r>
      <w:proofErr w:type="spellEnd"/>
      <w:r w:rsidR="00E400B9" w:rsidRPr="0051184B">
        <w:rPr>
          <w:rStyle w:val="fontstyle11"/>
          <w:color w:val="FF0000"/>
          <w:sz w:val="26"/>
          <w:szCs w:val="26"/>
        </w:rPr>
        <w:t xml:space="preserve"> Bình Định. </w:t>
      </w:r>
      <w:proofErr w:type="spellStart"/>
      <w:r w:rsidR="00E400B9" w:rsidRPr="0051184B">
        <w:rPr>
          <w:rStyle w:val="fontstyle11"/>
          <w:color w:val="FF0000"/>
          <w:sz w:val="26"/>
          <w:szCs w:val="26"/>
        </w:rPr>
        <w:t>Xây</w:t>
      </w:r>
      <w:proofErr w:type="spellEnd"/>
      <w:r w:rsidR="00E400B9" w:rsidRPr="0051184B">
        <w:rPr>
          <w:rStyle w:val="fontstyle11"/>
          <w:color w:val="FF0000"/>
          <w:sz w:val="26"/>
          <w:szCs w:val="26"/>
        </w:rPr>
        <w:t xml:space="preserve"> </w:t>
      </w:r>
      <w:proofErr w:type="spellStart"/>
      <w:r w:rsidR="00E400B9" w:rsidRPr="0051184B">
        <w:rPr>
          <w:rStyle w:val="fontstyle11"/>
          <w:color w:val="FF0000"/>
          <w:sz w:val="26"/>
          <w:szCs w:val="26"/>
        </w:rPr>
        <w:t>dựng</w:t>
      </w:r>
      <w:proofErr w:type="spellEnd"/>
      <w:r w:rsidR="00E400B9" w:rsidRPr="0051184B">
        <w:rPr>
          <w:rStyle w:val="fontstyle11"/>
          <w:color w:val="FF0000"/>
          <w:sz w:val="26"/>
          <w:szCs w:val="26"/>
        </w:rPr>
        <w:t xml:space="preserve"> Hoài </w:t>
      </w:r>
      <w:proofErr w:type="spellStart"/>
      <w:r w:rsidR="00E400B9" w:rsidRPr="0051184B">
        <w:rPr>
          <w:rStyle w:val="fontstyle11"/>
          <w:color w:val="FF0000"/>
          <w:sz w:val="26"/>
          <w:szCs w:val="26"/>
        </w:rPr>
        <w:t>Nhơn</w:t>
      </w:r>
      <w:proofErr w:type="spellEnd"/>
      <w:r w:rsidR="00E400B9" w:rsidRPr="0051184B">
        <w:rPr>
          <w:rStyle w:val="fontstyle11"/>
          <w:color w:val="FF0000"/>
          <w:sz w:val="26"/>
          <w:szCs w:val="26"/>
        </w:rPr>
        <w:t xml:space="preserve"> </w:t>
      </w:r>
      <w:proofErr w:type="spellStart"/>
      <w:r w:rsidR="00E400B9" w:rsidRPr="0051184B">
        <w:rPr>
          <w:rStyle w:val="fontstyle11"/>
          <w:color w:val="FF0000"/>
          <w:sz w:val="26"/>
          <w:szCs w:val="26"/>
        </w:rPr>
        <w:t>trở</w:t>
      </w:r>
      <w:proofErr w:type="spellEnd"/>
      <w:r w:rsidR="00E400B9" w:rsidRPr="0051184B">
        <w:rPr>
          <w:rStyle w:val="fontstyle11"/>
          <w:color w:val="FF0000"/>
          <w:sz w:val="26"/>
          <w:szCs w:val="26"/>
        </w:rPr>
        <w:t xml:space="preserve"> </w:t>
      </w:r>
      <w:proofErr w:type="spellStart"/>
      <w:r w:rsidR="00E400B9" w:rsidRPr="0051184B">
        <w:rPr>
          <w:rStyle w:val="fontstyle11"/>
          <w:color w:val="FF0000"/>
          <w:sz w:val="26"/>
          <w:szCs w:val="26"/>
        </w:rPr>
        <w:t>thành</w:t>
      </w:r>
      <w:proofErr w:type="spellEnd"/>
      <w:r w:rsidR="00E400B9" w:rsidRPr="0051184B">
        <w:rPr>
          <w:rStyle w:val="fontstyle11"/>
          <w:color w:val="FF0000"/>
          <w:sz w:val="26"/>
          <w:szCs w:val="26"/>
        </w:rPr>
        <w:t xml:space="preserve"> </w:t>
      </w:r>
      <w:proofErr w:type="spellStart"/>
      <w:r w:rsidR="00E400B9" w:rsidRPr="0051184B">
        <w:rPr>
          <w:rStyle w:val="fontstyle11"/>
          <w:color w:val="FF0000"/>
          <w:sz w:val="26"/>
          <w:szCs w:val="26"/>
        </w:rPr>
        <w:t>huyện</w:t>
      </w:r>
      <w:proofErr w:type="spellEnd"/>
      <w:r w:rsidR="00E400B9" w:rsidRPr="0051184B">
        <w:rPr>
          <w:rStyle w:val="fontstyle11"/>
          <w:color w:val="FF0000"/>
          <w:sz w:val="26"/>
          <w:szCs w:val="26"/>
        </w:rPr>
        <w:t xml:space="preserve"> </w:t>
      </w:r>
      <w:proofErr w:type="spellStart"/>
      <w:r w:rsidR="00E400B9" w:rsidRPr="0051184B">
        <w:rPr>
          <w:rStyle w:val="fontstyle11"/>
          <w:color w:val="FF0000"/>
          <w:sz w:val="26"/>
          <w:szCs w:val="26"/>
        </w:rPr>
        <w:t>có</w:t>
      </w:r>
      <w:proofErr w:type="spellEnd"/>
      <w:r w:rsidR="00E400B9" w:rsidRPr="0051184B">
        <w:rPr>
          <w:rStyle w:val="fontstyle11"/>
          <w:color w:val="FF0000"/>
          <w:sz w:val="26"/>
          <w:szCs w:val="26"/>
        </w:rPr>
        <w:t xml:space="preserve"> </w:t>
      </w:r>
      <w:proofErr w:type="spellStart"/>
      <w:r w:rsidR="00E400B9" w:rsidRPr="0051184B">
        <w:rPr>
          <w:rStyle w:val="fontstyle11"/>
          <w:color w:val="FF0000"/>
          <w:sz w:val="26"/>
          <w:szCs w:val="26"/>
        </w:rPr>
        <w:t>nền</w:t>
      </w:r>
      <w:proofErr w:type="spellEnd"/>
      <w:r w:rsidR="00E400B9" w:rsidRPr="0051184B">
        <w:rPr>
          <w:rStyle w:val="fontstyle11"/>
          <w:color w:val="FF0000"/>
          <w:sz w:val="26"/>
          <w:szCs w:val="26"/>
        </w:rPr>
        <w:t xml:space="preserve"> </w:t>
      </w:r>
      <w:proofErr w:type="spellStart"/>
      <w:r w:rsidR="00E400B9" w:rsidRPr="0051184B">
        <w:rPr>
          <w:rStyle w:val="fontstyle11"/>
          <w:color w:val="FF0000"/>
          <w:sz w:val="26"/>
          <w:szCs w:val="26"/>
        </w:rPr>
        <w:t>kinh</w:t>
      </w:r>
      <w:proofErr w:type="spellEnd"/>
      <w:r w:rsidR="00E400B9" w:rsidRPr="0051184B">
        <w:rPr>
          <w:rStyle w:val="fontstyle11"/>
          <w:color w:val="FF0000"/>
          <w:sz w:val="26"/>
          <w:szCs w:val="26"/>
        </w:rPr>
        <w:t xml:space="preserve"> </w:t>
      </w:r>
      <w:proofErr w:type="spellStart"/>
      <w:r w:rsidR="00E400B9" w:rsidRPr="0051184B">
        <w:rPr>
          <w:rStyle w:val="fontstyle11"/>
          <w:color w:val="FF0000"/>
          <w:sz w:val="26"/>
          <w:szCs w:val="26"/>
        </w:rPr>
        <w:t>tế</w:t>
      </w:r>
      <w:proofErr w:type="spellEnd"/>
      <w:r w:rsidR="00E400B9" w:rsidRPr="0051184B">
        <w:rPr>
          <w:rStyle w:val="fontstyle11"/>
          <w:color w:val="FF0000"/>
          <w:sz w:val="26"/>
          <w:szCs w:val="26"/>
        </w:rPr>
        <w:t xml:space="preserve"> </w:t>
      </w:r>
      <w:proofErr w:type="spellStart"/>
      <w:r w:rsidR="00E400B9" w:rsidRPr="0051184B">
        <w:rPr>
          <w:rStyle w:val="fontstyle11"/>
          <w:color w:val="FF0000"/>
          <w:sz w:val="26"/>
          <w:szCs w:val="26"/>
        </w:rPr>
        <w:t>phát</w:t>
      </w:r>
      <w:proofErr w:type="spellEnd"/>
      <w:r w:rsidR="00E400B9" w:rsidRPr="0051184B">
        <w:rPr>
          <w:rStyle w:val="fontstyle11"/>
          <w:color w:val="FF0000"/>
          <w:sz w:val="26"/>
          <w:szCs w:val="26"/>
        </w:rPr>
        <w:t xml:space="preserve"> </w:t>
      </w:r>
      <w:proofErr w:type="spellStart"/>
      <w:r w:rsidR="00E400B9" w:rsidRPr="0051184B">
        <w:rPr>
          <w:rStyle w:val="fontstyle11"/>
          <w:color w:val="FF0000"/>
          <w:sz w:val="26"/>
          <w:szCs w:val="26"/>
        </w:rPr>
        <w:t>triển</w:t>
      </w:r>
      <w:proofErr w:type="spellEnd"/>
      <w:r w:rsidR="00E400B9" w:rsidRPr="0051184B">
        <w:rPr>
          <w:rStyle w:val="fontstyle11"/>
          <w:color w:val="FF0000"/>
          <w:sz w:val="26"/>
          <w:szCs w:val="26"/>
        </w:rPr>
        <w:t xml:space="preserve"> </w:t>
      </w:r>
      <w:proofErr w:type="spellStart"/>
      <w:r w:rsidR="00E400B9" w:rsidRPr="0051184B">
        <w:rPr>
          <w:rStyle w:val="fontstyle11"/>
          <w:color w:val="FF0000"/>
          <w:sz w:val="26"/>
          <w:szCs w:val="26"/>
        </w:rPr>
        <w:t>khá</w:t>
      </w:r>
      <w:proofErr w:type="spellEnd"/>
      <w:r w:rsidR="00E400B9" w:rsidRPr="0051184B">
        <w:rPr>
          <w:rStyle w:val="fontstyle11"/>
          <w:color w:val="FF0000"/>
          <w:sz w:val="26"/>
          <w:szCs w:val="26"/>
        </w:rPr>
        <w:t xml:space="preserve"> </w:t>
      </w:r>
      <w:proofErr w:type="spellStart"/>
      <w:r w:rsidR="00E400B9" w:rsidRPr="0051184B">
        <w:rPr>
          <w:rStyle w:val="fontstyle11"/>
          <w:color w:val="FF0000"/>
          <w:sz w:val="26"/>
          <w:szCs w:val="26"/>
        </w:rPr>
        <w:t>của</w:t>
      </w:r>
      <w:proofErr w:type="spellEnd"/>
      <w:r w:rsidR="00E400B9" w:rsidRPr="0051184B">
        <w:rPr>
          <w:rStyle w:val="fontstyle11"/>
          <w:color w:val="FF0000"/>
          <w:sz w:val="26"/>
          <w:szCs w:val="26"/>
        </w:rPr>
        <w:t xml:space="preserve"> </w:t>
      </w:r>
      <w:proofErr w:type="spellStart"/>
      <w:r w:rsidR="00E400B9" w:rsidRPr="0051184B">
        <w:rPr>
          <w:rStyle w:val="fontstyle11"/>
          <w:color w:val="FF0000"/>
          <w:sz w:val="26"/>
          <w:szCs w:val="26"/>
        </w:rPr>
        <w:t>Tỉnh</w:t>
      </w:r>
      <w:proofErr w:type="spellEnd"/>
      <w:r w:rsidR="00E400B9" w:rsidRPr="0051184B">
        <w:rPr>
          <w:rStyle w:val="fontstyle11"/>
          <w:color w:val="FF0000"/>
          <w:sz w:val="26"/>
          <w:szCs w:val="26"/>
        </w:rPr>
        <w:t xml:space="preserve">. </w:t>
      </w:r>
      <w:proofErr w:type="spellStart"/>
      <w:r w:rsidR="00E400B9" w:rsidRPr="0051184B">
        <w:rPr>
          <w:rStyle w:val="fontstyle11"/>
          <w:color w:val="FF0000"/>
          <w:sz w:val="26"/>
          <w:szCs w:val="26"/>
        </w:rPr>
        <w:t>Phát</w:t>
      </w:r>
      <w:proofErr w:type="spellEnd"/>
      <w:r w:rsidR="00E400B9" w:rsidRPr="0051184B">
        <w:rPr>
          <w:rStyle w:val="fontstyle11"/>
          <w:color w:val="FF0000"/>
          <w:sz w:val="26"/>
          <w:szCs w:val="26"/>
        </w:rPr>
        <w:t xml:space="preserve"> </w:t>
      </w:r>
      <w:proofErr w:type="spellStart"/>
      <w:r w:rsidR="00E400B9" w:rsidRPr="0051184B">
        <w:rPr>
          <w:rStyle w:val="fontstyle11"/>
          <w:color w:val="FF0000"/>
          <w:sz w:val="26"/>
          <w:szCs w:val="26"/>
        </w:rPr>
        <w:t>triển</w:t>
      </w:r>
      <w:proofErr w:type="spellEnd"/>
      <w:r w:rsidR="00E400B9" w:rsidRPr="0051184B">
        <w:rPr>
          <w:rStyle w:val="fontstyle11"/>
          <w:color w:val="FF0000"/>
          <w:sz w:val="26"/>
          <w:szCs w:val="26"/>
        </w:rPr>
        <w:t xml:space="preserve"> </w:t>
      </w:r>
      <w:proofErr w:type="spellStart"/>
      <w:r w:rsidR="00E400B9" w:rsidRPr="0051184B">
        <w:rPr>
          <w:rStyle w:val="fontstyle11"/>
          <w:color w:val="FF0000"/>
          <w:sz w:val="26"/>
          <w:szCs w:val="26"/>
        </w:rPr>
        <w:t>kinh</w:t>
      </w:r>
      <w:proofErr w:type="spellEnd"/>
      <w:r w:rsidR="00E400B9" w:rsidRPr="0051184B">
        <w:rPr>
          <w:rStyle w:val="fontstyle11"/>
          <w:color w:val="FF0000"/>
          <w:sz w:val="26"/>
          <w:szCs w:val="26"/>
        </w:rPr>
        <w:t xml:space="preserve"> </w:t>
      </w:r>
      <w:proofErr w:type="spellStart"/>
      <w:r w:rsidR="00E400B9" w:rsidRPr="0051184B">
        <w:rPr>
          <w:rStyle w:val="fontstyle11"/>
          <w:color w:val="FF0000"/>
          <w:sz w:val="26"/>
          <w:szCs w:val="26"/>
        </w:rPr>
        <w:t>tế</w:t>
      </w:r>
      <w:proofErr w:type="spellEnd"/>
      <w:r w:rsidR="00E400B9" w:rsidRPr="0051184B">
        <w:rPr>
          <w:rStyle w:val="fontstyle11"/>
          <w:color w:val="FF0000"/>
          <w:sz w:val="26"/>
          <w:szCs w:val="26"/>
        </w:rPr>
        <w:t xml:space="preserve">, </w:t>
      </w:r>
      <w:proofErr w:type="spellStart"/>
      <w:r w:rsidR="00E400B9" w:rsidRPr="0051184B">
        <w:rPr>
          <w:rStyle w:val="fontstyle11"/>
          <w:color w:val="FF0000"/>
          <w:sz w:val="26"/>
          <w:szCs w:val="26"/>
        </w:rPr>
        <w:t>đẩy</w:t>
      </w:r>
      <w:proofErr w:type="spellEnd"/>
      <w:r w:rsidR="00E400B9" w:rsidRPr="0051184B">
        <w:rPr>
          <w:rStyle w:val="fontstyle11"/>
          <w:color w:val="FF0000"/>
          <w:sz w:val="26"/>
          <w:szCs w:val="26"/>
        </w:rPr>
        <w:t xml:space="preserve"> </w:t>
      </w:r>
      <w:proofErr w:type="spellStart"/>
      <w:r w:rsidR="00E400B9" w:rsidRPr="0051184B">
        <w:rPr>
          <w:rStyle w:val="fontstyle11"/>
          <w:color w:val="FF0000"/>
          <w:sz w:val="26"/>
          <w:szCs w:val="26"/>
        </w:rPr>
        <w:t>mạnh</w:t>
      </w:r>
      <w:proofErr w:type="spellEnd"/>
      <w:r w:rsidR="00E400B9" w:rsidRPr="0051184B">
        <w:rPr>
          <w:rStyle w:val="fontstyle11"/>
          <w:color w:val="FF0000"/>
          <w:sz w:val="26"/>
          <w:szCs w:val="26"/>
        </w:rPr>
        <w:t xml:space="preserve"> du </w:t>
      </w:r>
      <w:proofErr w:type="spellStart"/>
      <w:r w:rsidR="00E400B9" w:rsidRPr="0051184B">
        <w:rPr>
          <w:rStyle w:val="fontstyle11"/>
          <w:color w:val="FF0000"/>
          <w:sz w:val="26"/>
          <w:szCs w:val="26"/>
        </w:rPr>
        <w:t>lịch</w:t>
      </w:r>
      <w:proofErr w:type="spellEnd"/>
      <w:r w:rsidR="00E400B9" w:rsidRPr="0051184B">
        <w:rPr>
          <w:rStyle w:val="fontstyle11"/>
          <w:color w:val="FF0000"/>
          <w:sz w:val="26"/>
          <w:szCs w:val="26"/>
        </w:rPr>
        <w:t xml:space="preserve"> </w:t>
      </w:r>
      <w:r w:rsidR="00E400B9" w:rsidRPr="0051184B">
        <w:rPr>
          <w:rStyle w:val="fontstyle11"/>
          <w:color w:val="FF0000"/>
          <w:sz w:val="26"/>
          <w:szCs w:val="26"/>
        </w:rPr>
        <w:lastRenderedPageBreak/>
        <w:t xml:space="preserve">- </w:t>
      </w:r>
      <w:proofErr w:type="spellStart"/>
      <w:r w:rsidR="00E400B9" w:rsidRPr="0051184B">
        <w:rPr>
          <w:rStyle w:val="fontstyle11"/>
          <w:color w:val="FF0000"/>
          <w:sz w:val="26"/>
          <w:szCs w:val="26"/>
        </w:rPr>
        <w:t>dịch</w:t>
      </w:r>
      <w:proofErr w:type="spellEnd"/>
      <w:r w:rsidR="00E400B9" w:rsidRPr="0051184B">
        <w:rPr>
          <w:rStyle w:val="fontstyle11"/>
          <w:color w:val="FF0000"/>
          <w:sz w:val="26"/>
          <w:szCs w:val="26"/>
        </w:rPr>
        <w:t xml:space="preserve"> </w:t>
      </w:r>
      <w:proofErr w:type="spellStart"/>
      <w:r w:rsidR="00E400B9" w:rsidRPr="0051184B">
        <w:rPr>
          <w:rStyle w:val="fontstyle11"/>
          <w:color w:val="FF0000"/>
          <w:sz w:val="26"/>
          <w:szCs w:val="26"/>
        </w:rPr>
        <w:t>vụ</w:t>
      </w:r>
      <w:proofErr w:type="spellEnd"/>
      <w:r w:rsidR="00E400B9" w:rsidRPr="0051184B">
        <w:rPr>
          <w:rStyle w:val="fontstyle11"/>
          <w:color w:val="FF0000"/>
          <w:sz w:val="26"/>
          <w:szCs w:val="26"/>
        </w:rPr>
        <w:t xml:space="preserve">, </w:t>
      </w:r>
      <w:proofErr w:type="spellStart"/>
      <w:r w:rsidR="00E400B9" w:rsidRPr="0051184B">
        <w:rPr>
          <w:rStyle w:val="fontstyle11"/>
          <w:color w:val="FF0000"/>
          <w:sz w:val="26"/>
          <w:szCs w:val="26"/>
        </w:rPr>
        <w:t>công</w:t>
      </w:r>
      <w:proofErr w:type="spellEnd"/>
      <w:r w:rsidR="00E400B9" w:rsidRPr="0051184B">
        <w:rPr>
          <w:rStyle w:val="fontstyle11"/>
          <w:color w:val="FF0000"/>
          <w:sz w:val="26"/>
          <w:szCs w:val="26"/>
        </w:rPr>
        <w:t xml:space="preserve"> </w:t>
      </w:r>
      <w:proofErr w:type="spellStart"/>
      <w:r w:rsidR="00E400B9" w:rsidRPr="0051184B">
        <w:rPr>
          <w:rStyle w:val="fontstyle11"/>
          <w:color w:val="FF0000"/>
          <w:sz w:val="26"/>
          <w:szCs w:val="26"/>
        </w:rPr>
        <w:t>nghiệp</w:t>
      </w:r>
      <w:proofErr w:type="spellEnd"/>
      <w:r w:rsidR="00E400B9" w:rsidRPr="0051184B">
        <w:rPr>
          <w:rStyle w:val="fontstyle11"/>
          <w:color w:val="FF0000"/>
          <w:sz w:val="26"/>
          <w:szCs w:val="26"/>
        </w:rPr>
        <w:t xml:space="preserve"> </w:t>
      </w:r>
      <w:proofErr w:type="spellStart"/>
      <w:r w:rsidR="00E400B9" w:rsidRPr="0051184B">
        <w:rPr>
          <w:rStyle w:val="fontstyle11"/>
          <w:color w:val="FF0000"/>
          <w:sz w:val="26"/>
          <w:szCs w:val="26"/>
        </w:rPr>
        <w:t>địa</w:t>
      </w:r>
      <w:proofErr w:type="spellEnd"/>
      <w:r w:rsidR="00E400B9" w:rsidRPr="0051184B">
        <w:rPr>
          <w:rStyle w:val="fontstyle11"/>
          <w:color w:val="FF0000"/>
          <w:sz w:val="26"/>
          <w:szCs w:val="26"/>
        </w:rPr>
        <w:t xml:space="preserve"> </w:t>
      </w:r>
      <w:proofErr w:type="spellStart"/>
      <w:r w:rsidR="00E400B9" w:rsidRPr="0051184B">
        <w:rPr>
          <w:rStyle w:val="fontstyle11"/>
          <w:color w:val="FF0000"/>
          <w:sz w:val="26"/>
          <w:szCs w:val="26"/>
        </w:rPr>
        <w:t>phương</w:t>
      </w:r>
      <w:proofErr w:type="spellEnd"/>
      <w:r w:rsidR="00E400B9" w:rsidRPr="0051184B">
        <w:rPr>
          <w:rStyle w:val="fontstyle11"/>
          <w:color w:val="FF0000"/>
          <w:sz w:val="26"/>
          <w:szCs w:val="26"/>
        </w:rPr>
        <w:t xml:space="preserve"> </w:t>
      </w:r>
      <w:proofErr w:type="spellStart"/>
      <w:r w:rsidR="00E400B9" w:rsidRPr="0051184B">
        <w:rPr>
          <w:rStyle w:val="fontstyle11"/>
          <w:color w:val="FF0000"/>
          <w:sz w:val="26"/>
          <w:szCs w:val="26"/>
        </w:rPr>
        <w:t>và</w:t>
      </w:r>
      <w:proofErr w:type="spellEnd"/>
      <w:r w:rsidR="00E400B9" w:rsidRPr="0051184B">
        <w:rPr>
          <w:rStyle w:val="fontstyle11"/>
          <w:color w:val="FF0000"/>
          <w:sz w:val="26"/>
          <w:szCs w:val="26"/>
        </w:rPr>
        <w:t xml:space="preserve"> </w:t>
      </w:r>
      <w:proofErr w:type="spellStart"/>
      <w:r w:rsidR="00E400B9" w:rsidRPr="0051184B">
        <w:rPr>
          <w:rStyle w:val="fontstyle11"/>
          <w:color w:val="FF0000"/>
          <w:sz w:val="26"/>
          <w:szCs w:val="26"/>
        </w:rPr>
        <w:t>công</w:t>
      </w:r>
      <w:proofErr w:type="spellEnd"/>
      <w:r w:rsidR="00E400B9" w:rsidRPr="0051184B">
        <w:rPr>
          <w:rStyle w:val="fontstyle11"/>
          <w:color w:val="FF0000"/>
          <w:sz w:val="26"/>
          <w:szCs w:val="26"/>
        </w:rPr>
        <w:t xml:space="preserve"> </w:t>
      </w:r>
      <w:proofErr w:type="spellStart"/>
      <w:r w:rsidR="00E400B9" w:rsidRPr="0051184B">
        <w:rPr>
          <w:rStyle w:val="fontstyle11"/>
          <w:color w:val="FF0000"/>
          <w:sz w:val="26"/>
          <w:szCs w:val="26"/>
        </w:rPr>
        <w:t>nghiệp</w:t>
      </w:r>
      <w:proofErr w:type="spellEnd"/>
      <w:r w:rsidR="00E400B9" w:rsidRPr="0051184B">
        <w:rPr>
          <w:rStyle w:val="fontstyle11"/>
          <w:color w:val="FF0000"/>
          <w:sz w:val="26"/>
          <w:szCs w:val="26"/>
        </w:rPr>
        <w:t xml:space="preserve"> </w:t>
      </w:r>
      <w:proofErr w:type="spellStart"/>
      <w:r w:rsidR="00E400B9" w:rsidRPr="0051184B">
        <w:rPr>
          <w:rStyle w:val="fontstyle11"/>
          <w:color w:val="FF0000"/>
          <w:sz w:val="26"/>
          <w:szCs w:val="26"/>
        </w:rPr>
        <w:t>hoá</w:t>
      </w:r>
      <w:proofErr w:type="spellEnd"/>
      <w:r w:rsidR="00E400B9" w:rsidRPr="0051184B">
        <w:rPr>
          <w:rStyle w:val="fontstyle11"/>
          <w:color w:val="FF0000"/>
          <w:sz w:val="26"/>
          <w:szCs w:val="26"/>
        </w:rPr>
        <w:t xml:space="preserve">, </w:t>
      </w:r>
      <w:proofErr w:type="spellStart"/>
      <w:r w:rsidR="00E400B9" w:rsidRPr="0051184B">
        <w:rPr>
          <w:rStyle w:val="fontstyle11"/>
          <w:color w:val="FF0000"/>
          <w:sz w:val="26"/>
          <w:szCs w:val="26"/>
        </w:rPr>
        <w:t>hiện</w:t>
      </w:r>
      <w:proofErr w:type="spellEnd"/>
      <w:r w:rsidR="00E400B9" w:rsidRPr="0051184B">
        <w:rPr>
          <w:rStyle w:val="fontstyle11"/>
          <w:color w:val="FF0000"/>
          <w:sz w:val="26"/>
          <w:szCs w:val="26"/>
        </w:rPr>
        <w:t xml:space="preserve"> </w:t>
      </w:r>
      <w:proofErr w:type="spellStart"/>
      <w:r w:rsidR="00E400B9" w:rsidRPr="0051184B">
        <w:rPr>
          <w:rStyle w:val="fontstyle11"/>
          <w:color w:val="FF0000"/>
          <w:sz w:val="26"/>
          <w:szCs w:val="26"/>
        </w:rPr>
        <w:t>đại</w:t>
      </w:r>
      <w:proofErr w:type="spellEnd"/>
      <w:r w:rsidR="00E400B9" w:rsidRPr="0051184B">
        <w:rPr>
          <w:rStyle w:val="fontstyle11"/>
          <w:color w:val="FF0000"/>
          <w:sz w:val="26"/>
          <w:szCs w:val="26"/>
        </w:rPr>
        <w:t xml:space="preserve"> </w:t>
      </w:r>
      <w:proofErr w:type="spellStart"/>
      <w:r w:rsidR="00E400B9" w:rsidRPr="0051184B">
        <w:rPr>
          <w:rStyle w:val="fontstyle11"/>
          <w:color w:val="FF0000"/>
          <w:sz w:val="26"/>
          <w:szCs w:val="26"/>
        </w:rPr>
        <w:t>hoá</w:t>
      </w:r>
      <w:proofErr w:type="spellEnd"/>
      <w:r w:rsidR="00E400B9" w:rsidRPr="0051184B">
        <w:rPr>
          <w:rStyle w:val="fontstyle11"/>
          <w:color w:val="FF0000"/>
          <w:sz w:val="26"/>
          <w:szCs w:val="26"/>
        </w:rPr>
        <w:t xml:space="preserve"> </w:t>
      </w:r>
      <w:proofErr w:type="spellStart"/>
      <w:r w:rsidR="00E400B9" w:rsidRPr="0051184B">
        <w:rPr>
          <w:rStyle w:val="fontstyle11"/>
          <w:color w:val="FF0000"/>
          <w:sz w:val="26"/>
          <w:szCs w:val="26"/>
        </w:rPr>
        <w:t>nông</w:t>
      </w:r>
      <w:proofErr w:type="spellEnd"/>
      <w:r w:rsidR="00E400B9" w:rsidRPr="0051184B">
        <w:rPr>
          <w:rStyle w:val="fontstyle11"/>
          <w:color w:val="FF0000"/>
          <w:sz w:val="26"/>
          <w:szCs w:val="26"/>
        </w:rPr>
        <w:t xml:space="preserve"> </w:t>
      </w:r>
      <w:proofErr w:type="spellStart"/>
      <w:r w:rsidR="00E400B9" w:rsidRPr="0051184B">
        <w:rPr>
          <w:rStyle w:val="fontstyle11"/>
          <w:color w:val="FF0000"/>
          <w:sz w:val="26"/>
          <w:szCs w:val="26"/>
        </w:rPr>
        <w:t>nghiệp</w:t>
      </w:r>
      <w:proofErr w:type="spellEnd"/>
      <w:r w:rsidR="00E400B9" w:rsidRPr="0051184B">
        <w:rPr>
          <w:rStyle w:val="fontstyle11"/>
          <w:color w:val="FF0000"/>
          <w:sz w:val="26"/>
          <w:szCs w:val="26"/>
        </w:rPr>
        <w:t xml:space="preserve"> - </w:t>
      </w:r>
      <w:proofErr w:type="spellStart"/>
      <w:r w:rsidR="00E400B9" w:rsidRPr="0051184B">
        <w:rPr>
          <w:rStyle w:val="fontstyle11"/>
          <w:color w:val="FF0000"/>
          <w:sz w:val="26"/>
          <w:szCs w:val="26"/>
        </w:rPr>
        <w:t>nông</w:t>
      </w:r>
      <w:proofErr w:type="spellEnd"/>
      <w:r w:rsidR="00E400B9" w:rsidRPr="0051184B">
        <w:rPr>
          <w:rStyle w:val="fontstyle11"/>
          <w:color w:val="FF0000"/>
          <w:sz w:val="26"/>
          <w:szCs w:val="26"/>
        </w:rPr>
        <w:t xml:space="preserve"> </w:t>
      </w:r>
      <w:proofErr w:type="spellStart"/>
      <w:r w:rsidR="00E400B9" w:rsidRPr="0051184B">
        <w:rPr>
          <w:rStyle w:val="fontstyle11"/>
          <w:color w:val="FF0000"/>
          <w:sz w:val="26"/>
          <w:szCs w:val="26"/>
        </w:rPr>
        <w:t>thôn</w:t>
      </w:r>
      <w:proofErr w:type="spellEnd"/>
      <w:r w:rsidR="00E400B9" w:rsidRPr="0051184B">
        <w:rPr>
          <w:rStyle w:val="fontstyle11"/>
          <w:color w:val="FF0000"/>
          <w:sz w:val="26"/>
          <w:szCs w:val="26"/>
        </w:rPr>
        <w:t xml:space="preserve">, </w:t>
      </w:r>
      <w:proofErr w:type="spellStart"/>
      <w:r w:rsidR="00E400B9" w:rsidRPr="0051184B">
        <w:rPr>
          <w:rStyle w:val="fontstyle11"/>
          <w:color w:val="FF0000"/>
          <w:sz w:val="26"/>
          <w:szCs w:val="26"/>
        </w:rPr>
        <w:t>thu</w:t>
      </w:r>
      <w:proofErr w:type="spellEnd"/>
      <w:r w:rsidR="00E400B9" w:rsidRPr="0051184B">
        <w:rPr>
          <w:rStyle w:val="fontstyle11"/>
          <w:color w:val="FF0000"/>
          <w:sz w:val="26"/>
          <w:szCs w:val="26"/>
        </w:rPr>
        <w:t xml:space="preserve"> </w:t>
      </w:r>
      <w:proofErr w:type="spellStart"/>
      <w:r w:rsidR="00E400B9" w:rsidRPr="0051184B">
        <w:rPr>
          <w:rStyle w:val="fontstyle11"/>
          <w:color w:val="FF0000"/>
          <w:sz w:val="26"/>
          <w:szCs w:val="26"/>
        </w:rPr>
        <w:t>hẹp</w:t>
      </w:r>
      <w:proofErr w:type="spellEnd"/>
      <w:r w:rsidR="00E400B9" w:rsidRPr="0051184B">
        <w:rPr>
          <w:rStyle w:val="fontstyle11"/>
          <w:color w:val="FF0000"/>
          <w:sz w:val="26"/>
          <w:szCs w:val="26"/>
        </w:rPr>
        <w:t xml:space="preserve"> </w:t>
      </w:r>
      <w:proofErr w:type="spellStart"/>
      <w:r w:rsidR="00E400B9" w:rsidRPr="0051184B">
        <w:rPr>
          <w:rStyle w:val="fontstyle11"/>
          <w:color w:val="FF0000"/>
          <w:sz w:val="26"/>
          <w:szCs w:val="26"/>
        </w:rPr>
        <w:t>khoảng</w:t>
      </w:r>
      <w:proofErr w:type="spellEnd"/>
      <w:r w:rsidR="00E400B9" w:rsidRPr="0051184B">
        <w:rPr>
          <w:rStyle w:val="fontstyle11"/>
          <w:color w:val="FF0000"/>
          <w:sz w:val="26"/>
          <w:szCs w:val="26"/>
        </w:rPr>
        <w:t xml:space="preserve"> </w:t>
      </w:r>
      <w:proofErr w:type="spellStart"/>
      <w:r w:rsidR="00E400B9" w:rsidRPr="0051184B">
        <w:rPr>
          <w:rStyle w:val="fontstyle11"/>
          <w:color w:val="FF0000"/>
          <w:sz w:val="26"/>
          <w:szCs w:val="26"/>
        </w:rPr>
        <w:t>cách</w:t>
      </w:r>
      <w:proofErr w:type="spellEnd"/>
      <w:r w:rsidR="00E400B9" w:rsidRPr="0051184B">
        <w:rPr>
          <w:rStyle w:val="fontstyle11"/>
          <w:color w:val="FF0000"/>
          <w:sz w:val="26"/>
          <w:szCs w:val="26"/>
        </w:rPr>
        <w:t xml:space="preserve"> </w:t>
      </w:r>
      <w:proofErr w:type="spellStart"/>
      <w:r w:rsidR="00E400B9" w:rsidRPr="0051184B">
        <w:rPr>
          <w:rStyle w:val="fontstyle11"/>
          <w:color w:val="FF0000"/>
          <w:sz w:val="26"/>
          <w:szCs w:val="26"/>
        </w:rPr>
        <w:t>chênh</w:t>
      </w:r>
      <w:proofErr w:type="spellEnd"/>
      <w:r w:rsidR="00E400B9" w:rsidRPr="0051184B">
        <w:rPr>
          <w:rStyle w:val="fontstyle11"/>
          <w:color w:val="FF0000"/>
          <w:sz w:val="26"/>
          <w:szCs w:val="26"/>
        </w:rPr>
        <w:t xml:space="preserve"> </w:t>
      </w:r>
      <w:proofErr w:type="spellStart"/>
      <w:r w:rsidR="00E400B9" w:rsidRPr="0051184B">
        <w:rPr>
          <w:rStyle w:val="fontstyle11"/>
          <w:color w:val="FF0000"/>
          <w:sz w:val="26"/>
          <w:szCs w:val="26"/>
        </w:rPr>
        <w:t>lệch</w:t>
      </w:r>
      <w:proofErr w:type="spellEnd"/>
      <w:r w:rsidR="00E400B9" w:rsidRPr="0051184B">
        <w:rPr>
          <w:rStyle w:val="fontstyle11"/>
          <w:color w:val="FF0000"/>
          <w:sz w:val="26"/>
          <w:szCs w:val="26"/>
        </w:rPr>
        <w:t xml:space="preserve"> </w:t>
      </w:r>
      <w:proofErr w:type="spellStart"/>
      <w:r w:rsidR="00E400B9" w:rsidRPr="0051184B">
        <w:rPr>
          <w:rStyle w:val="fontstyle11"/>
          <w:color w:val="FF0000"/>
          <w:sz w:val="26"/>
          <w:szCs w:val="26"/>
        </w:rPr>
        <w:t>và</w:t>
      </w:r>
      <w:proofErr w:type="spellEnd"/>
      <w:r w:rsidR="00E400B9" w:rsidRPr="0051184B">
        <w:rPr>
          <w:rStyle w:val="fontstyle11"/>
          <w:color w:val="FF0000"/>
          <w:sz w:val="26"/>
          <w:szCs w:val="26"/>
        </w:rPr>
        <w:t xml:space="preserve"> </w:t>
      </w:r>
      <w:proofErr w:type="spellStart"/>
      <w:r w:rsidR="00E400B9" w:rsidRPr="0051184B">
        <w:rPr>
          <w:rStyle w:val="fontstyle11"/>
          <w:color w:val="FF0000"/>
          <w:sz w:val="26"/>
          <w:szCs w:val="26"/>
        </w:rPr>
        <w:t>phát</w:t>
      </w:r>
      <w:proofErr w:type="spellEnd"/>
      <w:r w:rsidR="00E400B9" w:rsidRPr="0051184B">
        <w:rPr>
          <w:rStyle w:val="fontstyle11"/>
          <w:color w:val="FF0000"/>
          <w:sz w:val="26"/>
          <w:szCs w:val="26"/>
        </w:rPr>
        <w:t xml:space="preserve"> </w:t>
      </w:r>
      <w:proofErr w:type="spellStart"/>
      <w:r w:rsidR="00E400B9" w:rsidRPr="0051184B">
        <w:rPr>
          <w:rStyle w:val="fontstyle11"/>
          <w:color w:val="FF0000"/>
          <w:sz w:val="26"/>
          <w:szCs w:val="26"/>
        </w:rPr>
        <w:t>huy</w:t>
      </w:r>
      <w:proofErr w:type="spellEnd"/>
      <w:r w:rsidR="00E400B9" w:rsidRPr="0051184B">
        <w:rPr>
          <w:rStyle w:val="fontstyle11"/>
          <w:color w:val="FF0000"/>
          <w:sz w:val="26"/>
          <w:szCs w:val="26"/>
        </w:rPr>
        <w:t xml:space="preserve"> </w:t>
      </w:r>
      <w:proofErr w:type="spellStart"/>
      <w:r w:rsidR="00E400B9" w:rsidRPr="0051184B">
        <w:rPr>
          <w:rStyle w:val="fontstyle11"/>
          <w:color w:val="FF0000"/>
          <w:sz w:val="26"/>
          <w:szCs w:val="26"/>
        </w:rPr>
        <w:t>vai</w:t>
      </w:r>
      <w:proofErr w:type="spellEnd"/>
      <w:r w:rsidR="00E400B9" w:rsidRPr="0051184B">
        <w:rPr>
          <w:rStyle w:val="fontstyle11"/>
          <w:color w:val="FF0000"/>
          <w:sz w:val="26"/>
          <w:szCs w:val="26"/>
        </w:rPr>
        <w:t xml:space="preserve"> </w:t>
      </w:r>
      <w:proofErr w:type="spellStart"/>
      <w:r w:rsidR="00E400B9" w:rsidRPr="0051184B">
        <w:rPr>
          <w:rStyle w:val="fontstyle11"/>
          <w:color w:val="FF0000"/>
          <w:sz w:val="26"/>
          <w:szCs w:val="26"/>
        </w:rPr>
        <w:t>trò</w:t>
      </w:r>
      <w:proofErr w:type="spellEnd"/>
      <w:r w:rsidR="00E400B9" w:rsidRPr="0051184B">
        <w:rPr>
          <w:rStyle w:val="fontstyle11"/>
          <w:color w:val="FF0000"/>
          <w:sz w:val="26"/>
          <w:szCs w:val="26"/>
        </w:rPr>
        <w:t xml:space="preserve"> </w:t>
      </w:r>
      <w:proofErr w:type="spellStart"/>
      <w:r w:rsidR="00E400B9" w:rsidRPr="0051184B">
        <w:rPr>
          <w:rStyle w:val="fontstyle11"/>
          <w:color w:val="FF0000"/>
          <w:sz w:val="26"/>
          <w:szCs w:val="26"/>
        </w:rPr>
        <w:t>cửa</w:t>
      </w:r>
      <w:proofErr w:type="spellEnd"/>
      <w:r w:rsidR="00E400B9" w:rsidRPr="0051184B">
        <w:rPr>
          <w:rStyle w:val="fontstyle11"/>
          <w:color w:val="FF0000"/>
          <w:sz w:val="26"/>
          <w:szCs w:val="26"/>
        </w:rPr>
        <w:t xml:space="preserve"> </w:t>
      </w:r>
      <w:proofErr w:type="spellStart"/>
      <w:r w:rsidR="00E400B9" w:rsidRPr="0051184B">
        <w:rPr>
          <w:rStyle w:val="fontstyle11"/>
          <w:color w:val="FF0000"/>
          <w:sz w:val="26"/>
          <w:szCs w:val="26"/>
        </w:rPr>
        <w:t>ngõ</w:t>
      </w:r>
      <w:proofErr w:type="spellEnd"/>
      <w:r w:rsidR="00E400B9" w:rsidRPr="0051184B">
        <w:rPr>
          <w:rStyle w:val="fontstyle11"/>
          <w:color w:val="FF0000"/>
          <w:sz w:val="26"/>
          <w:szCs w:val="26"/>
        </w:rPr>
        <w:t xml:space="preserve"> </w:t>
      </w:r>
      <w:proofErr w:type="spellStart"/>
      <w:r w:rsidR="00E400B9" w:rsidRPr="0051184B">
        <w:rPr>
          <w:rStyle w:val="fontstyle11"/>
          <w:color w:val="FF0000"/>
          <w:sz w:val="26"/>
          <w:szCs w:val="26"/>
        </w:rPr>
        <w:t>của</w:t>
      </w:r>
      <w:proofErr w:type="spellEnd"/>
      <w:r w:rsidR="00E400B9" w:rsidRPr="0051184B">
        <w:rPr>
          <w:rStyle w:val="fontstyle11"/>
          <w:color w:val="FF0000"/>
          <w:sz w:val="26"/>
          <w:szCs w:val="26"/>
        </w:rPr>
        <w:t xml:space="preserve"> Thị </w:t>
      </w:r>
      <w:proofErr w:type="spellStart"/>
      <w:r w:rsidR="00E400B9" w:rsidRPr="0051184B">
        <w:rPr>
          <w:rStyle w:val="fontstyle11"/>
          <w:color w:val="FF0000"/>
          <w:sz w:val="26"/>
          <w:szCs w:val="26"/>
        </w:rPr>
        <w:t>xã</w:t>
      </w:r>
      <w:proofErr w:type="spellEnd"/>
      <w:r w:rsidR="00E400B9" w:rsidRPr="0051184B">
        <w:rPr>
          <w:rStyle w:val="fontstyle11"/>
          <w:color w:val="FF0000"/>
          <w:sz w:val="26"/>
          <w:szCs w:val="26"/>
        </w:rPr>
        <w:t xml:space="preserve"> Hoài </w:t>
      </w:r>
      <w:proofErr w:type="spellStart"/>
      <w:r w:rsidR="00E400B9" w:rsidRPr="0051184B">
        <w:rPr>
          <w:rStyle w:val="fontstyle11"/>
          <w:color w:val="FF0000"/>
          <w:sz w:val="26"/>
          <w:szCs w:val="26"/>
        </w:rPr>
        <w:t>Nhơn</w:t>
      </w:r>
      <w:proofErr w:type="spellEnd"/>
      <w:r w:rsidR="00E400B9" w:rsidRPr="0051184B">
        <w:rPr>
          <w:rStyle w:val="fontstyle11"/>
          <w:color w:val="FF0000"/>
          <w:sz w:val="26"/>
          <w:szCs w:val="26"/>
        </w:rPr>
        <w:t xml:space="preserve"> </w:t>
      </w:r>
      <w:proofErr w:type="spellStart"/>
      <w:r w:rsidR="00E400B9" w:rsidRPr="0051184B">
        <w:rPr>
          <w:rStyle w:val="fontstyle11"/>
          <w:color w:val="FF0000"/>
          <w:sz w:val="26"/>
          <w:szCs w:val="26"/>
        </w:rPr>
        <w:t>trong</w:t>
      </w:r>
      <w:proofErr w:type="spellEnd"/>
      <w:r w:rsidR="00E400B9" w:rsidRPr="0051184B">
        <w:rPr>
          <w:rStyle w:val="fontstyle11"/>
          <w:color w:val="FF0000"/>
          <w:sz w:val="26"/>
          <w:szCs w:val="26"/>
        </w:rPr>
        <w:t xml:space="preserve"> </w:t>
      </w:r>
      <w:proofErr w:type="spellStart"/>
      <w:r w:rsidR="00E400B9" w:rsidRPr="0051184B">
        <w:rPr>
          <w:rStyle w:val="fontstyle11"/>
          <w:color w:val="FF0000"/>
          <w:sz w:val="26"/>
          <w:szCs w:val="26"/>
        </w:rPr>
        <w:t>tỉnh</w:t>
      </w:r>
      <w:proofErr w:type="spellEnd"/>
      <w:r w:rsidR="00E400B9" w:rsidRPr="0051184B">
        <w:rPr>
          <w:rStyle w:val="fontstyle11"/>
          <w:color w:val="FF0000"/>
          <w:sz w:val="26"/>
          <w:szCs w:val="26"/>
        </w:rPr>
        <w:t xml:space="preserve"> Bình Định.</w:t>
      </w:r>
    </w:p>
    <w:p w14:paraId="1866C837" w14:textId="236CE01D" w:rsidR="00D934F5" w:rsidRPr="0051184B" w:rsidRDefault="00D934F5" w:rsidP="0051184B">
      <w:pPr>
        <w:pStyle w:val="ListParagraph"/>
        <w:numPr>
          <w:ilvl w:val="2"/>
          <w:numId w:val="12"/>
        </w:numPr>
        <w:tabs>
          <w:tab w:val="left" w:pos="851"/>
        </w:tabs>
        <w:spacing w:before="120" w:after="120"/>
        <w:jc w:val="both"/>
        <w:outlineLvl w:val="1"/>
        <w:rPr>
          <w:b/>
          <w:bCs/>
          <w:i/>
          <w:iCs/>
          <w:color w:val="FF0000"/>
          <w:sz w:val="26"/>
          <w:szCs w:val="26"/>
        </w:rPr>
      </w:pPr>
      <w:proofErr w:type="spellStart"/>
      <w:r w:rsidRPr="0051184B">
        <w:rPr>
          <w:b/>
          <w:bCs/>
          <w:i/>
          <w:iCs/>
          <w:color w:val="FF0000"/>
          <w:sz w:val="26"/>
          <w:szCs w:val="26"/>
        </w:rPr>
        <w:t>Đối</w:t>
      </w:r>
      <w:proofErr w:type="spellEnd"/>
      <w:r w:rsidRPr="0051184B">
        <w:rPr>
          <w:b/>
          <w:bCs/>
          <w:i/>
          <w:iCs/>
          <w:color w:val="FF0000"/>
          <w:sz w:val="26"/>
          <w:szCs w:val="26"/>
        </w:rPr>
        <w:t xml:space="preserve"> </w:t>
      </w:r>
      <w:proofErr w:type="spellStart"/>
      <w:r w:rsidRPr="0051184B">
        <w:rPr>
          <w:b/>
          <w:bCs/>
          <w:i/>
          <w:iCs/>
          <w:color w:val="FF0000"/>
          <w:sz w:val="26"/>
          <w:szCs w:val="26"/>
        </w:rPr>
        <w:t>với</w:t>
      </w:r>
      <w:proofErr w:type="spellEnd"/>
      <w:r w:rsidRPr="0051184B">
        <w:rPr>
          <w:b/>
          <w:bCs/>
          <w:i/>
          <w:iCs/>
          <w:color w:val="FF0000"/>
          <w:sz w:val="26"/>
          <w:szCs w:val="26"/>
        </w:rPr>
        <w:t xml:space="preserve"> </w:t>
      </w:r>
      <w:proofErr w:type="spellStart"/>
      <w:r w:rsidRPr="0051184B">
        <w:rPr>
          <w:b/>
          <w:bCs/>
          <w:i/>
          <w:iCs/>
          <w:color w:val="FF0000"/>
          <w:sz w:val="26"/>
          <w:szCs w:val="26"/>
        </w:rPr>
        <w:t>phương</w:t>
      </w:r>
      <w:proofErr w:type="spellEnd"/>
      <w:r w:rsidRPr="0051184B">
        <w:rPr>
          <w:b/>
          <w:bCs/>
          <w:i/>
          <w:iCs/>
          <w:color w:val="FF0000"/>
          <w:sz w:val="26"/>
          <w:szCs w:val="26"/>
        </w:rPr>
        <w:t xml:space="preserve"> </w:t>
      </w:r>
      <w:proofErr w:type="spellStart"/>
      <w:r w:rsidRPr="0051184B">
        <w:rPr>
          <w:b/>
          <w:bCs/>
          <w:i/>
          <w:iCs/>
          <w:color w:val="FF0000"/>
          <w:sz w:val="26"/>
          <w:szCs w:val="26"/>
        </w:rPr>
        <w:t>án</w:t>
      </w:r>
      <w:proofErr w:type="spellEnd"/>
      <w:r w:rsidRPr="0051184B">
        <w:rPr>
          <w:b/>
          <w:bCs/>
          <w:i/>
          <w:iCs/>
          <w:color w:val="FF0000"/>
          <w:sz w:val="26"/>
          <w:szCs w:val="26"/>
        </w:rPr>
        <w:t xml:space="preserve"> </w:t>
      </w:r>
      <w:proofErr w:type="spellStart"/>
      <w:r w:rsidRPr="0051184B">
        <w:rPr>
          <w:b/>
          <w:bCs/>
          <w:i/>
          <w:iCs/>
          <w:color w:val="FF0000"/>
          <w:sz w:val="26"/>
          <w:szCs w:val="26"/>
        </w:rPr>
        <w:t>phát</w:t>
      </w:r>
      <w:proofErr w:type="spellEnd"/>
      <w:r w:rsidRPr="0051184B">
        <w:rPr>
          <w:b/>
          <w:bCs/>
          <w:i/>
          <w:iCs/>
          <w:color w:val="FF0000"/>
          <w:sz w:val="26"/>
          <w:szCs w:val="26"/>
        </w:rPr>
        <w:t xml:space="preserve"> </w:t>
      </w:r>
      <w:proofErr w:type="spellStart"/>
      <w:r w:rsidRPr="0051184B">
        <w:rPr>
          <w:b/>
          <w:bCs/>
          <w:i/>
          <w:iCs/>
          <w:color w:val="FF0000"/>
          <w:sz w:val="26"/>
          <w:szCs w:val="26"/>
        </w:rPr>
        <w:t>triển</w:t>
      </w:r>
      <w:proofErr w:type="spellEnd"/>
      <w:r w:rsidRPr="0051184B">
        <w:rPr>
          <w:b/>
          <w:bCs/>
          <w:i/>
          <w:iCs/>
          <w:color w:val="FF0000"/>
          <w:sz w:val="26"/>
          <w:szCs w:val="26"/>
        </w:rPr>
        <w:t xml:space="preserve"> </w:t>
      </w:r>
      <w:proofErr w:type="spellStart"/>
      <w:r w:rsidR="00E400B9" w:rsidRPr="0051184B">
        <w:rPr>
          <w:b/>
          <w:bCs/>
          <w:i/>
          <w:iCs/>
          <w:color w:val="FF0000"/>
          <w:sz w:val="26"/>
          <w:szCs w:val="26"/>
        </w:rPr>
        <w:t>thị</w:t>
      </w:r>
      <w:proofErr w:type="spellEnd"/>
      <w:r w:rsidR="00E400B9" w:rsidRPr="0051184B">
        <w:rPr>
          <w:b/>
          <w:bCs/>
          <w:i/>
          <w:iCs/>
          <w:color w:val="FF0000"/>
          <w:sz w:val="26"/>
          <w:szCs w:val="26"/>
        </w:rPr>
        <w:t xml:space="preserve"> </w:t>
      </w:r>
      <w:proofErr w:type="spellStart"/>
      <w:r w:rsidR="00E400B9" w:rsidRPr="0051184B">
        <w:rPr>
          <w:b/>
          <w:bCs/>
          <w:i/>
          <w:iCs/>
          <w:color w:val="FF0000"/>
          <w:sz w:val="26"/>
          <w:szCs w:val="26"/>
        </w:rPr>
        <w:t>xã</w:t>
      </w:r>
      <w:proofErr w:type="spellEnd"/>
      <w:r w:rsidR="00E400B9" w:rsidRPr="0051184B">
        <w:rPr>
          <w:b/>
          <w:bCs/>
          <w:i/>
          <w:iCs/>
          <w:color w:val="FF0000"/>
          <w:sz w:val="26"/>
          <w:szCs w:val="26"/>
        </w:rPr>
        <w:t xml:space="preserve"> Hoài </w:t>
      </w:r>
      <w:proofErr w:type="spellStart"/>
      <w:r w:rsidR="00E400B9" w:rsidRPr="0051184B">
        <w:rPr>
          <w:b/>
          <w:bCs/>
          <w:i/>
          <w:iCs/>
          <w:color w:val="FF0000"/>
          <w:sz w:val="26"/>
          <w:szCs w:val="26"/>
        </w:rPr>
        <w:t>Nhơn</w:t>
      </w:r>
      <w:proofErr w:type="spellEnd"/>
      <w:r w:rsidR="00E400B9" w:rsidRPr="0051184B">
        <w:rPr>
          <w:b/>
          <w:bCs/>
          <w:i/>
          <w:iCs/>
          <w:color w:val="FF0000"/>
          <w:sz w:val="26"/>
          <w:szCs w:val="26"/>
        </w:rPr>
        <w:t xml:space="preserve"> </w:t>
      </w:r>
      <w:proofErr w:type="spellStart"/>
      <w:r w:rsidRPr="0051184B">
        <w:rPr>
          <w:b/>
          <w:bCs/>
          <w:i/>
          <w:iCs/>
          <w:color w:val="FF0000"/>
          <w:sz w:val="26"/>
          <w:szCs w:val="26"/>
        </w:rPr>
        <w:t>trong</w:t>
      </w:r>
      <w:proofErr w:type="spellEnd"/>
      <w:r w:rsidRPr="0051184B">
        <w:rPr>
          <w:b/>
          <w:bCs/>
          <w:i/>
          <w:iCs/>
          <w:color w:val="FF0000"/>
          <w:sz w:val="26"/>
          <w:szCs w:val="26"/>
        </w:rPr>
        <w:t xml:space="preserve"> </w:t>
      </w:r>
      <w:proofErr w:type="spellStart"/>
      <w:r w:rsidRPr="0051184B">
        <w:rPr>
          <w:b/>
          <w:bCs/>
          <w:i/>
          <w:iCs/>
          <w:color w:val="FF0000"/>
          <w:sz w:val="26"/>
          <w:szCs w:val="26"/>
        </w:rPr>
        <w:t>quy</w:t>
      </w:r>
      <w:proofErr w:type="spellEnd"/>
      <w:r w:rsidRPr="0051184B">
        <w:rPr>
          <w:b/>
          <w:bCs/>
          <w:i/>
          <w:iCs/>
          <w:color w:val="FF0000"/>
          <w:sz w:val="26"/>
          <w:szCs w:val="26"/>
        </w:rPr>
        <w:t xml:space="preserve"> </w:t>
      </w:r>
      <w:proofErr w:type="spellStart"/>
      <w:r w:rsidRPr="0051184B">
        <w:rPr>
          <w:b/>
          <w:bCs/>
          <w:i/>
          <w:iCs/>
          <w:color w:val="FF0000"/>
          <w:sz w:val="26"/>
          <w:szCs w:val="26"/>
        </w:rPr>
        <w:t>hoạch</w:t>
      </w:r>
      <w:proofErr w:type="spellEnd"/>
      <w:r w:rsidRPr="0051184B">
        <w:rPr>
          <w:b/>
          <w:bCs/>
          <w:i/>
          <w:iCs/>
          <w:color w:val="FF0000"/>
          <w:sz w:val="26"/>
          <w:szCs w:val="26"/>
        </w:rPr>
        <w:t xml:space="preserve"> </w:t>
      </w:r>
      <w:proofErr w:type="spellStart"/>
      <w:r w:rsidRPr="0051184B">
        <w:rPr>
          <w:b/>
          <w:bCs/>
          <w:i/>
          <w:iCs/>
          <w:color w:val="FF0000"/>
          <w:sz w:val="26"/>
          <w:szCs w:val="26"/>
        </w:rPr>
        <w:t>Tỉnh</w:t>
      </w:r>
      <w:proofErr w:type="spellEnd"/>
    </w:p>
    <w:p w14:paraId="3A1BAE96" w14:textId="77777777" w:rsidR="00D934F5" w:rsidRPr="0051184B" w:rsidRDefault="00D934F5" w:rsidP="00D934F5">
      <w:pPr>
        <w:pStyle w:val="3"/>
        <w:numPr>
          <w:ilvl w:val="0"/>
          <w:numId w:val="37"/>
        </w:numPr>
        <w:tabs>
          <w:tab w:val="clear" w:pos="851"/>
          <w:tab w:val="left" w:pos="567"/>
        </w:tabs>
        <w:spacing w:before="120" w:after="120"/>
        <w:rPr>
          <w:rFonts w:ascii="Times New Roman" w:hAnsi="Times New Roman"/>
          <w:b w:val="0"/>
          <w:bCs/>
          <w:i/>
          <w:iCs/>
          <w:color w:val="FF0000"/>
          <w:lang w:val="pt-BR"/>
        </w:rPr>
      </w:pPr>
      <w:r w:rsidRPr="0051184B">
        <w:rPr>
          <w:rFonts w:ascii="Times New Roman" w:hAnsi="Times New Roman"/>
          <w:b w:val="0"/>
          <w:bCs/>
          <w:i/>
          <w:iCs/>
          <w:color w:val="FF0000"/>
          <w:lang w:val="pt-BR"/>
        </w:rPr>
        <w:t>Tính chất:</w:t>
      </w:r>
    </w:p>
    <w:p w14:paraId="40B2DDA1" w14:textId="1A5A2B38" w:rsidR="00136183" w:rsidRPr="0051184B" w:rsidRDefault="00E400B9" w:rsidP="00136183">
      <w:pPr>
        <w:pStyle w:val="NormalWeb"/>
        <w:spacing w:before="0" w:beforeAutospacing="0" w:afterAutospacing="0"/>
        <w:ind w:firstLine="567"/>
        <w:jc w:val="both"/>
        <w:rPr>
          <w:rStyle w:val="fontstyle11"/>
          <w:color w:val="FF0000"/>
          <w:sz w:val="26"/>
          <w:szCs w:val="26"/>
        </w:rPr>
      </w:pPr>
      <w:proofErr w:type="spellStart"/>
      <w:r w:rsidRPr="0051184B">
        <w:rPr>
          <w:rStyle w:val="fontstyle11"/>
          <w:color w:val="FF0000"/>
          <w:sz w:val="26"/>
          <w:szCs w:val="26"/>
        </w:rPr>
        <w:t>Là</w:t>
      </w:r>
      <w:proofErr w:type="spellEnd"/>
      <w:r w:rsidRPr="0051184B">
        <w:rPr>
          <w:rStyle w:val="fontstyle11"/>
          <w:color w:val="FF0000"/>
          <w:sz w:val="26"/>
          <w:szCs w:val="26"/>
        </w:rPr>
        <w:t xml:space="preserve"> </w:t>
      </w:r>
      <w:proofErr w:type="spellStart"/>
      <w:r w:rsidRPr="0051184B">
        <w:rPr>
          <w:rStyle w:val="fontstyle11"/>
          <w:color w:val="FF0000"/>
          <w:sz w:val="26"/>
          <w:szCs w:val="26"/>
        </w:rPr>
        <w:t>t</w:t>
      </w:r>
      <w:r w:rsidR="00136183" w:rsidRPr="0051184B">
        <w:rPr>
          <w:rStyle w:val="fontstyle11"/>
          <w:color w:val="FF0000"/>
          <w:sz w:val="26"/>
          <w:szCs w:val="26"/>
        </w:rPr>
        <w:t>rung</w:t>
      </w:r>
      <w:proofErr w:type="spellEnd"/>
      <w:r w:rsidR="00136183" w:rsidRPr="0051184B">
        <w:rPr>
          <w:rStyle w:val="fontstyle11"/>
          <w:color w:val="FF0000"/>
          <w:sz w:val="26"/>
          <w:szCs w:val="26"/>
        </w:rPr>
        <w:t xml:space="preserve"> </w:t>
      </w:r>
      <w:proofErr w:type="spellStart"/>
      <w:r w:rsidR="00136183" w:rsidRPr="0051184B">
        <w:rPr>
          <w:rStyle w:val="fontstyle11"/>
          <w:color w:val="FF0000"/>
          <w:sz w:val="26"/>
          <w:szCs w:val="26"/>
        </w:rPr>
        <w:t>tâm</w:t>
      </w:r>
      <w:proofErr w:type="spellEnd"/>
      <w:r w:rsidR="00136183" w:rsidRPr="0051184B">
        <w:rPr>
          <w:rStyle w:val="fontstyle11"/>
          <w:color w:val="FF0000"/>
          <w:sz w:val="26"/>
          <w:szCs w:val="26"/>
        </w:rPr>
        <w:t xml:space="preserve"> </w:t>
      </w:r>
      <w:proofErr w:type="spellStart"/>
      <w:r w:rsidR="00136183" w:rsidRPr="0051184B">
        <w:rPr>
          <w:rStyle w:val="fontstyle11"/>
          <w:color w:val="FF0000"/>
          <w:sz w:val="26"/>
          <w:szCs w:val="26"/>
        </w:rPr>
        <w:t>thương</w:t>
      </w:r>
      <w:proofErr w:type="spellEnd"/>
      <w:r w:rsidR="00136183" w:rsidRPr="0051184B">
        <w:rPr>
          <w:rStyle w:val="fontstyle11"/>
          <w:color w:val="FF0000"/>
          <w:sz w:val="26"/>
          <w:szCs w:val="26"/>
        </w:rPr>
        <w:t xml:space="preserve"> </w:t>
      </w:r>
      <w:proofErr w:type="spellStart"/>
      <w:r w:rsidR="00136183" w:rsidRPr="0051184B">
        <w:rPr>
          <w:rStyle w:val="fontstyle11"/>
          <w:color w:val="FF0000"/>
          <w:sz w:val="26"/>
          <w:szCs w:val="26"/>
        </w:rPr>
        <w:t>mại</w:t>
      </w:r>
      <w:proofErr w:type="spellEnd"/>
      <w:r w:rsidR="00136183" w:rsidRPr="0051184B">
        <w:rPr>
          <w:rStyle w:val="fontstyle11"/>
          <w:color w:val="FF0000"/>
          <w:sz w:val="26"/>
          <w:szCs w:val="26"/>
        </w:rPr>
        <w:t xml:space="preserve">, </w:t>
      </w:r>
      <w:proofErr w:type="spellStart"/>
      <w:r w:rsidR="00136183" w:rsidRPr="0051184B">
        <w:rPr>
          <w:rStyle w:val="fontstyle11"/>
          <w:color w:val="FF0000"/>
          <w:sz w:val="26"/>
          <w:szCs w:val="26"/>
        </w:rPr>
        <w:t>dịch</w:t>
      </w:r>
      <w:proofErr w:type="spellEnd"/>
      <w:r w:rsidR="00136183" w:rsidRPr="0051184B">
        <w:rPr>
          <w:rStyle w:val="fontstyle11"/>
          <w:color w:val="FF0000"/>
          <w:sz w:val="26"/>
          <w:szCs w:val="26"/>
        </w:rPr>
        <w:t xml:space="preserve"> </w:t>
      </w:r>
      <w:proofErr w:type="spellStart"/>
      <w:r w:rsidR="00136183" w:rsidRPr="0051184B">
        <w:rPr>
          <w:rStyle w:val="fontstyle11"/>
          <w:color w:val="FF0000"/>
          <w:sz w:val="26"/>
          <w:szCs w:val="26"/>
        </w:rPr>
        <w:t>vụ</w:t>
      </w:r>
      <w:proofErr w:type="spellEnd"/>
      <w:r w:rsidR="00136183" w:rsidRPr="0051184B">
        <w:rPr>
          <w:rStyle w:val="fontstyle11"/>
          <w:color w:val="FF0000"/>
          <w:sz w:val="26"/>
          <w:szCs w:val="26"/>
        </w:rPr>
        <w:t xml:space="preserve">, du </w:t>
      </w:r>
      <w:proofErr w:type="spellStart"/>
      <w:r w:rsidR="00136183" w:rsidRPr="0051184B">
        <w:rPr>
          <w:rStyle w:val="fontstyle11"/>
          <w:color w:val="FF0000"/>
          <w:sz w:val="26"/>
          <w:szCs w:val="26"/>
        </w:rPr>
        <w:t>lịch</w:t>
      </w:r>
      <w:proofErr w:type="spellEnd"/>
      <w:r w:rsidR="00136183" w:rsidRPr="0051184B">
        <w:rPr>
          <w:rStyle w:val="fontstyle11"/>
          <w:color w:val="FF0000"/>
          <w:sz w:val="26"/>
          <w:szCs w:val="26"/>
        </w:rPr>
        <w:t xml:space="preserve">, </w:t>
      </w:r>
      <w:proofErr w:type="spellStart"/>
      <w:r w:rsidR="00136183" w:rsidRPr="0051184B">
        <w:rPr>
          <w:rStyle w:val="fontstyle11"/>
          <w:color w:val="FF0000"/>
          <w:sz w:val="26"/>
          <w:szCs w:val="26"/>
        </w:rPr>
        <w:t>sản</w:t>
      </w:r>
      <w:proofErr w:type="spellEnd"/>
      <w:r w:rsidR="00136183" w:rsidRPr="0051184B">
        <w:rPr>
          <w:rStyle w:val="fontstyle11"/>
          <w:color w:val="FF0000"/>
          <w:sz w:val="26"/>
          <w:szCs w:val="26"/>
        </w:rPr>
        <w:t xml:space="preserve"> </w:t>
      </w:r>
      <w:proofErr w:type="spellStart"/>
      <w:r w:rsidR="00136183" w:rsidRPr="0051184B">
        <w:rPr>
          <w:rStyle w:val="fontstyle11"/>
          <w:color w:val="FF0000"/>
          <w:sz w:val="26"/>
          <w:szCs w:val="26"/>
        </w:rPr>
        <w:t>xuất</w:t>
      </w:r>
      <w:proofErr w:type="spellEnd"/>
      <w:r w:rsidR="00136183" w:rsidRPr="0051184B">
        <w:rPr>
          <w:rStyle w:val="fontstyle11"/>
          <w:color w:val="FF0000"/>
          <w:sz w:val="26"/>
          <w:szCs w:val="26"/>
        </w:rPr>
        <w:t xml:space="preserve"> </w:t>
      </w:r>
      <w:proofErr w:type="spellStart"/>
      <w:r w:rsidR="00136183" w:rsidRPr="0051184B">
        <w:rPr>
          <w:rStyle w:val="fontstyle11"/>
          <w:color w:val="FF0000"/>
          <w:sz w:val="26"/>
          <w:szCs w:val="26"/>
        </w:rPr>
        <w:t>công</w:t>
      </w:r>
      <w:proofErr w:type="spellEnd"/>
      <w:r w:rsidR="00136183" w:rsidRPr="0051184B">
        <w:rPr>
          <w:rStyle w:val="fontstyle11"/>
          <w:color w:val="FF0000"/>
          <w:sz w:val="26"/>
          <w:szCs w:val="26"/>
        </w:rPr>
        <w:t xml:space="preserve"> </w:t>
      </w:r>
      <w:proofErr w:type="spellStart"/>
      <w:r w:rsidR="00136183" w:rsidRPr="0051184B">
        <w:rPr>
          <w:rStyle w:val="fontstyle11"/>
          <w:color w:val="FF0000"/>
          <w:sz w:val="26"/>
          <w:szCs w:val="26"/>
        </w:rPr>
        <w:t>nghiệp</w:t>
      </w:r>
      <w:proofErr w:type="spellEnd"/>
      <w:r w:rsidR="00136183" w:rsidRPr="0051184B">
        <w:rPr>
          <w:rStyle w:val="fontstyle11"/>
          <w:color w:val="FF0000"/>
          <w:sz w:val="26"/>
          <w:szCs w:val="26"/>
        </w:rPr>
        <w:t xml:space="preserve"> </w:t>
      </w:r>
      <w:proofErr w:type="spellStart"/>
      <w:r w:rsidR="00136183" w:rsidRPr="0051184B">
        <w:rPr>
          <w:rStyle w:val="fontstyle11"/>
          <w:color w:val="FF0000"/>
          <w:sz w:val="26"/>
          <w:szCs w:val="26"/>
        </w:rPr>
        <w:t>quan</w:t>
      </w:r>
      <w:proofErr w:type="spellEnd"/>
      <w:r w:rsidR="00136183" w:rsidRPr="0051184B">
        <w:rPr>
          <w:rStyle w:val="fontstyle11"/>
          <w:color w:val="FF0000"/>
          <w:sz w:val="26"/>
          <w:szCs w:val="26"/>
        </w:rPr>
        <w:t xml:space="preserve"> </w:t>
      </w:r>
      <w:proofErr w:type="spellStart"/>
      <w:r w:rsidR="00136183" w:rsidRPr="0051184B">
        <w:rPr>
          <w:rStyle w:val="fontstyle11"/>
          <w:color w:val="FF0000"/>
          <w:sz w:val="26"/>
          <w:szCs w:val="26"/>
        </w:rPr>
        <w:t>trọng</w:t>
      </w:r>
      <w:proofErr w:type="spellEnd"/>
      <w:r w:rsidR="00136183" w:rsidRPr="0051184B">
        <w:rPr>
          <w:rStyle w:val="fontstyle11"/>
          <w:color w:val="FF0000"/>
          <w:sz w:val="26"/>
          <w:szCs w:val="26"/>
        </w:rPr>
        <w:t xml:space="preserve"> </w:t>
      </w:r>
      <w:proofErr w:type="spellStart"/>
      <w:r w:rsidR="00136183" w:rsidRPr="0051184B">
        <w:rPr>
          <w:rStyle w:val="fontstyle11"/>
          <w:color w:val="FF0000"/>
          <w:sz w:val="26"/>
          <w:szCs w:val="26"/>
        </w:rPr>
        <w:t>đặc</w:t>
      </w:r>
      <w:proofErr w:type="spellEnd"/>
      <w:r w:rsidR="00136183" w:rsidRPr="0051184B">
        <w:rPr>
          <w:rStyle w:val="fontstyle11"/>
          <w:color w:val="FF0000"/>
          <w:sz w:val="26"/>
          <w:szCs w:val="26"/>
        </w:rPr>
        <w:t xml:space="preserve"> </w:t>
      </w:r>
      <w:proofErr w:type="spellStart"/>
      <w:r w:rsidR="00136183" w:rsidRPr="0051184B">
        <w:rPr>
          <w:rStyle w:val="fontstyle11"/>
          <w:color w:val="FF0000"/>
          <w:sz w:val="26"/>
          <w:szCs w:val="26"/>
        </w:rPr>
        <w:t>biệt</w:t>
      </w:r>
      <w:proofErr w:type="spellEnd"/>
      <w:r w:rsidR="00136183" w:rsidRPr="0051184B">
        <w:rPr>
          <w:rStyle w:val="fontstyle11"/>
          <w:color w:val="FF0000"/>
          <w:sz w:val="26"/>
          <w:szCs w:val="26"/>
        </w:rPr>
        <w:t xml:space="preserve"> </w:t>
      </w:r>
      <w:proofErr w:type="spellStart"/>
      <w:r w:rsidR="00136183" w:rsidRPr="0051184B">
        <w:rPr>
          <w:rStyle w:val="fontstyle11"/>
          <w:color w:val="FF0000"/>
          <w:sz w:val="26"/>
          <w:szCs w:val="26"/>
        </w:rPr>
        <w:t>là</w:t>
      </w:r>
      <w:proofErr w:type="spellEnd"/>
      <w:r w:rsidR="00136183" w:rsidRPr="0051184B">
        <w:rPr>
          <w:rStyle w:val="fontstyle11"/>
          <w:color w:val="FF0000"/>
          <w:sz w:val="26"/>
          <w:szCs w:val="26"/>
        </w:rPr>
        <w:t xml:space="preserve"> </w:t>
      </w:r>
      <w:proofErr w:type="spellStart"/>
      <w:r w:rsidR="00136183" w:rsidRPr="0051184B">
        <w:rPr>
          <w:rStyle w:val="fontstyle11"/>
          <w:color w:val="FF0000"/>
          <w:sz w:val="26"/>
          <w:szCs w:val="26"/>
        </w:rPr>
        <w:t>công</w:t>
      </w:r>
      <w:proofErr w:type="spellEnd"/>
      <w:r w:rsidR="00136183" w:rsidRPr="0051184B">
        <w:rPr>
          <w:rStyle w:val="fontstyle11"/>
          <w:color w:val="FF0000"/>
          <w:sz w:val="26"/>
          <w:szCs w:val="26"/>
        </w:rPr>
        <w:t xml:space="preserve"> </w:t>
      </w:r>
      <w:proofErr w:type="spellStart"/>
      <w:r w:rsidR="00136183" w:rsidRPr="0051184B">
        <w:rPr>
          <w:rStyle w:val="fontstyle11"/>
          <w:color w:val="FF0000"/>
          <w:sz w:val="26"/>
          <w:szCs w:val="26"/>
        </w:rPr>
        <w:t>nghiệp</w:t>
      </w:r>
      <w:proofErr w:type="spellEnd"/>
      <w:r w:rsidR="00136183" w:rsidRPr="0051184B">
        <w:rPr>
          <w:rStyle w:val="fontstyle11"/>
          <w:color w:val="FF0000"/>
          <w:sz w:val="26"/>
          <w:szCs w:val="26"/>
        </w:rPr>
        <w:t xml:space="preserve"> gang </w:t>
      </w:r>
      <w:proofErr w:type="spellStart"/>
      <w:r w:rsidR="00136183" w:rsidRPr="0051184B">
        <w:rPr>
          <w:rStyle w:val="fontstyle11"/>
          <w:color w:val="FF0000"/>
          <w:sz w:val="26"/>
          <w:szCs w:val="26"/>
        </w:rPr>
        <w:t>thép</w:t>
      </w:r>
      <w:proofErr w:type="spellEnd"/>
      <w:r w:rsidR="00136183" w:rsidRPr="0051184B">
        <w:rPr>
          <w:rStyle w:val="fontstyle11"/>
          <w:color w:val="FF0000"/>
          <w:sz w:val="26"/>
          <w:szCs w:val="26"/>
        </w:rPr>
        <w:t xml:space="preserve"> </w:t>
      </w:r>
      <w:proofErr w:type="spellStart"/>
      <w:r w:rsidR="00136183" w:rsidRPr="0051184B">
        <w:rPr>
          <w:rStyle w:val="fontstyle11"/>
          <w:color w:val="FF0000"/>
          <w:sz w:val="26"/>
          <w:szCs w:val="26"/>
        </w:rPr>
        <w:t>phía</w:t>
      </w:r>
      <w:proofErr w:type="spellEnd"/>
      <w:r w:rsidR="00136183" w:rsidRPr="0051184B">
        <w:rPr>
          <w:rStyle w:val="fontstyle11"/>
          <w:color w:val="FF0000"/>
          <w:sz w:val="26"/>
          <w:szCs w:val="26"/>
        </w:rPr>
        <w:t xml:space="preserve"> Bắc </w:t>
      </w:r>
      <w:proofErr w:type="spellStart"/>
      <w:r w:rsidR="00136183" w:rsidRPr="0051184B">
        <w:rPr>
          <w:rStyle w:val="fontstyle11"/>
          <w:color w:val="FF0000"/>
          <w:sz w:val="26"/>
          <w:szCs w:val="26"/>
        </w:rPr>
        <w:t>tỉnh</w:t>
      </w:r>
      <w:proofErr w:type="spellEnd"/>
      <w:r w:rsidR="00136183" w:rsidRPr="0051184B">
        <w:rPr>
          <w:rStyle w:val="fontstyle11"/>
          <w:color w:val="FF0000"/>
          <w:sz w:val="26"/>
          <w:szCs w:val="26"/>
        </w:rPr>
        <w:t xml:space="preserve"> Bình Định</w:t>
      </w:r>
    </w:p>
    <w:p w14:paraId="28ED4846" w14:textId="6DD844C8" w:rsidR="00136183" w:rsidRPr="0051184B" w:rsidRDefault="00E400B9" w:rsidP="00136183">
      <w:pPr>
        <w:pStyle w:val="NormalWeb"/>
        <w:spacing w:before="0" w:beforeAutospacing="0" w:afterAutospacing="0"/>
        <w:ind w:firstLine="567"/>
        <w:jc w:val="both"/>
        <w:rPr>
          <w:rStyle w:val="fontstyle11"/>
          <w:color w:val="FF0000"/>
          <w:sz w:val="26"/>
          <w:szCs w:val="26"/>
        </w:rPr>
      </w:pPr>
      <w:proofErr w:type="spellStart"/>
      <w:r w:rsidRPr="0051184B">
        <w:rPr>
          <w:rStyle w:val="fontstyle11"/>
          <w:color w:val="FF0000"/>
          <w:sz w:val="26"/>
          <w:szCs w:val="26"/>
        </w:rPr>
        <w:t>Là</w:t>
      </w:r>
      <w:proofErr w:type="spellEnd"/>
      <w:r w:rsidRPr="0051184B">
        <w:rPr>
          <w:rStyle w:val="fontstyle11"/>
          <w:color w:val="FF0000"/>
          <w:sz w:val="26"/>
          <w:szCs w:val="26"/>
        </w:rPr>
        <w:t xml:space="preserve"> </w:t>
      </w:r>
      <w:proofErr w:type="spellStart"/>
      <w:r w:rsidRPr="0051184B">
        <w:rPr>
          <w:rStyle w:val="fontstyle11"/>
          <w:color w:val="FF0000"/>
          <w:sz w:val="26"/>
          <w:szCs w:val="26"/>
        </w:rPr>
        <w:t>t</w:t>
      </w:r>
      <w:r w:rsidR="00136183" w:rsidRPr="0051184B">
        <w:rPr>
          <w:rStyle w:val="fontstyle11"/>
          <w:color w:val="FF0000"/>
          <w:sz w:val="26"/>
          <w:szCs w:val="26"/>
        </w:rPr>
        <w:t>rung</w:t>
      </w:r>
      <w:proofErr w:type="spellEnd"/>
      <w:r w:rsidR="00136183" w:rsidRPr="0051184B">
        <w:rPr>
          <w:rStyle w:val="fontstyle11"/>
          <w:color w:val="FF0000"/>
          <w:sz w:val="26"/>
          <w:szCs w:val="26"/>
        </w:rPr>
        <w:t xml:space="preserve"> </w:t>
      </w:r>
      <w:proofErr w:type="spellStart"/>
      <w:r w:rsidR="00136183" w:rsidRPr="0051184B">
        <w:rPr>
          <w:rStyle w:val="fontstyle11"/>
          <w:color w:val="FF0000"/>
          <w:sz w:val="26"/>
          <w:szCs w:val="26"/>
        </w:rPr>
        <w:t>tâm</w:t>
      </w:r>
      <w:proofErr w:type="spellEnd"/>
      <w:r w:rsidR="00136183" w:rsidRPr="0051184B">
        <w:rPr>
          <w:rStyle w:val="fontstyle11"/>
          <w:color w:val="FF0000"/>
          <w:sz w:val="26"/>
          <w:szCs w:val="26"/>
        </w:rPr>
        <w:t xml:space="preserve"> </w:t>
      </w:r>
      <w:proofErr w:type="spellStart"/>
      <w:r w:rsidR="00136183" w:rsidRPr="0051184B">
        <w:rPr>
          <w:rStyle w:val="fontstyle11"/>
          <w:color w:val="FF0000"/>
          <w:sz w:val="26"/>
          <w:szCs w:val="26"/>
        </w:rPr>
        <w:t>hỗ</w:t>
      </w:r>
      <w:proofErr w:type="spellEnd"/>
      <w:r w:rsidR="00136183" w:rsidRPr="0051184B">
        <w:rPr>
          <w:rStyle w:val="fontstyle11"/>
          <w:color w:val="FF0000"/>
          <w:sz w:val="26"/>
          <w:szCs w:val="26"/>
        </w:rPr>
        <w:t xml:space="preserve"> </w:t>
      </w:r>
      <w:proofErr w:type="spellStart"/>
      <w:r w:rsidR="00136183" w:rsidRPr="0051184B">
        <w:rPr>
          <w:rStyle w:val="fontstyle11"/>
          <w:color w:val="FF0000"/>
          <w:sz w:val="26"/>
          <w:szCs w:val="26"/>
        </w:rPr>
        <w:t>trợ</w:t>
      </w:r>
      <w:proofErr w:type="spellEnd"/>
      <w:r w:rsidR="00136183" w:rsidRPr="0051184B">
        <w:rPr>
          <w:rStyle w:val="fontstyle11"/>
          <w:color w:val="FF0000"/>
          <w:sz w:val="26"/>
          <w:szCs w:val="26"/>
        </w:rPr>
        <w:t xml:space="preserve"> </w:t>
      </w:r>
      <w:proofErr w:type="spellStart"/>
      <w:r w:rsidR="00136183" w:rsidRPr="0051184B">
        <w:rPr>
          <w:rStyle w:val="fontstyle11"/>
          <w:color w:val="FF0000"/>
          <w:sz w:val="26"/>
          <w:szCs w:val="26"/>
        </w:rPr>
        <w:t>các</w:t>
      </w:r>
      <w:proofErr w:type="spellEnd"/>
      <w:r w:rsidR="00136183" w:rsidRPr="0051184B">
        <w:rPr>
          <w:rStyle w:val="fontstyle11"/>
          <w:color w:val="FF0000"/>
          <w:sz w:val="26"/>
          <w:szCs w:val="26"/>
        </w:rPr>
        <w:t xml:space="preserve"> </w:t>
      </w:r>
      <w:proofErr w:type="spellStart"/>
      <w:r w:rsidR="00136183" w:rsidRPr="0051184B">
        <w:rPr>
          <w:rStyle w:val="fontstyle11"/>
          <w:color w:val="FF0000"/>
          <w:sz w:val="26"/>
          <w:szCs w:val="26"/>
        </w:rPr>
        <w:t>lĩnh</w:t>
      </w:r>
      <w:proofErr w:type="spellEnd"/>
      <w:r w:rsidR="00136183" w:rsidRPr="0051184B">
        <w:rPr>
          <w:rStyle w:val="fontstyle11"/>
          <w:color w:val="FF0000"/>
          <w:sz w:val="26"/>
          <w:szCs w:val="26"/>
        </w:rPr>
        <w:t xml:space="preserve"> </w:t>
      </w:r>
      <w:proofErr w:type="spellStart"/>
      <w:r w:rsidR="00136183" w:rsidRPr="0051184B">
        <w:rPr>
          <w:rStyle w:val="fontstyle11"/>
          <w:color w:val="FF0000"/>
          <w:sz w:val="26"/>
          <w:szCs w:val="26"/>
        </w:rPr>
        <w:t>vực</w:t>
      </w:r>
      <w:proofErr w:type="spellEnd"/>
      <w:r w:rsidR="00136183" w:rsidRPr="0051184B">
        <w:rPr>
          <w:rStyle w:val="fontstyle11"/>
          <w:color w:val="FF0000"/>
          <w:sz w:val="26"/>
          <w:szCs w:val="26"/>
        </w:rPr>
        <w:t xml:space="preserve"> </w:t>
      </w:r>
      <w:proofErr w:type="spellStart"/>
      <w:r w:rsidR="00136183" w:rsidRPr="0051184B">
        <w:rPr>
          <w:rStyle w:val="fontstyle11"/>
          <w:color w:val="FF0000"/>
          <w:sz w:val="26"/>
          <w:szCs w:val="26"/>
        </w:rPr>
        <w:t>nông</w:t>
      </w:r>
      <w:proofErr w:type="spellEnd"/>
      <w:r w:rsidR="00136183" w:rsidRPr="0051184B">
        <w:rPr>
          <w:rStyle w:val="fontstyle11"/>
          <w:color w:val="FF0000"/>
          <w:sz w:val="26"/>
          <w:szCs w:val="26"/>
        </w:rPr>
        <w:t xml:space="preserve"> </w:t>
      </w:r>
      <w:proofErr w:type="spellStart"/>
      <w:r w:rsidR="00136183" w:rsidRPr="0051184B">
        <w:rPr>
          <w:rStyle w:val="fontstyle11"/>
          <w:color w:val="FF0000"/>
          <w:sz w:val="26"/>
          <w:szCs w:val="26"/>
        </w:rPr>
        <w:t>lâm</w:t>
      </w:r>
      <w:proofErr w:type="spellEnd"/>
      <w:r w:rsidR="00136183" w:rsidRPr="0051184B">
        <w:rPr>
          <w:rStyle w:val="fontstyle11"/>
          <w:color w:val="FF0000"/>
          <w:sz w:val="26"/>
          <w:szCs w:val="26"/>
        </w:rPr>
        <w:t xml:space="preserve"> </w:t>
      </w:r>
      <w:proofErr w:type="spellStart"/>
      <w:r w:rsidR="00136183" w:rsidRPr="0051184B">
        <w:rPr>
          <w:rStyle w:val="fontstyle11"/>
          <w:color w:val="FF0000"/>
          <w:sz w:val="26"/>
          <w:szCs w:val="26"/>
        </w:rPr>
        <w:t>nghiệp</w:t>
      </w:r>
      <w:proofErr w:type="spellEnd"/>
      <w:r w:rsidR="00136183" w:rsidRPr="0051184B">
        <w:rPr>
          <w:rStyle w:val="fontstyle11"/>
          <w:color w:val="FF0000"/>
          <w:sz w:val="26"/>
          <w:szCs w:val="26"/>
        </w:rPr>
        <w:t xml:space="preserve">, </w:t>
      </w:r>
      <w:proofErr w:type="spellStart"/>
      <w:r w:rsidR="00136183" w:rsidRPr="0051184B">
        <w:rPr>
          <w:rStyle w:val="fontstyle11"/>
          <w:color w:val="FF0000"/>
          <w:sz w:val="26"/>
          <w:szCs w:val="26"/>
        </w:rPr>
        <w:t>công</w:t>
      </w:r>
      <w:proofErr w:type="spellEnd"/>
      <w:r w:rsidR="00136183" w:rsidRPr="0051184B">
        <w:rPr>
          <w:rStyle w:val="fontstyle11"/>
          <w:color w:val="FF0000"/>
          <w:sz w:val="26"/>
          <w:szCs w:val="26"/>
        </w:rPr>
        <w:t xml:space="preserve"> </w:t>
      </w:r>
      <w:proofErr w:type="spellStart"/>
      <w:r w:rsidR="00136183" w:rsidRPr="0051184B">
        <w:rPr>
          <w:rStyle w:val="fontstyle11"/>
          <w:color w:val="FF0000"/>
          <w:sz w:val="26"/>
          <w:szCs w:val="26"/>
        </w:rPr>
        <w:t>nghiệp</w:t>
      </w:r>
      <w:proofErr w:type="spellEnd"/>
      <w:r w:rsidR="00136183" w:rsidRPr="0051184B">
        <w:rPr>
          <w:rStyle w:val="fontstyle11"/>
          <w:color w:val="FF0000"/>
          <w:sz w:val="26"/>
          <w:szCs w:val="26"/>
        </w:rPr>
        <w:t xml:space="preserve">, </w:t>
      </w:r>
      <w:proofErr w:type="spellStart"/>
      <w:r w:rsidR="00136183" w:rsidRPr="0051184B">
        <w:rPr>
          <w:rStyle w:val="fontstyle11"/>
          <w:color w:val="FF0000"/>
          <w:sz w:val="26"/>
          <w:szCs w:val="26"/>
        </w:rPr>
        <w:t>cảng</w:t>
      </w:r>
      <w:proofErr w:type="spellEnd"/>
      <w:r w:rsidR="00136183" w:rsidRPr="0051184B">
        <w:rPr>
          <w:rStyle w:val="fontstyle11"/>
          <w:color w:val="FF0000"/>
          <w:sz w:val="26"/>
          <w:szCs w:val="26"/>
        </w:rPr>
        <w:t xml:space="preserve"> </w:t>
      </w:r>
      <w:proofErr w:type="spellStart"/>
      <w:r w:rsidR="00136183" w:rsidRPr="0051184B">
        <w:rPr>
          <w:rStyle w:val="fontstyle11"/>
          <w:color w:val="FF0000"/>
          <w:sz w:val="26"/>
          <w:szCs w:val="26"/>
        </w:rPr>
        <w:t>biển</w:t>
      </w:r>
      <w:proofErr w:type="spellEnd"/>
      <w:r w:rsidR="00136183" w:rsidRPr="0051184B">
        <w:rPr>
          <w:rStyle w:val="fontstyle11"/>
          <w:color w:val="FF0000"/>
          <w:sz w:val="26"/>
          <w:szCs w:val="26"/>
        </w:rPr>
        <w:t xml:space="preserve">, du </w:t>
      </w:r>
      <w:proofErr w:type="spellStart"/>
      <w:r w:rsidR="00136183" w:rsidRPr="0051184B">
        <w:rPr>
          <w:rStyle w:val="fontstyle11"/>
          <w:color w:val="FF0000"/>
          <w:sz w:val="26"/>
          <w:szCs w:val="26"/>
        </w:rPr>
        <w:t>lịch</w:t>
      </w:r>
      <w:proofErr w:type="spellEnd"/>
      <w:r w:rsidR="00136183" w:rsidRPr="0051184B">
        <w:rPr>
          <w:rStyle w:val="fontstyle11"/>
          <w:color w:val="FF0000"/>
          <w:sz w:val="26"/>
          <w:szCs w:val="26"/>
        </w:rPr>
        <w:t xml:space="preserve">, </w:t>
      </w:r>
      <w:proofErr w:type="spellStart"/>
      <w:r w:rsidR="00136183" w:rsidRPr="0051184B">
        <w:rPr>
          <w:rStyle w:val="fontstyle11"/>
          <w:color w:val="FF0000"/>
          <w:sz w:val="26"/>
          <w:szCs w:val="26"/>
        </w:rPr>
        <w:t>đào</w:t>
      </w:r>
      <w:proofErr w:type="spellEnd"/>
      <w:r w:rsidR="00136183" w:rsidRPr="0051184B">
        <w:rPr>
          <w:rStyle w:val="fontstyle11"/>
          <w:color w:val="FF0000"/>
          <w:sz w:val="26"/>
          <w:szCs w:val="26"/>
        </w:rPr>
        <w:t xml:space="preserve"> </w:t>
      </w:r>
      <w:proofErr w:type="spellStart"/>
      <w:r w:rsidR="00136183" w:rsidRPr="0051184B">
        <w:rPr>
          <w:rStyle w:val="fontstyle11"/>
          <w:color w:val="FF0000"/>
          <w:sz w:val="26"/>
          <w:szCs w:val="26"/>
        </w:rPr>
        <w:t>tạo</w:t>
      </w:r>
      <w:proofErr w:type="spellEnd"/>
      <w:r w:rsidR="00136183" w:rsidRPr="0051184B">
        <w:rPr>
          <w:rStyle w:val="fontstyle11"/>
          <w:color w:val="FF0000"/>
          <w:sz w:val="26"/>
          <w:szCs w:val="26"/>
        </w:rPr>
        <w:t xml:space="preserve"> </w:t>
      </w:r>
      <w:proofErr w:type="spellStart"/>
      <w:r w:rsidR="00136183" w:rsidRPr="0051184B">
        <w:rPr>
          <w:rStyle w:val="fontstyle11"/>
          <w:color w:val="FF0000"/>
          <w:sz w:val="26"/>
          <w:szCs w:val="26"/>
        </w:rPr>
        <w:t>nghề</w:t>
      </w:r>
      <w:proofErr w:type="spellEnd"/>
      <w:r w:rsidR="00136183" w:rsidRPr="0051184B">
        <w:rPr>
          <w:rStyle w:val="fontstyle11"/>
          <w:color w:val="FF0000"/>
          <w:sz w:val="26"/>
          <w:szCs w:val="26"/>
        </w:rPr>
        <w:t xml:space="preserve">, </w:t>
      </w:r>
      <w:proofErr w:type="spellStart"/>
      <w:r w:rsidR="00136183" w:rsidRPr="0051184B">
        <w:rPr>
          <w:rStyle w:val="fontstyle11"/>
          <w:color w:val="FF0000"/>
          <w:sz w:val="26"/>
          <w:szCs w:val="26"/>
        </w:rPr>
        <w:t>hỗ</w:t>
      </w:r>
      <w:proofErr w:type="spellEnd"/>
      <w:r w:rsidR="00136183" w:rsidRPr="0051184B">
        <w:rPr>
          <w:rStyle w:val="fontstyle11"/>
          <w:color w:val="FF0000"/>
          <w:sz w:val="26"/>
          <w:szCs w:val="26"/>
        </w:rPr>
        <w:t xml:space="preserve"> </w:t>
      </w:r>
      <w:proofErr w:type="spellStart"/>
      <w:r w:rsidR="00136183" w:rsidRPr="0051184B">
        <w:rPr>
          <w:rStyle w:val="fontstyle11"/>
          <w:color w:val="FF0000"/>
          <w:sz w:val="26"/>
          <w:szCs w:val="26"/>
        </w:rPr>
        <w:t>trợ</w:t>
      </w:r>
      <w:proofErr w:type="spellEnd"/>
      <w:r w:rsidR="00136183" w:rsidRPr="0051184B">
        <w:rPr>
          <w:rStyle w:val="fontstyle11"/>
          <w:color w:val="FF0000"/>
          <w:sz w:val="26"/>
          <w:szCs w:val="26"/>
        </w:rPr>
        <w:t xml:space="preserve">, </w:t>
      </w:r>
      <w:proofErr w:type="spellStart"/>
      <w:r w:rsidR="00136183" w:rsidRPr="0051184B">
        <w:rPr>
          <w:rStyle w:val="fontstyle11"/>
          <w:color w:val="FF0000"/>
          <w:sz w:val="26"/>
          <w:szCs w:val="26"/>
        </w:rPr>
        <w:t>liên</w:t>
      </w:r>
      <w:proofErr w:type="spellEnd"/>
      <w:r w:rsidR="00136183" w:rsidRPr="0051184B">
        <w:rPr>
          <w:rStyle w:val="fontstyle11"/>
          <w:color w:val="FF0000"/>
          <w:sz w:val="26"/>
          <w:szCs w:val="26"/>
        </w:rPr>
        <w:t xml:space="preserve"> </w:t>
      </w:r>
      <w:proofErr w:type="spellStart"/>
      <w:r w:rsidR="00136183" w:rsidRPr="0051184B">
        <w:rPr>
          <w:rStyle w:val="fontstyle11"/>
          <w:color w:val="FF0000"/>
          <w:sz w:val="26"/>
          <w:szCs w:val="26"/>
        </w:rPr>
        <w:t>kết</w:t>
      </w:r>
      <w:proofErr w:type="spellEnd"/>
      <w:r w:rsidR="00136183" w:rsidRPr="0051184B">
        <w:rPr>
          <w:rStyle w:val="fontstyle11"/>
          <w:color w:val="FF0000"/>
          <w:sz w:val="26"/>
          <w:szCs w:val="26"/>
        </w:rPr>
        <w:t xml:space="preserve"> </w:t>
      </w:r>
      <w:proofErr w:type="spellStart"/>
      <w:r w:rsidR="00136183" w:rsidRPr="0051184B">
        <w:rPr>
          <w:rStyle w:val="fontstyle11"/>
          <w:color w:val="FF0000"/>
          <w:sz w:val="26"/>
          <w:szCs w:val="26"/>
        </w:rPr>
        <w:t>vừa</w:t>
      </w:r>
      <w:proofErr w:type="spellEnd"/>
      <w:r w:rsidR="00136183" w:rsidRPr="0051184B">
        <w:rPr>
          <w:rStyle w:val="fontstyle11"/>
          <w:color w:val="FF0000"/>
          <w:sz w:val="26"/>
          <w:szCs w:val="26"/>
        </w:rPr>
        <w:t xml:space="preserve"> </w:t>
      </w:r>
      <w:proofErr w:type="spellStart"/>
      <w:r w:rsidR="00136183" w:rsidRPr="0051184B">
        <w:rPr>
          <w:rStyle w:val="fontstyle11"/>
          <w:color w:val="FF0000"/>
          <w:sz w:val="26"/>
          <w:szCs w:val="26"/>
        </w:rPr>
        <w:t>phát</w:t>
      </w:r>
      <w:proofErr w:type="spellEnd"/>
      <w:r w:rsidR="00136183" w:rsidRPr="0051184B">
        <w:rPr>
          <w:rStyle w:val="fontstyle11"/>
          <w:color w:val="FF0000"/>
          <w:sz w:val="26"/>
          <w:szCs w:val="26"/>
        </w:rPr>
        <w:t xml:space="preserve"> </w:t>
      </w:r>
      <w:proofErr w:type="spellStart"/>
      <w:r w:rsidR="00136183" w:rsidRPr="0051184B">
        <w:rPr>
          <w:rStyle w:val="fontstyle11"/>
          <w:color w:val="FF0000"/>
          <w:sz w:val="26"/>
          <w:szCs w:val="26"/>
        </w:rPr>
        <w:t>triển</w:t>
      </w:r>
      <w:proofErr w:type="spellEnd"/>
      <w:r w:rsidR="00136183" w:rsidRPr="0051184B">
        <w:rPr>
          <w:rStyle w:val="fontstyle11"/>
          <w:color w:val="FF0000"/>
          <w:sz w:val="26"/>
          <w:szCs w:val="26"/>
        </w:rPr>
        <w:t xml:space="preserve"> </w:t>
      </w:r>
      <w:proofErr w:type="spellStart"/>
      <w:r w:rsidR="00136183" w:rsidRPr="0051184B">
        <w:rPr>
          <w:rStyle w:val="fontstyle11"/>
          <w:color w:val="FF0000"/>
          <w:sz w:val="26"/>
          <w:szCs w:val="26"/>
        </w:rPr>
        <w:t>kinh</w:t>
      </w:r>
      <w:proofErr w:type="spellEnd"/>
      <w:r w:rsidR="00136183" w:rsidRPr="0051184B">
        <w:rPr>
          <w:rStyle w:val="fontstyle11"/>
          <w:color w:val="FF0000"/>
          <w:sz w:val="26"/>
          <w:szCs w:val="26"/>
        </w:rPr>
        <w:t xml:space="preserve"> </w:t>
      </w:r>
      <w:proofErr w:type="spellStart"/>
      <w:r w:rsidR="00136183" w:rsidRPr="0051184B">
        <w:rPr>
          <w:rStyle w:val="fontstyle11"/>
          <w:color w:val="FF0000"/>
          <w:sz w:val="26"/>
          <w:szCs w:val="26"/>
        </w:rPr>
        <w:t>tế</w:t>
      </w:r>
      <w:proofErr w:type="spellEnd"/>
      <w:r w:rsidR="00136183" w:rsidRPr="0051184B">
        <w:rPr>
          <w:rStyle w:val="fontstyle11"/>
          <w:color w:val="FF0000"/>
          <w:sz w:val="26"/>
          <w:szCs w:val="26"/>
        </w:rPr>
        <w:t xml:space="preserve"> </w:t>
      </w:r>
      <w:proofErr w:type="spellStart"/>
      <w:r w:rsidR="00136183" w:rsidRPr="0051184B">
        <w:rPr>
          <w:rStyle w:val="fontstyle11"/>
          <w:color w:val="FF0000"/>
          <w:sz w:val="26"/>
          <w:szCs w:val="26"/>
        </w:rPr>
        <w:t>nội</w:t>
      </w:r>
      <w:proofErr w:type="spellEnd"/>
      <w:r w:rsidR="00136183" w:rsidRPr="0051184B">
        <w:rPr>
          <w:rStyle w:val="fontstyle11"/>
          <w:color w:val="FF0000"/>
          <w:sz w:val="26"/>
          <w:szCs w:val="26"/>
        </w:rPr>
        <w:t xml:space="preserve"> </w:t>
      </w:r>
      <w:proofErr w:type="spellStart"/>
      <w:r w:rsidR="00136183" w:rsidRPr="0051184B">
        <w:rPr>
          <w:rStyle w:val="fontstyle11"/>
          <w:color w:val="FF0000"/>
          <w:sz w:val="26"/>
          <w:szCs w:val="26"/>
        </w:rPr>
        <w:t>tại</w:t>
      </w:r>
      <w:proofErr w:type="spellEnd"/>
      <w:r w:rsidR="00136183" w:rsidRPr="0051184B">
        <w:rPr>
          <w:rStyle w:val="fontstyle11"/>
          <w:color w:val="FF0000"/>
          <w:sz w:val="26"/>
          <w:szCs w:val="26"/>
        </w:rPr>
        <w:t xml:space="preserve"> </w:t>
      </w:r>
      <w:proofErr w:type="spellStart"/>
      <w:r w:rsidR="00136183" w:rsidRPr="0051184B">
        <w:rPr>
          <w:rStyle w:val="fontstyle11"/>
          <w:color w:val="FF0000"/>
          <w:sz w:val="26"/>
          <w:szCs w:val="26"/>
        </w:rPr>
        <w:t>và</w:t>
      </w:r>
      <w:proofErr w:type="spellEnd"/>
      <w:r w:rsidR="00136183" w:rsidRPr="0051184B">
        <w:rPr>
          <w:rStyle w:val="fontstyle11"/>
          <w:color w:val="FF0000"/>
          <w:sz w:val="26"/>
          <w:szCs w:val="26"/>
        </w:rPr>
        <w:t xml:space="preserve"> </w:t>
      </w:r>
      <w:proofErr w:type="spellStart"/>
      <w:r w:rsidR="00136183" w:rsidRPr="0051184B">
        <w:rPr>
          <w:rStyle w:val="fontstyle11"/>
          <w:color w:val="FF0000"/>
          <w:sz w:val="26"/>
          <w:szCs w:val="26"/>
        </w:rPr>
        <w:t>thúc</w:t>
      </w:r>
      <w:proofErr w:type="spellEnd"/>
      <w:r w:rsidR="00136183" w:rsidRPr="0051184B">
        <w:rPr>
          <w:rStyle w:val="fontstyle11"/>
          <w:color w:val="FF0000"/>
          <w:sz w:val="26"/>
          <w:szCs w:val="26"/>
        </w:rPr>
        <w:t xml:space="preserve"> </w:t>
      </w:r>
      <w:proofErr w:type="spellStart"/>
      <w:r w:rsidR="00136183" w:rsidRPr="0051184B">
        <w:rPr>
          <w:rStyle w:val="fontstyle11"/>
          <w:color w:val="FF0000"/>
          <w:sz w:val="26"/>
          <w:szCs w:val="26"/>
        </w:rPr>
        <w:t>đẩy</w:t>
      </w:r>
      <w:proofErr w:type="spellEnd"/>
      <w:r w:rsidR="00136183" w:rsidRPr="0051184B">
        <w:rPr>
          <w:rStyle w:val="fontstyle11"/>
          <w:color w:val="FF0000"/>
          <w:sz w:val="26"/>
          <w:szCs w:val="26"/>
        </w:rPr>
        <w:t xml:space="preserve"> </w:t>
      </w:r>
      <w:proofErr w:type="spellStart"/>
      <w:r w:rsidR="00136183" w:rsidRPr="0051184B">
        <w:rPr>
          <w:rStyle w:val="fontstyle11"/>
          <w:color w:val="FF0000"/>
          <w:sz w:val="26"/>
          <w:szCs w:val="26"/>
        </w:rPr>
        <w:t>kinh</w:t>
      </w:r>
      <w:proofErr w:type="spellEnd"/>
      <w:r w:rsidR="00136183" w:rsidRPr="0051184B">
        <w:rPr>
          <w:rStyle w:val="fontstyle11"/>
          <w:color w:val="FF0000"/>
          <w:sz w:val="26"/>
          <w:szCs w:val="26"/>
        </w:rPr>
        <w:t xml:space="preserve"> </w:t>
      </w:r>
      <w:proofErr w:type="spellStart"/>
      <w:r w:rsidR="00136183" w:rsidRPr="0051184B">
        <w:rPr>
          <w:rStyle w:val="fontstyle11"/>
          <w:color w:val="FF0000"/>
          <w:sz w:val="26"/>
          <w:szCs w:val="26"/>
        </w:rPr>
        <w:t>tế</w:t>
      </w:r>
      <w:proofErr w:type="spellEnd"/>
      <w:r w:rsidR="00136183" w:rsidRPr="0051184B">
        <w:rPr>
          <w:rStyle w:val="fontstyle11"/>
          <w:color w:val="FF0000"/>
          <w:sz w:val="26"/>
          <w:szCs w:val="26"/>
        </w:rPr>
        <w:t xml:space="preserve"> </w:t>
      </w:r>
      <w:proofErr w:type="spellStart"/>
      <w:r w:rsidR="00136183" w:rsidRPr="0051184B">
        <w:rPr>
          <w:rStyle w:val="fontstyle11"/>
          <w:color w:val="FF0000"/>
          <w:sz w:val="26"/>
          <w:szCs w:val="26"/>
        </w:rPr>
        <w:t>các</w:t>
      </w:r>
      <w:proofErr w:type="spellEnd"/>
      <w:r w:rsidR="00136183" w:rsidRPr="0051184B">
        <w:rPr>
          <w:rStyle w:val="fontstyle11"/>
          <w:color w:val="FF0000"/>
          <w:sz w:val="26"/>
          <w:szCs w:val="26"/>
        </w:rPr>
        <w:t xml:space="preserve"> </w:t>
      </w:r>
      <w:proofErr w:type="spellStart"/>
      <w:r w:rsidR="00136183" w:rsidRPr="0051184B">
        <w:rPr>
          <w:rStyle w:val="fontstyle11"/>
          <w:color w:val="FF0000"/>
          <w:sz w:val="26"/>
          <w:szCs w:val="26"/>
        </w:rPr>
        <w:t>huyện</w:t>
      </w:r>
      <w:proofErr w:type="spellEnd"/>
      <w:r w:rsidR="00136183" w:rsidRPr="0051184B">
        <w:rPr>
          <w:rStyle w:val="fontstyle11"/>
          <w:color w:val="FF0000"/>
          <w:sz w:val="26"/>
          <w:szCs w:val="26"/>
        </w:rPr>
        <w:t xml:space="preserve"> </w:t>
      </w:r>
      <w:proofErr w:type="spellStart"/>
      <w:r w:rsidR="00136183" w:rsidRPr="0051184B">
        <w:rPr>
          <w:rStyle w:val="fontstyle11"/>
          <w:color w:val="FF0000"/>
          <w:sz w:val="26"/>
          <w:szCs w:val="26"/>
        </w:rPr>
        <w:t>phía</w:t>
      </w:r>
      <w:proofErr w:type="spellEnd"/>
      <w:r w:rsidR="00136183" w:rsidRPr="0051184B">
        <w:rPr>
          <w:rStyle w:val="fontstyle11"/>
          <w:color w:val="FF0000"/>
          <w:sz w:val="26"/>
          <w:szCs w:val="26"/>
        </w:rPr>
        <w:t xml:space="preserve"> Tây </w:t>
      </w:r>
      <w:proofErr w:type="spellStart"/>
      <w:r w:rsidR="00136183" w:rsidRPr="0051184B">
        <w:rPr>
          <w:rStyle w:val="fontstyle11"/>
          <w:color w:val="FF0000"/>
          <w:sz w:val="26"/>
          <w:szCs w:val="26"/>
        </w:rPr>
        <w:t>tỉnh</w:t>
      </w:r>
      <w:proofErr w:type="spellEnd"/>
      <w:r w:rsidR="00136183" w:rsidRPr="0051184B">
        <w:rPr>
          <w:rStyle w:val="fontstyle11"/>
          <w:color w:val="FF0000"/>
          <w:sz w:val="26"/>
          <w:szCs w:val="26"/>
        </w:rPr>
        <w:t xml:space="preserve"> Bình Định </w:t>
      </w:r>
      <w:proofErr w:type="spellStart"/>
      <w:r w:rsidR="00136183" w:rsidRPr="0051184B">
        <w:rPr>
          <w:rStyle w:val="fontstyle11"/>
          <w:color w:val="FF0000"/>
          <w:sz w:val="26"/>
          <w:szCs w:val="26"/>
        </w:rPr>
        <w:t>cùng</w:t>
      </w:r>
      <w:proofErr w:type="spellEnd"/>
      <w:r w:rsidR="00136183" w:rsidRPr="0051184B">
        <w:rPr>
          <w:rStyle w:val="fontstyle11"/>
          <w:color w:val="FF0000"/>
          <w:sz w:val="26"/>
          <w:szCs w:val="26"/>
        </w:rPr>
        <w:t xml:space="preserve"> </w:t>
      </w:r>
      <w:proofErr w:type="spellStart"/>
      <w:r w:rsidR="00136183" w:rsidRPr="0051184B">
        <w:rPr>
          <w:rStyle w:val="fontstyle11"/>
          <w:color w:val="FF0000"/>
          <w:sz w:val="26"/>
          <w:szCs w:val="26"/>
        </w:rPr>
        <w:t>phát</w:t>
      </w:r>
      <w:proofErr w:type="spellEnd"/>
      <w:r w:rsidR="00136183" w:rsidRPr="0051184B">
        <w:rPr>
          <w:rStyle w:val="fontstyle11"/>
          <w:color w:val="FF0000"/>
          <w:sz w:val="26"/>
          <w:szCs w:val="26"/>
        </w:rPr>
        <w:t xml:space="preserve"> </w:t>
      </w:r>
      <w:proofErr w:type="spellStart"/>
      <w:r w:rsidR="00136183" w:rsidRPr="0051184B">
        <w:rPr>
          <w:rStyle w:val="fontstyle11"/>
          <w:color w:val="FF0000"/>
          <w:sz w:val="26"/>
          <w:szCs w:val="26"/>
        </w:rPr>
        <w:t>triển</w:t>
      </w:r>
      <w:proofErr w:type="spellEnd"/>
      <w:r w:rsidR="00136183" w:rsidRPr="0051184B">
        <w:rPr>
          <w:rStyle w:val="fontstyle11"/>
          <w:color w:val="FF0000"/>
          <w:sz w:val="26"/>
          <w:szCs w:val="26"/>
        </w:rPr>
        <w:t>.</w:t>
      </w:r>
    </w:p>
    <w:p w14:paraId="31FA76A7" w14:textId="24191A3B" w:rsidR="00136183" w:rsidRPr="0051184B" w:rsidRDefault="00E400B9" w:rsidP="00136183">
      <w:pPr>
        <w:pStyle w:val="NormalWeb"/>
        <w:spacing w:before="0" w:beforeAutospacing="0" w:afterAutospacing="0"/>
        <w:ind w:firstLine="567"/>
        <w:jc w:val="both"/>
        <w:rPr>
          <w:rStyle w:val="fontstyle11"/>
          <w:color w:val="FF0000"/>
          <w:sz w:val="26"/>
          <w:szCs w:val="26"/>
        </w:rPr>
      </w:pPr>
      <w:proofErr w:type="spellStart"/>
      <w:r w:rsidRPr="0051184B">
        <w:rPr>
          <w:rStyle w:val="fontstyle11"/>
          <w:color w:val="FF0000"/>
          <w:sz w:val="26"/>
          <w:szCs w:val="26"/>
        </w:rPr>
        <w:t>Là</w:t>
      </w:r>
      <w:proofErr w:type="spellEnd"/>
      <w:r w:rsidRPr="0051184B">
        <w:rPr>
          <w:rStyle w:val="fontstyle11"/>
          <w:color w:val="FF0000"/>
          <w:sz w:val="26"/>
          <w:szCs w:val="26"/>
        </w:rPr>
        <w:t xml:space="preserve"> </w:t>
      </w:r>
      <w:proofErr w:type="spellStart"/>
      <w:r w:rsidRPr="0051184B">
        <w:rPr>
          <w:rStyle w:val="fontstyle11"/>
          <w:color w:val="FF0000"/>
          <w:sz w:val="26"/>
          <w:szCs w:val="26"/>
        </w:rPr>
        <w:t>t</w:t>
      </w:r>
      <w:r w:rsidR="00136183" w:rsidRPr="0051184B">
        <w:rPr>
          <w:rStyle w:val="fontstyle11"/>
          <w:color w:val="FF0000"/>
          <w:sz w:val="26"/>
          <w:szCs w:val="26"/>
        </w:rPr>
        <w:t>rung</w:t>
      </w:r>
      <w:proofErr w:type="spellEnd"/>
      <w:r w:rsidR="00136183" w:rsidRPr="0051184B">
        <w:rPr>
          <w:rStyle w:val="fontstyle11"/>
          <w:color w:val="FF0000"/>
          <w:sz w:val="26"/>
          <w:szCs w:val="26"/>
        </w:rPr>
        <w:t xml:space="preserve"> </w:t>
      </w:r>
      <w:proofErr w:type="spellStart"/>
      <w:r w:rsidR="00136183" w:rsidRPr="0051184B">
        <w:rPr>
          <w:rStyle w:val="fontstyle11"/>
          <w:color w:val="FF0000"/>
          <w:sz w:val="26"/>
          <w:szCs w:val="26"/>
        </w:rPr>
        <w:t>tâm</w:t>
      </w:r>
      <w:proofErr w:type="spellEnd"/>
      <w:r w:rsidR="00136183" w:rsidRPr="0051184B">
        <w:rPr>
          <w:rStyle w:val="fontstyle11"/>
          <w:color w:val="FF0000"/>
          <w:sz w:val="26"/>
          <w:szCs w:val="26"/>
        </w:rPr>
        <w:t xml:space="preserve"> </w:t>
      </w:r>
      <w:proofErr w:type="spellStart"/>
      <w:r w:rsidR="00136183" w:rsidRPr="0051184B">
        <w:rPr>
          <w:rStyle w:val="fontstyle11"/>
          <w:color w:val="FF0000"/>
          <w:sz w:val="26"/>
          <w:szCs w:val="26"/>
        </w:rPr>
        <w:t>đào</w:t>
      </w:r>
      <w:proofErr w:type="spellEnd"/>
      <w:r w:rsidR="00136183" w:rsidRPr="0051184B">
        <w:rPr>
          <w:rStyle w:val="fontstyle11"/>
          <w:color w:val="FF0000"/>
          <w:sz w:val="26"/>
          <w:szCs w:val="26"/>
        </w:rPr>
        <w:t xml:space="preserve"> </w:t>
      </w:r>
      <w:proofErr w:type="spellStart"/>
      <w:r w:rsidR="00136183" w:rsidRPr="0051184B">
        <w:rPr>
          <w:rStyle w:val="fontstyle11"/>
          <w:color w:val="FF0000"/>
          <w:sz w:val="26"/>
          <w:szCs w:val="26"/>
        </w:rPr>
        <w:t>tạo</w:t>
      </w:r>
      <w:proofErr w:type="spellEnd"/>
      <w:r w:rsidR="00136183" w:rsidRPr="0051184B">
        <w:rPr>
          <w:rStyle w:val="fontstyle11"/>
          <w:color w:val="FF0000"/>
          <w:sz w:val="26"/>
          <w:szCs w:val="26"/>
        </w:rPr>
        <w:t xml:space="preserve">, </w:t>
      </w:r>
      <w:proofErr w:type="spellStart"/>
      <w:r w:rsidR="00136183" w:rsidRPr="0051184B">
        <w:rPr>
          <w:rStyle w:val="fontstyle11"/>
          <w:color w:val="FF0000"/>
          <w:sz w:val="26"/>
          <w:szCs w:val="26"/>
        </w:rPr>
        <w:t>cung</w:t>
      </w:r>
      <w:proofErr w:type="spellEnd"/>
      <w:r w:rsidR="00136183" w:rsidRPr="0051184B">
        <w:rPr>
          <w:rStyle w:val="fontstyle11"/>
          <w:color w:val="FF0000"/>
          <w:sz w:val="26"/>
          <w:szCs w:val="26"/>
        </w:rPr>
        <w:t xml:space="preserve"> </w:t>
      </w:r>
      <w:proofErr w:type="spellStart"/>
      <w:r w:rsidR="00136183" w:rsidRPr="0051184B">
        <w:rPr>
          <w:rStyle w:val="fontstyle11"/>
          <w:color w:val="FF0000"/>
          <w:sz w:val="26"/>
          <w:szCs w:val="26"/>
        </w:rPr>
        <w:t>cấp</w:t>
      </w:r>
      <w:proofErr w:type="spellEnd"/>
      <w:r w:rsidR="00136183" w:rsidRPr="0051184B">
        <w:rPr>
          <w:rStyle w:val="fontstyle11"/>
          <w:color w:val="FF0000"/>
          <w:sz w:val="26"/>
          <w:szCs w:val="26"/>
        </w:rPr>
        <w:t xml:space="preserve"> </w:t>
      </w:r>
      <w:proofErr w:type="spellStart"/>
      <w:r w:rsidR="00136183" w:rsidRPr="0051184B">
        <w:rPr>
          <w:rStyle w:val="fontstyle11"/>
          <w:color w:val="FF0000"/>
          <w:sz w:val="26"/>
          <w:szCs w:val="26"/>
        </w:rPr>
        <w:t>nguồn</w:t>
      </w:r>
      <w:proofErr w:type="spellEnd"/>
      <w:r w:rsidR="00136183" w:rsidRPr="0051184B">
        <w:rPr>
          <w:rStyle w:val="fontstyle11"/>
          <w:color w:val="FF0000"/>
          <w:sz w:val="26"/>
          <w:szCs w:val="26"/>
        </w:rPr>
        <w:t xml:space="preserve"> </w:t>
      </w:r>
      <w:proofErr w:type="spellStart"/>
      <w:r w:rsidR="00136183" w:rsidRPr="0051184B">
        <w:rPr>
          <w:rStyle w:val="fontstyle11"/>
          <w:color w:val="FF0000"/>
          <w:sz w:val="26"/>
          <w:szCs w:val="26"/>
        </w:rPr>
        <w:t>nhân</w:t>
      </w:r>
      <w:proofErr w:type="spellEnd"/>
      <w:r w:rsidR="00136183" w:rsidRPr="0051184B">
        <w:rPr>
          <w:rStyle w:val="fontstyle11"/>
          <w:color w:val="FF0000"/>
          <w:sz w:val="26"/>
          <w:szCs w:val="26"/>
        </w:rPr>
        <w:t xml:space="preserve"> </w:t>
      </w:r>
      <w:proofErr w:type="spellStart"/>
      <w:r w:rsidR="00136183" w:rsidRPr="0051184B">
        <w:rPr>
          <w:rStyle w:val="fontstyle11"/>
          <w:color w:val="FF0000"/>
          <w:sz w:val="26"/>
          <w:szCs w:val="26"/>
        </w:rPr>
        <w:t>lực</w:t>
      </w:r>
      <w:proofErr w:type="spellEnd"/>
      <w:r w:rsidR="00136183" w:rsidRPr="0051184B">
        <w:rPr>
          <w:rStyle w:val="fontstyle11"/>
          <w:color w:val="FF0000"/>
          <w:sz w:val="26"/>
          <w:szCs w:val="26"/>
        </w:rPr>
        <w:t xml:space="preserve"> </w:t>
      </w:r>
      <w:proofErr w:type="spellStart"/>
      <w:r w:rsidR="00136183" w:rsidRPr="0051184B">
        <w:rPr>
          <w:rStyle w:val="fontstyle11"/>
          <w:color w:val="FF0000"/>
          <w:sz w:val="26"/>
          <w:szCs w:val="26"/>
        </w:rPr>
        <w:t>chất</w:t>
      </w:r>
      <w:proofErr w:type="spellEnd"/>
      <w:r w:rsidR="00136183" w:rsidRPr="0051184B">
        <w:rPr>
          <w:rStyle w:val="fontstyle11"/>
          <w:color w:val="FF0000"/>
          <w:sz w:val="26"/>
          <w:szCs w:val="26"/>
        </w:rPr>
        <w:t xml:space="preserve"> </w:t>
      </w:r>
      <w:proofErr w:type="spellStart"/>
      <w:r w:rsidR="00136183" w:rsidRPr="0051184B">
        <w:rPr>
          <w:rStyle w:val="fontstyle11"/>
          <w:color w:val="FF0000"/>
          <w:sz w:val="26"/>
          <w:szCs w:val="26"/>
        </w:rPr>
        <w:t>lượng</w:t>
      </w:r>
      <w:proofErr w:type="spellEnd"/>
      <w:r w:rsidR="00136183" w:rsidRPr="0051184B">
        <w:rPr>
          <w:rStyle w:val="fontstyle11"/>
          <w:color w:val="FF0000"/>
          <w:sz w:val="26"/>
          <w:szCs w:val="26"/>
        </w:rPr>
        <w:t xml:space="preserve"> </w:t>
      </w:r>
      <w:proofErr w:type="spellStart"/>
      <w:r w:rsidR="00136183" w:rsidRPr="0051184B">
        <w:rPr>
          <w:rStyle w:val="fontstyle11"/>
          <w:color w:val="FF0000"/>
          <w:sz w:val="26"/>
          <w:szCs w:val="26"/>
        </w:rPr>
        <w:t>cao</w:t>
      </w:r>
      <w:proofErr w:type="spellEnd"/>
      <w:r w:rsidR="00136183" w:rsidRPr="0051184B">
        <w:rPr>
          <w:rStyle w:val="fontstyle11"/>
          <w:color w:val="FF0000"/>
          <w:sz w:val="26"/>
          <w:szCs w:val="26"/>
        </w:rPr>
        <w:t xml:space="preserve"> </w:t>
      </w:r>
      <w:proofErr w:type="spellStart"/>
      <w:r w:rsidR="00136183" w:rsidRPr="0051184B">
        <w:rPr>
          <w:rStyle w:val="fontstyle11"/>
          <w:color w:val="FF0000"/>
          <w:sz w:val="26"/>
          <w:szCs w:val="26"/>
        </w:rPr>
        <w:t>cho</w:t>
      </w:r>
      <w:proofErr w:type="spellEnd"/>
      <w:r w:rsidR="00136183" w:rsidRPr="0051184B">
        <w:rPr>
          <w:rStyle w:val="fontstyle11"/>
          <w:color w:val="FF0000"/>
          <w:sz w:val="26"/>
          <w:szCs w:val="26"/>
        </w:rPr>
        <w:t xml:space="preserve"> </w:t>
      </w:r>
      <w:proofErr w:type="spellStart"/>
      <w:r w:rsidR="00136183" w:rsidRPr="0051184B">
        <w:rPr>
          <w:rStyle w:val="fontstyle11"/>
          <w:color w:val="FF0000"/>
          <w:sz w:val="26"/>
          <w:szCs w:val="26"/>
        </w:rPr>
        <w:t>các</w:t>
      </w:r>
      <w:proofErr w:type="spellEnd"/>
      <w:r w:rsidR="00136183" w:rsidRPr="0051184B">
        <w:rPr>
          <w:rStyle w:val="fontstyle11"/>
          <w:color w:val="FF0000"/>
          <w:sz w:val="26"/>
          <w:szCs w:val="26"/>
        </w:rPr>
        <w:t xml:space="preserve"> KCN.</w:t>
      </w:r>
    </w:p>
    <w:p w14:paraId="2219FC11" w14:textId="68657EBB" w:rsidR="00D934F5" w:rsidRPr="0051184B" w:rsidRDefault="000F4EB2" w:rsidP="00D934F5">
      <w:pPr>
        <w:pStyle w:val="3"/>
        <w:numPr>
          <w:ilvl w:val="0"/>
          <w:numId w:val="37"/>
        </w:numPr>
        <w:tabs>
          <w:tab w:val="clear" w:pos="851"/>
          <w:tab w:val="left" w:pos="567"/>
        </w:tabs>
        <w:spacing w:before="120" w:after="120"/>
        <w:rPr>
          <w:rFonts w:ascii="Times New Roman" w:hAnsi="Times New Roman"/>
          <w:b w:val="0"/>
          <w:bCs/>
          <w:i/>
          <w:iCs/>
          <w:color w:val="FF0000"/>
          <w:lang w:val="pt-BR"/>
        </w:rPr>
      </w:pPr>
      <w:r w:rsidRPr="0051184B">
        <w:rPr>
          <w:rFonts w:ascii="Times New Roman" w:hAnsi="Times New Roman"/>
          <w:b w:val="0"/>
          <w:bCs/>
          <w:i/>
          <w:iCs/>
          <w:color w:val="FF0000"/>
          <w:lang w:val="pt-BR"/>
        </w:rPr>
        <w:t>Định hướng phát triển</w:t>
      </w:r>
      <w:r w:rsidR="00D934F5" w:rsidRPr="0051184B">
        <w:rPr>
          <w:rFonts w:ascii="Times New Roman" w:hAnsi="Times New Roman"/>
          <w:b w:val="0"/>
          <w:bCs/>
          <w:i/>
          <w:iCs/>
          <w:color w:val="FF0000"/>
          <w:lang w:val="pt-BR"/>
        </w:rPr>
        <w:t>:</w:t>
      </w:r>
    </w:p>
    <w:p w14:paraId="18BBB9EE" w14:textId="77777777" w:rsidR="000F4EB2" w:rsidRPr="0051184B" w:rsidRDefault="000F4EB2" w:rsidP="000F4EB2">
      <w:pPr>
        <w:pStyle w:val="NormalWeb"/>
        <w:numPr>
          <w:ilvl w:val="0"/>
          <w:numId w:val="13"/>
        </w:numPr>
        <w:spacing w:before="0" w:beforeAutospacing="0" w:afterAutospacing="0"/>
        <w:ind w:left="-90" w:firstLine="450"/>
        <w:jc w:val="both"/>
        <w:rPr>
          <w:rStyle w:val="fontstyle11"/>
          <w:color w:val="FF0000"/>
          <w:sz w:val="26"/>
          <w:szCs w:val="26"/>
        </w:rPr>
      </w:pPr>
      <w:r w:rsidRPr="0051184B">
        <w:rPr>
          <w:rStyle w:val="fontstyle11"/>
          <w:color w:val="FF0000"/>
          <w:sz w:val="26"/>
          <w:szCs w:val="26"/>
        </w:rPr>
        <w:t xml:space="preserve">Phương </w:t>
      </w:r>
      <w:proofErr w:type="spellStart"/>
      <w:r w:rsidRPr="0051184B">
        <w:rPr>
          <w:rStyle w:val="fontstyle11"/>
          <w:color w:val="FF0000"/>
          <w:sz w:val="26"/>
          <w:szCs w:val="26"/>
        </w:rPr>
        <w:t>hướng</w:t>
      </w:r>
      <w:proofErr w:type="spellEnd"/>
      <w:r w:rsidRPr="0051184B">
        <w:rPr>
          <w:rStyle w:val="fontstyle11"/>
          <w:color w:val="FF0000"/>
          <w:sz w:val="26"/>
          <w:szCs w:val="26"/>
        </w:rPr>
        <w:t xml:space="preserve"> </w:t>
      </w:r>
      <w:proofErr w:type="spellStart"/>
      <w:r w:rsidRPr="0051184B">
        <w:rPr>
          <w:rStyle w:val="fontstyle11"/>
          <w:color w:val="FF0000"/>
          <w:sz w:val="26"/>
          <w:szCs w:val="26"/>
        </w:rPr>
        <w:t>phát</w:t>
      </w:r>
      <w:proofErr w:type="spellEnd"/>
      <w:r w:rsidRPr="0051184B">
        <w:rPr>
          <w:rStyle w:val="fontstyle11"/>
          <w:color w:val="FF0000"/>
          <w:sz w:val="26"/>
          <w:szCs w:val="26"/>
        </w:rPr>
        <w:t xml:space="preserve"> </w:t>
      </w:r>
      <w:proofErr w:type="spellStart"/>
      <w:r w:rsidRPr="0051184B">
        <w:rPr>
          <w:rStyle w:val="fontstyle11"/>
          <w:color w:val="FF0000"/>
          <w:sz w:val="26"/>
          <w:szCs w:val="26"/>
        </w:rPr>
        <w:t>triển</w:t>
      </w:r>
      <w:proofErr w:type="spellEnd"/>
      <w:r w:rsidRPr="0051184B">
        <w:rPr>
          <w:rStyle w:val="fontstyle11"/>
          <w:color w:val="FF0000"/>
          <w:sz w:val="26"/>
          <w:szCs w:val="26"/>
        </w:rPr>
        <w:t xml:space="preserve"> </w:t>
      </w:r>
      <w:proofErr w:type="spellStart"/>
      <w:r w:rsidRPr="0051184B">
        <w:rPr>
          <w:rStyle w:val="fontstyle11"/>
          <w:color w:val="FF0000"/>
          <w:sz w:val="26"/>
          <w:szCs w:val="26"/>
        </w:rPr>
        <w:t>các</w:t>
      </w:r>
      <w:proofErr w:type="spellEnd"/>
      <w:r w:rsidRPr="0051184B">
        <w:rPr>
          <w:rStyle w:val="fontstyle11"/>
          <w:color w:val="FF0000"/>
          <w:sz w:val="26"/>
          <w:szCs w:val="26"/>
        </w:rPr>
        <w:t xml:space="preserve"> </w:t>
      </w:r>
      <w:proofErr w:type="spellStart"/>
      <w:r w:rsidRPr="0051184B">
        <w:rPr>
          <w:rStyle w:val="fontstyle11"/>
          <w:color w:val="FF0000"/>
          <w:sz w:val="26"/>
          <w:szCs w:val="26"/>
        </w:rPr>
        <w:t>ngành</w:t>
      </w:r>
      <w:proofErr w:type="spellEnd"/>
      <w:r w:rsidRPr="0051184B">
        <w:rPr>
          <w:rStyle w:val="fontstyle11"/>
          <w:color w:val="FF0000"/>
          <w:sz w:val="26"/>
          <w:szCs w:val="26"/>
        </w:rPr>
        <w:t xml:space="preserve">, </w:t>
      </w:r>
      <w:proofErr w:type="spellStart"/>
      <w:r w:rsidRPr="0051184B">
        <w:rPr>
          <w:rStyle w:val="fontstyle11"/>
          <w:color w:val="FF0000"/>
          <w:sz w:val="26"/>
          <w:szCs w:val="26"/>
        </w:rPr>
        <w:t>lĩnh</w:t>
      </w:r>
      <w:proofErr w:type="spellEnd"/>
      <w:r w:rsidRPr="0051184B">
        <w:rPr>
          <w:rStyle w:val="fontstyle11"/>
          <w:color w:val="FF0000"/>
          <w:sz w:val="26"/>
          <w:szCs w:val="26"/>
        </w:rPr>
        <w:t xml:space="preserve"> </w:t>
      </w:r>
      <w:proofErr w:type="spellStart"/>
      <w:r w:rsidRPr="0051184B">
        <w:rPr>
          <w:rStyle w:val="fontstyle11"/>
          <w:color w:val="FF0000"/>
          <w:sz w:val="26"/>
          <w:szCs w:val="26"/>
        </w:rPr>
        <w:t>vực</w:t>
      </w:r>
      <w:proofErr w:type="spellEnd"/>
      <w:r w:rsidRPr="0051184B">
        <w:rPr>
          <w:rStyle w:val="fontstyle11"/>
          <w:color w:val="FF0000"/>
          <w:sz w:val="26"/>
          <w:szCs w:val="26"/>
        </w:rPr>
        <w:t xml:space="preserve"> </w:t>
      </w:r>
      <w:proofErr w:type="spellStart"/>
      <w:r w:rsidRPr="0051184B">
        <w:rPr>
          <w:rStyle w:val="fontstyle11"/>
          <w:color w:val="FF0000"/>
          <w:sz w:val="26"/>
          <w:szCs w:val="26"/>
        </w:rPr>
        <w:t>quan</w:t>
      </w:r>
      <w:proofErr w:type="spellEnd"/>
      <w:r w:rsidRPr="0051184B">
        <w:rPr>
          <w:rStyle w:val="fontstyle11"/>
          <w:color w:val="FF0000"/>
          <w:sz w:val="26"/>
          <w:szCs w:val="26"/>
        </w:rPr>
        <w:t xml:space="preserve"> </w:t>
      </w:r>
      <w:proofErr w:type="spellStart"/>
      <w:r w:rsidRPr="0051184B">
        <w:rPr>
          <w:rStyle w:val="fontstyle11"/>
          <w:color w:val="FF0000"/>
          <w:sz w:val="26"/>
          <w:szCs w:val="26"/>
        </w:rPr>
        <w:t>trọng</w:t>
      </w:r>
      <w:proofErr w:type="spellEnd"/>
      <w:r w:rsidRPr="0051184B">
        <w:rPr>
          <w:rStyle w:val="fontstyle11"/>
          <w:color w:val="FF0000"/>
          <w:sz w:val="26"/>
          <w:szCs w:val="26"/>
        </w:rPr>
        <w:t xml:space="preserve">: </w:t>
      </w:r>
      <w:proofErr w:type="spellStart"/>
      <w:r w:rsidRPr="0051184B">
        <w:rPr>
          <w:rStyle w:val="fontstyle11"/>
          <w:color w:val="FF0000"/>
          <w:sz w:val="26"/>
          <w:szCs w:val="26"/>
        </w:rPr>
        <w:t>Phát</w:t>
      </w:r>
      <w:proofErr w:type="spellEnd"/>
      <w:r w:rsidRPr="0051184B">
        <w:rPr>
          <w:rStyle w:val="fontstyle11"/>
          <w:color w:val="FF0000"/>
          <w:sz w:val="26"/>
          <w:szCs w:val="26"/>
        </w:rPr>
        <w:t xml:space="preserve"> </w:t>
      </w:r>
      <w:proofErr w:type="spellStart"/>
      <w:r w:rsidRPr="0051184B">
        <w:rPr>
          <w:rStyle w:val="fontstyle11"/>
          <w:color w:val="FF0000"/>
          <w:sz w:val="26"/>
          <w:szCs w:val="26"/>
        </w:rPr>
        <w:t>triển</w:t>
      </w:r>
      <w:proofErr w:type="spellEnd"/>
      <w:r w:rsidRPr="0051184B">
        <w:rPr>
          <w:rStyle w:val="fontstyle11"/>
          <w:color w:val="FF0000"/>
          <w:sz w:val="26"/>
          <w:szCs w:val="26"/>
        </w:rPr>
        <w:t xml:space="preserve"> </w:t>
      </w:r>
      <w:proofErr w:type="spellStart"/>
      <w:r w:rsidRPr="0051184B">
        <w:rPr>
          <w:rStyle w:val="fontstyle11"/>
          <w:color w:val="FF0000"/>
          <w:sz w:val="26"/>
          <w:szCs w:val="26"/>
        </w:rPr>
        <w:t>vận</w:t>
      </w:r>
      <w:proofErr w:type="spellEnd"/>
      <w:r w:rsidRPr="0051184B">
        <w:rPr>
          <w:rStyle w:val="fontstyle11"/>
          <w:color w:val="FF0000"/>
          <w:sz w:val="26"/>
          <w:szCs w:val="26"/>
        </w:rPr>
        <w:t xml:space="preserve"> </w:t>
      </w:r>
      <w:proofErr w:type="spellStart"/>
      <w:r w:rsidRPr="0051184B">
        <w:rPr>
          <w:rStyle w:val="fontstyle11"/>
          <w:color w:val="FF0000"/>
          <w:sz w:val="26"/>
          <w:szCs w:val="26"/>
        </w:rPr>
        <w:t>tải</w:t>
      </w:r>
      <w:proofErr w:type="spellEnd"/>
      <w:r w:rsidRPr="0051184B">
        <w:rPr>
          <w:rStyle w:val="fontstyle11"/>
          <w:color w:val="FF0000"/>
          <w:sz w:val="26"/>
          <w:szCs w:val="26"/>
        </w:rPr>
        <w:t xml:space="preserve"> </w:t>
      </w:r>
      <w:proofErr w:type="spellStart"/>
      <w:r w:rsidRPr="0051184B">
        <w:rPr>
          <w:rStyle w:val="fontstyle11"/>
          <w:color w:val="FF0000"/>
          <w:sz w:val="26"/>
          <w:szCs w:val="26"/>
        </w:rPr>
        <w:t>và</w:t>
      </w:r>
      <w:proofErr w:type="spellEnd"/>
      <w:r w:rsidRPr="0051184B">
        <w:rPr>
          <w:rStyle w:val="fontstyle11"/>
          <w:color w:val="FF0000"/>
          <w:sz w:val="26"/>
          <w:szCs w:val="26"/>
        </w:rPr>
        <w:t xml:space="preserve"> </w:t>
      </w:r>
      <w:proofErr w:type="spellStart"/>
      <w:r w:rsidRPr="0051184B">
        <w:rPr>
          <w:rStyle w:val="fontstyle11"/>
          <w:color w:val="FF0000"/>
          <w:sz w:val="26"/>
          <w:szCs w:val="26"/>
        </w:rPr>
        <w:t>dịch</w:t>
      </w:r>
      <w:proofErr w:type="spellEnd"/>
      <w:r w:rsidRPr="0051184B">
        <w:rPr>
          <w:rStyle w:val="fontstyle11"/>
          <w:color w:val="FF0000"/>
          <w:sz w:val="26"/>
          <w:szCs w:val="26"/>
        </w:rPr>
        <w:t xml:space="preserve"> </w:t>
      </w:r>
      <w:proofErr w:type="spellStart"/>
      <w:r w:rsidRPr="0051184B">
        <w:rPr>
          <w:rStyle w:val="fontstyle11"/>
          <w:color w:val="FF0000"/>
          <w:sz w:val="26"/>
          <w:szCs w:val="26"/>
        </w:rPr>
        <w:t>vụ</w:t>
      </w:r>
      <w:proofErr w:type="spellEnd"/>
      <w:r w:rsidRPr="0051184B">
        <w:rPr>
          <w:rStyle w:val="fontstyle11"/>
          <w:color w:val="FF0000"/>
          <w:sz w:val="26"/>
          <w:szCs w:val="26"/>
        </w:rPr>
        <w:t xml:space="preserve"> logistics </w:t>
      </w:r>
      <w:proofErr w:type="spellStart"/>
      <w:r w:rsidRPr="0051184B">
        <w:rPr>
          <w:rStyle w:val="fontstyle11"/>
          <w:color w:val="FF0000"/>
          <w:sz w:val="26"/>
          <w:szCs w:val="26"/>
        </w:rPr>
        <w:t>đáp</w:t>
      </w:r>
      <w:proofErr w:type="spellEnd"/>
      <w:r w:rsidRPr="0051184B">
        <w:rPr>
          <w:rStyle w:val="fontstyle11"/>
          <w:color w:val="FF0000"/>
          <w:sz w:val="26"/>
          <w:szCs w:val="26"/>
        </w:rPr>
        <w:t xml:space="preserve"> </w:t>
      </w:r>
      <w:proofErr w:type="spellStart"/>
      <w:r w:rsidRPr="0051184B">
        <w:rPr>
          <w:rStyle w:val="fontstyle11"/>
          <w:color w:val="FF0000"/>
          <w:sz w:val="26"/>
          <w:szCs w:val="26"/>
        </w:rPr>
        <w:t>ứng</w:t>
      </w:r>
      <w:proofErr w:type="spellEnd"/>
      <w:r w:rsidRPr="0051184B">
        <w:rPr>
          <w:rStyle w:val="fontstyle11"/>
          <w:color w:val="FF0000"/>
          <w:sz w:val="26"/>
          <w:szCs w:val="26"/>
        </w:rPr>
        <w:t xml:space="preserve"> </w:t>
      </w:r>
      <w:proofErr w:type="spellStart"/>
      <w:r w:rsidRPr="0051184B">
        <w:rPr>
          <w:rStyle w:val="fontstyle11"/>
          <w:color w:val="FF0000"/>
          <w:sz w:val="26"/>
          <w:szCs w:val="26"/>
        </w:rPr>
        <w:t>nhu</w:t>
      </w:r>
      <w:proofErr w:type="spellEnd"/>
      <w:r w:rsidRPr="0051184B">
        <w:rPr>
          <w:rStyle w:val="fontstyle11"/>
          <w:color w:val="FF0000"/>
          <w:sz w:val="26"/>
          <w:szCs w:val="26"/>
        </w:rPr>
        <w:t xml:space="preserve"> </w:t>
      </w:r>
      <w:proofErr w:type="spellStart"/>
      <w:r w:rsidRPr="0051184B">
        <w:rPr>
          <w:rStyle w:val="fontstyle11"/>
          <w:color w:val="FF0000"/>
          <w:sz w:val="26"/>
          <w:szCs w:val="26"/>
        </w:rPr>
        <w:t>cầu</w:t>
      </w:r>
      <w:proofErr w:type="spellEnd"/>
      <w:r w:rsidRPr="0051184B">
        <w:rPr>
          <w:rStyle w:val="fontstyle11"/>
          <w:color w:val="FF0000"/>
          <w:sz w:val="26"/>
          <w:szCs w:val="26"/>
        </w:rPr>
        <w:t xml:space="preserve"> </w:t>
      </w:r>
      <w:proofErr w:type="spellStart"/>
      <w:r w:rsidRPr="0051184B">
        <w:rPr>
          <w:rStyle w:val="fontstyle11"/>
          <w:color w:val="FF0000"/>
          <w:sz w:val="26"/>
          <w:szCs w:val="26"/>
        </w:rPr>
        <w:t>lưu</w:t>
      </w:r>
      <w:proofErr w:type="spellEnd"/>
      <w:r w:rsidRPr="0051184B">
        <w:rPr>
          <w:rStyle w:val="fontstyle11"/>
          <w:color w:val="FF0000"/>
          <w:sz w:val="26"/>
          <w:szCs w:val="26"/>
        </w:rPr>
        <w:t xml:space="preserve"> </w:t>
      </w:r>
      <w:proofErr w:type="spellStart"/>
      <w:r w:rsidRPr="0051184B">
        <w:rPr>
          <w:rStyle w:val="fontstyle11"/>
          <w:color w:val="FF0000"/>
          <w:sz w:val="26"/>
          <w:szCs w:val="26"/>
        </w:rPr>
        <w:t>thông</w:t>
      </w:r>
      <w:proofErr w:type="spellEnd"/>
      <w:r w:rsidRPr="0051184B">
        <w:rPr>
          <w:rStyle w:val="fontstyle11"/>
          <w:color w:val="FF0000"/>
          <w:sz w:val="26"/>
          <w:szCs w:val="26"/>
        </w:rPr>
        <w:t xml:space="preserve"> </w:t>
      </w:r>
      <w:proofErr w:type="spellStart"/>
      <w:r w:rsidRPr="0051184B">
        <w:rPr>
          <w:rStyle w:val="fontstyle11"/>
          <w:color w:val="FF0000"/>
          <w:sz w:val="26"/>
          <w:szCs w:val="26"/>
        </w:rPr>
        <w:t>hàng</w:t>
      </w:r>
      <w:proofErr w:type="spellEnd"/>
      <w:r w:rsidRPr="0051184B">
        <w:rPr>
          <w:rStyle w:val="fontstyle11"/>
          <w:color w:val="FF0000"/>
          <w:sz w:val="26"/>
          <w:szCs w:val="26"/>
        </w:rPr>
        <w:t xml:space="preserve"> </w:t>
      </w:r>
      <w:proofErr w:type="spellStart"/>
      <w:r w:rsidRPr="0051184B">
        <w:rPr>
          <w:rStyle w:val="fontstyle11"/>
          <w:color w:val="FF0000"/>
          <w:sz w:val="26"/>
          <w:szCs w:val="26"/>
        </w:rPr>
        <w:t>hóa</w:t>
      </w:r>
      <w:proofErr w:type="spellEnd"/>
      <w:r w:rsidRPr="0051184B">
        <w:rPr>
          <w:rStyle w:val="fontstyle11"/>
          <w:color w:val="FF0000"/>
          <w:sz w:val="26"/>
          <w:szCs w:val="26"/>
        </w:rPr>
        <w:t xml:space="preserve"> </w:t>
      </w:r>
      <w:proofErr w:type="spellStart"/>
      <w:r w:rsidRPr="0051184B">
        <w:rPr>
          <w:rStyle w:val="fontstyle11"/>
          <w:color w:val="FF0000"/>
          <w:sz w:val="26"/>
          <w:szCs w:val="26"/>
        </w:rPr>
        <w:t>trong</w:t>
      </w:r>
      <w:proofErr w:type="spellEnd"/>
      <w:r w:rsidRPr="0051184B">
        <w:rPr>
          <w:rStyle w:val="fontstyle11"/>
          <w:color w:val="FF0000"/>
          <w:sz w:val="26"/>
          <w:szCs w:val="26"/>
        </w:rPr>
        <w:t xml:space="preserve"> </w:t>
      </w:r>
      <w:proofErr w:type="spellStart"/>
      <w:r w:rsidRPr="0051184B">
        <w:rPr>
          <w:rStyle w:val="fontstyle11"/>
          <w:color w:val="FF0000"/>
          <w:sz w:val="26"/>
          <w:szCs w:val="26"/>
        </w:rPr>
        <w:t>và</w:t>
      </w:r>
      <w:proofErr w:type="spellEnd"/>
      <w:r w:rsidRPr="0051184B">
        <w:rPr>
          <w:rStyle w:val="fontstyle11"/>
          <w:color w:val="FF0000"/>
          <w:sz w:val="26"/>
          <w:szCs w:val="26"/>
        </w:rPr>
        <w:t xml:space="preserve"> </w:t>
      </w:r>
      <w:proofErr w:type="spellStart"/>
      <w:r w:rsidRPr="0051184B">
        <w:rPr>
          <w:rStyle w:val="fontstyle11"/>
          <w:color w:val="FF0000"/>
          <w:sz w:val="26"/>
          <w:szCs w:val="26"/>
        </w:rPr>
        <w:t>ngoài</w:t>
      </w:r>
      <w:proofErr w:type="spellEnd"/>
      <w:r w:rsidRPr="0051184B">
        <w:rPr>
          <w:rStyle w:val="fontstyle11"/>
          <w:color w:val="FF0000"/>
          <w:sz w:val="26"/>
          <w:szCs w:val="26"/>
        </w:rPr>
        <w:t xml:space="preserve"> </w:t>
      </w:r>
      <w:proofErr w:type="spellStart"/>
      <w:r w:rsidRPr="0051184B">
        <w:rPr>
          <w:rStyle w:val="fontstyle11"/>
          <w:color w:val="FF0000"/>
          <w:sz w:val="26"/>
          <w:szCs w:val="26"/>
        </w:rPr>
        <w:t>nước</w:t>
      </w:r>
      <w:proofErr w:type="spellEnd"/>
      <w:r w:rsidRPr="0051184B">
        <w:rPr>
          <w:rStyle w:val="fontstyle11"/>
          <w:color w:val="FF0000"/>
          <w:sz w:val="26"/>
          <w:szCs w:val="26"/>
        </w:rPr>
        <w:t xml:space="preserve"> </w:t>
      </w:r>
      <w:proofErr w:type="spellStart"/>
      <w:r w:rsidRPr="0051184B">
        <w:rPr>
          <w:rStyle w:val="fontstyle11"/>
          <w:color w:val="FF0000"/>
          <w:sz w:val="26"/>
          <w:szCs w:val="26"/>
        </w:rPr>
        <w:t>tăng</w:t>
      </w:r>
      <w:proofErr w:type="spellEnd"/>
      <w:r w:rsidRPr="0051184B">
        <w:rPr>
          <w:rStyle w:val="fontstyle11"/>
          <w:color w:val="FF0000"/>
          <w:sz w:val="26"/>
          <w:szCs w:val="26"/>
        </w:rPr>
        <w:t xml:space="preserve"> </w:t>
      </w:r>
      <w:proofErr w:type="spellStart"/>
      <w:r w:rsidRPr="0051184B">
        <w:rPr>
          <w:rStyle w:val="fontstyle11"/>
          <w:color w:val="FF0000"/>
          <w:sz w:val="26"/>
          <w:szCs w:val="26"/>
        </w:rPr>
        <w:t>lên</w:t>
      </w:r>
      <w:proofErr w:type="spellEnd"/>
      <w:r w:rsidRPr="0051184B">
        <w:rPr>
          <w:rStyle w:val="fontstyle11"/>
          <w:color w:val="FF0000"/>
          <w:sz w:val="26"/>
          <w:szCs w:val="26"/>
        </w:rPr>
        <w:t xml:space="preserve"> do </w:t>
      </w:r>
      <w:proofErr w:type="spellStart"/>
      <w:r w:rsidRPr="0051184B">
        <w:rPr>
          <w:rStyle w:val="fontstyle11"/>
          <w:color w:val="FF0000"/>
          <w:sz w:val="26"/>
          <w:szCs w:val="26"/>
        </w:rPr>
        <w:t>hoạt</w:t>
      </w:r>
      <w:proofErr w:type="spellEnd"/>
      <w:r w:rsidRPr="0051184B">
        <w:rPr>
          <w:rStyle w:val="fontstyle11"/>
          <w:color w:val="FF0000"/>
          <w:sz w:val="26"/>
          <w:szCs w:val="26"/>
        </w:rPr>
        <w:t xml:space="preserve"> </w:t>
      </w:r>
      <w:proofErr w:type="spellStart"/>
      <w:r w:rsidRPr="0051184B">
        <w:rPr>
          <w:rStyle w:val="fontstyle11"/>
          <w:color w:val="FF0000"/>
          <w:sz w:val="26"/>
          <w:szCs w:val="26"/>
        </w:rPr>
        <w:t>động</w:t>
      </w:r>
      <w:proofErr w:type="spellEnd"/>
      <w:r w:rsidRPr="0051184B">
        <w:rPr>
          <w:rStyle w:val="fontstyle11"/>
          <w:color w:val="FF0000"/>
          <w:sz w:val="26"/>
          <w:szCs w:val="26"/>
        </w:rPr>
        <w:t xml:space="preserve"> </w:t>
      </w:r>
      <w:proofErr w:type="spellStart"/>
      <w:r w:rsidRPr="0051184B">
        <w:rPr>
          <w:rStyle w:val="fontstyle11"/>
          <w:color w:val="FF0000"/>
          <w:sz w:val="26"/>
          <w:szCs w:val="26"/>
        </w:rPr>
        <w:t>sản</w:t>
      </w:r>
      <w:proofErr w:type="spellEnd"/>
      <w:r w:rsidRPr="0051184B">
        <w:rPr>
          <w:rStyle w:val="fontstyle11"/>
          <w:color w:val="FF0000"/>
          <w:sz w:val="26"/>
          <w:szCs w:val="26"/>
        </w:rPr>
        <w:t xml:space="preserve"> </w:t>
      </w:r>
      <w:proofErr w:type="spellStart"/>
      <w:r w:rsidRPr="0051184B">
        <w:rPr>
          <w:rStyle w:val="fontstyle11"/>
          <w:color w:val="FF0000"/>
          <w:sz w:val="26"/>
          <w:szCs w:val="26"/>
        </w:rPr>
        <w:t>xuất</w:t>
      </w:r>
      <w:proofErr w:type="spellEnd"/>
      <w:r w:rsidRPr="0051184B">
        <w:rPr>
          <w:rStyle w:val="fontstyle11"/>
          <w:color w:val="FF0000"/>
          <w:sz w:val="26"/>
          <w:szCs w:val="26"/>
        </w:rPr>
        <w:t xml:space="preserve">, </w:t>
      </w:r>
      <w:proofErr w:type="spellStart"/>
      <w:r w:rsidRPr="0051184B">
        <w:rPr>
          <w:rStyle w:val="fontstyle11"/>
          <w:color w:val="FF0000"/>
          <w:sz w:val="26"/>
          <w:szCs w:val="26"/>
        </w:rPr>
        <w:t>chế</w:t>
      </w:r>
      <w:proofErr w:type="spellEnd"/>
      <w:r w:rsidRPr="0051184B">
        <w:rPr>
          <w:rStyle w:val="fontstyle11"/>
          <w:color w:val="FF0000"/>
          <w:sz w:val="26"/>
          <w:szCs w:val="26"/>
        </w:rPr>
        <w:t xml:space="preserve"> </w:t>
      </w:r>
      <w:proofErr w:type="spellStart"/>
      <w:r w:rsidRPr="0051184B">
        <w:rPr>
          <w:rStyle w:val="fontstyle11"/>
          <w:color w:val="FF0000"/>
          <w:sz w:val="26"/>
          <w:szCs w:val="26"/>
        </w:rPr>
        <w:t>biến</w:t>
      </w:r>
      <w:proofErr w:type="spellEnd"/>
      <w:r w:rsidRPr="0051184B">
        <w:rPr>
          <w:rStyle w:val="fontstyle11"/>
          <w:color w:val="FF0000"/>
          <w:sz w:val="26"/>
          <w:szCs w:val="26"/>
        </w:rPr>
        <w:t xml:space="preserve"> </w:t>
      </w:r>
      <w:proofErr w:type="spellStart"/>
      <w:r w:rsidRPr="0051184B">
        <w:rPr>
          <w:rStyle w:val="fontstyle11"/>
          <w:color w:val="FF0000"/>
          <w:sz w:val="26"/>
          <w:szCs w:val="26"/>
        </w:rPr>
        <w:t>chế</w:t>
      </w:r>
      <w:proofErr w:type="spellEnd"/>
      <w:r w:rsidRPr="0051184B">
        <w:rPr>
          <w:rStyle w:val="fontstyle11"/>
          <w:color w:val="FF0000"/>
          <w:sz w:val="26"/>
          <w:szCs w:val="26"/>
        </w:rPr>
        <w:t xml:space="preserve"> </w:t>
      </w:r>
      <w:proofErr w:type="spellStart"/>
      <w:r w:rsidRPr="0051184B">
        <w:rPr>
          <w:rStyle w:val="fontstyle11"/>
          <w:color w:val="FF0000"/>
          <w:sz w:val="26"/>
          <w:szCs w:val="26"/>
        </w:rPr>
        <w:t>tạo</w:t>
      </w:r>
      <w:proofErr w:type="spellEnd"/>
      <w:r w:rsidRPr="0051184B">
        <w:rPr>
          <w:rStyle w:val="fontstyle11"/>
          <w:color w:val="FF0000"/>
          <w:sz w:val="26"/>
          <w:szCs w:val="26"/>
        </w:rPr>
        <w:t xml:space="preserve"> </w:t>
      </w:r>
      <w:proofErr w:type="spellStart"/>
      <w:r w:rsidRPr="0051184B">
        <w:rPr>
          <w:rStyle w:val="fontstyle11"/>
          <w:color w:val="FF0000"/>
          <w:sz w:val="26"/>
          <w:szCs w:val="26"/>
        </w:rPr>
        <w:t>được</w:t>
      </w:r>
      <w:proofErr w:type="spellEnd"/>
      <w:r w:rsidRPr="0051184B">
        <w:rPr>
          <w:rStyle w:val="fontstyle11"/>
          <w:color w:val="FF0000"/>
          <w:sz w:val="26"/>
          <w:szCs w:val="26"/>
        </w:rPr>
        <w:t xml:space="preserve"> </w:t>
      </w:r>
      <w:proofErr w:type="spellStart"/>
      <w:r w:rsidRPr="0051184B">
        <w:rPr>
          <w:rStyle w:val="fontstyle11"/>
          <w:color w:val="FF0000"/>
          <w:sz w:val="26"/>
          <w:szCs w:val="26"/>
        </w:rPr>
        <w:t>tăng</w:t>
      </w:r>
      <w:proofErr w:type="spellEnd"/>
      <w:r w:rsidRPr="0051184B">
        <w:rPr>
          <w:rStyle w:val="fontstyle11"/>
          <w:color w:val="FF0000"/>
          <w:sz w:val="26"/>
          <w:szCs w:val="26"/>
        </w:rPr>
        <w:t xml:space="preserve"> </w:t>
      </w:r>
      <w:proofErr w:type="spellStart"/>
      <w:r w:rsidRPr="0051184B">
        <w:rPr>
          <w:rStyle w:val="fontstyle11"/>
          <w:color w:val="FF0000"/>
          <w:sz w:val="26"/>
          <w:szCs w:val="26"/>
        </w:rPr>
        <w:t>cường</w:t>
      </w:r>
      <w:proofErr w:type="spellEnd"/>
      <w:r w:rsidRPr="0051184B">
        <w:rPr>
          <w:rStyle w:val="fontstyle11"/>
          <w:color w:val="FF0000"/>
          <w:sz w:val="26"/>
          <w:szCs w:val="26"/>
        </w:rPr>
        <w:t xml:space="preserve">, </w:t>
      </w:r>
      <w:proofErr w:type="spellStart"/>
      <w:r w:rsidRPr="0051184B">
        <w:rPr>
          <w:rStyle w:val="fontstyle11"/>
          <w:color w:val="FF0000"/>
          <w:sz w:val="26"/>
          <w:szCs w:val="26"/>
        </w:rPr>
        <w:t>có</w:t>
      </w:r>
      <w:proofErr w:type="spellEnd"/>
      <w:r w:rsidRPr="0051184B">
        <w:rPr>
          <w:rStyle w:val="fontstyle11"/>
          <w:color w:val="FF0000"/>
          <w:sz w:val="26"/>
          <w:szCs w:val="26"/>
        </w:rPr>
        <w:t xml:space="preserve"> </w:t>
      </w:r>
      <w:proofErr w:type="spellStart"/>
      <w:r w:rsidRPr="0051184B">
        <w:rPr>
          <w:rStyle w:val="fontstyle11"/>
          <w:color w:val="FF0000"/>
          <w:sz w:val="26"/>
          <w:szCs w:val="26"/>
        </w:rPr>
        <w:t>kết</w:t>
      </w:r>
      <w:proofErr w:type="spellEnd"/>
      <w:r w:rsidRPr="0051184B">
        <w:rPr>
          <w:rStyle w:val="fontstyle11"/>
          <w:color w:val="FF0000"/>
          <w:sz w:val="26"/>
          <w:szCs w:val="26"/>
        </w:rPr>
        <w:t xml:space="preserve"> </w:t>
      </w:r>
      <w:proofErr w:type="spellStart"/>
      <w:r w:rsidRPr="0051184B">
        <w:rPr>
          <w:rStyle w:val="fontstyle11"/>
          <w:color w:val="FF0000"/>
          <w:sz w:val="26"/>
          <w:szCs w:val="26"/>
        </w:rPr>
        <w:t>cấu</w:t>
      </w:r>
      <w:proofErr w:type="spellEnd"/>
      <w:r w:rsidRPr="0051184B">
        <w:rPr>
          <w:rStyle w:val="fontstyle11"/>
          <w:color w:val="FF0000"/>
          <w:sz w:val="26"/>
          <w:szCs w:val="26"/>
        </w:rPr>
        <w:t xml:space="preserve"> </w:t>
      </w:r>
      <w:proofErr w:type="spellStart"/>
      <w:r w:rsidRPr="0051184B">
        <w:rPr>
          <w:rStyle w:val="fontstyle11"/>
          <w:color w:val="FF0000"/>
          <w:sz w:val="26"/>
          <w:szCs w:val="26"/>
        </w:rPr>
        <w:t>hạ</w:t>
      </w:r>
      <w:proofErr w:type="spellEnd"/>
      <w:r w:rsidRPr="0051184B">
        <w:rPr>
          <w:rStyle w:val="fontstyle11"/>
          <w:color w:val="FF0000"/>
          <w:sz w:val="26"/>
          <w:szCs w:val="26"/>
        </w:rPr>
        <w:t xml:space="preserve"> </w:t>
      </w:r>
      <w:proofErr w:type="spellStart"/>
      <w:r w:rsidRPr="0051184B">
        <w:rPr>
          <w:rStyle w:val="fontstyle11"/>
          <w:color w:val="FF0000"/>
          <w:sz w:val="26"/>
          <w:szCs w:val="26"/>
        </w:rPr>
        <w:t>tầng</w:t>
      </w:r>
      <w:proofErr w:type="spellEnd"/>
      <w:r w:rsidRPr="0051184B">
        <w:rPr>
          <w:rStyle w:val="fontstyle11"/>
          <w:color w:val="FF0000"/>
          <w:sz w:val="26"/>
          <w:szCs w:val="26"/>
        </w:rPr>
        <w:t xml:space="preserve"> </w:t>
      </w:r>
      <w:proofErr w:type="spellStart"/>
      <w:r w:rsidRPr="0051184B">
        <w:rPr>
          <w:rStyle w:val="fontstyle11"/>
          <w:color w:val="FF0000"/>
          <w:sz w:val="26"/>
          <w:szCs w:val="26"/>
        </w:rPr>
        <w:t>đồng</w:t>
      </w:r>
      <w:proofErr w:type="spellEnd"/>
      <w:r w:rsidRPr="0051184B">
        <w:rPr>
          <w:rStyle w:val="fontstyle11"/>
          <w:color w:val="FF0000"/>
          <w:sz w:val="26"/>
          <w:szCs w:val="26"/>
        </w:rPr>
        <w:t xml:space="preserve"> </w:t>
      </w:r>
      <w:proofErr w:type="spellStart"/>
      <w:r w:rsidRPr="0051184B">
        <w:rPr>
          <w:rStyle w:val="fontstyle11"/>
          <w:color w:val="FF0000"/>
          <w:sz w:val="26"/>
          <w:szCs w:val="26"/>
        </w:rPr>
        <w:t>bộ</w:t>
      </w:r>
      <w:proofErr w:type="spellEnd"/>
      <w:r w:rsidRPr="0051184B">
        <w:rPr>
          <w:rStyle w:val="fontstyle11"/>
          <w:color w:val="FF0000"/>
          <w:sz w:val="26"/>
          <w:szCs w:val="26"/>
        </w:rPr>
        <w:t xml:space="preserve"> </w:t>
      </w:r>
      <w:proofErr w:type="spellStart"/>
      <w:r w:rsidRPr="0051184B">
        <w:rPr>
          <w:rStyle w:val="fontstyle11"/>
          <w:color w:val="FF0000"/>
          <w:sz w:val="26"/>
          <w:szCs w:val="26"/>
        </w:rPr>
        <w:t>dọc</w:t>
      </w:r>
      <w:proofErr w:type="spellEnd"/>
      <w:r w:rsidRPr="0051184B">
        <w:rPr>
          <w:rStyle w:val="fontstyle11"/>
          <w:color w:val="FF0000"/>
          <w:sz w:val="26"/>
          <w:szCs w:val="26"/>
        </w:rPr>
        <w:t xml:space="preserve"> </w:t>
      </w:r>
      <w:proofErr w:type="spellStart"/>
      <w:r w:rsidRPr="0051184B">
        <w:rPr>
          <w:rStyle w:val="fontstyle11"/>
          <w:color w:val="FF0000"/>
          <w:sz w:val="26"/>
          <w:szCs w:val="26"/>
        </w:rPr>
        <w:t>theo</w:t>
      </w:r>
      <w:proofErr w:type="spellEnd"/>
      <w:r w:rsidRPr="0051184B">
        <w:rPr>
          <w:rStyle w:val="fontstyle11"/>
          <w:color w:val="FF0000"/>
          <w:sz w:val="26"/>
          <w:szCs w:val="26"/>
        </w:rPr>
        <w:t xml:space="preserve"> Quốc </w:t>
      </w:r>
      <w:proofErr w:type="spellStart"/>
      <w:r w:rsidRPr="0051184B">
        <w:rPr>
          <w:rStyle w:val="fontstyle11"/>
          <w:color w:val="FF0000"/>
          <w:sz w:val="26"/>
          <w:szCs w:val="26"/>
        </w:rPr>
        <w:t>lộ</w:t>
      </w:r>
      <w:proofErr w:type="spellEnd"/>
      <w:r w:rsidRPr="0051184B">
        <w:rPr>
          <w:rStyle w:val="fontstyle11"/>
          <w:color w:val="FF0000"/>
          <w:sz w:val="26"/>
          <w:szCs w:val="26"/>
        </w:rPr>
        <w:t xml:space="preserve"> 19, 19C, 19B </w:t>
      </w:r>
      <w:proofErr w:type="spellStart"/>
      <w:r w:rsidRPr="0051184B">
        <w:rPr>
          <w:rStyle w:val="fontstyle11"/>
          <w:color w:val="FF0000"/>
          <w:sz w:val="26"/>
          <w:szCs w:val="26"/>
        </w:rPr>
        <w:t>và</w:t>
      </w:r>
      <w:proofErr w:type="spellEnd"/>
      <w:r w:rsidRPr="0051184B">
        <w:rPr>
          <w:rStyle w:val="fontstyle11"/>
          <w:color w:val="FF0000"/>
          <w:sz w:val="26"/>
          <w:szCs w:val="26"/>
        </w:rPr>
        <w:t xml:space="preserve"> </w:t>
      </w:r>
      <w:proofErr w:type="spellStart"/>
      <w:r w:rsidRPr="0051184B">
        <w:rPr>
          <w:rStyle w:val="fontstyle11"/>
          <w:color w:val="FF0000"/>
          <w:sz w:val="26"/>
          <w:szCs w:val="26"/>
        </w:rPr>
        <w:t>khu</w:t>
      </w:r>
      <w:proofErr w:type="spellEnd"/>
      <w:r w:rsidRPr="0051184B">
        <w:rPr>
          <w:rStyle w:val="fontstyle11"/>
          <w:color w:val="FF0000"/>
          <w:sz w:val="26"/>
          <w:szCs w:val="26"/>
        </w:rPr>
        <w:t xml:space="preserve"> </w:t>
      </w:r>
      <w:proofErr w:type="spellStart"/>
      <w:r w:rsidRPr="0051184B">
        <w:rPr>
          <w:rStyle w:val="fontstyle11"/>
          <w:color w:val="FF0000"/>
          <w:sz w:val="26"/>
          <w:szCs w:val="26"/>
        </w:rPr>
        <w:t>vực</w:t>
      </w:r>
      <w:proofErr w:type="spellEnd"/>
      <w:r w:rsidRPr="0051184B">
        <w:rPr>
          <w:rStyle w:val="fontstyle11"/>
          <w:color w:val="FF0000"/>
          <w:sz w:val="26"/>
          <w:szCs w:val="26"/>
        </w:rPr>
        <w:t xml:space="preserve"> </w:t>
      </w:r>
      <w:proofErr w:type="spellStart"/>
      <w:r w:rsidRPr="0051184B">
        <w:rPr>
          <w:rStyle w:val="fontstyle11"/>
          <w:color w:val="FF0000"/>
          <w:sz w:val="26"/>
          <w:szCs w:val="26"/>
        </w:rPr>
        <w:t>xung</w:t>
      </w:r>
      <w:proofErr w:type="spellEnd"/>
      <w:r w:rsidRPr="0051184B">
        <w:rPr>
          <w:rStyle w:val="fontstyle11"/>
          <w:color w:val="FF0000"/>
          <w:sz w:val="26"/>
          <w:szCs w:val="26"/>
        </w:rPr>
        <w:t xml:space="preserve"> </w:t>
      </w:r>
      <w:proofErr w:type="spellStart"/>
      <w:r w:rsidRPr="0051184B">
        <w:rPr>
          <w:rStyle w:val="fontstyle11"/>
          <w:color w:val="FF0000"/>
          <w:sz w:val="26"/>
          <w:szCs w:val="26"/>
        </w:rPr>
        <w:t>quanh</w:t>
      </w:r>
      <w:proofErr w:type="spellEnd"/>
      <w:r w:rsidRPr="0051184B">
        <w:rPr>
          <w:rStyle w:val="fontstyle11"/>
          <w:color w:val="FF0000"/>
          <w:sz w:val="26"/>
          <w:szCs w:val="26"/>
        </w:rPr>
        <w:t xml:space="preserve"> </w:t>
      </w:r>
      <w:proofErr w:type="spellStart"/>
      <w:r w:rsidRPr="0051184B">
        <w:rPr>
          <w:rStyle w:val="fontstyle11"/>
          <w:color w:val="FF0000"/>
          <w:sz w:val="26"/>
          <w:szCs w:val="26"/>
        </w:rPr>
        <w:t>cảng</w:t>
      </w:r>
      <w:proofErr w:type="spellEnd"/>
      <w:r w:rsidRPr="0051184B">
        <w:rPr>
          <w:rStyle w:val="fontstyle11"/>
          <w:color w:val="FF0000"/>
          <w:sz w:val="26"/>
          <w:szCs w:val="26"/>
        </w:rPr>
        <w:t xml:space="preserve"> </w:t>
      </w:r>
      <w:proofErr w:type="spellStart"/>
      <w:r w:rsidRPr="0051184B">
        <w:rPr>
          <w:rStyle w:val="fontstyle11"/>
          <w:color w:val="FF0000"/>
          <w:sz w:val="26"/>
          <w:szCs w:val="26"/>
        </w:rPr>
        <w:t>biển</w:t>
      </w:r>
      <w:proofErr w:type="spellEnd"/>
      <w:r w:rsidRPr="0051184B">
        <w:rPr>
          <w:rStyle w:val="fontstyle11"/>
          <w:color w:val="FF0000"/>
          <w:sz w:val="26"/>
          <w:szCs w:val="26"/>
        </w:rPr>
        <w:t xml:space="preserve"> Quy </w:t>
      </w:r>
      <w:proofErr w:type="spellStart"/>
      <w:r w:rsidRPr="0051184B">
        <w:rPr>
          <w:rStyle w:val="fontstyle11"/>
          <w:color w:val="FF0000"/>
          <w:sz w:val="26"/>
          <w:szCs w:val="26"/>
        </w:rPr>
        <w:t>Nhơn</w:t>
      </w:r>
      <w:proofErr w:type="spellEnd"/>
      <w:r w:rsidRPr="0051184B">
        <w:rPr>
          <w:rStyle w:val="fontstyle11"/>
          <w:color w:val="FF0000"/>
          <w:sz w:val="26"/>
          <w:szCs w:val="26"/>
        </w:rPr>
        <w:t xml:space="preserve">, </w:t>
      </w:r>
      <w:proofErr w:type="spellStart"/>
      <w:r w:rsidRPr="0051184B">
        <w:rPr>
          <w:rStyle w:val="fontstyle11"/>
          <w:color w:val="FF0000"/>
          <w:sz w:val="26"/>
          <w:szCs w:val="26"/>
        </w:rPr>
        <w:t>các</w:t>
      </w:r>
      <w:proofErr w:type="spellEnd"/>
      <w:r w:rsidRPr="0051184B">
        <w:rPr>
          <w:rStyle w:val="fontstyle11"/>
          <w:color w:val="FF0000"/>
          <w:sz w:val="26"/>
          <w:szCs w:val="26"/>
        </w:rPr>
        <w:t xml:space="preserve"> </w:t>
      </w:r>
      <w:proofErr w:type="spellStart"/>
      <w:r w:rsidRPr="0051184B">
        <w:rPr>
          <w:rStyle w:val="fontstyle11"/>
          <w:color w:val="FF0000"/>
          <w:sz w:val="26"/>
          <w:szCs w:val="26"/>
        </w:rPr>
        <w:t>cảng</w:t>
      </w:r>
      <w:proofErr w:type="spellEnd"/>
      <w:r w:rsidRPr="0051184B">
        <w:rPr>
          <w:rStyle w:val="fontstyle11"/>
          <w:color w:val="FF0000"/>
          <w:sz w:val="26"/>
          <w:szCs w:val="26"/>
        </w:rPr>
        <w:t xml:space="preserve"> </w:t>
      </w:r>
      <w:proofErr w:type="spellStart"/>
      <w:r w:rsidRPr="0051184B">
        <w:rPr>
          <w:rStyle w:val="fontstyle11"/>
          <w:color w:val="FF0000"/>
          <w:sz w:val="26"/>
          <w:szCs w:val="26"/>
        </w:rPr>
        <w:t>biển</w:t>
      </w:r>
      <w:proofErr w:type="spellEnd"/>
      <w:r w:rsidRPr="0051184B">
        <w:rPr>
          <w:rStyle w:val="fontstyle11"/>
          <w:color w:val="FF0000"/>
          <w:sz w:val="26"/>
          <w:szCs w:val="26"/>
        </w:rPr>
        <w:t xml:space="preserve"> </w:t>
      </w:r>
      <w:proofErr w:type="spellStart"/>
      <w:r w:rsidRPr="0051184B">
        <w:rPr>
          <w:rStyle w:val="fontstyle11"/>
          <w:color w:val="FF0000"/>
          <w:sz w:val="26"/>
          <w:szCs w:val="26"/>
        </w:rPr>
        <w:t>thuộc</w:t>
      </w:r>
      <w:proofErr w:type="spellEnd"/>
      <w:r w:rsidRPr="0051184B">
        <w:rPr>
          <w:rStyle w:val="fontstyle11"/>
          <w:color w:val="FF0000"/>
          <w:sz w:val="26"/>
          <w:szCs w:val="26"/>
        </w:rPr>
        <w:t xml:space="preserve"> Khu </w:t>
      </w:r>
      <w:proofErr w:type="spellStart"/>
      <w:r w:rsidRPr="0051184B">
        <w:rPr>
          <w:rStyle w:val="fontstyle11"/>
          <w:color w:val="FF0000"/>
          <w:sz w:val="26"/>
          <w:szCs w:val="26"/>
        </w:rPr>
        <w:t>bến</w:t>
      </w:r>
      <w:proofErr w:type="spellEnd"/>
      <w:r w:rsidRPr="0051184B">
        <w:rPr>
          <w:rStyle w:val="fontstyle11"/>
          <w:color w:val="FF0000"/>
          <w:sz w:val="26"/>
          <w:szCs w:val="26"/>
        </w:rPr>
        <w:t xml:space="preserve"> Hoài </w:t>
      </w:r>
      <w:proofErr w:type="spellStart"/>
      <w:r w:rsidRPr="0051184B">
        <w:rPr>
          <w:rStyle w:val="fontstyle11"/>
          <w:color w:val="FF0000"/>
          <w:sz w:val="26"/>
          <w:szCs w:val="26"/>
        </w:rPr>
        <w:t>Nhơn</w:t>
      </w:r>
      <w:proofErr w:type="spellEnd"/>
      <w:r w:rsidRPr="0051184B">
        <w:rPr>
          <w:rStyle w:val="fontstyle11"/>
          <w:color w:val="FF0000"/>
          <w:sz w:val="26"/>
          <w:szCs w:val="26"/>
        </w:rPr>
        <w:t xml:space="preserve"> </w:t>
      </w:r>
      <w:proofErr w:type="spellStart"/>
      <w:r w:rsidRPr="0051184B">
        <w:rPr>
          <w:rStyle w:val="fontstyle11"/>
          <w:color w:val="FF0000"/>
          <w:sz w:val="26"/>
          <w:szCs w:val="26"/>
        </w:rPr>
        <w:t>và</w:t>
      </w:r>
      <w:proofErr w:type="spellEnd"/>
      <w:r w:rsidRPr="0051184B">
        <w:rPr>
          <w:rStyle w:val="fontstyle11"/>
          <w:color w:val="FF0000"/>
          <w:sz w:val="26"/>
          <w:szCs w:val="26"/>
        </w:rPr>
        <w:t xml:space="preserve"> </w:t>
      </w:r>
      <w:proofErr w:type="spellStart"/>
      <w:r w:rsidRPr="0051184B">
        <w:rPr>
          <w:rStyle w:val="fontstyle11"/>
          <w:color w:val="FF0000"/>
          <w:sz w:val="26"/>
          <w:szCs w:val="26"/>
        </w:rPr>
        <w:t>khu</w:t>
      </w:r>
      <w:proofErr w:type="spellEnd"/>
      <w:r w:rsidRPr="0051184B">
        <w:rPr>
          <w:rStyle w:val="fontstyle11"/>
          <w:color w:val="FF0000"/>
          <w:sz w:val="26"/>
          <w:szCs w:val="26"/>
        </w:rPr>
        <w:t xml:space="preserve"> </w:t>
      </w:r>
      <w:proofErr w:type="spellStart"/>
      <w:r w:rsidRPr="0051184B">
        <w:rPr>
          <w:rStyle w:val="fontstyle11"/>
          <w:color w:val="FF0000"/>
          <w:sz w:val="26"/>
          <w:szCs w:val="26"/>
        </w:rPr>
        <w:t>Bến</w:t>
      </w:r>
      <w:proofErr w:type="spellEnd"/>
      <w:r w:rsidRPr="0051184B">
        <w:rPr>
          <w:rStyle w:val="fontstyle11"/>
          <w:color w:val="FF0000"/>
          <w:sz w:val="26"/>
          <w:szCs w:val="26"/>
        </w:rPr>
        <w:t xml:space="preserve"> </w:t>
      </w:r>
      <w:proofErr w:type="spellStart"/>
      <w:r w:rsidRPr="0051184B">
        <w:rPr>
          <w:rStyle w:val="fontstyle11"/>
          <w:color w:val="FF0000"/>
          <w:sz w:val="26"/>
          <w:szCs w:val="26"/>
        </w:rPr>
        <w:t>Phù</w:t>
      </w:r>
      <w:proofErr w:type="spellEnd"/>
      <w:r w:rsidRPr="0051184B">
        <w:rPr>
          <w:rStyle w:val="fontstyle11"/>
          <w:color w:val="FF0000"/>
          <w:sz w:val="26"/>
          <w:szCs w:val="26"/>
        </w:rPr>
        <w:t xml:space="preserve"> </w:t>
      </w:r>
      <w:proofErr w:type="spellStart"/>
      <w:r w:rsidRPr="0051184B">
        <w:rPr>
          <w:rStyle w:val="fontstyle11"/>
          <w:color w:val="FF0000"/>
          <w:sz w:val="26"/>
          <w:szCs w:val="26"/>
        </w:rPr>
        <w:t>Mỹ</w:t>
      </w:r>
      <w:proofErr w:type="spellEnd"/>
      <w:r w:rsidRPr="0051184B">
        <w:rPr>
          <w:rStyle w:val="fontstyle11"/>
          <w:color w:val="FF0000"/>
          <w:sz w:val="26"/>
          <w:szCs w:val="26"/>
        </w:rPr>
        <w:t xml:space="preserve">, </w:t>
      </w:r>
      <w:proofErr w:type="spellStart"/>
      <w:r w:rsidRPr="0051184B">
        <w:rPr>
          <w:rStyle w:val="fontstyle11"/>
          <w:color w:val="FF0000"/>
          <w:sz w:val="26"/>
          <w:szCs w:val="26"/>
        </w:rPr>
        <w:t>cảng</w:t>
      </w:r>
      <w:proofErr w:type="spellEnd"/>
      <w:r w:rsidRPr="0051184B">
        <w:rPr>
          <w:rStyle w:val="fontstyle11"/>
          <w:color w:val="FF0000"/>
          <w:sz w:val="26"/>
          <w:szCs w:val="26"/>
        </w:rPr>
        <w:t xml:space="preserve"> </w:t>
      </w:r>
      <w:proofErr w:type="spellStart"/>
      <w:r w:rsidRPr="0051184B">
        <w:rPr>
          <w:rStyle w:val="fontstyle11"/>
          <w:color w:val="FF0000"/>
          <w:sz w:val="26"/>
          <w:szCs w:val="26"/>
        </w:rPr>
        <w:t>hàng</w:t>
      </w:r>
      <w:proofErr w:type="spellEnd"/>
      <w:r w:rsidRPr="0051184B">
        <w:rPr>
          <w:rStyle w:val="fontstyle11"/>
          <w:color w:val="FF0000"/>
          <w:sz w:val="26"/>
          <w:szCs w:val="26"/>
        </w:rPr>
        <w:t xml:space="preserve"> </w:t>
      </w:r>
      <w:proofErr w:type="spellStart"/>
      <w:r w:rsidRPr="0051184B">
        <w:rPr>
          <w:rStyle w:val="fontstyle11"/>
          <w:color w:val="FF0000"/>
          <w:sz w:val="26"/>
          <w:szCs w:val="26"/>
        </w:rPr>
        <w:t>không</w:t>
      </w:r>
      <w:proofErr w:type="spellEnd"/>
      <w:r w:rsidRPr="0051184B">
        <w:rPr>
          <w:rStyle w:val="fontstyle11"/>
          <w:color w:val="FF0000"/>
          <w:sz w:val="26"/>
          <w:szCs w:val="26"/>
        </w:rPr>
        <w:t xml:space="preserve"> </w:t>
      </w:r>
      <w:proofErr w:type="spellStart"/>
      <w:r w:rsidRPr="0051184B">
        <w:rPr>
          <w:rStyle w:val="fontstyle11"/>
          <w:color w:val="FF0000"/>
          <w:sz w:val="26"/>
          <w:szCs w:val="26"/>
        </w:rPr>
        <w:t>Phù</w:t>
      </w:r>
      <w:proofErr w:type="spellEnd"/>
      <w:r w:rsidRPr="0051184B">
        <w:rPr>
          <w:rStyle w:val="fontstyle11"/>
          <w:color w:val="FF0000"/>
          <w:sz w:val="26"/>
          <w:szCs w:val="26"/>
        </w:rPr>
        <w:t xml:space="preserve"> </w:t>
      </w:r>
      <w:proofErr w:type="spellStart"/>
      <w:r w:rsidRPr="0051184B">
        <w:rPr>
          <w:rStyle w:val="fontstyle11"/>
          <w:color w:val="FF0000"/>
          <w:sz w:val="26"/>
          <w:szCs w:val="26"/>
        </w:rPr>
        <w:t>Cát</w:t>
      </w:r>
      <w:proofErr w:type="spellEnd"/>
      <w:r w:rsidRPr="0051184B">
        <w:rPr>
          <w:rStyle w:val="fontstyle11"/>
          <w:color w:val="FF0000"/>
          <w:sz w:val="26"/>
          <w:szCs w:val="26"/>
        </w:rPr>
        <w:t xml:space="preserve">, </w:t>
      </w:r>
      <w:proofErr w:type="spellStart"/>
      <w:r w:rsidRPr="0051184B">
        <w:rPr>
          <w:rStyle w:val="fontstyle11"/>
          <w:color w:val="FF0000"/>
          <w:sz w:val="26"/>
          <w:szCs w:val="26"/>
        </w:rPr>
        <w:t>khu</w:t>
      </w:r>
      <w:proofErr w:type="spellEnd"/>
      <w:r w:rsidRPr="0051184B">
        <w:rPr>
          <w:rStyle w:val="fontstyle11"/>
          <w:color w:val="FF0000"/>
          <w:sz w:val="26"/>
          <w:szCs w:val="26"/>
        </w:rPr>
        <w:t xml:space="preserve"> </w:t>
      </w:r>
      <w:proofErr w:type="spellStart"/>
      <w:r w:rsidRPr="0051184B">
        <w:rPr>
          <w:rStyle w:val="fontstyle11"/>
          <w:color w:val="FF0000"/>
          <w:sz w:val="26"/>
          <w:szCs w:val="26"/>
        </w:rPr>
        <w:t>vực</w:t>
      </w:r>
      <w:proofErr w:type="spellEnd"/>
      <w:r w:rsidRPr="0051184B">
        <w:rPr>
          <w:rStyle w:val="fontstyle11"/>
          <w:color w:val="FF0000"/>
          <w:sz w:val="26"/>
          <w:szCs w:val="26"/>
        </w:rPr>
        <w:t xml:space="preserve"> Canh Vinh, </w:t>
      </w:r>
      <w:proofErr w:type="spellStart"/>
      <w:r w:rsidRPr="0051184B">
        <w:rPr>
          <w:rStyle w:val="fontstyle11"/>
          <w:color w:val="FF0000"/>
          <w:sz w:val="26"/>
          <w:szCs w:val="26"/>
        </w:rPr>
        <w:t>dọc</w:t>
      </w:r>
      <w:proofErr w:type="spellEnd"/>
      <w:r w:rsidRPr="0051184B">
        <w:rPr>
          <w:rStyle w:val="fontstyle11"/>
          <w:color w:val="FF0000"/>
          <w:sz w:val="26"/>
          <w:szCs w:val="26"/>
        </w:rPr>
        <w:t xml:space="preserve"> </w:t>
      </w:r>
      <w:proofErr w:type="spellStart"/>
      <w:r w:rsidRPr="0051184B">
        <w:rPr>
          <w:rStyle w:val="fontstyle11"/>
          <w:color w:val="FF0000"/>
          <w:sz w:val="26"/>
          <w:szCs w:val="26"/>
        </w:rPr>
        <w:t>các</w:t>
      </w:r>
      <w:proofErr w:type="spellEnd"/>
      <w:r w:rsidRPr="0051184B">
        <w:rPr>
          <w:rStyle w:val="fontstyle11"/>
          <w:color w:val="FF0000"/>
          <w:sz w:val="26"/>
          <w:szCs w:val="26"/>
        </w:rPr>
        <w:t xml:space="preserve"> </w:t>
      </w:r>
      <w:proofErr w:type="spellStart"/>
      <w:r w:rsidRPr="0051184B">
        <w:rPr>
          <w:rStyle w:val="fontstyle11"/>
          <w:color w:val="FF0000"/>
          <w:sz w:val="26"/>
          <w:szCs w:val="26"/>
        </w:rPr>
        <w:t>tuyến</w:t>
      </w:r>
      <w:proofErr w:type="spellEnd"/>
      <w:r w:rsidRPr="0051184B">
        <w:rPr>
          <w:rStyle w:val="fontstyle11"/>
          <w:color w:val="FF0000"/>
          <w:sz w:val="26"/>
          <w:szCs w:val="26"/>
        </w:rPr>
        <w:t xml:space="preserve"> </w:t>
      </w:r>
      <w:proofErr w:type="spellStart"/>
      <w:r w:rsidRPr="0051184B">
        <w:rPr>
          <w:rStyle w:val="fontstyle11"/>
          <w:color w:val="FF0000"/>
          <w:sz w:val="26"/>
          <w:szCs w:val="26"/>
        </w:rPr>
        <w:t>đường</w:t>
      </w:r>
      <w:proofErr w:type="spellEnd"/>
      <w:r w:rsidRPr="0051184B">
        <w:rPr>
          <w:rStyle w:val="fontstyle11"/>
          <w:color w:val="FF0000"/>
          <w:sz w:val="26"/>
          <w:szCs w:val="26"/>
        </w:rPr>
        <w:t xml:space="preserve"> </w:t>
      </w:r>
      <w:proofErr w:type="spellStart"/>
      <w:r w:rsidRPr="0051184B">
        <w:rPr>
          <w:rStyle w:val="fontstyle11"/>
          <w:color w:val="FF0000"/>
          <w:sz w:val="26"/>
          <w:szCs w:val="26"/>
        </w:rPr>
        <w:t>tỉnh</w:t>
      </w:r>
      <w:proofErr w:type="spellEnd"/>
      <w:r w:rsidRPr="0051184B">
        <w:rPr>
          <w:rStyle w:val="fontstyle11"/>
          <w:color w:val="FF0000"/>
          <w:sz w:val="26"/>
          <w:szCs w:val="26"/>
        </w:rPr>
        <w:t xml:space="preserve"> ĐT.638, ĐT.639,... </w:t>
      </w:r>
      <w:proofErr w:type="spellStart"/>
      <w:r w:rsidRPr="0051184B">
        <w:rPr>
          <w:rStyle w:val="fontstyle11"/>
          <w:color w:val="FF0000"/>
          <w:sz w:val="26"/>
          <w:szCs w:val="26"/>
        </w:rPr>
        <w:t>nhằm</w:t>
      </w:r>
      <w:proofErr w:type="spellEnd"/>
      <w:r w:rsidRPr="0051184B">
        <w:rPr>
          <w:rStyle w:val="fontstyle11"/>
          <w:color w:val="FF0000"/>
          <w:sz w:val="26"/>
          <w:szCs w:val="26"/>
        </w:rPr>
        <w:t xml:space="preserve"> </w:t>
      </w:r>
      <w:proofErr w:type="spellStart"/>
      <w:r w:rsidRPr="0051184B">
        <w:rPr>
          <w:rStyle w:val="fontstyle11"/>
          <w:color w:val="FF0000"/>
          <w:sz w:val="26"/>
          <w:szCs w:val="26"/>
        </w:rPr>
        <w:t>liên</w:t>
      </w:r>
      <w:proofErr w:type="spellEnd"/>
      <w:r w:rsidRPr="0051184B">
        <w:rPr>
          <w:rStyle w:val="fontstyle11"/>
          <w:color w:val="FF0000"/>
          <w:sz w:val="26"/>
          <w:szCs w:val="26"/>
        </w:rPr>
        <w:t xml:space="preserve"> </w:t>
      </w:r>
      <w:proofErr w:type="spellStart"/>
      <w:r w:rsidRPr="0051184B">
        <w:rPr>
          <w:rStyle w:val="fontstyle11"/>
          <w:color w:val="FF0000"/>
          <w:sz w:val="26"/>
          <w:szCs w:val="26"/>
        </w:rPr>
        <w:t>kết</w:t>
      </w:r>
      <w:proofErr w:type="spellEnd"/>
      <w:r w:rsidRPr="0051184B">
        <w:rPr>
          <w:rStyle w:val="fontstyle11"/>
          <w:color w:val="FF0000"/>
          <w:sz w:val="26"/>
          <w:szCs w:val="26"/>
        </w:rPr>
        <w:t xml:space="preserve"> </w:t>
      </w:r>
      <w:proofErr w:type="spellStart"/>
      <w:r w:rsidRPr="0051184B">
        <w:rPr>
          <w:rStyle w:val="fontstyle11"/>
          <w:color w:val="FF0000"/>
          <w:sz w:val="26"/>
          <w:szCs w:val="26"/>
        </w:rPr>
        <w:t>phát</w:t>
      </w:r>
      <w:proofErr w:type="spellEnd"/>
      <w:r w:rsidRPr="0051184B">
        <w:rPr>
          <w:rStyle w:val="fontstyle11"/>
          <w:color w:val="FF0000"/>
          <w:sz w:val="26"/>
          <w:szCs w:val="26"/>
        </w:rPr>
        <w:t xml:space="preserve"> </w:t>
      </w:r>
      <w:proofErr w:type="spellStart"/>
      <w:r w:rsidRPr="0051184B">
        <w:rPr>
          <w:rStyle w:val="fontstyle11"/>
          <w:color w:val="FF0000"/>
          <w:sz w:val="26"/>
          <w:szCs w:val="26"/>
        </w:rPr>
        <w:t>triển</w:t>
      </w:r>
      <w:proofErr w:type="spellEnd"/>
      <w:r w:rsidRPr="0051184B">
        <w:rPr>
          <w:rStyle w:val="fontstyle11"/>
          <w:color w:val="FF0000"/>
          <w:sz w:val="26"/>
          <w:szCs w:val="26"/>
        </w:rPr>
        <w:t xml:space="preserve"> </w:t>
      </w:r>
      <w:proofErr w:type="spellStart"/>
      <w:r w:rsidRPr="0051184B">
        <w:rPr>
          <w:rStyle w:val="fontstyle11"/>
          <w:color w:val="FF0000"/>
          <w:sz w:val="26"/>
          <w:szCs w:val="26"/>
        </w:rPr>
        <w:t>dịch</w:t>
      </w:r>
      <w:proofErr w:type="spellEnd"/>
      <w:r w:rsidRPr="0051184B">
        <w:rPr>
          <w:rStyle w:val="fontstyle11"/>
          <w:color w:val="FF0000"/>
          <w:sz w:val="26"/>
          <w:szCs w:val="26"/>
        </w:rPr>
        <w:t xml:space="preserve"> </w:t>
      </w:r>
      <w:proofErr w:type="spellStart"/>
      <w:r w:rsidRPr="0051184B">
        <w:rPr>
          <w:rStyle w:val="fontstyle11"/>
          <w:color w:val="FF0000"/>
          <w:sz w:val="26"/>
          <w:szCs w:val="26"/>
        </w:rPr>
        <w:t>vụ</w:t>
      </w:r>
      <w:proofErr w:type="spellEnd"/>
      <w:r w:rsidRPr="0051184B">
        <w:rPr>
          <w:rStyle w:val="fontstyle11"/>
          <w:color w:val="FF0000"/>
          <w:sz w:val="26"/>
          <w:szCs w:val="26"/>
        </w:rPr>
        <w:t xml:space="preserve"> </w:t>
      </w:r>
      <w:proofErr w:type="spellStart"/>
      <w:r w:rsidRPr="0051184B">
        <w:rPr>
          <w:rStyle w:val="fontstyle11"/>
          <w:color w:val="FF0000"/>
          <w:sz w:val="26"/>
          <w:szCs w:val="26"/>
        </w:rPr>
        <w:t>vận</w:t>
      </w:r>
      <w:proofErr w:type="spellEnd"/>
      <w:r w:rsidRPr="0051184B">
        <w:rPr>
          <w:rStyle w:val="fontstyle11"/>
          <w:color w:val="FF0000"/>
          <w:sz w:val="26"/>
          <w:szCs w:val="26"/>
        </w:rPr>
        <w:t xml:space="preserve"> </w:t>
      </w:r>
      <w:proofErr w:type="spellStart"/>
      <w:r w:rsidRPr="0051184B">
        <w:rPr>
          <w:rStyle w:val="fontstyle11"/>
          <w:color w:val="FF0000"/>
          <w:sz w:val="26"/>
          <w:szCs w:val="26"/>
        </w:rPr>
        <w:t>tải</w:t>
      </w:r>
      <w:proofErr w:type="spellEnd"/>
      <w:r w:rsidRPr="0051184B">
        <w:rPr>
          <w:rStyle w:val="fontstyle11"/>
          <w:color w:val="FF0000"/>
          <w:sz w:val="26"/>
          <w:szCs w:val="26"/>
        </w:rPr>
        <w:t xml:space="preserve">, logistics </w:t>
      </w:r>
      <w:proofErr w:type="spellStart"/>
      <w:r w:rsidRPr="0051184B">
        <w:rPr>
          <w:rStyle w:val="fontstyle11"/>
          <w:color w:val="FF0000"/>
          <w:sz w:val="26"/>
          <w:szCs w:val="26"/>
        </w:rPr>
        <w:t>trong</w:t>
      </w:r>
      <w:proofErr w:type="spellEnd"/>
      <w:r w:rsidRPr="0051184B">
        <w:rPr>
          <w:rStyle w:val="fontstyle11"/>
          <w:color w:val="FF0000"/>
          <w:sz w:val="26"/>
          <w:szCs w:val="26"/>
        </w:rPr>
        <w:t xml:space="preserve"> </w:t>
      </w:r>
      <w:proofErr w:type="spellStart"/>
      <w:r w:rsidRPr="0051184B">
        <w:rPr>
          <w:rStyle w:val="fontstyle11"/>
          <w:color w:val="FF0000"/>
          <w:sz w:val="26"/>
          <w:szCs w:val="26"/>
        </w:rPr>
        <w:t>tỉnh</w:t>
      </w:r>
      <w:proofErr w:type="spellEnd"/>
      <w:r w:rsidRPr="0051184B">
        <w:rPr>
          <w:rStyle w:val="fontstyle11"/>
          <w:color w:val="FF0000"/>
          <w:sz w:val="26"/>
          <w:szCs w:val="26"/>
        </w:rPr>
        <w:t xml:space="preserve"> </w:t>
      </w:r>
      <w:proofErr w:type="spellStart"/>
      <w:r w:rsidRPr="0051184B">
        <w:rPr>
          <w:rStyle w:val="fontstyle11"/>
          <w:color w:val="FF0000"/>
          <w:sz w:val="26"/>
          <w:szCs w:val="26"/>
        </w:rPr>
        <w:t>với</w:t>
      </w:r>
      <w:proofErr w:type="spellEnd"/>
      <w:r w:rsidRPr="0051184B">
        <w:rPr>
          <w:rStyle w:val="fontstyle11"/>
          <w:color w:val="FF0000"/>
          <w:sz w:val="26"/>
          <w:szCs w:val="26"/>
        </w:rPr>
        <w:t xml:space="preserve"> </w:t>
      </w:r>
      <w:proofErr w:type="spellStart"/>
      <w:r w:rsidRPr="0051184B">
        <w:rPr>
          <w:rStyle w:val="fontstyle11"/>
          <w:color w:val="FF0000"/>
          <w:sz w:val="26"/>
          <w:szCs w:val="26"/>
        </w:rPr>
        <w:t>các</w:t>
      </w:r>
      <w:proofErr w:type="spellEnd"/>
      <w:r w:rsidRPr="0051184B">
        <w:rPr>
          <w:rStyle w:val="fontstyle11"/>
          <w:color w:val="FF0000"/>
          <w:sz w:val="26"/>
          <w:szCs w:val="26"/>
        </w:rPr>
        <w:t xml:space="preserve"> </w:t>
      </w:r>
      <w:proofErr w:type="spellStart"/>
      <w:r w:rsidRPr="0051184B">
        <w:rPr>
          <w:rStyle w:val="fontstyle11"/>
          <w:color w:val="FF0000"/>
          <w:sz w:val="26"/>
          <w:szCs w:val="26"/>
        </w:rPr>
        <w:t>tỉnh</w:t>
      </w:r>
      <w:proofErr w:type="spellEnd"/>
      <w:r w:rsidRPr="0051184B">
        <w:rPr>
          <w:rStyle w:val="fontstyle11"/>
          <w:color w:val="FF0000"/>
          <w:sz w:val="26"/>
          <w:szCs w:val="26"/>
        </w:rPr>
        <w:t xml:space="preserve"> </w:t>
      </w:r>
      <w:proofErr w:type="spellStart"/>
      <w:r w:rsidRPr="0051184B">
        <w:rPr>
          <w:rStyle w:val="fontstyle11"/>
          <w:color w:val="FF0000"/>
          <w:sz w:val="26"/>
          <w:szCs w:val="26"/>
        </w:rPr>
        <w:t>lân</w:t>
      </w:r>
      <w:proofErr w:type="spellEnd"/>
      <w:r w:rsidRPr="0051184B">
        <w:rPr>
          <w:rStyle w:val="fontstyle11"/>
          <w:color w:val="FF0000"/>
          <w:sz w:val="26"/>
          <w:szCs w:val="26"/>
        </w:rPr>
        <w:t xml:space="preserve"> </w:t>
      </w:r>
      <w:proofErr w:type="spellStart"/>
      <w:r w:rsidRPr="0051184B">
        <w:rPr>
          <w:rStyle w:val="fontstyle11"/>
          <w:color w:val="FF0000"/>
          <w:sz w:val="26"/>
          <w:szCs w:val="26"/>
        </w:rPr>
        <w:t>cận</w:t>
      </w:r>
      <w:proofErr w:type="spellEnd"/>
      <w:r w:rsidRPr="0051184B">
        <w:rPr>
          <w:rStyle w:val="fontstyle11"/>
          <w:color w:val="FF0000"/>
          <w:sz w:val="26"/>
          <w:szCs w:val="26"/>
        </w:rPr>
        <w:t>.</w:t>
      </w:r>
    </w:p>
    <w:p w14:paraId="74D8ABCF" w14:textId="0FA4685E" w:rsidR="000F4EB2" w:rsidRPr="0051184B" w:rsidRDefault="000F4EB2" w:rsidP="000F4EB2">
      <w:pPr>
        <w:pStyle w:val="NormalWeb"/>
        <w:numPr>
          <w:ilvl w:val="0"/>
          <w:numId w:val="13"/>
        </w:numPr>
        <w:spacing w:before="0" w:beforeAutospacing="0" w:afterAutospacing="0"/>
        <w:ind w:left="-90" w:firstLine="450"/>
        <w:jc w:val="both"/>
        <w:rPr>
          <w:rStyle w:val="fontstyle11"/>
          <w:color w:val="FF0000"/>
          <w:sz w:val="26"/>
          <w:szCs w:val="26"/>
        </w:rPr>
      </w:pPr>
      <w:r w:rsidRPr="0051184B">
        <w:rPr>
          <w:rStyle w:val="fontstyle11"/>
          <w:color w:val="FF0000"/>
          <w:sz w:val="26"/>
          <w:szCs w:val="26"/>
        </w:rPr>
        <w:t xml:space="preserve"> </w:t>
      </w:r>
      <w:proofErr w:type="spellStart"/>
      <w:r w:rsidRPr="0051184B">
        <w:rPr>
          <w:rStyle w:val="fontstyle11"/>
          <w:color w:val="FF0000"/>
          <w:sz w:val="26"/>
          <w:szCs w:val="26"/>
        </w:rPr>
        <w:t>Phân</w:t>
      </w:r>
      <w:proofErr w:type="spellEnd"/>
      <w:r w:rsidRPr="0051184B">
        <w:rPr>
          <w:rStyle w:val="fontstyle11"/>
          <w:color w:val="FF0000"/>
          <w:sz w:val="26"/>
          <w:szCs w:val="26"/>
        </w:rPr>
        <w:t xml:space="preserve"> </w:t>
      </w:r>
      <w:proofErr w:type="spellStart"/>
      <w:r w:rsidRPr="0051184B">
        <w:rPr>
          <w:rStyle w:val="fontstyle11"/>
          <w:color w:val="FF0000"/>
          <w:sz w:val="26"/>
          <w:szCs w:val="26"/>
        </w:rPr>
        <w:t>bố</w:t>
      </w:r>
      <w:proofErr w:type="spellEnd"/>
      <w:r w:rsidRPr="0051184B">
        <w:rPr>
          <w:rStyle w:val="fontstyle11"/>
          <w:color w:val="FF0000"/>
          <w:sz w:val="26"/>
          <w:szCs w:val="26"/>
        </w:rPr>
        <w:t xml:space="preserve"> </w:t>
      </w:r>
      <w:proofErr w:type="spellStart"/>
      <w:r w:rsidRPr="0051184B">
        <w:rPr>
          <w:rStyle w:val="fontstyle11"/>
          <w:color w:val="FF0000"/>
          <w:sz w:val="26"/>
          <w:szCs w:val="26"/>
        </w:rPr>
        <w:t>phát</w:t>
      </w:r>
      <w:proofErr w:type="spellEnd"/>
      <w:r w:rsidRPr="0051184B">
        <w:rPr>
          <w:rStyle w:val="fontstyle11"/>
          <w:color w:val="FF0000"/>
          <w:sz w:val="26"/>
          <w:szCs w:val="26"/>
        </w:rPr>
        <w:t xml:space="preserve"> </w:t>
      </w:r>
      <w:proofErr w:type="spellStart"/>
      <w:r w:rsidRPr="0051184B">
        <w:rPr>
          <w:rStyle w:val="fontstyle11"/>
          <w:color w:val="FF0000"/>
          <w:sz w:val="26"/>
          <w:szCs w:val="26"/>
        </w:rPr>
        <w:t>triển</w:t>
      </w:r>
      <w:proofErr w:type="spellEnd"/>
      <w:r w:rsidRPr="0051184B">
        <w:rPr>
          <w:rStyle w:val="fontstyle11"/>
          <w:color w:val="FF0000"/>
          <w:sz w:val="26"/>
          <w:szCs w:val="26"/>
        </w:rPr>
        <w:t xml:space="preserve"> </w:t>
      </w:r>
      <w:proofErr w:type="spellStart"/>
      <w:r w:rsidRPr="0051184B">
        <w:rPr>
          <w:rStyle w:val="fontstyle11"/>
          <w:color w:val="FF0000"/>
          <w:sz w:val="26"/>
          <w:szCs w:val="26"/>
        </w:rPr>
        <w:t>không</w:t>
      </w:r>
      <w:proofErr w:type="spellEnd"/>
      <w:r w:rsidRPr="0051184B">
        <w:rPr>
          <w:rStyle w:val="fontstyle11"/>
          <w:color w:val="FF0000"/>
          <w:sz w:val="26"/>
          <w:szCs w:val="26"/>
        </w:rPr>
        <w:t xml:space="preserve"> </w:t>
      </w:r>
      <w:proofErr w:type="spellStart"/>
      <w:r w:rsidRPr="0051184B">
        <w:rPr>
          <w:rStyle w:val="fontstyle11"/>
          <w:color w:val="FF0000"/>
          <w:sz w:val="26"/>
          <w:szCs w:val="26"/>
        </w:rPr>
        <w:t>gian</w:t>
      </w:r>
      <w:proofErr w:type="spellEnd"/>
      <w:r w:rsidRPr="0051184B">
        <w:rPr>
          <w:rStyle w:val="fontstyle11"/>
          <w:color w:val="FF0000"/>
          <w:sz w:val="26"/>
          <w:szCs w:val="26"/>
        </w:rPr>
        <w:t xml:space="preserve"> </w:t>
      </w:r>
      <w:proofErr w:type="spellStart"/>
      <w:r w:rsidRPr="0051184B">
        <w:rPr>
          <w:rStyle w:val="fontstyle11"/>
          <w:color w:val="FF0000"/>
          <w:sz w:val="26"/>
          <w:szCs w:val="26"/>
        </w:rPr>
        <w:t>công</w:t>
      </w:r>
      <w:proofErr w:type="spellEnd"/>
      <w:r w:rsidRPr="0051184B">
        <w:rPr>
          <w:rStyle w:val="fontstyle11"/>
          <w:color w:val="FF0000"/>
          <w:sz w:val="26"/>
          <w:szCs w:val="26"/>
        </w:rPr>
        <w:t xml:space="preserve"> </w:t>
      </w:r>
      <w:proofErr w:type="spellStart"/>
      <w:r w:rsidRPr="0051184B">
        <w:rPr>
          <w:rStyle w:val="fontstyle11"/>
          <w:color w:val="FF0000"/>
          <w:sz w:val="26"/>
          <w:szCs w:val="26"/>
        </w:rPr>
        <w:t>nghiệp</w:t>
      </w:r>
      <w:proofErr w:type="spellEnd"/>
      <w:r w:rsidRPr="0051184B">
        <w:rPr>
          <w:rStyle w:val="fontstyle11"/>
          <w:color w:val="FF0000"/>
          <w:sz w:val="26"/>
          <w:szCs w:val="26"/>
        </w:rPr>
        <w:t xml:space="preserve">: </w:t>
      </w:r>
      <w:proofErr w:type="spellStart"/>
      <w:r w:rsidRPr="0051184B">
        <w:rPr>
          <w:rStyle w:val="fontstyle11"/>
          <w:color w:val="FF0000"/>
          <w:sz w:val="26"/>
          <w:szCs w:val="26"/>
        </w:rPr>
        <w:t>Vùng</w:t>
      </w:r>
      <w:proofErr w:type="spellEnd"/>
      <w:r w:rsidRPr="0051184B">
        <w:rPr>
          <w:rStyle w:val="fontstyle11"/>
          <w:color w:val="FF0000"/>
          <w:sz w:val="26"/>
          <w:szCs w:val="26"/>
        </w:rPr>
        <w:t xml:space="preserve"> </w:t>
      </w:r>
      <w:proofErr w:type="spellStart"/>
      <w:r w:rsidRPr="0051184B">
        <w:rPr>
          <w:rStyle w:val="fontstyle11"/>
          <w:color w:val="FF0000"/>
          <w:sz w:val="26"/>
          <w:szCs w:val="26"/>
        </w:rPr>
        <w:t>đồng</w:t>
      </w:r>
      <w:proofErr w:type="spellEnd"/>
      <w:r w:rsidRPr="0051184B">
        <w:rPr>
          <w:rStyle w:val="fontstyle11"/>
          <w:color w:val="FF0000"/>
          <w:sz w:val="26"/>
          <w:szCs w:val="26"/>
        </w:rPr>
        <w:t xml:space="preserve"> </w:t>
      </w:r>
      <w:proofErr w:type="spellStart"/>
      <w:r w:rsidRPr="0051184B">
        <w:rPr>
          <w:rStyle w:val="fontstyle11"/>
          <w:color w:val="FF0000"/>
          <w:sz w:val="26"/>
          <w:szCs w:val="26"/>
        </w:rPr>
        <w:t>bằng</w:t>
      </w:r>
      <w:proofErr w:type="spellEnd"/>
      <w:r w:rsidRPr="0051184B">
        <w:rPr>
          <w:rStyle w:val="fontstyle11"/>
          <w:color w:val="FF0000"/>
          <w:sz w:val="26"/>
          <w:szCs w:val="26"/>
        </w:rPr>
        <w:t xml:space="preserve"> </w:t>
      </w:r>
      <w:proofErr w:type="spellStart"/>
      <w:r w:rsidRPr="0051184B">
        <w:rPr>
          <w:rStyle w:val="fontstyle11"/>
          <w:color w:val="FF0000"/>
          <w:sz w:val="26"/>
          <w:szCs w:val="26"/>
        </w:rPr>
        <w:t>ven</w:t>
      </w:r>
      <w:proofErr w:type="spellEnd"/>
      <w:r w:rsidRPr="0051184B">
        <w:rPr>
          <w:rStyle w:val="fontstyle11"/>
          <w:color w:val="FF0000"/>
          <w:sz w:val="26"/>
          <w:szCs w:val="26"/>
        </w:rPr>
        <w:t xml:space="preserve"> </w:t>
      </w:r>
      <w:proofErr w:type="spellStart"/>
      <w:r w:rsidRPr="0051184B">
        <w:rPr>
          <w:rStyle w:val="fontstyle11"/>
          <w:color w:val="FF0000"/>
          <w:sz w:val="26"/>
          <w:szCs w:val="26"/>
        </w:rPr>
        <w:t>biển</w:t>
      </w:r>
      <w:proofErr w:type="spellEnd"/>
      <w:r w:rsidRPr="0051184B">
        <w:rPr>
          <w:rStyle w:val="fontstyle11"/>
          <w:color w:val="FF0000"/>
          <w:sz w:val="26"/>
          <w:szCs w:val="26"/>
        </w:rPr>
        <w:t xml:space="preserve"> </w:t>
      </w:r>
      <w:proofErr w:type="spellStart"/>
      <w:r w:rsidRPr="0051184B">
        <w:rPr>
          <w:rStyle w:val="fontstyle11"/>
          <w:color w:val="FF0000"/>
          <w:sz w:val="26"/>
          <w:szCs w:val="26"/>
        </w:rPr>
        <w:t>và</w:t>
      </w:r>
      <w:proofErr w:type="spellEnd"/>
      <w:r w:rsidRPr="0051184B">
        <w:rPr>
          <w:rStyle w:val="fontstyle11"/>
          <w:color w:val="FF0000"/>
          <w:sz w:val="26"/>
          <w:szCs w:val="26"/>
        </w:rPr>
        <w:t xml:space="preserve"> </w:t>
      </w:r>
      <w:proofErr w:type="spellStart"/>
      <w:r w:rsidRPr="0051184B">
        <w:rPr>
          <w:rStyle w:val="fontstyle11"/>
          <w:color w:val="FF0000"/>
          <w:sz w:val="26"/>
          <w:szCs w:val="26"/>
        </w:rPr>
        <w:t>ven</w:t>
      </w:r>
      <w:proofErr w:type="spellEnd"/>
      <w:r w:rsidRPr="0051184B">
        <w:rPr>
          <w:rStyle w:val="fontstyle11"/>
          <w:color w:val="FF0000"/>
          <w:sz w:val="26"/>
          <w:szCs w:val="26"/>
        </w:rPr>
        <w:t xml:space="preserve"> Quốc </w:t>
      </w:r>
      <w:proofErr w:type="spellStart"/>
      <w:r w:rsidRPr="0051184B">
        <w:rPr>
          <w:rStyle w:val="fontstyle11"/>
          <w:color w:val="FF0000"/>
          <w:sz w:val="26"/>
          <w:szCs w:val="26"/>
        </w:rPr>
        <w:t>lộ</w:t>
      </w:r>
      <w:proofErr w:type="spellEnd"/>
      <w:r w:rsidRPr="0051184B">
        <w:rPr>
          <w:rStyle w:val="fontstyle11"/>
          <w:color w:val="FF0000"/>
          <w:sz w:val="26"/>
          <w:szCs w:val="26"/>
        </w:rPr>
        <w:t xml:space="preserve"> 1, bao </w:t>
      </w:r>
      <w:proofErr w:type="spellStart"/>
      <w:r w:rsidRPr="0051184B">
        <w:rPr>
          <w:rStyle w:val="fontstyle11"/>
          <w:color w:val="FF0000"/>
          <w:sz w:val="26"/>
          <w:szCs w:val="26"/>
        </w:rPr>
        <w:t>gồm</w:t>
      </w:r>
      <w:proofErr w:type="spellEnd"/>
      <w:r w:rsidRPr="0051184B">
        <w:rPr>
          <w:rStyle w:val="fontstyle11"/>
          <w:color w:val="FF0000"/>
          <w:sz w:val="26"/>
          <w:szCs w:val="26"/>
        </w:rPr>
        <w:t xml:space="preserve"> Hoài </w:t>
      </w:r>
      <w:proofErr w:type="spellStart"/>
      <w:r w:rsidRPr="0051184B">
        <w:rPr>
          <w:rStyle w:val="fontstyle11"/>
          <w:color w:val="FF0000"/>
          <w:sz w:val="26"/>
          <w:szCs w:val="26"/>
        </w:rPr>
        <w:t>Nhơn</w:t>
      </w:r>
      <w:proofErr w:type="spellEnd"/>
      <w:r w:rsidRPr="0051184B">
        <w:rPr>
          <w:rStyle w:val="fontstyle11"/>
          <w:color w:val="FF0000"/>
          <w:sz w:val="26"/>
          <w:szCs w:val="26"/>
        </w:rPr>
        <w:t xml:space="preserve">, </w:t>
      </w:r>
      <w:proofErr w:type="spellStart"/>
      <w:r w:rsidRPr="0051184B">
        <w:rPr>
          <w:rStyle w:val="fontstyle11"/>
          <w:color w:val="FF0000"/>
          <w:sz w:val="26"/>
          <w:szCs w:val="26"/>
        </w:rPr>
        <w:t>Phù</w:t>
      </w:r>
      <w:proofErr w:type="spellEnd"/>
      <w:r w:rsidRPr="0051184B">
        <w:rPr>
          <w:rStyle w:val="fontstyle11"/>
          <w:color w:val="FF0000"/>
          <w:sz w:val="26"/>
          <w:szCs w:val="26"/>
        </w:rPr>
        <w:t xml:space="preserve"> </w:t>
      </w:r>
      <w:proofErr w:type="spellStart"/>
      <w:r w:rsidRPr="0051184B">
        <w:rPr>
          <w:rStyle w:val="fontstyle11"/>
          <w:color w:val="FF0000"/>
          <w:sz w:val="26"/>
          <w:szCs w:val="26"/>
        </w:rPr>
        <w:t>Mỹ</w:t>
      </w:r>
      <w:proofErr w:type="spellEnd"/>
      <w:r w:rsidRPr="0051184B">
        <w:rPr>
          <w:rStyle w:val="fontstyle11"/>
          <w:color w:val="FF0000"/>
          <w:sz w:val="26"/>
          <w:szCs w:val="26"/>
        </w:rPr>
        <w:t xml:space="preserve"> </w:t>
      </w:r>
      <w:proofErr w:type="spellStart"/>
      <w:r w:rsidRPr="0051184B">
        <w:rPr>
          <w:rStyle w:val="fontstyle11"/>
          <w:color w:val="FF0000"/>
          <w:sz w:val="26"/>
          <w:szCs w:val="26"/>
        </w:rPr>
        <w:t>và</w:t>
      </w:r>
      <w:proofErr w:type="spellEnd"/>
      <w:r w:rsidRPr="0051184B">
        <w:rPr>
          <w:rStyle w:val="fontstyle11"/>
          <w:color w:val="FF0000"/>
          <w:sz w:val="26"/>
          <w:szCs w:val="26"/>
        </w:rPr>
        <w:t xml:space="preserve"> </w:t>
      </w:r>
      <w:proofErr w:type="spellStart"/>
      <w:r w:rsidRPr="0051184B">
        <w:rPr>
          <w:rStyle w:val="fontstyle11"/>
          <w:color w:val="FF0000"/>
          <w:sz w:val="26"/>
          <w:szCs w:val="26"/>
        </w:rPr>
        <w:t>Phù</w:t>
      </w:r>
      <w:proofErr w:type="spellEnd"/>
      <w:r w:rsidRPr="0051184B">
        <w:rPr>
          <w:rStyle w:val="fontstyle11"/>
          <w:color w:val="FF0000"/>
          <w:sz w:val="26"/>
          <w:szCs w:val="26"/>
        </w:rPr>
        <w:t xml:space="preserve"> </w:t>
      </w:r>
      <w:proofErr w:type="spellStart"/>
      <w:r w:rsidRPr="0051184B">
        <w:rPr>
          <w:rStyle w:val="fontstyle11"/>
          <w:color w:val="FF0000"/>
          <w:sz w:val="26"/>
          <w:szCs w:val="26"/>
        </w:rPr>
        <w:t>Cát</w:t>
      </w:r>
      <w:proofErr w:type="spellEnd"/>
      <w:r w:rsidRPr="0051184B">
        <w:rPr>
          <w:rStyle w:val="fontstyle11"/>
          <w:color w:val="FF0000"/>
          <w:sz w:val="26"/>
          <w:szCs w:val="26"/>
        </w:rPr>
        <w:t xml:space="preserve">: </w:t>
      </w:r>
      <w:proofErr w:type="spellStart"/>
      <w:r w:rsidRPr="0051184B">
        <w:rPr>
          <w:rStyle w:val="fontstyle11"/>
          <w:color w:val="FF0000"/>
          <w:sz w:val="26"/>
          <w:szCs w:val="26"/>
        </w:rPr>
        <w:t>tiếp</w:t>
      </w:r>
      <w:proofErr w:type="spellEnd"/>
      <w:r w:rsidRPr="0051184B">
        <w:rPr>
          <w:rStyle w:val="fontstyle11"/>
          <w:color w:val="FF0000"/>
          <w:sz w:val="26"/>
          <w:szCs w:val="26"/>
        </w:rPr>
        <w:t xml:space="preserve"> </w:t>
      </w:r>
      <w:proofErr w:type="spellStart"/>
      <w:r w:rsidRPr="0051184B">
        <w:rPr>
          <w:rStyle w:val="fontstyle11"/>
          <w:color w:val="FF0000"/>
          <w:sz w:val="26"/>
          <w:szCs w:val="26"/>
        </w:rPr>
        <w:t>tục</w:t>
      </w:r>
      <w:proofErr w:type="spellEnd"/>
      <w:r w:rsidRPr="0051184B">
        <w:rPr>
          <w:rStyle w:val="fontstyle11"/>
          <w:color w:val="FF0000"/>
          <w:sz w:val="26"/>
          <w:szCs w:val="26"/>
        </w:rPr>
        <w:t xml:space="preserve"> </w:t>
      </w:r>
      <w:proofErr w:type="spellStart"/>
      <w:r w:rsidRPr="0051184B">
        <w:rPr>
          <w:rStyle w:val="fontstyle11"/>
          <w:color w:val="FF0000"/>
          <w:sz w:val="26"/>
          <w:szCs w:val="26"/>
        </w:rPr>
        <w:t>phát</w:t>
      </w:r>
      <w:proofErr w:type="spellEnd"/>
      <w:r w:rsidRPr="0051184B">
        <w:rPr>
          <w:rStyle w:val="fontstyle11"/>
          <w:color w:val="FF0000"/>
          <w:sz w:val="26"/>
          <w:szCs w:val="26"/>
        </w:rPr>
        <w:t xml:space="preserve"> </w:t>
      </w:r>
      <w:proofErr w:type="spellStart"/>
      <w:r w:rsidRPr="0051184B">
        <w:rPr>
          <w:rStyle w:val="fontstyle11"/>
          <w:color w:val="FF0000"/>
          <w:sz w:val="26"/>
          <w:szCs w:val="26"/>
        </w:rPr>
        <w:t>triển</w:t>
      </w:r>
      <w:proofErr w:type="spellEnd"/>
      <w:r w:rsidRPr="0051184B">
        <w:rPr>
          <w:rStyle w:val="fontstyle11"/>
          <w:color w:val="FF0000"/>
          <w:sz w:val="26"/>
          <w:szCs w:val="26"/>
        </w:rPr>
        <w:t xml:space="preserve"> </w:t>
      </w:r>
      <w:proofErr w:type="spellStart"/>
      <w:r w:rsidRPr="0051184B">
        <w:rPr>
          <w:rStyle w:val="fontstyle11"/>
          <w:color w:val="FF0000"/>
          <w:sz w:val="26"/>
          <w:szCs w:val="26"/>
        </w:rPr>
        <w:t>các</w:t>
      </w:r>
      <w:proofErr w:type="spellEnd"/>
      <w:r w:rsidRPr="0051184B">
        <w:rPr>
          <w:rStyle w:val="fontstyle11"/>
          <w:color w:val="FF0000"/>
          <w:sz w:val="26"/>
          <w:szCs w:val="26"/>
        </w:rPr>
        <w:t xml:space="preserve"> </w:t>
      </w:r>
      <w:proofErr w:type="spellStart"/>
      <w:r w:rsidRPr="0051184B">
        <w:rPr>
          <w:rStyle w:val="fontstyle11"/>
          <w:color w:val="FF0000"/>
          <w:sz w:val="26"/>
          <w:szCs w:val="26"/>
        </w:rPr>
        <w:t>ngành</w:t>
      </w:r>
      <w:proofErr w:type="spellEnd"/>
      <w:r w:rsidRPr="0051184B">
        <w:rPr>
          <w:rStyle w:val="fontstyle11"/>
          <w:color w:val="FF0000"/>
          <w:sz w:val="26"/>
          <w:szCs w:val="26"/>
        </w:rPr>
        <w:t xml:space="preserve"> </w:t>
      </w:r>
      <w:proofErr w:type="spellStart"/>
      <w:r w:rsidRPr="0051184B">
        <w:rPr>
          <w:rStyle w:val="fontstyle11"/>
          <w:color w:val="FF0000"/>
          <w:sz w:val="26"/>
          <w:szCs w:val="26"/>
        </w:rPr>
        <w:t>công</w:t>
      </w:r>
      <w:proofErr w:type="spellEnd"/>
      <w:r w:rsidRPr="0051184B">
        <w:rPr>
          <w:rStyle w:val="fontstyle11"/>
          <w:color w:val="FF0000"/>
          <w:sz w:val="26"/>
          <w:szCs w:val="26"/>
        </w:rPr>
        <w:t xml:space="preserve"> </w:t>
      </w:r>
      <w:proofErr w:type="spellStart"/>
      <w:r w:rsidRPr="0051184B">
        <w:rPr>
          <w:rStyle w:val="fontstyle11"/>
          <w:color w:val="FF0000"/>
          <w:sz w:val="26"/>
          <w:szCs w:val="26"/>
        </w:rPr>
        <w:t>nghiệp</w:t>
      </w:r>
      <w:proofErr w:type="spellEnd"/>
      <w:r w:rsidRPr="0051184B">
        <w:rPr>
          <w:rStyle w:val="fontstyle11"/>
          <w:color w:val="FF0000"/>
          <w:sz w:val="26"/>
          <w:szCs w:val="26"/>
        </w:rPr>
        <w:t xml:space="preserve"> </w:t>
      </w:r>
      <w:proofErr w:type="spellStart"/>
      <w:r w:rsidRPr="0051184B">
        <w:rPr>
          <w:rStyle w:val="fontstyle11"/>
          <w:color w:val="FF0000"/>
          <w:sz w:val="26"/>
          <w:szCs w:val="26"/>
        </w:rPr>
        <w:t>có</w:t>
      </w:r>
      <w:proofErr w:type="spellEnd"/>
      <w:r w:rsidRPr="0051184B">
        <w:rPr>
          <w:rStyle w:val="fontstyle11"/>
          <w:color w:val="FF0000"/>
          <w:sz w:val="26"/>
          <w:szCs w:val="26"/>
        </w:rPr>
        <w:t xml:space="preserve"> </w:t>
      </w:r>
      <w:proofErr w:type="spellStart"/>
      <w:r w:rsidRPr="0051184B">
        <w:rPr>
          <w:rStyle w:val="fontstyle11"/>
          <w:color w:val="FF0000"/>
          <w:sz w:val="26"/>
          <w:szCs w:val="26"/>
        </w:rPr>
        <w:t>thế</w:t>
      </w:r>
      <w:proofErr w:type="spellEnd"/>
      <w:r w:rsidRPr="0051184B">
        <w:rPr>
          <w:rStyle w:val="fontstyle11"/>
          <w:color w:val="FF0000"/>
          <w:sz w:val="26"/>
          <w:szCs w:val="26"/>
        </w:rPr>
        <w:t xml:space="preserve"> </w:t>
      </w:r>
      <w:proofErr w:type="spellStart"/>
      <w:r w:rsidRPr="0051184B">
        <w:rPr>
          <w:rStyle w:val="fontstyle11"/>
          <w:color w:val="FF0000"/>
          <w:sz w:val="26"/>
          <w:szCs w:val="26"/>
        </w:rPr>
        <w:t>mạnh</w:t>
      </w:r>
      <w:proofErr w:type="spellEnd"/>
      <w:r w:rsidRPr="0051184B">
        <w:rPr>
          <w:rStyle w:val="fontstyle11"/>
          <w:color w:val="FF0000"/>
          <w:sz w:val="26"/>
          <w:szCs w:val="26"/>
        </w:rPr>
        <w:t xml:space="preserve"> </w:t>
      </w:r>
      <w:proofErr w:type="spellStart"/>
      <w:r w:rsidRPr="0051184B">
        <w:rPr>
          <w:rStyle w:val="fontstyle11"/>
          <w:color w:val="FF0000"/>
          <w:sz w:val="26"/>
          <w:szCs w:val="26"/>
        </w:rPr>
        <w:t>như</w:t>
      </w:r>
      <w:proofErr w:type="spellEnd"/>
      <w:r w:rsidRPr="0051184B">
        <w:rPr>
          <w:rStyle w:val="fontstyle11"/>
          <w:color w:val="FF0000"/>
          <w:sz w:val="26"/>
          <w:szCs w:val="26"/>
        </w:rPr>
        <w:t xml:space="preserve"> </w:t>
      </w:r>
      <w:proofErr w:type="spellStart"/>
      <w:r w:rsidRPr="0051184B">
        <w:rPr>
          <w:rStyle w:val="fontstyle11"/>
          <w:color w:val="FF0000"/>
          <w:sz w:val="26"/>
          <w:szCs w:val="26"/>
        </w:rPr>
        <w:t>chế</w:t>
      </w:r>
      <w:proofErr w:type="spellEnd"/>
      <w:r w:rsidRPr="0051184B">
        <w:rPr>
          <w:rStyle w:val="fontstyle11"/>
          <w:color w:val="FF0000"/>
          <w:sz w:val="26"/>
          <w:szCs w:val="26"/>
        </w:rPr>
        <w:t xml:space="preserve"> </w:t>
      </w:r>
      <w:proofErr w:type="spellStart"/>
      <w:r w:rsidRPr="0051184B">
        <w:rPr>
          <w:rStyle w:val="fontstyle11"/>
          <w:color w:val="FF0000"/>
          <w:sz w:val="26"/>
          <w:szCs w:val="26"/>
        </w:rPr>
        <w:t>biến</w:t>
      </w:r>
      <w:proofErr w:type="spellEnd"/>
      <w:r w:rsidRPr="0051184B">
        <w:rPr>
          <w:rStyle w:val="fontstyle11"/>
          <w:color w:val="FF0000"/>
          <w:sz w:val="26"/>
          <w:szCs w:val="26"/>
        </w:rPr>
        <w:t xml:space="preserve"> </w:t>
      </w:r>
      <w:proofErr w:type="spellStart"/>
      <w:r w:rsidRPr="0051184B">
        <w:rPr>
          <w:rStyle w:val="fontstyle11"/>
          <w:color w:val="FF0000"/>
          <w:sz w:val="26"/>
          <w:szCs w:val="26"/>
        </w:rPr>
        <w:t>thủy</w:t>
      </w:r>
      <w:proofErr w:type="spellEnd"/>
      <w:r w:rsidRPr="0051184B">
        <w:rPr>
          <w:rStyle w:val="fontstyle11"/>
          <w:color w:val="FF0000"/>
          <w:sz w:val="26"/>
          <w:szCs w:val="26"/>
        </w:rPr>
        <w:t xml:space="preserve"> </w:t>
      </w:r>
      <w:proofErr w:type="spellStart"/>
      <w:r w:rsidRPr="0051184B">
        <w:rPr>
          <w:rStyle w:val="fontstyle11"/>
          <w:color w:val="FF0000"/>
          <w:sz w:val="26"/>
          <w:szCs w:val="26"/>
        </w:rPr>
        <w:t>sản</w:t>
      </w:r>
      <w:proofErr w:type="spellEnd"/>
      <w:r w:rsidRPr="0051184B">
        <w:rPr>
          <w:rStyle w:val="fontstyle11"/>
          <w:color w:val="FF0000"/>
          <w:sz w:val="26"/>
          <w:szCs w:val="26"/>
        </w:rPr>
        <w:t xml:space="preserve">, </w:t>
      </w:r>
      <w:proofErr w:type="spellStart"/>
      <w:r w:rsidRPr="0051184B">
        <w:rPr>
          <w:rStyle w:val="fontstyle11"/>
          <w:color w:val="FF0000"/>
          <w:sz w:val="26"/>
          <w:szCs w:val="26"/>
        </w:rPr>
        <w:t>chế</w:t>
      </w:r>
      <w:proofErr w:type="spellEnd"/>
      <w:r w:rsidRPr="0051184B">
        <w:rPr>
          <w:rStyle w:val="fontstyle11"/>
          <w:color w:val="FF0000"/>
          <w:sz w:val="26"/>
          <w:szCs w:val="26"/>
        </w:rPr>
        <w:t xml:space="preserve"> </w:t>
      </w:r>
      <w:proofErr w:type="spellStart"/>
      <w:r w:rsidRPr="0051184B">
        <w:rPr>
          <w:rStyle w:val="fontstyle11"/>
          <w:color w:val="FF0000"/>
          <w:sz w:val="26"/>
          <w:szCs w:val="26"/>
        </w:rPr>
        <w:t>biến</w:t>
      </w:r>
      <w:proofErr w:type="spellEnd"/>
      <w:r w:rsidRPr="0051184B">
        <w:rPr>
          <w:rStyle w:val="fontstyle11"/>
          <w:color w:val="FF0000"/>
          <w:sz w:val="26"/>
          <w:szCs w:val="26"/>
        </w:rPr>
        <w:t xml:space="preserve"> </w:t>
      </w:r>
      <w:proofErr w:type="spellStart"/>
      <w:r w:rsidRPr="0051184B">
        <w:rPr>
          <w:rStyle w:val="fontstyle11"/>
          <w:color w:val="FF0000"/>
          <w:sz w:val="26"/>
          <w:szCs w:val="26"/>
        </w:rPr>
        <w:t>khoáng</w:t>
      </w:r>
      <w:proofErr w:type="spellEnd"/>
      <w:r w:rsidRPr="0051184B">
        <w:rPr>
          <w:rStyle w:val="fontstyle11"/>
          <w:color w:val="FF0000"/>
          <w:sz w:val="26"/>
          <w:szCs w:val="26"/>
        </w:rPr>
        <w:t xml:space="preserve"> </w:t>
      </w:r>
      <w:proofErr w:type="spellStart"/>
      <w:r w:rsidRPr="0051184B">
        <w:rPr>
          <w:rStyle w:val="fontstyle11"/>
          <w:color w:val="FF0000"/>
          <w:sz w:val="26"/>
          <w:szCs w:val="26"/>
        </w:rPr>
        <w:t>sản</w:t>
      </w:r>
      <w:proofErr w:type="spellEnd"/>
      <w:r w:rsidRPr="0051184B">
        <w:rPr>
          <w:rStyle w:val="fontstyle11"/>
          <w:color w:val="FF0000"/>
          <w:sz w:val="26"/>
          <w:szCs w:val="26"/>
        </w:rPr>
        <w:t xml:space="preserve">; </w:t>
      </w:r>
      <w:proofErr w:type="spellStart"/>
      <w:r w:rsidRPr="0051184B">
        <w:rPr>
          <w:rStyle w:val="fontstyle11"/>
          <w:color w:val="FF0000"/>
          <w:sz w:val="26"/>
          <w:szCs w:val="26"/>
        </w:rPr>
        <w:t>chế</w:t>
      </w:r>
      <w:proofErr w:type="spellEnd"/>
      <w:r w:rsidRPr="0051184B">
        <w:rPr>
          <w:rStyle w:val="fontstyle11"/>
          <w:color w:val="FF0000"/>
          <w:sz w:val="26"/>
          <w:szCs w:val="26"/>
        </w:rPr>
        <w:t xml:space="preserve"> </w:t>
      </w:r>
      <w:proofErr w:type="spellStart"/>
      <w:r w:rsidRPr="0051184B">
        <w:rPr>
          <w:rStyle w:val="fontstyle11"/>
          <w:color w:val="FF0000"/>
          <w:sz w:val="26"/>
          <w:szCs w:val="26"/>
        </w:rPr>
        <w:t>biến</w:t>
      </w:r>
      <w:proofErr w:type="spellEnd"/>
      <w:r w:rsidRPr="0051184B">
        <w:rPr>
          <w:rStyle w:val="fontstyle11"/>
          <w:color w:val="FF0000"/>
          <w:sz w:val="26"/>
          <w:szCs w:val="26"/>
        </w:rPr>
        <w:t xml:space="preserve"> gang </w:t>
      </w:r>
      <w:proofErr w:type="spellStart"/>
      <w:r w:rsidRPr="0051184B">
        <w:rPr>
          <w:rStyle w:val="fontstyle11"/>
          <w:color w:val="FF0000"/>
          <w:sz w:val="26"/>
          <w:szCs w:val="26"/>
        </w:rPr>
        <w:t>thép</w:t>
      </w:r>
      <w:proofErr w:type="spellEnd"/>
      <w:r w:rsidRPr="0051184B">
        <w:rPr>
          <w:rStyle w:val="fontstyle11"/>
          <w:color w:val="FF0000"/>
          <w:sz w:val="26"/>
          <w:szCs w:val="26"/>
        </w:rPr>
        <w:t xml:space="preserve">, </w:t>
      </w:r>
      <w:proofErr w:type="spellStart"/>
      <w:r w:rsidRPr="0051184B">
        <w:rPr>
          <w:rStyle w:val="fontstyle11"/>
          <w:color w:val="FF0000"/>
          <w:sz w:val="26"/>
          <w:szCs w:val="26"/>
        </w:rPr>
        <w:t>đóng</w:t>
      </w:r>
      <w:proofErr w:type="spellEnd"/>
      <w:r w:rsidRPr="0051184B">
        <w:rPr>
          <w:rStyle w:val="fontstyle11"/>
          <w:color w:val="FF0000"/>
          <w:sz w:val="26"/>
          <w:szCs w:val="26"/>
        </w:rPr>
        <w:t xml:space="preserve"> </w:t>
      </w:r>
      <w:proofErr w:type="spellStart"/>
      <w:r w:rsidRPr="0051184B">
        <w:rPr>
          <w:rStyle w:val="fontstyle11"/>
          <w:color w:val="FF0000"/>
          <w:sz w:val="26"/>
          <w:szCs w:val="26"/>
        </w:rPr>
        <w:t>tàu</w:t>
      </w:r>
      <w:proofErr w:type="spellEnd"/>
      <w:r w:rsidRPr="0051184B">
        <w:rPr>
          <w:rStyle w:val="fontstyle11"/>
          <w:color w:val="FF0000"/>
          <w:sz w:val="26"/>
          <w:szCs w:val="26"/>
        </w:rPr>
        <w:t xml:space="preserve">; </w:t>
      </w:r>
      <w:proofErr w:type="spellStart"/>
      <w:r w:rsidRPr="0051184B">
        <w:rPr>
          <w:rStyle w:val="fontstyle11"/>
          <w:color w:val="FF0000"/>
          <w:sz w:val="26"/>
          <w:szCs w:val="26"/>
        </w:rPr>
        <w:t>chế</w:t>
      </w:r>
      <w:proofErr w:type="spellEnd"/>
      <w:r w:rsidRPr="0051184B">
        <w:rPr>
          <w:rStyle w:val="fontstyle11"/>
          <w:color w:val="FF0000"/>
          <w:sz w:val="26"/>
          <w:szCs w:val="26"/>
        </w:rPr>
        <w:t xml:space="preserve"> </w:t>
      </w:r>
      <w:proofErr w:type="spellStart"/>
      <w:r w:rsidRPr="0051184B">
        <w:rPr>
          <w:rStyle w:val="fontstyle11"/>
          <w:color w:val="FF0000"/>
          <w:sz w:val="26"/>
          <w:szCs w:val="26"/>
        </w:rPr>
        <w:t>biến</w:t>
      </w:r>
      <w:proofErr w:type="spellEnd"/>
      <w:r w:rsidRPr="0051184B">
        <w:rPr>
          <w:rStyle w:val="fontstyle11"/>
          <w:color w:val="FF0000"/>
          <w:sz w:val="26"/>
          <w:szCs w:val="26"/>
        </w:rPr>
        <w:t xml:space="preserve"> </w:t>
      </w:r>
      <w:proofErr w:type="spellStart"/>
      <w:r w:rsidRPr="0051184B">
        <w:rPr>
          <w:rStyle w:val="fontstyle11"/>
          <w:color w:val="FF0000"/>
          <w:sz w:val="26"/>
          <w:szCs w:val="26"/>
        </w:rPr>
        <w:t>gỗ</w:t>
      </w:r>
      <w:proofErr w:type="spellEnd"/>
      <w:r w:rsidRPr="0051184B">
        <w:rPr>
          <w:rStyle w:val="fontstyle11"/>
          <w:color w:val="FF0000"/>
          <w:sz w:val="26"/>
          <w:szCs w:val="26"/>
        </w:rPr>
        <w:t xml:space="preserve">, </w:t>
      </w:r>
      <w:proofErr w:type="spellStart"/>
      <w:r w:rsidRPr="0051184B">
        <w:rPr>
          <w:rStyle w:val="fontstyle11"/>
          <w:color w:val="FF0000"/>
          <w:sz w:val="26"/>
          <w:szCs w:val="26"/>
        </w:rPr>
        <w:t>sản</w:t>
      </w:r>
      <w:proofErr w:type="spellEnd"/>
      <w:r w:rsidRPr="0051184B">
        <w:rPr>
          <w:rStyle w:val="fontstyle11"/>
          <w:color w:val="FF0000"/>
          <w:sz w:val="26"/>
          <w:szCs w:val="26"/>
        </w:rPr>
        <w:t xml:space="preserve"> </w:t>
      </w:r>
      <w:proofErr w:type="spellStart"/>
      <w:r w:rsidRPr="0051184B">
        <w:rPr>
          <w:rStyle w:val="fontstyle11"/>
          <w:color w:val="FF0000"/>
          <w:sz w:val="26"/>
          <w:szCs w:val="26"/>
        </w:rPr>
        <w:t>xuất</w:t>
      </w:r>
      <w:proofErr w:type="spellEnd"/>
      <w:r w:rsidRPr="0051184B">
        <w:rPr>
          <w:rStyle w:val="fontstyle11"/>
          <w:color w:val="FF0000"/>
          <w:sz w:val="26"/>
          <w:szCs w:val="26"/>
        </w:rPr>
        <w:t xml:space="preserve"> </w:t>
      </w:r>
      <w:proofErr w:type="spellStart"/>
      <w:r w:rsidRPr="0051184B">
        <w:rPr>
          <w:rStyle w:val="fontstyle11"/>
          <w:color w:val="FF0000"/>
          <w:sz w:val="26"/>
          <w:szCs w:val="26"/>
        </w:rPr>
        <w:t>vật</w:t>
      </w:r>
      <w:proofErr w:type="spellEnd"/>
      <w:r w:rsidRPr="0051184B">
        <w:rPr>
          <w:rStyle w:val="fontstyle11"/>
          <w:color w:val="FF0000"/>
          <w:sz w:val="26"/>
          <w:szCs w:val="26"/>
        </w:rPr>
        <w:t xml:space="preserve"> </w:t>
      </w:r>
      <w:proofErr w:type="spellStart"/>
      <w:r w:rsidRPr="0051184B">
        <w:rPr>
          <w:rStyle w:val="fontstyle11"/>
          <w:color w:val="FF0000"/>
          <w:sz w:val="26"/>
          <w:szCs w:val="26"/>
        </w:rPr>
        <w:t>liệu</w:t>
      </w:r>
      <w:proofErr w:type="spellEnd"/>
      <w:r w:rsidRPr="0051184B">
        <w:rPr>
          <w:rStyle w:val="fontstyle11"/>
          <w:color w:val="FF0000"/>
          <w:sz w:val="26"/>
          <w:szCs w:val="26"/>
        </w:rPr>
        <w:t xml:space="preserve"> </w:t>
      </w:r>
      <w:proofErr w:type="spellStart"/>
      <w:r w:rsidRPr="0051184B">
        <w:rPr>
          <w:rStyle w:val="fontstyle11"/>
          <w:color w:val="FF0000"/>
          <w:sz w:val="26"/>
          <w:szCs w:val="26"/>
        </w:rPr>
        <w:t>xây</w:t>
      </w:r>
      <w:proofErr w:type="spellEnd"/>
      <w:r w:rsidRPr="0051184B">
        <w:rPr>
          <w:rStyle w:val="fontstyle11"/>
          <w:color w:val="FF0000"/>
          <w:sz w:val="26"/>
          <w:szCs w:val="26"/>
        </w:rPr>
        <w:t xml:space="preserve"> </w:t>
      </w:r>
      <w:proofErr w:type="spellStart"/>
      <w:r w:rsidRPr="0051184B">
        <w:rPr>
          <w:rStyle w:val="fontstyle11"/>
          <w:color w:val="FF0000"/>
          <w:sz w:val="26"/>
          <w:szCs w:val="26"/>
        </w:rPr>
        <w:t>dựng</w:t>
      </w:r>
      <w:proofErr w:type="spellEnd"/>
      <w:r w:rsidRPr="0051184B">
        <w:rPr>
          <w:rStyle w:val="fontstyle11"/>
          <w:color w:val="FF0000"/>
          <w:sz w:val="26"/>
          <w:szCs w:val="26"/>
        </w:rPr>
        <w:t xml:space="preserve"> (</w:t>
      </w:r>
      <w:proofErr w:type="spellStart"/>
      <w:r w:rsidRPr="0051184B">
        <w:rPr>
          <w:rStyle w:val="fontstyle11"/>
          <w:color w:val="FF0000"/>
          <w:sz w:val="26"/>
          <w:szCs w:val="26"/>
        </w:rPr>
        <w:t>sản</w:t>
      </w:r>
      <w:proofErr w:type="spellEnd"/>
      <w:r w:rsidRPr="0051184B">
        <w:rPr>
          <w:rStyle w:val="fontstyle11"/>
          <w:color w:val="FF0000"/>
          <w:sz w:val="26"/>
          <w:szCs w:val="26"/>
        </w:rPr>
        <w:t xml:space="preserve"> </w:t>
      </w:r>
      <w:proofErr w:type="spellStart"/>
      <w:r w:rsidRPr="0051184B">
        <w:rPr>
          <w:rStyle w:val="fontstyle11"/>
          <w:color w:val="FF0000"/>
          <w:sz w:val="26"/>
          <w:szCs w:val="26"/>
        </w:rPr>
        <w:t>phẩm</w:t>
      </w:r>
      <w:proofErr w:type="spellEnd"/>
      <w:r w:rsidRPr="0051184B">
        <w:rPr>
          <w:rStyle w:val="fontstyle11"/>
          <w:color w:val="FF0000"/>
          <w:sz w:val="26"/>
          <w:szCs w:val="26"/>
        </w:rPr>
        <w:t xml:space="preserve"> </w:t>
      </w:r>
      <w:proofErr w:type="spellStart"/>
      <w:r w:rsidRPr="0051184B">
        <w:rPr>
          <w:rStyle w:val="fontstyle11"/>
          <w:color w:val="FF0000"/>
          <w:sz w:val="26"/>
          <w:szCs w:val="26"/>
        </w:rPr>
        <w:t>gạch</w:t>
      </w:r>
      <w:proofErr w:type="spellEnd"/>
      <w:r w:rsidRPr="0051184B">
        <w:rPr>
          <w:rStyle w:val="fontstyle11"/>
          <w:color w:val="FF0000"/>
          <w:sz w:val="26"/>
          <w:szCs w:val="26"/>
        </w:rPr>
        <w:t xml:space="preserve"> </w:t>
      </w:r>
      <w:proofErr w:type="spellStart"/>
      <w:r w:rsidRPr="0051184B">
        <w:rPr>
          <w:rStyle w:val="fontstyle11"/>
          <w:color w:val="FF0000"/>
          <w:sz w:val="26"/>
          <w:szCs w:val="26"/>
        </w:rPr>
        <w:t>ngói</w:t>
      </w:r>
      <w:proofErr w:type="spellEnd"/>
      <w:r w:rsidRPr="0051184B">
        <w:rPr>
          <w:rStyle w:val="fontstyle11"/>
          <w:color w:val="FF0000"/>
          <w:sz w:val="26"/>
          <w:szCs w:val="26"/>
        </w:rPr>
        <w:t xml:space="preserve">, </w:t>
      </w:r>
      <w:proofErr w:type="spellStart"/>
      <w:r w:rsidRPr="0051184B">
        <w:rPr>
          <w:rStyle w:val="fontstyle11"/>
          <w:color w:val="FF0000"/>
          <w:sz w:val="26"/>
          <w:szCs w:val="26"/>
        </w:rPr>
        <w:t>bêtông</w:t>
      </w:r>
      <w:proofErr w:type="spellEnd"/>
      <w:r w:rsidRPr="0051184B">
        <w:rPr>
          <w:rStyle w:val="fontstyle11"/>
          <w:color w:val="FF0000"/>
          <w:sz w:val="26"/>
          <w:szCs w:val="26"/>
        </w:rPr>
        <w:t xml:space="preserve">, </w:t>
      </w:r>
      <w:proofErr w:type="spellStart"/>
      <w:r w:rsidRPr="0051184B">
        <w:rPr>
          <w:rStyle w:val="fontstyle11"/>
          <w:color w:val="FF0000"/>
          <w:sz w:val="26"/>
          <w:szCs w:val="26"/>
        </w:rPr>
        <w:t>đá</w:t>
      </w:r>
      <w:proofErr w:type="spellEnd"/>
      <w:r w:rsidRPr="0051184B">
        <w:rPr>
          <w:rStyle w:val="fontstyle11"/>
          <w:color w:val="FF0000"/>
          <w:sz w:val="26"/>
          <w:szCs w:val="26"/>
        </w:rPr>
        <w:t xml:space="preserve"> granite...), </w:t>
      </w:r>
      <w:proofErr w:type="spellStart"/>
      <w:r w:rsidRPr="0051184B">
        <w:rPr>
          <w:rStyle w:val="fontstyle11"/>
          <w:color w:val="FF0000"/>
          <w:sz w:val="26"/>
          <w:szCs w:val="26"/>
        </w:rPr>
        <w:t>sản</w:t>
      </w:r>
      <w:proofErr w:type="spellEnd"/>
      <w:r w:rsidRPr="0051184B">
        <w:rPr>
          <w:rStyle w:val="fontstyle11"/>
          <w:color w:val="FF0000"/>
          <w:sz w:val="26"/>
          <w:szCs w:val="26"/>
        </w:rPr>
        <w:t xml:space="preserve"> </w:t>
      </w:r>
      <w:proofErr w:type="spellStart"/>
      <w:r w:rsidRPr="0051184B">
        <w:rPr>
          <w:rStyle w:val="fontstyle11"/>
          <w:color w:val="FF0000"/>
          <w:sz w:val="26"/>
          <w:szCs w:val="26"/>
        </w:rPr>
        <w:t>phẩm</w:t>
      </w:r>
      <w:proofErr w:type="spellEnd"/>
      <w:r w:rsidRPr="0051184B">
        <w:rPr>
          <w:rStyle w:val="fontstyle11"/>
          <w:color w:val="FF0000"/>
          <w:sz w:val="26"/>
          <w:szCs w:val="26"/>
        </w:rPr>
        <w:t xml:space="preserve"> </w:t>
      </w:r>
      <w:proofErr w:type="spellStart"/>
      <w:r w:rsidRPr="0051184B">
        <w:rPr>
          <w:rStyle w:val="fontstyle11"/>
          <w:color w:val="FF0000"/>
          <w:sz w:val="26"/>
          <w:szCs w:val="26"/>
        </w:rPr>
        <w:t>giấy</w:t>
      </w:r>
      <w:proofErr w:type="spellEnd"/>
      <w:r w:rsidRPr="0051184B">
        <w:rPr>
          <w:rStyle w:val="fontstyle11"/>
          <w:color w:val="FF0000"/>
          <w:sz w:val="26"/>
          <w:szCs w:val="26"/>
        </w:rPr>
        <w:t xml:space="preserve">, </w:t>
      </w:r>
      <w:proofErr w:type="spellStart"/>
      <w:r w:rsidRPr="0051184B">
        <w:rPr>
          <w:rStyle w:val="fontstyle11"/>
          <w:color w:val="FF0000"/>
          <w:sz w:val="26"/>
          <w:szCs w:val="26"/>
        </w:rPr>
        <w:t>nhựa</w:t>
      </w:r>
      <w:proofErr w:type="spellEnd"/>
      <w:r w:rsidRPr="0051184B">
        <w:rPr>
          <w:rStyle w:val="fontstyle11"/>
          <w:color w:val="FF0000"/>
          <w:sz w:val="26"/>
          <w:szCs w:val="26"/>
        </w:rPr>
        <w:t xml:space="preserve">, may </w:t>
      </w:r>
      <w:proofErr w:type="spellStart"/>
      <w:r w:rsidRPr="0051184B">
        <w:rPr>
          <w:rStyle w:val="fontstyle11"/>
          <w:color w:val="FF0000"/>
          <w:sz w:val="26"/>
          <w:szCs w:val="26"/>
        </w:rPr>
        <w:t>mặc</w:t>
      </w:r>
      <w:proofErr w:type="spellEnd"/>
      <w:r w:rsidRPr="0051184B">
        <w:rPr>
          <w:rStyle w:val="fontstyle11"/>
          <w:color w:val="FF0000"/>
          <w:sz w:val="26"/>
          <w:szCs w:val="26"/>
        </w:rPr>
        <w:t xml:space="preserve">, </w:t>
      </w:r>
      <w:proofErr w:type="spellStart"/>
      <w:r w:rsidRPr="0051184B">
        <w:rPr>
          <w:rStyle w:val="fontstyle11"/>
          <w:color w:val="FF0000"/>
          <w:sz w:val="26"/>
          <w:szCs w:val="26"/>
        </w:rPr>
        <w:t>năng</w:t>
      </w:r>
      <w:proofErr w:type="spellEnd"/>
      <w:r w:rsidRPr="0051184B">
        <w:rPr>
          <w:rStyle w:val="fontstyle11"/>
          <w:color w:val="FF0000"/>
          <w:sz w:val="26"/>
          <w:szCs w:val="26"/>
        </w:rPr>
        <w:t xml:space="preserve"> </w:t>
      </w:r>
      <w:proofErr w:type="spellStart"/>
      <w:r w:rsidRPr="0051184B">
        <w:rPr>
          <w:rStyle w:val="fontstyle11"/>
          <w:color w:val="FF0000"/>
          <w:sz w:val="26"/>
          <w:szCs w:val="26"/>
        </w:rPr>
        <w:t>lượng</w:t>
      </w:r>
      <w:proofErr w:type="spellEnd"/>
      <w:r w:rsidRPr="0051184B">
        <w:rPr>
          <w:rStyle w:val="fontstyle11"/>
          <w:color w:val="FF0000"/>
          <w:sz w:val="26"/>
          <w:szCs w:val="26"/>
        </w:rPr>
        <w:t xml:space="preserve"> </w:t>
      </w:r>
      <w:proofErr w:type="spellStart"/>
      <w:r w:rsidRPr="0051184B">
        <w:rPr>
          <w:rStyle w:val="fontstyle11"/>
          <w:color w:val="FF0000"/>
          <w:sz w:val="26"/>
          <w:szCs w:val="26"/>
        </w:rPr>
        <w:t>tái</w:t>
      </w:r>
      <w:proofErr w:type="spellEnd"/>
      <w:r w:rsidRPr="0051184B">
        <w:rPr>
          <w:rStyle w:val="fontstyle11"/>
          <w:color w:val="FF0000"/>
          <w:sz w:val="26"/>
          <w:szCs w:val="26"/>
        </w:rPr>
        <w:t xml:space="preserve"> </w:t>
      </w:r>
      <w:proofErr w:type="spellStart"/>
      <w:r w:rsidRPr="0051184B">
        <w:rPr>
          <w:rStyle w:val="fontstyle11"/>
          <w:color w:val="FF0000"/>
          <w:sz w:val="26"/>
          <w:szCs w:val="26"/>
        </w:rPr>
        <w:t>tạo</w:t>
      </w:r>
      <w:proofErr w:type="spellEnd"/>
      <w:r w:rsidRPr="0051184B">
        <w:rPr>
          <w:rStyle w:val="fontstyle11"/>
          <w:color w:val="FF0000"/>
          <w:sz w:val="26"/>
          <w:szCs w:val="26"/>
        </w:rPr>
        <w:t xml:space="preserve"> (</w:t>
      </w:r>
      <w:proofErr w:type="spellStart"/>
      <w:r w:rsidRPr="0051184B">
        <w:rPr>
          <w:rStyle w:val="fontstyle11"/>
          <w:color w:val="FF0000"/>
          <w:sz w:val="26"/>
          <w:szCs w:val="26"/>
        </w:rPr>
        <w:t>điện</w:t>
      </w:r>
      <w:proofErr w:type="spellEnd"/>
      <w:r w:rsidRPr="0051184B">
        <w:rPr>
          <w:rStyle w:val="fontstyle11"/>
          <w:color w:val="FF0000"/>
          <w:sz w:val="26"/>
          <w:szCs w:val="26"/>
        </w:rPr>
        <w:t xml:space="preserve"> </w:t>
      </w:r>
      <w:proofErr w:type="spellStart"/>
      <w:r w:rsidRPr="0051184B">
        <w:rPr>
          <w:rStyle w:val="fontstyle11"/>
          <w:color w:val="FF0000"/>
          <w:sz w:val="26"/>
          <w:szCs w:val="26"/>
        </w:rPr>
        <w:t>mặt</w:t>
      </w:r>
      <w:proofErr w:type="spellEnd"/>
      <w:r w:rsidRPr="0051184B">
        <w:rPr>
          <w:rStyle w:val="fontstyle11"/>
          <w:color w:val="FF0000"/>
          <w:sz w:val="26"/>
          <w:szCs w:val="26"/>
        </w:rPr>
        <w:t xml:space="preserve"> </w:t>
      </w:r>
      <w:proofErr w:type="spellStart"/>
      <w:r w:rsidRPr="0051184B">
        <w:rPr>
          <w:rStyle w:val="fontstyle11"/>
          <w:color w:val="FF0000"/>
          <w:sz w:val="26"/>
          <w:szCs w:val="26"/>
        </w:rPr>
        <w:t>trời</w:t>
      </w:r>
      <w:proofErr w:type="spellEnd"/>
      <w:r w:rsidRPr="0051184B">
        <w:rPr>
          <w:rStyle w:val="fontstyle11"/>
          <w:color w:val="FF0000"/>
          <w:sz w:val="26"/>
          <w:szCs w:val="26"/>
        </w:rPr>
        <w:t xml:space="preserve">, </w:t>
      </w:r>
      <w:proofErr w:type="spellStart"/>
      <w:r w:rsidRPr="0051184B">
        <w:rPr>
          <w:rStyle w:val="fontstyle11"/>
          <w:color w:val="FF0000"/>
          <w:sz w:val="26"/>
          <w:szCs w:val="26"/>
        </w:rPr>
        <w:t>điện</w:t>
      </w:r>
      <w:proofErr w:type="spellEnd"/>
      <w:r w:rsidRPr="0051184B">
        <w:rPr>
          <w:rStyle w:val="fontstyle11"/>
          <w:color w:val="FF0000"/>
          <w:sz w:val="26"/>
          <w:szCs w:val="26"/>
        </w:rPr>
        <w:t xml:space="preserve"> </w:t>
      </w:r>
      <w:proofErr w:type="spellStart"/>
      <w:r w:rsidRPr="0051184B">
        <w:rPr>
          <w:rStyle w:val="fontstyle11"/>
          <w:color w:val="FF0000"/>
          <w:sz w:val="26"/>
          <w:szCs w:val="26"/>
        </w:rPr>
        <w:t>gió</w:t>
      </w:r>
      <w:proofErr w:type="spellEnd"/>
      <w:r w:rsidRPr="0051184B">
        <w:rPr>
          <w:rStyle w:val="fontstyle11"/>
          <w:color w:val="FF0000"/>
          <w:sz w:val="26"/>
          <w:szCs w:val="26"/>
        </w:rPr>
        <w:t xml:space="preserve"> </w:t>
      </w:r>
      <w:proofErr w:type="spellStart"/>
      <w:r w:rsidRPr="0051184B">
        <w:rPr>
          <w:rStyle w:val="fontstyle11"/>
          <w:color w:val="FF0000"/>
          <w:sz w:val="26"/>
          <w:szCs w:val="26"/>
        </w:rPr>
        <w:t>ngoài</w:t>
      </w:r>
      <w:proofErr w:type="spellEnd"/>
      <w:r w:rsidRPr="0051184B">
        <w:rPr>
          <w:rStyle w:val="fontstyle11"/>
          <w:color w:val="FF0000"/>
          <w:sz w:val="26"/>
          <w:szCs w:val="26"/>
        </w:rPr>
        <w:t xml:space="preserve"> </w:t>
      </w:r>
      <w:proofErr w:type="spellStart"/>
      <w:r w:rsidRPr="0051184B">
        <w:rPr>
          <w:rStyle w:val="fontstyle11"/>
          <w:color w:val="FF0000"/>
          <w:sz w:val="26"/>
          <w:szCs w:val="26"/>
        </w:rPr>
        <w:t>khơi</w:t>
      </w:r>
      <w:proofErr w:type="spellEnd"/>
      <w:r w:rsidRPr="0051184B">
        <w:rPr>
          <w:rStyle w:val="fontstyle11"/>
          <w:color w:val="FF0000"/>
          <w:sz w:val="26"/>
          <w:szCs w:val="26"/>
        </w:rPr>
        <w:t xml:space="preserve">, </w:t>
      </w:r>
      <w:proofErr w:type="spellStart"/>
      <w:r w:rsidRPr="0051184B">
        <w:rPr>
          <w:rStyle w:val="fontstyle11"/>
          <w:color w:val="FF0000"/>
          <w:sz w:val="26"/>
          <w:szCs w:val="26"/>
        </w:rPr>
        <w:t>ven</w:t>
      </w:r>
      <w:proofErr w:type="spellEnd"/>
      <w:r w:rsidRPr="0051184B">
        <w:rPr>
          <w:rStyle w:val="fontstyle11"/>
          <w:color w:val="FF0000"/>
          <w:sz w:val="26"/>
          <w:szCs w:val="26"/>
        </w:rPr>
        <w:t xml:space="preserve"> </w:t>
      </w:r>
      <w:proofErr w:type="spellStart"/>
      <w:r w:rsidRPr="0051184B">
        <w:rPr>
          <w:rStyle w:val="fontstyle11"/>
          <w:color w:val="FF0000"/>
          <w:sz w:val="26"/>
          <w:szCs w:val="26"/>
        </w:rPr>
        <w:t>bờ</w:t>
      </w:r>
      <w:proofErr w:type="spellEnd"/>
      <w:r w:rsidRPr="0051184B">
        <w:rPr>
          <w:rStyle w:val="fontstyle11"/>
          <w:color w:val="FF0000"/>
          <w:sz w:val="26"/>
          <w:szCs w:val="26"/>
        </w:rPr>
        <w:t xml:space="preserve">...); Hoàn </w:t>
      </w:r>
      <w:proofErr w:type="spellStart"/>
      <w:r w:rsidRPr="0051184B">
        <w:rPr>
          <w:rStyle w:val="fontstyle11"/>
          <w:color w:val="FF0000"/>
          <w:sz w:val="26"/>
          <w:szCs w:val="26"/>
        </w:rPr>
        <w:t>thành</w:t>
      </w:r>
      <w:proofErr w:type="spellEnd"/>
      <w:r w:rsidRPr="0051184B">
        <w:rPr>
          <w:rStyle w:val="fontstyle11"/>
          <w:color w:val="FF0000"/>
          <w:sz w:val="26"/>
          <w:szCs w:val="26"/>
        </w:rPr>
        <w:t xml:space="preserve"> </w:t>
      </w:r>
      <w:proofErr w:type="spellStart"/>
      <w:r w:rsidRPr="0051184B">
        <w:rPr>
          <w:rStyle w:val="fontstyle11"/>
          <w:color w:val="FF0000"/>
          <w:sz w:val="26"/>
          <w:szCs w:val="26"/>
        </w:rPr>
        <w:t>xây</w:t>
      </w:r>
      <w:proofErr w:type="spellEnd"/>
      <w:r w:rsidRPr="0051184B">
        <w:rPr>
          <w:rStyle w:val="fontstyle11"/>
          <w:color w:val="FF0000"/>
          <w:sz w:val="26"/>
          <w:szCs w:val="26"/>
        </w:rPr>
        <w:t xml:space="preserve"> </w:t>
      </w:r>
      <w:proofErr w:type="spellStart"/>
      <w:r w:rsidRPr="0051184B">
        <w:rPr>
          <w:rStyle w:val="fontstyle11"/>
          <w:color w:val="FF0000"/>
          <w:sz w:val="26"/>
          <w:szCs w:val="26"/>
        </w:rPr>
        <w:t>dựng</w:t>
      </w:r>
      <w:proofErr w:type="spellEnd"/>
      <w:r w:rsidRPr="0051184B">
        <w:rPr>
          <w:rStyle w:val="fontstyle11"/>
          <w:color w:val="FF0000"/>
          <w:sz w:val="26"/>
          <w:szCs w:val="26"/>
        </w:rPr>
        <w:t xml:space="preserve"> </w:t>
      </w:r>
      <w:proofErr w:type="spellStart"/>
      <w:r w:rsidRPr="0051184B">
        <w:rPr>
          <w:rStyle w:val="fontstyle11"/>
          <w:color w:val="FF0000"/>
          <w:sz w:val="26"/>
          <w:szCs w:val="26"/>
        </w:rPr>
        <w:t>cảng</w:t>
      </w:r>
      <w:proofErr w:type="spellEnd"/>
      <w:r w:rsidRPr="0051184B">
        <w:rPr>
          <w:rStyle w:val="fontstyle11"/>
          <w:color w:val="FF0000"/>
          <w:sz w:val="26"/>
          <w:szCs w:val="26"/>
        </w:rPr>
        <w:t xml:space="preserve"> </w:t>
      </w:r>
      <w:proofErr w:type="spellStart"/>
      <w:r w:rsidRPr="0051184B">
        <w:rPr>
          <w:rStyle w:val="fontstyle11"/>
          <w:color w:val="FF0000"/>
          <w:sz w:val="26"/>
          <w:szCs w:val="26"/>
        </w:rPr>
        <w:t>cá</w:t>
      </w:r>
      <w:proofErr w:type="spellEnd"/>
      <w:r w:rsidRPr="0051184B">
        <w:rPr>
          <w:rStyle w:val="fontstyle11"/>
          <w:color w:val="FF0000"/>
          <w:sz w:val="26"/>
          <w:szCs w:val="26"/>
        </w:rPr>
        <w:t xml:space="preserve"> Tam Quan (</w:t>
      </w:r>
      <w:proofErr w:type="spellStart"/>
      <w:r w:rsidRPr="0051184B">
        <w:rPr>
          <w:rStyle w:val="fontstyle11"/>
          <w:color w:val="FF0000"/>
          <w:sz w:val="26"/>
          <w:szCs w:val="26"/>
        </w:rPr>
        <w:t>thị</w:t>
      </w:r>
      <w:proofErr w:type="spellEnd"/>
      <w:r w:rsidRPr="0051184B">
        <w:rPr>
          <w:rStyle w:val="fontstyle11"/>
          <w:color w:val="FF0000"/>
          <w:sz w:val="26"/>
          <w:szCs w:val="26"/>
        </w:rPr>
        <w:t xml:space="preserve"> </w:t>
      </w:r>
      <w:proofErr w:type="spellStart"/>
      <w:r w:rsidRPr="0051184B">
        <w:rPr>
          <w:rStyle w:val="fontstyle11"/>
          <w:color w:val="FF0000"/>
          <w:sz w:val="26"/>
          <w:szCs w:val="26"/>
        </w:rPr>
        <w:t>xã</w:t>
      </w:r>
      <w:proofErr w:type="spellEnd"/>
      <w:r w:rsidRPr="0051184B">
        <w:rPr>
          <w:rStyle w:val="fontstyle11"/>
          <w:color w:val="FF0000"/>
          <w:sz w:val="26"/>
          <w:szCs w:val="26"/>
        </w:rPr>
        <w:t xml:space="preserve"> Hoài </w:t>
      </w:r>
      <w:proofErr w:type="spellStart"/>
      <w:r w:rsidRPr="0051184B">
        <w:rPr>
          <w:rStyle w:val="fontstyle11"/>
          <w:color w:val="FF0000"/>
          <w:sz w:val="26"/>
          <w:szCs w:val="26"/>
        </w:rPr>
        <w:t>Nhơn</w:t>
      </w:r>
      <w:proofErr w:type="spellEnd"/>
      <w:r w:rsidRPr="0051184B">
        <w:rPr>
          <w:rStyle w:val="fontstyle11"/>
          <w:color w:val="FF0000"/>
          <w:sz w:val="26"/>
          <w:szCs w:val="26"/>
        </w:rPr>
        <w:t xml:space="preserve">). </w:t>
      </w:r>
      <w:proofErr w:type="spellStart"/>
      <w:r w:rsidRPr="0051184B">
        <w:rPr>
          <w:rStyle w:val="fontstyle11"/>
          <w:color w:val="FF0000"/>
          <w:sz w:val="26"/>
          <w:szCs w:val="26"/>
        </w:rPr>
        <w:t>Xây</w:t>
      </w:r>
      <w:proofErr w:type="spellEnd"/>
      <w:r w:rsidRPr="0051184B">
        <w:rPr>
          <w:rStyle w:val="fontstyle11"/>
          <w:color w:val="FF0000"/>
          <w:sz w:val="26"/>
          <w:szCs w:val="26"/>
        </w:rPr>
        <w:t xml:space="preserve"> </w:t>
      </w:r>
      <w:proofErr w:type="spellStart"/>
      <w:r w:rsidRPr="0051184B">
        <w:rPr>
          <w:rStyle w:val="fontstyle11"/>
          <w:color w:val="FF0000"/>
          <w:sz w:val="26"/>
          <w:szCs w:val="26"/>
        </w:rPr>
        <w:t>dựng</w:t>
      </w:r>
      <w:proofErr w:type="spellEnd"/>
      <w:r w:rsidRPr="0051184B">
        <w:rPr>
          <w:rStyle w:val="fontstyle11"/>
          <w:color w:val="FF0000"/>
          <w:sz w:val="26"/>
          <w:szCs w:val="26"/>
        </w:rPr>
        <w:t xml:space="preserve"> </w:t>
      </w:r>
      <w:proofErr w:type="spellStart"/>
      <w:r w:rsidRPr="0051184B">
        <w:rPr>
          <w:rStyle w:val="fontstyle11"/>
          <w:color w:val="FF0000"/>
          <w:sz w:val="26"/>
          <w:szCs w:val="26"/>
        </w:rPr>
        <w:t>khu</w:t>
      </w:r>
      <w:proofErr w:type="spellEnd"/>
      <w:r w:rsidRPr="0051184B">
        <w:rPr>
          <w:rStyle w:val="fontstyle11"/>
          <w:color w:val="FF0000"/>
          <w:sz w:val="26"/>
          <w:szCs w:val="26"/>
        </w:rPr>
        <w:t xml:space="preserve"> </w:t>
      </w:r>
      <w:proofErr w:type="spellStart"/>
      <w:r w:rsidRPr="0051184B">
        <w:rPr>
          <w:rStyle w:val="fontstyle11"/>
          <w:color w:val="FF0000"/>
          <w:sz w:val="26"/>
          <w:szCs w:val="26"/>
        </w:rPr>
        <w:t>công</w:t>
      </w:r>
      <w:proofErr w:type="spellEnd"/>
      <w:r w:rsidRPr="0051184B">
        <w:rPr>
          <w:rStyle w:val="fontstyle11"/>
          <w:color w:val="FF0000"/>
          <w:sz w:val="26"/>
          <w:szCs w:val="26"/>
        </w:rPr>
        <w:t xml:space="preserve"> </w:t>
      </w:r>
      <w:proofErr w:type="spellStart"/>
      <w:r w:rsidRPr="0051184B">
        <w:rPr>
          <w:rStyle w:val="fontstyle11"/>
          <w:color w:val="FF0000"/>
          <w:sz w:val="26"/>
          <w:szCs w:val="26"/>
        </w:rPr>
        <w:t>nghiệp</w:t>
      </w:r>
      <w:proofErr w:type="spellEnd"/>
      <w:r w:rsidRPr="0051184B">
        <w:rPr>
          <w:rStyle w:val="fontstyle11"/>
          <w:color w:val="FF0000"/>
          <w:sz w:val="26"/>
          <w:szCs w:val="26"/>
        </w:rPr>
        <w:t xml:space="preserve"> </w:t>
      </w:r>
      <w:proofErr w:type="spellStart"/>
      <w:r w:rsidRPr="0051184B">
        <w:rPr>
          <w:rStyle w:val="fontstyle11"/>
          <w:color w:val="FF0000"/>
          <w:sz w:val="26"/>
          <w:szCs w:val="26"/>
        </w:rPr>
        <w:t>phục</w:t>
      </w:r>
      <w:proofErr w:type="spellEnd"/>
      <w:r w:rsidRPr="0051184B">
        <w:rPr>
          <w:rStyle w:val="fontstyle11"/>
          <w:color w:val="FF0000"/>
          <w:sz w:val="26"/>
          <w:szCs w:val="26"/>
        </w:rPr>
        <w:t xml:space="preserve"> </w:t>
      </w:r>
      <w:proofErr w:type="spellStart"/>
      <w:r w:rsidRPr="0051184B">
        <w:rPr>
          <w:rStyle w:val="fontstyle11"/>
          <w:color w:val="FF0000"/>
          <w:sz w:val="26"/>
          <w:szCs w:val="26"/>
        </w:rPr>
        <w:t>vụ</w:t>
      </w:r>
      <w:proofErr w:type="spellEnd"/>
      <w:r w:rsidRPr="0051184B">
        <w:rPr>
          <w:rStyle w:val="fontstyle11"/>
          <w:color w:val="FF0000"/>
          <w:sz w:val="26"/>
          <w:szCs w:val="26"/>
        </w:rPr>
        <w:t xml:space="preserve"> </w:t>
      </w:r>
      <w:proofErr w:type="spellStart"/>
      <w:r w:rsidRPr="0051184B">
        <w:rPr>
          <w:rStyle w:val="fontstyle11"/>
          <w:color w:val="FF0000"/>
          <w:sz w:val="26"/>
          <w:szCs w:val="26"/>
        </w:rPr>
        <w:t>cho</w:t>
      </w:r>
      <w:proofErr w:type="spellEnd"/>
      <w:r w:rsidRPr="0051184B">
        <w:rPr>
          <w:rStyle w:val="fontstyle11"/>
          <w:color w:val="FF0000"/>
          <w:sz w:val="26"/>
          <w:szCs w:val="26"/>
        </w:rPr>
        <w:t xml:space="preserve"> </w:t>
      </w:r>
      <w:proofErr w:type="spellStart"/>
      <w:r w:rsidRPr="0051184B">
        <w:rPr>
          <w:rStyle w:val="fontstyle11"/>
          <w:color w:val="FF0000"/>
          <w:sz w:val="26"/>
          <w:szCs w:val="26"/>
        </w:rPr>
        <w:t>công</w:t>
      </w:r>
      <w:proofErr w:type="spellEnd"/>
      <w:r w:rsidRPr="0051184B">
        <w:rPr>
          <w:rStyle w:val="fontstyle11"/>
          <w:color w:val="FF0000"/>
          <w:sz w:val="26"/>
          <w:szCs w:val="26"/>
        </w:rPr>
        <w:t xml:space="preserve"> </w:t>
      </w:r>
      <w:proofErr w:type="spellStart"/>
      <w:r w:rsidRPr="0051184B">
        <w:rPr>
          <w:rStyle w:val="fontstyle11"/>
          <w:color w:val="FF0000"/>
          <w:sz w:val="26"/>
          <w:szCs w:val="26"/>
        </w:rPr>
        <w:t>nghiệp</w:t>
      </w:r>
      <w:proofErr w:type="spellEnd"/>
      <w:r w:rsidRPr="0051184B">
        <w:rPr>
          <w:rStyle w:val="fontstyle11"/>
          <w:color w:val="FF0000"/>
          <w:sz w:val="26"/>
          <w:szCs w:val="26"/>
        </w:rPr>
        <w:t xml:space="preserve"> </w:t>
      </w:r>
      <w:proofErr w:type="spellStart"/>
      <w:r w:rsidRPr="0051184B">
        <w:rPr>
          <w:rStyle w:val="fontstyle11"/>
          <w:color w:val="FF0000"/>
          <w:sz w:val="26"/>
          <w:szCs w:val="26"/>
        </w:rPr>
        <w:t>luyện</w:t>
      </w:r>
      <w:proofErr w:type="spellEnd"/>
      <w:r w:rsidRPr="0051184B">
        <w:rPr>
          <w:rStyle w:val="fontstyle11"/>
          <w:color w:val="FF0000"/>
          <w:sz w:val="26"/>
          <w:szCs w:val="26"/>
        </w:rPr>
        <w:t xml:space="preserve"> </w:t>
      </w:r>
      <w:proofErr w:type="spellStart"/>
      <w:r w:rsidRPr="0051184B">
        <w:rPr>
          <w:rStyle w:val="fontstyle11"/>
          <w:color w:val="FF0000"/>
          <w:sz w:val="26"/>
          <w:szCs w:val="26"/>
        </w:rPr>
        <w:t>kim</w:t>
      </w:r>
      <w:proofErr w:type="spellEnd"/>
      <w:r w:rsidRPr="0051184B">
        <w:rPr>
          <w:rStyle w:val="fontstyle11"/>
          <w:color w:val="FF0000"/>
          <w:sz w:val="26"/>
          <w:szCs w:val="26"/>
        </w:rPr>
        <w:t xml:space="preserve"> </w:t>
      </w:r>
      <w:proofErr w:type="spellStart"/>
      <w:r w:rsidRPr="0051184B">
        <w:rPr>
          <w:rStyle w:val="fontstyle11"/>
          <w:color w:val="FF0000"/>
          <w:sz w:val="26"/>
          <w:szCs w:val="26"/>
        </w:rPr>
        <w:t>gắn</w:t>
      </w:r>
      <w:proofErr w:type="spellEnd"/>
      <w:r w:rsidRPr="0051184B">
        <w:rPr>
          <w:rStyle w:val="fontstyle11"/>
          <w:color w:val="FF0000"/>
          <w:sz w:val="26"/>
          <w:szCs w:val="26"/>
        </w:rPr>
        <w:t xml:space="preserve"> </w:t>
      </w:r>
      <w:proofErr w:type="spellStart"/>
      <w:r w:rsidRPr="0051184B">
        <w:rPr>
          <w:rStyle w:val="fontstyle11"/>
          <w:color w:val="FF0000"/>
          <w:sz w:val="26"/>
          <w:szCs w:val="26"/>
        </w:rPr>
        <w:t>với</w:t>
      </w:r>
      <w:proofErr w:type="spellEnd"/>
      <w:r w:rsidRPr="0051184B">
        <w:rPr>
          <w:rStyle w:val="fontstyle11"/>
          <w:color w:val="FF0000"/>
          <w:sz w:val="26"/>
          <w:szCs w:val="26"/>
        </w:rPr>
        <w:t xml:space="preserve"> </w:t>
      </w:r>
      <w:proofErr w:type="spellStart"/>
      <w:r w:rsidRPr="0051184B">
        <w:rPr>
          <w:rStyle w:val="fontstyle11"/>
          <w:color w:val="FF0000"/>
          <w:sz w:val="26"/>
          <w:szCs w:val="26"/>
        </w:rPr>
        <w:t>cảng</w:t>
      </w:r>
      <w:proofErr w:type="spellEnd"/>
      <w:r w:rsidRPr="0051184B">
        <w:rPr>
          <w:rStyle w:val="fontstyle11"/>
          <w:color w:val="FF0000"/>
          <w:sz w:val="26"/>
          <w:szCs w:val="26"/>
        </w:rPr>
        <w:t xml:space="preserve"> </w:t>
      </w:r>
      <w:proofErr w:type="spellStart"/>
      <w:r w:rsidRPr="0051184B">
        <w:rPr>
          <w:rStyle w:val="fontstyle11"/>
          <w:color w:val="FF0000"/>
          <w:sz w:val="26"/>
          <w:szCs w:val="26"/>
        </w:rPr>
        <w:t>biển</w:t>
      </w:r>
      <w:proofErr w:type="spellEnd"/>
      <w:r w:rsidRPr="0051184B">
        <w:rPr>
          <w:rStyle w:val="fontstyle11"/>
          <w:color w:val="FF0000"/>
          <w:sz w:val="26"/>
          <w:szCs w:val="26"/>
        </w:rPr>
        <w:t xml:space="preserve"> </w:t>
      </w:r>
      <w:proofErr w:type="spellStart"/>
      <w:r w:rsidRPr="0051184B">
        <w:rPr>
          <w:rStyle w:val="fontstyle11"/>
          <w:color w:val="FF0000"/>
          <w:sz w:val="26"/>
          <w:szCs w:val="26"/>
        </w:rPr>
        <w:t>tại</w:t>
      </w:r>
      <w:proofErr w:type="spellEnd"/>
      <w:r w:rsidRPr="0051184B">
        <w:rPr>
          <w:rStyle w:val="fontstyle11"/>
          <w:color w:val="FF0000"/>
          <w:sz w:val="26"/>
          <w:szCs w:val="26"/>
        </w:rPr>
        <w:t xml:space="preserve"> </w:t>
      </w:r>
      <w:proofErr w:type="spellStart"/>
      <w:r w:rsidRPr="0051184B">
        <w:rPr>
          <w:rStyle w:val="fontstyle11"/>
          <w:color w:val="FF0000"/>
          <w:sz w:val="26"/>
          <w:szCs w:val="26"/>
        </w:rPr>
        <w:t>thôn</w:t>
      </w:r>
      <w:proofErr w:type="spellEnd"/>
      <w:r w:rsidRPr="0051184B">
        <w:rPr>
          <w:rStyle w:val="fontstyle11"/>
          <w:color w:val="FF0000"/>
          <w:sz w:val="26"/>
          <w:szCs w:val="26"/>
        </w:rPr>
        <w:t xml:space="preserve"> </w:t>
      </w:r>
      <w:proofErr w:type="spellStart"/>
      <w:r w:rsidRPr="0051184B">
        <w:rPr>
          <w:rStyle w:val="fontstyle11"/>
          <w:color w:val="FF0000"/>
          <w:sz w:val="26"/>
          <w:szCs w:val="26"/>
        </w:rPr>
        <w:t>Lộ</w:t>
      </w:r>
      <w:proofErr w:type="spellEnd"/>
      <w:r w:rsidRPr="0051184B">
        <w:rPr>
          <w:rStyle w:val="fontstyle11"/>
          <w:color w:val="FF0000"/>
          <w:sz w:val="26"/>
          <w:szCs w:val="26"/>
        </w:rPr>
        <w:t xml:space="preserve"> </w:t>
      </w:r>
      <w:proofErr w:type="spellStart"/>
      <w:r w:rsidRPr="0051184B">
        <w:rPr>
          <w:rStyle w:val="fontstyle11"/>
          <w:color w:val="FF0000"/>
          <w:sz w:val="26"/>
          <w:szCs w:val="26"/>
        </w:rPr>
        <w:t>Diêu</w:t>
      </w:r>
      <w:proofErr w:type="spellEnd"/>
      <w:r w:rsidRPr="0051184B">
        <w:rPr>
          <w:rStyle w:val="fontstyle11"/>
          <w:color w:val="FF0000"/>
          <w:sz w:val="26"/>
          <w:szCs w:val="26"/>
        </w:rPr>
        <w:t xml:space="preserve">, </w:t>
      </w:r>
      <w:proofErr w:type="spellStart"/>
      <w:r w:rsidRPr="0051184B">
        <w:rPr>
          <w:rStyle w:val="fontstyle11"/>
          <w:color w:val="FF0000"/>
          <w:sz w:val="26"/>
          <w:szCs w:val="26"/>
        </w:rPr>
        <w:t>xã</w:t>
      </w:r>
      <w:proofErr w:type="spellEnd"/>
      <w:r w:rsidRPr="0051184B">
        <w:rPr>
          <w:rStyle w:val="fontstyle11"/>
          <w:color w:val="FF0000"/>
          <w:sz w:val="26"/>
          <w:szCs w:val="26"/>
        </w:rPr>
        <w:t xml:space="preserve"> Hoài </w:t>
      </w:r>
      <w:proofErr w:type="spellStart"/>
      <w:r w:rsidRPr="0051184B">
        <w:rPr>
          <w:rStyle w:val="fontstyle11"/>
          <w:color w:val="FF0000"/>
          <w:sz w:val="26"/>
          <w:szCs w:val="26"/>
        </w:rPr>
        <w:t>Mỹ</w:t>
      </w:r>
      <w:proofErr w:type="spellEnd"/>
      <w:r w:rsidRPr="0051184B">
        <w:rPr>
          <w:rStyle w:val="fontstyle11"/>
          <w:color w:val="FF0000"/>
          <w:sz w:val="26"/>
          <w:szCs w:val="26"/>
        </w:rPr>
        <w:t xml:space="preserve">, </w:t>
      </w:r>
      <w:proofErr w:type="spellStart"/>
      <w:r w:rsidRPr="0051184B">
        <w:rPr>
          <w:rStyle w:val="fontstyle11"/>
          <w:color w:val="FF0000"/>
          <w:sz w:val="26"/>
          <w:szCs w:val="26"/>
        </w:rPr>
        <w:t>thị</w:t>
      </w:r>
      <w:proofErr w:type="spellEnd"/>
      <w:r w:rsidRPr="0051184B">
        <w:rPr>
          <w:rStyle w:val="fontstyle11"/>
          <w:color w:val="FF0000"/>
          <w:sz w:val="26"/>
          <w:szCs w:val="26"/>
        </w:rPr>
        <w:t xml:space="preserve"> </w:t>
      </w:r>
      <w:proofErr w:type="spellStart"/>
      <w:r w:rsidRPr="0051184B">
        <w:rPr>
          <w:rStyle w:val="fontstyle11"/>
          <w:color w:val="FF0000"/>
          <w:sz w:val="26"/>
          <w:szCs w:val="26"/>
        </w:rPr>
        <w:t>xã</w:t>
      </w:r>
      <w:proofErr w:type="spellEnd"/>
      <w:r w:rsidRPr="0051184B">
        <w:rPr>
          <w:rStyle w:val="fontstyle11"/>
          <w:color w:val="FF0000"/>
          <w:sz w:val="26"/>
          <w:szCs w:val="26"/>
        </w:rPr>
        <w:t xml:space="preserve"> Hoài </w:t>
      </w:r>
      <w:proofErr w:type="spellStart"/>
      <w:r w:rsidRPr="0051184B">
        <w:rPr>
          <w:rStyle w:val="fontstyle11"/>
          <w:color w:val="FF0000"/>
          <w:sz w:val="26"/>
          <w:szCs w:val="26"/>
        </w:rPr>
        <w:t>Nhơn</w:t>
      </w:r>
      <w:proofErr w:type="spellEnd"/>
      <w:r w:rsidRPr="0051184B">
        <w:rPr>
          <w:rStyle w:val="fontstyle11"/>
          <w:color w:val="FF0000"/>
          <w:sz w:val="26"/>
          <w:szCs w:val="26"/>
        </w:rPr>
        <w:t>.</w:t>
      </w:r>
    </w:p>
    <w:p w14:paraId="374427ED" w14:textId="34AA9BD0" w:rsidR="000F4EB2" w:rsidRPr="0051184B" w:rsidRDefault="000F4EB2" w:rsidP="000F4EB2">
      <w:pPr>
        <w:pStyle w:val="NormalWeb"/>
        <w:numPr>
          <w:ilvl w:val="0"/>
          <w:numId w:val="13"/>
        </w:numPr>
        <w:spacing w:before="0" w:beforeAutospacing="0" w:afterAutospacing="0"/>
        <w:ind w:left="-90" w:firstLine="450"/>
        <w:jc w:val="both"/>
        <w:rPr>
          <w:rStyle w:val="fontstyle11"/>
          <w:color w:val="FF0000"/>
          <w:sz w:val="26"/>
          <w:szCs w:val="26"/>
        </w:rPr>
      </w:pPr>
      <w:proofErr w:type="spellStart"/>
      <w:r w:rsidRPr="0051184B">
        <w:rPr>
          <w:rStyle w:val="fontstyle11"/>
          <w:color w:val="FF0000"/>
          <w:sz w:val="26"/>
          <w:szCs w:val="26"/>
        </w:rPr>
        <w:t>Phân</w:t>
      </w:r>
      <w:proofErr w:type="spellEnd"/>
      <w:r w:rsidRPr="0051184B">
        <w:rPr>
          <w:rStyle w:val="fontstyle11"/>
          <w:color w:val="FF0000"/>
          <w:sz w:val="26"/>
          <w:szCs w:val="26"/>
        </w:rPr>
        <w:t xml:space="preserve"> </w:t>
      </w:r>
      <w:proofErr w:type="spellStart"/>
      <w:r w:rsidRPr="0051184B">
        <w:rPr>
          <w:rStyle w:val="fontstyle11"/>
          <w:color w:val="FF0000"/>
          <w:sz w:val="26"/>
          <w:szCs w:val="26"/>
        </w:rPr>
        <w:t>bố</w:t>
      </w:r>
      <w:proofErr w:type="spellEnd"/>
      <w:r w:rsidRPr="0051184B">
        <w:rPr>
          <w:rStyle w:val="fontstyle11"/>
          <w:color w:val="FF0000"/>
          <w:sz w:val="26"/>
          <w:szCs w:val="26"/>
        </w:rPr>
        <w:t xml:space="preserve"> </w:t>
      </w:r>
      <w:proofErr w:type="spellStart"/>
      <w:r w:rsidRPr="0051184B">
        <w:rPr>
          <w:rStyle w:val="fontstyle11"/>
          <w:color w:val="FF0000"/>
          <w:sz w:val="26"/>
          <w:szCs w:val="26"/>
        </w:rPr>
        <w:t>phát</w:t>
      </w:r>
      <w:proofErr w:type="spellEnd"/>
      <w:r w:rsidRPr="0051184B">
        <w:rPr>
          <w:rStyle w:val="fontstyle11"/>
          <w:color w:val="FF0000"/>
          <w:sz w:val="26"/>
          <w:szCs w:val="26"/>
        </w:rPr>
        <w:t xml:space="preserve"> </w:t>
      </w:r>
      <w:proofErr w:type="spellStart"/>
      <w:r w:rsidRPr="0051184B">
        <w:rPr>
          <w:rStyle w:val="fontstyle11"/>
          <w:color w:val="FF0000"/>
          <w:sz w:val="26"/>
          <w:szCs w:val="26"/>
        </w:rPr>
        <w:t>triển</w:t>
      </w:r>
      <w:proofErr w:type="spellEnd"/>
      <w:r w:rsidRPr="0051184B">
        <w:rPr>
          <w:rStyle w:val="fontstyle11"/>
          <w:color w:val="FF0000"/>
          <w:sz w:val="26"/>
          <w:szCs w:val="26"/>
        </w:rPr>
        <w:t xml:space="preserve"> </w:t>
      </w:r>
      <w:proofErr w:type="spellStart"/>
      <w:r w:rsidRPr="0051184B">
        <w:rPr>
          <w:rStyle w:val="fontstyle11"/>
          <w:color w:val="FF0000"/>
          <w:sz w:val="26"/>
          <w:szCs w:val="26"/>
        </w:rPr>
        <w:t>không</w:t>
      </w:r>
      <w:proofErr w:type="spellEnd"/>
      <w:r w:rsidRPr="0051184B">
        <w:rPr>
          <w:rStyle w:val="fontstyle11"/>
          <w:color w:val="FF0000"/>
          <w:sz w:val="26"/>
          <w:szCs w:val="26"/>
        </w:rPr>
        <w:t xml:space="preserve"> </w:t>
      </w:r>
      <w:proofErr w:type="spellStart"/>
      <w:r w:rsidRPr="0051184B">
        <w:rPr>
          <w:rStyle w:val="fontstyle11"/>
          <w:color w:val="FF0000"/>
          <w:sz w:val="26"/>
          <w:szCs w:val="26"/>
        </w:rPr>
        <w:t>gian</w:t>
      </w:r>
      <w:proofErr w:type="spellEnd"/>
      <w:r w:rsidRPr="0051184B">
        <w:rPr>
          <w:rStyle w:val="fontstyle11"/>
          <w:color w:val="FF0000"/>
          <w:sz w:val="26"/>
          <w:szCs w:val="26"/>
        </w:rPr>
        <w:t xml:space="preserve"> du </w:t>
      </w:r>
      <w:proofErr w:type="spellStart"/>
      <w:r w:rsidRPr="0051184B">
        <w:rPr>
          <w:rStyle w:val="fontstyle11"/>
          <w:color w:val="FF0000"/>
          <w:sz w:val="26"/>
          <w:szCs w:val="26"/>
        </w:rPr>
        <w:t>lịch</w:t>
      </w:r>
      <w:proofErr w:type="spellEnd"/>
      <w:r w:rsidRPr="0051184B">
        <w:rPr>
          <w:rStyle w:val="fontstyle11"/>
          <w:color w:val="FF0000"/>
          <w:sz w:val="26"/>
          <w:szCs w:val="26"/>
        </w:rPr>
        <w:t xml:space="preserve">: - </w:t>
      </w:r>
      <w:proofErr w:type="spellStart"/>
      <w:r w:rsidRPr="0051184B">
        <w:rPr>
          <w:rStyle w:val="fontstyle11"/>
          <w:color w:val="FF0000"/>
          <w:sz w:val="26"/>
          <w:szCs w:val="26"/>
        </w:rPr>
        <w:t>Cụm</w:t>
      </w:r>
      <w:proofErr w:type="spellEnd"/>
      <w:r w:rsidRPr="0051184B">
        <w:rPr>
          <w:rStyle w:val="fontstyle11"/>
          <w:color w:val="FF0000"/>
          <w:sz w:val="26"/>
          <w:szCs w:val="26"/>
        </w:rPr>
        <w:t xml:space="preserve"> du </w:t>
      </w:r>
      <w:proofErr w:type="spellStart"/>
      <w:r w:rsidRPr="0051184B">
        <w:rPr>
          <w:rStyle w:val="fontstyle11"/>
          <w:color w:val="FF0000"/>
          <w:sz w:val="26"/>
          <w:szCs w:val="26"/>
        </w:rPr>
        <w:t>lịch</w:t>
      </w:r>
      <w:proofErr w:type="spellEnd"/>
      <w:r w:rsidRPr="0051184B">
        <w:rPr>
          <w:rStyle w:val="fontstyle11"/>
          <w:color w:val="FF0000"/>
          <w:sz w:val="26"/>
          <w:szCs w:val="26"/>
        </w:rPr>
        <w:t xml:space="preserve"> Hoài </w:t>
      </w:r>
      <w:proofErr w:type="spellStart"/>
      <w:r w:rsidRPr="0051184B">
        <w:rPr>
          <w:rStyle w:val="fontstyle11"/>
          <w:color w:val="FF0000"/>
          <w:sz w:val="26"/>
          <w:szCs w:val="26"/>
        </w:rPr>
        <w:t>Nhơn</w:t>
      </w:r>
      <w:proofErr w:type="spellEnd"/>
      <w:r w:rsidRPr="0051184B">
        <w:rPr>
          <w:rStyle w:val="fontstyle11"/>
          <w:color w:val="FF0000"/>
          <w:sz w:val="26"/>
          <w:szCs w:val="26"/>
        </w:rPr>
        <w:t xml:space="preserve"> </w:t>
      </w:r>
      <w:proofErr w:type="spellStart"/>
      <w:r w:rsidRPr="0051184B">
        <w:rPr>
          <w:rStyle w:val="fontstyle11"/>
          <w:color w:val="FF0000"/>
          <w:sz w:val="26"/>
          <w:szCs w:val="26"/>
        </w:rPr>
        <w:t>và</w:t>
      </w:r>
      <w:proofErr w:type="spellEnd"/>
      <w:r w:rsidRPr="0051184B">
        <w:rPr>
          <w:rStyle w:val="fontstyle11"/>
          <w:color w:val="FF0000"/>
          <w:sz w:val="26"/>
          <w:szCs w:val="26"/>
        </w:rPr>
        <w:t xml:space="preserve"> </w:t>
      </w:r>
      <w:proofErr w:type="spellStart"/>
      <w:r w:rsidRPr="0051184B">
        <w:rPr>
          <w:rStyle w:val="fontstyle11"/>
          <w:color w:val="FF0000"/>
          <w:sz w:val="26"/>
          <w:szCs w:val="26"/>
        </w:rPr>
        <w:t>phụ</w:t>
      </w:r>
      <w:proofErr w:type="spellEnd"/>
      <w:r w:rsidRPr="0051184B">
        <w:rPr>
          <w:rStyle w:val="fontstyle11"/>
          <w:color w:val="FF0000"/>
          <w:sz w:val="26"/>
          <w:szCs w:val="26"/>
        </w:rPr>
        <w:t xml:space="preserve"> </w:t>
      </w:r>
      <w:proofErr w:type="spellStart"/>
      <w:r w:rsidRPr="0051184B">
        <w:rPr>
          <w:rStyle w:val="fontstyle11"/>
          <w:color w:val="FF0000"/>
          <w:sz w:val="26"/>
          <w:szCs w:val="26"/>
        </w:rPr>
        <w:t>cận</w:t>
      </w:r>
      <w:proofErr w:type="spellEnd"/>
      <w:r w:rsidRPr="0051184B">
        <w:rPr>
          <w:rStyle w:val="fontstyle11"/>
          <w:color w:val="FF0000"/>
          <w:sz w:val="26"/>
          <w:szCs w:val="26"/>
        </w:rPr>
        <w:t xml:space="preserve">: </w:t>
      </w:r>
      <w:proofErr w:type="spellStart"/>
      <w:r w:rsidRPr="0051184B">
        <w:rPr>
          <w:rStyle w:val="fontstyle11"/>
          <w:color w:val="FF0000"/>
          <w:sz w:val="26"/>
          <w:szCs w:val="26"/>
        </w:rPr>
        <w:t>khai</w:t>
      </w:r>
      <w:proofErr w:type="spellEnd"/>
      <w:r w:rsidRPr="0051184B">
        <w:rPr>
          <w:rStyle w:val="fontstyle11"/>
          <w:color w:val="FF0000"/>
          <w:sz w:val="26"/>
          <w:szCs w:val="26"/>
        </w:rPr>
        <w:t xml:space="preserve"> </w:t>
      </w:r>
      <w:proofErr w:type="spellStart"/>
      <w:r w:rsidRPr="0051184B">
        <w:rPr>
          <w:rStyle w:val="fontstyle11"/>
          <w:color w:val="FF0000"/>
          <w:sz w:val="26"/>
          <w:szCs w:val="26"/>
        </w:rPr>
        <w:t>thác</w:t>
      </w:r>
      <w:proofErr w:type="spellEnd"/>
      <w:r w:rsidRPr="0051184B">
        <w:rPr>
          <w:rStyle w:val="fontstyle11"/>
          <w:color w:val="FF0000"/>
          <w:sz w:val="26"/>
          <w:szCs w:val="26"/>
        </w:rPr>
        <w:t xml:space="preserve"> </w:t>
      </w:r>
      <w:proofErr w:type="spellStart"/>
      <w:r w:rsidRPr="0051184B">
        <w:rPr>
          <w:rStyle w:val="fontstyle11"/>
          <w:color w:val="FF0000"/>
          <w:sz w:val="26"/>
          <w:szCs w:val="26"/>
        </w:rPr>
        <w:t>thế</w:t>
      </w:r>
      <w:proofErr w:type="spellEnd"/>
      <w:r w:rsidRPr="0051184B">
        <w:rPr>
          <w:rStyle w:val="fontstyle11"/>
          <w:color w:val="FF0000"/>
          <w:sz w:val="26"/>
          <w:szCs w:val="26"/>
        </w:rPr>
        <w:t xml:space="preserve"> </w:t>
      </w:r>
      <w:proofErr w:type="spellStart"/>
      <w:r w:rsidRPr="0051184B">
        <w:rPr>
          <w:rStyle w:val="fontstyle11"/>
          <w:color w:val="FF0000"/>
          <w:sz w:val="26"/>
          <w:szCs w:val="26"/>
        </w:rPr>
        <w:t>mạnh</w:t>
      </w:r>
      <w:proofErr w:type="spellEnd"/>
      <w:r w:rsidRPr="0051184B">
        <w:rPr>
          <w:rStyle w:val="fontstyle11"/>
          <w:color w:val="FF0000"/>
          <w:sz w:val="26"/>
          <w:szCs w:val="26"/>
        </w:rPr>
        <w:t xml:space="preserve"> </w:t>
      </w:r>
      <w:proofErr w:type="spellStart"/>
      <w:r w:rsidRPr="0051184B">
        <w:rPr>
          <w:rStyle w:val="fontstyle11"/>
          <w:color w:val="FF0000"/>
          <w:sz w:val="26"/>
          <w:szCs w:val="26"/>
        </w:rPr>
        <w:t>là</w:t>
      </w:r>
      <w:proofErr w:type="spellEnd"/>
      <w:r w:rsidRPr="0051184B">
        <w:rPr>
          <w:rStyle w:val="fontstyle11"/>
          <w:color w:val="FF0000"/>
          <w:sz w:val="26"/>
          <w:szCs w:val="26"/>
        </w:rPr>
        <w:t xml:space="preserve"> </w:t>
      </w:r>
      <w:proofErr w:type="spellStart"/>
      <w:r w:rsidRPr="0051184B">
        <w:rPr>
          <w:rStyle w:val="fontstyle11"/>
          <w:color w:val="FF0000"/>
          <w:sz w:val="26"/>
          <w:szCs w:val="26"/>
        </w:rPr>
        <w:t>các</w:t>
      </w:r>
      <w:proofErr w:type="spellEnd"/>
      <w:r w:rsidRPr="0051184B">
        <w:rPr>
          <w:rStyle w:val="fontstyle11"/>
          <w:color w:val="FF0000"/>
          <w:sz w:val="26"/>
          <w:szCs w:val="26"/>
        </w:rPr>
        <w:t xml:space="preserve"> </w:t>
      </w:r>
      <w:proofErr w:type="spellStart"/>
      <w:r w:rsidRPr="0051184B">
        <w:rPr>
          <w:rStyle w:val="fontstyle11"/>
          <w:color w:val="FF0000"/>
          <w:sz w:val="26"/>
          <w:szCs w:val="26"/>
        </w:rPr>
        <w:t>danh</w:t>
      </w:r>
      <w:proofErr w:type="spellEnd"/>
      <w:r w:rsidRPr="0051184B">
        <w:rPr>
          <w:rStyle w:val="fontstyle11"/>
          <w:color w:val="FF0000"/>
          <w:sz w:val="26"/>
          <w:szCs w:val="26"/>
        </w:rPr>
        <w:t xml:space="preserve"> lam </w:t>
      </w:r>
      <w:proofErr w:type="spellStart"/>
      <w:r w:rsidRPr="0051184B">
        <w:rPr>
          <w:rStyle w:val="fontstyle11"/>
          <w:color w:val="FF0000"/>
          <w:sz w:val="26"/>
          <w:szCs w:val="26"/>
        </w:rPr>
        <w:t>thắng</w:t>
      </w:r>
      <w:proofErr w:type="spellEnd"/>
      <w:r w:rsidRPr="0051184B">
        <w:rPr>
          <w:rStyle w:val="fontstyle11"/>
          <w:color w:val="FF0000"/>
          <w:sz w:val="26"/>
          <w:szCs w:val="26"/>
        </w:rPr>
        <w:t xml:space="preserve"> </w:t>
      </w:r>
      <w:proofErr w:type="spellStart"/>
      <w:r w:rsidRPr="0051184B">
        <w:rPr>
          <w:rStyle w:val="fontstyle11"/>
          <w:color w:val="FF0000"/>
          <w:sz w:val="26"/>
          <w:szCs w:val="26"/>
        </w:rPr>
        <w:t>cảnh</w:t>
      </w:r>
      <w:proofErr w:type="spellEnd"/>
      <w:r w:rsidRPr="0051184B">
        <w:rPr>
          <w:rStyle w:val="fontstyle11"/>
          <w:color w:val="FF0000"/>
          <w:sz w:val="26"/>
          <w:szCs w:val="26"/>
        </w:rPr>
        <w:t xml:space="preserve">, </w:t>
      </w:r>
      <w:proofErr w:type="spellStart"/>
      <w:r w:rsidRPr="0051184B">
        <w:rPr>
          <w:rStyle w:val="fontstyle11"/>
          <w:color w:val="FF0000"/>
          <w:sz w:val="26"/>
          <w:szCs w:val="26"/>
        </w:rPr>
        <w:t>bãi</w:t>
      </w:r>
      <w:proofErr w:type="spellEnd"/>
      <w:r w:rsidRPr="0051184B">
        <w:rPr>
          <w:rStyle w:val="fontstyle11"/>
          <w:color w:val="FF0000"/>
          <w:sz w:val="26"/>
          <w:szCs w:val="26"/>
        </w:rPr>
        <w:t xml:space="preserve"> </w:t>
      </w:r>
      <w:proofErr w:type="spellStart"/>
      <w:r w:rsidRPr="0051184B">
        <w:rPr>
          <w:rStyle w:val="fontstyle11"/>
          <w:color w:val="FF0000"/>
          <w:sz w:val="26"/>
          <w:szCs w:val="26"/>
        </w:rPr>
        <w:t>biển</w:t>
      </w:r>
      <w:proofErr w:type="spellEnd"/>
      <w:r w:rsidRPr="0051184B">
        <w:rPr>
          <w:rStyle w:val="fontstyle11"/>
          <w:color w:val="FF0000"/>
          <w:sz w:val="26"/>
          <w:szCs w:val="26"/>
        </w:rPr>
        <w:t xml:space="preserve"> </w:t>
      </w:r>
      <w:proofErr w:type="spellStart"/>
      <w:r w:rsidRPr="0051184B">
        <w:rPr>
          <w:rStyle w:val="fontstyle11"/>
          <w:color w:val="FF0000"/>
          <w:sz w:val="26"/>
          <w:szCs w:val="26"/>
        </w:rPr>
        <w:t>đẹp</w:t>
      </w:r>
      <w:proofErr w:type="spellEnd"/>
      <w:r w:rsidRPr="0051184B">
        <w:rPr>
          <w:rStyle w:val="fontstyle11"/>
          <w:color w:val="FF0000"/>
          <w:sz w:val="26"/>
          <w:szCs w:val="26"/>
        </w:rPr>
        <w:t xml:space="preserve"> </w:t>
      </w:r>
      <w:proofErr w:type="spellStart"/>
      <w:r w:rsidRPr="0051184B">
        <w:rPr>
          <w:rStyle w:val="fontstyle11"/>
          <w:color w:val="FF0000"/>
          <w:sz w:val="26"/>
          <w:szCs w:val="26"/>
        </w:rPr>
        <w:t>tự</w:t>
      </w:r>
      <w:proofErr w:type="spellEnd"/>
      <w:r w:rsidRPr="0051184B">
        <w:rPr>
          <w:rStyle w:val="fontstyle11"/>
          <w:color w:val="FF0000"/>
          <w:sz w:val="26"/>
          <w:szCs w:val="26"/>
        </w:rPr>
        <w:t xml:space="preserve"> </w:t>
      </w:r>
      <w:proofErr w:type="spellStart"/>
      <w:r w:rsidRPr="0051184B">
        <w:rPr>
          <w:rStyle w:val="fontstyle11"/>
          <w:color w:val="FF0000"/>
          <w:sz w:val="26"/>
          <w:szCs w:val="26"/>
        </w:rPr>
        <w:t>nhiên</w:t>
      </w:r>
      <w:proofErr w:type="spellEnd"/>
      <w:r w:rsidRPr="0051184B">
        <w:rPr>
          <w:rStyle w:val="fontstyle11"/>
          <w:color w:val="FF0000"/>
          <w:sz w:val="26"/>
          <w:szCs w:val="26"/>
        </w:rPr>
        <w:t xml:space="preserve"> </w:t>
      </w:r>
      <w:proofErr w:type="spellStart"/>
      <w:r w:rsidRPr="0051184B">
        <w:rPr>
          <w:rStyle w:val="fontstyle11"/>
          <w:color w:val="FF0000"/>
          <w:sz w:val="26"/>
          <w:szCs w:val="26"/>
        </w:rPr>
        <w:t>như</w:t>
      </w:r>
      <w:proofErr w:type="spellEnd"/>
      <w:r w:rsidRPr="0051184B">
        <w:rPr>
          <w:rStyle w:val="fontstyle11"/>
          <w:color w:val="FF0000"/>
          <w:sz w:val="26"/>
          <w:szCs w:val="26"/>
        </w:rPr>
        <w:t xml:space="preserve"> Tam Quan, Hà Ra, </w:t>
      </w:r>
      <w:proofErr w:type="spellStart"/>
      <w:r w:rsidRPr="0051184B">
        <w:rPr>
          <w:rStyle w:val="fontstyle11"/>
          <w:color w:val="FF0000"/>
          <w:sz w:val="26"/>
          <w:szCs w:val="26"/>
        </w:rPr>
        <w:t>Phú</w:t>
      </w:r>
      <w:proofErr w:type="spellEnd"/>
      <w:r w:rsidRPr="0051184B">
        <w:rPr>
          <w:rStyle w:val="fontstyle11"/>
          <w:color w:val="FF0000"/>
          <w:sz w:val="26"/>
          <w:szCs w:val="26"/>
        </w:rPr>
        <w:t xml:space="preserve"> </w:t>
      </w:r>
      <w:proofErr w:type="spellStart"/>
      <w:r w:rsidRPr="0051184B">
        <w:rPr>
          <w:rStyle w:val="fontstyle11"/>
          <w:color w:val="FF0000"/>
          <w:sz w:val="26"/>
          <w:szCs w:val="26"/>
        </w:rPr>
        <w:t>Thứ</w:t>
      </w:r>
      <w:proofErr w:type="spellEnd"/>
      <w:r w:rsidRPr="0051184B">
        <w:rPr>
          <w:rStyle w:val="fontstyle11"/>
          <w:color w:val="FF0000"/>
          <w:sz w:val="26"/>
          <w:szCs w:val="26"/>
        </w:rPr>
        <w:t xml:space="preserve">, </w:t>
      </w:r>
      <w:proofErr w:type="spellStart"/>
      <w:r w:rsidRPr="0051184B">
        <w:rPr>
          <w:rStyle w:val="fontstyle11"/>
          <w:color w:val="FF0000"/>
          <w:sz w:val="26"/>
          <w:szCs w:val="26"/>
        </w:rPr>
        <w:t>Mũi</w:t>
      </w:r>
      <w:proofErr w:type="spellEnd"/>
      <w:r w:rsidRPr="0051184B">
        <w:rPr>
          <w:rStyle w:val="fontstyle11"/>
          <w:color w:val="FF0000"/>
          <w:sz w:val="26"/>
          <w:szCs w:val="26"/>
        </w:rPr>
        <w:t xml:space="preserve"> </w:t>
      </w:r>
      <w:proofErr w:type="spellStart"/>
      <w:r w:rsidRPr="0051184B">
        <w:rPr>
          <w:rStyle w:val="fontstyle11"/>
          <w:color w:val="FF0000"/>
          <w:sz w:val="26"/>
          <w:szCs w:val="26"/>
        </w:rPr>
        <w:t>Rồng</w:t>
      </w:r>
      <w:proofErr w:type="spellEnd"/>
      <w:r w:rsidRPr="0051184B">
        <w:rPr>
          <w:rStyle w:val="fontstyle11"/>
          <w:color w:val="FF0000"/>
          <w:sz w:val="26"/>
          <w:szCs w:val="26"/>
        </w:rPr>
        <w:t xml:space="preserve">, Tân Phụng, </w:t>
      </w:r>
      <w:proofErr w:type="spellStart"/>
      <w:r w:rsidRPr="0051184B">
        <w:rPr>
          <w:rStyle w:val="fontstyle11"/>
          <w:color w:val="FF0000"/>
          <w:sz w:val="26"/>
          <w:szCs w:val="26"/>
        </w:rPr>
        <w:t>Vĩnh</w:t>
      </w:r>
      <w:proofErr w:type="spellEnd"/>
      <w:r w:rsidRPr="0051184B">
        <w:rPr>
          <w:rStyle w:val="fontstyle11"/>
          <w:color w:val="FF0000"/>
          <w:sz w:val="26"/>
          <w:szCs w:val="26"/>
        </w:rPr>
        <w:t xml:space="preserve"> </w:t>
      </w:r>
      <w:proofErr w:type="gramStart"/>
      <w:r w:rsidRPr="0051184B">
        <w:rPr>
          <w:rStyle w:val="fontstyle11"/>
          <w:color w:val="FF0000"/>
          <w:sz w:val="26"/>
          <w:szCs w:val="26"/>
        </w:rPr>
        <w:t>Lợi,...</w:t>
      </w:r>
      <w:proofErr w:type="gramEnd"/>
      <w:r w:rsidRPr="0051184B">
        <w:rPr>
          <w:rStyle w:val="fontstyle11"/>
          <w:color w:val="FF0000"/>
          <w:sz w:val="26"/>
          <w:szCs w:val="26"/>
        </w:rPr>
        <w:t xml:space="preserve">; </w:t>
      </w:r>
      <w:proofErr w:type="spellStart"/>
      <w:r w:rsidRPr="0051184B">
        <w:rPr>
          <w:rStyle w:val="fontstyle11"/>
          <w:color w:val="FF0000"/>
          <w:sz w:val="26"/>
          <w:szCs w:val="26"/>
        </w:rPr>
        <w:t>các</w:t>
      </w:r>
      <w:proofErr w:type="spellEnd"/>
      <w:r w:rsidRPr="0051184B">
        <w:rPr>
          <w:rStyle w:val="fontstyle11"/>
          <w:color w:val="FF0000"/>
          <w:sz w:val="26"/>
          <w:szCs w:val="26"/>
        </w:rPr>
        <w:t xml:space="preserve"> </w:t>
      </w:r>
      <w:proofErr w:type="spellStart"/>
      <w:r w:rsidRPr="0051184B">
        <w:rPr>
          <w:rStyle w:val="fontstyle11"/>
          <w:color w:val="FF0000"/>
          <w:sz w:val="26"/>
          <w:szCs w:val="26"/>
        </w:rPr>
        <w:t>làng</w:t>
      </w:r>
      <w:proofErr w:type="spellEnd"/>
      <w:r w:rsidRPr="0051184B">
        <w:rPr>
          <w:rStyle w:val="fontstyle11"/>
          <w:color w:val="FF0000"/>
          <w:sz w:val="26"/>
          <w:szCs w:val="26"/>
        </w:rPr>
        <w:t xml:space="preserve"> </w:t>
      </w:r>
      <w:proofErr w:type="spellStart"/>
      <w:r w:rsidRPr="0051184B">
        <w:rPr>
          <w:rStyle w:val="fontstyle11"/>
          <w:color w:val="FF0000"/>
          <w:sz w:val="26"/>
          <w:szCs w:val="26"/>
        </w:rPr>
        <w:t>nghề</w:t>
      </w:r>
      <w:proofErr w:type="spellEnd"/>
      <w:r w:rsidRPr="0051184B">
        <w:rPr>
          <w:rStyle w:val="fontstyle11"/>
          <w:color w:val="FF0000"/>
          <w:sz w:val="26"/>
          <w:szCs w:val="26"/>
        </w:rPr>
        <w:t xml:space="preserve"> </w:t>
      </w:r>
      <w:proofErr w:type="spellStart"/>
      <w:r w:rsidRPr="0051184B">
        <w:rPr>
          <w:rStyle w:val="fontstyle11"/>
          <w:color w:val="FF0000"/>
          <w:sz w:val="26"/>
          <w:szCs w:val="26"/>
        </w:rPr>
        <w:t>truyền</w:t>
      </w:r>
      <w:proofErr w:type="spellEnd"/>
      <w:r w:rsidRPr="0051184B">
        <w:rPr>
          <w:rStyle w:val="fontstyle11"/>
          <w:color w:val="FF0000"/>
          <w:sz w:val="26"/>
          <w:szCs w:val="26"/>
        </w:rPr>
        <w:t xml:space="preserve"> </w:t>
      </w:r>
      <w:proofErr w:type="spellStart"/>
      <w:r w:rsidRPr="0051184B">
        <w:rPr>
          <w:rStyle w:val="fontstyle11"/>
          <w:color w:val="FF0000"/>
          <w:sz w:val="26"/>
          <w:szCs w:val="26"/>
        </w:rPr>
        <w:t>thống</w:t>
      </w:r>
      <w:proofErr w:type="spellEnd"/>
      <w:r w:rsidRPr="0051184B">
        <w:rPr>
          <w:rStyle w:val="fontstyle11"/>
          <w:color w:val="FF0000"/>
          <w:sz w:val="26"/>
          <w:szCs w:val="26"/>
        </w:rPr>
        <w:t xml:space="preserve"> </w:t>
      </w:r>
      <w:proofErr w:type="spellStart"/>
      <w:r w:rsidRPr="0051184B">
        <w:rPr>
          <w:rStyle w:val="fontstyle11"/>
          <w:color w:val="FF0000"/>
          <w:sz w:val="26"/>
          <w:szCs w:val="26"/>
        </w:rPr>
        <w:t>nổi</w:t>
      </w:r>
      <w:proofErr w:type="spellEnd"/>
      <w:r w:rsidRPr="0051184B">
        <w:rPr>
          <w:rStyle w:val="fontstyle11"/>
          <w:color w:val="FF0000"/>
          <w:sz w:val="26"/>
          <w:szCs w:val="26"/>
        </w:rPr>
        <w:t xml:space="preserve"> </w:t>
      </w:r>
      <w:proofErr w:type="spellStart"/>
      <w:r w:rsidRPr="0051184B">
        <w:rPr>
          <w:rStyle w:val="fontstyle11"/>
          <w:color w:val="FF0000"/>
          <w:sz w:val="26"/>
          <w:szCs w:val="26"/>
        </w:rPr>
        <w:t>tiếng</w:t>
      </w:r>
      <w:proofErr w:type="spellEnd"/>
      <w:r w:rsidRPr="0051184B">
        <w:rPr>
          <w:rStyle w:val="fontstyle11"/>
          <w:color w:val="FF0000"/>
          <w:sz w:val="26"/>
          <w:szCs w:val="26"/>
        </w:rPr>
        <w:t xml:space="preserve"> </w:t>
      </w:r>
      <w:proofErr w:type="spellStart"/>
      <w:r w:rsidRPr="0051184B">
        <w:rPr>
          <w:rStyle w:val="fontstyle11"/>
          <w:color w:val="FF0000"/>
          <w:sz w:val="26"/>
          <w:szCs w:val="26"/>
        </w:rPr>
        <w:t>và</w:t>
      </w:r>
      <w:proofErr w:type="spellEnd"/>
      <w:r w:rsidRPr="0051184B">
        <w:rPr>
          <w:rStyle w:val="fontstyle11"/>
          <w:color w:val="FF0000"/>
          <w:sz w:val="26"/>
          <w:szCs w:val="26"/>
        </w:rPr>
        <w:t xml:space="preserve"> di </w:t>
      </w:r>
      <w:proofErr w:type="spellStart"/>
      <w:r w:rsidRPr="0051184B">
        <w:rPr>
          <w:rStyle w:val="fontstyle11"/>
          <w:color w:val="FF0000"/>
          <w:sz w:val="26"/>
          <w:szCs w:val="26"/>
        </w:rPr>
        <w:t>tích</w:t>
      </w:r>
      <w:proofErr w:type="spellEnd"/>
      <w:r w:rsidRPr="0051184B">
        <w:rPr>
          <w:rStyle w:val="fontstyle11"/>
          <w:color w:val="FF0000"/>
          <w:sz w:val="26"/>
          <w:szCs w:val="26"/>
        </w:rPr>
        <w:t xml:space="preserve"> </w:t>
      </w:r>
      <w:proofErr w:type="spellStart"/>
      <w:r w:rsidRPr="0051184B">
        <w:rPr>
          <w:rStyle w:val="fontstyle11"/>
          <w:color w:val="FF0000"/>
          <w:sz w:val="26"/>
          <w:szCs w:val="26"/>
        </w:rPr>
        <w:t>lịch</w:t>
      </w:r>
      <w:proofErr w:type="spellEnd"/>
      <w:r w:rsidRPr="0051184B">
        <w:rPr>
          <w:rStyle w:val="fontstyle11"/>
          <w:color w:val="FF0000"/>
          <w:sz w:val="26"/>
          <w:szCs w:val="26"/>
        </w:rPr>
        <w:t xml:space="preserve"> </w:t>
      </w:r>
      <w:proofErr w:type="spellStart"/>
      <w:r w:rsidRPr="0051184B">
        <w:rPr>
          <w:rStyle w:val="fontstyle11"/>
          <w:color w:val="FF0000"/>
          <w:sz w:val="26"/>
          <w:szCs w:val="26"/>
        </w:rPr>
        <w:t>sử</w:t>
      </w:r>
      <w:proofErr w:type="spellEnd"/>
      <w:r w:rsidRPr="0051184B">
        <w:rPr>
          <w:rStyle w:val="fontstyle11"/>
          <w:color w:val="FF0000"/>
          <w:sz w:val="26"/>
          <w:szCs w:val="26"/>
        </w:rPr>
        <w:t xml:space="preserve"> </w:t>
      </w:r>
      <w:proofErr w:type="spellStart"/>
      <w:r w:rsidRPr="0051184B">
        <w:rPr>
          <w:rStyle w:val="fontstyle11"/>
          <w:color w:val="FF0000"/>
          <w:sz w:val="26"/>
          <w:szCs w:val="26"/>
        </w:rPr>
        <w:t>gắn</w:t>
      </w:r>
      <w:proofErr w:type="spellEnd"/>
      <w:r w:rsidRPr="0051184B">
        <w:rPr>
          <w:rStyle w:val="fontstyle11"/>
          <w:color w:val="FF0000"/>
          <w:sz w:val="26"/>
          <w:szCs w:val="26"/>
        </w:rPr>
        <w:t xml:space="preserve"> </w:t>
      </w:r>
      <w:proofErr w:type="spellStart"/>
      <w:r w:rsidRPr="0051184B">
        <w:rPr>
          <w:rStyle w:val="fontstyle11"/>
          <w:color w:val="FF0000"/>
          <w:sz w:val="26"/>
          <w:szCs w:val="26"/>
        </w:rPr>
        <w:t>với</w:t>
      </w:r>
      <w:proofErr w:type="spellEnd"/>
      <w:r w:rsidRPr="0051184B">
        <w:rPr>
          <w:rStyle w:val="fontstyle11"/>
          <w:color w:val="FF0000"/>
          <w:sz w:val="26"/>
          <w:szCs w:val="26"/>
        </w:rPr>
        <w:t xml:space="preserve"> </w:t>
      </w:r>
      <w:proofErr w:type="spellStart"/>
      <w:r w:rsidRPr="0051184B">
        <w:rPr>
          <w:rStyle w:val="fontstyle11"/>
          <w:color w:val="FF0000"/>
          <w:sz w:val="26"/>
          <w:szCs w:val="26"/>
        </w:rPr>
        <w:t>cuộc</w:t>
      </w:r>
      <w:proofErr w:type="spellEnd"/>
      <w:r w:rsidRPr="0051184B">
        <w:rPr>
          <w:rStyle w:val="fontstyle11"/>
          <w:color w:val="FF0000"/>
          <w:sz w:val="26"/>
          <w:szCs w:val="26"/>
        </w:rPr>
        <w:t xml:space="preserve"> </w:t>
      </w:r>
      <w:proofErr w:type="spellStart"/>
      <w:r w:rsidRPr="0051184B">
        <w:rPr>
          <w:rStyle w:val="fontstyle11"/>
          <w:color w:val="FF0000"/>
          <w:sz w:val="26"/>
          <w:szCs w:val="26"/>
        </w:rPr>
        <w:t>đấu</w:t>
      </w:r>
      <w:proofErr w:type="spellEnd"/>
      <w:r w:rsidRPr="0051184B">
        <w:rPr>
          <w:rStyle w:val="fontstyle11"/>
          <w:color w:val="FF0000"/>
          <w:sz w:val="26"/>
          <w:szCs w:val="26"/>
        </w:rPr>
        <w:t xml:space="preserve"> </w:t>
      </w:r>
      <w:proofErr w:type="spellStart"/>
      <w:r w:rsidRPr="0051184B">
        <w:rPr>
          <w:rStyle w:val="fontstyle11"/>
          <w:color w:val="FF0000"/>
          <w:sz w:val="26"/>
          <w:szCs w:val="26"/>
        </w:rPr>
        <w:t>tranh</w:t>
      </w:r>
      <w:proofErr w:type="spellEnd"/>
      <w:r w:rsidRPr="0051184B">
        <w:rPr>
          <w:rStyle w:val="fontstyle11"/>
          <w:color w:val="FF0000"/>
          <w:sz w:val="26"/>
          <w:szCs w:val="26"/>
        </w:rPr>
        <w:t xml:space="preserve"> </w:t>
      </w:r>
      <w:proofErr w:type="spellStart"/>
      <w:r w:rsidRPr="0051184B">
        <w:rPr>
          <w:rStyle w:val="fontstyle11"/>
          <w:color w:val="FF0000"/>
          <w:sz w:val="26"/>
          <w:szCs w:val="26"/>
        </w:rPr>
        <w:t>thống</w:t>
      </w:r>
      <w:proofErr w:type="spellEnd"/>
      <w:r w:rsidRPr="0051184B">
        <w:rPr>
          <w:rStyle w:val="fontstyle11"/>
          <w:color w:val="FF0000"/>
          <w:sz w:val="26"/>
          <w:szCs w:val="26"/>
        </w:rPr>
        <w:t xml:space="preserve"> </w:t>
      </w:r>
      <w:proofErr w:type="spellStart"/>
      <w:r w:rsidRPr="0051184B">
        <w:rPr>
          <w:rStyle w:val="fontstyle11"/>
          <w:color w:val="FF0000"/>
          <w:sz w:val="26"/>
          <w:szCs w:val="26"/>
        </w:rPr>
        <w:t>nhất</w:t>
      </w:r>
      <w:proofErr w:type="spellEnd"/>
      <w:r w:rsidRPr="0051184B">
        <w:rPr>
          <w:rStyle w:val="fontstyle11"/>
          <w:color w:val="FF0000"/>
          <w:sz w:val="26"/>
          <w:szCs w:val="26"/>
        </w:rPr>
        <w:t xml:space="preserve"> </w:t>
      </w:r>
      <w:proofErr w:type="spellStart"/>
      <w:r w:rsidRPr="0051184B">
        <w:rPr>
          <w:rStyle w:val="fontstyle11"/>
          <w:color w:val="FF0000"/>
          <w:sz w:val="26"/>
          <w:szCs w:val="26"/>
        </w:rPr>
        <w:t>đất</w:t>
      </w:r>
      <w:proofErr w:type="spellEnd"/>
      <w:r w:rsidRPr="0051184B">
        <w:rPr>
          <w:rStyle w:val="fontstyle11"/>
          <w:color w:val="FF0000"/>
          <w:sz w:val="26"/>
          <w:szCs w:val="26"/>
        </w:rPr>
        <w:t xml:space="preserve"> </w:t>
      </w:r>
      <w:proofErr w:type="spellStart"/>
      <w:r w:rsidRPr="0051184B">
        <w:rPr>
          <w:rStyle w:val="fontstyle11"/>
          <w:color w:val="FF0000"/>
          <w:sz w:val="26"/>
          <w:szCs w:val="26"/>
        </w:rPr>
        <w:t>nước</w:t>
      </w:r>
      <w:proofErr w:type="spellEnd"/>
      <w:r w:rsidRPr="0051184B">
        <w:rPr>
          <w:rStyle w:val="fontstyle11"/>
          <w:color w:val="FF0000"/>
          <w:sz w:val="26"/>
          <w:szCs w:val="26"/>
        </w:rPr>
        <w:t xml:space="preserve"> </w:t>
      </w:r>
      <w:proofErr w:type="spellStart"/>
      <w:r w:rsidRPr="0051184B">
        <w:rPr>
          <w:rStyle w:val="fontstyle11"/>
          <w:color w:val="FF0000"/>
          <w:sz w:val="26"/>
          <w:szCs w:val="26"/>
        </w:rPr>
        <w:t>để</w:t>
      </w:r>
      <w:proofErr w:type="spellEnd"/>
      <w:r w:rsidRPr="0051184B">
        <w:rPr>
          <w:rStyle w:val="fontstyle11"/>
          <w:color w:val="FF0000"/>
          <w:sz w:val="26"/>
          <w:szCs w:val="26"/>
        </w:rPr>
        <w:t xml:space="preserve"> </w:t>
      </w:r>
      <w:proofErr w:type="spellStart"/>
      <w:r w:rsidRPr="0051184B">
        <w:rPr>
          <w:rStyle w:val="fontstyle11"/>
          <w:color w:val="FF0000"/>
          <w:sz w:val="26"/>
          <w:szCs w:val="26"/>
        </w:rPr>
        <w:t>phát</w:t>
      </w:r>
      <w:proofErr w:type="spellEnd"/>
      <w:r w:rsidRPr="0051184B">
        <w:rPr>
          <w:rStyle w:val="fontstyle11"/>
          <w:color w:val="FF0000"/>
          <w:sz w:val="26"/>
          <w:szCs w:val="26"/>
        </w:rPr>
        <w:t xml:space="preserve"> </w:t>
      </w:r>
      <w:proofErr w:type="spellStart"/>
      <w:r w:rsidRPr="0051184B">
        <w:rPr>
          <w:rStyle w:val="fontstyle11"/>
          <w:color w:val="FF0000"/>
          <w:sz w:val="26"/>
          <w:szCs w:val="26"/>
        </w:rPr>
        <w:t>triển</w:t>
      </w:r>
      <w:proofErr w:type="spellEnd"/>
      <w:r w:rsidRPr="0051184B">
        <w:rPr>
          <w:rStyle w:val="fontstyle11"/>
          <w:color w:val="FF0000"/>
          <w:sz w:val="26"/>
          <w:szCs w:val="26"/>
        </w:rPr>
        <w:t xml:space="preserve"> du </w:t>
      </w:r>
      <w:proofErr w:type="spellStart"/>
      <w:r w:rsidRPr="0051184B">
        <w:rPr>
          <w:rStyle w:val="fontstyle11"/>
          <w:color w:val="FF0000"/>
          <w:sz w:val="26"/>
          <w:szCs w:val="26"/>
        </w:rPr>
        <w:t>lịch</w:t>
      </w:r>
      <w:proofErr w:type="spellEnd"/>
      <w:r w:rsidRPr="0051184B">
        <w:rPr>
          <w:rStyle w:val="fontstyle11"/>
          <w:color w:val="FF0000"/>
          <w:sz w:val="26"/>
          <w:szCs w:val="26"/>
        </w:rPr>
        <w:t xml:space="preserve"> </w:t>
      </w:r>
      <w:proofErr w:type="spellStart"/>
      <w:r w:rsidRPr="0051184B">
        <w:rPr>
          <w:rStyle w:val="fontstyle11"/>
          <w:color w:val="FF0000"/>
          <w:sz w:val="26"/>
          <w:szCs w:val="26"/>
        </w:rPr>
        <w:t>cộng</w:t>
      </w:r>
      <w:proofErr w:type="spellEnd"/>
      <w:r w:rsidRPr="0051184B">
        <w:rPr>
          <w:rStyle w:val="fontstyle11"/>
          <w:color w:val="FF0000"/>
          <w:sz w:val="26"/>
          <w:szCs w:val="26"/>
        </w:rPr>
        <w:t xml:space="preserve"> </w:t>
      </w:r>
      <w:proofErr w:type="spellStart"/>
      <w:r w:rsidRPr="0051184B">
        <w:rPr>
          <w:rStyle w:val="fontstyle11"/>
          <w:color w:val="FF0000"/>
          <w:sz w:val="26"/>
          <w:szCs w:val="26"/>
        </w:rPr>
        <w:t>đồng</w:t>
      </w:r>
      <w:proofErr w:type="spellEnd"/>
      <w:r w:rsidRPr="0051184B">
        <w:rPr>
          <w:rStyle w:val="fontstyle11"/>
          <w:color w:val="FF0000"/>
          <w:sz w:val="26"/>
          <w:szCs w:val="26"/>
        </w:rPr>
        <w:t xml:space="preserve">, du </w:t>
      </w:r>
      <w:proofErr w:type="spellStart"/>
      <w:r w:rsidRPr="0051184B">
        <w:rPr>
          <w:rStyle w:val="fontstyle11"/>
          <w:color w:val="FF0000"/>
          <w:sz w:val="26"/>
          <w:szCs w:val="26"/>
        </w:rPr>
        <w:t>lịch</w:t>
      </w:r>
      <w:proofErr w:type="spellEnd"/>
      <w:r w:rsidRPr="0051184B">
        <w:rPr>
          <w:rStyle w:val="fontstyle11"/>
          <w:color w:val="FF0000"/>
          <w:sz w:val="26"/>
          <w:szCs w:val="26"/>
        </w:rPr>
        <w:t xml:space="preserve"> </w:t>
      </w:r>
      <w:proofErr w:type="spellStart"/>
      <w:r w:rsidRPr="0051184B">
        <w:rPr>
          <w:rStyle w:val="fontstyle11"/>
          <w:color w:val="FF0000"/>
          <w:sz w:val="26"/>
          <w:szCs w:val="26"/>
        </w:rPr>
        <w:t>lịch</w:t>
      </w:r>
      <w:proofErr w:type="spellEnd"/>
      <w:r w:rsidRPr="0051184B">
        <w:rPr>
          <w:rStyle w:val="fontstyle11"/>
          <w:color w:val="FF0000"/>
          <w:sz w:val="26"/>
          <w:szCs w:val="26"/>
        </w:rPr>
        <w:t xml:space="preserve"> </w:t>
      </w:r>
      <w:proofErr w:type="spellStart"/>
      <w:r w:rsidRPr="0051184B">
        <w:rPr>
          <w:rStyle w:val="fontstyle11"/>
          <w:color w:val="FF0000"/>
          <w:sz w:val="26"/>
          <w:szCs w:val="26"/>
        </w:rPr>
        <w:t>sử</w:t>
      </w:r>
      <w:proofErr w:type="spellEnd"/>
      <w:r w:rsidRPr="0051184B">
        <w:rPr>
          <w:rStyle w:val="fontstyle11"/>
          <w:color w:val="FF0000"/>
          <w:sz w:val="26"/>
          <w:szCs w:val="26"/>
        </w:rPr>
        <w:t>.</w:t>
      </w:r>
    </w:p>
    <w:p w14:paraId="4CBC6F29" w14:textId="728BEF82" w:rsidR="000F4EB2" w:rsidRPr="0051184B" w:rsidRDefault="000F4EB2" w:rsidP="000F4EB2">
      <w:pPr>
        <w:pStyle w:val="NormalWeb"/>
        <w:numPr>
          <w:ilvl w:val="0"/>
          <w:numId w:val="13"/>
        </w:numPr>
        <w:spacing w:before="0" w:beforeAutospacing="0" w:afterAutospacing="0"/>
        <w:ind w:left="-90" w:firstLine="450"/>
        <w:jc w:val="both"/>
        <w:rPr>
          <w:rStyle w:val="fontstyle11"/>
          <w:color w:val="FF0000"/>
          <w:sz w:val="26"/>
          <w:szCs w:val="26"/>
        </w:rPr>
      </w:pPr>
      <w:proofErr w:type="spellStart"/>
      <w:r w:rsidRPr="0051184B">
        <w:rPr>
          <w:rStyle w:val="fontstyle11"/>
          <w:color w:val="FF0000"/>
          <w:sz w:val="26"/>
          <w:szCs w:val="26"/>
        </w:rPr>
        <w:t>Phân</w:t>
      </w:r>
      <w:proofErr w:type="spellEnd"/>
      <w:r w:rsidRPr="0051184B">
        <w:rPr>
          <w:rStyle w:val="fontstyle11"/>
          <w:color w:val="FF0000"/>
          <w:sz w:val="26"/>
          <w:szCs w:val="26"/>
        </w:rPr>
        <w:t xml:space="preserve"> </w:t>
      </w:r>
      <w:proofErr w:type="spellStart"/>
      <w:r w:rsidRPr="0051184B">
        <w:rPr>
          <w:rStyle w:val="fontstyle11"/>
          <w:color w:val="FF0000"/>
          <w:sz w:val="26"/>
          <w:szCs w:val="26"/>
        </w:rPr>
        <w:t>bố</w:t>
      </w:r>
      <w:proofErr w:type="spellEnd"/>
      <w:r w:rsidRPr="0051184B">
        <w:rPr>
          <w:rStyle w:val="fontstyle11"/>
          <w:color w:val="FF0000"/>
          <w:sz w:val="26"/>
          <w:szCs w:val="26"/>
        </w:rPr>
        <w:t xml:space="preserve"> </w:t>
      </w:r>
      <w:proofErr w:type="spellStart"/>
      <w:r w:rsidRPr="0051184B">
        <w:rPr>
          <w:rStyle w:val="fontstyle11"/>
          <w:color w:val="FF0000"/>
          <w:sz w:val="26"/>
          <w:szCs w:val="26"/>
        </w:rPr>
        <w:t>phát</w:t>
      </w:r>
      <w:proofErr w:type="spellEnd"/>
      <w:r w:rsidRPr="0051184B">
        <w:rPr>
          <w:rStyle w:val="fontstyle11"/>
          <w:color w:val="FF0000"/>
          <w:sz w:val="26"/>
          <w:szCs w:val="26"/>
        </w:rPr>
        <w:t xml:space="preserve"> </w:t>
      </w:r>
      <w:proofErr w:type="spellStart"/>
      <w:r w:rsidRPr="0051184B">
        <w:rPr>
          <w:rStyle w:val="fontstyle11"/>
          <w:color w:val="FF0000"/>
          <w:sz w:val="26"/>
          <w:szCs w:val="26"/>
        </w:rPr>
        <w:t>triển</w:t>
      </w:r>
      <w:proofErr w:type="spellEnd"/>
      <w:r w:rsidRPr="0051184B">
        <w:rPr>
          <w:rStyle w:val="fontstyle11"/>
          <w:color w:val="FF0000"/>
          <w:sz w:val="26"/>
          <w:szCs w:val="26"/>
        </w:rPr>
        <w:t xml:space="preserve"> </w:t>
      </w:r>
      <w:proofErr w:type="spellStart"/>
      <w:r w:rsidRPr="0051184B">
        <w:rPr>
          <w:rStyle w:val="fontstyle11"/>
          <w:color w:val="FF0000"/>
          <w:sz w:val="26"/>
          <w:szCs w:val="26"/>
        </w:rPr>
        <w:t>không</w:t>
      </w:r>
      <w:proofErr w:type="spellEnd"/>
      <w:r w:rsidRPr="0051184B">
        <w:rPr>
          <w:rStyle w:val="fontstyle11"/>
          <w:color w:val="FF0000"/>
          <w:sz w:val="26"/>
          <w:szCs w:val="26"/>
        </w:rPr>
        <w:t xml:space="preserve"> </w:t>
      </w:r>
      <w:proofErr w:type="spellStart"/>
      <w:r w:rsidRPr="0051184B">
        <w:rPr>
          <w:rStyle w:val="fontstyle11"/>
          <w:color w:val="FF0000"/>
          <w:sz w:val="26"/>
          <w:szCs w:val="26"/>
        </w:rPr>
        <w:t>gian</w:t>
      </w:r>
      <w:proofErr w:type="spellEnd"/>
      <w:r w:rsidRPr="0051184B">
        <w:rPr>
          <w:rStyle w:val="fontstyle11"/>
          <w:color w:val="FF0000"/>
          <w:sz w:val="26"/>
          <w:szCs w:val="26"/>
        </w:rPr>
        <w:t xml:space="preserve"> </w:t>
      </w:r>
      <w:proofErr w:type="spellStart"/>
      <w:r w:rsidRPr="0051184B">
        <w:rPr>
          <w:rStyle w:val="fontstyle11"/>
          <w:color w:val="FF0000"/>
          <w:sz w:val="26"/>
          <w:szCs w:val="26"/>
        </w:rPr>
        <w:t>nông</w:t>
      </w:r>
      <w:proofErr w:type="spellEnd"/>
      <w:r w:rsidRPr="0051184B">
        <w:rPr>
          <w:rStyle w:val="fontstyle11"/>
          <w:color w:val="FF0000"/>
          <w:sz w:val="26"/>
          <w:szCs w:val="26"/>
        </w:rPr>
        <w:t xml:space="preserve">, </w:t>
      </w:r>
      <w:proofErr w:type="spellStart"/>
      <w:r w:rsidRPr="0051184B">
        <w:rPr>
          <w:rStyle w:val="fontstyle11"/>
          <w:color w:val="FF0000"/>
          <w:sz w:val="26"/>
          <w:szCs w:val="26"/>
        </w:rPr>
        <w:t>lâm</w:t>
      </w:r>
      <w:proofErr w:type="spellEnd"/>
      <w:r w:rsidRPr="0051184B">
        <w:rPr>
          <w:rStyle w:val="fontstyle11"/>
          <w:color w:val="FF0000"/>
          <w:sz w:val="26"/>
          <w:szCs w:val="26"/>
        </w:rPr>
        <w:t xml:space="preserve"> </w:t>
      </w:r>
      <w:proofErr w:type="spellStart"/>
      <w:r w:rsidRPr="0051184B">
        <w:rPr>
          <w:rStyle w:val="fontstyle11"/>
          <w:color w:val="FF0000"/>
          <w:sz w:val="26"/>
          <w:szCs w:val="26"/>
        </w:rPr>
        <w:t>nghiệp</w:t>
      </w:r>
      <w:proofErr w:type="spellEnd"/>
      <w:r w:rsidRPr="0051184B">
        <w:rPr>
          <w:rStyle w:val="fontstyle11"/>
          <w:color w:val="FF0000"/>
          <w:sz w:val="26"/>
          <w:szCs w:val="26"/>
        </w:rPr>
        <w:t xml:space="preserve"> </w:t>
      </w:r>
      <w:proofErr w:type="spellStart"/>
      <w:r w:rsidRPr="0051184B">
        <w:rPr>
          <w:rStyle w:val="fontstyle11"/>
          <w:color w:val="FF0000"/>
          <w:sz w:val="26"/>
          <w:szCs w:val="26"/>
        </w:rPr>
        <w:t>và</w:t>
      </w:r>
      <w:proofErr w:type="spellEnd"/>
      <w:r w:rsidRPr="0051184B">
        <w:rPr>
          <w:rStyle w:val="fontstyle11"/>
          <w:color w:val="FF0000"/>
          <w:sz w:val="26"/>
          <w:szCs w:val="26"/>
        </w:rPr>
        <w:t xml:space="preserve"> </w:t>
      </w:r>
      <w:proofErr w:type="spellStart"/>
      <w:r w:rsidRPr="0051184B">
        <w:rPr>
          <w:rStyle w:val="fontstyle11"/>
          <w:color w:val="FF0000"/>
          <w:sz w:val="26"/>
          <w:szCs w:val="26"/>
        </w:rPr>
        <w:t>thủy</w:t>
      </w:r>
      <w:proofErr w:type="spellEnd"/>
      <w:r w:rsidRPr="0051184B">
        <w:rPr>
          <w:rStyle w:val="fontstyle11"/>
          <w:color w:val="FF0000"/>
          <w:sz w:val="26"/>
          <w:szCs w:val="26"/>
        </w:rPr>
        <w:t xml:space="preserve"> </w:t>
      </w:r>
      <w:proofErr w:type="spellStart"/>
      <w:r w:rsidRPr="0051184B">
        <w:rPr>
          <w:rStyle w:val="fontstyle11"/>
          <w:color w:val="FF0000"/>
          <w:sz w:val="26"/>
          <w:szCs w:val="26"/>
        </w:rPr>
        <w:t>sản</w:t>
      </w:r>
      <w:proofErr w:type="spellEnd"/>
      <w:r w:rsidRPr="0051184B">
        <w:rPr>
          <w:rStyle w:val="fontstyle11"/>
          <w:color w:val="FF0000"/>
          <w:sz w:val="26"/>
          <w:szCs w:val="26"/>
        </w:rPr>
        <w:t xml:space="preserve">: </w:t>
      </w:r>
      <w:proofErr w:type="spellStart"/>
      <w:r w:rsidRPr="0051184B">
        <w:rPr>
          <w:rStyle w:val="fontstyle11"/>
          <w:color w:val="FF0000"/>
          <w:sz w:val="26"/>
          <w:szCs w:val="26"/>
        </w:rPr>
        <w:t>Phát</w:t>
      </w:r>
      <w:proofErr w:type="spellEnd"/>
      <w:r w:rsidRPr="0051184B">
        <w:rPr>
          <w:rStyle w:val="fontstyle11"/>
          <w:color w:val="FF0000"/>
          <w:sz w:val="26"/>
          <w:szCs w:val="26"/>
        </w:rPr>
        <w:t xml:space="preserve"> </w:t>
      </w:r>
      <w:proofErr w:type="spellStart"/>
      <w:r w:rsidRPr="0051184B">
        <w:rPr>
          <w:rStyle w:val="fontstyle11"/>
          <w:color w:val="FF0000"/>
          <w:sz w:val="26"/>
          <w:szCs w:val="26"/>
        </w:rPr>
        <w:t>triển</w:t>
      </w:r>
      <w:proofErr w:type="spellEnd"/>
      <w:r w:rsidRPr="0051184B">
        <w:rPr>
          <w:rStyle w:val="fontstyle11"/>
          <w:color w:val="FF0000"/>
          <w:sz w:val="26"/>
          <w:szCs w:val="26"/>
        </w:rPr>
        <w:t xml:space="preserve"> </w:t>
      </w:r>
      <w:proofErr w:type="spellStart"/>
      <w:r w:rsidRPr="0051184B">
        <w:rPr>
          <w:rStyle w:val="fontstyle11"/>
          <w:color w:val="FF0000"/>
          <w:sz w:val="26"/>
          <w:szCs w:val="26"/>
        </w:rPr>
        <w:t>vùng</w:t>
      </w:r>
      <w:proofErr w:type="spellEnd"/>
      <w:r w:rsidRPr="0051184B">
        <w:rPr>
          <w:rStyle w:val="fontstyle11"/>
          <w:color w:val="FF0000"/>
          <w:sz w:val="26"/>
          <w:szCs w:val="26"/>
        </w:rPr>
        <w:t xml:space="preserve"> </w:t>
      </w:r>
      <w:proofErr w:type="spellStart"/>
      <w:r w:rsidRPr="0051184B">
        <w:rPr>
          <w:rStyle w:val="fontstyle11"/>
          <w:color w:val="FF0000"/>
          <w:sz w:val="26"/>
          <w:szCs w:val="26"/>
        </w:rPr>
        <w:t>chuyên</w:t>
      </w:r>
      <w:proofErr w:type="spellEnd"/>
      <w:r w:rsidRPr="0051184B">
        <w:rPr>
          <w:rStyle w:val="fontstyle11"/>
          <w:color w:val="FF0000"/>
          <w:sz w:val="26"/>
          <w:szCs w:val="26"/>
        </w:rPr>
        <w:t xml:space="preserve"> </w:t>
      </w:r>
      <w:proofErr w:type="spellStart"/>
      <w:r w:rsidRPr="0051184B">
        <w:rPr>
          <w:rStyle w:val="fontstyle11"/>
          <w:color w:val="FF0000"/>
          <w:sz w:val="26"/>
          <w:szCs w:val="26"/>
        </w:rPr>
        <w:t>canh</w:t>
      </w:r>
      <w:proofErr w:type="spellEnd"/>
      <w:r w:rsidRPr="0051184B">
        <w:rPr>
          <w:rStyle w:val="fontstyle11"/>
          <w:color w:val="FF0000"/>
          <w:sz w:val="26"/>
          <w:szCs w:val="26"/>
        </w:rPr>
        <w:t xml:space="preserve"> </w:t>
      </w:r>
      <w:proofErr w:type="spellStart"/>
      <w:r w:rsidRPr="0051184B">
        <w:rPr>
          <w:rStyle w:val="fontstyle11"/>
          <w:color w:val="FF0000"/>
          <w:sz w:val="26"/>
          <w:szCs w:val="26"/>
        </w:rPr>
        <w:t>thủy</w:t>
      </w:r>
      <w:proofErr w:type="spellEnd"/>
      <w:r w:rsidRPr="0051184B">
        <w:rPr>
          <w:rStyle w:val="fontstyle11"/>
          <w:color w:val="FF0000"/>
          <w:sz w:val="26"/>
          <w:szCs w:val="26"/>
        </w:rPr>
        <w:t xml:space="preserve"> </w:t>
      </w:r>
      <w:proofErr w:type="spellStart"/>
      <w:r w:rsidRPr="0051184B">
        <w:rPr>
          <w:rStyle w:val="fontstyle11"/>
          <w:color w:val="FF0000"/>
          <w:sz w:val="26"/>
          <w:szCs w:val="26"/>
        </w:rPr>
        <w:t>sản</w:t>
      </w:r>
      <w:proofErr w:type="spellEnd"/>
      <w:r w:rsidRPr="0051184B">
        <w:rPr>
          <w:rStyle w:val="fontstyle11"/>
          <w:color w:val="FF0000"/>
          <w:sz w:val="26"/>
          <w:szCs w:val="26"/>
        </w:rPr>
        <w:t xml:space="preserve"> ở </w:t>
      </w:r>
      <w:proofErr w:type="spellStart"/>
      <w:r w:rsidRPr="0051184B">
        <w:rPr>
          <w:rStyle w:val="fontstyle11"/>
          <w:color w:val="FF0000"/>
          <w:sz w:val="26"/>
          <w:szCs w:val="26"/>
        </w:rPr>
        <w:t>các</w:t>
      </w:r>
      <w:proofErr w:type="spellEnd"/>
      <w:r w:rsidRPr="0051184B">
        <w:rPr>
          <w:rStyle w:val="fontstyle11"/>
          <w:color w:val="FF0000"/>
          <w:sz w:val="26"/>
          <w:szCs w:val="26"/>
        </w:rPr>
        <w:t xml:space="preserve"> </w:t>
      </w:r>
      <w:proofErr w:type="spellStart"/>
      <w:r w:rsidRPr="0051184B">
        <w:rPr>
          <w:rStyle w:val="fontstyle11"/>
          <w:color w:val="FF0000"/>
          <w:sz w:val="26"/>
          <w:szCs w:val="26"/>
        </w:rPr>
        <w:t>địa</w:t>
      </w:r>
      <w:proofErr w:type="spellEnd"/>
      <w:r w:rsidRPr="0051184B">
        <w:rPr>
          <w:rStyle w:val="fontstyle11"/>
          <w:color w:val="FF0000"/>
          <w:sz w:val="26"/>
          <w:szCs w:val="26"/>
        </w:rPr>
        <w:t xml:space="preserve"> </w:t>
      </w:r>
      <w:proofErr w:type="spellStart"/>
      <w:r w:rsidRPr="0051184B">
        <w:rPr>
          <w:rStyle w:val="fontstyle11"/>
          <w:color w:val="FF0000"/>
          <w:sz w:val="26"/>
          <w:szCs w:val="26"/>
        </w:rPr>
        <w:t>phương</w:t>
      </w:r>
      <w:proofErr w:type="spellEnd"/>
      <w:r w:rsidRPr="0051184B">
        <w:rPr>
          <w:rStyle w:val="fontstyle11"/>
          <w:color w:val="FF0000"/>
          <w:sz w:val="26"/>
          <w:szCs w:val="26"/>
        </w:rPr>
        <w:t xml:space="preserve"> </w:t>
      </w:r>
      <w:proofErr w:type="spellStart"/>
      <w:r w:rsidRPr="0051184B">
        <w:rPr>
          <w:rStyle w:val="fontstyle11"/>
          <w:color w:val="FF0000"/>
          <w:sz w:val="26"/>
          <w:szCs w:val="26"/>
        </w:rPr>
        <w:t>ven</w:t>
      </w:r>
      <w:proofErr w:type="spellEnd"/>
      <w:r w:rsidRPr="0051184B">
        <w:rPr>
          <w:rStyle w:val="fontstyle11"/>
          <w:color w:val="FF0000"/>
          <w:sz w:val="26"/>
          <w:szCs w:val="26"/>
        </w:rPr>
        <w:t xml:space="preserve"> </w:t>
      </w:r>
      <w:proofErr w:type="spellStart"/>
      <w:r w:rsidRPr="0051184B">
        <w:rPr>
          <w:rStyle w:val="fontstyle11"/>
          <w:color w:val="FF0000"/>
          <w:sz w:val="26"/>
          <w:szCs w:val="26"/>
        </w:rPr>
        <w:t>biển</w:t>
      </w:r>
      <w:proofErr w:type="spellEnd"/>
      <w:r w:rsidRPr="0051184B">
        <w:rPr>
          <w:rStyle w:val="fontstyle11"/>
          <w:color w:val="FF0000"/>
          <w:sz w:val="26"/>
          <w:szCs w:val="26"/>
        </w:rPr>
        <w:t xml:space="preserve">, </w:t>
      </w:r>
      <w:proofErr w:type="spellStart"/>
      <w:r w:rsidRPr="0051184B">
        <w:rPr>
          <w:rStyle w:val="fontstyle11"/>
          <w:color w:val="FF0000"/>
          <w:sz w:val="26"/>
          <w:szCs w:val="26"/>
        </w:rPr>
        <w:t>chạy</w:t>
      </w:r>
      <w:proofErr w:type="spellEnd"/>
      <w:r w:rsidRPr="0051184B">
        <w:rPr>
          <w:rStyle w:val="fontstyle11"/>
          <w:color w:val="FF0000"/>
          <w:sz w:val="26"/>
          <w:szCs w:val="26"/>
        </w:rPr>
        <w:t xml:space="preserve"> </w:t>
      </w:r>
      <w:proofErr w:type="spellStart"/>
      <w:r w:rsidRPr="0051184B">
        <w:rPr>
          <w:rStyle w:val="fontstyle11"/>
          <w:color w:val="FF0000"/>
          <w:sz w:val="26"/>
          <w:szCs w:val="26"/>
        </w:rPr>
        <w:t>theo</w:t>
      </w:r>
      <w:proofErr w:type="spellEnd"/>
      <w:r w:rsidRPr="0051184B">
        <w:rPr>
          <w:rStyle w:val="fontstyle11"/>
          <w:color w:val="FF0000"/>
          <w:sz w:val="26"/>
          <w:szCs w:val="26"/>
        </w:rPr>
        <w:t xml:space="preserve"> </w:t>
      </w:r>
      <w:proofErr w:type="spellStart"/>
      <w:r w:rsidRPr="0051184B">
        <w:rPr>
          <w:rStyle w:val="fontstyle11"/>
          <w:color w:val="FF0000"/>
          <w:sz w:val="26"/>
          <w:szCs w:val="26"/>
        </w:rPr>
        <w:t>trục</w:t>
      </w:r>
      <w:proofErr w:type="spellEnd"/>
      <w:r w:rsidRPr="0051184B">
        <w:rPr>
          <w:rStyle w:val="fontstyle11"/>
          <w:color w:val="FF0000"/>
          <w:sz w:val="26"/>
          <w:szCs w:val="26"/>
        </w:rPr>
        <w:t xml:space="preserve"> Quốc </w:t>
      </w:r>
      <w:proofErr w:type="spellStart"/>
      <w:r w:rsidRPr="0051184B">
        <w:rPr>
          <w:rStyle w:val="fontstyle11"/>
          <w:color w:val="FF0000"/>
          <w:sz w:val="26"/>
          <w:szCs w:val="26"/>
        </w:rPr>
        <w:t>lộ</w:t>
      </w:r>
      <w:proofErr w:type="spellEnd"/>
      <w:r w:rsidRPr="0051184B">
        <w:rPr>
          <w:rStyle w:val="fontstyle11"/>
          <w:color w:val="FF0000"/>
          <w:sz w:val="26"/>
          <w:szCs w:val="26"/>
        </w:rPr>
        <w:t xml:space="preserve"> 1A </w:t>
      </w:r>
      <w:proofErr w:type="spellStart"/>
      <w:r w:rsidRPr="0051184B">
        <w:rPr>
          <w:rStyle w:val="fontstyle11"/>
          <w:color w:val="FF0000"/>
          <w:sz w:val="26"/>
          <w:szCs w:val="26"/>
        </w:rPr>
        <w:t>và</w:t>
      </w:r>
      <w:proofErr w:type="spellEnd"/>
      <w:r w:rsidRPr="0051184B">
        <w:rPr>
          <w:rStyle w:val="fontstyle11"/>
          <w:color w:val="FF0000"/>
          <w:sz w:val="26"/>
          <w:szCs w:val="26"/>
        </w:rPr>
        <w:t xml:space="preserve"> </w:t>
      </w:r>
      <w:proofErr w:type="spellStart"/>
      <w:r w:rsidRPr="0051184B">
        <w:rPr>
          <w:rStyle w:val="fontstyle11"/>
          <w:color w:val="FF0000"/>
          <w:sz w:val="26"/>
          <w:szCs w:val="26"/>
        </w:rPr>
        <w:t>đường</w:t>
      </w:r>
      <w:proofErr w:type="spellEnd"/>
      <w:r w:rsidRPr="0051184B">
        <w:rPr>
          <w:rStyle w:val="fontstyle11"/>
          <w:color w:val="FF0000"/>
          <w:sz w:val="26"/>
          <w:szCs w:val="26"/>
        </w:rPr>
        <w:t xml:space="preserve"> </w:t>
      </w:r>
      <w:proofErr w:type="spellStart"/>
      <w:r w:rsidRPr="0051184B">
        <w:rPr>
          <w:rStyle w:val="fontstyle11"/>
          <w:color w:val="FF0000"/>
          <w:sz w:val="26"/>
          <w:szCs w:val="26"/>
        </w:rPr>
        <w:t>ven</w:t>
      </w:r>
      <w:proofErr w:type="spellEnd"/>
      <w:r w:rsidRPr="0051184B">
        <w:rPr>
          <w:rStyle w:val="fontstyle11"/>
          <w:color w:val="FF0000"/>
          <w:sz w:val="26"/>
          <w:szCs w:val="26"/>
        </w:rPr>
        <w:t xml:space="preserve"> </w:t>
      </w:r>
      <w:proofErr w:type="spellStart"/>
      <w:r w:rsidRPr="0051184B">
        <w:rPr>
          <w:rStyle w:val="fontstyle11"/>
          <w:color w:val="FF0000"/>
          <w:sz w:val="26"/>
          <w:szCs w:val="26"/>
        </w:rPr>
        <w:t>biển</w:t>
      </w:r>
      <w:proofErr w:type="spellEnd"/>
      <w:r w:rsidRPr="0051184B">
        <w:rPr>
          <w:rStyle w:val="fontstyle11"/>
          <w:color w:val="FF0000"/>
          <w:sz w:val="26"/>
          <w:szCs w:val="26"/>
        </w:rPr>
        <w:t xml:space="preserve">; </w:t>
      </w:r>
      <w:proofErr w:type="spellStart"/>
      <w:r w:rsidRPr="0051184B">
        <w:rPr>
          <w:rStyle w:val="fontstyle11"/>
          <w:color w:val="FF0000"/>
          <w:sz w:val="26"/>
          <w:szCs w:val="26"/>
        </w:rPr>
        <w:t>vùng</w:t>
      </w:r>
      <w:proofErr w:type="spellEnd"/>
      <w:r w:rsidRPr="0051184B">
        <w:rPr>
          <w:rStyle w:val="fontstyle11"/>
          <w:color w:val="FF0000"/>
          <w:sz w:val="26"/>
          <w:szCs w:val="26"/>
        </w:rPr>
        <w:t xml:space="preserve"> </w:t>
      </w:r>
      <w:proofErr w:type="spellStart"/>
      <w:r w:rsidRPr="0051184B">
        <w:rPr>
          <w:rStyle w:val="fontstyle11"/>
          <w:color w:val="FF0000"/>
          <w:sz w:val="26"/>
          <w:szCs w:val="26"/>
        </w:rPr>
        <w:t>chế</w:t>
      </w:r>
      <w:proofErr w:type="spellEnd"/>
      <w:r w:rsidRPr="0051184B">
        <w:rPr>
          <w:rStyle w:val="fontstyle11"/>
          <w:color w:val="FF0000"/>
          <w:sz w:val="26"/>
          <w:szCs w:val="26"/>
        </w:rPr>
        <w:t xml:space="preserve"> </w:t>
      </w:r>
      <w:proofErr w:type="spellStart"/>
      <w:r w:rsidRPr="0051184B">
        <w:rPr>
          <w:rStyle w:val="fontstyle11"/>
          <w:color w:val="FF0000"/>
          <w:sz w:val="26"/>
          <w:szCs w:val="26"/>
        </w:rPr>
        <w:t>biến</w:t>
      </w:r>
      <w:proofErr w:type="spellEnd"/>
      <w:r w:rsidRPr="0051184B">
        <w:rPr>
          <w:rStyle w:val="fontstyle11"/>
          <w:color w:val="FF0000"/>
          <w:sz w:val="26"/>
          <w:szCs w:val="26"/>
        </w:rPr>
        <w:t xml:space="preserve"> </w:t>
      </w:r>
      <w:proofErr w:type="spellStart"/>
      <w:r w:rsidRPr="0051184B">
        <w:rPr>
          <w:rStyle w:val="fontstyle11"/>
          <w:color w:val="FF0000"/>
          <w:sz w:val="26"/>
          <w:szCs w:val="26"/>
        </w:rPr>
        <w:t>thủy</w:t>
      </w:r>
      <w:proofErr w:type="spellEnd"/>
      <w:r w:rsidRPr="0051184B">
        <w:rPr>
          <w:rStyle w:val="fontstyle11"/>
          <w:color w:val="FF0000"/>
          <w:sz w:val="26"/>
          <w:szCs w:val="26"/>
        </w:rPr>
        <w:t xml:space="preserve"> </w:t>
      </w:r>
      <w:proofErr w:type="spellStart"/>
      <w:r w:rsidRPr="0051184B">
        <w:rPr>
          <w:rStyle w:val="fontstyle11"/>
          <w:color w:val="FF0000"/>
          <w:sz w:val="26"/>
          <w:szCs w:val="26"/>
        </w:rPr>
        <w:t>sản</w:t>
      </w:r>
      <w:proofErr w:type="spellEnd"/>
      <w:r w:rsidRPr="0051184B">
        <w:rPr>
          <w:rStyle w:val="fontstyle11"/>
          <w:color w:val="FF0000"/>
          <w:sz w:val="26"/>
          <w:szCs w:val="26"/>
        </w:rPr>
        <w:t xml:space="preserve"> </w:t>
      </w:r>
      <w:proofErr w:type="spellStart"/>
      <w:r w:rsidRPr="0051184B">
        <w:rPr>
          <w:rStyle w:val="fontstyle11"/>
          <w:color w:val="FF0000"/>
          <w:sz w:val="26"/>
          <w:szCs w:val="26"/>
        </w:rPr>
        <w:t>tập</w:t>
      </w:r>
      <w:proofErr w:type="spellEnd"/>
      <w:r w:rsidRPr="0051184B">
        <w:rPr>
          <w:rStyle w:val="fontstyle11"/>
          <w:color w:val="FF0000"/>
          <w:sz w:val="26"/>
          <w:szCs w:val="26"/>
        </w:rPr>
        <w:t xml:space="preserve"> </w:t>
      </w:r>
      <w:proofErr w:type="spellStart"/>
      <w:r w:rsidRPr="0051184B">
        <w:rPr>
          <w:rStyle w:val="fontstyle11"/>
          <w:color w:val="FF0000"/>
          <w:sz w:val="26"/>
          <w:szCs w:val="26"/>
        </w:rPr>
        <w:t>trung</w:t>
      </w:r>
      <w:proofErr w:type="spellEnd"/>
      <w:r w:rsidRPr="0051184B">
        <w:rPr>
          <w:rStyle w:val="fontstyle11"/>
          <w:color w:val="FF0000"/>
          <w:sz w:val="26"/>
          <w:szCs w:val="26"/>
        </w:rPr>
        <w:t xml:space="preserve"> </w:t>
      </w:r>
      <w:proofErr w:type="spellStart"/>
      <w:r w:rsidRPr="0051184B">
        <w:rPr>
          <w:rStyle w:val="fontstyle11"/>
          <w:color w:val="FF0000"/>
          <w:sz w:val="26"/>
          <w:szCs w:val="26"/>
        </w:rPr>
        <w:t>tại</w:t>
      </w:r>
      <w:proofErr w:type="spellEnd"/>
      <w:r w:rsidRPr="0051184B">
        <w:rPr>
          <w:rStyle w:val="fontstyle11"/>
          <w:color w:val="FF0000"/>
          <w:sz w:val="26"/>
          <w:szCs w:val="26"/>
        </w:rPr>
        <w:t xml:space="preserve"> </w:t>
      </w:r>
      <w:proofErr w:type="spellStart"/>
      <w:r w:rsidRPr="0051184B">
        <w:rPr>
          <w:rStyle w:val="fontstyle11"/>
          <w:color w:val="FF0000"/>
          <w:sz w:val="26"/>
          <w:szCs w:val="26"/>
        </w:rPr>
        <w:t>thị</w:t>
      </w:r>
      <w:proofErr w:type="spellEnd"/>
      <w:r w:rsidRPr="0051184B">
        <w:rPr>
          <w:rStyle w:val="fontstyle11"/>
          <w:color w:val="FF0000"/>
          <w:sz w:val="26"/>
          <w:szCs w:val="26"/>
        </w:rPr>
        <w:t xml:space="preserve"> </w:t>
      </w:r>
      <w:proofErr w:type="spellStart"/>
      <w:r w:rsidRPr="0051184B">
        <w:rPr>
          <w:rStyle w:val="fontstyle11"/>
          <w:color w:val="FF0000"/>
          <w:sz w:val="26"/>
          <w:szCs w:val="26"/>
        </w:rPr>
        <w:t>xã</w:t>
      </w:r>
      <w:proofErr w:type="spellEnd"/>
      <w:r w:rsidRPr="0051184B">
        <w:rPr>
          <w:rStyle w:val="fontstyle11"/>
          <w:color w:val="FF0000"/>
          <w:sz w:val="26"/>
          <w:szCs w:val="26"/>
        </w:rPr>
        <w:t xml:space="preserve"> Hoài </w:t>
      </w:r>
      <w:proofErr w:type="spellStart"/>
      <w:r w:rsidRPr="0051184B">
        <w:rPr>
          <w:rStyle w:val="fontstyle11"/>
          <w:color w:val="FF0000"/>
          <w:sz w:val="26"/>
          <w:szCs w:val="26"/>
        </w:rPr>
        <w:t>Nhơn</w:t>
      </w:r>
      <w:proofErr w:type="spellEnd"/>
      <w:r w:rsidRPr="0051184B">
        <w:rPr>
          <w:rStyle w:val="fontstyle11"/>
          <w:color w:val="FF0000"/>
          <w:sz w:val="26"/>
          <w:szCs w:val="26"/>
        </w:rPr>
        <w:t xml:space="preserve">. </w:t>
      </w:r>
      <w:proofErr w:type="spellStart"/>
      <w:r w:rsidRPr="0051184B">
        <w:rPr>
          <w:rStyle w:val="fontstyle11"/>
          <w:color w:val="FF0000"/>
          <w:sz w:val="26"/>
          <w:szCs w:val="26"/>
        </w:rPr>
        <w:t>Hình</w:t>
      </w:r>
      <w:proofErr w:type="spellEnd"/>
      <w:r w:rsidRPr="0051184B">
        <w:rPr>
          <w:rStyle w:val="fontstyle11"/>
          <w:color w:val="FF0000"/>
          <w:sz w:val="26"/>
          <w:szCs w:val="26"/>
        </w:rPr>
        <w:t xml:space="preserve"> </w:t>
      </w:r>
      <w:proofErr w:type="spellStart"/>
      <w:r w:rsidRPr="0051184B">
        <w:rPr>
          <w:rStyle w:val="fontstyle11"/>
          <w:color w:val="FF0000"/>
          <w:sz w:val="26"/>
          <w:szCs w:val="26"/>
        </w:rPr>
        <w:t>thành</w:t>
      </w:r>
      <w:proofErr w:type="spellEnd"/>
      <w:r w:rsidRPr="0051184B">
        <w:rPr>
          <w:rStyle w:val="fontstyle11"/>
          <w:color w:val="FF0000"/>
          <w:sz w:val="26"/>
          <w:szCs w:val="26"/>
        </w:rPr>
        <w:t xml:space="preserve"> </w:t>
      </w:r>
      <w:proofErr w:type="spellStart"/>
      <w:r w:rsidRPr="0051184B">
        <w:rPr>
          <w:rStyle w:val="fontstyle11"/>
          <w:color w:val="FF0000"/>
          <w:sz w:val="26"/>
          <w:szCs w:val="26"/>
        </w:rPr>
        <w:t>trung</w:t>
      </w:r>
      <w:proofErr w:type="spellEnd"/>
      <w:r w:rsidRPr="0051184B">
        <w:rPr>
          <w:rStyle w:val="fontstyle11"/>
          <w:color w:val="FF0000"/>
          <w:sz w:val="26"/>
          <w:szCs w:val="26"/>
        </w:rPr>
        <w:t xml:space="preserve"> </w:t>
      </w:r>
      <w:proofErr w:type="spellStart"/>
      <w:r w:rsidRPr="0051184B">
        <w:rPr>
          <w:rStyle w:val="fontstyle11"/>
          <w:color w:val="FF0000"/>
          <w:sz w:val="26"/>
          <w:szCs w:val="26"/>
        </w:rPr>
        <w:t>tâm</w:t>
      </w:r>
      <w:proofErr w:type="spellEnd"/>
      <w:r w:rsidRPr="0051184B">
        <w:rPr>
          <w:rStyle w:val="fontstyle11"/>
          <w:color w:val="FF0000"/>
          <w:sz w:val="26"/>
          <w:szCs w:val="26"/>
        </w:rPr>
        <w:t xml:space="preserve"> </w:t>
      </w:r>
      <w:proofErr w:type="spellStart"/>
      <w:r w:rsidRPr="0051184B">
        <w:rPr>
          <w:rStyle w:val="fontstyle11"/>
          <w:color w:val="FF0000"/>
          <w:sz w:val="26"/>
          <w:szCs w:val="26"/>
        </w:rPr>
        <w:t>đấu</w:t>
      </w:r>
      <w:proofErr w:type="spellEnd"/>
      <w:r w:rsidRPr="0051184B">
        <w:rPr>
          <w:rStyle w:val="fontstyle11"/>
          <w:color w:val="FF0000"/>
          <w:sz w:val="26"/>
          <w:szCs w:val="26"/>
        </w:rPr>
        <w:t xml:space="preserve"> </w:t>
      </w:r>
      <w:proofErr w:type="spellStart"/>
      <w:r w:rsidRPr="0051184B">
        <w:rPr>
          <w:rStyle w:val="fontstyle11"/>
          <w:color w:val="FF0000"/>
          <w:sz w:val="26"/>
          <w:szCs w:val="26"/>
        </w:rPr>
        <w:t>giá</w:t>
      </w:r>
      <w:proofErr w:type="spellEnd"/>
      <w:r w:rsidRPr="0051184B">
        <w:rPr>
          <w:rStyle w:val="fontstyle11"/>
          <w:color w:val="FF0000"/>
          <w:sz w:val="26"/>
          <w:szCs w:val="26"/>
        </w:rPr>
        <w:t xml:space="preserve"> </w:t>
      </w:r>
      <w:proofErr w:type="spellStart"/>
      <w:r w:rsidRPr="0051184B">
        <w:rPr>
          <w:rStyle w:val="fontstyle11"/>
          <w:color w:val="FF0000"/>
          <w:sz w:val="26"/>
          <w:szCs w:val="26"/>
        </w:rPr>
        <w:t>cá</w:t>
      </w:r>
      <w:proofErr w:type="spellEnd"/>
      <w:r w:rsidRPr="0051184B">
        <w:rPr>
          <w:rStyle w:val="fontstyle11"/>
          <w:color w:val="FF0000"/>
          <w:sz w:val="26"/>
          <w:szCs w:val="26"/>
        </w:rPr>
        <w:t xml:space="preserve"> </w:t>
      </w:r>
      <w:proofErr w:type="spellStart"/>
      <w:r w:rsidRPr="0051184B">
        <w:rPr>
          <w:rStyle w:val="fontstyle11"/>
          <w:color w:val="FF0000"/>
          <w:sz w:val="26"/>
          <w:szCs w:val="26"/>
        </w:rPr>
        <w:t>ngừ</w:t>
      </w:r>
      <w:proofErr w:type="spellEnd"/>
      <w:r w:rsidRPr="0051184B">
        <w:rPr>
          <w:rStyle w:val="fontstyle11"/>
          <w:color w:val="FF0000"/>
          <w:sz w:val="26"/>
          <w:szCs w:val="26"/>
        </w:rPr>
        <w:t xml:space="preserve"> </w:t>
      </w:r>
      <w:proofErr w:type="spellStart"/>
      <w:r w:rsidRPr="0051184B">
        <w:rPr>
          <w:rStyle w:val="fontstyle11"/>
          <w:color w:val="FF0000"/>
          <w:sz w:val="26"/>
          <w:szCs w:val="26"/>
        </w:rPr>
        <w:t>đại</w:t>
      </w:r>
      <w:proofErr w:type="spellEnd"/>
      <w:r w:rsidRPr="0051184B">
        <w:rPr>
          <w:rStyle w:val="fontstyle11"/>
          <w:color w:val="FF0000"/>
          <w:sz w:val="26"/>
          <w:szCs w:val="26"/>
        </w:rPr>
        <w:t xml:space="preserve"> </w:t>
      </w:r>
      <w:proofErr w:type="spellStart"/>
      <w:r w:rsidRPr="0051184B">
        <w:rPr>
          <w:rStyle w:val="fontstyle11"/>
          <w:color w:val="FF0000"/>
          <w:sz w:val="26"/>
          <w:szCs w:val="26"/>
        </w:rPr>
        <w:t>dương</w:t>
      </w:r>
      <w:proofErr w:type="spellEnd"/>
      <w:r w:rsidRPr="0051184B">
        <w:rPr>
          <w:rStyle w:val="fontstyle11"/>
          <w:color w:val="FF0000"/>
          <w:sz w:val="26"/>
          <w:szCs w:val="26"/>
        </w:rPr>
        <w:t xml:space="preserve"> </w:t>
      </w:r>
      <w:proofErr w:type="spellStart"/>
      <w:r w:rsidRPr="0051184B">
        <w:rPr>
          <w:rStyle w:val="fontstyle11"/>
          <w:color w:val="FF0000"/>
          <w:sz w:val="26"/>
          <w:szCs w:val="26"/>
        </w:rPr>
        <w:t>khu</w:t>
      </w:r>
      <w:proofErr w:type="spellEnd"/>
      <w:r w:rsidRPr="0051184B">
        <w:rPr>
          <w:rStyle w:val="fontstyle11"/>
          <w:color w:val="FF0000"/>
          <w:sz w:val="26"/>
          <w:szCs w:val="26"/>
        </w:rPr>
        <w:t xml:space="preserve"> </w:t>
      </w:r>
      <w:proofErr w:type="spellStart"/>
      <w:r w:rsidRPr="0051184B">
        <w:rPr>
          <w:rStyle w:val="fontstyle11"/>
          <w:color w:val="FF0000"/>
          <w:sz w:val="26"/>
          <w:szCs w:val="26"/>
        </w:rPr>
        <w:t>vực</w:t>
      </w:r>
      <w:proofErr w:type="spellEnd"/>
      <w:r w:rsidRPr="0051184B">
        <w:rPr>
          <w:rStyle w:val="fontstyle11"/>
          <w:color w:val="FF0000"/>
          <w:sz w:val="26"/>
          <w:szCs w:val="26"/>
        </w:rPr>
        <w:t xml:space="preserve"> Đông Nam Á </w:t>
      </w:r>
      <w:proofErr w:type="spellStart"/>
      <w:r w:rsidRPr="0051184B">
        <w:rPr>
          <w:rStyle w:val="fontstyle11"/>
          <w:color w:val="FF0000"/>
          <w:sz w:val="26"/>
          <w:szCs w:val="26"/>
        </w:rPr>
        <w:t>tại</w:t>
      </w:r>
      <w:proofErr w:type="spellEnd"/>
      <w:r w:rsidRPr="0051184B">
        <w:rPr>
          <w:rStyle w:val="fontstyle11"/>
          <w:color w:val="FF0000"/>
          <w:sz w:val="26"/>
          <w:szCs w:val="26"/>
        </w:rPr>
        <w:t xml:space="preserve"> Hoài </w:t>
      </w:r>
      <w:proofErr w:type="spellStart"/>
      <w:r w:rsidRPr="0051184B">
        <w:rPr>
          <w:rStyle w:val="fontstyle11"/>
          <w:color w:val="FF0000"/>
          <w:sz w:val="26"/>
          <w:szCs w:val="26"/>
        </w:rPr>
        <w:t>Nhơn</w:t>
      </w:r>
      <w:proofErr w:type="spellEnd"/>
      <w:r w:rsidRPr="0051184B">
        <w:rPr>
          <w:rStyle w:val="fontstyle11"/>
          <w:color w:val="FF0000"/>
          <w:sz w:val="26"/>
          <w:szCs w:val="26"/>
        </w:rPr>
        <w:t xml:space="preserve">. </w:t>
      </w:r>
      <w:proofErr w:type="spellStart"/>
      <w:r w:rsidRPr="0051184B">
        <w:rPr>
          <w:rStyle w:val="fontstyle11"/>
          <w:color w:val="FF0000"/>
          <w:sz w:val="26"/>
          <w:szCs w:val="26"/>
        </w:rPr>
        <w:t>Phát</w:t>
      </w:r>
      <w:proofErr w:type="spellEnd"/>
      <w:r w:rsidRPr="0051184B">
        <w:rPr>
          <w:rStyle w:val="fontstyle11"/>
          <w:color w:val="FF0000"/>
          <w:sz w:val="26"/>
          <w:szCs w:val="26"/>
        </w:rPr>
        <w:t xml:space="preserve"> </w:t>
      </w:r>
      <w:proofErr w:type="spellStart"/>
      <w:r w:rsidRPr="0051184B">
        <w:rPr>
          <w:rStyle w:val="fontstyle11"/>
          <w:color w:val="FF0000"/>
          <w:sz w:val="26"/>
          <w:szCs w:val="26"/>
        </w:rPr>
        <w:t>triển</w:t>
      </w:r>
      <w:proofErr w:type="spellEnd"/>
      <w:r w:rsidRPr="0051184B">
        <w:rPr>
          <w:rStyle w:val="fontstyle11"/>
          <w:color w:val="FF0000"/>
          <w:sz w:val="26"/>
          <w:szCs w:val="26"/>
        </w:rPr>
        <w:t xml:space="preserve"> </w:t>
      </w:r>
      <w:proofErr w:type="spellStart"/>
      <w:r w:rsidRPr="0051184B">
        <w:rPr>
          <w:rStyle w:val="fontstyle11"/>
          <w:color w:val="FF0000"/>
          <w:sz w:val="26"/>
          <w:szCs w:val="26"/>
        </w:rPr>
        <w:t>dịch</w:t>
      </w:r>
      <w:proofErr w:type="spellEnd"/>
      <w:r w:rsidRPr="0051184B">
        <w:rPr>
          <w:rStyle w:val="fontstyle11"/>
          <w:color w:val="FF0000"/>
          <w:sz w:val="26"/>
          <w:szCs w:val="26"/>
        </w:rPr>
        <w:t xml:space="preserve"> </w:t>
      </w:r>
      <w:proofErr w:type="spellStart"/>
      <w:r w:rsidRPr="0051184B">
        <w:rPr>
          <w:rStyle w:val="fontstyle11"/>
          <w:color w:val="FF0000"/>
          <w:sz w:val="26"/>
          <w:szCs w:val="26"/>
        </w:rPr>
        <w:t>vụ</w:t>
      </w:r>
      <w:proofErr w:type="spellEnd"/>
      <w:r w:rsidRPr="0051184B">
        <w:rPr>
          <w:rStyle w:val="fontstyle11"/>
          <w:color w:val="FF0000"/>
          <w:sz w:val="26"/>
          <w:szCs w:val="26"/>
        </w:rPr>
        <w:t xml:space="preserve"> </w:t>
      </w:r>
      <w:proofErr w:type="spellStart"/>
      <w:r w:rsidRPr="0051184B">
        <w:rPr>
          <w:rStyle w:val="fontstyle11"/>
          <w:color w:val="FF0000"/>
          <w:sz w:val="26"/>
          <w:szCs w:val="26"/>
        </w:rPr>
        <w:t>hậu</w:t>
      </w:r>
      <w:proofErr w:type="spellEnd"/>
      <w:r w:rsidRPr="0051184B">
        <w:rPr>
          <w:rStyle w:val="fontstyle11"/>
          <w:color w:val="FF0000"/>
          <w:sz w:val="26"/>
          <w:szCs w:val="26"/>
        </w:rPr>
        <w:t xml:space="preserve"> </w:t>
      </w:r>
      <w:proofErr w:type="spellStart"/>
      <w:r w:rsidRPr="0051184B">
        <w:rPr>
          <w:rStyle w:val="fontstyle11"/>
          <w:color w:val="FF0000"/>
          <w:sz w:val="26"/>
          <w:szCs w:val="26"/>
        </w:rPr>
        <w:t>cần</w:t>
      </w:r>
      <w:proofErr w:type="spellEnd"/>
      <w:r w:rsidRPr="0051184B">
        <w:rPr>
          <w:rStyle w:val="fontstyle11"/>
          <w:color w:val="FF0000"/>
          <w:sz w:val="26"/>
          <w:szCs w:val="26"/>
        </w:rPr>
        <w:t xml:space="preserve"> </w:t>
      </w:r>
      <w:proofErr w:type="spellStart"/>
      <w:r w:rsidRPr="0051184B">
        <w:rPr>
          <w:rStyle w:val="fontstyle11"/>
          <w:color w:val="FF0000"/>
          <w:sz w:val="26"/>
          <w:szCs w:val="26"/>
        </w:rPr>
        <w:t>nghề</w:t>
      </w:r>
      <w:proofErr w:type="spellEnd"/>
      <w:r w:rsidRPr="0051184B">
        <w:rPr>
          <w:rStyle w:val="fontstyle11"/>
          <w:color w:val="FF0000"/>
          <w:sz w:val="26"/>
          <w:szCs w:val="26"/>
        </w:rPr>
        <w:t xml:space="preserve"> </w:t>
      </w:r>
      <w:proofErr w:type="spellStart"/>
      <w:r w:rsidRPr="0051184B">
        <w:rPr>
          <w:rStyle w:val="fontstyle11"/>
          <w:color w:val="FF0000"/>
          <w:sz w:val="26"/>
          <w:szCs w:val="26"/>
        </w:rPr>
        <w:t>cá</w:t>
      </w:r>
      <w:proofErr w:type="spellEnd"/>
      <w:r w:rsidRPr="0051184B">
        <w:rPr>
          <w:rStyle w:val="fontstyle11"/>
          <w:color w:val="FF0000"/>
          <w:sz w:val="26"/>
          <w:szCs w:val="26"/>
        </w:rPr>
        <w:t xml:space="preserve"> </w:t>
      </w:r>
      <w:proofErr w:type="spellStart"/>
      <w:r w:rsidRPr="0051184B">
        <w:rPr>
          <w:rStyle w:val="fontstyle11"/>
          <w:color w:val="FF0000"/>
          <w:sz w:val="26"/>
          <w:szCs w:val="26"/>
        </w:rPr>
        <w:t>tại</w:t>
      </w:r>
      <w:proofErr w:type="spellEnd"/>
      <w:r w:rsidRPr="0051184B">
        <w:rPr>
          <w:rStyle w:val="fontstyle11"/>
          <w:color w:val="FF0000"/>
          <w:sz w:val="26"/>
          <w:szCs w:val="26"/>
        </w:rPr>
        <w:t xml:space="preserve"> Tam Quan (</w:t>
      </w:r>
      <w:proofErr w:type="spellStart"/>
      <w:r w:rsidRPr="0051184B">
        <w:rPr>
          <w:rStyle w:val="fontstyle11"/>
          <w:color w:val="FF0000"/>
          <w:sz w:val="26"/>
          <w:szCs w:val="26"/>
        </w:rPr>
        <w:t>thị</w:t>
      </w:r>
      <w:proofErr w:type="spellEnd"/>
      <w:r w:rsidRPr="0051184B">
        <w:rPr>
          <w:rStyle w:val="fontstyle11"/>
          <w:color w:val="FF0000"/>
          <w:sz w:val="26"/>
          <w:szCs w:val="26"/>
        </w:rPr>
        <w:t xml:space="preserve"> </w:t>
      </w:r>
      <w:proofErr w:type="spellStart"/>
      <w:r w:rsidRPr="0051184B">
        <w:rPr>
          <w:rStyle w:val="fontstyle11"/>
          <w:color w:val="FF0000"/>
          <w:sz w:val="26"/>
          <w:szCs w:val="26"/>
        </w:rPr>
        <w:t>xã</w:t>
      </w:r>
      <w:proofErr w:type="spellEnd"/>
      <w:r w:rsidRPr="0051184B">
        <w:rPr>
          <w:rStyle w:val="fontstyle11"/>
          <w:color w:val="FF0000"/>
          <w:sz w:val="26"/>
          <w:szCs w:val="26"/>
        </w:rPr>
        <w:t xml:space="preserve"> Hoài </w:t>
      </w:r>
      <w:proofErr w:type="spellStart"/>
      <w:r w:rsidRPr="0051184B">
        <w:rPr>
          <w:rStyle w:val="fontstyle11"/>
          <w:color w:val="FF0000"/>
          <w:sz w:val="26"/>
          <w:szCs w:val="26"/>
        </w:rPr>
        <w:t>Nhơn</w:t>
      </w:r>
      <w:proofErr w:type="spellEnd"/>
      <w:r w:rsidRPr="0051184B">
        <w:rPr>
          <w:rStyle w:val="fontstyle11"/>
          <w:color w:val="FF0000"/>
          <w:sz w:val="26"/>
          <w:szCs w:val="26"/>
        </w:rPr>
        <w:t>).</w:t>
      </w:r>
    </w:p>
    <w:p w14:paraId="1434A660" w14:textId="77777777" w:rsidR="00713ACC" w:rsidRPr="0051184B" w:rsidRDefault="00713ACC" w:rsidP="00713ACC">
      <w:pPr>
        <w:pStyle w:val="3"/>
        <w:numPr>
          <w:ilvl w:val="0"/>
          <w:numId w:val="37"/>
        </w:numPr>
        <w:tabs>
          <w:tab w:val="clear" w:pos="851"/>
          <w:tab w:val="left" w:pos="567"/>
        </w:tabs>
        <w:spacing w:before="120" w:after="120"/>
        <w:rPr>
          <w:rFonts w:ascii="Times New Roman" w:hAnsi="Times New Roman"/>
          <w:b w:val="0"/>
          <w:bCs/>
          <w:i/>
          <w:iCs/>
          <w:color w:val="FF0000"/>
          <w:lang w:val="pt-BR"/>
        </w:rPr>
      </w:pPr>
      <w:r w:rsidRPr="0051184B">
        <w:rPr>
          <w:rFonts w:ascii="Times New Roman" w:hAnsi="Times New Roman"/>
          <w:b w:val="0"/>
          <w:bCs/>
          <w:i/>
          <w:iCs/>
          <w:color w:val="FF0000"/>
          <w:lang w:val="pt-BR"/>
        </w:rPr>
        <w:t>Hệ thống các đô thị</w:t>
      </w:r>
    </w:p>
    <w:p w14:paraId="42DF5B36" w14:textId="77777777" w:rsidR="00713ACC" w:rsidRPr="0051184B" w:rsidRDefault="00713ACC" w:rsidP="00713ACC">
      <w:pPr>
        <w:pStyle w:val="NormalWeb"/>
        <w:numPr>
          <w:ilvl w:val="0"/>
          <w:numId w:val="13"/>
        </w:numPr>
        <w:spacing w:before="0" w:beforeAutospacing="0" w:afterAutospacing="0"/>
        <w:ind w:left="-90" w:firstLine="450"/>
        <w:jc w:val="both"/>
        <w:rPr>
          <w:rStyle w:val="fontstyle11"/>
          <w:color w:val="FF0000"/>
          <w:sz w:val="26"/>
          <w:szCs w:val="26"/>
        </w:rPr>
      </w:pPr>
      <w:proofErr w:type="spellStart"/>
      <w:r w:rsidRPr="0051184B">
        <w:rPr>
          <w:rStyle w:val="fontstyle11"/>
          <w:color w:val="FF0000"/>
          <w:sz w:val="26"/>
          <w:szCs w:val="26"/>
        </w:rPr>
        <w:t>Tỷ</w:t>
      </w:r>
      <w:proofErr w:type="spellEnd"/>
      <w:r w:rsidRPr="0051184B">
        <w:rPr>
          <w:rStyle w:val="fontstyle11"/>
          <w:color w:val="FF0000"/>
          <w:sz w:val="26"/>
          <w:szCs w:val="26"/>
        </w:rPr>
        <w:t xml:space="preserve"> </w:t>
      </w:r>
      <w:proofErr w:type="spellStart"/>
      <w:r w:rsidRPr="0051184B">
        <w:rPr>
          <w:rStyle w:val="fontstyle11"/>
          <w:color w:val="FF0000"/>
          <w:sz w:val="26"/>
          <w:szCs w:val="26"/>
        </w:rPr>
        <w:t>lệ</w:t>
      </w:r>
      <w:proofErr w:type="spellEnd"/>
      <w:r w:rsidRPr="0051184B">
        <w:rPr>
          <w:rStyle w:val="fontstyle11"/>
          <w:color w:val="FF0000"/>
          <w:sz w:val="26"/>
          <w:szCs w:val="26"/>
        </w:rPr>
        <w:t xml:space="preserve"> </w:t>
      </w:r>
      <w:proofErr w:type="spellStart"/>
      <w:r w:rsidRPr="0051184B">
        <w:rPr>
          <w:rStyle w:val="fontstyle11"/>
          <w:color w:val="FF0000"/>
          <w:sz w:val="26"/>
          <w:szCs w:val="26"/>
        </w:rPr>
        <w:t>đô</w:t>
      </w:r>
      <w:proofErr w:type="spellEnd"/>
      <w:r w:rsidRPr="0051184B">
        <w:rPr>
          <w:rStyle w:val="fontstyle11"/>
          <w:color w:val="FF0000"/>
          <w:sz w:val="26"/>
          <w:szCs w:val="26"/>
        </w:rPr>
        <w:t xml:space="preserve"> </w:t>
      </w:r>
      <w:proofErr w:type="spellStart"/>
      <w:r w:rsidRPr="0051184B">
        <w:rPr>
          <w:rStyle w:val="fontstyle11"/>
          <w:color w:val="FF0000"/>
          <w:sz w:val="26"/>
          <w:szCs w:val="26"/>
        </w:rPr>
        <w:t>thị</w:t>
      </w:r>
      <w:proofErr w:type="spellEnd"/>
      <w:r w:rsidRPr="0051184B">
        <w:rPr>
          <w:rStyle w:val="fontstyle11"/>
          <w:color w:val="FF0000"/>
          <w:sz w:val="26"/>
          <w:szCs w:val="26"/>
        </w:rPr>
        <w:t xml:space="preserve"> </w:t>
      </w:r>
      <w:proofErr w:type="spellStart"/>
      <w:r w:rsidRPr="0051184B">
        <w:rPr>
          <w:rStyle w:val="fontstyle11"/>
          <w:color w:val="FF0000"/>
          <w:sz w:val="26"/>
          <w:szCs w:val="26"/>
        </w:rPr>
        <w:t>hóa</w:t>
      </w:r>
      <w:proofErr w:type="spellEnd"/>
      <w:r w:rsidRPr="0051184B">
        <w:rPr>
          <w:rStyle w:val="fontstyle11"/>
          <w:color w:val="FF0000"/>
          <w:sz w:val="26"/>
          <w:szCs w:val="26"/>
        </w:rPr>
        <w:t xml:space="preserve"> </w:t>
      </w:r>
      <w:proofErr w:type="spellStart"/>
      <w:r w:rsidRPr="0051184B">
        <w:rPr>
          <w:rStyle w:val="fontstyle11"/>
          <w:color w:val="FF0000"/>
          <w:sz w:val="26"/>
          <w:szCs w:val="26"/>
        </w:rPr>
        <w:t>toàn</w:t>
      </w:r>
      <w:proofErr w:type="spellEnd"/>
      <w:r w:rsidRPr="0051184B">
        <w:rPr>
          <w:rStyle w:val="fontstyle11"/>
          <w:color w:val="FF0000"/>
          <w:sz w:val="26"/>
          <w:szCs w:val="26"/>
        </w:rPr>
        <w:t xml:space="preserve"> </w:t>
      </w:r>
      <w:proofErr w:type="spellStart"/>
      <w:r w:rsidRPr="0051184B">
        <w:rPr>
          <w:rStyle w:val="fontstyle11"/>
          <w:color w:val="FF0000"/>
          <w:sz w:val="26"/>
          <w:szCs w:val="26"/>
        </w:rPr>
        <w:t>thị</w:t>
      </w:r>
      <w:proofErr w:type="spellEnd"/>
      <w:r w:rsidRPr="0051184B">
        <w:rPr>
          <w:rStyle w:val="fontstyle11"/>
          <w:color w:val="FF0000"/>
          <w:sz w:val="26"/>
          <w:szCs w:val="26"/>
        </w:rPr>
        <w:t xml:space="preserve"> </w:t>
      </w:r>
      <w:proofErr w:type="spellStart"/>
      <w:r w:rsidRPr="0051184B">
        <w:rPr>
          <w:rStyle w:val="fontstyle11"/>
          <w:color w:val="FF0000"/>
          <w:sz w:val="26"/>
          <w:szCs w:val="26"/>
        </w:rPr>
        <w:t>xã</w:t>
      </w:r>
      <w:proofErr w:type="spellEnd"/>
      <w:r w:rsidRPr="0051184B">
        <w:rPr>
          <w:rStyle w:val="fontstyle11"/>
          <w:color w:val="FF0000"/>
          <w:sz w:val="26"/>
          <w:szCs w:val="26"/>
        </w:rPr>
        <w:t xml:space="preserve">: </w:t>
      </w:r>
      <w:proofErr w:type="spellStart"/>
      <w:r w:rsidRPr="0051184B">
        <w:rPr>
          <w:rStyle w:val="fontstyle11"/>
          <w:color w:val="FF0000"/>
          <w:sz w:val="26"/>
          <w:szCs w:val="26"/>
        </w:rPr>
        <w:t>Năm</w:t>
      </w:r>
      <w:proofErr w:type="spellEnd"/>
      <w:r w:rsidRPr="0051184B">
        <w:rPr>
          <w:rStyle w:val="fontstyle11"/>
          <w:color w:val="FF0000"/>
          <w:sz w:val="26"/>
          <w:szCs w:val="26"/>
        </w:rPr>
        <w:t xml:space="preserve"> 2020 </w:t>
      </w:r>
      <w:proofErr w:type="spellStart"/>
      <w:r w:rsidRPr="0051184B">
        <w:rPr>
          <w:rStyle w:val="fontstyle11"/>
          <w:color w:val="FF0000"/>
          <w:sz w:val="26"/>
          <w:szCs w:val="26"/>
        </w:rPr>
        <w:t>là</w:t>
      </w:r>
      <w:proofErr w:type="spellEnd"/>
      <w:r w:rsidRPr="0051184B">
        <w:rPr>
          <w:rStyle w:val="fontstyle11"/>
          <w:color w:val="FF0000"/>
          <w:sz w:val="26"/>
          <w:szCs w:val="26"/>
        </w:rPr>
        <w:t xml:space="preserve"> 73%; </w:t>
      </w:r>
      <w:proofErr w:type="spellStart"/>
      <w:r w:rsidRPr="0051184B">
        <w:rPr>
          <w:rStyle w:val="fontstyle11"/>
          <w:color w:val="FF0000"/>
          <w:sz w:val="26"/>
          <w:szCs w:val="26"/>
        </w:rPr>
        <w:t>năm</w:t>
      </w:r>
      <w:proofErr w:type="spellEnd"/>
      <w:r w:rsidRPr="0051184B">
        <w:rPr>
          <w:rStyle w:val="fontstyle11"/>
          <w:color w:val="FF0000"/>
          <w:sz w:val="26"/>
          <w:szCs w:val="26"/>
        </w:rPr>
        <w:t xml:space="preserve"> 2025 </w:t>
      </w:r>
      <w:proofErr w:type="spellStart"/>
      <w:r w:rsidRPr="0051184B">
        <w:rPr>
          <w:rStyle w:val="fontstyle11"/>
          <w:color w:val="FF0000"/>
          <w:sz w:val="26"/>
          <w:szCs w:val="26"/>
        </w:rPr>
        <w:t>là</w:t>
      </w:r>
      <w:proofErr w:type="spellEnd"/>
      <w:r w:rsidRPr="0051184B">
        <w:rPr>
          <w:rStyle w:val="fontstyle11"/>
          <w:color w:val="FF0000"/>
          <w:sz w:val="26"/>
          <w:szCs w:val="26"/>
        </w:rPr>
        <w:t xml:space="preserve"> 74,1%; </w:t>
      </w:r>
      <w:proofErr w:type="spellStart"/>
      <w:r w:rsidRPr="0051184B">
        <w:rPr>
          <w:rStyle w:val="fontstyle11"/>
          <w:color w:val="FF0000"/>
          <w:sz w:val="26"/>
          <w:szCs w:val="26"/>
        </w:rPr>
        <w:t>năm</w:t>
      </w:r>
      <w:proofErr w:type="spellEnd"/>
      <w:r w:rsidRPr="0051184B">
        <w:rPr>
          <w:rStyle w:val="fontstyle11"/>
          <w:color w:val="FF0000"/>
          <w:sz w:val="26"/>
          <w:szCs w:val="26"/>
        </w:rPr>
        <w:t xml:space="preserve"> 2030 </w:t>
      </w:r>
      <w:proofErr w:type="spellStart"/>
      <w:r w:rsidRPr="0051184B">
        <w:rPr>
          <w:rStyle w:val="fontstyle11"/>
          <w:color w:val="FF0000"/>
          <w:sz w:val="26"/>
          <w:szCs w:val="26"/>
        </w:rPr>
        <w:t>là</w:t>
      </w:r>
      <w:proofErr w:type="spellEnd"/>
      <w:r w:rsidRPr="0051184B">
        <w:rPr>
          <w:rStyle w:val="fontstyle11"/>
          <w:color w:val="FF0000"/>
          <w:sz w:val="26"/>
          <w:szCs w:val="26"/>
        </w:rPr>
        <w:t xml:space="preserve"> 74,1%.</w:t>
      </w:r>
    </w:p>
    <w:p w14:paraId="0DBAF226" w14:textId="77777777" w:rsidR="00713ACC" w:rsidRPr="0051184B" w:rsidRDefault="00713ACC" w:rsidP="00713ACC">
      <w:pPr>
        <w:pStyle w:val="NormalWeb"/>
        <w:numPr>
          <w:ilvl w:val="0"/>
          <w:numId w:val="13"/>
        </w:numPr>
        <w:spacing w:before="0" w:beforeAutospacing="0" w:afterAutospacing="0"/>
        <w:ind w:left="-90" w:firstLine="450"/>
        <w:jc w:val="both"/>
        <w:rPr>
          <w:rStyle w:val="fontstyle11"/>
          <w:color w:val="FF0000"/>
          <w:sz w:val="26"/>
          <w:szCs w:val="26"/>
        </w:rPr>
      </w:pPr>
      <w:r w:rsidRPr="0051184B">
        <w:rPr>
          <w:rStyle w:val="fontstyle11"/>
          <w:color w:val="FF0000"/>
          <w:sz w:val="26"/>
          <w:szCs w:val="26"/>
        </w:rPr>
        <w:lastRenderedPageBreak/>
        <w:t xml:space="preserve">Thị </w:t>
      </w:r>
      <w:proofErr w:type="spellStart"/>
      <w:r w:rsidRPr="0051184B">
        <w:rPr>
          <w:rStyle w:val="fontstyle11"/>
          <w:color w:val="FF0000"/>
          <w:sz w:val="26"/>
          <w:szCs w:val="26"/>
        </w:rPr>
        <w:t>xã</w:t>
      </w:r>
      <w:proofErr w:type="spellEnd"/>
      <w:r w:rsidRPr="0051184B">
        <w:rPr>
          <w:rStyle w:val="fontstyle11"/>
          <w:color w:val="FF0000"/>
          <w:sz w:val="26"/>
          <w:szCs w:val="26"/>
        </w:rPr>
        <w:t xml:space="preserve"> Hoài </w:t>
      </w:r>
      <w:proofErr w:type="spellStart"/>
      <w:r w:rsidRPr="0051184B">
        <w:rPr>
          <w:rStyle w:val="fontstyle11"/>
          <w:color w:val="FF0000"/>
          <w:sz w:val="26"/>
          <w:szCs w:val="26"/>
        </w:rPr>
        <w:t>Nhơn</w:t>
      </w:r>
      <w:proofErr w:type="spellEnd"/>
      <w:r w:rsidRPr="0051184B">
        <w:rPr>
          <w:rStyle w:val="fontstyle11"/>
          <w:color w:val="FF0000"/>
          <w:sz w:val="26"/>
          <w:szCs w:val="26"/>
        </w:rPr>
        <w:t xml:space="preserve"> </w:t>
      </w:r>
      <w:proofErr w:type="spellStart"/>
      <w:r w:rsidRPr="0051184B">
        <w:rPr>
          <w:rStyle w:val="fontstyle11"/>
          <w:color w:val="FF0000"/>
          <w:sz w:val="26"/>
          <w:szCs w:val="26"/>
        </w:rPr>
        <w:t>là</w:t>
      </w:r>
      <w:proofErr w:type="spellEnd"/>
      <w:r w:rsidRPr="0051184B">
        <w:rPr>
          <w:rStyle w:val="fontstyle11"/>
          <w:color w:val="FF0000"/>
          <w:sz w:val="26"/>
          <w:szCs w:val="26"/>
        </w:rPr>
        <w:t xml:space="preserve"> </w:t>
      </w:r>
      <w:proofErr w:type="spellStart"/>
      <w:r w:rsidRPr="0051184B">
        <w:rPr>
          <w:rStyle w:val="fontstyle11"/>
          <w:color w:val="FF0000"/>
          <w:sz w:val="26"/>
          <w:szCs w:val="26"/>
        </w:rPr>
        <w:t>đô</w:t>
      </w:r>
      <w:proofErr w:type="spellEnd"/>
      <w:r w:rsidRPr="0051184B">
        <w:rPr>
          <w:rStyle w:val="fontstyle11"/>
          <w:color w:val="FF0000"/>
          <w:sz w:val="26"/>
          <w:szCs w:val="26"/>
        </w:rPr>
        <w:t xml:space="preserve"> </w:t>
      </w:r>
      <w:proofErr w:type="spellStart"/>
      <w:r w:rsidRPr="0051184B">
        <w:rPr>
          <w:rStyle w:val="fontstyle11"/>
          <w:color w:val="FF0000"/>
          <w:sz w:val="26"/>
          <w:szCs w:val="26"/>
        </w:rPr>
        <w:t>thị</w:t>
      </w:r>
      <w:proofErr w:type="spellEnd"/>
      <w:r w:rsidRPr="0051184B">
        <w:rPr>
          <w:rStyle w:val="fontstyle11"/>
          <w:color w:val="FF0000"/>
          <w:sz w:val="26"/>
          <w:szCs w:val="26"/>
        </w:rPr>
        <w:t xml:space="preserve"> </w:t>
      </w:r>
      <w:proofErr w:type="spellStart"/>
      <w:r w:rsidRPr="0051184B">
        <w:rPr>
          <w:rStyle w:val="fontstyle11"/>
          <w:color w:val="FF0000"/>
          <w:sz w:val="26"/>
          <w:szCs w:val="26"/>
        </w:rPr>
        <w:t>loại</w:t>
      </w:r>
      <w:proofErr w:type="spellEnd"/>
      <w:r w:rsidRPr="0051184B">
        <w:rPr>
          <w:rStyle w:val="fontstyle11"/>
          <w:color w:val="FF0000"/>
          <w:sz w:val="26"/>
          <w:szCs w:val="26"/>
        </w:rPr>
        <w:t xml:space="preserve"> IV, </w:t>
      </w:r>
      <w:proofErr w:type="spellStart"/>
      <w:r w:rsidRPr="0051184B">
        <w:rPr>
          <w:rStyle w:val="fontstyle11"/>
          <w:color w:val="FF0000"/>
          <w:sz w:val="26"/>
          <w:szCs w:val="26"/>
        </w:rPr>
        <w:t>đến</w:t>
      </w:r>
      <w:proofErr w:type="spellEnd"/>
      <w:r w:rsidRPr="0051184B">
        <w:rPr>
          <w:rStyle w:val="fontstyle11"/>
          <w:color w:val="FF0000"/>
          <w:sz w:val="26"/>
          <w:szCs w:val="26"/>
        </w:rPr>
        <w:t xml:space="preserve"> </w:t>
      </w:r>
      <w:proofErr w:type="spellStart"/>
      <w:r w:rsidRPr="0051184B">
        <w:rPr>
          <w:rStyle w:val="fontstyle11"/>
          <w:color w:val="FF0000"/>
          <w:sz w:val="26"/>
          <w:szCs w:val="26"/>
        </w:rPr>
        <w:t>năm</w:t>
      </w:r>
      <w:proofErr w:type="spellEnd"/>
      <w:r w:rsidRPr="0051184B">
        <w:rPr>
          <w:rStyle w:val="fontstyle11"/>
          <w:color w:val="FF0000"/>
          <w:sz w:val="26"/>
          <w:szCs w:val="26"/>
        </w:rPr>
        <w:t xml:space="preserve"> 2025 </w:t>
      </w:r>
      <w:proofErr w:type="spellStart"/>
      <w:r w:rsidRPr="0051184B">
        <w:rPr>
          <w:rStyle w:val="fontstyle11"/>
          <w:color w:val="FF0000"/>
          <w:sz w:val="26"/>
          <w:szCs w:val="26"/>
        </w:rPr>
        <w:t>chỉnh</w:t>
      </w:r>
      <w:proofErr w:type="spellEnd"/>
      <w:r w:rsidRPr="0051184B">
        <w:rPr>
          <w:rStyle w:val="fontstyle11"/>
          <w:color w:val="FF0000"/>
          <w:sz w:val="26"/>
          <w:szCs w:val="26"/>
        </w:rPr>
        <w:t xml:space="preserve"> </w:t>
      </w:r>
      <w:proofErr w:type="spellStart"/>
      <w:r w:rsidRPr="0051184B">
        <w:rPr>
          <w:rStyle w:val="fontstyle11"/>
          <w:color w:val="FF0000"/>
          <w:sz w:val="26"/>
          <w:szCs w:val="26"/>
        </w:rPr>
        <w:t>trang</w:t>
      </w:r>
      <w:proofErr w:type="spellEnd"/>
      <w:r w:rsidRPr="0051184B">
        <w:rPr>
          <w:rStyle w:val="fontstyle11"/>
          <w:color w:val="FF0000"/>
          <w:sz w:val="26"/>
          <w:szCs w:val="26"/>
        </w:rPr>
        <w:t xml:space="preserve"> </w:t>
      </w:r>
      <w:proofErr w:type="spellStart"/>
      <w:r w:rsidRPr="0051184B">
        <w:rPr>
          <w:rStyle w:val="fontstyle11"/>
          <w:color w:val="FF0000"/>
          <w:sz w:val="26"/>
          <w:szCs w:val="26"/>
        </w:rPr>
        <w:t>cải</w:t>
      </w:r>
      <w:proofErr w:type="spellEnd"/>
      <w:r w:rsidRPr="0051184B">
        <w:rPr>
          <w:rStyle w:val="fontstyle11"/>
          <w:color w:val="FF0000"/>
          <w:sz w:val="26"/>
          <w:szCs w:val="26"/>
        </w:rPr>
        <w:t xml:space="preserve"> </w:t>
      </w:r>
      <w:proofErr w:type="spellStart"/>
      <w:r w:rsidRPr="0051184B">
        <w:rPr>
          <w:rStyle w:val="fontstyle11"/>
          <w:color w:val="FF0000"/>
          <w:sz w:val="26"/>
          <w:szCs w:val="26"/>
        </w:rPr>
        <w:t>tạo</w:t>
      </w:r>
      <w:proofErr w:type="spellEnd"/>
      <w:r w:rsidRPr="0051184B">
        <w:rPr>
          <w:rStyle w:val="fontstyle11"/>
          <w:color w:val="FF0000"/>
          <w:sz w:val="26"/>
          <w:szCs w:val="26"/>
        </w:rPr>
        <w:t xml:space="preserve"> </w:t>
      </w:r>
      <w:proofErr w:type="spellStart"/>
      <w:r w:rsidRPr="0051184B">
        <w:rPr>
          <w:rStyle w:val="fontstyle11"/>
          <w:color w:val="FF0000"/>
          <w:sz w:val="26"/>
          <w:szCs w:val="26"/>
        </w:rPr>
        <w:t>thị</w:t>
      </w:r>
      <w:proofErr w:type="spellEnd"/>
      <w:r w:rsidRPr="0051184B">
        <w:rPr>
          <w:rStyle w:val="fontstyle11"/>
          <w:color w:val="FF0000"/>
          <w:sz w:val="26"/>
          <w:szCs w:val="26"/>
        </w:rPr>
        <w:t xml:space="preserve"> </w:t>
      </w:r>
      <w:proofErr w:type="spellStart"/>
      <w:r w:rsidRPr="0051184B">
        <w:rPr>
          <w:rStyle w:val="fontstyle11"/>
          <w:color w:val="FF0000"/>
          <w:sz w:val="26"/>
          <w:szCs w:val="26"/>
        </w:rPr>
        <w:t>xã</w:t>
      </w:r>
      <w:proofErr w:type="spellEnd"/>
      <w:r w:rsidRPr="0051184B">
        <w:rPr>
          <w:rStyle w:val="fontstyle11"/>
          <w:color w:val="FF0000"/>
          <w:sz w:val="26"/>
          <w:szCs w:val="26"/>
        </w:rPr>
        <w:t xml:space="preserve"> Hoài </w:t>
      </w:r>
      <w:proofErr w:type="spellStart"/>
      <w:r w:rsidRPr="0051184B">
        <w:rPr>
          <w:rStyle w:val="fontstyle11"/>
          <w:color w:val="FF0000"/>
          <w:sz w:val="26"/>
          <w:szCs w:val="26"/>
        </w:rPr>
        <w:t>Nhơn</w:t>
      </w:r>
      <w:proofErr w:type="spellEnd"/>
      <w:r w:rsidRPr="0051184B">
        <w:rPr>
          <w:rStyle w:val="fontstyle11"/>
          <w:color w:val="FF0000"/>
          <w:sz w:val="26"/>
          <w:szCs w:val="26"/>
        </w:rPr>
        <w:t xml:space="preserve"> </w:t>
      </w:r>
      <w:proofErr w:type="spellStart"/>
      <w:r w:rsidRPr="0051184B">
        <w:rPr>
          <w:rStyle w:val="fontstyle11"/>
          <w:color w:val="FF0000"/>
          <w:sz w:val="26"/>
          <w:szCs w:val="26"/>
        </w:rPr>
        <w:t>trở</w:t>
      </w:r>
      <w:proofErr w:type="spellEnd"/>
      <w:r w:rsidRPr="0051184B">
        <w:rPr>
          <w:rStyle w:val="fontstyle11"/>
          <w:color w:val="FF0000"/>
          <w:sz w:val="26"/>
          <w:szCs w:val="26"/>
        </w:rPr>
        <w:t xml:space="preserve"> </w:t>
      </w:r>
      <w:proofErr w:type="spellStart"/>
      <w:r w:rsidRPr="0051184B">
        <w:rPr>
          <w:rStyle w:val="fontstyle11"/>
          <w:color w:val="FF0000"/>
          <w:sz w:val="26"/>
          <w:szCs w:val="26"/>
        </w:rPr>
        <w:t>thành</w:t>
      </w:r>
      <w:proofErr w:type="spellEnd"/>
      <w:r w:rsidRPr="0051184B">
        <w:rPr>
          <w:rStyle w:val="fontstyle11"/>
          <w:color w:val="FF0000"/>
          <w:sz w:val="26"/>
          <w:szCs w:val="26"/>
        </w:rPr>
        <w:t xml:space="preserve"> </w:t>
      </w:r>
      <w:proofErr w:type="spellStart"/>
      <w:r w:rsidRPr="0051184B">
        <w:rPr>
          <w:rStyle w:val="fontstyle11"/>
          <w:color w:val="FF0000"/>
          <w:sz w:val="26"/>
          <w:szCs w:val="26"/>
        </w:rPr>
        <w:t>đô</w:t>
      </w:r>
      <w:proofErr w:type="spellEnd"/>
      <w:r w:rsidRPr="0051184B">
        <w:rPr>
          <w:rStyle w:val="fontstyle11"/>
          <w:color w:val="FF0000"/>
          <w:sz w:val="26"/>
          <w:szCs w:val="26"/>
        </w:rPr>
        <w:t xml:space="preserve"> </w:t>
      </w:r>
      <w:proofErr w:type="spellStart"/>
      <w:r w:rsidRPr="0051184B">
        <w:rPr>
          <w:rStyle w:val="fontstyle11"/>
          <w:color w:val="FF0000"/>
          <w:sz w:val="26"/>
          <w:szCs w:val="26"/>
        </w:rPr>
        <w:t>thị</w:t>
      </w:r>
      <w:proofErr w:type="spellEnd"/>
      <w:r w:rsidRPr="0051184B">
        <w:rPr>
          <w:rStyle w:val="fontstyle11"/>
          <w:color w:val="FF0000"/>
          <w:sz w:val="26"/>
          <w:szCs w:val="26"/>
        </w:rPr>
        <w:t xml:space="preserve"> </w:t>
      </w:r>
      <w:proofErr w:type="spellStart"/>
      <w:r w:rsidRPr="0051184B">
        <w:rPr>
          <w:rStyle w:val="fontstyle11"/>
          <w:color w:val="FF0000"/>
          <w:sz w:val="26"/>
          <w:szCs w:val="26"/>
        </w:rPr>
        <w:t>loại</w:t>
      </w:r>
      <w:proofErr w:type="spellEnd"/>
      <w:r w:rsidRPr="0051184B">
        <w:rPr>
          <w:rStyle w:val="fontstyle11"/>
          <w:color w:val="FF0000"/>
          <w:sz w:val="26"/>
          <w:szCs w:val="26"/>
        </w:rPr>
        <w:t xml:space="preserve"> III. </w:t>
      </w:r>
      <w:proofErr w:type="spellStart"/>
      <w:r w:rsidRPr="0051184B">
        <w:rPr>
          <w:rStyle w:val="fontstyle11"/>
          <w:color w:val="FF0000"/>
          <w:sz w:val="26"/>
          <w:szCs w:val="26"/>
        </w:rPr>
        <w:t>Đến</w:t>
      </w:r>
      <w:proofErr w:type="spellEnd"/>
      <w:r w:rsidRPr="0051184B">
        <w:rPr>
          <w:rStyle w:val="fontstyle11"/>
          <w:color w:val="FF0000"/>
          <w:sz w:val="26"/>
          <w:szCs w:val="26"/>
        </w:rPr>
        <w:t xml:space="preserve"> </w:t>
      </w:r>
      <w:proofErr w:type="spellStart"/>
      <w:r w:rsidRPr="0051184B">
        <w:rPr>
          <w:rStyle w:val="fontstyle11"/>
          <w:color w:val="FF0000"/>
          <w:sz w:val="26"/>
          <w:szCs w:val="26"/>
        </w:rPr>
        <w:t>năm</w:t>
      </w:r>
      <w:proofErr w:type="spellEnd"/>
      <w:r w:rsidRPr="0051184B">
        <w:rPr>
          <w:rStyle w:val="fontstyle11"/>
          <w:color w:val="FF0000"/>
          <w:sz w:val="26"/>
          <w:szCs w:val="26"/>
        </w:rPr>
        <w:t xml:space="preserve"> 2030 </w:t>
      </w:r>
      <w:proofErr w:type="spellStart"/>
      <w:r w:rsidRPr="0051184B">
        <w:rPr>
          <w:rStyle w:val="fontstyle11"/>
          <w:color w:val="FF0000"/>
          <w:sz w:val="26"/>
          <w:szCs w:val="26"/>
        </w:rPr>
        <w:t>vẫn</w:t>
      </w:r>
      <w:proofErr w:type="spellEnd"/>
      <w:r w:rsidRPr="0051184B">
        <w:rPr>
          <w:rStyle w:val="fontstyle11"/>
          <w:color w:val="FF0000"/>
          <w:sz w:val="26"/>
          <w:szCs w:val="26"/>
        </w:rPr>
        <w:t xml:space="preserve"> </w:t>
      </w:r>
      <w:proofErr w:type="spellStart"/>
      <w:r w:rsidRPr="0051184B">
        <w:rPr>
          <w:rStyle w:val="fontstyle11"/>
          <w:color w:val="FF0000"/>
          <w:sz w:val="26"/>
          <w:szCs w:val="26"/>
        </w:rPr>
        <w:t>giữ</w:t>
      </w:r>
      <w:proofErr w:type="spellEnd"/>
      <w:r w:rsidRPr="0051184B">
        <w:rPr>
          <w:rStyle w:val="fontstyle11"/>
          <w:color w:val="FF0000"/>
          <w:sz w:val="26"/>
          <w:szCs w:val="26"/>
        </w:rPr>
        <w:t xml:space="preserve"> </w:t>
      </w:r>
      <w:proofErr w:type="spellStart"/>
      <w:r w:rsidRPr="0051184B">
        <w:rPr>
          <w:rStyle w:val="fontstyle11"/>
          <w:color w:val="FF0000"/>
          <w:sz w:val="26"/>
          <w:szCs w:val="26"/>
        </w:rPr>
        <w:t>nguyên</w:t>
      </w:r>
      <w:proofErr w:type="spellEnd"/>
      <w:r w:rsidRPr="0051184B">
        <w:rPr>
          <w:rStyle w:val="fontstyle11"/>
          <w:color w:val="FF0000"/>
          <w:sz w:val="26"/>
          <w:szCs w:val="26"/>
        </w:rPr>
        <w:t xml:space="preserve"> </w:t>
      </w:r>
      <w:proofErr w:type="spellStart"/>
      <w:r w:rsidRPr="0051184B">
        <w:rPr>
          <w:rStyle w:val="fontstyle11"/>
          <w:color w:val="FF0000"/>
          <w:sz w:val="26"/>
          <w:szCs w:val="26"/>
        </w:rPr>
        <w:t>thị</w:t>
      </w:r>
      <w:proofErr w:type="spellEnd"/>
      <w:r w:rsidRPr="0051184B">
        <w:rPr>
          <w:rStyle w:val="fontstyle11"/>
          <w:color w:val="FF0000"/>
          <w:sz w:val="26"/>
          <w:szCs w:val="26"/>
        </w:rPr>
        <w:t xml:space="preserve"> </w:t>
      </w:r>
      <w:proofErr w:type="spellStart"/>
      <w:r w:rsidRPr="0051184B">
        <w:rPr>
          <w:rStyle w:val="fontstyle11"/>
          <w:color w:val="FF0000"/>
          <w:sz w:val="26"/>
          <w:szCs w:val="26"/>
        </w:rPr>
        <w:t>xã</w:t>
      </w:r>
      <w:proofErr w:type="spellEnd"/>
      <w:r w:rsidRPr="0051184B">
        <w:rPr>
          <w:rStyle w:val="fontstyle11"/>
          <w:color w:val="FF0000"/>
          <w:sz w:val="26"/>
          <w:szCs w:val="26"/>
        </w:rPr>
        <w:t xml:space="preserve"> Hoài </w:t>
      </w:r>
      <w:proofErr w:type="spellStart"/>
      <w:r w:rsidRPr="0051184B">
        <w:rPr>
          <w:rStyle w:val="fontstyle11"/>
          <w:color w:val="FF0000"/>
          <w:sz w:val="26"/>
          <w:szCs w:val="26"/>
        </w:rPr>
        <w:t>Nhơn</w:t>
      </w:r>
      <w:proofErr w:type="spellEnd"/>
      <w:r w:rsidRPr="0051184B">
        <w:rPr>
          <w:rStyle w:val="fontstyle11"/>
          <w:color w:val="FF0000"/>
          <w:sz w:val="26"/>
          <w:szCs w:val="26"/>
        </w:rPr>
        <w:t xml:space="preserve"> </w:t>
      </w:r>
      <w:proofErr w:type="spellStart"/>
      <w:r w:rsidRPr="0051184B">
        <w:rPr>
          <w:rStyle w:val="fontstyle11"/>
          <w:color w:val="FF0000"/>
          <w:sz w:val="26"/>
          <w:szCs w:val="26"/>
        </w:rPr>
        <w:t>là</w:t>
      </w:r>
      <w:proofErr w:type="spellEnd"/>
      <w:r w:rsidRPr="0051184B">
        <w:rPr>
          <w:rStyle w:val="fontstyle11"/>
          <w:color w:val="FF0000"/>
          <w:sz w:val="26"/>
          <w:szCs w:val="26"/>
        </w:rPr>
        <w:t xml:space="preserve"> </w:t>
      </w:r>
      <w:proofErr w:type="spellStart"/>
      <w:r w:rsidRPr="0051184B">
        <w:rPr>
          <w:rStyle w:val="fontstyle11"/>
          <w:color w:val="FF0000"/>
          <w:sz w:val="26"/>
          <w:szCs w:val="26"/>
        </w:rPr>
        <w:t>đô</w:t>
      </w:r>
      <w:proofErr w:type="spellEnd"/>
      <w:r w:rsidRPr="0051184B">
        <w:rPr>
          <w:rStyle w:val="fontstyle11"/>
          <w:color w:val="FF0000"/>
          <w:sz w:val="26"/>
          <w:szCs w:val="26"/>
        </w:rPr>
        <w:t xml:space="preserve"> </w:t>
      </w:r>
      <w:proofErr w:type="spellStart"/>
      <w:r w:rsidRPr="0051184B">
        <w:rPr>
          <w:rStyle w:val="fontstyle11"/>
          <w:color w:val="FF0000"/>
          <w:sz w:val="26"/>
          <w:szCs w:val="26"/>
        </w:rPr>
        <w:t>thị</w:t>
      </w:r>
      <w:proofErr w:type="spellEnd"/>
      <w:r w:rsidRPr="0051184B">
        <w:rPr>
          <w:rStyle w:val="fontstyle11"/>
          <w:color w:val="FF0000"/>
          <w:sz w:val="26"/>
          <w:szCs w:val="26"/>
        </w:rPr>
        <w:t xml:space="preserve"> </w:t>
      </w:r>
      <w:proofErr w:type="spellStart"/>
      <w:r w:rsidRPr="0051184B">
        <w:rPr>
          <w:rStyle w:val="fontstyle11"/>
          <w:color w:val="FF0000"/>
          <w:sz w:val="26"/>
          <w:szCs w:val="26"/>
        </w:rPr>
        <w:t>Loại</w:t>
      </w:r>
      <w:proofErr w:type="spellEnd"/>
      <w:r w:rsidRPr="0051184B">
        <w:rPr>
          <w:rStyle w:val="fontstyle11"/>
          <w:color w:val="FF0000"/>
          <w:sz w:val="26"/>
          <w:szCs w:val="26"/>
        </w:rPr>
        <w:t xml:space="preserve"> III.</w:t>
      </w:r>
    </w:p>
    <w:p w14:paraId="06C048A0" w14:textId="6A0D38E2" w:rsidR="00713ACC" w:rsidRPr="0051184B" w:rsidRDefault="00713ACC" w:rsidP="00713ACC">
      <w:pPr>
        <w:pStyle w:val="NormalWeb"/>
        <w:numPr>
          <w:ilvl w:val="0"/>
          <w:numId w:val="13"/>
        </w:numPr>
        <w:spacing w:before="0" w:beforeAutospacing="0" w:afterAutospacing="0"/>
        <w:ind w:left="-90" w:firstLine="450"/>
        <w:jc w:val="both"/>
        <w:rPr>
          <w:color w:val="FF0000"/>
          <w:sz w:val="26"/>
          <w:szCs w:val="26"/>
        </w:rPr>
      </w:pPr>
      <w:r w:rsidRPr="0051184B">
        <w:rPr>
          <w:rStyle w:val="fontstyle11"/>
          <w:color w:val="FF0000"/>
          <w:sz w:val="26"/>
          <w:szCs w:val="26"/>
        </w:rPr>
        <w:t xml:space="preserve">Thị </w:t>
      </w:r>
      <w:proofErr w:type="spellStart"/>
      <w:r w:rsidRPr="0051184B">
        <w:rPr>
          <w:rStyle w:val="fontstyle11"/>
          <w:color w:val="FF0000"/>
          <w:sz w:val="26"/>
          <w:szCs w:val="26"/>
        </w:rPr>
        <w:t>xã</w:t>
      </w:r>
      <w:proofErr w:type="spellEnd"/>
      <w:r w:rsidRPr="0051184B">
        <w:rPr>
          <w:rStyle w:val="fontstyle11"/>
          <w:color w:val="FF0000"/>
          <w:sz w:val="26"/>
          <w:szCs w:val="26"/>
        </w:rPr>
        <w:t xml:space="preserve"> Hoài </w:t>
      </w:r>
      <w:proofErr w:type="spellStart"/>
      <w:r w:rsidRPr="0051184B">
        <w:rPr>
          <w:rStyle w:val="fontstyle11"/>
          <w:color w:val="FF0000"/>
          <w:sz w:val="26"/>
          <w:szCs w:val="26"/>
        </w:rPr>
        <w:t>Nhơn</w:t>
      </w:r>
      <w:proofErr w:type="spellEnd"/>
      <w:r w:rsidRPr="0051184B">
        <w:rPr>
          <w:rStyle w:val="fontstyle11"/>
          <w:color w:val="FF0000"/>
          <w:sz w:val="26"/>
          <w:szCs w:val="26"/>
        </w:rPr>
        <w:t xml:space="preserve"> </w:t>
      </w:r>
      <w:proofErr w:type="spellStart"/>
      <w:r w:rsidRPr="0051184B">
        <w:rPr>
          <w:rStyle w:val="fontstyle11"/>
          <w:color w:val="FF0000"/>
          <w:sz w:val="26"/>
          <w:szCs w:val="26"/>
        </w:rPr>
        <w:t>được</w:t>
      </w:r>
      <w:proofErr w:type="spellEnd"/>
      <w:r w:rsidRPr="0051184B">
        <w:rPr>
          <w:rStyle w:val="fontstyle11"/>
          <w:color w:val="FF0000"/>
          <w:sz w:val="26"/>
          <w:szCs w:val="26"/>
        </w:rPr>
        <w:t xml:space="preserve"> </w:t>
      </w:r>
      <w:proofErr w:type="spellStart"/>
      <w:r w:rsidRPr="0051184B">
        <w:rPr>
          <w:rStyle w:val="fontstyle11"/>
          <w:color w:val="FF0000"/>
          <w:sz w:val="26"/>
          <w:szCs w:val="26"/>
        </w:rPr>
        <w:t>phân</w:t>
      </w:r>
      <w:proofErr w:type="spellEnd"/>
      <w:r w:rsidRPr="0051184B">
        <w:rPr>
          <w:rStyle w:val="fontstyle11"/>
          <w:color w:val="FF0000"/>
          <w:sz w:val="26"/>
          <w:szCs w:val="26"/>
        </w:rPr>
        <w:t xml:space="preserve"> chia </w:t>
      </w:r>
      <w:proofErr w:type="spellStart"/>
      <w:r w:rsidRPr="0051184B">
        <w:rPr>
          <w:rStyle w:val="fontstyle11"/>
          <w:color w:val="FF0000"/>
          <w:sz w:val="26"/>
          <w:szCs w:val="26"/>
        </w:rPr>
        <w:t>thành</w:t>
      </w:r>
      <w:proofErr w:type="spellEnd"/>
      <w:r w:rsidRPr="0051184B">
        <w:rPr>
          <w:rStyle w:val="fontstyle11"/>
          <w:color w:val="FF0000"/>
          <w:sz w:val="26"/>
          <w:szCs w:val="26"/>
        </w:rPr>
        <w:t xml:space="preserve"> 03 </w:t>
      </w:r>
      <w:proofErr w:type="spellStart"/>
      <w:r w:rsidRPr="0051184B">
        <w:rPr>
          <w:rStyle w:val="fontstyle11"/>
          <w:color w:val="FF0000"/>
          <w:sz w:val="26"/>
          <w:szCs w:val="26"/>
        </w:rPr>
        <w:t>phân</w:t>
      </w:r>
      <w:proofErr w:type="spellEnd"/>
      <w:r w:rsidRPr="0051184B">
        <w:rPr>
          <w:rStyle w:val="fontstyle11"/>
          <w:color w:val="FF0000"/>
          <w:sz w:val="26"/>
          <w:szCs w:val="26"/>
        </w:rPr>
        <w:t xml:space="preserve"> </w:t>
      </w:r>
      <w:proofErr w:type="spellStart"/>
      <w:r w:rsidRPr="0051184B">
        <w:rPr>
          <w:rStyle w:val="fontstyle11"/>
          <w:color w:val="FF0000"/>
          <w:sz w:val="26"/>
          <w:szCs w:val="26"/>
        </w:rPr>
        <w:t>vùng</w:t>
      </w:r>
      <w:proofErr w:type="spellEnd"/>
      <w:r w:rsidRPr="0051184B">
        <w:rPr>
          <w:rStyle w:val="fontstyle11"/>
          <w:color w:val="FF0000"/>
          <w:sz w:val="26"/>
          <w:szCs w:val="26"/>
        </w:rPr>
        <w:t xml:space="preserve"> </w:t>
      </w:r>
      <w:proofErr w:type="spellStart"/>
      <w:r w:rsidRPr="0051184B">
        <w:rPr>
          <w:rStyle w:val="fontstyle11"/>
          <w:color w:val="FF0000"/>
          <w:sz w:val="26"/>
          <w:szCs w:val="26"/>
        </w:rPr>
        <w:t>phát</w:t>
      </w:r>
      <w:proofErr w:type="spellEnd"/>
      <w:r w:rsidRPr="0051184B">
        <w:rPr>
          <w:rStyle w:val="fontstyle11"/>
          <w:color w:val="FF0000"/>
          <w:sz w:val="26"/>
          <w:szCs w:val="26"/>
        </w:rPr>
        <w:t xml:space="preserve"> </w:t>
      </w:r>
      <w:proofErr w:type="spellStart"/>
      <w:r w:rsidRPr="0051184B">
        <w:rPr>
          <w:rStyle w:val="fontstyle11"/>
          <w:color w:val="FF0000"/>
          <w:sz w:val="26"/>
          <w:szCs w:val="26"/>
        </w:rPr>
        <w:t>triển</w:t>
      </w:r>
      <w:proofErr w:type="spellEnd"/>
      <w:r w:rsidRPr="0051184B">
        <w:rPr>
          <w:rStyle w:val="fontstyle11"/>
          <w:color w:val="FF0000"/>
          <w:sz w:val="26"/>
          <w:szCs w:val="26"/>
        </w:rPr>
        <w:t xml:space="preserve">, </w:t>
      </w:r>
      <w:proofErr w:type="spellStart"/>
      <w:r w:rsidRPr="0051184B">
        <w:rPr>
          <w:rStyle w:val="fontstyle11"/>
          <w:color w:val="FF0000"/>
          <w:sz w:val="26"/>
          <w:szCs w:val="26"/>
        </w:rPr>
        <w:t>cụ</w:t>
      </w:r>
      <w:proofErr w:type="spellEnd"/>
      <w:r w:rsidRPr="0051184B">
        <w:rPr>
          <w:rStyle w:val="fontstyle11"/>
          <w:color w:val="FF0000"/>
          <w:sz w:val="26"/>
          <w:szCs w:val="26"/>
        </w:rPr>
        <w:t xml:space="preserve"> </w:t>
      </w:r>
      <w:proofErr w:type="spellStart"/>
      <w:r w:rsidRPr="0051184B">
        <w:rPr>
          <w:rStyle w:val="fontstyle11"/>
          <w:color w:val="FF0000"/>
          <w:sz w:val="26"/>
          <w:szCs w:val="26"/>
        </w:rPr>
        <w:t>thể</w:t>
      </w:r>
      <w:proofErr w:type="spellEnd"/>
      <w:r w:rsidRPr="0051184B">
        <w:rPr>
          <w:rStyle w:val="fontstyle11"/>
          <w:color w:val="FF0000"/>
          <w:sz w:val="26"/>
          <w:szCs w:val="26"/>
        </w:rPr>
        <w:t xml:space="preserve">: </w:t>
      </w:r>
      <w:proofErr w:type="spellStart"/>
      <w:r w:rsidRPr="0051184B">
        <w:rPr>
          <w:rStyle w:val="fontstyle11"/>
          <w:color w:val="FF0000"/>
          <w:sz w:val="26"/>
          <w:szCs w:val="26"/>
        </w:rPr>
        <w:t>Phân</w:t>
      </w:r>
      <w:proofErr w:type="spellEnd"/>
      <w:r w:rsidRPr="0051184B">
        <w:rPr>
          <w:rStyle w:val="fontstyle11"/>
          <w:color w:val="FF0000"/>
          <w:sz w:val="26"/>
          <w:szCs w:val="26"/>
        </w:rPr>
        <w:t xml:space="preserve"> </w:t>
      </w:r>
      <w:proofErr w:type="spellStart"/>
      <w:r w:rsidRPr="0051184B">
        <w:rPr>
          <w:rStyle w:val="fontstyle11"/>
          <w:color w:val="FF0000"/>
          <w:sz w:val="26"/>
          <w:szCs w:val="26"/>
        </w:rPr>
        <w:t>vùng</w:t>
      </w:r>
      <w:proofErr w:type="spellEnd"/>
      <w:r w:rsidRPr="0051184B">
        <w:rPr>
          <w:rStyle w:val="fontstyle11"/>
          <w:color w:val="FF0000"/>
          <w:sz w:val="26"/>
          <w:szCs w:val="26"/>
        </w:rPr>
        <w:t xml:space="preserve"> 1: </w:t>
      </w:r>
      <w:proofErr w:type="spellStart"/>
      <w:r w:rsidRPr="0051184B">
        <w:rPr>
          <w:rStyle w:val="fontstyle11"/>
          <w:color w:val="FF0000"/>
          <w:sz w:val="26"/>
          <w:szCs w:val="26"/>
        </w:rPr>
        <w:t>Tiểu</w:t>
      </w:r>
      <w:proofErr w:type="spellEnd"/>
      <w:r w:rsidRPr="0051184B">
        <w:rPr>
          <w:rStyle w:val="fontstyle11"/>
          <w:color w:val="FF0000"/>
          <w:sz w:val="26"/>
          <w:szCs w:val="26"/>
        </w:rPr>
        <w:t xml:space="preserve"> </w:t>
      </w:r>
      <w:proofErr w:type="spellStart"/>
      <w:r w:rsidRPr="0051184B">
        <w:rPr>
          <w:rStyle w:val="fontstyle11"/>
          <w:color w:val="FF0000"/>
          <w:sz w:val="26"/>
          <w:szCs w:val="26"/>
        </w:rPr>
        <w:t>vùng</w:t>
      </w:r>
      <w:proofErr w:type="spellEnd"/>
      <w:r w:rsidRPr="0051184B">
        <w:rPr>
          <w:rStyle w:val="fontstyle11"/>
          <w:color w:val="FF0000"/>
          <w:sz w:val="26"/>
          <w:szCs w:val="26"/>
        </w:rPr>
        <w:t xml:space="preserve"> </w:t>
      </w:r>
      <w:proofErr w:type="spellStart"/>
      <w:r w:rsidRPr="0051184B">
        <w:rPr>
          <w:rStyle w:val="fontstyle11"/>
          <w:color w:val="FF0000"/>
          <w:sz w:val="26"/>
          <w:szCs w:val="26"/>
        </w:rPr>
        <w:t>đô</w:t>
      </w:r>
      <w:proofErr w:type="spellEnd"/>
      <w:r w:rsidRPr="0051184B">
        <w:rPr>
          <w:rStyle w:val="fontstyle11"/>
          <w:color w:val="FF0000"/>
          <w:sz w:val="26"/>
          <w:szCs w:val="26"/>
        </w:rPr>
        <w:t xml:space="preserve"> </w:t>
      </w:r>
      <w:proofErr w:type="spellStart"/>
      <w:r w:rsidRPr="0051184B">
        <w:rPr>
          <w:rStyle w:val="fontstyle11"/>
          <w:color w:val="FF0000"/>
          <w:sz w:val="26"/>
          <w:szCs w:val="26"/>
        </w:rPr>
        <w:t>thị</w:t>
      </w:r>
      <w:proofErr w:type="spellEnd"/>
      <w:r w:rsidRPr="0051184B">
        <w:rPr>
          <w:rStyle w:val="fontstyle11"/>
          <w:color w:val="FF0000"/>
          <w:sz w:val="26"/>
          <w:szCs w:val="26"/>
        </w:rPr>
        <w:t xml:space="preserve"> </w:t>
      </w:r>
      <w:proofErr w:type="spellStart"/>
      <w:r w:rsidRPr="0051184B">
        <w:rPr>
          <w:rStyle w:val="fontstyle11"/>
          <w:color w:val="FF0000"/>
          <w:sz w:val="26"/>
          <w:szCs w:val="26"/>
        </w:rPr>
        <w:t>công</w:t>
      </w:r>
      <w:proofErr w:type="spellEnd"/>
      <w:r w:rsidRPr="0051184B">
        <w:rPr>
          <w:rStyle w:val="fontstyle11"/>
          <w:color w:val="FF0000"/>
          <w:sz w:val="26"/>
          <w:szCs w:val="26"/>
        </w:rPr>
        <w:t xml:space="preserve"> </w:t>
      </w:r>
      <w:proofErr w:type="spellStart"/>
      <w:r w:rsidRPr="0051184B">
        <w:rPr>
          <w:rStyle w:val="fontstyle11"/>
          <w:color w:val="FF0000"/>
          <w:sz w:val="26"/>
          <w:szCs w:val="26"/>
        </w:rPr>
        <w:t>nghiệp</w:t>
      </w:r>
      <w:proofErr w:type="spellEnd"/>
      <w:r w:rsidRPr="0051184B">
        <w:rPr>
          <w:rStyle w:val="fontstyle11"/>
          <w:color w:val="FF0000"/>
          <w:sz w:val="26"/>
          <w:szCs w:val="26"/>
        </w:rPr>
        <w:t xml:space="preserve">, </w:t>
      </w:r>
      <w:proofErr w:type="spellStart"/>
      <w:r w:rsidRPr="0051184B">
        <w:rPr>
          <w:rStyle w:val="fontstyle11"/>
          <w:color w:val="FF0000"/>
          <w:sz w:val="26"/>
          <w:szCs w:val="26"/>
        </w:rPr>
        <w:t>dịch</w:t>
      </w:r>
      <w:proofErr w:type="spellEnd"/>
      <w:r w:rsidRPr="0051184B">
        <w:rPr>
          <w:rStyle w:val="fontstyle11"/>
          <w:color w:val="FF0000"/>
          <w:sz w:val="26"/>
          <w:szCs w:val="26"/>
        </w:rPr>
        <w:t xml:space="preserve"> </w:t>
      </w:r>
      <w:proofErr w:type="spellStart"/>
      <w:r w:rsidRPr="0051184B">
        <w:rPr>
          <w:rStyle w:val="fontstyle11"/>
          <w:color w:val="FF0000"/>
          <w:sz w:val="26"/>
          <w:szCs w:val="26"/>
        </w:rPr>
        <w:t>vụ</w:t>
      </w:r>
      <w:proofErr w:type="spellEnd"/>
      <w:r w:rsidRPr="0051184B">
        <w:rPr>
          <w:rStyle w:val="fontstyle11"/>
          <w:color w:val="FF0000"/>
          <w:sz w:val="26"/>
          <w:szCs w:val="26"/>
        </w:rPr>
        <w:t xml:space="preserve"> </w:t>
      </w:r>
      <w:proofErr w:type="spellStart"/>
      <w:r w:rsidRPr="0051184B">
        <w:rPr>
          <w:rStyle w:val="fontstyle11"/>
          <w:color w:val="FF0000"/>
          <w:sz w:val="26"/>
          <w:szCs w:val="26"/>
        </w:rPr>
        <w:t>cảng</w:t>
      </w:r>
      <w:proofErr w:type="spellEnd"/>
      <w:r w:rsidRPr="0051184B">
        <w:rPr>
          <w:rStyle w:val="fontstyle11"/>
          <w:color w:val="FF0000"/>
          <w:sz w:val="26"/>
          <w:szCs w:val="26"/>
        </w:rPr>
        <w:t xml:space="preserve">, </w:t>
      </w:r>
      <w:proofErr w:type="spellStart"/>
      <w:r w:rsidRPr="0051184B">
        <w:rPr>
          <w:rStyle w:val="fontstyle11"/>
          <w:color w:val="FF0000"/>
          <w:sz w:val="26"/>
          <w:szCs w:val="26"/>
        </w:rPr>
        <w:t>dịch</w:t>
      </w:r>
      <w:proofErr w:type="spellEnd"/>
      <w:r w:rsidRPr="0051184B">
        <w:rPr>
          <w:rStyle w:val="fontstyle11"/>
          <w:color w:val="FF0000"/>
          <w:sz w:val="26"/>
          <w:szCs w:val="26"/>
        </w:rPr>
        <w:t xml:space="preserve"> </w:t>
      </w:r>
      <w:proofErr w:type="spellStart"/>
      <w:r w:rsidRPr="0051184B">
        <w:rPr>
          <w:rStyle w:val="fontstyle11"/>
          <w:color w:val="FF0000"/>
          <w:sz w:val="26"/>
          <w:szCs w:val="26"/>
        </w:rPr>
        <w:t>vụ</w:t>
      </w:r>
      <w:proofErr w:type="spellEnd"/>
      <w:r w:rsidRPr="0051184B">
        <w:rPr>
          <w:rStyle w:val="fontstyle11"/>
          <w:color w:val="FF0000"/>
          <w:sz w:val="26"/>
          <w:szCs w:val="26"/>
        </w:rPr>
        <w:t xml:space="preserve"> du </w:t>
      </w:r>
      <w:proofErr w:type="spellStart"/>
      <w:r w:rsidRPr="0051184B">
        <w:rPr>
          <w:rStyle w:val="fontstyle11"/>
          <w:color w:val="FF0000"/>
          <w:sz w:val="26"/>
          <w:szCs w:val="26"/>
        </w:rPr>
        <w:t>lịch</w:t>
      </w:r>
      <w:proofErr w:type="spellEnd"/>
      <w:r w:rsidRPr="0051184B">
        <w:rPr>
          <w:rStyle w:val="fontstyle11"/>
          <w:color w:val="FF0000"/>
          <w:sz w:val="26"/>
          <w:szCs w:val="26"/>
        </w:rPr>
        <w:t xml:space="preserve"> </w:t>
      </w:r>
      <w:proofErr w:type="spellStart"/>
      <w:r w:rsidRPr="0051184B">
        <w:rPr>
          <w:rStyle w:val="fontstyle11"/>
          <w:color w:val="FF0000"/>
          <w:sz w:val="26"/>
          <w:szCs w:val="26"/>
        </w:rPr>
        <w:t>gồm</w:t>
      </w:r>
      <w:proofErr w:type="spellEnd"/>
      <w:r w:rsidRPr="0051184B">
        <w:rPr>
          <w:rStyle w:val="fontstyle11"/>
          <w:color w:val="FF0000"/>
          <w:sz w:val="26"/>
          <w:szCs w:val="26"/>
        </w:rPr>
        <w:t xml:space="preserve"> </w:t>
      </w:r>
      <w:proofErr w:type="spellStart"/>
      <w:r w:rsidRPr="0051184B">
        <w:rPr>
          <w:rStyle w:val="fontstyle11"/>
          <w:color w:val="FF0000"/>
          <w:sz w:val="26"/>
          <w:szCs w:val="26"/>
        </w:rPr>
        <w:t>toàn</w:t>
      </w:r>
      <w:proofErr w:type="spellEnd"/>
      <w:r w:rsidRPr="0051184B">
        <w:rPr>
          <w:rStyle w:val="fontstyle11"/>
          <w:color w:val="FF0000"/>
          <w:sz w:val="26"/>
          <w:szCs w:val="26"/>
        </w:rPr>
        <w:t xml:space="preserve"> </w:t>
      </w:r>
      <w:proofErr w:type="spellStart"/>
      <w:r w:rsidRPr="0051184B">
        <w:rPr>
          <w:rStyle w:val="fontstyle11"/>
          <w:color w:val="FF0000"/>
          <w:sz w:val="26"/>
          <w:szCs w:val="26"/>
        </w:rPr>
        <w:t>bộ</w:t>
      </w:r>
      <w:proofErr w:type="spellEnd"/>
      <w:r w:rsidRPr="0051184B">
        <w:rPr>
          <w:rStyle w:val="fontstyle11"/>
          <w:color w:val="FF0000"/>
          <w:sz w:val="26"/>
          <w:szCs w:val="26"/>
        </w:rPr>
        <w:t xml:space="preserve"> </w:t>
      </w:r>
      <w:proofErr w:type="spellStart"/>
      <w:r w:rsidRPr="0051184B">
        <w:rPr>
          <w:rStyle w:val="fontstyle11"/>
          <w:color w:val="FF0000"/>
          <w:sz w:val="26"/>
          <w:szCs w:val="26"/>
        </w:rPr>
        <w:t>diện</w:t>
      </w:r>
      <w:proofErr w:type="spellEnd"/>
      <w:r w:rsidRPr="0051184B">
        <w:rPr>
          <w:rStyle w:val="fontstyle11"/>
          <w:color w:val="FF0000"/>
          <w:sz w:val="26"/>
          <w:szCs w:val="26"/>
        </w:rPr>
        <w:t xml:space="preserve"> </w:t>
      </w:r>
      <w:proofErr w:type="spellStart"/>
      <w:r w:rsidRPr="0051184B">
        <w:rPr>
          <w:rStyle w:val="fontstyle11"/>
          <w:color w:val="FF0000"/>
          <w:sz w:val="26"/>
          <w:szCs w:val="26"/>
        </w:rPr>
        <w:t>tích</w:t>
      </w:r>
      <w:proofErr w:type="spellEnd"/>
      <w:r w:rsidRPr="0051184B">
        <w:rPr>
          <w:rStyle w:val="fontstyle11"/>
          <w:color w:val="FF0000"/>
          <w:sz w:val="26"/>
          <w:szCs w:val="26"/>
        </w:rPr>
        <w:t xml:space="preserve"> </w:t>
      </w:r>
      <w:proofErr w:type="spellStart"/>
      <w:r w:rsidRPr="0051184B">
        <w:rPr>
          <w:rStyle w:val="fontstyle11"/>
          <w:color w:val="FF0000"/>
          <w:sz w:val="26"/>
          <w:szCs w:val="26"/>
        </w:rPr>
        <w:t>xã</w:t>
      </w:r>
      <w:proofErr w:type="spellEnd"/>
      <w:r w:rsidRPr="0051184B">
        <w:rPr>
          <w:rStyle w:val="fontstyle11"/>
          <w:color w:val="FF0000"/>
          <w:sz w:val="26"/>
          <w:szCs w:val="26"/>
        </w:rPr>
        <w:t xml:space="preserve"> Hoài Sơn, Hoài Châu, Hoài Châu Bắc, Hoài </w:t>
      </w:r>
      <w:proofErr w:type="spellStart"/>
      <w:r w:rsidRPr="0051184B">
        <w:rPr>
          <w:rStyle w:val="fontstyle11"/>
          <w:color w:val="FF0000"/>
          <w:sz w:val="26"/>
          <w:szCs w:val="26"/>
        </w:rPr>
        <w:t>Phú</w:t>
      </w:r>
      <w:proofErr w:type="spellEnd"/>
      <w:r w:rsidRPr="0051184B">
        <w:rPr>
          <w:rStyle w:val="fontstyle11"/>
          <w:color w:val="FF0000"/>
          <w:sz w:val="26"/>
          <w:szCs w:val="26"/>
        </w:rPr>
        <w:t xml:space="preserve"> </w:t>
      </w:r>
      <w:proofErr w:type="spellStart"/>
      <w:r w:rsidRPr="0051184B">
        <w:rPr>
          <w:rStyle w:val="fontstyle11"/>
          <w:color w:val="FF0000"/>
          <w:sz w:val="26"/>
          <w:szCs w:val="26"/>
        </w:rPr>
        <w:t>và</w:t>
      </w:r>
      <w:proofErr w:type="spellEnd"/>
      <w:r w:rsidRPr="0051184B">
        <w:rPr>
          <w:rStyle w:val="fontstyle11"/>
          <w:color w:val="FF0000"/>
          <w:sz w:val="26"/>
          <w:szCs w:val="26"/>
        </w:rPr>
        <w:t xml:space="preserve"> </w:t>
      </w:r>
      <w:proofErr w:type="spellStart"/>
      <w:r w:rsidRPr="0051184B">
        <w:rPr>
          <w:rStyle w:val="fontstyle11"/>
          <w:color w:val="FF0000"/>
          <w:sz w:val="26"/>
          <w:szCs w:val="26"/>
        </w:rPr>
        <w:t>các</w:t>
      </w:r>
      <w:proofErr w:type="spellEnd"/>
      <w:r w:rsidRPr="0051184B">
        <w:rPr>
          <w:rStyle w:val="fontstyle11"/>
          <w:color w:val="FF0000"/>
          <w:sz w:val="26"/>
          <w:szCs w:val="26"/>
        </w:rPr>
        <w:t xml:space="preserve"> </w:t>
      </w:r>
      <w:proofErr w:type="spellStart"/>
      <w:r w:rsidRPr="0051184B">
        <w:rPr>
          <w:rStyle w:val="fontstyle11"/>
          <w:color w:val="FF0000"/>
          <w:sz w:val="26"/>
          <w:szCs w:val="26"/>
        </w:rPr>
        <w:t>phường</w:t>
      </w:r>
      <w:proofErr w:type="spellEnd"/>
      <w:r w:rsidRPr="0051184B">
        <w:rPr>
          <w:rStyle w:val="fontstyle11"/>
          <w:color w:val="FF0000"/>
          <w:sz w:val="26"/>
          <w:szCs w:val="26"/>
        </w:rPr>
        <w:t xml:space="preserve"> Tam Quan Bắc, Tam Quan, Tam Quan Nam, Hoài </w:t>
      </w:r>
      <w:proofErr w:type="spellStart"/>
      <w:r w:rsidRPr="0051184B">
        <w:rPr>
          <w:rStyle w:val="fontstyle11"/>
          <w:color w:val="FF0000"/>
          <w:sz w:val="26"/>
          <w:szCs w:val="26"/>
        </w:rPr>
        <w:t>Hảo</w:t>
      </w:r>
      <w:proofErr w:type="spellEnd"/>
      <w:r w:rsidRPr="0051184B">
        <w:rPr>
          <w:rStyle w:val="fontstyle11"/>
          <w:color w:val="FF0000"/>
          <w:sz w:val="26"/>
          <w:szCs w:val="26"/>
        </w:rPr>
        <w:t xml:space="preserve">; </w:t>
      </w:r>
      <w:proofErr w:type="spellStart"/>
      <w:r w:rsidRPr="0051184B">
        <w:rPr>
          <w:rStyle w:val="fontstyle11"/>
          <w:color w:val="FF0000"/>
          <w:sz w:val="26"/>
          <w:szCs w:val="26"/>
        </w:rPr>
        <w:t>Phân</w:t>
      </w:r>
      <w:proofErr w:type="spellEnd"/>
      <w:r w:rsidRPr="0051184B">
        <w:rPr>
          <w:rStyle w:val="fontstyle11"/>
          <w:color w:val="FF0000"/>
          <w:sz w:val="26"/>
          <w:szCs w:val="26"/>
        </w:rPr>
        <w:t xml:space="preserve"> </w:t>
      </w:r>
      <w:proofErr w:type="spellStart"/>
      <w:r w:rsidRPr="0051184B">
        <w:rPr>
          <w:rStyle w:val="fontstyle11"/>
          <w:color w:val="FF0000"/>
          <w:sz w:val="26"/>
          <w:szCs w:val="26"/>
        </w:rPr>
        <w:t>vùng</w:t>
      </w:r>
      <w:proofErr w:type="spellEnd"/>
      <w:r w:rsidRPr="0051184B">
        <w:rPr>
          <w:rStyle w:val="fontstyle11"/>
          <w:color w:val="FF0000"/>
          <w:sz w:val="26"/>
          <w:szCs w:val="26"/>
        </w:rPr>
        <w:t xml:space="preserve"> 2: </w:t>
      </w:r>
      <w:proofErr w:type="spellStart"/>
      <w:r w:rsidRPr="0051184B">
        <w:rPr>
          <w:rStyle w:val="fontstyle11"/>
          <w:color w:val="FF0000"/>
          <w:sz w:val="26"/>
          <w:szCs w:val="26"/>
        </w:rPr>
        <w:t>Tiểu</w:t>
      </w:r>
      <w:proofErr w:type="spellEnd"/>
      <w:r w:rsidRPr="0051184B">
        <w:rPr>
          <w:rStyle w:val="fontstyle11"/>
          <w:color w:val="FF0000"/>
          <w:sz w:val="26"/>
          <w:szCs w:val="26"/>
        </w:rPr>
        <w:t xml:space="preserve"> </w:t>
      </w:r>
      <w:proofErr w:type="spellStart"/>
      <w:r w:rsidRPr="0051184B">
        <w:rPr>
          <w:rStyle w:val="fontstyle11"/>
          <w:color w:val="FF0000"/>
          <w:sz w:val="26"/>
          <w:szCs w:val="26"/>
        </w:rPr>
        <w:t>vùng</w:t>
      </w:r>
      <w:proofErr w:type="spellEnd"/>
      <w:r w:rsidRPr="0051184B">
        <w:rPr>
          <w:rStyle w:val="fontstyle11"/>
          <w:color w:val="FF0000"/>
          <w:sz w:val="26"/>
          <w:szCs w:val="26"/>
        </w:rPr>
        <w:t xml:space="preserve"> </w:t>
      </w:r>
      <w:proofErr w:type="spellStart"/>
      <w:r w:rsidRPr="0051184B">
        <w:rPr>
          <w:rStyle w:val="fontstyle11"/>
          <w:color w:val="FF0000"/>
          <w:sz w:val="26"/>
          <w:szCs w:val="26"/>
        </w:rPr>
        <w:t>đô</w:t>
      </w:r>
      <w:proofErr w:type="spellEnd"/>
      <w:r w:rsidRPr="0051184B">
        <w:rPr>
          <w:rStyle w:val="fontstyle11"/>
          <w:color w:val="FF0000"/>
          <w:sz w:val="26"/>
          <w:szCs w:val="26"/>
        </w:rPr>
        <w:t xml:space="preserve"> </w:t>
      </w:r>
      <w:proofErr w:type="spellStart"/>
      <w:r w:rsidRPr="0051184B">
        <w:rPr>
          <w:rStyle w:val="fontstyle11"/>
          <w:color w:val="FF0000"/>
          <w:sz w:val="26"/>
          <w:szCs w:val="26"/>
        </w:rPr>
        <w:t>thị</w:t>
      </w:r>
      <w:proofErr w:type="spellEnd"/>
      <w:r w:rsidRPr="0051184B">
        <w:rPr>
          <w:rStyle w:val="fontstyle11"/>
          <w:color w:val="FF0000"/>
          <w:sz w:val="26"/>
          <w:szCs w:val="26"/>
        </w:rPr>
        <w:t xml:space="preserve"> </w:t>
      </w:r>
      <w:proofErr w:type="spellStart"/>
      <w:r w:rsidRPr="0051184B">
        <w:rPr>
          <w:rStyle w:val="fontstyle11"/>
          <w:color w:val="FF0000"/>
          <w:sz w:val="26"/>
          <w:szCs w:val="26"/>
        </w:rPr>
        <w:t>thị</w:t>
      </w:r>
      <w:proofErr w:type="spellEnd"/>
      <w:r w:rsidRPr="0051184B">
        <w:rPr>
          <w:rStyle w:val="fontstyle11"/>
          <w:color w:val="FF0000"/>
          <w:sz w:val="26"/>
          <w:szCs w:val="26"/>
        </w:rPr>
        <w:t xml:space="preserve"> </w:t>
      </w:r>
      <w:proofErr w:type="spellStart"/>
      <w:r w:rsidRPr="0051184B">
        <w:rPr>
          <w:rStyle w:val="fontstyle11"/>
          <w:color w:val="FF0000"/>
          <w:sz w:val="26"/>
          <w:szCs w:val="26"/>
        </w:rPr>
        <w:t>văn</w:t>
      </w:r>
      <w:proofErr w:type="spellEnd"/>
      <w:r w:rsidRPr="0051184B">
        <w:rPr>
          <w:rStyle w:val="fontstyle11"/>
          <w:color w:val="FF0000"/>
          <w:sz w:val="26"/>
          <w:szCs w:val="26"/>
        </w:rPr>
        <w:t xml:space="preserve"> </w:t>
      </w:r>
      <w:proofErr w:type="spellStart"/>
      <w:r w:rsidRPr="0051184B">
        <w:rPr>
          <w:rStyle w:val="fontstyle11"/>
          <w:color w:val="FF0000"/>
          <w:sz w:val="26"/>
          <w:szCs w:val="26"/>
        </w:rPr>
        <w:t>hoá</w:t>
      </w:r>
      <w:proofErr w:type="spellEnd"/>
      <w:r w:rsidRPr="0051184B">
        <w:rPr>
          <w:rStyle w:val="fontstyle11"/>
          <w:color w:val="FF0000"/>
          <w:sz w:val="26"/>
          <w:szCs w:val="26"/>
        </w:rPr>
        <w:t xml:space="preserve"> </w:t>
      </w:r>
      <w:proofErr w:type="spellStart"/>
      <w:r w:rsidRPr="0051184B">
        <w:rPr>
          <w:rStyle w:val="fontstyle11"/>
          <w:color w:val="FF0000"/>
          <w:sz w:val="26"/>
          <w:szCs w:val="26"/>
        </w:rPr>
        <w:t>lịch</w:t>
      </w:r>
      <w:proofErr w:type="spellEnd"/>
      <w:r w:rsidRPr="0051184B">
        <w:rPr>
          <w:rStyle w:val="fontstyle11"/>
          <w:color w:val="FF0000"/>
          <w:sz w:val="26"/>
          <w:szCs w:val="26"/>
        </w:rPr>
        <w:t xml:space="preserve"> </w:t>
      </w:r>
      <w:proofErr w:type="spellStart"/>
      <w:r w:rsidRPr="0051184B">
        <w:rPr>
          <w:rStyle w:val="fontstyle11"/>
          <w:color w:val="FF0000"/>
          <w:sz w:val="26"/>
          <w:szCs w:val="26"/>
        </w:rPr>
        <w:t>sử</w:t>
      </w:r>
      <w:proofErr w:type="spellEnd"/>
      <w:r w:rsidRPr="0051184B">
        <w:rPr>
          <w:rStyle w:val="fontstyle11"/>
          <w:color w:val="FF0000"/>
          <w:sz w:val="26"/>
          <w:szCs w:val="26"/>
        </w:rPr>
        <w:t xml:space="preserve">, </w:t>
      </w:r>
      <w:proofErr w:type="spellStart"/>
      <w:r w:rsidRPr="0051184B">
        <w:rPr>
          <w:rStyle w:val="fontstyle11"/>
          <w:color w:val="FF0000"/>
          <w:sz w:val="26"/>
          <w:szCs w:val="26"/>
        </w:rPr>
        <w:t>thương</w:t>
      </w:r>
      <w:proofErr w:type="spellEnd"/>
      <w:r w:rsidRPr="0051184B">
        <w:rPr>
          <w:rStyle w:val="fontstyle11"/>
          <w:color w:val="FF0000"/>
          <w:sz w:val="26"/>
          <w:szCs w:val="26"/>
        </w:rPr>
        <w:t xml:space="preserve"> </w:t>
      </w:r>
      <w:proofErr w:type="spellStart"/>
      <w:r w:rsidRPr="0051184B">
        <w:rPr>
          <w:rStyle w:val="fontstyle11"/>
          <w:color w:val="FF0000"/>
          <w:sz w:val="26"/>
          <w:szCs w:val="26"/>
        </w:rPr>
        <w:t>mại</w:t>
      </w:r>
      <w:proofErr w:type="spellEnd"/>
      <w:r w:rsidRPr="0051184B">
        <w:rPr>
          <w:rStyle w:val="fontstyle11"/>
          <w:color w:val="FF0000"/>
          <w:sz w:val="26"/>
          <w:szCs w:val="26"/>
        </w:rPr>
        <w:t xml:space="preserve"> </w:t>
      </w:r>
      <w:proofErr w:type="spellStart"/>
      <w:r w:rsidRPr="0051184B">
        <w:rPr>
          <w:rStyle w:val="fontstyle11"/>
          <w:color w:val="FF0000"/>
          <w:sz w:val="26"/>
          <w:szCs w:val="26"/>
        </w:rPr>
        <w:t>dịch</w:t>
      </w:r>
      <w:proofErr w:type="spellEnd"/>
      <w:r w:rsidRPr="0051184B">
        <w:rPr>
          <w:rStyle w:val="fontstyle11"/>
          <w:color w:val="FF0000"/>
          <w:sz w:val="26"/>
          <w:szCs w:val="26"/>
        </w:rPr>
        <w:t xml:space="preserve"> </w:t>
      </w:r>
      <w:proofErr w:type="spellStart"/>
      <w:r w:rsidRPr="0051184B">
        <w:rPr>
          <w:rStyle w:val="fontstyle11"/>
          <w:color w:val="FF0000"/>
          <w:sz w:val="26"/>
          <w:szCs w:val="26"/>
        </w:rPr>
        <w:t>vụ</w:t>
      </w:r>
      <w:proofErr w:type="spellEnd"/>
      <w:r w:rsidRPr="0051184B">
        <w:rPr>
          <w:rStyle w:val="fontstyle11"/>
          <w:color w:val="FF0000"/>
          <w:sz w:val="26"/>
          <w:szCs w:val="26"/>
        </w:rPr>
        <w:t xml:space="preserve">, </w:t>
      </w:r>
      <w:proofErr w:type="spellStart"/>
      <w:r w:rsidRPr="0051184B">
        <w:rPr>
          <w:rStyle w:val="fontstyle11"/>
          <w:color w:val="FF0000"/>
          <w:sz w:val="26"/>
          <w:szCs w:val="26"/>
        </w:rPr>
        <w:t>gồm</w:t>
      </w:r>
      <w:proofErr w:type="spellEnd"/>
      <w:r w:rsidRPr="0051184B">
        <w:rPr>
          <w:rStyle w:val="fontstyle11"/>
          <w:color w:val="FF0000"/>
          <w:sz w:val="26"/>
          <w:szCs w:val="26"/>
        </w:rPr>
        <w:t xml:space="preserve"> </w:t>
      </w:r>
      <w:proofErr w:type="spellStart"/>
      <w:r w:rsidRPr="0051184B">
        <w:rPr>
          <w:rStyle w:val="fontstyle11"/>
          <w:color w:val="FF0000"/>
          <w:sz w:val="26"/>
          <w:szCs w:val="26"/>
        </w:rPr>
        <w:t>các</w:t>
      </w:r>
      <w:proofErr w:type="spellEnd"/>
      <w:r w:rsidRPr="0051184B">
        <w:rPr>
          <w:rStyle w:val="fontstyle11"/>
          <w:color w:val="FF0000"/>
          <w:sz w:val="26"/>
          <w:szCs w:val="26"/>
        </w:rPr>
        <w:t xml:space="preserve"> </w:t>
      </w:r>
      <w:proofErr w:type="spellStart"/>
      <w:r w:rsidRPr="0051184B">
        <w:rPr>
          <w:rStyle w:val="fontstyle11"/>
          <w:color w:val="FF0000"/>
          <w:sz w:val="26"/>
          <w:szCs w:val="26"/>
        </w:rPr>
        <w:t>phường</w:t>
      </w:r>
      <w:proofErr w:type="spellEnd"/>
      <w:r w:rsidRPr="0051184B">
        <w:rPr>
          <w:rStyle w:val="fontstyle11"/>
          <w:color w:val="FF0000"/>
          <w:sz w:val="26"/>
          <w:szCs w:val="26"/>
        </w:rPr>
        <w:t xml:space="preserve"> Hoài Thanh Tây, Hoài Thanh, Hoài Hương, </w:t>
      </w:r>
      <w:proofErr w:type="spellStart"/>
      <w:r w:rsidRPr="0051184B">
        <w:rPr>
          <w:rStyle w:val="fontstyle11"/>
          <w:color w:val="FF0000"/>
          <w:sz w:val="26"/>
          <w:szCs w:val="26"/>
        </w:rPr>
        <w:t>xã</w:t>
      </w:r>
      <w:proofErr w:type="spellEnd"/>
      <w:r w:rsidRPr="0051184B">
        <w:rPr>
          <w:rStyle w:val="fontstyle11"/>
          <w:color w:val="FF0000"/>
          <w:sz w:val="26"/>
          <w:szCs w:val="26"/>
        </w:rPr>
        <w:t xml:space="preserve"> Hoài Hải; </w:t>
      </w:r>
      <w:proofErr w:type="spellStart"/>
      <w:r w:rsidRPr="0051184B">
        <w:rPr>
          <w:rStyle w:val="fontstyle11"/>
          <w:color w:val="FF0000"/>
          <w:sz w:val="26"/>
          <w:szCs w:val="26"/>
        </w:rPr>
        <w:t>Phân</w:t>
      </w:r>
      <w:proofErr w:type="spellEnd"/>
      <w:r w:rsidRPr="0051184B">
        <w:rPr>
          <w:rStyle w:val="fontstyle11"/>
          <w:color w:val="FF0000"/>
          <w:sz w:val="26"/>
          <w:szCs w:val="26"/>
        </w:rPr>
        <w:t xml:space="preserve"> </w:t>
      </w:r>
      <w:proofErr w:type="spellStart"/>
      <w:r w:rsidRPr="0051184B">
        <w:rPr>
          <w:rStyle w:val="fontstyle11"/>
          <w:color w:val="FF0000"/>
          <w:sz w:val="26"/>
          <w:szCs w:val="26"/>
        </w:rPr>
        <w:t>vùng</w:t>
      </w:r>
      <w:proofErr w:type="spellEnd"/>
      <w:r w:rsidRPr="0051184B">
        <w:rPr>
          <w:rStyle w:val="fontstyle11"/>
          <w:color w:val="FF0000"/>
          <w:sz w:val="26"/>
          <w:szCs w:val="26"/>
        </w:rPr>
        <w:t xml:space="preserve"> 03: </w:t>
      </w:r>
      <w:proofErr w:type="spellStart"/>
      <w:r w:rsidRPr="0051184B">
        <w:rPr>
          <w:rStyle w:val="fontstyle11"/>
          <w:color w:val="FF0000"/>
          <w:sz w:val="26"/>
          <w:szCs w:val="26"/>
        </w:rPr>
        <w:t>Tiểu</w:t>
      </w:r>
      <w:proofErr w:type="spellEnd"/>
      <w:r w:rsidRPr="0051184B">
        <w:rPr>
          <w:rStyle w:val="fontstyle11"/>
          <w:color w:val="FF0000"/>
          <w:sz w:val="26"/>
          <w:szCs w:val="26"/>
        </w:rPr>
        <w:t xml:space="preserve"> </w:t>
      </w:r>
      <w:proofErr w:type="spellStart"/>
      <w:r w:rsidRPr="0051184B">
        <w:rPr>
          <w:rStyle w:val="fontstyle11"/>
          <w:color w:val="FF0000"/>
          <w:sz w:val="26"/>
          <w:szCs w:val="26"/>
        </w:rPr>
        <w:t>vùng</w:t>
      </w:r>
      <w:proofErr w:type="spellEnd"/>
      <w:r w:rsidRPr="0051184B">
        <w:rPr>
          <w:rStyle w:val="fontstyle11"/>
          <w:color w:val="FF0000"/>
          <w:sz w:val="26"/>
          <w:szCs w:val="26"/>
        </w:rPr>
        <w:t xml:space="preserve"> </w:t>
      </w:r>
      <w:proofErr w:type="spellStart"/>
      <w:r w:rsidRPr="0051184B">
        <w:rPr>
          <w:rStyle w:val="fontstyle11"/>
          <w:color w:val="FF0000"/>
          <w:sz w:val="26"/>
          <w:szCs w:val="26"/>
        </w:rPr>
        <w:t>trung</w:t>
      </w:r>
      <w:proofErr w:type="spellEnd"/>
      <w:r w:rsidRPr="0051184B">
        <w:rPr>
          <w:rStyle w:val="fontstyle11"/>
          <w:color w:val="FF0000"/>
          <w:sz w:val="26"/>
          <w:szCs w:val="26"/>
        </w:rPr>
        <w:t xml:space="preserve"> </w:t>
      </w:r>
      <w:proofErr w:type="spellStart"/>
      <w:r w:rsidRPr="0051184B">
        <w:rPr>
          <w:rStyle w:val="fontstyle11"/>
          <w:color w:val="FF0000"/>
          <w:sz w:val="26"/>
          <w:szCs w:val="26"/>
        </w:rPr>
        <w:t>tâm</w:t>
      </w:r>
      <w:proofErr w:type="spellEnd"/>
      <w:r w:rsidRPr="0051184B">
        <w:rPr>
          <w:rStyle w:val="fontstyle11"/>
          <w:color w:val="FF0000"/>
          <w:sz w:val="26"/>
          <w:szCs w:val="26"/>
        </w:rPr>
        <w:t xml:space="preserve"> </w:t>
      </w:r>
      <w:proofErr w:type="spellStart"/>
      <w:r w:rsidRPr="0051184B">
        <w:rPr>
          <w:rStyle w:val="fontstyle11"/>
          <w:color w:val="FF0000"/>
          <w:sz w:val="26"/>
          <w:szCs w:val="26"/>
        </w:rPr>
        <w:t>hành</w:t>
      </w:r>
      <w:proofErr w:type="spellEnd"/>
      <w:r w:rsidRPr="0051184B">
        <w:rPr>
          <w:rStyle w:val="fontstyle11"/>
          <w:color w:val="FF0000"/>
          <w:sz w:val="26"/>
          <w:szCs w:val="26"/>
        </w:rPr>
        <w:t xml:space="preserve"> </w:t>
      </w:r>
      <w:proofErr w:type="spellStart"/>
      <w:r w:rsidRPr="0051184B">
        <w:rPr>
          <w:rStyle w:val="fontstyle11"/>
          <w:color w:val="FF0000"/>
          <w:sz w:val="26"/>
          <w:szCs w:val="26"/>
        </w:rPr>
        <w:t>chính</w:t>
      </w:r>
      <w:proofErr w:type="spellEnd"/>
      <w:r w:rsidRPr="0051184B">
        <w:rPr>
          <w:rStyle w:val="fontstyle11"/>
          <w:color w:val="FF0000"/>
          <w:sz w:val="26"/>
          <w:szCs w:val="26"/>
        </w:rPr>
        <w:t xml:space="preserve">, </w:t>
      </w:r>
      <w:proofErr w:type="spellStart"/>
      <w:r w:rsidRPr="0051184B">
        <w:rPr>
          <w:rStyle w:val="fontstyle11"/>
          <w:color w:val="FF0000"/>
          <w:sz w:val="26"/>
          <w:szCs w:val="26"/>
        </w:rPr>
        <w:t>kinh</w:t>
      </w:r>
      <w:proofErr w:type="spellEnd"/>
      <w:r w:rsidRPr="0051184B">
        <w:rPr>
          <w:rStyle w:val="fontstyle11"/>
          <w:color w:val="FF0000"/>
          <w:sz w:val="26"/>
          <w:szCs w:val="26"/>
        </w:rPr>
        <w:t xml:space="preserve"> </w:t>
      </w:r>
      <w:proofErr w:type="spellStart"/>
      <w:r w:rsidRPr="0051184B">
        <w:rPr>
          <w:rStyle w:val="fontstyle11"/>
          <w:color w:val="FF0000"/>
          <w:sz w:val="26"/>
          <w:szCs w:val="26"/>
        </w:rPr>
        <w:t>tế</w:t>
      </w:r>
      <w:proofErr w:type="spellEnd"/>
      <w:r w:rsidRPr="0051184B">
        <w:rPr>
          <w:rStyle w:val="fontstyle11"/>
          <w:color w:val="FF0000"/>
          <w:sz w:val="26"/>
          <w:szCs w:val="26"/>
        </w:rPr>
        <w:t xml:space="preserve">, </w:t>
      </w:r>
      <w:proofErr w:type="spellStart"/>
      <w:r w:rsidRPr="0051184B">
        <w:rPr>
          <w:rStyle w:val="fontstyle11"/>
          <w:color w:val="FF0000"/>
          <w:sz w:val="26"/>
          <w:szCs w:val="26"/>
        </w:rPr>
        <w:t>tài</w:t>
      </w:r>
      <w:proofErr w:type="spellEnd"/>
      <w:r w:rsidRPr="0051184B">
        <w:rPr>
          <w:rStyle w:val="fontstyle11"/>
          <w:color w:val="FF0000"/>
          <w:sz w:val="26"/>
          <w:szCs w:val="26"/>
        </w:rPr>
        <w:t xml:space="preserve"> </w:t>
      </w:r>
      <w:proofErr w:type="spellStart"/>
      <w:r w:rsidRPr="0051184B">
        <w:rPr>
          <w:rStyle w:val="fontstyle11"/>
          <w:color w:val="FF0000"/>
          <w:sz w:val="26"/>
          <w:szCs w:val="26"/>
        </w:rPr>
        <w:t>chính</w:t>
      </w:r>
      <w:proofErr w:type="spellEnd"/>
      <w:r w:rsidRPr="0051184B">
        <w:rPr>
          <w:rStyle w:val="fontstyle11"/>
          <w:color w:val="FF0000"/>
          <w:sz w:val="26"/>
          <w:szCs w:val="26"/>
        </w:rPr>
        <w:t xml:space="preserve">, </w:t>
      </w:r>
      <w:proofErr w:type="spellStart"/>
      <w:r w:rsidRPr="0051184B">
        <w:rPr>
          <w:rStyle w:val="fontstyle11"/>
          <w:color w:val="FF0000"/>
          <w:sz w:val="26"/>
          <w:szCs w:val="26"/>
        </w:rPr>
        <w:t>văn</w:t>
      </w:r>
      <w:proofErr w:type="spellEnd"/>
      <w:r w:rsidRPr="0051184B">
        <w:rPr>
          <w:rStyle w:val="fontstyle11"/>
          <w:color w:val="FF0000"/>
          <w:sz w:val="26"/>
          <w:szCs w:val="26"/>
        </w:rPr>
        <w:t xml:space="preserve"> </w:t>
      </w:r>
      <w:proofErr w:type="spellStart"/>
      <w:r w:rsidRPr="0051184B">
        <w:rPr>
          <w:rStyle w:val="fontstyle11"/>
          <w:color w:val="FF0000"/>
          <w:sz w:val="26"/>
          <w:szCs w:val="26"/>
        </w:rPr>
        <w:t>hóa</w:t>
      </w:r>
      <w:proofErr w:type="spellEnd"/>
      <w:r w:rsidRPr="0051184B">
        <w:rPr>
          <w:rStyle w:val="fontstyle11"/>
          <w:color w:val="FF0000"/>
          <w:sz w:val="26"/>
          <w:szCs w:val="26"/>
        </w:rPr>
        <w:t xml:space="preserve">, </w:t>
      </w:r>
      <w:proofErr w:type="spellStart"/>
      <w:r w:rsidRPr="0051184B">
        <w:rPr>
          <w:rStyle w:val="fontstyle11"/>
          <w:color w:val="FF0000"/>
          <w:sz w:val="26"/>
          <w:szCs w:val="26"/>
        </w:rPr>
        <w:t>xã</w:t>
      </w:r>
      <w:proofErr w:type="spellEnd"/>
      <w:r w:rsidRPr="0051184B">
        <w:rPr>
          <w:rStyle w:val="fontstyle11"/>
          <w:color w:val="FF0000"/>
          <w:sz w:val="26"/>
          <w:szCs w:val="26"/>
        </w:rPr>
        <w:t xml:space="preserve"> </w:t>
      </w:r>
      <w:proofErr w:type="spellStart"/>
      <w:r w:rsidRPr="0051184B">
        <w:rPr>
          <w:rStyle w:val="fontstyle11"/>
          <w:color w:val="FF0000"/>
          <w:sz w:val="26"/>
          <w:szCs w:val="26"/>
        </w:rPr>
        <w:t>hội</w:t>
      </w:r>
      <w:proofErr w:type="spellEnd"/>
      <w:r w:rsidRPr="0051184B">
        <w:rPr>
          <w:rStyle w:val="fontstyle11"/>
          <w:color w:val="FF0000"/>
          <w:sz w:val="26"/>
          <w:szCs w:val="26"/>
        </w:rPr>
        <w:t xml:space="preserve"> </w:t>
      </w:r>
      <w:proofErr w:type="spellStart"/>
      <w:r w:rsidRPr="0051184B">
        <w:rPr>
          <w:rStyle w:val="fontstyle11"/>
          <w:color w:val="FF0000"/>
          <w:sz w:val="26"/>
          <w:szCs w:val="26"/>
        </w:rPr>
        <w:t>gồm</w:t>
      </w:r>
      <w:proofErr w:type="spellEnd"/>
      <w:r w:rsidRPr="0051184B">
        <w:rPr>
          <w:rStyle w:val="fontstyle11"/>
          <w:color w:val="FF0000"/>
          <w:sz w:val="26"/>
          <w:szCs w:val="26"/>
        </w:rPr>
        <w:t xml:space="preserve"> </w:t>
      </w:r>
      <w:proofErr w:type="spellStart"/>
      <w:r w:rsidRPr="0051184B">
        <w:rPr>
          <w:rStyle w:val="fontstyle11"/>
          <w:color w:val="FF0000"/>
          <w:sz w:val="26"/>
          <w:szCs w:val="26"/>
        </w:rPr>
        <w:t>Toàn</w:t>
      </w:r>
      <w:proofErr w:type="spellEnd"/>
      <w:r w:rsidRPr="0051184B">
        <w:rPr>
          <w:rStyle w:val="fontstyle11"/>
          <w:color w:val="FF0000"/>
          <w:sz w:val="26"/>
          <w:szCs w:val="26"/>
        </w:rPr>
        <w:t xml:space="preserve"> </w:t>
      </w:r>
      <w:proofErr w:type="spellStart"/>
      <w:r w:rsidRPr="0051184B">
        <w:rPr>
          <w:rStyle w:val="fontstyle11"/>
          <w:color w:val="FF0000"/>
          <w:sz w:val="26"/>
          <w:szCs w:val="26"/>
        </w:rPr>
        <w:t>bộ</w:t>
      </w:r>
      <w:proofErr w:type="spellEnd"/>
      <w:r w:rsidRPr="0051184B">
        <w:rPr>
          <w:rStyle w:val="fontstyle11"/>
          <w:color w:val="FF0000"/>
          <w:sz w:val="26"/>
          <w:szCs w:val="26"/>
        </w:rPr>
        <w:t xml:space="preserve"> </w:t>
      </w:r>
      <w:proofErr w:type="spellStart"/>
      <w:r w:rsidRPr="0051184B">
        <w:rPr>
          <w:rStyle w:val="fontstyle11"/>
          <w:color w:val="FF0000"/>
          <w:sz w:val="26"/>
          <w:szCs w:val="26"/>
        </w:rPr>
        <w:t>phường</w:t>
      </w:r>
      <w:proofErr w:type="spellEnd"/>
      <w:r w:rsidRPr="0051184B">
        <w:rPr>
          <w:rStyle w:val="fontstyle11"/>
          <w:color w:val="FF0000"/>
          <w:sz w:val="26"/>
          <w:szCs w:val="26"/>
        </w:rPr>
        <w:t xml:space="preserve"> </w:t>
      </w:r>
      <w:proofErr w:type="spellStart"/>
      <w:r w:rsidRPr="0051184B">
        <w:rPr>
          <w:rStyle w:val="fontstyle11"/>
          <w:color w:val="FF0000"/>
          <w:sz w:val="26"/>
          <w:szCs w:val="26"/>
        </w:rPr>
        <w:t>Bồng</w:t>
      </w:r>
      <w:proofErr w:type="spellEnd"/>
      <w:r w:rsidRPr="0051184B">
        <w:rPr>
          <w:rStyle w:val="fontstyle11"/>
          <w:color w:val="FF0000"/>
          <w:sz w:val="26"/>
          <w:szCs w:val="26"/>
        </w:rPr>
        <w:t xml:space="preserve"> Sơn, Hoài Tân, Hoài Xuân, Hoài Đức, Hoài </w:t>
      </w:r>
      <w:proofErr w:type="spellStart"/>
      <w:r w:rsidRPr="0051184B">
        <w:rPr>
          <w:rStyle w:val="fontstyle11"/>
          <w:color w:val="FF0000"/>
          <w:sz w:val="26"/>
          <w:szCs w:val="26"/>
        </w:rPr>
        <w:t>Mỹ</w:t>
      </w:r>
      <w:proofErr w:type="spellEnd"/>
      <w:r w:rsidRPr="0051184B">
        <w:rPr>
          <w:rStyle w:val="fontstyle11"/>
          <w:color w:val="FF0000"/>
          <w:sz w:val="26"/>
          <w:szCs w:val="26"/>
        </w:rPr>
        <w:t xml:space="preserve"> </w:t>
      </w:r>
      <w:proofErr w:type="spellStart"/>
      <w:r w:rsidRPr="0051184B">
        <w:rPr>
          <w:rStyle w:val="fontstyle11"/>
          <w:color w:val="FF0000"/>
          <w:sz w:val="26"/>
          <w:szCs w:val="26"/>
        </w:rPr>
        <w:t>Toàn</w:t>
      </w:r>
      <w:proofErr w:type="spellEnd"/>
      <w:r w:rsidRPr="0051184B">
        <w:rPr>
          <w:rStyle w:val="fontstyle11"/>
          <w:color w:val="FF0000"/>
          <w:sz w:val="26"/>
          <w:szCs w:val="26"/>
        </w:rPr>
        <w:t xml:space="preserve"> </w:t>
      </w:r>
      <w:proofErr w:type="spellStart"/>
      <w:r w:rsidRPr="0051184B">
        <w:rPr>
          <w:rStyle w:val="fontstyle11"/>
          <w:color w:val="FF0000"/>
          <w:sz w:val="26"/>
          <w:szCs w:val="26"/>
        </w:rPr>
        <w:t>bộ</w:t>
      </w:r>
      <w:proofErr w:type="spellEnd"/>
      <w:r w:rsidRPr="0051184B">
        <w:rPr>
          <w:rStyle w:val="fontstyle11"/>
          <w:color w:val="FF0000"/>
          <w:sz w:val="26"/>
          <w:szCs w:val="26"/>
        </w:rPr>
        <w:t xml:space="preserve"> </w:t>
      </w:r>
      <w:proofErr w:type="spellStart"/>
      <w:r w:rsidRPr="0051184B">
        <w:rPr>
          <w:rStyle w:val="fontstyle11"/>
          <w:color w:val="FF0000"/>
          <w:sz w:val="26"/>
          <w:szCs w:val="26"/>
        </w:rPr>
        <w:t>phường</w:t>
      </w:r>
      <w:proofErr w:type="spellEnd"/>
      <w:r w:rsidRPr="0051184B">
        <w:rPr>
          <w:rStyle w:val="fontstyle11"/>
          <w:color w:val="FF0000"/>
          <w:sz w:val="26"/>
          <w:szCs w:val="26"/>
        </w:rPr>
        <w:t xml:space="preserve"> </w:t>
      </w:r>
      <w:proofErr w:type="spellStart"/>
      <w:r w:rsidRPr="0051184B">
        <w:rPr>
          <w:rStyle w:val="fontstyle11"/>
          <w:color w:val="FF0000"/>
          <w:sz w:val="26"/>
          <w:szCs w:val="26"/>
        </w:rPr>
        <w:t>Bồng</w:t>
      </w:r>
      <w:proofErr w:type="spellEnd"/>
      <w:r w:rsidRPr="0051184B">
        <w:rPr>
          <w:rStyle w:val="fontstyle11"/>
          <w:color w:val="FF0000"/>
          <w:sz w:val="26"/>
          <w:szCs w:val="26"/>
        </w:rPr>
        <w:t xml:space="preserve"> Sơn, Hoài Tân, Hoài Xuân, Hoài Đức, Hoài </w:t>
      </w:r>
      <w:proofErr w:type="spellStart"/>
      <w:r w:rsidRPr="0051184B">
        <w:rPr>
          <w:rStyle w:val="fontstyle11"/>
          <w:color w:val="FF0000"/>
          <w:sz w:val="26"/>
          <w:szCs w:val="26"/>
        </w:rPr>
        <w:t>Mỹ</w:t>
      </w:r>
      <w:proofErr w:type="spellEnd"/>
      <w:r w:rsidRPr="0051184B">
        <w:rPr>
          <w:rStyle w:val="fontstyle11"/>
          <w:color w:val="FF0000"/>
          <w:sz w:val="26"/>
          <w:szCs w:val="26"/>
        </w:rPr>
        <w:t>.</w:t>
      </w:r>
    </w:p>
    <w:p w14:paraId="28594217" w14:textId="5546C0FF" w:rsidR="00A10B92" w:rsidRPr="007F1D3F" w:rsidRDefault="00CD2713" w:rsidP="00DA0D25">
      <w:pPr>
        <w:pStyle w:val="ListParagraph"/>
        <w:numPr>
          <w:ilvl w:val="1"/>
          <w:numId w:val="12"/>
        </w:numPr>
        <w:tabs>
          <w:tab w:val="left" w:pos="851"/>
        </w:tabs>
        <w:spacing w:before="120" w:after="120"/>
        <w:ind w:left="567" w:hanging="567"/>
        <w:jc w:val="both"/>
        <w:outlineLvl w:val="1"/>
        <w:rPr>
          <w:b/>
          <w:sz w:val="26"/>
          <w:szCs w:val="26"/>
        </w:rPr>
      </w:pPr>
      <w:proofErr w:type="spellStart"/>
      <w:r w:rsidRPr="007F1D3F">
        <w:rPr>
          <w:b/>
          <w:sz w:val="26"/>
          <w:szCs w:val="26"/>
        </w:rPr>
        <w:t>Động</w:t>
      </w:r>
      <w:proofErr w:type="spellEnd"/>
      <w:r w:rsidRPr="007F1D3F">
        <w:rPr>
          <w:b/>
          <w:sz w:val="26"/>
          <w:szCs w:val="26"/>
        </w:rPr>
        <w:t xml:space="preserve"> </w:t>
      </w:r>
      <w:proofErr w:type="spellStart"/>
      <w:r w:rsidRPr="007F1D3F">
        <w:rPr>
          <w:b/>
          <w:sz w:val="26"/>
          <w:szCs w:val="26"/>
        </w:rPr>
        <w:t>lực</w:t>
      </w:r>
      <w:proofErr w:type="spellEnd"/>
      <w:r w:rsidRPr="007F1D3F">
        <w:rPr>
          <w:b/>
          <w:sz w:val="26"/>
          <w:szCs w:val="26"/>
        </w:rPr>
        <w:t xml:space="preserve"> </w:t>
      </w:r>
      <w:proofErr w:type="spellStart"/>
      <w:r w:rsidRPr="007F1D3F">
        <w:rPr>
          <w:b/>
          <w:sz w:val="26"/>
          <w:szCs w:val="26"/>
        </w:rPr>
        <w:t>và</w:t>
      </w:r>
      <w:proofErr w:type="spellEnd"/>
      <w:r w:rsidRPr="007F1D3F">
        <w:rPr>
          <w:b/>
          <w:sz w:val="26"/>
          <w:szCs w:val="26"/>
        </w:rPr>
        <w:t xml:space="preserve"> </w:t>
      </w:r>
      <w:proofErr w:type="spellStart"/>
      <w:r w:rsidR="0082251A" w:rsidRPr="007F1D3F">
        <w:rPr>
          <w:b/>
          <w:sz w:val="26"/>
          <w:szCs w:val="26"/>
        </w:rPr>
        <w:t>Tính</w:t>
      </w:r>
      <w:proofErr w:type="spellEnd"/>
      <w:r w:rsidR="0082251A" w:rsidRPr="007F1D3F">
        <w:rPr>
          <w:b/>
          <w:sz w:val="26"/>
          <w:szCs w:val="26"/>
        </w:rPr>
        <w:t xml:space="preserve"> </w:t>
      </w:r>
      <w:proofErr w:type="spellStart"/>
      <w:r w:rsidR="0082251A" w:rsidRPr="007F1D3F">
        <w:rPr>
          <w:b/>
          <w:sz w:val="26"/>
          <w:szCs w:val="26"/>
        </w:rPr>
        <w:t>chất</w:t>
      </w:r>
      <w:proofErr w:type="spellEnd"/>
      <w:r w:rsidR="0082251A" w:rsidRPr="007F1D3F">
        <w:rPr>
          <w:b/>
          <w:sz w:val="26"/>
          <w:szCs w:val="26"/>
        </w:rPr>
        <w:t xml:space="preserve"> </w:t>
      </w:r>
      <w:proofErr w:type="spellStart"/>
      <w:r w:rsidR="0082251A" w:rsidRPr="007F1D3F">
        <w:rPr>
          <w:b/>
          <w:sz w:val="26"/>
          <w:szCs w:val="26"/>
        </w:rPr>
        <w:t>đô</w:t>
      </w:r>
      <w:proofErr w:type="spellEnd"/>
      <w:r w:rsidR="0082251A" w:rsidRPr="007F1D3F">
        <w:rPr>
          <w:b/>
          <w:sz w:val="26"/>
          <w:szCs w:val="26"/>
        </w:rPr>
        <w:t xml:space="preserve"> </w:t>
      </w:r>
      <w:proofErr w:type="spellStart"/>
      <w:r w:rsidR="0082251A" w:rsidRPr="007F1D3F">
        <w:rPr>
          <w:b/>
          <w:sz w:val="26"/>
          <w:szCs w:val="26"/>
        </w:rPr>
        <w:t>thị</w:t>
      </w:r>
      <w:bookmarkEnd w:id="241"/>
      <w:proofErr w:type="spellEnd"/>
      <w:r w:rsidR="0082251A" w:rsidRPr="007F1D3F">
        <w:rPr>
          <w:b/>
          <w:sz w:val="26"/>
          <w:szCs w:val="26"/>
        </w:rPr>
        <w:t xml:space="preserve"> </w:t>
      </w:r>
    </w:p>
    <w:p w14:paraId="43A9B581" w14:textId="5743E919" w:rsidR="004C02C9" w:rsidRPr="007F1D3F" w:rsidRDefault="00CD2713" w:rsidP="00DA0D25">
      <w:pPr>
        <w:pStyle w:val="paragraph"/>
        <w:spacing w:before="0" w:beforeAutospacing="0" w:after="120" w:afterAutospacing="0"/>
        <w:ind w:right="90" w:firstLine="567"/>
        <w:jc w:val="both"/>
        <w:textAlignment w:val="baseline"/>
        <w:rPr>
          <w:rStyle w:val="normaltextrun"/>
          <w:i/>
          <w:iCs/>
          <w:sz w:val="26"/>
          <w:szCs w:val="26"/>
        </w:rPr>
      </w:pPr>
      <w:r w:rsidRPr="007F1D3F">
        <w:rPr>
          <w:rStyle w:val="normaltextrun"/>
          <w:i/>
          <w:iCs/>
          <w:sz w:val="26"/>
          <w:szCs w:val="26"/>
        </w:rPr>
        <w:t>a</w:t>
      </w:r>
      <w:r w:rsidR="004C02C9" w:rsidRPr="007F1D3F">
        <w:rPr>
          <w:rStyle w:val="normaltextrun"/>
          <w:i/>
          <w:iCs/>
          <w:sz w:val="26"/>
          <w:szCs w:val="26"/>
        </w:rPr>
        <w:t xml:space="preserve">) </w:t>
      </w:r>
      <w:proofErr w:type="spellStart"/>
      <w:r w:rsidR="004C02C9" w:rsidRPr="007F1D3F">
        <w:rPr>
          <w:rStyle w:val="normaltextrun"/>
          <w:i/>
          <w:iCs/>
          <w:sz w:val="26"/>
          <w:szCs w:val="26"/>
        </w:rPr>
        <w:t>Động</w:t>
      </w:r>
      <w:proofErr w:type="spellEnd"/>
      <w:r w:rsidR="004C02C9" w:rsidRPr="007F1D3F">
        <w:rPr>
          <w:rStyle w:val="normaltextrun"/>
          <w:i/>
          <w:iCs/>
          <w:sz w:val="26"/>
          <w:szCs w:val="26"/>
        </w:rPr>
        <w:t xml:space="preserve"> </w:t>
      </w:r>
      <w:proofErr w:type="spellStart"/>
      <w:r w:rsidR="004C02C9" w:rsidRPr="007F1D3F">
        <w:rPr>
          <w:rStyle w:val="normaltextrun"/>
          <w:i/>
          <w:iCs/>
          <w:sz w:val="26"/>
          <w:szCs w:val="26"/>
        </w:rPr>
        <w:t>lực</w:t>
      </w:r>
      <w:proofErr w:type="spellEnd"/>
      <w:r w:rsidR="004C02C9" w:rsidRPr="007F1D3F">
        <w:rPr>
          <w:rStyle w:val="normaltextrun"/>
          <w:i/>
          <w:iCs/>
          <w:sz w:val="26"/>
          <w:szCs w:val="26"/>
        </w:rPr>
        <w:t xml:space="preserve"> </w:t>
      </w:r>
      <w:proofErr w:type="spellStart"/>
      <w:r w:rsidR="004C02C9" w:rsidRPr="007F1D3F">
        <w:rPr>
          <w:rStyle w:val="normaltextrun"/>
          <w:i/>
          <w:iCs/>
          <w:sz w:val="26"/>
          <w:szCs w:val="26"/>
        </w:rPr>
        <w:t>phát</w:t>
      </w:r>
      <w:proofErr w:type="spellEnd"/>
      <w:r w:rsidR="004C02C9" w:rsidRPr="007F1D3F">
        <w:rPr>
          <w:rStyle w:val="normaltextrun"/>
          <w:i/>
          <w:iCs/>
          <w:sz w:val="26"/>
          <w:szCs w:val="26"/>
        </w:rPr>
        <w:t xml:space="preserve"> </w:t>
      </w:r>
      <w:proofErr w:type="spellStart"/>
      <w:r w:rsidR="004C02C9" w:rsidRPr="007F1D3F">
        <w:rPr>
          <w:rStyle w:val="normaltextrun"/>
          <w:i/>
          <w:iCs/>
          <w:sz w:val="26"/>
          <w:szCs w:val="26"/>
        </w:rPr>
        <w:t>triển</w:t>
      </w:r>
      <w:proofErr w:type="spellEnd"/>
      <w:r w:rsidR="004C02C9" w:rsidRPr="007F1D3F">
        <w:rPr>
          <w:rStyle w:val="normaltextrun"/>
          <w:i/>
          <w:iCs/>
          <w:sz w:val="26"/>
          <w:szCs w:val="26"/>
        </w:rPr>
        <w:t xml:space="preserve"> </w:t>
      </w:r>
      <w:proofErr w:type="spellStart"/>
      <w:r w:rsidR="004C02C9" w:rsidRPr="007F1D3F">
        <w:rPr>
          <w:rStyle w:val="normaltextrun"/>
          <w:i/>
          <w:iCs/>
          <w:sz w:val="26"/>
          <w:szCs w:val="26"/>
        </w:rPr>
        <w:t>đô</w:t>
      </w:r>
      <w:proofErr w:type="spellEnd"/>
      <w:r w:rsidR="004C02C9" w:rsidRPr="007F1D3F">
        <w:rPr>
          <w:rStyle w:val="normaltextrun"/>
          <w:i/>
          <w:iCs/>
          <w:sz w:val="26"/>
          <w:szCs w:val="26"/>
        </w:rPr>
        <w:t xml:space="preserve"> </w:t>
      </w:r>
      <w:proofErr w:type="spellStart"/>
      <w:r w:rsidR="004C02C9" w:rsidRPr="007F1D3F">
        <w:rPr>
          <w:rStyle w:val="normaltextrun"/>
          <w:i/>
          <w:iCs/>
          <w:sz w:val="26"/>
          <w:szCs w:val="26"/>
        </w:rPr>
        <w:t>thị</w:t>
      </w:r>
      <w:proofErr w:type="spellEnd"/>
    </w:p>
    <w:p w14:paraId="32492293" w14:textId="697EC865" w:rsidR="00A54CC4" w:rsidRPr="007F1D3F" w:rsidRDefault="00A54CC4" w:rsidP="00A54CC4">
      <w:pPr>
        <w:pStyle w:val="paragraph"/>
        <w:spacing w:before="0" w:beforeAutospacing="0" w:after="120" w:afterAutospacing="0"/>
        <w:ind w:right="90" w:firstLine="567"/>
        <w:jc w:val="both"/>
        <w:textAlignment w:val="baseline"/>
        <w:rPr>
          <w:rStyle w:val="normaltextrun"/>
          <w:sz w:val="26"/>
          <w:szCs w:val="26"/>
        </w:rPr>
      </w:pPr>
      <w:r w:rsidRPr="007F1D3F">
        <w:rPr>
          <w:rStyle w:val="normaltextrun"/>
          <w:sz w:val="26"/>
          <w:szCs w:val="26"/>
        </w:rPr>
        <w:t xml:space="preserve">- Theo </w:t>
      </w:r>
      <w:proofErr w:type="spellStart"/>
      <w:r w:rsidRPr="007F1D3F">
        <w:rPr>
          <w:rStyle w:val="normaltextrun"/>
          <w:sz w:val="26"/>
          <w:szCs w:val="26"/>
        </w:rPr>
        <w:t>quy</w:t>
      </w:r>
      <w:proofErr w:type="spellEnd"/>
      <w:r w:rsidRPr="007F1D3F">
        <w:rPr>
          <w:rStyle w:val="normaltextrun"/>
          <w:sz w:val="26"/>
          <w:szCs w:val="26"/>
        </w:rPr>
        <w:t xml:space="preserve"> </w:t>
      </w:r>
      <w:proofErr w:type="spellStart"/>
      <w:r w:rsidRPr="007F1D3F">
        <w:rPr>
          <w:rStyle w:val="normaltextrun"/>
          <w:sz w:val="26"/>
          <w:szCs w:val="26"/>
        </w:rPr>
        <w:t>hoạch</w:t>
      </w:r>
      <w:proofErr w:type="spellEnd"/>
      <w:r w:rsidRPr="007F1D3F">
        <w:rPr>
          <w:rStyle w:val="normaltextrun"/>
          <w:sz w:val="26"/>
          <w:szCs w:val="26"/>
        </w:rPr>
        <w:t xml:space="preserve"> </w:t>
      </w:r>
      <w:proofErr w:type="spellStart"/>
      <w:r w:rsidRPr="007F1D3F">
        <w:rPr>
          <w:rStyle w:val="normaltextrun"/>
          <w:sz w:val="26"/>
          <w:szCs w:val="26"/>
        </w:rPr>
        <w:t>tỉnh</w:t>
      </w:r>
      <w:proofErr w:type="spellEnd"/>
      <w:r w:rsidRPr="007F1D3F">
        <w:rPr>
          <w:rStyle w:val="normaltextrun"/>
          <w:sz w:val="26"/>
          <w:szCs w:val="26"/>
        </w:rPr>
        <w:t xml:space="preserve"> Bình Định </w:t>
      </w:r>
      <w:proofErr w:type="spellStart"/>
      <w:r w:rsidRPr="007F1D3F">
        <w:rPr>
          <w:rStyle w:val="normaltextrun"/>
          <w:sz w:val="26"/>
          <w:szCs w:val="26"/>
        </w:rPr>
        <w:t>thời</w:t>
      </w:r>
      <w:proofErr w:type="spellEnd"/>
      <w:r w:rsidRPr="007F1D3F">
        <w:rPr>
          <w:rStyle w:val="normaltextrun"/>
          <w:sz w:val="26"/>
          <w:szCs w:val="26"/>
        </w:rPr>
        <w:t xml:space="preserve"> </w:t>
      </w:r>
      <w:proofErr w:type="spellStart"/>
      <w:r w:rsidRPr="007F1D3F">
        <w:rPr>
          <w:rStyle w:val="normaltextrun"/>
          <w:sz w:val="26"/>
          <w:szCs w:val="26"/>
        </w:rPr>
        <w:t>kỳ</w:t>
      </w:r>
      <w:proofErr w:type="spellEnd"/>
      <w:r w:rsidRPr="007F1D3F">
        <w:rPr>
          <w:rStyle w:val="normaltextrun"/>
          <w:sz w:val="26"/>
          <w:szCs w:val="26"/>
        </w:rPr>
        <w:t xml:space="preserve"> 2021-2030, </w:t>
      </w:r>
      <w:proofErr w:type="spellStart"/>
      <w:r w:rsidRPr="007F1D3F">
        <w:rPr>
          <w:rStyle w:val="normaltextrun"/>
          <w:sz w:val="26"/>
          <w:szCs w:val="26"/>
        </w:rPr>
        <w:t>tầm</w:t>
      </w:r>
      <w:proofErr w:type="spellEnd"/>
      <w:r w:rsidRPr="007F1D3F">
        <w:rPr>
          <w:rStyle w:val="normaltextrun"/>
          <w:sz w:val="26"/>
          <w:szCs w:val="26"/>
        </w:rPr>
        <w:t xml:space="preserve"> </w:t>
      </w:r>
      <w:proofErr w:type="spellStart"/>
      <w:r w:rsidRPr="007F1D3F">
        <w:rPr>
          <w:rStyle w:val="normaltextrun"/>
          <w:sz w:val="26"/>
          <w:szCs w:val="26"/>
        </w:rPr>
        <w:t>nhìn</w:t>
      </w:r>
      <w:proofErr w:type="spellEnd"/>
      <w:r w:rsidRPr="007F1D3F">
        <w:rPr>
          <w:rStyle w:val="normaltextrun"/>
          <w:sz w:val="26"/>
          <w:szCs w:val="26"/>
        </w:rPr>
        <w:t xml:space="preserve"> </w:t>
      </w:r>
      <w:proofErr w:type="spellStart"/>
      <w:r w:rsidRPr="007F1D3F">
        <w:rPr>
          <w:rStyle w:val="normaltextrun"/>
          <w:sz w:val="26"/>
          <w:szCs w:val="26"/>
        </w:rPr>
        <w:t>đến</w:t>
      </w:r>
      <w:proofErr w:type="spellEnd"/>
      <w:r w:rsidRPr="007F1D3F">
        <w:rPr>
          <w:rStyle w:val="normaltextrun"/>
          <w:sz w:val="26"/>
          <w:szCs w:val="26"/>
        </w:rPr>
        <w:t xml:space="preserve"> </w:t>
      </w:r>
      <w:proofErr w:type="spellStart"/>
      <w:r w:rsidRPr="007F1D3F">
        <w:rPr>
          <w:rStyle w:val="normaltextrun"/>
          <w:sz w:val="26"/>
          <w:szCs w:val="26"/>
        </w:rPr>
        <w:t>năm</w:t>
      </w:r>
      <w:proofErr w:type="spellEnd"/>
      <w:r w:rsidRPr="007F1D3F">
        <w:rPr>
          <w:rStyle w:val="normaltextrun"/>
          <w:sz w:val="26"/>
          <w:szCs w:val="26"/>
        </w:rPr>
        <w:t xml:space="preserve"> 2050 </w:t>
      </w:r>
      <w:proofErr w:type="spellStart"/>
      <w:r w:rsidRPr="007F1D3F">
        <w:rPr>
          <w:rStyle w:val="normaltextrun"/>
          <w:sz w:val="26"/>
          <w:szCs w:val="26"/>
        </w:rPr>
        <w:t>đã</w:t>
      </w:r>
      <w:proofErr w:type="spellEnd"/>
      <w:r w:rsidRPr="007F1D3F">
        <w:rPr>
          <w:rStyle w:val="normaltextrun"/>
          <w:sz w:val="26"/>
          <w:szCs w:val="26"/>
        </w:rPr>
        <w:t xml:space="preserve"> </w:t>
      </w:r>
      <w:proofErr w:type="spellStart"/>
      <w:r w:rsidRPr="007F1D3F">
        <w:rPr>
          <w:rStyle w:val="normaltextrun"/>
          <w:sz w:val="26"/>
          <w:szCs w:val="26"/>
        </w:rPr>
        <w:t>xác</w:t>
      </w:r>
      <w:proofErr w:type="spellEnd"/>
      <w:r w:rsidRPr="007F1D3F">
        <w:rPr>
          <w:rStyle w:val="normaltextrun"/>
          <w:sz w:val="26"/>
          <w:szCs w:val="26"/>
        </w:rPr>
        <w:t xml:space="preserve"> </w:t>
      </w:r>
      <w:proofErr w:type="spellStart"/>
      <w:r w:rsidRPr="007F1D3F">
        <w:rPr>
          <w:rStyle w:val="normaltextrun"/>
          <w:sz w:val="26"/>
          <w:szCs w:val="26"/>
        </w:rPr>
        <w:t>định</w:t>
      </w:r>
      <w:proofErr w:type="spellEnd"/>
      <w:r w:rsidRPr="007F1D3F">
        <w:rPr>
          <w:rStyle w:val="normaltextrun"/>
          <w:sz w:val="26"/>
          <w:szCs w:val="26"/>
        </w:rPr>
        <w:t xml:space="preserve"> </w:t>
      </w:r>
      <w:proofErr w:type="spellStart"/>
      <w:r w:rsidRPr="007F1D3F">
        <w:rPr>
          <w:rStyle w:val="normaltextrun"/>
          <w:sz w:val="26"/>
          <w:szCs w:val="26"/>
        </w:rPr>
        <w:t>đô</w:t>
      </w:r>
      <w:proofErr w:type="spellEnd"/>
      <w:r w:rsidRPr="007F1D3F">
        <w:rPr>
          <w:rStyle w:val="normaltextrun"/>
          <w:sz w:val="26"/>
          <w:szCs w:val="26"/>
        </w:rPr>
        <w:t xml:space="preserve"> </w:t>
      </w:r>
      <w:proofErr w:type="spellStart"/>
      <w:r w:rsidRPr="007F1D3F">
        <w:rPr>
          <w:rStyle w:val="normaltextrun"/>
          <w:sz w:val="26"/>
          <w:szCs w:val="26"/>
        </w:rPr>
        <w:t>thị</w:t>
      </w:r>
      <w:proofErr w:type="spellEnd"/>
      <w:r w:rsidRPr="007F1D3F">
        <w:rPr>
          <w:rStyle w:val="normaltextrun"/>
          <w:sz w:val="26"/>
          <w:szCs w:val="26"/>
        </w:rPr>
        <w:t xml:space="preserve"> Hoài </w:t>
      </w:r>
      <w:proofErr w:type="spellStart"/>
      <w:r w:rsidRPr="007F1D3F">
        <w:rPr>
          <w:rStyle w:val="normaltextrun"/>
          <w:sz w:val="26"/>
          <w:szCs w:val="26"/>
        </w:rPr>
        <w:t>Nhơn</w:t>
      </w:r>
      <w:proofErr w:type="spellEnd"/>
      <w:r w:rsidRPr="007F1D3F">
        <w:rPr>
          <w:rStyle w:val="normaltextrun"/>
          <w:sz w:val="26"/>
          <w:szCs w:val="26"/>
        </w:rPr>
        <w:t xml:space="preserve"> </w:t>
      </w:r>
      <w:proofErr w:type="spellStart"/>
      <w:r w:rsidRPr="007F1D3F">
        <w:rPr>
          <w:rStyle w:val="normaltextrun"/>
          <w:sz w:val="26"/>
          <w:szCs w:val="26"/>
        </w:rPr>
        <w:t>là</w:t>
      </w:r>
      <w:proofErr w:type="spellEnd"/>
      <w:r w:rsidRPr="007F1D3F">
        <w:rPr>
          <w:rStyle w:val="normaltextrun"/>
          <w:sz w:val="26"/>
          <w:szCs w:val="26"/>
        </w:rPr>
        <w:t xml:space="preserve"> </w:t>
      </w:r>
      <w:proofErr w:type="spellStart"/>
      <w:r w:rsidRPr="007F1D3F">
        <w:rPr>
          <w:rStyle w:val="normaltextrun"/>
          <w:sz w:val="26"/>
          <w:szCs w:val="26"/>
        </w:rPr>
        <w:t>vùng</w:t>
      </w:r>
      <w:proofErr w:type="spellEnd"/>
      <w:r w:rsidRPr="007F1D3F">
        <w:rPr>
          <w:rStyle w:val="normaltextrun"/>
          <w:sz w:val="26"/>
          <w:szCs w:val="26"/>
        </w:rPr>
        <w:t xml:space="preserve"> </w:t>
      </w:r>
      <w:proofErr w:type="spellStart"/>
      <w:r w:rsidRPr="007F1D3F">
        <w:rPr>
          <w:rStyle w:val="normaltextrun"/>
          <w:sz w:val="26"/>
          <w:szCs w:val="26"/>
        </w:rPr>
        <w:t>có</w:t>
      </w:r>
      <w:proofErr w:type="spellEnd"/>
      <w:r w:rsidRPr="007F1D3F">
        <w:rPr>
          <w:rStyle w:val="normaltextrun"/>
          <w:sz w:val="26"/>
          <w:szCs w:val="26"/>
        </w:rPr>
        <w:t xml:space="preserve"> </w:t>
      </w:r>
      <w:proofErr w:type="spellStart"/>
      <w:r w:rsidRPr="007F1D3F">
        <w:rPr>
          <w:rStyle w:val="normaltextrun"/>
          <w:sz w:val="26"/>
          <w:szCs w:val="26"/>
        </w:rPr>
        <w:t>tầm</w:t>
      </w:r>
      <w:proofErr w:type="spellEnd"/>
      <w:r w:rsidRPr="007F1D3F">
        <w:rPr>
          <w:rStyle w:val="normaltextrun"/>
          <w:sz w:val="26"/>
          <w:szCs w:val="26"/>
        </w:rPr>
        <w:t xml:space="preserve"> </w:t>
      </w:r>
      <w:proofErr w:type="spellStart"/>
      <w:r w:rsidRPr="007F1D3F">
        <w:rPr>
          <w:rStyle w:val="normaltextrun"/>
          <w:sz w:val="26"/>
          <w:szCs w:val="26"/>
        </w:rPr>
        <w:t>quan</w:t>
      </w:r>
      <w:proofErr w:type="spellEnd"/>
      <w:r w:rsidRPr="007F1D3F">
        <w:rPr>
          <w:rStyle w:val="normaltextrun"/>
          <w:sz w:val="26"/>
          <w:szCs w:val="26"/>
        </w:rPr>
        <w:t xml:space="preserve"> </w:t>
      </w:r>
      <w:proofErr w:type="spellStart"/>
      <w:r w:rsidRPr="007F1D3F">
        <w:rPr>
          <w:rStyle w:val="normaltextrun"/>
          <w:sz w:val="26"/>
          <w:szCs w:val="26"/>
        </w:rPr>
        <w:t>trọng</w:t>
      </w:r>
      <w:proofErr w:type="spellEnd"/>
      <w:r w:rsidRPr="007F1D3F">
        <w:rPr>
          <w:rStyle w:val="normaltextrun"/>
          <w:sz w:val="26"/>
          <w:szCs w:val="26"/>
        </w:rPr>
        <w:t xml:space="preserve"> </w:t>
      </w:r>
      <w:proofErr w:type="spellStart"/>
      <w:r w:rsidRPr="007F1D3F">
        <w:rPr>
          <w:rStyle w:val="normaltextrun"/>
          <w:sz w:val="26"/>
          <w:szCs w:val="26"/>
        </w:rPr>
        <w:t>trong</w:t>
      </w:r>
      <w:proofErr w:type="spellEnd"/>
      <w:r w:rsidRPr="007F1D3F">
        <w:rPr>
          <w:rStyle w:val="normaltextrun"/>
          <w:sz w:val="26"/>
          <w:szCs w:val="26"/>
        </w:rPr>
        <w:t xml:space="preserve"> </w:t>
      </w:r>
      <w:proofErr w:type="spellStart"/>
      <w:r w:rsidRPr="007F1D3F">
        <w:rPr>
          <w:rStyle w:val="normaltextrun"/>
          <w:sz w:val="26"/>
          <w:szCs w:val="26"/>
        </w:rPr>
        <w:t>vấn</w:t>
      </w:r>
      <w:proofErr w:type="spellEnd"/>
      <w:r w:rsidRPr="007F1D3F">
        <w:rPr>
          <w:rStyle w:val="normaltextrun"/>
          <w:sz w:val="26"/>
          <w:szCs w:val="26"/>
        </w:rPr>
        <w:t xml:space="preserve"> </w:t>
      </w:r>
      <w:proofErr w:type="spellStart"/>
      <w:r w:rsidRPr="007F1D3F">
        <w:rPr>
          <w:rStyle w:val="normaltextrun"/>
          <w:sz w:val="26"/>
          <w:szCs w:val="26"/>
        </w:rPr>
        <w:t>đề</w:t>
      </w:r>
      <w:proofErr w:type="spellEnd"/>
      <w:r w:rsidRPr="007F1D3F">
        <w:rPr>
          <w:rStyle w:val="normaltextrun"/>
          <w:sz w:val="26"/>
          <w:szCs w:val="26"/>
        </w:rPr>
        <w:t xml:space="preserve"> </w:t>
      </w:r>
      <w:proofErr w:type="spellStart"/>
      <w:r w:rsidRPr="007F1D3F">
        <w:rPr>
          <w:rStyle w:val="normaltextrun"/>
          <w:sz w:val="26"/>
          <w:szCs w:val="26"/>
        </w:rPr>
        <w:t>bảo</w:t>
      </w:r>
      <w:proofErr w:type="spellEnd"/>
      <w:r w:rsidRPr="007F1D3F">
        <w:rPr>
          <w:rStyle w:val="normaltextrun"/>
          <w:sz w:val="26"/>
          <w:szCs w:val="26"/>
        </w:rPr>
        <w:t xml:space="preserve"> </w:t>
      </w:r>
      <w:proofErr w:type="spellStart"/>
      <w:r w:rsidRPr="007F1D3F">
        <w:rPr>
          <w:rStyle w:val="normaltextrun"/>
          <w:sz w:val="26"/>
          <w:szCs w:val="26"/>
        </w:rPr>
        <w:t>vệ</w:t>
      </w:r>
      <w:proofErr w:type="spellEnd"/>
      <w:r w:rsidRPr="007F1D3F">
        <w:rPr>
          <w:rStyle w:val="normaltextrun"/>
          <w:sz w:val="26"/>
          <w:szCs w:val="26"/>
        </w:rPr>
        <w:t xml:space="preserve"> </w:t>
      </w:r>
      <w:proofErr w:type="spellStart"/>
      <w:r w:rsidRPr="007F1D3F">
        <w:rPr>
          <w:rStyle w:val="normaltextrun"/>
          <w:sz w:val="26"/>
          <w:szCs w:val="26"/>
        </w:rPr>
        <w:t>đặc</w:t>
      </w:r>
      <w:proofErr w:type="spellEnd"/>
      <w:r w:rsidRPr="007F1D3F">
        <w:rPr>
          <w:rStyle w:val="normaltextrun"/>
          <w:sz w:val="26"/>
          <w:szCs w:val="26"/>
        </w:rPr>
        <w:t xml:space="preserve"> </w:t>
      </w:r>
      <w:proofErr w:type="spellStart"/>
      <w:r w:rsidRPr="007F1D3F">
        <w:rPr>
          <w:rStyle w:val="normaltextrun"/>
          <w:sz w:val="26"/>
          <w:szCs w:val="26"/>
        </w:rPr>
        <w:t>biệt</w:t>
      </w:r>
      <w:proofErr w:type="spellEnd"/>
      <w:r w:rsidRPr="007F1D3F">
        <w:rPr>
          <w:rStyle w:val="normaltextrun"/>
          <w:sz w:val="26"/>
          <w:szCs w:val="26"/>
        </w:rPr>
        <w:t xml:space="preserve"> </w:t>
      </w:r>
      <w:proofErr w:type="spellStart"/>
      <w:r w:rsidRPr="007F1D3F">
        <w:rPr>
          <w:rStyle w:val="normaltextrun"/>
          <w:sz w:val="26"/>
          <w:szCs w:val="26"/>
        </w:rPr>
        <w:t>về</w:t>
      </w:r>
      <w:proofErr w:type="spellEnd"/>
      <w:r w:rsidRPr="007F1D3F">
        <w:rPr>
          <w:rStyle w:val="normaltextrun"/>
          <w:sz w:val="26"/>
          <w:szCs w:val="26"/>
        </w:rPr>
        <w:t xml:space="preserve"> </w:t>
      </w:r>
      <w:proofErr w:type="spellStart"/>
      <w:r w:rsidRPr="007F1D3F">
        <w:rPr>
          <w:rStyle w:val="normaltextrun"/>
          <w:sz w:val="26"/>
          <w:szCs w:val="26"/>
        </w:rPr>
        <w:t>cảnh</w:t>
      </w:r>
      <w:proofErr w:type="spellEnd"/>
      <w:r w:rsidRPr="007F1D3F">
        <w:rPr>
          <w:rStyle w:val="normaltextrun"/>
          <w:sz w:val="26"/>
          <w:szCs w:val="26"/>
        </w:rPr>
        <w:t xml:space="preserve"> </w:t>
      </w:r>
      <w:proofErr w:type="spellStart"/>
      <w:r w:rsidRPr="007F1D3F">
        <w:rPr>
          <w:rStyle w:val="normaltextrun"/>
          <w:sz w:val="26"/>
          <w:szCs w:val="26"/>
        </w:rPr>
        <w:t>quan</w:t>
      </w:r>
      <w:proofErr w:type="spellEnd"/>
      <w:r w:rsidRPr="007F1D3F">
        <w:rPr>
          <w:rStyle w:val="normaltextrun"/>
          <w:sz w:val="26"/>
          <w:szCs w:val="26"/>
        </w:rPr>
        <w:t xml:space="preserve">, </w:t>
      </w:r>
      <w:proofErr w:type="spellStart"/>
      <w:r w:rsidRPr="007F1D3F">
        <w:rPr>
          <w:rStyle w:val="normaltextrun"/>
          <w:sz w:val="26"/>
          <w:szCs w:val="26"/>
        </w:rPr>
        <w:t>môi</w:t>
      </w:r>
      <w:proofErr w:type="spellEnd"/>
      <w:r w:rsidRPr="007F1D3F">
        <w:rPr>
          <w:rStyle w:val="normaltextrun"/>
          <w:sz w:val="26"/>
          <w:szCs w:val="26"/>
        </w:rPr>
        <w:t xml:space="preserve"> </w:t>
      </w:r>
      <w:proofErr w:type="spellStart"/>
      <w:r w:rsidRPr="007F1D3F">
        <w:rPr>
          <w:rStyle w:val="normaltextrun"/>
          <w:sz w:val="26"/>
          <w:szCs w:val="26"/>
        </w:rPr>
        <w:t>trường</w:t>
      </w:r>
      <w:proofErr w:type="spellEnd"/>
      <w:r w:rsidRPr="007F1D3F">
        <w:rPr>
          <w:rStyle w:val="normaltextrun"/>
          <w:sz w:val="26"/>
          <w:szCs w:val="26"/>
        </w:rPr>
        <w:t xml:space="preserve">, </w:t>
      </w:r>
      <w:proofErr w:type="spellStart"/>
      <w:r w:rsidRPr="007F1D3F">
        <w:rPr>
          <w:rStyle w:val="normaltextrun"/>
          <w:sz w:val="26"/>
          <w:szCs w:val="26"/>
        </w:rPr>
        <w:t>sự</w:t>
      </w:r>
      <w:proofErr w:type="spellEnd"/>
      <w:r w:rsidRPr="007F1D3F">
        <w:rPr>
          <w:rStyle w:val="normaltextrun"/>
          <w:sz w:val="26"/>
          <w:szCs w:val="26"/>
        </w:rPr>
        <w:t xml:space="preserve"> </w:t>
      </w:r>
      <w:proofErr w:type="spellStart"/>
      <w:r w:rsidRPr="007F1D3F">
        <w:rPr>
          <w:rStyle w:val="normaltextrun"/>
          <w:sz w:val="26"/>
          <w:szCs w:val="26"/>
        </w:rPr>
        <w:t>phát</w:t>
      </w:r>
      <w:proofErr w:type="spellEnd"/>
      <w:r w:rsidRPr="007F1D3F">
        <w:rPr>
          <w:rStyle w:val="normaltextrun"/>
          <w:sz w:val="26"/>
          <w:szCs w:val="26"/>
        </w:rPr>
        <w:t xml:space="preserve"> </w:t>
      </w:r>
      <w:proofErr w:type="spellStart"/>
      <w:r w:rsidRPr="007F1D3F">
        <w:rPr>
          <w:rStyle w:val="normaltextrun"/>
          <w:sz w:val="26"/>
          <w:szCs w:val="26"/>
        </w:rPr>
        <w:t>triển</w:t>
      </w:r>
      <w:proofErr w:type="spellEnd"/>
      <w:r w:rsidRPr="007F1D3F">
        <w:rPr>
          <w:rStyle w:val="normaltextrun"/>
          <w:sz w:val="26"/>
          <w:szCs w:val="26"/>
        </w:rPr>
        <w:t xml:space="preserve"> </w:t>
      </w:r>
      <w:proofErr w:type="spellStart"/>
      <w:r w:rsidRPr="007F1D3F">
        <w:rPr>
          <w:rStyle w:val="normaltextrun"/>
          <w:sz w:val="26"/>
          <w:szCs w:val="26"/>
        </w:rPr>
        <w:t>bền</w:t>
      </w:r>
      <w:proofErr w:type="spellEnd"/>
      <w:r w:rsidRPr="007F1D3F">
        <w:rPr>
          <w:rStyle w:val="normaltextrun"/>
          <w:sz w:val="26"/>
          <w:szCs w:val="26"/>
        </w:rPr>
        <w:t xml:space="preserve"> </w:t>
      </w:r>
      <w:proofErr w:type="spellStart"/>
      <w:r w:rsidRPr="007F1D3F">
        <w:rPr>
          <w:rStyle w:val="normaltextrun"/>
          <w:sz w:val="26"/>
          <w:szCs w:val="26"/>
        </w:rPr>
        <w:t>vững</w:t>
      </w:r>
      <w:proofErr w:type="spellEnd"/>
      <w:r w:rsidRPr="007F1D3F">
        <w:rPr>
          <w:rStyle w:val="normaltextrun"/>
          <w:sz w:val="26"/>
          <w:szCs w:val="26"/>
        </w:rPr>
        <w:t xml:space="preserve"> </w:t>
      </w:r>
      <w:proofErr w:type="spellStart"/>
      <w:r w:rsidRPr="007F1D3F">
        <w:rPr>
          <w:rStyle w:val="normaltextrun"/>
          <w:sz w:val="26"/>
          <w:szCs w:val="26"/>
        </w:rPr>
        <w:t>tại</w:t>
      </w:r>
      <w:proofErr w:type="spellEnd"/>
      <w:r w:rsidRPr="007F1D3F">
        <w:rPr>
          <w:rStyle w:val="normaltextrun"/>
          <w:sz w:val="26"/>
          <w:szCs w:val="26"/>
        </w:rPr>
        <w:t xml:space="preserve"> </w:t>
      </w:r>
      <w:proofErr w:type="spellStart"/>
      <w:r w:rsidRPr="007F1D3F">
        <w:rPr>
          <w:rStyle w:val="normaltextrun"/>
          <w:sz w:val="26"/>
          <w:szCs w:val="26"/>
        </w:rPr>
        <w:t>địa</w:t>
      </w:r>
      <w:proofErr w:type="spellEnd"/>
      <w:r w:rsidRPr="007F1D3F">
        <w:rPr>
          <w:rStyle w:val="normaltextrun"/>
          <w:sz w:val="26"/>
          <w:szCs w:val="26"/>
        </w:rPr>
        <w:t xml:space="preserve"> </w:t>
      </w:r>
      <w:proofErr w:type="spellStart"/>
      <w:r w:rsidRPr="007F1D3F">
        <w:rPr>
          <w:rStyle w:val="normaltextrun"/>
          <w:sz w:val="26"/>
          <w:szCs w:val="26"/>
        </w:rPr>
        <w:t>phương</w:t>
      </w:r>
      <w:proofErr w:type="spellEnd"/>
      <w:r w:rsidRPr="007F1D3F">
        <w:rPr>
          <w:rStyle w:val="normaltextrun"/>
          <w:sz w:val="26"/>
          <w:szCs w:val="26"/>
        </w:rPr>
        <w:t xml:space="preserve">; </w:t>
      </w:r>
      <w:proofErr w:type="spellStart"/>
      <w:r w:rsidRPr="007F1D3F">
        <w:rPr>
          <w:rStyle w:val="normaltextrun"/>
          <w:sz w:val="26"/>
          <w:szCs w:val="26"/>
        </w:rPr>
        <w:t>vùng</w:t>
      </w:r>
      <w:proofErr w:type="spellEnd"/>
      <w:r w:rsidRPr="007F1D3F">
        <w:rPr>
          <w:rStyle w:val="normaltextrun"/>
          <w:sz w:val="26"/>
          <w:szCs w:val="26"/>
        </w:rPr>
        <w:t xml:space="preserve"> </w:t>
      </w:r>
      <w:proofErr w:type="spellStart"/>
      <w:r w:rsidRPr="007F1D3F">
        <w:rPr>
          <w:rStyle w:val="normaltextrun"/>
          <w:sz w:val="26"/>
          <w:szCs w:val="26"/>
        </w:rPr>
        <w:t>phát</w:t>
      </w:r>
      <w:proofErr w:type="spellEnd"/>
      <w:r w:rsidRPr="007F1D3F">
        <w:rPr>
          <w:rStyle w:val="normaltextrun"/>
          <w:sz w:val="26"/>
          <w:szCs w:val="26"/>
        </w:rPr>
        <w:t xml:space="preserve"> </w:t>
      </w:r>
      <w:proofErr w:type="spellStart"/>
      <w:r w:rsidRPr="007F1D3F">
        <w:rPr>
          <w:rStyle w:val="normaltextrun"/>
          <w:sz w:val="26"/>
          <w:szCs w:val="26"/>
        </w:rPr>
        <w:t>triển</w:t>
      </w:r>
      <w:proofErr w:type="spellEnd"/>
      <w:r w:rsidRPr="007F1D3F">
        <w:rPr>
          <w:rStyle w:val="normaltextrun"/>
          <w:sz w:val="26"/>
          <w:szCs w:val="26"/>
        </w:rPr>
        <w:t xml:space="preserve"> </w:t>
      </w:r>
      <w:proofErr w:type="spellStart"/>
      <w:r w:rsidRPr="007F1D3F">
        <w:rPr>
          <w:rStyle w:val="normaltextrun"/>
          <w:sz w:val="26"/>
          <w:szCs w:val="26"/>
        </w:rPr>
        <w:t>đô</w:t>
      </w:r>
      <w:proofErr w:type="spellEnd"/>
      <w:r w:rsidRPr="007F1D3F">
        <w:rPr>
          <w:rStyle w:val="normaltextrun"/>
          <w:sz w:val="26"/>
          <w:szCs w:val="26"/>
        </w:rPr>
        <w:t xml:space="preserve"> </w:t>
      </w:r>
      <w:proofErr w:type="spellStart"/>
      <w:r w:rsidRPr="007F1D3F">
        <w:rPr>
          <w:rStyle w:val="normaltextrun"/>
          <w:sz w:val="26"/>
          <w:szCs w:val="26"/>
        </w:rPr>
        <w:t>thị</w:t>
      </w:r>
      <w:proofErr w:type="spellEnd"/>
      <w:r w:rsidRPr="007F1D3F">
        <w:rPr>
          <w:rStyle w:val="normaltextrun"/>
          <w:sz w:val="26"/>
          <w:szCs w:val="26"/>
        </w:rPr>
        <w:t xml:space="preserve"> </w:t>
      </w:r>
      <w:proofErr w:type="spellStart"/>
      <w:r w:rsidRPr="007F1D3F">
        <w:rPr>
          <w:rStyle w:val="normaltextrun"/>
          <w:sz w:val="26"/>
          <w:szCs w:val="26"/>
        </w:rPr>
        <w:t>mới</w:t>
      </w:r>
      <w:proofErr w:type="spellEnd"/>
      <w:r w:rsidRPr="007F1D3F">
        <w:rPr>
          <w:rStyle w:val="normaltextrun"/>
          <w:sz w:val="26"/>
          <w:szCs w:val="26"/>
        </w:rPr>
        <w:t xml:space="preserve"> </w:t>
      </w:r>
      <w:proofErr w:type="spellStart"/>
      <w:r w:rsidRPr="007F1D3F">
        <w:rPr>
          <w:rStyle w:val="normaltextrun"/>
          <w:sz w:val="26"/>
          <w:szCs w:val="26"/>
        </w:rPr>
        <w:t>gắn</w:t>
      </w:r>
      <w:proofErr w:type="spellEnd"/>
      <w:r w:rsidRPr="007F1D3F">
        <w:rPr>
          <w:rStyle w:val="normaltextrun"/>
          <w:sz w:val="26"/>
          <w:szCs w:val="26"/>
        </w:rPr>
        <w:t xml:space="preserve"> </w:t>
      </w:r>
      <w:proofErr w:type="spellStart"/>
      <w:r w:rsidRPr="007F1D3F">
        <w:rPr>
          <w:rStyle w:val="normaltextrun"/>
          <w:sz w:val="26"/>
          <w:szCs w:val="26"/>
        </w:rPr>
        <w:t>liền</w:t>
      </w:r>
      <w:proofErr w:type="spellEnd"/>
      <w:r w:rsidRPr="007F1D3F">
        <w:rPr>
          <w:rStyle w:val="normaltextrun"/>
          <w:sz w:val="26"/>
          <w:szCs w:val="26"/>
        </w:rPr>
        <w:t xml:space="preserve"> </w:t>
      </w:r>
      <w:proofErr w:type="spellStart"/>
      <w:r w:rsidRPr="007F1D3F">
        <w:rPr>
          <w:rStyle w:val="normaltextrun"/>
          <w:sz w:val="26"/>
          <w:szCs w:val="26"/>
        </w:rPr>
        <w:t>với</w:t>
      </w:r>
      <w:proofErr w:type="spellEnd"/>
      <w:r w:rsidRPr="007F1D3F">
        <w:rPr>
          <w:rStyle w:val="normaltextrun"/>
          <w:sz w:val="26"/>
          <w:szCs w:val="26"/>
        </w:rPr>
        <w:t xml:space="preserve"> </w:t>
      </w:r>
      <w:proofErr w:type="spellStart"/>
      <w:r w:rsidRPr="007F1D3F">
        <w:rPr>
          <w:rStyle w:val="normaltextrun"/>
          <w:sz w:val="26"/>
          <w:szCs w:val="26"/>
        </w:rPr>
        <w:t>phát</w:t>
      </w:r>
      <w:proofErr w:type="spellEnd"/>
      <w:r w:rsidRPr="007F1D3F">
        <w:rPr>
          <w:rStyle w:val="normaltextrun"/>
          <w:sz w:val="26"/>
          <w:szCs w:val="26"/>
        </w:rPr>
        <w:t xml:space="preserve"> </w:t>
      </w:r>
      <w:proofErr w:type="spellStart"/>
      <w:r w:rsidRPr="007F1D3F">
        <w:rPr>
          <w:rStyle w:val="normaltextrun"/>
          <w:sz w:val="26"/>
          <w:szCs w:val="26"/>
        </w:rPr>
        <w:t>triển</w:t>
      </w:r>
      <w:proofErr w:type="spellEnd"/>
      <w:r w:rsidRPr="007F1D3F">
        <w:rPr>
          <w:rStyle w:val="normaltextrun"/>
          <w:sz w:val="26"/>
          <w:szCs w:val="26"/>
        </w:rPr>
        <w:t xml:space="preserve"> </w:t>
      </w:r>
      <w:proofErr w:type="spellStart"/>
      <w:r w:rsidRPr="007F1D3F">
        <w:rPr>
          <w:rStyle w:val="normaltextrun"/>
          <w:sz w:val="26"/>
          <w:szCs w:val="26"/>
        </w:rPr>
        <w:t>công</w:t>
      </w:r>
      <w:proofErr w:type="spellEnd"/>
      <w:r w:rsidRPr="007F1D3F">
        <w:rPr>
          <w:rStyle w:val="normaltextrun"/>
          <w:sz w:val="26"/>
          <w:szCs w:val="26"/>
        </w:rPr>
        <w:t xml:space="preserve"> </w:t>
      </w:r>
      <w:proofErr w:type="spellStart"/>
      <w:r w:rsidRPr="007F1D3F">
        <w:rPr>
          <w:rStyle w:val="normaltextrun"/>
          <w:sz w:val="26"/>
          <w:szCs w:val="26"/>
        </w:rPr>
        <w:t>nghiệp</w:t>
      </w:r>
      <w:proofErr w:type="spellEnd"/>
      <w:r w:rsidRPr="007F1D3F">
        <w:rPr>
          <w:rStyle w:val="normaltextrun"/>
          <w:sz w:val="26"/>
          <w:szCs w:val="26"/>
        </w:rPr>
        <w:t xml:space="preserve"> </w:t>
      </w:r>
      <w:proofErr w:type="spellStart"/>
      <w:r w:rsidRPr="007F1D3F">
        <w:rPr>
          <w:rStyle w:val="normaltextrun"/>
          <w:sz w:val="26"/>
          <w:szCs w:val="26"/>
        </w:rPr>
        <w:t>hiện</w:t>
      </w:r>
      <w:proofErr w:type="spellEnd"/>
      <w:r w:rsidRPr="007F1D3F">
        <w:rPr>
          <w:rStyle w:val="normaltextrun"/>
          <w:sz w:val="26"/>
          <w:szCs w:val="26"/>
        </w:rPr>
        <w:t xml:space="preserve"> </w:t>
      </w:r>
      <w:proofErr w:type="spellStart"/>
      <w:r w:rsidRPr="007F1D3F">
        <w:rPr>
          <w:rStyle w:val="normaltextrun"/>
          <w:sz w:val="26"/>
          <w:szCs w:val="26"/>
        </w:rPr>
        <w:t>đại</w:t>
      </w:r>
      <w:proofErr w:type="spellEnd"/>
      <w:r w:rsidRPr="007F1D3F">
        <w:rPr>
          <w:rStyle w:val="normaltextrun"/>
          <w:sz w:val="26"/>
          <w:szCs w:val="26"/>
        </w:rPr>
        <w:t xml:space="preserve"> </w:t>
      </w:r>
      <w:proofErr w:type="spellStart"/>
      <w:r w:rsidRPr="007F1D3F">
        <w:rPr>
          <w:rStyle w:val="normaltextrun"/>
          <w:sz w:val="26"/>
          <w:szCs w:val="26"/>
        </w:rPr>
        <w:t>gắn</w:t>
      </w:r>
      <w:proofErr w:type="spellEnd"/>
      <w:r w:rsidRPr="007F1D3F">
        <w:rPr>
          <w:rStyle w:val="normaltextrun"/>
          <w:sz w:val="26"/>
          <w:szCs w:val="26"/>
        </w:rPr>
        <w:t xml:space="preserve"> </w:t>
      </w:r>
      <w:proofErr w:type="spellStart"/>
      <w:r w:rsidRPr="007F1D3F">
        <w:rPr>
          <w:rStyle w:val="normaltextrun"/>
          <w:sz w:val="26"/>
          <w:szCs w:val="26"/>
        </w:rPr>
        <w:t>với</w:t>
      </w:r>
      <w:proofErr w:type="spellEnd"/>
      <w:r w:rsidRPr="007F1D3F">
        <w:rPr>
          <w:rStyle w:val="normaltextrun"/>
          <w:sz w:val="26"/>
          <w:szCs w:val="26"/>
        </w:rPr>
        <w:t xml:space="preserve"> </w:t>
      </w:r>
      <w:proofErr w:type="spellStart"/>
      <w:r w:rsidRPr="007F1D3F">
        <w:rPr>
          <w:rStyle w:val="normaltextrun"/>
          <w:sz w:val="26"/>
          <w:szCs w:val="26"/>
        </w:rPr>
        <w:t>động</w:t>
      </w:r>
      <w:proofErr w:type="spellEnd"/>
      <w:r w:rsidRPr="007F1D3F">
        <w:rPr>
          <w:rStyle w:val="normaltextrun"/>
          <w:sz w:val="26"/>
          <w:szCs w:val="26"/>
        </w:rPr>
        <w:t xml:space="preserve"> </w:t>
      </w:r>
      <w:proofErr w:type="spellStart"/>
      <w:r w:rsidRPr="007F1D3F">
        <w:rPr>
          <w:rStyle w:val="normaltextrun"/>
          <w:sz w:val="26"/>
          <w:szCs w:val="26"/>
        </w:rPr>
        <w:t>lực</w:t>
      </w:r>
      <w:proofErr w:type="spellEnd"/>
      <w:r w:rsidRPr="007F1D3F">
        <w:rPr>
          <w:rStyle w:val="normaltextrun"/>
          <w:sz w:val="26"/>
          <w:szCs w:val="26"/>
        </w:rPr>
        <w:t xml:space="preserve"> </w:t>
      </w:r>
      <w:proofErr w:type="spellStart"/>
      <w:r w:rsidRPr="007F1D3F">
        <w:rPr>
          <w:rStyle w:val="normaltextrun"/>
          <w:sz w:val="26"/>
          <w:szCs w:val="26"/>
        </w:rPr>
        <w:t>mới</w:t>
      </w:r>
      <w:proofErr w:type="spellEnd"/>
      <w:r w:rsidRPr="007F1D3F">
        <w:rPr>
          <w:rStyle w:val="normaltextrun"/>
          <w:sz w:val="26"/>
          <w:szCs w:val="26"/>
        </w:rPr>
        <w:t xml:space="preserve"> </w:t>
      </w:r>
      <w:proofErr w:type="spellStart"/>
      <w:r w:rsidRPr="007F1D3F">
        <w:rPr>
          <w:rStyle w:val="normaltextrun"/>
          <w:sz w:val="26"/>
          <w:szCs w:val="26"/>
        </w:rPr>
        <w:t>phía</w:t>
      </w:r>
      <w:proofErr w:type="spellEnd"/>
      <w:r w:rsidRPr="007F1D3F">
        <w:rPr>
          <w:rStyle w:val="normaltextrun"/>
          <w:sz w:val="26"/>
          <w:szCs w:val="26"/>
        </w:rPr>
        <w:t xml:space="preserve"> Bắc </w:t>
      </w:r>
      <w:proofErr w:type="spellStart"/>
      <w:r w:rsidRPr="007F1D3F">
        <w:rPr>
          <w:rStyle w:val="normaltextrun"/>
          <w:sz w:val="26"/>
          <w:szCs w:val="26"/>
        </w:rPr>
        <w:t>của</w:t>
      </w:r>
      <w:proofErr w:type="spellEnd"/>
      <w:r w:rsidRPr="007F1D3F">
        <w:rPr>
          <w:rStyle w:val="normaltextrun"/>
          <w:sz w:val="26"/>
          <w:szCs w:val="26"/>
        </w:rPr>
        <w:t xml:space="preserve"> </w:t>
      </w:r>
      <w:proofErr w:type="spellStart"/>
      <w:r w:rsidRPr="007F1D3F">
        <w:rPr>
          <w:rStyle w:val="normaltextrun"/>
          <w:sz w:val="26"/>
          <w:szCs w:val="26"/>
        </w:rPr>
        <w:t>tỉnh</w:t>
      </w:r>
      <w:proofErr w:type="spellEnd"/>
      <w:r w:rsidRPr="007F1D3F">
        <w:rPr>
          <w:rStyle w:val="normaltextrun"/>
          <w:sz w:val="26"/>
          <w:szCs w:val="26"/>
        </w:rPr>
        <w:t xml:space="preserve"> Bình Định; </w:t>
      </w:r>
      <w:proofErr w:type="spellStart"/>
      <w:r w:rsidRPr="007F1D3F">
        <w:rPr>
          <w:rStyle w:val="normaltextrun"/>
          <w:sz w:val="26"/>
          <w:szCs w:val="26"/>
        </w:rPr>
        <w:t>khu</w:t>
      </w:r>
      <w:proofErr w:type="spellEnd"/>
      <w:r w:rsidRPr="007F1D3F">
        <w:rPr>
          <w:rStyle w:val="normaltextrun"/>
          <w:sz w:val="26"/>
          <w:szCs w:val="26"/>
        </w:rPr>
        <w:t xml:space="preserve"> </w:t>
      </w:r>
      <w:proofErr w:type="spellStart"/>
      <w:r w:rsidRPr="007F1D3F">
        <w:rPr>
          <w:rStyle w:val="normaltextrun"/>
          <w:sz w:val="26"/>
          <w:szCs w:val="26"/>
        </w:rPr>
        <w:t>vực</w:t>
      </w:r>
      <w:proofErr w:type="spellEnd"/>
      <w:r w:rsidRPr="007F1D3F">
        <w:rPr>
          <w:rStyle w:val="normaltextrun"/>
          <w:sz w:val="26"/>
          <w:szCs w:val="26"/>
        </w:rPr>
        <w:t xml:space="preserve"> </w:t>
      </w:r>
      <w:proofErr w:type="spellStart"/>
      <w:r w:rsidRPr="007F1D3F">
        <w:rPr>
          <w:rStyle w:val="normaltextrun"/>
          <w:sz w:val="26"/>
          <w:szCs w:val="26"/>
        </w:rPr>
        <w:t>có</w:t>
      </w:r>
      <w:proofErr w:type="spellEnd"/>
      <w:r w:rsidRPr="007F1D3F">
        <w:rPr>
          <w:rStyle w:val="normaltextrun"/>
          <w:sz w:val="26"/>
          <w:szCs w:val="26"/>
        </w:rPr>
        <w:t xml:space="preserve"> </w:t>
      </w:r>
      <w:proofErr w:type="spellStart"/>
      <w:r w:rsidRPr="007F1D3F">
        <w:rPr>
          <w:rStyle w:val="normaltextrun"/>
          <w:sz w:val="26"/>
          <w:szCs w:val="26"/>
        </w:rPr>
        <w:t>nhiều</w:t>
      </w:r>
      <w:proofErr w:type="spellEnd"/>
      <w:r w:rsidRPr="007F1D3F">
        <w:rPr>
          <w:rStyle w:val="normaltextrun"/>
          <w:sz w:val="26"/>
          <w:szCs w:val="26"/>
        </w:rPr>
        <w:t xml:space="preserve"> </w:t>
      </w:r>
      <w:proofErr w:type="spellStart"/>
      <w:r w:rsidRPr="007F1D3F">
        <w:rPr>
          <w:rStyle w:val="normaltextrun"/>
          <w:sz w:val="26"/>
          <w:szCs w:val="26"/>
        </w:rPr>
        <w:t>tiềm</w:t>
      </w:r>
      <w:proofErr w:type="spellEnd"/>
      <w:r w:rsidRPr="007F1D3F">
        <w:rPr>
          <w:rStyle w:val="normaltextrun"/>
          <w:sz w:val="26"/>
          <w:szCs w:val="26"/>
        </w:rPr>
        <w:t xml:space="preserve"> </w:t>
      </w:r>
      <w:proofErr w:type="spellStart"/>
      <w:r w:rsidRPr="007F1D3F">
        <w:rPr>
          <w:rStyle w:val="normaltextrun"/>
          <w:sz w:val="26"/>
          <w:szCs w:val="26"/>
        </w:rPr>
        <w:t>năng</w:t>
      </w:r>
      <w:proofErr w:type="spellEnd"/>
      <w:r w:rsidRPr="007F1D3F">
        <w:rPr>
          <w:rStyle w:val="normaltextrun"/>
          <w:sz w:val="26"/>
          <w:szCs w:val="26"/>
        </w:rPr>
        <w:t xml:space="preserve"> </w:t>
      </w:r>
      <w:proofErr w:type="spellStart"/>
      <w:r w:rsidRPr="007F1D3F">
        <w:rPr>
          <w:rStyle w:val="normaltextrun"/>
          <w:sz w:val="26"/>
          <w:szCs w:val="26"/>
        </w:rPr>
        <w:t>phát</w:t>
      </w:r>
      <w:proofErr w:type="spellEnd"/>
      <w:r w:rsidRPr="007F1D3F">
        <w:rPr>
          <w:rStyle w:val="normaltextrun"/>
          <w:sz w:val="26"/>
          <w:szCs w:val="26"/>
        </w:rPr>
        <w:t xml:space="preserve"> </w:t>
      </w:r>
      <w:proofErr w:type="spellStart"/>
      <w:r w:rsidRPr="007F1D3F">
        <w:rPr>
          <w:rStyle w:val="normaltextrun"/>
          <w:sz w:val="26"/>
          <w:szCs w:val="26"/>
        </w:rPr>
        <w:t>triển</w:t>
      </w:r>
      <w:proofErr w:type="spellEnd"/>
      <w:r w:rsidRPr="007F1D3F">
        <w:rPr>
          <w:rStyle w:val="normaltextrun"/>
          <w:sz w:val="26"/>
          <w:szCs w:val="26"/>
        </w:rPr>
        <w:t xml:space="preserve"> </w:t>
      </w:r>
      <w:proofErr w:type="spellStart"/>
      <w:r w:rsidRPr="007F1D3F">
        <w:rPr>
          <w:rStyle w:val="normaltextrun"/>
          <w:sz w:val="26"/>
          <w:szCs w:val="26"/>
        </w:rPr>
        <w:t>kinh</w:t>
      </w:r>
      <w:proofErr w:type="spellEnd"/>
      <w:r w:rsidRPr="007F1D3F">
        <w:rPr>
          <w:rStyle w:val="normaltextrun"/>
          <w:sz w:val="26"/>
          <w:szCs w:val="26"/>
        </w:rPr>
        <w:t xml:space="preserve"> </w:t>
      </w:r>
      <w:proofErr w:type="spellStart"/>
      <w:r w:rsidRPr="007F1D3F">
        <w:rPr>
          <w:rStyle w:val="normaltextrun"/>
          <w:sz w:val="26"/>
          <w:szCs w:val="26"/>
        </w:rPr>
        <w:t>tế</w:t>
      </w:r>
      <w:proofErr w:type="spellEnd"/>
      <w:r w:rsidRPr="007F1D3F">
        <w:rPr>
          <w:rStyle w:val="normaltextrun"/>
          <w:sz w:val="26"/>
          <w:szCs w:val="26"/>
        </w:rPr>
        <w:t xml:space="preserve"> </w:t>
      </w:r>
      <w:proofErr w:type="spellStart"/>
      <w:r w:rsidRPr="007F1D3F">
        <w:rPr>
          <w:rStyle w:val="normaltextrun"/>
          <w:sz w:val="26"/>
          <w:szCs w:val="26"/>
        </w:rPr>
        <w:t>biển</w:t>
      </w:r>
      <w:proofErr w:type="spellEnd"/>
      <w:r w:rsidRPr="007F1D3F">
        <w:rPr>
          <w:rStyle w:val="normaltextrun"/>
          <w:sz w:val="26"/>
          <w:szCs w:val="26"/>
        </w:rPr>
        <w:t xml:space="preserve">, </w:t>
      </w:r>
      <w:proofErr w:type="spellStart"/>
      <w:r w:rsidRPr="007F1D3F">
        <w:rPr>
          <w:rStyle w:val="normaltextrun"/>
          <w:sz w:val="26"/>
          <w:szCs w:val="26"/>
        </w:rPr>
        <w:t>gắn</w:t>
      </w:r>
      <w:proofErr w:type="spellEnd"/>
      <w:r w:rsidRPr="007F1D3F">
        <w:rPr>
          <w:rStyle w:val="normaltextrun"/>
          <w:sz w:val="26"/>
          <w:szCs w:val="26"/>
        </w:rPr>
        <w:t xml:space="preserve"> </w:t>
      </w:r>
      <w:proofErr w:type="spellStart"/>
      <w:r w:rsidRPr="007F1D3F">
        <w:rPr>
          <w:rStyle w:val="normaltextrun"/>
          <w:sz w:val="26"/>
          <w:szCs w:val="26"/>
        </w:rPr>
        <w:t>liền</w:t>
      </w:r>
      <w:proofErr w:type="spellEnd"/>
      <w:r w:rsidRPr="007F1D3F">
        <w:rPr>
          <w:rStyle w:val="normaltextrun"/>
          <w:sz w:val="26"/>
          <w:szCs w:val="26"/>
        </w:rPr>
        <w:t xml:space="preserve"> </w:t>
      </w:r>
      <w:proofErr w:type="spellStart"/>
      <w:r w:rsidRPr="007F1D3F">
        <w:rPr>
          <w:rStyle w:val="normaltextrun"/>
          <w:sz w:val="26"/>
          <w:szCs w:val="26"/>
        </w:rPr>
        <w:t>với</w:t>
      </w:r>
      <w:proofErr w:type="spellEnd"/>
      <w:r w:rsidRPr="007F1D3F">
        <w:rPr>
          <w:rStyle w:val="normaltextrun"/>
          <w:sz w:val="26"/>
          <w:szCs w:val="26"/>
        </w:rPr>
        <w:t xml:space="preserve"> du </w:t>
      </w:r>
      <w:proofErr w:type="spellStart"/>
      <w:r w:rsidRPr="007F1D3F">
        <w:rPr>
          <w:rStyle w:val="normaltextrun"/>
          <w:sz w:val="26"/>
          <w:szCs w:val="26"/>
        </w:rPr>
        <w:t>lịch</w:t>
      </w:r>
      <w:proofErr w:type="spellEnd"/>
      <w:r w:rsidRPr="007F1D3F">
        <w:rPr>
          <w:rStyle w:val="normaltextrun"/>
          <w:sz w:val="26"/>
          <w:szCs w:val="26"/>
        </w:rPr>
        <w:t xml:space="preserve">, </w:t>
      </w:r>
      <w:proofErr w:type="spellStart"/>
      <w:r w:rsidRPr="007F1D3F">
        <w:rPr>
          <w:rStyle w:val="normaltextrun"/>
          <w:sz w:val="26"/>
          <w:szCs w:val="26"/>
        </w:rPr>
        <w:t>dịch</w:t>
      </w:r>
      <w:proofErr w:type="spellEnd"/>
      <w:r w:rsidRPr="007F1D3F">
        <w:rPr>
          <w:rStyle w:val="normaltextrun"/>
          <w:sz w:val="26"/>
          <w:szCs w:val="26"/>
        </w:rPr>
        <w:t xml:space="preserve"> </w:t>
      </w:r>
      <w:proofErr w:type="spellStart"/>
      <w:r w:rsidRPr="007F1D3F">
        <w:rPr>
          <w:rStyle w:val="normaltextrun"/>
          <w:sz w:val="26"/>
          <w:szCs w:val="26"/>
        </w:rPr>
        <w:t>vụ</w:t>
      </w:r>
      <w:proofErr w:type="spellEnd"/>
      <w:r w:rsidR="0021263A" w:rsidRPr="007F1D3F">
        <w:rPr>
          <w:rStyle w:val="normaltextrun"/>
          <w:sz w:val="26"/>
          <w:szCs w:val="26"/>
        </w:rPr>
        <w:t>:</w:t>
      </w:r>
    </w:p>
    <w:p w14:paraId="5EE94C37" w14:textId="7E2AFAF4" w:rsidR="00665A59" w:rsidRPr="007F1D3F" w:rsidRDefault="0021263A" w:rsidP="00665A59">
      <w:pPr>
        <w:pStyle w:val="paragraph"/>
        <w:spacing w:before="0" w:beforeAutospacing="0" w:after="120" w:afterAutospacing="0"/>
        <w:ind w:right="90" w:firstLine="567"/>
        <w:jc w:val="both"/>
        <w:textAlignment w:val="baseline"/>
        <w:rPr>
          <w:rStyle w:val="normaltextrun"/>
          <w:sz w:val="26"/>
          <w:szCs w:val="26"/>
        </w:rPr>
      </w:pPr>
      <w:r w:rsidRPr="007F1D3F">
        <w:rPr>
          <w:rStyle w:val="normaltextrun"/>
          <w:sz w:val="26"/>
          <w:szCs w:val="26"/>
        </w:rPr>
        <w:t xml:space="preserve">+ </w:t>
      </w:r>
      <w:proofErr w:type="spellStart"/>
      <w:r w:rsidR="00665A59" w:rsidRPr="007F1D3F">
        <w:rPr>
          <w:rStyle w:val="normaltextrun"/>
          <w:sz w:val="26"/>
          <w:szCs w:val="26"/>
        </w:rPr>
        <w:t>Đô</w:t>
      </w:r>
      <w:proofErr w:type="spellEnd"/>
      <w:r w:rsidR="00665A59" w:rsidRPr="007F1D3F">
        <w:rPr>
          <w:rStyle w:val="normaltextrun"/>
          <w:sz w:val="26"/>
          <w:szCs w:val="26"/>
        </w:rPr>
        <w:t xml:space="preserve"> </w:t>
      </w:r>
      <w:proofErr w:type="spellStart"/>
      <w:r w:rsidR="00665A59" w:rsidRPr="007F1D3F">
        <w:rPr>
          <w:rStyle w:val="normaltextrun"/>
          <w:sz w:val="26"/>
          <w:szCs w:val="26"/>
        </w:rPr>
        <w:t>thị</w:t>
      </w:r>
      <w:proofErr w:type="spellEnd"/>
      <w:r w:rsidR="00665A59" w:rsidRPr="007F1D3F">
        <w:rPr>
          <w:rStyle w:val="normaltextrun"/>
          <w:sz w:val="26"/>
          <w:szCs w:val="26"/>
        </w:rPr>
        <w:t xml:space="preserve"> Hoài </w:t>
      </w:r>
      <w:proofErr w:type="spellStart"/>
      <w:r w:rsidR="00665A59" w:rsidRPr="007F1D3F">
        <w:rPr>
          <w:rStyle w:val="normaltextrun"/>
          <w:sz w:val="26"/>
          <w:szCs w:val="26"/>
        </w:rPr>
        <w:t>Nhơn</w:t>
      </w:r>
      <w:proofErr w:type="spellEnd"/>
      <w:r w:rsidR="00665A59" w:rsidRPr="007F1D3F">
        <w:rPr>
          <w:rStyle w:val="normaltextrun"/>
          <w:sz w:val="26"/>
          <w:szCs w:val="26"/>
        </w:rPr>
        <w:t xml:space="preserve"> </w:t>
      </w:r>
      <w:proofErr w:type="spellStart"/>
      <w:r w:rsidR="00665A59" w:rsidRPr="007F1D3F">
        <w:rPr>
          <w:rStyle w:val="normaltextrun"/>
          <w:sz w:val="26"/>
          <w:szCs w:val="26"/>
        </w:rPr>
        <w:t>có</w:t>
      </w:r>
      <w:proofErr w:type="spellEnd"/>
      <w:r w:rsidR="00665A59" w:rsidRPr="007F1D3F">
        <w:rPr>
          <w:rStyle w:val="normaltextrun"/>
          <w:sz w:val="26"/>
          <w:szCs w:val="26"/>
        </w:rPr>
        <w:t xml:space="preserve"> </w:t>
      </w:r>
      <w:proofErr w:type="spellStart"/>
      <w:r w:rsidR="00665A59" w:rsidRPr="007F1D3F">
        <w:rPr>
          <w:rStyle w:val="normaltextrun"/>
          <w:sz w:val="26"/>
          <w:szCs w:val="26"/>
        </w:rPr>
        <w:t>vị</w:t>
      </w:r>
      <w:proofErr w:type="spellEnd"/>
      <w:r w:rsidR="00665A59" w:rsidRPr="007F1D3F">
        <w:rPr>
          <w:rStyle w:val="normaltextrun"/>
          <w:sz w:val="26"/>
          <w:szCs w:val="26"/>
        </w:rPr>
        <w:t xml:space="preserve"> </w:t>
      </w:r>
      <w:proofErr w:type="spellStart"/>
      <w:r w:rsidR="00665A59" w:rsidRPr="007F1D3F">
        <w:rPr>
          <w:rStyle w:val="normaltextrun"/>
          <w:sz w:val="26"/>
          <w:szCs w:val="26"/>
        </w:rPr>
        <w:t>trí</w:t>
      </w:r>
      <w:proofErr w:type="spellEnd"/>
      <w:r w:rsidR="00665A59" w:rsidRPr="007F1D3F">
        <w:rPr>
          <w:rStyle w:val="normaltextrun"/>
          <w:sz w:val="26"/>
          <w:szCs w:val="26"/>
        </w:rPr>
        <w:t xml:space="preserve"> ở </w:t>
      </w:r>
      <w:proofErr w:type="spellStart"/>
      <w:r w:rsidR="00665A59" w:rsidRPr="007F1D3F">
        <w:rPr>
          <w:rStyle w:val="normaltextrun"/>
          <w:sz w:val="26"/>
          <w:szCs w:val="26"/>
        </w:rPr>
        <w:t>khu</w:t>
      </w:r>
      <w:proofErr w:type="spellEnd"/>
      <w:r w:rsidR="00665A59" w:rsidRPr="007F1D3F">
        <w:rPr>
          <w:rStyle w:val="normaltextrun"/>
          <w:sz w:val="26"/>
          <w:szCs w:val="26"/>
        </w:rPr>
        <w:t xml:space="preserve"> </w:t>
      </w:r>
      <w:proofErr w:type="spellStart"/>
      <w:r w:rsidR="00665A59" w:rsidRPr="007F1D3F">
        <w:rPr>
          <w:rStyle w:val="normaltextrun"/>
          <w:sz w:val="26"/>
          <w:szCs w:val="26"/>
        </w:rPr>
        <w:t>vực</w:t>
      </w:r>
      <w:proofErr w:type="spellEnd"/>
      <w:r w:rsidR="00665A59" w:rsidRPr="007F1D3F">
        <w:rPr>
          <w:rStyle w:val="normaltextrun"/>
          <w:sz w:val="26"/>
          <w:szCs w:val="26"/>
        </w:rPr>
        <w:t xml:space="preserve"> </w:t>
      </w:r>
      <w:proofErr w:type="spellStart"/>
      <w:r w:rsidR="00665A59" w:rsidRPr="007F1D3F">
        <w:rPr>
          <w:rStyle w:val="normaltextrun"/>
          <w:sz w:val="26"/>
          <w:szCs w:val="26"/>
        </w:rPr>
        <w:t>phía</w:t>
      </w:r>
      <w:proofErr w:type="spellEnd"/>
      <w:r w:rsidR="00665A59" w:rsidRPr="007F1D3F">
        <w:rPr>
          <w:rStyle w:val="normaltextrun"/>
          <w:sz w:val="26"/>
          <w:szCs w:val="26"/>
        </w:rPr>
        <w:t xml:space="preserve"> Bắc </w:t>
      </w:r>
      <w:proofErr w:type="spellStart"/>
      <w:r w:rsidR="00665A59" w:rsidRPr="007F1D3F">
        <w:rPr>
          <w:rStyle w:val="normaltextrun"/>
          <w:sz w:val="26"/>
          <w:szCs w:val="26"/>
        </w:rPr>
        <w:t>tỉnh</w:t>
      </w:r>
      <w:proofErr w:type="spellEnd"/>
      <w:r w:rsidR="00665A59" w:rsidRPr="007F1D3F">
        <w:rPr>
          <w:rStyle w:val="normaltextrun"/>
          <w:sz w:val="26"/>
          <w:szCs w:val="26"/>
        </w:rPr>
        <w:t xml:space="preserve">, </w:t>
      </w:r>
      <w:proofErr w:type="spellStart"/>
      <w:r w:rsidR="00665A59" w:rsidRPr="007F1D3F">
        <w:rPr>
          <w:rStyle w:val="normaltextrun"/>
          <w:sz w:val="26"/>
          <w:szCs w:val="26"/>
        </w:rPr>
        <w:t>là</w:t>
      </w:r>
      <w:proofErr w:type="spellEnd"/>
      <w:r w:rsidR="00665A59" w:rsidRPr="007F1D3F">
        <w:rPr>
          <w:rStyle w:val="normaltextrun"/>
          <w:sz w:val="26"/>
          <w:szCs w:val="26"/>
        </w:rPr>
        <w:t xml:space="preserve"> </w:t>
      </w:r>
      <w:proofErr w:type="spellStart"/>
      <w:r w:rsidR="00665A59" w:rsidRPr="007F1D3F">
        <w:rPr>
          <w:rStyle w:val="normaltextrun"/>
          <w:sz w:val="26"/>
          <w:szCs w:val="26"/>
        </w:rPr>
        <w:t>đầu</w:t>
      </w:r>
      <w:proofErr w:type="spellEnd"/>
      <w:r w:rsidR="00665A59" w:rsidRPr="007F1D3F">
        <w:rPr>
          <w:rStyle w:val="normaltextrun"/>
          <w:sz w:val="26"/>
          <w:szCs w:val="26"/>
        </w:rPr>
        <w:t xml:space="preserve"> </w:t>
      </w:r>
      <w:proofErr w:type="spellStart"/>
      <w:r w:rsidR="00665A59" w:rsidRPr="007F1D3F">
        <w:rPr>
          <w:rStyle w:val="normaltextrun"/>
          <w:sz w:val="26"/>
          <w:szCs w:val="26"/>
        </w:rPr>
        <w:t>mối</w:t>
      </w:r>
      <w:proofErr w:type="spellEnd"/>
      <w:r w:rsidR="00665A59" w:rsidRPr="007F1D3F">
        <w:rPr>
          <w:rStyle w:val="normaltextrun"/>
          <w:sz w:val="26"/>
          <w:szCs w:val="26"/>
        </w:rPr>
        <w:t xml:space="preserve"> </w:t>
      </w:r>
      <w:proofErr w:type="spellStart"/>
      <w:r w:rsidR="00665A59" w:rsidRPr="007F1D3F">
        <w:rPr>
          <w:rStyle w:val="normaltextrun"/>
          <w:sz w:val="26"/>
          <w:szCs w:val="26"/>
        </w:rPr>
        <w:t>giao</w:t>
      </w:r>
      <w:proofErr w:type="spellEnd"/>
      <w:r w:rsidR="00665A59" w:rsidRPr="007F1D3F">
        <w:rPr>
          <w:rStyle w:val="normaltextrun"/>
          <w:sz w:val="26"/>
          <w:szCs w:val="26"/>
        </w:rPr>
        <w:t xml:space="preserve"> </w:t>
      </w:r>
      <w:proofErr w:type="spellStart"/>
      <w:r w:rsidR="00665A59" w:rsidRPr="007F1D3F">
        <w:rPr>
          <w:rStyle w:val="normaltextrun"/>
          <w:sz w:val="26"/>
          <w:szCs w:val="26"/>
        </w:rPr>
        <w:t>thương</w:t>
      </w:r>
      <w:proofErr w:type="spellEnd"/>
      <w:r w:rsidR="00665A59" w:rsidRPr="007F1D3F">
        <w:rPr>
          <w:rStyle w:val="normaltextrun"/>
          <w:sz w:val="26"/>
          <w:szCs w:val="26"/>
        </w:rPr>
        <w:t xml:space="preserve"> </w:t>
      </w:r>
      <w:proofErr w:type="spellStart"/>
      <w:r w:rsidR="00665A59" w:rsidRPr="007F1D3F">
        <w:rPr>
          <w:rStyle w:val="normaltextrun"/>
          <w:sz w:val="26"/>
          <w:szCs w:val="26"/>
        </w:rPr>
        <w:t>khu</w:t>
      </w:r>
      <w:proofErr w:type="spellEnd"/>
      <w:r w:rsidR="00665A59" w:rsidRPr="007F1D3F">
        <w:rPr>
          <w:rStyle w:val="normaltextrun"/>
          <w:sz w:val="26"/>
          <w:szCs w:val="26"/>
        </w:rPr>
        <w:t xml:space="preserve"> </w:t>
      </w:r>
      <w:proofErr w:type="spellStart"/>
      <w:r w:rsidR="00665A59" w:rsidRPr="007F1D3F">
        <w:rPr>
          <w:rStyle w:val="normaltextrun"/>
          <w:sz w:val="26"/>
          <w:szCs w:val="26"/>
        </w:rPr>
        <w:t>vực</w:t>
      </w:r>
      <w:proofErr w:type="spellEnd"/>
      <w:r w:rsidR="00665A59" w:rsidRPr="007F1D3F">
        <w:rPr>
          <w:rStyle w:val="normaltextrun"/>
          <w:sz w:val="26"/>
          <w:szCs w:val="26"/>
        </w:rPr>
        <w:t xml:space="preserve"> </w:t>
      </w:r>
      <w:proofErr w:type="spellStart"/>
      <w:r w:rsidR="00665A59" w:rsidRPr="007F1D3F">
        <w:rPr>
          <w:rStyle w:val="normaltextrun"/>
          <w:sz w:val="26"/>
          <w:szCs w:val="26"/>
        </w:rPr>
        <w:t>phía</w:t>
      </w:r>
      <w:proofErr w:type="spellEnd"/>
      <w:r w:rsidR="00665A59" w:rsidRPr="007F1D3F">
        <w:rPr>
          <w:rStyle w:val="normaltextrun"/>
          <w:sz w:val="26"/>
          <w:szCs w:val="26"/>
        </w:rPr>
        <w:t xml:space="preserve"> Bắc </w:t>
      </w:r>
      <w:proofErr w:type="spellStart"/>
      <w:r w:rsidR="00665A59" w:rsidRPr="007F1D3F">
        <w:rPr>
          <w:rStyle w:val="normaltextrun"/>
          <w:sz w:val="26"/>
          <w:szCs w:val="26"/>
        </w:rPr>
        <w:t>tỉnh</w:t>
      </w:r>
      <w:proofErr w:type="spellEnd"/>
      <w:r w:rsidR="00665A59" w:rsidRPr="007F1D3F">
        <w:rPr>
          <w:rStyle w:val="normaltextrun"/>
          <w:sz w:val="26"/>
          <w:szCs w:val="26"/>
        </w:rPr>
        <w:t xml:space="preserve"> Bình Định bao </w:t>
      </w:r>
      <w:proofErr w:type="spellStart"/>
      <w:r w:rsidR="00665A59" w:rsidRPr="007F1D3F">
        <w:rPr>
          <w:rStyle w:val="normaltextrun"/>
          <w:sz w:val="26"/>
          <w:szCs w:val="26"/>
        </w:rPr>
        <w:t>gồm</w:t>
      </w:r>
      <w:proofErr w:type="spellEnd"/>
      <w:r w:rsidR="00665A59" w:rsidRPr="007F1D3F">
        <w:rPr>
          <w:rStyle w:val="normaltextrun"/>
          <w:sz w:val="26"/>
          <w:szCs w:val="26"/>
        </w:rPr>
        <w:t xml:space="preserve"> QL1, </w:t>
      </w:r>
      <w:proofErr w:type="spellStart"/>
      <w:r w:rsidR="00665A59" w:rsidRPr="007F1D3F">
        <w:rPr>
          <w:rStyle w:val="normaltextrun"/>
          <w:sz w:val="26"/>
          <w:szCs w:val="26"/>
        </w:rPr>
        <w:t>đường</w:t>
      </w:r>
      <w:proofErr w:type="spellEnd"/>
      <w:r w:rsidR="00665A59" w:rsidRPr="007F1D3F">
        <w:rPr>
          <w:rStyle w:val="normaltextrun"/>
          <w:sz w:val="26"/>
          <w:szCs w:val="26"/>
        </w:rPr>
        <w:t xml:space="preserve"> </w:t>
      </w:r>
      <w:proofErr w:type="spellStart"/>
      <w:r w:rsidR="00665A59" w:rsidRPr="007F1D3F">
        <w:rPr>
          <w:rStyle w:val="normaltextrun"/>
          <w:sz w:val="26"/>
          <w:szCs w:val="26"/>
        </w:rPr>
        <w:t>sắt</w:t>
      </w:r>
      <w:proofErr w:type="spellEnd"/>
      <w:r w:rsidR="00665A59" w:rsidRPr="007F1D3F">
        <w:rPr>
          <w:rStyle w:val="normaltextrun"/>
          <w:sz w:val="26"/>
          <w:szCs w:val="26"/>
        </w:rPr>
        <w:t xml:space="preserve"> Bắc – Nam </w:t>
      </w:r>
      <w:proofErr w:type="spellStart"/>
      <w:r w:rsidR="00665A59" w:rsidRPr="007F1D3F">
        <w:rPr>
          <w:rStyle w:val="normaltextrun"/>
          <w:sz w:val="26"/>
          <w:szCs w:val="26"/>
        </w:rPr>
        <w:t>nối</w:t>
      </w:r>
      <w:proofErr w:type="spellEnd"/>
      <w:r w:rsidR="00665A59" w:rsidRPr="007F1D3F">
        <w:rPr>
          <w:rStyle w:val="normaltextrun"/>
          <w:sz w:val="26"/>
          <w:szCs w:val="26"/>
        </w:rPr>
        <w:t xml:space="preserve"> </w:t>
      </w:r>
      <w:proofErr w:type="spellStart"/>
      <w:r w:rsidR="00665A59" w:rsidRPr="007F1D3F">
        <w:rPr>
          <w:rStyle w:val="normaltextrun"/>
          <w:sz w:val="26"/>
          <w:szCs w:val="26"/>
        </w:rPr>
        <w:t>với</w:t>
      </w:r>
      <w:proofErr w:type="spellEnd"/>
      <w:r w:rsidR="00665A59" w:rsidRPr="007F1D3F">
        <w:rPr>
          <w:rStyle w:val="normaltextrun"/>
          <w:sz w:val="26"/>
          <w:szCs w:val="26"/>
        </w:rPr>
        <w:t xml:space="preserve"> </w:t>
      </w:r>
      <w:proofErr w:type="spellStart"/>
      <w:r w:rsidR="00665A59" w:rsidRPr="007F1D3F">
        <w:rPr>
          <w:rStyle w:val="normaltextrun"/>
          <w:sz w:val="26"/>
          <w:szCs w:val="26"/>
        </w:rPr>
        <w:t>tỉnh</w:t>
      </w:r>
      <w:proofErr w:type="spellEnd"/>
      <w:r w:rsidR="00665A59" w:rsidRPr="007F1D3F">
        <w:rPr>
          <w:rStyle w:val="normaltextrun"/>
          <w:sz w:val="26"/>
          <w:szCs w:val="26"/>
        </w:rPr>
        <w:t xml:space="preserve"> Quảng </w:t>
      </w:r>
      <w:proofErr w:type="spellStart"/>
      <w:r w:rsidR="00665A59" w:rsidRPr="007F1D3F">
        <w:rPr>
          <w:rStyle w:val="normaltextrun"/>
          <w:sz w:val="26"/>
          <w:szCs w:val="26"/>
        </w:rPr>
        <w:t>Ngãi</w:t>
      </w:r>
      <w:proofErr w:type="spellEnd"/>
      <w:r w:rsidR="00665A59" w:rsidRPr="007F1D3F">
        <w:rPr>
          <w:rStyle w:val="normaltextrun"/>
          <w:sz w:val="26"/>
          <w:szCs w:val="26"/>
        </w:rPr>
        <w:t xml:space="preserve">; </w:t>
      </w:r>
      <w:proofErr w:type="spellStart"/>
      <w:r w:rsidR="00665A59" w:rsidRPr="007F1D3F">
        <w:rPr>
          <w:rStyle w:val="normaltextrun"/>
          <w:sz w:val="26"/>
          <w:szCs w:val="26"/>
        </w:rPr>
        <w:t>đường</w:t>
      </w:r>
      <w:proofErr w:type="spellEnd"/>
      <w:r w:rsidR="00665A59" w:rsidRPr="007F1D3F">
        <w:rPr>
          <w:rStyle w:val="normaltextrun"/>
          <w:sz w:val="26"/>
          <w:szCs w:val="26"/>
        </w:rPr>
        <w:t xml:space="preserve"> </w:t>
      </w:r>
      <w:proofErr w:type="spellStart"/>
      <w:r w:rsidR="00665A59" w:rsidRPr="007F1D3F">
        <w:rPr>
          <w:rStyle w:val="normaltextrun"/>
          <w:sz w:val="26"/>
          <w:szCs w:val="26"/>
        </w:rPr>
        <w:t>tỉnh</w:t>
      </w:r>
      <w:proofErr w:type="spellEnd"/>
      <w:r w:rsidR="00665A59" w:rsidRPr="007F1D3F">
        <w:rPr>
          <w:rStyle w:val="normaltextrun"/>
          <w:sz w:val="26"/>
          <w:szCs w:val="26"/>
        </w:rPr>
        <w:t xml:space="preserve"> ĐT629 </w:t>
      </w:r>
      <w:proofErr w:type="spellStart"/>
      <w:r w:rsidR="00665A59" w:rsidRPr="007F1D3F">
        <w:rPr>
          <w:rStyle w:val="normaltextrun"/>
          <w:sz w:val="26"/>
          <w:szCs w:val="26"/>
        </w:rPr>
        <w:t>nối</w:t>
      </w:r>
      <w:proofErr w:type="spellEnd"/>
      <w:r w:rsidR="00665A59" w:rsidRPr="007F1D3F">
        <w:rPr>
          <w:rStyle w:val="normaltextrun"/>
          <w:sz w:val="26"/>
          <w:szCs w:val="26"/>
        </w:rPr>
        <w:t xml:space="preserve"> </w:t>
      </w:r>
      <w:proofErr w:type="spellStart"/>
      <w:r w:rsidR="00665A59" w:rsidRPr="007F1D3F">
        <w:rPr>
          <w:rStyle w:val="normaltextrun"/>
          <w:sz w:val="26"/>
          <w:szCs w:val="26"/>
        </w:rPr>
        <w:t>liền</w:t>
      </w:r>
      <w:proofErr w:type="spellEnd"/>
      <w:r w:rsidR="00665A59" w:rsidRPr="007F1D3F">
        <w:rPr>
          <w:rStyle w:val="normaltextrun"/>
          <w:sz w:val="26"/>
          <w:szCs w:val="26"/>
        </w:rPr>
        <w:t xml:space="preserve"> Hoài </w:t>
      </w:r>
      <w:proofErr w:type="spellStart"/>
      <w:r w:rsidR="00665A59" w:rsidRPr="007F1D3F">
        <w:rPr>
          <w:rStyle w:val="normaltextrun"/>
          <w:sz w:val="26"/>
          <w:szCs w:val="26"/>
        </w:rPr>
        <w:t>Nhơn</w:t>
      </w:r>
      <w:proofErr w:type="spellEnd"/>
      <w:r w:rsidR="00665A59" w:rsidRPr="007F1D3F">
        <w:rPr>
          <w:rStyle w:val="normaltextrun"/>
          <w:sz w:val="26"/>
          <w:szCs w:val="26"/>
        </w:rPr>
        <w:t xml:space="preserve"> </w:t>
      </w:r>
      <w:proofErr w:type="spellStart"/>
      <w:r w:rsidR="00665A59" w:rsidRPr="007F1D3F">
        <w:rPr>
          <w:rStyle w:val="normaltextrun"/>
          <w:sz w:val="26"/>
          <w:szCs w:val="26"/>
        </w:rPr>
        <w:t>với</w:t>
      </w:r>
      <w:proofErr w:type="spellEnd"/>
      <w:r w:rsidR="00665A59" w:rsidRPr="007F1D3F">
        <w:rPr>
          <w:rStyle w:val="normaltextrun"/>
          <w:sz w:val="26"/>
          <w:szCs w:val="26"/>
        </w:rPr>
        <w:t xml:space="preserve"> </w:t>
      </w:r>
      <w:proofErr w:type="spellStart"/>
      <w:r w:rsidR="00665A59" w:rsidRPr="007F1D3F">
        <w:rPr>
          <w:rStyle w:val="normaltextrun"/>
          <w:sz w:val="26"/>
          <w:szCs w:val="26"/>
        </w:rPr>
        <w:t>các</w:t>
      </w:r>
      <w:proofErr w:type="spellEnd"/>
      <w:r w:rsidR="00665A59" w:rsidRPr="007F1D3F">
        <w:rPr>
          <w:rStyle w:val="normaltextrun"/>
          <w:sz w:val="26"/>
          <w:szCs w:val="26"/>
        </w:rPr>
        <w:t xml:space="preserve"> </w:t>
      </w:r>
      <w:proofErr w:type="spellStart"/>
      <w:r w:rsidR="00665A59" w:rsidRPr="007F1D3F">
        <w:rPr>
          <w:rStyle w:val="normaltextrun"/>
          <w:sz w:val="26"/>
          <w:szCs w:val="26"/>
        </w:rPr>
        <w:t>huyện</w:t>
      </w:r>
      <w:proofErr w:type="spellEnd"/>
      <w:r w:rsidR="00665A59" w:rsidRPr="007F1D3F">
        <w:rPr>
          <w:rStyle w:val="normaltextrun"/>
          <w:sz w:val="26"/>
          <w:szCs w:val="26"/>
        </w:rPr>
        <w:t xml:space="preserve"> </w:t>
      </w:r>
      <w:proofErr w:type="spellStart"/>
      <w:r w:rsidR="00665A59" w:rsidRPr="007F1D3F">
        <w:rPr>
          <w:rStyle w:val="normaltextrun"/>
          <w:sz w:val="26"/>
          <w:szCs w:val="26"/>
        </w:rPr>
        <w:t>phía</w:t>
      </w:r>
      <w:proofErr w:type="spellEnd"/>
      <w:r w:rsidR="00665A59" w:rsidRPr="007F1D3F">
        <w:rPr>
          <w:rStyle w:val="normaltextrun"/>
          <w:sz w:val="26"/>
          <w:szCs w:val="26"/>
        </w:rPr>
        <w:t xml:space="preserve"> Tây – Bắc; </w:t>
      </w:r>
      <w:proofErr w:type="spellStart"/>
      <w:r w:rsidR="00665A59" w:rsidRPr="007F1D3F">
        <w:rPr>
          <w:rStyle w:val="normaltextrun"/>
          <w:sz w:val="26"/>
          <w:szCs w:val="26"/>
        </w:rPr>
        <w:t>đường</w:t>
      </w:r>
      <w:proofErr w:type="spellEnd"/>
      <w:r w:rsidR="00665A59" w:rsidRPr="007F1D3F">
        <w:rPr>
          <w:rStyle w:val="normaltextrun"/>
          <w:sz w:val="26"/>
          <w:szCs w:val="26"/>
        </w:rPr>
        <w:t xml:space="preserve"> </w:t>
      </w:r>
      <w:proofErr w:type="spellStart"/>
      <w:r w:rsidR="00665A59" w:rsidRPr="007F1D3F">
        <w:rPr>
          <w:rStyle w:val="normaltextrun"/>
          <w:sz w:val="26"/>
          <w:szCs w:val="26"/>
        </w:rPr>
        <w:t>tỉnh</w:t>
      </w:r>
      <w:proofErr w:type="spellEnd"/>
      <w:r w:rsidR="00665A59" w:rsidRPr="007F1D3F">
        <w:rPr>
          <w:rStyle w:val="normaltextrun"/>
          <w:sz w:val="26"/>
          <w:szCs w:val="26"/>
        </w:rPr>
        <w:t xml:space="preserve"> ĐT630 </w:t>
      </w:r>
      <w:proofErr w:type="spellStart"/>
      <w:r w:rsidR="00665A59" w:rsidRPr="007F1D3F">
        <w:rPr>
          <w:rStyle w:val="normaltextrun"/>
          <w:sz w:val="26"/>
          <w:szCs w:val="26"/>
        </w:rPr>
        <w:t>đi</w:t>
      </w:r>
      <w:proofErr w:type="spellEnd"/>
      <w:r w:rsidR="00665A59" w:rsidRPr="007F1D3F">
        <w:rPr>
          <w:rStyle w:val="normaltextrun"/>
          <w:sz w:val="26"/>
          <w:szCs w:val="26"/>
        </w:rPr>
        <w:t xml:space="preserve"> </w:t>
      </w:r>
      <w:proofErr w:type="spellStart"/>
      <w:r w:rsidR="00665A59" w:rsidRPr="007F1D3F">
        <w:rPr>
          <w:rStyle w:val="normaltextrun"/>
          <w:sz w:val="26"/>
          <w:szCs w:val="26"/>
        </w:rPr>
        <w:t>các</w:t>
      </w:r>
      <w:proofErr w:type="spellEnd"/>
      <w:r w:rsidR="00665A59" w:rsidRPr="007F1D3F">
        <w:rPr>
          <w:rStyle w:val="normaltextrun"/>
          <w:sz w:val="26"/>
          <w:szCs w:val="26"/>
        </w:rPr>
        <w:t xml:space="preserve"> </w:t>
      </w:r>
      <w:proofErr w:type="spellStart"/>
      <w:r w:rsidR="00665A59" w:rsidRPr="007F1D3F">
        <w:rPr>
          <w:rStyle w:val="normaltextrun"/>
          <w:sz w:val="26"/>
          <w:szCs w:val="26"/>
        </w:rPr>
        <w:t>huyện</w:t>
      </w:r>
      <w:proofErr w:type="spellEnd"/>
      <w:r w:rsidR="00665A59" w:rsidRPr="007F1D3F">
        <w:rPr>
          <w:rStyle w:val="normaltextrun"/>
          <w:sz w:val="26"/>
          <w:szCs w:val="26"/>
        </w:rPr>
        <w:t xml:space="preserve"> </w:t>
      </w:r>
      <w:proofErr w:type="spellStart"/>
      <w:r w:rsidR="00665A59" w:rsidRPr="007F1D3F">
        <w:rPr>
          <w:rStyle w:val="normaltextrun"/>
          <w:sz w:val="26"/>
          <w:szCs w:val="26"/>
        </w:rPr>
        <w:t>phía</w:t>
      </w:r>
      <w:proofErr w:type="spellEnd"/>
      <w:r w:rsidR="00665A59" w:rsidRPr="007F1D3F">
        <w:rPr>
          <w:rStyle w:val="normaltextrun"/>
          <w:sz w:val="26"/>
          <w:szCs w:val="26"/>
        </w:rPr>
        <w:t xml:space="preserve"> Tây</w:t>
      </w:r>
      <w:r w:rsidR="00627C43" w:rsidRPr="007F1D3F">
        <w:rPr>
          <w:rStyle w:val="normaltextrun"/>
          <w:sz w:val="26"/>
          <w:szCs w:val="26"/>
        </w:rPr>
        <w:t xml:space="preserve"> </w:t>
      </w:r>
      <w:r w:rsidR="00665A59" w:rsidRPr="007F1D3F">
        <w:rPr>
          <w:rStyle w:val="normaltextrun"/>
          <w:sz w:val="26"/>
          <w:szCs w:val="26"/>
        </w:rPr>
        <w:t xml:space="preserve">Nam; </w:t>
      </w:r>
      <w:proofErr w:type="spellStart"/>
      <w:r w:rsidR="00665A59" w:rsidRPr="007F1D3F">
        <w:rPr>
          <w:rStyle w:val="normaltextrun"/>
          <w:sz w:val="26"/>
          <w:szCs w:val="26"/>
        </w:rPr>
        <w:t>đường</w:t>
      </w:r>
      <w:proofErr w:type="spellEnd"/>
      <w:r w:rsidR="00665A59" w:rsidRPr="007F1D3F">
        <w:rPr>
          <w:rStyle w:val="normaltextrun"/>
          <w:sz w:val="26"/>
          <w:szCs w:val="26"/>
        </w:rPr>
        <w:t xml:space="preserve"> </w:t>
      </w:r>
      <w:proofErr w:type="spellStart"/>
      <w:r w:rsidR="00665A59" w:rsidRPr="007F1D3F">
        <w:rPr>
          <w:rStyle w:val="normaltextrun"/>
          <w:sz w:val="26"/>
          <w:szCs w:val="26"/>
        </w:rPr>
        <w:t>tỉnh</w:t>
      </w:r>
      <w:proofErr w:type="spellEnd"/>
      <w:r w:rsidR="00665A59" w:rsidRPr="007F1D3F">
        <w:rPr>
          <w:rStyle w:val="normaltextrun"/>
          <w:sz w:val="26"/>
          <w:szCs w:val="26"/>
        </w:rPr>
        <w:t xml:space="preserve"> ĐT639 </w:t>
      </w:r>
      <w:proofErr w:type="spellStart"/>
      <w:r w:rsidR="00665A59" w:rsidRPr="007F1D3F">
        <w:rPr>
          <w:rStyle w:val="normaltextrun"/>
          <w:sz w:val="26"/>
          <w:szCs w:val="26"/>
        </w:rPr>
        <w:t>nối</w:t>
      </w:r>
      <w:proofErr w:type="spellEnd"/>
      <w:r w:rsidR="00665A59" w:rsidRPr="007F1D3F">
        <w:rPr>
          <w:rStyle w:val="normaltextrun"/>
          <w:sz w:val="26"/>
          <w:szCs w:val="26"/>
        </w:rPr>
        <w:t xml:space="preserve"> </w:t>
      </w:r>
      <w:proofErr w:type="spellStart"/>
      <w:r w:rsidR="00665A59" w:rsidRPr="007F1D3F">
        <w:rPr>
          <w:rStyle w:val="normaltextrun"/>
          <w:sz w:val="26"/>
          <w:szCs w:val="26"/>
        </w:rPr>
        <w:t>từ</w:t>
      </w:r>
      <w:proofErr w:type="spellEnd"/>
      <w:r w:rsidR="00665A59" w:rsidRPr="007F1D3F">
        <w:rPr>
          <w:rStyle w:val="normaltextrun"/>
          <w:sz w:val="26"/>
          <w:szCs w:val="26"/>
        </w:rPr>
        <w:t xml:space="preserve"> Quy </w:t>
      </w:r>
      <w:proofErr w:type="spellStart"/>
      <w:r w:rsidR="00665A59" w:rsidRPr="007F1D3F">
        <w:rPr>
          <w:rStyle w:val="normaltextrun"/>
          <w:sz w:val="26"/>
          <w:szCs w:val="26"/>
        </w:rPr>
        <w:t>Nhơn</w:t>
      </w:r>
      <w:proofErr w:type="spellEnd"/>
      <w:r w:rsidR="00665A59" w:rsidRPr="007F1D3F">
        <w:rPr>
          <w:rStyle w:val="normaltextrun"/>
          <w:sz w:val="26"/>
          <w:szCs w:val="26"/>
        </w:rPr>
        <w:t xml:space="preserve"> </w:t>
      </w:r>
      <w:proofErr w:type="spellStart"/>
      <w:r w:rsidR="00665A59" w:rsidRPr="007F1D3F">
        <w:rPr>
          <w:rStyle w:val="normaltextrun"/>
          <w:sz w:val="26"/>
          <w:szCs w:val="26"/>
        </w:rPr>
        <w:t>đến</w:t>
      </w:r>
      <w:proofErr w:type="spellEnd"/>
      <w:r w:rsidR="00665A59" w:rsidRPr="007F1D3F">
        <w:rPr>
          <w:rStyle w:val="normaltextrun"/>
          <w:sz w:val="26"/>
          <w:szCs w:val="26"/>
        </w:rPr>
        <w:t xml:space="preserve"> Tam Quan; </w:t>
      </w:r>
      <w:proofErr w:type="spellStart"/>
      <w:r w:rsidR="00665A59" w:rsidRPr="007F1D3F">
        <w:rPr>
          <w:rStyle w:val="normaltextrun"/>
          <w:sz w:val="26"/>
          <w:szCs w:val="26"/>
        </w:rPr>
        <w:t>đường</w:t>
      </w:r>
      <w:proofErr w:type="spellEnd"/>
      <w:r w:rsidR="00665A59" w:rsidRPr="007F1D3F">
        <w:rPr>
          <w:rStyle w:val="normaltextrun"/>
          <w:sz w:val="26"/>
          <w:szCs w:val="26"/>
        </w:rPr>
        <w:t xml:space="preserve"> </w:t>
      </w:r>
      <w:proofErr w:type="spellStart"/>
      <w:r w:rsidR="00665A59" w:rsidRPr="007F1D3F">
        <w:rPr>
          <w:rStyle w:val="normaltextrun"/>
          <w:sz w:val="26"/>
          <w:szCs w:val="26"/>
        </w:rPr>
        <w:t>tỉnh</w:t>
      </w:r>
      <w:proofErr w:type="spellEnd"/>
      <w:r w:rsidR="00665A59" w:rsidRPr="007F1D3F">
        <w:rPr>
          <w:rStyle w:val="normaltextrun"/>
          <w:sz w:val="26"/>
          <w:szCs w:val="26"/>
        </w:rPr>
        <w:t xml:space="preserve"> ĐT63</w:t>
      </w:r>
      <w:r w:rsidR="00627C43" w:rsidRPr="007F1D3F">
        <w:rPr>
          <w:rStyle w:val="normaltextrun"/>
          <w:sz w:val="26"/>
          <w:szCs w:val="26"/>
        </w:rPr>
        <w:t>8</w:t>
      </w:r>
      <w:r w:rsidR="00665A59" w:rsidRPr="007F1D3F">
        <w:rPr>
          <w:rStyle w:val="normaltextrun"/>
          <w:sz w:val="26"/>
          <w:szCs w:val="26"/>
        </w:rPr>
        <w:t xml:space="preserve"> </w:t>
      </w:r>
      <w:proofErr w:type="spellStart"/>
      <w:r w:rsidR="00665A59" w:rsidRPr="007F1D3F">
        <w:rPr>
          <w:rStyle w:val="normaltextrun"/>
          <w:sz w:val="26"/>
          <w:szCs w:val="26"/>
        </w:rPr>
        <w:t>phía</w:t>
      </w:r>
      <w:proofErr w:type="spellEnd"/>
      <w:r w:rsidR="00665A59" w:rsidRPr="007F1D3F">
        <w:rPr>
          <w:rStyle w:val="normaltextrun"/>
          <w:sz w:val="26"/>
          <w:szCs w:val="26"/>
        </w:rPr>
        <w:t xml:space="preserve"> Tây </w:t>
      </w:r>
      <w:proofErr w:type="spellStart"/>
      <w:r w:rsidR="00665A59" w:rsidRPr="007F1D3F">
        <w:rPr>
          <w:rStyle w:val="normaltextrun"/>
          <w:sz w:val="26"/>
          <w:szCs w:val="26"/>
        </w:rPr>
        <w:t>kết</w:t>
      </w:r>
      <w:proofErr w:type="spellEnd"/>
      <w:r w:rsidR="00665A59" w:rsidRPr="007F1D3F">
        <w:rPr>
          <w:rStyle w:val="normaltextrun"/>
          <w:sz w:val="26"/>
          <w:szCs w:val="26"/>
        </w:rPr>
        <w:t xml:space="preserve"> </w:t>
      </w:r>
      <w:proofErr w:type="spellStart"/>
      <w:r w:rsidR="00665A59" w:rsidRPr="007F1D3F">
        <w:rPr>
          <w:rStyle w:val="normaltextrun"/>
          <w:sz w:val="26"/>
          <w:szCs w:val="26"/>
        </w:rPr>
        <w:t>nối</w:t>
      </w:r>
      <w:proofErr w:type="spellEnd"/>
      <w:r w:rsidR="00665A59" w:rsidRPr="007F1D3F">
        <w:rPr>
          <w:rStyle w:val="normaltextrun"/>
          <w:sz w:val="26"/>
          <w:szCs w:val="26"/>
        </w:rPr>
        <w:t xml:space="preserve"> </w:t>
      </w:r>
      <w:proofErr w:type="spellStart"/>
      <w:r w:rsidR="00665A59" w:rsidRPr="007F1D3F">
        <w:rPr>
          <w:rStyle w:val="normaltextrun"/>
          <w:sz w:val="26"/>
          <w:szCs w:val="26"/>
        </w:rPr>
        <w:t>thành</w:t>
      </w:r>
      <w:proofErr w:type="spellEnd"/>
      <w:r w:rsidR="00665A59" w:rsidRPr="007F1D3F">
        <w:rPr>
          <w:rStyle w:val="normaltextrun"/>
          <w:sz w:val="26"/>
          <w:szCs w:val="26"/>
        </w:rPr>
        <w:t xml:space="preserve"> </w:t>
      </w:r>
      <w:proofErr w:type="spellStart"/>
      <w:r w:rsidR="00665A59" w:rsidRPr="007F1D3F">
        <w:rPr>
          <w:rStyle w:val="normaltextrun"/>
          <w:sz w:val="26"/>
          <w:szCs w:val="26"/>
        </w:rPr>
        <w:t>phố</w:t>
      </w:r>
      <w:proofErr w:type="spellEnd"/>
      <w:r w:rsidR="00665A59" w:rsidRPr="007F1D3F">
        <w:rPr>
          <w:rStyle w:val="normaltextrun"/>
          <w:sz w:val="26"/>
          <w:szCs w:val="26"/>
        </w:rPr>
        <w:t xml:space="preserve"> </w:t>
      </w:r>
      <w:r w:rsidR="00E37FA7" w:rsidRPr="007F1D3F">
        <w:rPr>
          <w:rStyle w:val="normaltextrun"/>
          <w:sz w:val="26"/>
          <w:szCs w:val="26"/>
        </w:rPr>
        <w:t xml:space="preserve">Quy </w:t>
      </w:r>
      <w:proofErr w:type="spellStart"/>
      <w:r w:rsidR="00E37FA7" w:rsidRPr="007F1D3F">
        <w:rPr>
          <w:rStyle w:val="normaltextrun"/>
          <w:sz w:val="26"/>
          <w:szCs w:val="26"/>
        </w:rPr>
        <w:t>Nhơn</w:t>
      </w:r>
      <w:proofErr w:type="spellEnd"/>
      <w:r w:rsidR="00E37FA7" w:rsidRPr="007F1D3F">
        <w:rPr>
          <w:rStyle w:val="normaltextrun"/>
          <w:sz w:val="26"/>
          <w:szCs w:val="26"/>
        </w:rPr>
        <w:t xml:space="preserve"> </w:t>
      </w:r>
      <w:proofErr w:type="spellStart"/>
      <w:r w:rsidR="00665A59" w:rsidRPr="007F1D3F">
        <w:rPr>
          <w:rStyle w:val="normaltextrun"/>
          <w:sz w:val="26"/>
          <w:szCs w:val="26"/>
        </w:rPr>
        <w:t>với</w:t>
      </w:r>
      <w:proofErr w:type="spellEnd"/>
      <w:r w:rsidR="00665A59" w:rsidRPr="007F1D3F">
        <w:rPr>
          <w:rStyle w:val="normaltextrun"/>
          <w:sz w:val="26"/>
          <w:szCs w:val="26"/>
        </w:rPr>
        <w:t xml:space="preserve"> </w:t>
      </w:r>
      <w:proofErr w:type="spellStart"/>
      <w:r w:rsidR="00665A59" w:rsidRPr="007F1D3F">
        <w:rPr>
          <w:rStyle w:val="normaltextrun"/>
          <w:sz w:val="26"/>
          <w:szCs w:val="26"/>
        </w:rPr>
        <w:t>c</w:t>
      </w:r>
      <w:r w:rsidR="00E37FA7" w:rsidRPr="007F1D3F">
        <w:rPr>
          <w:rStyle w:val="normaltextrun"/>
          <w:sz w:val="26"/>
          <w:szCs w:val="26"/>
        </w:rPr>
        <w:t>ác</w:t>
      </w:r>
      <w:proofErr w:type="spellEnd"/>
      <w:r w:rsidR="00665A59" w:rsidRPr="007F1D3F">
        <w:rPr>
          <w:rStyle w:val="normaltextrun"/>
          <w:sz w:val="26"/>
          <w:szCs w:val="26"/>
        </w:rPr>
        <w:t xml:space="preserve"> </w:t>
      </w:r>
      <w:proofErr w:type="spellStart"/>
      <w:r w:rsidR="00665A59" w:rsidRPr="007F1D3F">
        <w:rPr>
          <w:rStyle w:val="normaltextrun"/>
          <w:sz w:val="26"/>
          <w:szCs w:val="26"/>
        </w:rPr>
        <w:t>huyện</w:t>
      </w:r>
      <w:proofErr w:type="spellEnd"/>
      <w:r w:rsidR="00665A59" w:rsidRPr="007F1D3F">
        <w:rPr>
          <w:rStyle w:val="normaltextrun"/>
          <w:sz w:val="26"/>
          <w:szCs w:val="26"/>
        </w:rPr>
        <w:t xml:space="preserve"> </w:t>
      </w:r>
      <w:proofErr w:type="spellStart"/>
      <w:r w:rsidR="00E37FA7" w:rsidRPr="007F1D3F">
        <w:rPr>
          <w:rStyle w:val="normaltextrun"/>
          <w:sz w:val="26"/>
          <w:szCs w:val="26"/>
        </w:rPr>
        <w:t>Phù</w:t>
      </w:r>
      <w:proofErr w:type="spellEnd"/>
      <w:r w:rsidR="00E37FA7" w:rsidRPr="007F1D3F">
        <w:rPr>
          <w:rStyle w:val="normaltextrun"/>
          <w:sz w:val="26"/>
          <w:szCs w:val="26"/>
        </w:rPr>
        <w:t xml:space="preserve"> </w:t>
      </w:r>
      <w:proofErr w:type="spellStart"/>
      <w:r w:rsidR="00E37FA7" w:rsidRPr="007F1D3F">
        <w:rPr>
          <w:rStyle w:val="normaltextrun"/>
          <w:sz w:val="26"/>
          <w:szCs w:val="26"/>
        </w:rPr>
        <w:t>Cát</w:t>
      </w:r>
      <w:proofErr w:type="spellEnd"/>
      <w:r w:rsidR="00E37FA7" w:rsidRPr="007F1D3F">
        <w:rPr>
          <w:rStyle w:val="normaltextrun"/>
          <w:sz w:val="26"/>
          <w:szCs w:val="26"/>
        </w:rPr>
        <w:t xml:space="preserve">, </w:t>
      </w:r>
      <w:proofErr w:type="spellStart"/>
      <w:r w:rsidR="00E37FA7" w:rsidRPr="007F1D3F">
        <w:rPr>
          <w:rStyle w:val="normaltextrun"/>
          <w:sz w:val="26"/>
          <w:szCs w:val="26"/>
        </w:rPr>
        <w:t>Phù</w:t>
      </w:r>
      <w:proofErr w:type="spellEnd"/>
      <w:r w:rsidR="00E37FA7" w:rsidRPr="007F1D3F">
        <w:rPr>
          <w:rStyle w:val="normaltextrun"/>
          <w:sz w:val="26"/>
          <w:szCs w:val="26"/>
        </w:rPr>
        <w:t xml:space="preserve"> </w:t>
      </w:r>
      <w:proofErr w:type="spellStart"/>
      <w:r w:rsidR="00E37FA7" w:rsidRPr="007F1D3F">
        <w:rPr>
          <w:rStyle w:val="normaltextrun"/>
          <w:sz w:val="26"/>
          <w:szCs w:val="26"/>
        </w:rPr>
        <w:t>Mỹ</w:t>
      </w:r>
      <w:proofErr w:type="spellEnd"/>
      <w:r w:rsidR="00E37FA7" w:rsidRPr="007F1D3F">
        <w:rPr>
          <w:rStyle w:val="normaltextrun"/>
          <w:sz w:val="26"/>
          <w:szCs w:val="26"/>
        </w:rPr>
        <w:t xml:space="preserve">, Hoài </w:t>
      </w:r>
      <w:proofErr w:type="spellStart"/>
      <w:r w:rsidR="00E37FA7" w:rsidRPr="007F1D3F">
        <w:rPr>
          <w:rStyle w:val="normaltextrun"/>
          <w:sz w:val="26"/>
          <w:szCs w:val="26"/>
        </w:rPr>
        <w:t>Ân</w:t>
      </w:r>
      <w:proofErr w:type="spellEnd"/>
      <w:r w:rsidR="00E37FA7" w:rsidRPr="007F1D3F">
        <w:rPr>
          <w:rStyle w:val="normaltextrun"/>
          <w:sz w:val="26"/>
          <w:szCs w:val="26"/>
        </w:rPr>
        <w:t xml:space="preserve"> </w:t>
      </w:r>
      <w:proofErr w:type="spellStart"/>
      <w:r w:rsidR="00E37FA7" w:rsidRPr="007F1D3F">
        <w:rPr>
          <w:rStyle w:val="normaltextrun"/>
          <w:sz w:val="26"/>
          <w:szCs w:val="26"/>
        </w:rPr>
        <w:t>đến</w:t>
      </w:r>
      <w:proofErr w:type="spellEnd"/>
      <w:r w:rsidR="00E37FA7" w:rsidRPr="007F1D3F">
        <w:rPr>
          <w:rStyle w:val="normaltextrun"/>
          <w:sz w:val="26"/>
          <w:szCs w:val="26"/>
        </w:rPr>
        <w:t xml:space="preserve"> </w:t>
      </w:r>
      <w:proofErr w:type="spellStart"/>
      <w:r w:rsidR="00E37FA7" w:rsidRPr="007F1D3F">
        <w:rPr>
          <w:rStyle w:val="normaltextrun"/>
          <w:sz w:val="26"/>
          <w:szCs w:val="26"/>
        </w:rPr>
        <w:t>thị</w:t>
      </w:r>
      <w:proofErr w:type="spellEnd"/>
      <w:r w:rsidR="00E37FA7" w:rsidRPr="007F1D3F">
        <w:rPr>
          <w:rStyle w:val="normaltextrun"/>
          <w:sz w:val="26"/>
          <w:szCs w:val="26"/>
        </w:rPr>
        <w:t xml:space="preserve"> </w:t>
      </w:r>
      <w:proofErr w:type="spellStart"/>
      <w:r w:rsidR="00E37FA7" w:rsidRPr="007F1D3F">
        <w:rPr>
          <w:rStyle w:val="normaltextrun"/>
          <w:sz w:val="26"/>
          <w:szCs w:val="26"/>
        </w:rPr>
        <w:t>xã</w:t>
      </w:r>
      <w:proofErr w:type="spellEnd"/>
      <w:r w:rsidR="00E37FA7" w:rsidRPr="007F1D3F">
        <w:rPr>
          <w:rStyle w:val="normaltextrun"/>
          <w:sz w:val="26"/>
          <w:szCs w:val="26"/>
        </w:rPr>
        <w:t xml:space="preserve"> Hoài </w:t>
      </w:r>
      <w:proofErr w:type="spellStart"/>
      <w:r w:rsidR="00E37FA7" w:rsidRPr="007F1D3F">
        <w:rPr>
          <w:rStyle w:val="normaltextrun"/>
          <w:sz w:val="26"/>
          <w:szCs w:val="26"/>
        </w:rPr>
        <w:t>Nhơn</w:t>
      </w:r>
      <w:proofErr w:type="spellEnd"/>
      <w:r w:rsidR="00665A59" w:rsidRPr="007F1D3F">
        <w:rPr>
          <w:rStyle w:val="normaltextrun"/>
          <w:sz w:val="26"/>
          <w:szCs w:val="26"/>
        </w:rPr>
        <w:t>.</w:t>
      </w:r>
      <w:r w:rsidR="00A92480" w:rsidRPr="007F1D3F">
        <w:rPr>
          <w:rStyle w:val="normaltextrun"/>
          <w:sz w:val="26"/>
          <w:szCs w:val="26"/>
        </w:rPr>
        <w:t xml:space="preserve"> </w:t>
      </w:r>
      <w:proofErr w:type="spellStart"/>
      <w:r w:rsidR="00A92480" w:rsidRPr="007F1D3F">
        <w:rPr>
          <w:rStyle w:val="normaltextrun"/>
          <w:sz w:val="26"/>
          <w:szCs w:val="26"/>
        </w:rPr>
        <w:t>Đây</w:t>
      </w:r>
      <w:proofErr w:type="spellEnd"/>
      <w:r w:rsidR="00A92480" w:rsidRPr="007F1D3F">
        <w:rPr>
          <w:rStyle w:val="normaltextrun"/>
          <w:sz w:val="26"/>
          <w:szCs w:val="26"/>
        </w:rPr>
        <w:t xml:space="preserve"> </w:t>
      </w:r>
      <w:proofErr w:type="spellStart"/>
      <w:r w:rsidR="00A92480" w:rsidRPr="007F1D3F">
        <w:rPr>
          <w:rStyle w:val="normaltextrun"/>
          <w:sz w:val="26"/>
          <w:szCs w:val="26"/>
        </w:rPr>
        <w:t>là</w:t>
      </w:r>
      <w:proofErr w:type="spellEnd"/>
      <w:r w:rsidR="00A92480" w:rsidRPr="007F1D3F">
        <w:rPr>
          <w:rStyle w:val="normaltextrun"/>
          <w:sz w:val="26"/>
          <w:szCs w:val="26"/>
        </w:rPr>
        <w:t xml:space="preserve"> </w:t>
      </w:r>
      <w:proofErr w:type="spellStart"/>
      <w:r w:rsidR="00A92480" w:rsidRPr="007F1D3F">
        <w:rPr>
          <w:rStyle w:val="normaltextrun"/>
          <w:sz w:val="26"/>
          <w:szCs w:val="26"/>
        </w:rPr>
        <w:t>vị</w:t>
      </w:r>
      <w:proofErr w:type="spellEnd"/>
      <w:r w:rsidR="00A92480" w:rsidRPr="007F1D3F">
        <w:rPr>
          <w:rStyle w:val="normaltextrun"/>
          <w:sz w:val="26"/>
          <w:szCs w:val="26"/>
        </w:rPr>
        <w:t xml:space="preserve"> </w:t>
      </w:r>
      <w:proofErr w:type="spellStart"/>
      <w:r w:rsidR="00A92480" w:rsidRPr="007F1D3F">
        <w:rPr>
          <w:rStyle w:val="normaltextrun"/>
          <w:sz w:val="26"/>
          <w:szCs w:val="26"/>
        </w:rPr>
        <w:t>trí</w:t>
      </w:r>
      <w:proofErr w:type="spellEnd"/>
      <w:r w:rsidR="00A92480" w:rsidRPr="007F1D3F">
        <w:rPr>
          <w:rStyle w:val="normaltextrun"/>
          <w:sz w:val="26"/>
          <w:szCs w:val="26"/>
        </w:rPr>
        <w:t xml:space="preserve"> </w:t>
      </w:r>
      <w:proofErr w:type="spellStart"/>
      <w:r w:rsidR="00A92480" w:rsidRPr="007F1D3F">
        <w:rPr>
          <w:rStyle w:val="normaltextrun"/>
          <w:sz w:val="26"/>
          <w:szCs w:val="26"/>
        </w:rPr>
        <w:t>cửa</w:t>
      </w:r>
      <w:proofErr w:type="spellEnd"/>
      <w:r w:rsidR="00A92480" w:rsidRPr="007F1D3F">
        <w:rPr>
          <w:rStyle w:val="normaltextrun"/>
          <w:sz w:val="26"/>
          <w:szCs w:val="26"/>
        </w:rPr>
        <w:t xml:space="preserve"> </w:t>
      </w:r>
      <w:proofErr w:type="spellStart"/>
      <w:r w:rsidR="00A92480" w:rsidRPr="007F1D3F">
        <w:rPr>
          <w:rStyle w:val="normaltextrun"/>
          <w:sz w:val="26"/>
          <w:szCs w:val="26"/>
        </w:rPr>
        <w:t>ngõ</w:t>
      </w:r>
      <w:proofErr w:type="spellEnd"/>
      <w:r w:rsidR="00A92480" w:rsidRPr="007F1D3F">
        <w:rPr>
          <w:rStyle w:val="normaltextrun"/>
          <w:sz w:val="26"/>
          <w:szCs w:val="26"/>
        </w:rPr>
        <w:t xml:space="preserve"> </w:t>
      </w:r>
      <w:proofErr w:type="spellStart"/>
      <w:r w:rsidR="00A92480" w:rsidRPr="007F1D3F">
        <w:rPr>
          <w:rStyle w:val="normaltextrun"/>
          <w:sz w:val="26"/>
          <w:szCs w:val="26"/>
        </w:rPr>
        <w:t>phía</w:t>
      </w:r>
      <w:proofErr w:type="spellEnd"/>
      <w:r w:rsidR="00A92480" w:rsidRPr="007F1D3F">
        <w:rPr>
          <w:rStyle w:val="normaltextrun"/>
          <w:sz w:val="26"/>
          <w:szCs w:val="26"/>
        </w:rPr>
        <w:t xml:space="preserve"> Bắc </w:t>
      </w:r>
      <w:proofErr w:type="spellStart"/>
      <w:r w:rsidR="00A92480" w:rsidRPr="007F1D3F">
        <w:rPr>
          <w:rStyle w:val="normaltextrun"/>
          <w:sz w:val="26"/>
          <w:szCs w:val="26"/>
        </w:rPr>
        <w:t>của</w:t>
      </w:r>
      <w:proofErr w:type="spellEnd"/>
      <w:r w:rsidR="00A92480" w:rsidRPr="007F1D3F">
        <w:rPr>
          <w:rStyle w:val="normaltextrun"/>
          <w:sz w:val="26"/>
          <w:szCs w:val="26"/>
        </w:rPr>
        <w:t xml:space="preserve"> </w:t>
      </w:r>
      <w:proofErr w:type="spellStart"/>
      <w:r w:rsidR="00A92480" w:rsidRPr="007F1D3F">
        <w:rPr>
          <w:rStyle w:val="normaltextrun"/>
          <w:sz w:val="26"/>
          <w:szCs w:val="26"/>
        </w:rPr>
        <w:t>tỉnh</w:t>
      </w:r>
      <w:proofErr w:type="spellEnd"/>
      <w:r w:rsidR="00A92480" w:rsidRPr="007F1D3F">
        <w:rPr>
          <w:rStyle w:val="normaltextrun"/>
          <w:sz w:val="26"/>
          <w:szCs w:val="26"/>
        </w:rPr>
        <w:t xml:space="preserve"> Bình </w:t>
      </w:r>
      <w:proofErr w:type="spellStart"/>
      <w:r w:rsidR="00A92480" w:rsidRPr="007F1D3F">
        <w:rPr>
          <w:rStyle w:val="normaltextrun"/>
          <w:sz w:val="26"/>
          <w:szCs w:val="26"/>
        </w:rPr>
        <w:t>Đình</w:t>
      </w:r>
      <w:proofErr w:type="spellEnd"/>
      <w:r w:rsidR="00A92480" w:rsidRPr="007F1D3F">
        <w:rPr>
          <w:rStyle w:val="normaltextrun"/>
          <w:sz w:val="26"/>
          <w:szCs w:val="26"/>
        </w:rPr>
        <w:t xml:space="preserve"> </w:t>
      </w:r>
      <w:proofErr w:type="spellStart"/>
      <w:r w:rsidR="00A92480" w:rsidRPr="007F1D3F">
        <w:rPr>
          <w:rStyle w:val="normaltextrun"/>
          <w:sz w:val="26"/>
          <w:szCs w:val="26"/>
        </w:rPr>
        <w:t>kết</w:t>
      </w:r>
      <w:proofErr w:type="spellEnd"/>
      <w:r w:rsidR="00A92480" w:rsidRPr="007F1D3F">
        <w:rPr>
          <w:rStyle w:val="normaltextrun"/>
          <w:sz w:val="26"/>
          <w:szCs w:val="26"/>
        </w:rPr>
        <w:t xml:space="preserve"> </w:t>
      </w:r>
      <w:proofErr w:type="spellStart"/>
      <w:r w:rsidR="00A92480" w:rsidRPr="007F1D3F">
        <w:rPr>
          <w:rStyle w:val="normaltextrun"/>
          <w:sz w:val="26"/>
          <w:szCs w:val="26"/>
        </w:rPr>
        <w:t>nối</w:t>
      </w:r>
      <w:proofErr w:type="spellEnd"/>
      <w:r w:rsidR="00A92480" w:rsidRPr="007F1D3F">
        <w:rPr>
          <w:rStyle w:val="normaltextrun"/>
          <w:sz w:val="26"/>
          <w:szCs w:val="26"/>
        </w:rPr>
        <w:t xml:space="preserve"> </w:t>
      </w:r>
      <w:proofErr w:type="spellStart"/>
      <w:r w:rsidR="00A92480" w:rsidRPr="007F1D3F">
        <w:rPr>
          <w:rStyle w:val="normaltextrun"/>
          <w:sz w:val="26"/>
          <w:szCs w:val="26"/>
        </w:rPr>
        <w:t>với</w:t>
      </w:r>
      <w:proofErr w:type="spellEnd"/>
      <w:r w:rsidR="00A92480" w:rsidRPr="007F1D3F">
        <w:rPr>
          <w:rStyle w:val="normaltextrun"/>
          <w:sz w:val="26"/>
          <w:szCs w:val="26"/>
        </w:rPr>
        <w:t xml:space="preserve"> </w:t>
      </w:r>
      <w:proofErr w:type="spellStart"/>
      <w:r w:rsidR="00A92480" w:rsidRPr="007F1D3F">
        <w:rPr>
          <w:rStyle w:val="normaltextrun"/>
          <w:sz w:val="26"/>
          <w:szCs w:val="26"/>
        </w:rPr>
        <w:t>trung</w:t>
      </w:r>
      <w:proofErr w:type="spellEnd"/>
      <w:r w:rsidR="00A92480" w:rsidRPr="007F1D3F">
        <w:rPr>
          <w:rStyle w:val="normaltextrun"/>
          <w:sz w:val="26"/>
          <w:szCs w:val="26"/>
        </w:rPr>
        <w:t xml:space="preserve"> </w:t>
      </w:r>
      <w:proofErr w:type="spellStart"/>
      <w:r w:rsidR="00A92480" w:rsidRPr="007F1D3F">
        <w:rPr>
          <w:rStyle w:val="normaltextrun"/>
          <w:sz w:val="26"/>
          <w:szCs w:val="26"/>
        </w:rPr>
        <w:t>tâm</w:t>
      </w:r>
      <w:proofErr w:type="spellEnd"/>
      <w:r w:rsidR="00A92480" w:rsidRPr="007F1D3F">
        <w:rPr>
          <w:rStyle w:val="normaltextrun"/>
          <w:sz w:val="26"/>
          <w:szCs w:val="26"/>
        </w:rPr>
        <w:t xml:space="preserve"> </w:t>
      </w:r>
      <w:proofErr w:type="spellStart"/>
      <w:r w:rsidR="00A92480" w:rsidRPr="007F1D3F">
        <w:rPr>
          <w:rStyle w:val="normaltextrun"/>
          <w:sz w:val="26"/>
          <w:szCs w:val="26"/>
        </w:rPr>
        <w:t>kinh</w:t>
      </w:r>
      <w:proofErr w:type="spellEnd"/>
      <w:r w:rsidR="00A92480" w:rsidRPr="007F1D3F">
        <w:rPr>
          <w:rStyle w:val="normaltextrun"/>
          <w:sz w:val="26"/>
          <w:szCs w:val="26"/>
        </w:rPr>
        <w:t xml:space="preserve"> </w:t>
      </w:r>
      <w:proofErr w:type="spellStart"/>
      <w:r w:rsidR="00A92480" w:rsidRPr="007F1D3F">
        <w:rPr>
          <w:rStyle w:val="normaltextrun"/>
          <w:sz w:val="26"/>
          <w:szCs w:val="26"/>
        </w:rPr>
        <w:t>tế</w:t>
      </w:r>
      <w:proofErr w:type="spellEnd"/>
      <w:r w:rsidR="00A92480" w:rsidRPr="007F1D3F">
        <w:rPr>
          <w:rStyle w:val="normaltextrun"/>
          <w:sz w:val="26"/>
          <w:szCs w:val="26"/>
        </w:rPr>
        <w:t xml:space="preserve"> </w:t>
      </w:r>
      <w:proofErr w:type="spellStart"/>
      <w:r w:rsidR="00A92480" w:rsidRPr="007F1D3F">
        <w:rPr>
          <w:rStyle w:val="normaltextrun"/>
          <w:sz w:val="26"/>
          <w:szCs w:val="26"/>
        </w:rPr>
        <w:t>lớn</w:t>
      </w:r>
      <w:proofErr w:type="spellEnd"/>
      <w:r w:rsidR="00A92480" w:rsidRPr="007F1D3F">
        <w:rPr>
          <w:rStyle w:val="normaltextrun"/>
          <w:sz w:val="26"/>
          <w:szCs w:val="26"/>
        </w:rPr>
        <w:t xml:space="preserve"> </w:t>
      </w:r>
      <w:proofErr w:type="spellStart"/>
      <w:r w:rsidR="005E30F3" w:rsidRPr="007F1D3F">
        <w:rPr>
          <w:rStyle w:val="normaltextrun"/>
          <w:sz w:val="26"/>
          <w:szCs w:val="26"/>
        </w:rPr>
        <w:t>của</w:t>
      </w:r>
      <w:proofErr w:type="spellEnd"/>
      <w:r w:rsidR="005E30F3" w:rsidRPr="007F1D3F">
        <w:rPr>
          <w:rStyle w:val="normaltextrun"/>
          <w:sz w:val="26"/>
          <w:szCs w:val="26"/>
        </w:rPr>
        <w:t xml:space="preserve"> </w:t>
      </w:r>
      <w:proofErr w:type="spellStart"/>
      <w:r w:rsidR="005E30F3" w:rsidRPr="007F1D3F">
        <w:rPr>
          <w:rStyle w:val="normaltextrun"/>
          <w:sz w:val="26"/>
          <w:szCs w:val="26"/>
        </w:rPr>
        <w:t>khu</w:t>
      </w:r>
      <w:proofErr w:type="spellEnd"/>
      <w:r w:rsidR="005E30F3" w:rsidRPr="007F1D3F">
        <w:rPr>
          <w:rStyle w:val="normaltextrun"/>
          <w:sz w:val="26"/>
          <w:szCs w:val="26"/>
        </w:rPr>
        <w:t xml:space="preserve"> </w:t>
      </w:r>
      <w:proofErr w:type="spellStart"/>
      <w:r w:rsidR="005E30F3" w:rsidRPr="007F1D3F">
        <w:rPr>
          <w:rStyle w:val="normaltextrun"/>
          <w:sz w:val="26"/>
          <w:szCs w:val="26"/>
        </w:rPr>
        <w:t>vực</w:t>
      </w:r>
      <w:proofErr w:type="spellEnd"/>
      <w:r w:rsidR="005E30F3" w:rsidRPr="007F1D3F">
        <w:rPr>
          <w:rStyle w:val="normaltextrun"/>
          <w:sz w:val="26"/>
          <w:szCs w:val="26"/>
        </w:rPr>
        <w:t xml:space="preserve"> Trung </w:t>
      </w:r>
      <w:proofErr w:type="spellStart"/>
      <w:r w:rsidR="005E30F3" w:rsidRPr="007F1D3F">
        <w:rPr>
          <w:rStyle w:val="normaltextrun"/>
          <w:sz w:val="26"/>
          <w:szCs w:val="26"/>
        </w:rPr>
        <w:t>Trung</w:t>
      </w:r>
      <w:proofErr w:type="spellEnd"/>
      <w:r w:rsidR="005E30F3" w:rsidRPr="007F1D3F">
        <w:rPr>
          <w:rStyle w:val="normaltextrun"/>
          <w:sz w:val="26"/>
          <w:szCs w:val="26"/>
        </w:rPr>
        <w:t xml:space="preserve"> </w:t>
      </w:r>
      <w:proofErr w:type="spellStart"/>
      <w:r w:rsidR="005E30F3" w:rsidRPr="007F1D3F">
        <w:rPr>
          <w:rStyle w:val="normaltextrun"/>
          <w:sz w:val="26"/>
          <w:szCs w:val="26"/>
        </w:rPr>
        <w:t>Bộ</w:t>
      </w:r>
      <w:proofErr w:type="spellEnd"/>
      <w:r w:rsidR="005E30F3" w:rsidRPr="007F1D3F">
        <w:rPr>
          <w:rStyle w:val="normaltextrun"/>
          <w:sz w:val="26"/>
          <w:szCs w:val="26"/>
        </w:rPr>
        <w:t xml:space="preserve"> </w:t>
      </w:r>
      <w:proofErr w:type="spellStart"/>
      <w:r w:rsidR="005E30F3" w:rsidRPr="007F1D3F">
        <w:rPr>
          <w:rStyle w:val="normaltextrun"/>
          <w:sz w:val="26"/>
          <w:szCs w:val="26"/>
        </w:rPr>
        <w:t>như</w:t>
      </w:r>
      <w:proofErr w:type="spellEnd"/>
      <w:r w:rsidR="005E30F3" w:rsidRPr="007F1D3F">
        <w:rPr>
          <w:rStyle w:val="normaltextrun"/>
          <w:sz w:val="26"/>
          <w:szCs w:val="26"/>
        </w:rPr>
        <w:t xml:space="preserve"> Quảng </w:t>
      </w:r>
      <w:proofErr w:type="spellStart"/>
      <w:r w:rsidR="005E30F3" w:rsidRPr="007F1D3F">
        <w:rPr>
          <w:rStyle w:val="normaltextrun"/>
          <w:sz w:val="26"/>
          <w:szCs w:val="26"/>
        </w:rPr>
        <w:t>Ngãi</w:t>
      </w:r>
      <w:proofErr w:type="spellEnd"/>
      <w:r w:rsidR="005E30F3" w:rsidRPr="007F1D3F">
        <w:rPr>
          <w:rStyle w:val="normaltextrun"/>
          <w:sz w:val="26"/>
          <w:szCs w:val="26"/>
        </w:rPr>
        <w:t xml:space="preserve">, </w:t>
      </w:r>
      <w:proofErr w:type="spellStart"/>
      <w:r w:rsidR="005E30F3" w:rsidRPr="007F1D3F">
        <w:rPr>
          <w:rStyle w:val="normaltextrun"/>
          <w:sz w:val="26"/>
          <w:szCs w:val="26"/>
        </w:rPr>
        <w:t>thành</w:t>
      </w:r>
      <w:proofErr w:type="spellEnd"/>
      <w:r w:rsidR="005E30F3" w:rsidRPr="007F1D3F">
        <w:rPr>
          <w:rStyle w:val="normaltextrun"/>
          <w:sz w:val="26"/>
          <w:szCs w:val="26"/>
        </w:rPr>
        <w:t xml:space="preserve"> </w:t>
      </w:r>
      <w:proofErr w:type="spellStart"/>
      <w:r w:rsidR="005E30F3" w:rsidRPr="007F1D3F">
        <w:rPr>
          <w:rStyle w:val="normaltextrun"/>
          <w:sz w:val="26"/>
          <w:szCs w:val="26"/>
        </w:rPr>
        <w:t>phố</w:t>
      </w:r>
      <w:proofErr w:type="spellEnd"/>
      <w:r w:rsidR="005E30F3" w:rsidRPr="007F1D3F">
        <w:rPr>
          <w:rStyle w:val="normaltextrun"/>
          <w:sz w:val="26"/>
          <w:szCs w:val="26"/>
        </w:rPr>
        <w:t xml:space="preserve"> </w:t>
      </w:r>
      <w:proofErr w:type="spellStart"/>
      <w:r w:rsidR="005E30F3" w:rsidRPr="007F1D3F">
        <w:rPr>
          <w:rStyle w:val="normaltextrun"/>
          <w:sz w:val="26"/>
          <w:szCs w:val="26"/>
        </w:rPr>
        <w:t>Đà</w:t>
      </w:r>
      <w:proofErr w:type="spellEnd"/>
      <w:r w:rsidR="005E30F3" w:rsidRPr="007F1D3F">
        <w:rPr>
          <w:rStyle w:val="normaltextrun"/>
          <w:sz w:val="26"/>
          <w:szCs w:val="26"/>
        </w:rPr>
        <w:t xml:space="preserve"> </w:t>
      </w:r>
      <w:proofErr w:type="spellStart"/>
      <w:r w:rsidR="005E30F3" w:rsidRPr="007F1D3F">
        <w:rPr>
          <w:rStyle w:val="normaltextrun"/>
          <w:sz w:val="26"/>
          <w:szCs w:val="26"/>
        </w:rPr>
        <w:t>Nẵng</w:t>
      </w:r>
      <w:proofErr w:type="spellEnd"/>
      <w:r w:rsidR="005E30F3" w:rsidRPr="007F1D3F">
        <w:rPr>
          <w:rStyle w:val="normaltextrun"/>
          <w:sz w:val="26"/>
          <w:szCs w:val="26"/>
        </w:rPr>
        <w:t xml:space="preserve">, </w:t>
      </w:r>
      <w:proofErr w:type="spellStart"/>
      <w:r w:rsidR="005E30F3" w:rsidRPr="007F1D3F">
        <w:rPr>
          <w:rStyle w:val="normaltextrun"/>
          <w:sz w:val="26"/>
          <w:szCs w:val="26"/>
        </w:rPr>
        <w:t>thành</w:t>
      </w:r>
      <w:proofErr w:type="spellEnd"/>
      <w:r w:rsidR="005E30F3" w:rsidRPr="007F1D3F">
        <w:rPr>
          <w:rStyle w:val="normaltextrun"/>
          <w:sz w:val="26"/>
          <w:szCs w:val="26"/>
        </w:rPr>
        <w:t xml:space="preserve"> </w:t>
      </w:r>
      <w:proofErr w:type="spellStart"/>
      <w:r w:rsidR="005E30F3" w:rsidRPr="007F1D3F">
        <w:rPr>
          <w:rStyle w:val="normaltextrun"/>
          <w:sz w:val="26"/>
          <w:szCs w:val="26"/>
        </w:rPr>
        <w:t>phố</w:t>
      </w:r>
      <w:proofErr w:type="spellEnd"/>
      <w:r w:rsidR="005E30F3" w:rsidRPr="007F1D3F">
        <w:rPr>
          <w:rStyle w:val="normaltextrun"/>
          <w:sz w:val="26"/>
          <w:szCs w:val="26"/>
        </w:rPr>
        <w:t xml:space="preserve"> </w:t>
      </w:r>
      <w:proofErr w:type="spellStart"/>
      <w:r w:rsidR="005E30F3" w:rsidRPr="007F1D3F">
        <w:rPr>
          <w:rStyle w:val="normaltextrun"/>
          <w:sz w:val="26"/>
          <w:szCs w:val="26"/>
        </w:rPr>
        <w:t>Huế</w:t>
      </w:r>
      <w:proofErr w:type="spellEnd"/>
      <w:r w:rsidR="005E30F3" w:rsidRPr="007F1D3F">
        <w:rPr>
          <w:rStyle w:val="normaltextrun"/>
          <w:sz w:val="26"/>
          <w:szCs w:val="26"/>
        </w:rPr>
        <w:t>.</w:t>
      </w:r>
    </w:p>
    <w:p w14:paraId="4CBC3A09" w14:textId="73128A86" w:rsidR="0017259C" w:rsidRPr="007F1D3F" w:rsidRDefault="0017259C" w:rsidP="00665A59">
      <w:pPr>
        <w:pStyle w:val="paragraph"/>
        <w:spacing w:before="0" w:beforeAutospacing="0" w:after="120" w:afterAutospacing="0"/>
        <w:ind w:right="90" w:firstLine="567"/>
        <w:jc w:val="both"/>
        <w:textAlignment w:val="baseline"/>
        <w:rPr>
          <w:rStyle w:val="normaltextrun"/>
          <w:sz w:val="26"/>
          <w:szCs w:val="26"/>
        </w:rPr>
      </w:pPr>
      <w:r w:rsidRPr="007F1D3F">
        <w:rPr>
          <w:rStyle w:val="normaltextrun"/>
          <w:sz w:val="26"/>
          <w:szCs w:val="26"/>
        </w:rPr>
        <w:t xml:space="preserve">+ </w:t>
      </w:r>
      <w:proofErr w:type="spellStart"/>
      <w:r w:rsidRPr="007F1D3F">
        <w:rPr>
          <w:rStyle w:val="normaltextrun"/>
          <w:sz w:val="26"/>
          <w:szCs w:val="26"/>
        </w:rPr>
        <w:t>Việc</w:t>
      </w:r>
      <w:proofErr w:type="spellEnd"/>
      <w:r w:rsidRPr="007F1D3F">
        <w:rPr>
          <w:rStyle w:val="normaltextrun"/>
          <w:sz w:val="26"/>
          <w:szCs w:val="26"/>
        </w:rPr>
        <w:t xml:space="preserve"> Hoài </w:t>
      </w:r>
      <w:proofErr w:type="spellStart"/>
      <w:r w:rsidRPr="007F1D3F">
        <w:rPr>
          <w:rStyle w:val="normaltextrun"/>
          <w:sz w:val="26"/>
          <w:szCs w:val="26"/>
        </w:rPr>
        <w:t>Nhơn</w:t>
      </w:r>
      <w:proofErr w:type="spellEnd"/>
      <w:r w:rsidRPr="007F1D3F">
        <w:rPr>
          <w:rStyle w:val="normaltextrun"/>
          <w:sz w:val="26"/>
          <w:szCs w:val="26"/>
        </w:rPr>
        <w:t xml:space="preserve"> </w:t>
      </w:r>
      <w:proofErr w:type="spellStart"/>
      <w:r w:rsidRPr="007F1D3F">
        <w:rPr>
          <w:rStyle w:val="normaltextrun"/>
          <w:sz w:val="26"/>
          <w:szCs w:val="26"/>
        </w:rPr>
        <w:t>được</w:t>
      </w:r>
      <w:proofErr w:type="spellEnd"/>
      <w:r w:rsidRPr="007F1D3F">
        <w:rPr>
          <w:rStyle w:val="normaltextrun"/>
          <w:sz w:val="26"/>
          <w:szCs w:val="26"/>
        </w:rPr>
        <w:t xml:space="preserve"> </w:t>
      </w:r>
      <w:proofErr w:type="spellStart"/>
      <w:r w:rsidR="002D6BD0" w:rsidRPr="007F1D3F">
        <w:rPr>
          <w:rStyle w:val="normaltextrun"/>
          <w:sz w:val="26"/>
          <w:szCs w:val="26"/>
        </w:rPr>
        <w:t>xác</w:t>
      </w:r>
      <w:proofErr w:type="spellEnd"/>
      <w:r w:rsidR="002D6BD0" w:rsidRPr="007F1D3F">
        <w:rPr>
          <w:rStyle w:val="normaltextrun"/>
          <w:sz w:val="26"/>
          <w:szCs w:val="26"/>
        </w:rPr>
        <w:t xml:space="preserve"> </w:t>
      </w:r>
      <w:proofErr w:type="spellStart"/>
      <w:r w:rsidR="002D6BD0" w:rsidRPr="007F1D3F">
        <w:rPr>
          <w:rStyle w:val="normaltextrun"/>
          <w:sz w:val="26"/>
          <w:szCs w:val="26"/>
        </w:rPr>
        <w:t>định</w:t>
      </w:r>
      <w:proofErr w:type="spellEnd"/>
      <w:r w:rsidR="002D6BD0" w:rsidRPr="007F1D3F">
        <w:rPr>
          <w:rStyle w:val="normaltextrun"/>
          <w:sz w:val="26"/>
          <w:szCs w:val="26"/>
        </w:rPr>
        <w:t xml:space="preserve"> </w:t>
      </w:r>
      <w:proofErr w:type="spellStart"/>
      <w:r w:rsidR="002D6BD0" w:rsidRPr="007F1D3F">
        <w:rPr>
          <w:rStyle w:val="normaltextrun"/>
          <w:sz w:val="26"/>
          <w:szCs w:val="26"/>
        </w:rPr>
        <w:t>là</w:t>
      </w:r>
      <w:proofErr w:type="spellEnd"/>
      <w:r w:rsidR="002D6BD0" w:rsidRPr="007F1D3F">
        <w:rPr>
          <w:rStyle w:val="normaltextrun"/>
          <w:sz w:val="26"/>
          <w:szCs w:val="26"/>
        </w:rPr>
        <w:t xml:space="preserve"> </w:t>
      </w:r>
      <w:proofErr w:type="spellStart"/>
      <w:r w:rsidR="002D6BD0" w:rsidRPr="007F1D3F">
        <w:rPr>
          <w:rStyle w:val="normaltextrun"/>
          <w:sz w:val="26"/>
          <w:szCs w:val="26"/>
        </w:rPr>
        <w:t>trung</w:t>
      </w:r>
      <w:proofErr w:type="spellEnd"/>
      <w:r w:rsidR="002D6BD0" w:rsidRPr="007F1D3F">
        <w:rPr>
          <w:rStyle w:val="normaltextrun"/>
          <w:sz w:val="26"/>
          <w:szCs w:val="26"/>
        </w:rPr>
        <w:t xml:space="preserve"> </w:t>
      </w:r>
      <w:proofErr w:type="spellStart"/>
      <w:r w:rsidR="002D6BD0" w:rsidRPr="007F1D3F">
        <w:rPr>
          <w:rStyle w:val="normaltextrun"/>
          <w:sz w:val="26"/>
          <w:szCs w:val="26"/>
        </w:rPr>
        <w:t>tâm</w:t>
      </w:r>
      <w:proofErr w:type="spellEnd"/>
      <w:r w:rsidR="002D6BD0" w:rsidRPr="007F1D3F">
        <w:rPr>
          <w:rStyle w:val="normaltextrun"/>
          <w:sz w:val="26"/>
          <w:szCs w:val="26"/>
        </w:rPr>
        <w:t xml:space="preserve"> </w:t>
      </w:r>
      <w:proofErr w:type="spellStart"/>
      <w:r w:rsidR="002D6BD0" w:rsidRPr="007F1D3F">
        <w:rPr>
          <w:rStyle w:val="normaltextrun"/>
          <w:sz w:val="26"/>
          <w:szCs w:val="26"/>
        </w:rPr>
        <w:t>vùng</w:t>
      </w:r>
      <w:proofErr w:type="spellEnd"/>
      <w:r w:rsidR="002D6BD0" w:rsidRPr="007F1D3F">
        <w:rPr>
          <w:rStyle w:val="normaltextrun"/>
          <w:sz w:val="26"/>
          <w:szCs w:val="26"/>
        </w:rPr>
        <w:t xml:space="preserve"> </w:t>
      </w:r>
      <w:proofErr w:type="spellStart"/>
      <w:r w:rsidR="002D6BD0" w:rsidRPr="007F1D3F">
        <w:rPr>
          <w:rStyle w:val="normaltextrun"/>
          <w:sz w:val="26"/>
          <w:szCs w:val="26"/>
        </w:rPr>
        <w:t>phía</w:t>
      </w:r>
      <w:proofErr w:type="spellEnd"/>
      <w:r w:rsidR="002D6BD0" w:rsidRPr="007F1D3F">
        <w:rPr>
          <w:rStyle w:val="normaltextrun"/>
          <w:sz w:val="26"/>
          <w:szCs w:val="26"/>
        </w:rPr>
        <w:t xml:space="preserve"> Bắc </w:t>
      </w:r>
      <w:proofErr w:type="spellStart"/>
      <w:r w:rsidR="002D6BD0" w:rsidRPr="007F1D3F">
        <w:rPr>
          <w:rStyle w:val="normaltextrun"/>
          <w:sz w:val="26"/>
          <w:szCs w:val="26"/>
        </w:rPr>
        <w:t>của</w:t>
      </w:r>
      <w:proofErr w:type="spellEnd"/>
      <w:r w:rsidR="002D6BD0" w:rsidRPr="007F1D3F">
        <w:rPr>
          <w:rStyle w:val="normaltextrun"/>
          <w:sz w:val="26"/>
          <w:szCs w:val="26"/>
        </w:rPr>
        <w:t xml:space="preserve"> </w:t>
      </w:r>
      <w:proofErr w:type="spellStart"/>
      <w:r w:rsidR="002D6BD0" w:rsidRPr="007F1D3F">
        <w:rPr>
          <w:rStyle w:val="normaltextrun"/>
          <w:sz w:val="26"/>
          <w:szCs w:val="26"/>
        </w:rPr>
        <w:t>tỉnh</w:t>
      </w:r>
      <w:proofErr w:type="spellEnd"/>
      <w:r w:rsidR="002D6BD0" w:rsidRPr="007F1D3F">
        <w:rPr>
          <w:rStyle w:val="normaltextrun"/>
          <w:sz w:val="26"/>
          <w:szCs w:val="26"/>
        </w:rPr>
        <w:t xml:space="preserve"> Bình Định </w:t>
      </w:r>
      <w:proofErr w:type="spellStart"/>
      <w:r w:rsidR="002D6BD0" w:rsidRPr="007F1D3F">
        <w:rPr>
          <w:rStyle w:val="normaltextrun"/>
          <w:sz w:val="26"/>
          <w:szCs w:val="26"/>
        </w:rPr>
        <w:t>sẽ</w:t>
      </w:r>
      <w:proofErr w:type="spellEnd"/>
      <w:r w:rsidR="002D6BD0" w:rsidRPr="007F1D3F">
        <w:rPr>
          <w:rStyle w:val="normaltextrun"/>
          <w:sz w:val="26"/>
          <w:szCs w:val="26"/>
        </w:rPr>
        <w:t xml:space="preserve"> </w:t>
      </w:r>
      <w:proofErr w:type="spellStart"/>
      <w:r w:rsidR="00F60480" w:rsidRPr="007F1D3F">
        <w:rPr>
          <w:rStyle w:val="normaltextrun"/>
          <w:sz w:val="26"/>
          <w:szCs w:val="26"/>
        </w:rPr>
        <w:t>thu</w:t>
      </w:r>
      <w:proofErr w:type="spellEnd"/>
      <w:r w:rsidR="00F60480" w:rsidRPr="007F1D3F">
        <w:rPr>
          <w:rStyle w:val="normaltextrun"/>
          <w:sz w:val="26"/>
          <w:szCs w:val="26"/>
        </w:rPr>
        <w:t xml:space="preserve"> </w:t>
      </w:r>
      <w:proofErr w:type="spellStart"/>
      <w:r w:rsidR="00F60480" w:rsidRPr="007F1D3F">
        <w:rPr>
          <w:rStyle w:val="normaltextrun"/>
          <w:sz w:val="26"/>
          <w:szCs w:val="26"/>
        </w:rPr>
        <w:t>hút</w:t>
      </w:r>
      <w:proofErr w:type="spellEnd"/>
      <w:r w:rsidR="00F60480" w:rsidRPr="007F1D3F">
        <w:rPr>
          <w:rStyle w:val="normaltextrun"/>
          <w:sz w:val="26"/>
          <w:szCs w:val="26"/>
        </w:rPr>
        <w:t xml:space="preserve"> </w:t>
      </w:r>
      <w:proofErr w:type="spellStart"/>
      <w:r w:rsidR="00F60480" w:rsidRPr="007F1D3F">
        <w:rPr>
          <w:rStyle w:val="normaltextrun"/>
          <w:sz w:val="26"/>
          <w:szCs w:val="26"/>
        </w:rPr>
        <w:t>đầu</w:t>
      </w:r>
      <w:proofErr w:type="spellEnd"/>
      <w:r w:rsidR="00F60480" w:rsidRPr="007F1D3F">
        <w:rPr>
          <w:rStyle w:val="normaltextrun"/>
          <w:sz w:val="26"/>
          <w:szCs w:val="26"/>
        </w:rPr>
        <w:t xml:space="preserve"> </w:t>
      </w:r>
      <w:proofErr w:type="spellStart"/>
      <w:r w:rsidR="00F60480" w:rsidRPr="007F1D3F">
        <w:rPr>
          <w:rStyle w:val="normaltextrun"/>
          <w:sz w:val="26"/>
          <w:szCs w:val="26"/>
        </w:rPr>
        <w:t>tư</w:t>
      </w:r>
      <w:proofErr w:type="spellEnd"/>
      <w:r w:rsidR="00F60480" w:rsidRPr="007F1D3F">
        <w:rPr>
          <w:rStyle w:val="normaltextrun"/>
          <w:sz w:val="26"/>
          <w:szCs w:val="26"/>
        </w:rPr>
        <w:t xml:space="preserve"> </w:t>
      </w:r>
      <w:proofErr w:type="spellStart"/>
      <w:r w:rsidR="00F60480" w:rsidRPr="007F1D3F">
        <w:rPr>
          <w:rStyle w:val="normaltextrun"/>
          <w:sz w:val="26"/>
          <w:szCs w:val="26"/>
        </w:rPr>
        <w:t>xây</w:t>
      </w:r>
      <w:proofErr w:type="spellEnd"/>
      <w:r w:rsidR="00F60480" w:rsidRPr="007F1D3F">
        <w:rPr>
          <w:rStyle w:val="normaltextrun"/>
          <w:sz w:val="26"/>
          <w:szCs w:val="26"/>
        </w:rPr>
        <w:t xml:space="preserve"> </w:t>
      </w:r>
      <w:proofErr w:type="spellStart"/>
      <w:r w:rsidR="00F60480" w:rsidRPr="007F1D3F">
        <w:rPr>
          <w:rStyle w:val="normaltextrun"/>
          <w:sz w:val="26"/>
          <w:szCs w:val="26"/>
        </w:rPr>
        <w:t>dựng</w:t>
      </w:r>
      <w:proofErr w:type="spellEnd"/>
      <w:r w:rsidR="00F60480" w:rsidRPr="007F1D3F">
        <w:rPr>
          <w:rStyle w:val="normaltextrun"/>
          <w:sz w:val="26"/>
          <w:szCs w:val="26"/>
        </w:rPr>
        <w:t xml:space="preserve"> </w:t>
      </w:r>
      <w:proofErr w:type="spellStart"/>
      <w:r w:rsidR="00F60480" w:rsidRPr="007F1D3F">
        <w:rPr>
          <w:rStyle w:val="normaltextrun"/>
          <w:sz w:val="26"/>
          <w:szCs w:val="26"/>
        </w:rPr>
        <w:t>các</w:t>
      </w:r>
      <w:proofErr w:type="spellEnd"/>
      <w:r w:rsidR="00F60480" w:rsidRPr="007F1D3F">
        <w:rPr>
          <w:rStyle w:val="normaltextrun"/>
          <w:sz w:val="26"/>
          <w:szCs w:val="26"/>
        </w:rPr>
        <w:t xml:space="preserve"> </w:t>
      </w:r>
      <w:proofErr w:type="spellStart"/>
      <w:r w:rsidR="00F60480" w:rsidRPr="007F1D3F">
        <w:rPr>
          <w:rStyle w:val="normaltextrun"/>
          <w:sz w:val="26"/>
          <w:szCs w:val="26"/>
        </w:rPr>
        <w:t>công</w:t>
      </w:r>
      <w:proofErr w:type="spellEnd"/>
      <w:r w:rsidR="00F60480" w:rsidRPr="007F1D3F">
        <w:rPr>
          <w:rStyle w:val="normaltextrun"/>
          <w:sz w:val="26"/>
          <w:szCs w:val="26"/>
        </w:rPr>
        <w:t xml:space="preserve"> </w:t>
      </w:r>
      <w:proofErr w:type="spellStart"/>
      <w:r w:rsidR="00F60480" w:rsidRPr="007F1D3F">
        <w:rPr>
          <w:rStyle w:val="normaltextrun"/>
          <w:sz w:val="26"/>
          <w:szCs w:val="26"/>
        </w:rPr>
        <w:t>trình</w:t>
      </w:r>
      <w:proofErr w:type="spellEnd"/>
      <w:r w:rsidR="00F60480" w:rsidRPr="007F1D3F">
        <w:rPr>
          <w:rStyle w:val="normaltextrun"/>
          <w:sz w:val="26"/>
          <w:szCs w:val="26"/>
        </w:rPr>
        <w:t xml:space="preserve">, </w:t>
      </w:r>
      <w:proofErr w:type="spellStart"/>
      <w:r w:rsidR="00F60480" w:rsidRPr="007F1D3F">
        <w:rPr>
          <w:rStyle w:val="normaltextrun"/>
          <w:sz w:val="26"/>
          <w:szCs w:val="26"/>
        </w:rPr>
        <w:t>dự</w:t>
      </w:r>
      <w:proofErr w:type="spellEnd"/>
      <w:r w:rsidR="00F60480" w:rsidRPr="007F1D3F">
        <w:rPr>
          <w:rStyle w:val="normaltextrun"/>
          <w:sz w:val="26"/>
          <w:szCs w:val="26"/>
        </w:rPr>
        <w:t xml:space="preserve"> </w:t>
      </w:r>
      <w:proofErr w:type="spellStart"/>
      <w:r w:rsidR="00F60480" w:rsidRPr="007F1D3F">
        <w:rPr>
          <w:rStyle w:val="normaltextrun"/>
          <w:sz w:val="26"/>
          <w:szCs w:val="26"/>
        </w:rPr>
        <w:t>án</w:t>
      </w:r>
      <w:proofErr w:type="spellEnd"/>
      <w:r w:rsidR="00F60480" w:rsidRPr="007F1D3F">
        <w:rPr>
          <w:rStyle w:val="normaltextrun"/>
          <w:sz w:val="26"/>
          <w:szCs w:val="26"/>
        </w:rPr>
        <w:t xml:space="preserve"> </w:t>
      </w:r>
      <w:proofErr w:type="spellStart"/>
      <w:r w:rsidR="00F60480" w:rsidRPr="007F1D3F">
        <w:rPr>
          <w:rStyle w:val="normaltextrun"/>
          <w:sz w:val="26"/>
          <w:szCs w:val="26"/>
        </w:rPr>
        <w:t>cấp</w:t>
      </w:r>
      <w:proofErr w:type="spellEnd"/>
      <w:r w:rsidR="00F60480" w:rsidRPr="007F1D3F">
        <w:rPr>
          <w:rStyle w:val="normaltextrun"/>
          <w:sz w:val="26"/>
          <w:szCs w:val="26"/>
        </w:rPr>
        <w:t xml:space="preserve"> </w:t>
      </w:r>
      <w:proofErr w:type="spellStart"/>
      <w:r w:rsidR="00F60480" w:rsidRPr="007F1D3F">
        <w:rPr>
          <w:rStyle w:val="normaltextrun"/>
          <w:sz w:val="26"/>
          <w:szCs w:val="26"/>
        </w:rPr>
        <w:t>vùng</w:t>
      </w:r>
      <w:proofErr w:type="spellEnd"/>
      <w:r w:rsidR="00F60480" w:rsidRPr="007F1D3F">
        <w:rPr>
          <w:rStyle w:val="normaltextrun"/>
          <w:sz w:val="26"/>
          <w:szCs w:val="26"/>
        </w:rPr>
        <w:t xml:space="preserve"> </w:t>
      </w:r>
      <w:proofErr w:type="spellStart"/>
      <w:r w:rsidR="00F60480" w:rsidRPr="007F1D3F">
        <w:rPr>
          <w:rStyle w:val="normaltextrun"/>
          <w:sz w:val="26"/>
          <w:szCs w:val="26"/>
        </w:rPr>
        <w:t>như</w:t>
      </w:r>
      <w:proofErr w:type="spellEnd"/>
      <w:r w:rsidR="00F60480" w:rsidRPr="007F1D3F">
        <w:rPr>
          <w:rStyle w:val="normaltextrun"/>
          <w:sz w:val="26"/>
          <w:szCs w:val="26"/>
        </w:rPr>
        <w:t xml:space="preserve"> </w:t>
      </w:r>
      <w:proofErr w:type="spellStart"/>
      <w:r w:rsidR="00F60480" w:rsidRPr="007F1D3F">
        <w:rPr>
          <w:rStyle w:val="normaltextrun"/>
          <w:sz w:val="26"/>
          <w:szCs w:val="26"/>
        </w:rPr>
        <w:t>trung</w:t>
      </w:r>
      <w:proofErr w:type="spellEnd"/>
      <w:r w:rsidR="00F60480" w:rsidRPr="007F1D3F">
        <w:rPr>
          <w:rStyle w:val="normaltextrun"/>
          <w:sz w:val="26"/>
          <w:szCs w:val="26"/>
        </w:rPr>
        <w:t xml:space="preserve"> </w:t>
      </w:r>
      <w:proofErr w:type="spellStart"/>
      <w:r w:rsidR="00F60480" w:rsidRPr="007F1D3F">
        <w:rPr>
          <w:rStyle w:val="normaltextrun"/>
          <w:sz w:val="26"/>
          <w:szCs w:val="26"/>
        </w:rPr>
        <w:t>tâm</w:t>
      </w:r>
      <w:proofErr w:type="spellEnd"/>
      <w:r w:rsidR="00F60480" w:rsidRPr="007F1D3F">
        <w:rPr>
          <w:rStyle w:val="normaltextrun"/>
          <w:sz w:val="26"/>
          <w:szCs w:val="26"/>
        </w:rPr>
        <w:t xml:space="preserve"> </w:t>
      </w:r>
      <w:proofErr w:type="spellStart"/>
      <w:r w:rsidR="00F60480" w:rsidRPr="007F1D3F">
        <w:rPr>
          <w:rStyle w:val="normaltextrun"/>
          <w:sz w:val="26"/>
          <w:szCs w:val="26"/>
        </w:rPr>
        <w:t>thương</w:t>
      </w:r>
      <w:proofErr w:type="spellEnd"/>
      <w:r w:rsidR="00F60480" w:rsidRPr="007F1D3F">
        <w:rPr>
          <w:rStyle w:val="normaltextrun"/>
          <w:sz w:val="26"/>
          <w:szCs w:val="26"/>
        </w:rPr>
        <w:t xml:space="preserve"> </w:t>
      </w:r>
      <w:proofErr w:type="spellStart"/>
      <w:r w:rsidR="00F60480" w:rsidRPr="007F1D3F">
        <w:rPr>
          <w:rStyle w:val="normaltextrun"/>
          <w:sz w:val="26"/>
          <w:szCs w:val="26"/>
        </w:rPr>
        <w:t>mại</w:t>
      </w:r>
      <w:proofErr w:type="spellEnd"/>
      <w:r w:rsidR="00F60480" w:rsidRPr="007F1D3F">
        <w:rPr>
          <w:rStyle w:val="normaltextrun"/>
          <w:sz w:val="26"/>
          <w:szCs w:val="26"/>
        </w:rPr>
        <w:t xml:space="preserve">, </w:t>
      </w:r>
      <w:proofErr w:type="spellStart"/>
      <w:r w:rsidR="00F60480" w:rsidRPr="007F1D3F">
        <w:rPr>
          <w:rStyle w:val="normaltextrun"/>
          <w:sz w:val="26"/>
          <w:szCs w:val="26"/>
        </w:rPr>
        <w:t>chợ</w:t>
      </w:r>
      <w:proofErr w:type="spellEnd"/>
      <w:r w:rsidR="00F60480" w:rsidRPr="007F1D3F">
        <w:rPr>
          <w:rStyle w:val="normaltextrun"/>
          <w:sz w:val="26"/>
          <w:szCs w:val="26"/>
        </w:rPr>
        <w:t xml:space="preserve"> </w:t>
      </w:r>
      <w:proofErr w:type="spellStart"/>
      <w:r w:rsidR="00F60480" w:rsidRPr="007F1D3F">
        <w:rPr>
          <w:rStyle w:val="normaltextrun"/>
          <w:sz w:val="26"/>
          <w:szCs w:val="26"/>
        </w:rPr>
        <w:t>đầu</w:t>
      </w:r>
      <w:proofErr w:type="spellEnd"/>
      <w:r w:rsidR="00F60480" w:rsidRPr="007F1D3F">
        <w:rPr>
          <w:rStyle w:val="normaltextrun"/>
          <w:sz w:val="26"/>
          <w:szCs w:val="26"/>
        </w:rPr>
        <w:t xml:space="preserve"> </w:t>
      </w:r>
      <w:proofErr w:type="spellStart"/>
      <w:r w:rsidR="00F60480" w:rsidRPr="007F1D3F">
        <w:rPr>
          <w:rStyle w:val="normaltextrun"/>
          <w:sz w:val="26"/>
          <w:szCs w:val="26"/>
        </w:rPr>
        <w:t>mối</w:t>
      </w:r>
      <w:proofErr w:type="spellEnd"/>
      <w:r w:rsidR="00F60480" w:rsidRPr="007F1D3F">
        <w:rPr>
          <w:rStyle w:val="normaltextrun"/>
          <w:sz w:val="26"/>
          <w:szCs w:val="26"/>
        </w:rPr>
        <w:t xml:space="preserve">, </w:t>
      </w:r>
      <w:proofErr w:type="spellStart"/>
      <w:r w:rsidR="00F60480" w:rsidRPr="007F1D3F">
        <w:rPr>
          <w:rStyle w:val="normaltextrun"/>
          <w:sz w:val="26"/>
          <w:szCs w:val="26"/>
        </w:rPr>
        <w:t>giáo</w:t>
      </w:r>
      <w:proofErr w:type="spellEnd"/>
      <w:r w:rsidR="00F60480" w:rsidRPr="007F1D3F">
        <w:rPr>
          <w:rStyle w:val="normaltextrun"/>
          <w:sz w:val="26"/>
          <w:szCs w:val="26"/>
        </w:rPr>
        <w:t xml:space="preserve"> </w:t>
      </w:r>
      <w:proofErr w:type="spellStart"/>
      <w:r w:rsidR="00F60480" w:rsidRPr="007F1D3F">
        <w:rPr>
          <w:rStyle w:val="normaltextrun"/>
          <w:sz w:val="26"/>
          <w:szCs w:val="26"/>
        </w:rPr>
        <w:t>dục</w:t>
      </w:r>
      <w:proofErr w:type="spellEnd"/>
      <w:r w:rsidR="00F60480" w:rsidRPr="007F1D3F">
        <w:rPr>
          <w:rStyle w:val="normaltextrun"/>
          <w:sz w:val="26"/>
          <w:szCs w:val="26"/>
        </w:rPr>
        <w:t xml:space="preserve"> </w:t>
      </w:r>
      <w:proofErr w:type="spellStart"/>
      <w:r w:rsidR="00F60480" w:rsidRPr="007F1D3F">
        <w:rPr>
          <w:rStyle w:val="normaltextrun"/>
          <w:sz w:val="26"/>
          <w:szCs w:val="26"/>
        </w:rPr>
        <w:t>đào</w:t>
      </w:r>
      <w:proofErr w:type="spellEnd"/>
      <w:r w:rsidR="00F60480" w:rsidRPr="007F1D3F">
        <w:rPr>
          <w:rStyle w:val="normaltextrun"/>
          <w:sz w:val="26"/>
          <w:szCs w:val="26"/>
        </w:rPr>
        <w:t xml:space="preserve"> </w:t>
      </w:r>
      <w:proofErr w:type="spellStart"/>
      <w:r w:rsidR="00F60480" w:rsidRPr="007F1D3F">
        <w:rPr>
          <w:rStyle w:val="normaltextrun"/>
          <w:sz w:val="26"/>
          <w:szCs w:val="26"/>
        </w:rPr>
        <w:t>tạo</w:t>
      </w:r>
      <w:proofErr w:type="spellEnd"/>
      <w:r w:rsidR="00665365" w:rsidRPr="007F1D3F">
        <w:rPr>
          <w:rStyle w:val="normaltextrun"/>
          <w:sz w:val="26"/>
          <w:szCs w:val="26"/>
        </w:rPr>
        <w:t xml:space="preserve">, </w:t>
      </w:r>
      <w:r w:rsidR="001E7650" w:rsidRPr="007F1D3F">
        <w:rPr>
          <w:rStyle w:val="normaltextrun"/>
          <w:sz w:val="26"/>
          <w:szCs w:val="26"/>
        </w:rPr>
        <w:t xml:space="preserve">y </w:t>
      </w:r>
      <w:proofErr w:type="spellStart"/>
      <w:r w:rsidR="001E7650" w:rsidRPr="007F1D3F">
        <w:rPr>
          <w:rStyle w:val="normaltextrun"/>
          <w:sz w:val="26"/>
          <w:szCs w:val="26"/>
        </w:rPr>
        <w:t>tế</w:t>
      </w:r>
      <w:proofErr w:type="spellEnd"/>
      <w:r w:rsidR="001E7650" w:rsidRPr="007F1D3F">
        <w:rPr>
          <w:rStyle w:val="normaltextrun"/>
          <w:sz w:val="26"/>
          <w:szCs w:val="26"/>
        </w:rPr>
        <w:t xml:space="preserve">, </w:t>
      </w:r>
      <w:proofErr w:type="spellStart"/>
      <w:r w:rsidR="00665365" w:rsidRPr="007F1D3F">
        <w:rPr>
          <w:rStyle w:val="normaltextrun"/>
          <w:sz w:val="26"/>
          <w:szCs w:val="26"/>
        </w:rPr>
        <w:t>phát</w:t>
      </w:r>
      <w:proofErr w:type="spellEnd"/>
      <w:r w:rsidR="00665365" w:rsidRPr="007F1D3F">
        <w:rPr>
          <w:rStyle w:val="normaltextrun"/>
          <w:sz w:val="26"/>
          <w:szCs w:val="26"/>
        </w:rPr>
        <w:t xml:space="preserve"> </w:t>
      </w:r>
      <w:proofErr w:type="spellStart"/>
      <w:r w:rsidR="00665365" w:rsidRPr="007F1D3F">
        <w:rPr>
          <w:rStyle w:val="normaltextrun"/>
          <w:sz w:val="26"/>
          <w:szCs w:val="26"/>
        </w:rPr>
        <w:t>triển</w:t>
      </w:r>
      <w:proofErr w:type="spellEnd"/>
      <w:r w:rsidR="00665365" w:rsidRPr="007F1D3F">
        <w:rPr>
          <w:rStyle w:val="normaltextrun"/>
          <w:sz w:val="26"/>
          <w:szCs w:val="26"/>
        </w:rPr>
        <w:t xml:space="preserve"> khoa </w:t>
      </w:r>
      <w:proofErr w:type="spellStart"/>
      <w:r w:rsidR="00665365" w:rsidRPr="007F1D3F">
        <w:rPr>
          <w:rStyle w:val="normaltextrun"/>
          <w:sz w:val="26"/>
          <w:szCs w:val="26"/>
        </w:rPr>
        <w:t>công</w:t>
      </w:r>
      <w:proofErr w:type="spellEnd"/>
      <w:r w:rsidR="00665365" w:rsidRPr="007F1D3F">
        <w:rPr>
          <w:rStyle w:val="normaltextrun"/>
          <w:sz w:val="26"/>
          <w:szCs w:val="26"/>
        </w:rPr>
        <w:t xml:space="preserve"> </w:t>
      </w:r>
      <w:proofErr w:type="spellStart"/>
      <w:r w:rsidR="00665365" w:rsidRPr="007F1D3F">
        <w:rPr>
          <w:rStyle w:val="normaltextrun"/>
          <w:sz w:val="26"/>
          <w:szCs w:val="26"/>
        </w:rPr>
        <w:t>nghệ</w:t>
      </w:r>
      <w:proofErr w:type="spellEnd"/>
      <w:r w:rsidR="001E7650" w:rsidRPr="007F1D3F">
        <w:rPr>
          <w:rStyle w:val="normaltextrun"/>
          <w:sz w:val="26"/>
          <w:szCs w:val="26"/>
        </w:rPr>
        <w:t>, …</w:t>
      </w:r>
      <w:proofErr w:type="spellStart"/>
      <w:r w:rsidR="001E7650" w:rsidRPr="007F1D3F">
        <w:rPr>
          <w:rStyle w:val="normaltextrun"/>
          <w:sz w:val="26"/>
          <w:szCs w:val="26"/>
        </w:rPr>
        <w:t>cung</w:t>
      </w:r>
      <w:proofErr w:type="spellEnd"/>
      <w:r w:rsidR="001E7650" w:rsidRPr="007F1D3F">
        <w:rPr>
          <w:rStyle w:val="normaltextrun"/>
          <w:sz w:val="26"/>
          <w:szCs w:val="26"/>
        </w:rPr>
        <w:t xml:space="preserve"> </w:t>
      </w:r>
      <w:proofErr w:type="spellStart"/>
      <w:r w:rsidR="001E7650" w:rsidRPr="007F1D3F">
        <w:rPr>
          <w:rStyle w:val="normaltextrun"/>
          <w:sz w:val="26"/>
          <w:szCs w:val="26"/>
        </w:rPr>
        <w:t>cấp</w:t>
      </w:r>
      <w:proofErr w:type="spellEnd"/>
      <w:r w:rsidR="001E7650" w:rsidRPr="007F1D3F">
        <w:rPr>
          <w:rStyle w:val="normaltextrun"/>
          <w:sz w:val="26"/>
          <w:szCs w:val="26"/>
        </w:rPr>
        <w:t xml:space="preserve"> </w:t>
      </w:r>
      <w:proofErr w:type="spellStart"/>
      <w:r w:rsidR="001E7650" w:rsidRPr="007F1D3F">
        <w:rPr>
          <w:rStyle w:val="normaltextrun"/>
          <w:sz w:val="26"/>
          <w:szCs w:val="26"/>
        </w:rPr>
        <w:t>các</w:t>
      </w:r>
      <w:proofErr w:type="spellEnd"/>
      <w:r w:rsidR="001E7650" w:rsidRPr="007F1D3F">
        <w:rPr>
          <w:rStyle w:val="normaltextrun"/>
          <w:sz w:val="26"/>
          <w:szCs w:val="26"/>
        </w:rPr>
        <w:t xml:space="preserve"> </w:t>
      </w:r>
      <w:proofErr w:type="spellStart"/>
      <w:r w:rsidR="001E7650" w:rsidRPr="007F1D3F">
        <w:rPr>
          <w:rStyle w:val="normaltextrun"/>
          <w:sz w:val="26"/>
          <w:szCs w:val="26"/>
        </w:rPr>
        <w:t>dịch</w:t>
      </w:r>
      <w:proofErr w:type="spellEnd"/>
      <w:r w:rsidR="001E7650" w:rsidRPr="007F1D3F">
        <w:rPr>
          <w:rStyle w:val="normaltextrun"/>
          <w:sz w:val="26"/>
          <w:szCs w:val="26"/>
        </w:rPr>
        <w:t xml:space="preserve"> </w:t>
      </w:r>
      <w:proofErr w:type="spellStart"/>
      <w:r w:rsidR="001E7650" w:rsidRPr="007F1D3F">
        <w:rPr>
          <w:rStyle w:val="normaltextrun"/>
          <w:sz w:val="26"/>
          <w:szCs w:val="26"/>
        </w:rPr>
        <w:t>vụ</w:t>
      </w:r>
      <w:proofErr w:type="spellEnd"/>
      <w:r w:rsidR="001E7650" w:rsidRPr="007F1D3F">
        <w:rPr>
          <w:rStyle w:val="normaltextrun"/>
          <w:sz w:val="26"/>
          <w:szCs w:val="26"/>
        </w:rPr>
        <w:t xml:space="preserve"> </w:t>
      </w:r>
      <w:proofErr w:type="spellStart"/>
      <w:r w:rsidR="009638A0" w:rsidRPr="007F1D3F">
        <w:rPr>
          <w:rStyle w:val="normaltextrun"/>
          <w:sz w:val="26"/>
          <w:szCs w:val="26"/>
        </w:rPr>
        <w:t>cho</w:t>
      </w:r>
      <w:proofErr w:type="spellEnd"/>
      <w:r w:rsidR="009638A0" w:rsidRPr="007F1D3F">
        <w:rPr>
          <w:rStyle w:val="normaltextrun"/>
          <w:sz w:val="26"/>
          <w:szCs w:val="26"/>
        </w:rPr>
        <w:t xml:space="preserve"> </w:t>
      </w:r>
      <w:proofErr w:type="spellStart"/>
      <w:r w:rsidR="009638A0" w:rsidRPr="007F1D3F">
        <w:rPr>
          <w:rStyle w:val="normaltextrun"/>
          <w:sz w:val="26"/>
          <w:szCs w:val="26"/>
        </w:rPr>
        <w:t>các</w:t>
      </w:r>
      <w:proofErr w:type="spellEnd"/>
      <w:r w:rsidR="009638A0" w:rsidRPr="007F1D3F">
        <w:rPr>
          <w:rStyle w:val="normaltextrun"/>
          <w:sz w:val="26"/>
          <w:szCs w:val="26"/>
        </w:rPr>
        <w:t xml:space="preserve"> </w:t>
      </w:r>
      <w:proofErr w:type="spellStart"/>
      <w:r w:rsidR="009638A0" w:rsidRPr="007F1D3F">
        <w:rPr>
          <w:rStyle w:val="normaltextrun"/>
          <w:sz w:val="26"/>
          <w:szCs w:val="26"/>
        </w:rPr>
        <w:t>huyện</w:t>
      </w:r>
      <w:proofErr w:type="spellEnd"/>
      <w:r w:rsidR="009638A0" w:rsidRPr="007F1D3F">
        <w:rPr>
          <w:rStyle w:val="normaltextrun"/>
          <w:sz w:val="26"/>
          <w:szCs w:val="26"/>
        </w:rPr>
        <w:t xml:space="preserve"> ở </w:t>
      </w:r>
      <w:proofErr w:type="spellStart"/>
      <w:r w:rsidR="009638A0" w:rsidRPr="007F1D3F">
        <w:rPr>
          <w:rStyle w:val="normaltextrun"/>
          <w:sz w:val="26"/>
          <w:szCs w:val="26"/>
        </w:rPr>
        <w:t>phía</w:t>
      </w:r>
      <w:proofErr w:type="spellEnd"/>
      <w:r w:rsidR="009638A0" w:rsidRPr="007F1D3F">
        <w:rPr>
          <w:rStyle w:val="normaltextrun"/>
          <w:sz w:val="26"/>
          <w:szCs w:val="26"/>
        </w:rPr>
        <w:t xml:space="preserve"> Bắc, </w:t>
      </w:r>
      <w:proofErr w:type="spellStart"/>
      <w:r w:rsidR="009638A0" w:rsidRPr="007F1D3F">
        <w:rPr>
          <w:rStyle w:val="normaltextrun"/>
          <w:sz w:val="26"/>
          <w:szCs w:val="26"/>
        </w:rPr>
        <w:t>kết</w:t>
      </w:r>
      <w:proofErr w:type="spellEnd"/>
      <w:r w:rsidR="009638A0" w:rsidRPr="007F1D3F">
        <w:rPr>
          <w:rStyle w:val="normaltextrun"/>
          <w:sz w:val="26"/>
          <w:szCs w:val="26"/>
        </w:rPr>
        <w:t xml:space="preserve"> </w:t>
      </w:r>
      <w:proofErr w:type="spellStart"/>
      <w:r w:rsidR="009638A0" w:rsidRPr="007F1D3F">
        <w:rPr>
          <w:rStyle w:val="normaltextrun"/>
          <w:sz w:val="26"/>
          <w:szCs w:val="26"/>
        </w:rPr>
        <w:t>nối</w:t>
      </w:r>
      <w:proofErr w:type="spellEnd"/>
      <w:r w:rsidR="009638A0" w:rsidRPr="007F1D3F">
        <w:rPr>
          <w:rStyle w:val="normaltextrun"/>
          <w:sz w:val="26"/>
          <w:szCs w:val="26"/>
        </w:rPr>
        <w:t xml:space="preserve"> </w:t>
      </w:r>
      <w:proofErr w:type="spellStart"/>
      <w:r w:rsidR="009638A0" w:rsidRPr="007F1D3F">
        <w:rPr>
          <w:rStyle w:val="normaltextrun"/>
          <w:sz w:val="26"/>
          <w:szCs w:val="26"/>
        </w:rPr>
        <w:t>với</w:t>
      </w:r>
      <w:proofErr w:type="spellEnd"/>
      <w:r w:rsidR="009638A0" w:rsidRPr="007F1D3F">
        <w:rPr>
          <w:rStyle w:val="normaltextrun"/>
          <w:sz w:val="26"/>
          <w:szCs w:val="26"/>
        </w:rPr>
        <w:t xml:space="preserve"> </w:t>
      </w:r>
      <w:proofErr w:type="spellStart"/>
      <w:r w:rsidR="009638A0" w:rsidRPr="007F1D3F">
        <w:rPr>
          <w:rStyle w:val="normaltextrun"/>
          <w:sz w:val="26"/>
          <w:szCs w:val="26"/>
        </w:rPr>
        <w:t>thành</w:t>
      </w:r>
      <w:proofErr w:type="spellEnd"/>
      <w:r w:rsidR="009638A0" w:rsidRPr="007F1D3F">
        <w:rPr>
          <w:rStyle w:val="normaltextrun"/>
          <w:sz w:val="26"/>
          <w:szCs w:val="26"/>
        </w:rPr>
        <w:t xml:space="preserve"> </w:t>
      </w:r>
      <w:proofErr w:type="spellStart"/>
      <w:r w:rsidR="009638A0" w:rsidRPr="007F1D3F">
        <w:rPr>
          <w:rStyle w:val="normaltextrun"/>
          <w:sz w:val="26"/>
          <w:szCs w:val="26"/>
        </w:rPr>
        <w:t>phố</w:t>
      </w:r>
      <w:proofErr w:type="spellEnd"/>
      <w:r w:rsidR="009638A0" w:rsidRPr="007F1D3F">
        <w:rPr>
          <w:rStyle w:val="normaltextrun"/>
          <w:sz w:val="26"/>
          <w:szCs w:val="26"/>
        </w:rPr>
        <w:t xml:space="preserve"> Quy </w:t>
      </w:r>
      <w:proofErr w:type="spellStart"/>
      <w:r w:rsidR="009638A0" w:rsidRPr="007F1D3F">
        <w:rPr>
          <w:rStyle w:val="normaltextrun"/>
          <w:sz w:val="26"/>
          <w:szCs w:val="26"/>
        </w:rPr>
        <w:t>Nhơn</w:t>
      </w:r>
      <w:proofErr w:type="spellEnd"/>
      <w:r w:rsidR="009638A0" w:rsidRPr="007F1D3F">
        <w:rPr>
          <w:rStyle w:val="normaltextrun"/>
          <w:sz w:val="26"/>
          <w:szCs w:val="26"/>
        </w:rPr>
        <w:t xml:space="preserve"> </w:t>
      </w:r>
      <w:proofErr w:type="spellStart"/>
      <w:r w:rsidR="009638A0" w:rsidRPr="007F1D3F">
        <w:rPr>
          <w:rStyle w:val="normaltextrun"/>
          <w:sz w:val="26"/>
          <w:szCs w:val="26"/>
        </w:rPr>
        <w:t>tạo</w:t>
      </w:r>
      <w:proofErr w:type="spellEnd"/>
      <w:r w:rsidR="009638A0" w:rsidRPr="007F1D3F">
        <w:rPr>
          <w:rStyle w:val="normaltextrun"/>
          <w:sz w:val="26"/>
          <w:szCs w:val="26"/>
        </w:rPr>
        <w:t xml:space="preserve"> </w:t>
      </w:r>
      <w:proofErr w:type="spellStart"/>
      <w:r w:rsidR="009638A0" w:rsidRPr="007F1D3F">
        <w:rPr>
          <w:rStyle w:val="normaltextrun"/>
          <w:sz w:val="26"/>
          <w:szCs w:val="26"/>
        </w:rPr>
        <w:t>thành</w:t>
      </w:r>
      <w:proofErr w:type="spellEnd"/>
      <w:r w:rsidR="009638A0" w:rsidRPr="007F1D3F">
        <w:rPr>
          <w:rStyle w:val="normaltextrun"/>
          <w:sz w:val="26"/>
          <w:szCs w:val="26"/>
        </w:rPr>
        <w:t xml:space="preserve"> 02 </w:t>
      </w:r>
      <w:proofErr w:type="spellStart"/>
      <w:r w:rsidR="009638A0" w:rsidRPr="007F1D3F">
        <w:rPr>
          <w:rStyle w:val="normaltextrun"/>
          <w:sz w:val="26"/>
          <w:szCs w:val="26"/>
        </w:rPr>
        <w:t>cực</w:t>
      </w:r>
      <w:proofErr w:type="spellEnd"/>
      <w:r w:rsidR="009638A0" w:rsidRPr="007F1D3F">
        <w:rPr>
          <w:rStyle w:val="normaltextrun"/>
          <w:sz w:val="26"/>
          <w:szCs w:val="26"/>
        </w:rPr>
        <w:t xml:space="preserve"> </w:t>
      </w:r>
      <w:proofErr w:type="spellStart"/>
      <w:r w:rsidR="009638A0" w:rsidRPr="007F1D3F">
        <w:rPr>
          <w:rStyle w:val="normaltextrun"/>
          <w:sz w:val="26"/>
          <w:szCs w:val="26"/>
        </w:rPr>
        <w:t>phát</w:t>
      </w:r>
      <w:proofErr w:type="spellEnd"/>
      <w:r w:rsidR="009638A0" w:rsidRPr="007F1D3F">
        <w:rPr>
          <w:rStyle w:val="normaltextrun"/>
          <w:sz w:val="26"/>
          <w:szCs w:val="26"/>
        </w:rPr>
        <w:t xml:space="preserve"> </w:t>
      </w:r>
      <w:proofErr w:type="spellStart"/>
      <w:r w:rsidR="009638A0" w:rsidRPr="007F1D3F">
        <w:rPr>
          <w:rStyle w:val="normaltextrun"/>
          <w:sz w:val="26"/>
          <w:szCs w:val="26"/>
        </w:rPr>
        <w:t>triển</w:t>
      </w:r>
      <w:proofErr w:type="spellEnd"/>
      <w:r w:rsidR="009638A0" w:rsidRPr="007F1D3F">
        <w:rPr>
          <w:rStyle w:val="normaltextrun"/>
          <w:sz w:val="26"/>
          <w:szCs w:val="26"/>
        </w:rPr>
        <w:t xml:space="preserve"> </w:t>
      </w:r>
      <w:proofErr w:type="spellStart"/>
      <w:r w:rsidR="009638A0" w:rsidRPr="007F1D3F">
        <w:rPr>
          <w:rStyle w:val="normaltextrun"/>
          <w:sz w:val="26"/>
          <w:szCs w:val="26"/>
        </w:rPr>
        <w:t>chính</w:t>
      </w:r>
      <w:proofErr w:type="spellEnd"/>
      <w:r w:rsidR="009638A0" w:rsidRPr="007F1D3F">
        <w:rPr>
          <w:rStyle w:val="normaltextrun"/>
          <w:sz w:val="26"/>
          <w:szCs w:val="26"/>
        </w:rPr>
        <w:t xml:space="preserve"> </w:t>
      </w:r>
      <w:proofErr w:type="spellStart"/>
      <w:r w:rsidR="00442DD1" w:rsidRPr="007F1D3F">
        <w:rPr>
          <w:rStyle w:val="normaltextrun"/>
          <w:sz w:val="26"/>
          <w:szCs w:val="26"/>
        </w:rPr>
        <w:t>của</w:t>
      </w:r>
      <w:proofErr w:type="spellEnd"/>
      <w:r w:rsidR="00442DD1" w:rsidRPr="007F1D3F">
        <w:rPr>
          <w:rStyle w:val="normaltextrun"/>
          <w:sz w:val="26"/>
          <w:szCs w:val="26"/>
        </w:rPr>
        <w:t xml:space="preserve"> </w:t>
      </w:r>
      <w:proofErr w:type="spellStart"/>
      <w:r w:rsidR="00442DD1" w:rsidRPr="007F1D3F">
        <w:rPr>
          <w:rStyle w:val="normaltextrun"/>
          <w:sz w:val="26"/>
          <w:szCs w:val="26"/>
        </w:rPr>
        <w:t>tỉnh</w:t>
      </w:r>
      <w:proofErr w:type="spellEnd"/>
      <w:r w:rsidR="00442DD1" w:rsidRPr="007F1D3F">
        <w:rPr>
          <w:rStyle w:val="normaltextrun"/>
          <w:sz w:val="26"/>
          <w:szCs w:val="26"/>
        </w:rPr>
        <w:t xml:space="preserve"> Bình Định.</w:t>
      </w:r>
    </w:p>
    <w:p w14:paraId="371DC4FB" w14:textId="718F562E" w:rsidR="00665A59" w:rsidRPr="007F1D3F" w:rsidRDefault="0021263A" w:rsidP="00665A59">
      <w:pPr>
        <w:pStyle w:val="paragraph"/>
        <w:spacing w:before="0" w:beforeAutospacing="0" w:after="120" w:afterAutospacing="0"/>
        <w:ind w:right="90" w:firstLine="567"/>
        <w:jc w:val="both"/>
        <w:textAlignment w:val="baseline"/>
        <w:rPr>
          <w:rStyle w:val="normaltextrun"/>
          <w:sz w:val="26"/>
          <w:szCs w:val="26"/>
        </w:rPr>
      </w:pPr>
      <w:r w:rsidRPr="007F1D3F">
        <w:rPr>
          <w:rStyle w:val="normaltextrun"/>
          <w:sz w:val="26"/>
          <w:szCs w:val="26"/>
        </w:rPr>
        <w:t xml:space="preserve">+ </w:t>
      </w:r>
      <w:proofErr w:type="spellStart"/>
      <w:r w:rsidR="00280217" w:rsidRPr="007F1D3F">
        <w:rPr>
          <w:rStyle w:val="normaltextrun"/>
          <w:sz w:val="26"/>
          <w:szCs w:val="26"/>
        </w:rPr>
        <w:t>Việc</w:t>
      </w:r>
      <w:proofErr w:type="spellEnd"/>
      <w:r w:rsidR="00280217" w:rsidRPr="007F1D3F">
        <w:rPr>
          <w:rStyle w:val="normaltextrun"/>
          <w:sz w:val="26"/>
          <w:szCs w:val="26"/>
        </w:rPr>
        <w:t xml:space="preserve"> </w:t>
      </w:r>
      <w:proofErr w:type="spellStart"/>
      <w:r w:rsidR="008C2B65" w:rsidRPr="007F1D3F">
        <w:rPr>
          <w:rStyle w:val="normaltextrun"/>
          <w:sz w:val="26"/>
          <w:szCs w:val="26"/>
        </w:rPr>
        <w:t>định</w:t>
      </w:r>
      <w:proofErr w:type="spellEnd"/>
      <w:r w:rsidR="008C2B65" w:rsidRPr="007F1D3F">
        <w:rPr>
          <w:rStyle w:val="normaltextrun"/>
          <w:sz w:val="26"/>
          <w:szCs w:val="26"/>
        </w:rPr>
        <w:t xml:space="preserve"> </w:t>
      </w:r>
      <w:proofErr w:type="spellStart"/>
      <w:r w:rsidR="008C2B65" w:rsidRPr="007F1D3F">
        <w:rPr>
          <w:rStyle w:val="normaltextrun"/>
          <w:sz w:val="26"/>
          <w:szCs w:val="26"/>
        </w:rPr>
        <w:t>hướng</w:t>
      </w:r>
      <w:proofErr w:type="spellEnd"/>
      <w:r w:rsidR="008C2B65" w:rsidRPr="007F1D3F">
        <w:rPr>
          <w:rStyle w:val="normaltextrun"/>
          <w:sz w:val="26"/>
          <w:szCs w:val="26"/>
        </w:rPr>
        <w:t xml:space="preserve"> </w:t>
      </w:r>
      <w:r w:rsidR="00665A59" w:rsidRPr="007F1D3F">
        <w:rPr>
          <w:rStyle w:val="normaltextrun"/>
          <w:sz w:val="26"/>
          <w:szCs w:val="26"/>
        </w:rPr>
        <w:t xml:space="preserve">Khu </w:t>
      </w:r>
      <w:proofErr w:type="spellStart"/>
      <w:r w:rsidR="00E24332" w:rsidRPr="007F1D3F">
        <w:rPr>
          <w:rStyle w:val="normaltextrun"/>
          <w:sz w:val="26"/>
          <w:szCs w:val="26"/>
        </w:rPr>
        <w:t>công</w:t>
      </w:r>
      <w:proofErr w:type="spellEnd"/>
      <w:r w:rsidR="00E24332" w:rsidRPr="007F1D3F">
        <w:rPr>
          <w:rStyle w:val="normaltextrun"/>
          <w:sz w:val="26"/>
          <w:szCs w:val="26"/>
        </w:rPr>
        <w:t xml:space="preserve"> </w:t>
      </w:r>
      <w:proofErr w:type="spellStart"/>
      <w:r w:rsidR="00E24332" w:rsidRPr="007F1D3F">
        <w:rPr>
          <w:rStyle w:val="normaltextrun"/>
          <w:sz w:val="26"/>
          <w:szCs w:val="26"/>
        </w:rPr>
        <w:t>nghiệp</w:t>
      </w:r>
      <w:proofErr w:type="spellEnd"/>
      <w:r w:rsidR="00E24332" w:rsidRPr="007F1D3F">
        <w:rPr>
          <w:rStyle w:val="normaltextrun"/>
          <w:sz w:val="26"/>
          <w:szCs w:val="26"/>
        </w:rPr>
        <w:t xml:space="preserve"> Hoài </w:t>
      </w:r>
      <w:proofErr w:type="spellStart"/>
      <w:r w:rsidR="00E24332" w:rsidRPr="007F1D3F">
        <w:rPr>
          <w:rStyle w:val="normaltextrun"/>
          <w:sz w:val="26"/>
          <w:szCs w:val="26"/>
        </w:rPr>
        <w:t>Mỹ</w:t>
      </w:r>
      <w:proofErr w:type="spellEnd"/>
      <w:r w:rsidR="00665A59" w:rsidRPr="007F1D3F">
        <w:rPr>
          <w:rStyle w:val="normaltextrun"/>
          <w:sz w:val="26"/>
          <w:szCs w:val="26"/>
        </w:rPr>
        <w:t xml:space="preserve"> </w:t>
      </w:r>
      <w:proofErr w:type="spellStart"/>
      <w:r w:rsidR="00810F57" w:rsidRPr="007F1D3F">
        <w:rPr>
          <w:rStyle w:val="normaltextrun"/>
          <w:sz w:val="26"/>
          <w:szCs w:val="26"/>
        </w:rPr>
        <w:t>gắn</w:t>
      </w:r>
      <w:proofErr w:type="spellEnd"/>
      <w:r w:rsidR="00810F57" w:rsidRPr="007F1D3F">
        <w:rPr>
          <w:rStyle w:val="normaltextrun"/>
          <w:sz w:val="26"/>
          <w:szCs w:val="26"/>
        </w:rPr>
        <w:t xml:space="preserve"> </w:t>
      </w:r>
      <w:proofErr w:type="spellStart"/>
      <w:r w:rsidR="00810F57" w:rsidRPr="007F1D3F">
        <w:rPr>
          <w:rStyle w:val="normaltextrun"/>
          <w:sz w:val="26"/>
          <w:szCs w:val="26"/>
        </w:rPr>
        <w:t>với</w:t>
      </w:r>
      <w:proofErr w:type="spellEnd"/>
      <w:r w:rsidR="00665A59" w:rsidRPr="007F1D3F">
        <w:rPr>
          <w:rStyle w:val="normaltextrun"/>
          <w:sz w:val="26"/>
          <w:szCs w:val="26"/>
        </w:rPr>
        <w:t xml:space="preserve"> </w:t>
      </w:r>
      <w:proofErr w:type="spellStart"/>
      <w:r w:rsidR="00665A59" w:rsidRPr="007F1D3F">
        <w:rPr>
          <w:rStyle w:val="normaltextrun"/>
          <w:sz w:val="26"/>
          <w:szCs w:val="26"/>
        </w:rPr>
        <w:t>khu</w:t>
      </w:r>
      <w:proofErr w:type="spellEnd"/>
      <w:r w:rsidR="00665A59" w:rsidRPr="007F1D3F">
        <w:rPr>
          <w:rStyle w:val="normaltextrun"/>
          <w:sz w:val="26"/>
          <w:szCs w:val="26"/>
        </w:rPr>
        <w:t xml:space="preserve"> </w:t>
      </w:r>
      <w:proofErr w:type="spellStart"/>
      <w:r w:rsidR="00E24332" w:rsidRPr="007F1D3F">
        <w:rPr>
          <w:rStyle w:val="normaltextrun"/>
          <w:sz w:val="26"/>
          <w:szCs w:val="26"/>
        </w:rPr>
        <w:t>bến</w:t>
      </w:r>
      <w:proofErr w:type="spellEnd"/>
      <w:r w:rsidR="00E24332" w:rsidRPr="007F1D3F">
        <w:rPr>
          <w:rStyle w:val="normaltextrun"/>
          <w:sz w:val="26"/>
          <w:szCs w:val="26"/>
        </w:rPr>
        <w:t xml:space="preserve"> </w:t>
      </w:r>
      <w:proofErr w:type="spellStart"/>
      <w:r w:rsidR="00E24332" w:rsidRPr="007F1D3F">
        <w:rPr>
          <w:rStyle w:val="normaltextrun"/>
          <w:sz w:val="26"/>
          <w:szCs w:val="26"/>
        </w:rPr>
        <w:t>cảng</w:t>
      </w:r>
      <w:proofErr w:type="spellEnd"/>
      <w:r w:rsidR="00E24332" w:rsidRPr="007F1D3F">
        <w:rPr>
          <w:rStyle w:val="normaltextrun"/>
          <w:sz w:val="26"/>
          <w:szCs w:val="26"/>
        </w:rPr>
        <w:t xml:space="preserve"> Hoài </w:t>
      </w:r>
      <w:proofErr w:type="spellStart"/>
      <w:r w:rsidR="00E24332" w:rsidRPr="007F1D3F">
        <w:rPr>
          <w:rStyle w:val="normaltextrun"/>
          <w:sz w:val="26"/>
          <w:szCs w:val="26"/>
        </w:rPr>
        <w:t>Nhơn</w:t>
      </w:r>
      <w:proofErr w:type="spellEnd"/>
      <w:r w:rsidR="00665A59" w:rsidRPr="007F1D3F">
        <w:rPr>
          <w:rStyle w:val="normaltextrun"/>
          <w:sz w:val="26"/>
          <w:szCs w:val="26"/>
        </w:rPr>
        <w:t xml:space="preserve"> </w:t>
      </w:r>
      <w:proofErr w:type="spellStart"/>
      <w:r w:rsidR="00665A59" w:rsidRPr="007F1D3F">
        <w:rPr>
          <w:rStyle w:val="normaltextrun"/>
          <w:sz w:val="26"/>
          <w:szCs w:val="26"/>
        </w:rPr>
        <w:t>dự</w:t>
      </w:r>
      <w:proofErr w:type="spellEnd"/>
      <w:r w:rsidR="00665A59" w:rsidRPr="007F1D3F">
        <w:rPr>
          <w:rStyle w:val="normaltextrun"/>
          <w:sz w:val="26"/>
          <w:szCs w:val="26"/>
        </w:rPr>
        <w:t xml:space="preserve"> </w:t>
      </w:r>
      <w:proofErr w:type="spellStart"/>
      <w:r w:rsidR="00665A59" w:rsidRPr="007F1D3F">
        <w:rPr>
          <w:rStyle w:val="normaltextrun"/>
          <w:sz w:val="26"/>
          <w:szCs w:val="26"/>
        </w:rPr>
        <w:t>kiến</w:t>
      </w:r>
      <w:proofErr w:type="spellEnd"/>
      <w:r w:rsidR="00665A59" w:rsidRPr="007F1D3F">
        <w:rPr>
          <w:rStyle w:val="normaltextrun"/>
          <w:sz w:val="26"/>
          <w:szCs w:val="26"/>
        </w:rPr>
        <w:t xml:space="preserve"> </w:t>
      </w:r>
      <w:proofErr w:type="spellStart"/>
      <w:r w:rsidR="00665A59" w:rsidRPr="007F1D3F">
        <w:rPr>
          <w:rStyle w:val="normaltextrun"/>
          <w:sz w:val="26"/>
          <w:szCs w:val="26"/>
        </w:rPr>
        <w:t>được</w:t>
      </w:r>
      <w:proofErr w:type="spellEnd"/>
      <w:r w:rsidR="00665A59" w:rsidRPr="007F1D3F">
        <w:rPr>
          <w:rStyle w:val="normaltextrun"/>
          <w:sz w:val="26"/>
          <w:szCs w:val="26"/>
        </w:rPr>
        <w:t xml:space="preserve"> </w:t>
      </w:r>
      <w:proofErr w:type="spellStart"/>
      <w:r w:rsidR="00665A59" w:rsidRPr="007F1D3F">
        <w:rPr>
          <w:rStyle w:val="normaltextrun"/>
          <w:sz w:val="26"/>
          <w:szCs w:val="26"/>
        </w:rPr>
        <w:t>xây</w:t>
      </w:r>
      <w:proofErr w:type="spellEnd"/>
      <w:r w:rsidR="00665A59" w:rsidRPr="007F1D3F">
        <w:rPr>
          <w:rStyle w:val="normaltextrun"/>
          <w:sz w:val="26"/>
          <w:szCs w:val="26"/>
        </w:rPr>
        <w:t xml:space="preserve"> </w:t>
      </w:r>
      <w:proofErr w:type="spellStart"/>
      <w:r w:rsidR="00665A59" w:rsidRPr="007F1D3F">
        <w:rPr>
          <w:rStyle w:val="normaltextrun"/>
          <w:sz w:val="26"/>
          <w:szCs w:val="26"/>
        </w:rPr>
        <w:t>dựng</w:t>
      </w:r>
      <w:proofErr w:type="spellEnd"/>
      <w:r w:rsidR="00665A59" w:rsidRPr="007F1D3F">
        <w:rPr>
          <w:rStyle w:val="normaltextrun"/>
          <w:sz w:val="26"/>
          <w:szCs w:val="26"/>
        </w:rPr>
        <w:t xml:space="preserve"> </w:t>
      </w:r>
      <w:proofErr w:type="spellStart"/>
      <w:r w:rsidR="00665A59" w:rsidRPr="007F1D3F">
        <w:rPr>
          <w:rStyle w:val="normaltextrun"/>
          <w:sz w:val="26"/>
          <w:szCs w:val="26"/>
        </w:rPr>
        <w:t>sẽ</w:t>
      </w:r>
      <w:proofErr w:type="spellEnd"/>
      <w:r w:rsidR="0011147E" w:rsidRPr="007F1D3F">
        <w:rPr>
          <w:rStyle w:val="normaltextrun"/>
          <w:sz w:val="26"/>
          <w:szCs w:val="26"/>
        </w:rPr>
        <w:t xml:space="preserve"> </w:t>
      </w:r>
      <w:proofErr w:type="spellStart"/>
      <w:r w:rsidR="0011147E" w:rsidRPr="007F1D3F">
        <w:rPr>
          <w:rStyle w:val="normaltextrun"/>
          <w:sz w:val="26"/>
          <w:szCs w:val="26"/>
        </w:rPr>
        <w:t>tạo</w:t>
      </w:r>
      <w:proofErr w:type="spellEnd"/>
      <w:r w:rsidR="0011147E" w:rsidRPr="007F1D3F">
        <w:rPr>
          <w:rStyle w:val="normaltextrun"/>
          <w:sz w:val="26"/>
          <w:szCs w:val="26"/>
        </w:rPr>
        <w:t xml:space="preserve"> </w:t>
      </w:r>
      <w:proofErr w:type="spellStart"/>
      <w:r w:rsidR="0011147E" w:rsidRPr="007F1D3F">
        <w:rPr>
          <w:rStyle w:val="normaltextrun"/>
          <w:sz w:val="26"/>
          <w:szCs w:val="26"/>
        </w:rPr>
        <w:t>ra</w:t>
      </w:r>
      <w:proofErr w:type="spellEnd"/>
      <w:r w:rsidR="0011147E" w:rsidRPr="007F1D3F">
        <w:rPr>
          <w:rStyle w:val="normaltextrun"/>
          <w:sz w:val="26"/>
          <w:szCs w:val="26"/>
        </w:rPr>
        <w:t xml:space="preserve"> </w:t>
      </w:r>
      <w:proofErr w:type="spellStart"/>
      <w:r w:rsidR="0011147E" w:rsidRPr="007F1D3F">
        <w:rPr>
          <w:rStyle w:val="normaltextrun"/>
          <w:sz w:val="26"/>
          <w:szCs w:val="26"/>
        </w:rPr>
        <w:t>động</w:t>
      </w:r>
      <w:proofErr w:type="spellEnd"/>
      <w:r w:rsidR="0011147E" w:rsidRPr="007F1D3F">
        <w:rPr>
          <w:rStyle w:val="normaltextrun"/>
          <w:sz w:val="26"/>
          <w:szCs w:val="26"/>
        </w:rPr>
        <w:t xml:space="preserve"> </w:t>
      </w:r>
      <w:proofErr w:type="spellStart"/>
      <w:r w:rsidR="0011147E" w:rsidRPr="007F1D3F">
        <w:rPr>
          <w:rStyle w:val="normaltextrun"/>
          <w:sz w:val="26"/>
          <w:szCs w:val="26"/>
        </w:rPr>
        <w:t>lực</w:t>
      </w:r>
      <w:proofErr w:type="spellEnd"/>
      <w:r w:rsidR="0011147E" w:rsidRPr="007F1D3F">
        <w:rPr>
          <w:rStyle w:val="normaltextrun"/>
          <w:sz w:val="26"/>
          <w:szCs w:val="26"/>
        </w:rPr>
        <w:t xml:space="preserve"> </w:t>
      </w:r>
      <w:proofErr w:type="spellStart"/>
      <w:r w:rsidR="0011147E" w:rsidRPr="007F1D3F">
        <w:rPr>
          <w:rStyle w:val="normaltextrun"/>
          <w:sz w:val="26"/>
          <w:szCs w:val="26"/>
        </w:rPr>
        <w:t>phát</w:t>
      </w:r>
      <w:proofErr w:type="spellEnd"/>
      <w:r w:rsidR="0011147E" w:rsidRPr="007F1D3F">
        <w:rPr>
          <w:rStyle w:val="normaltextrun"/>
          <w:sz w:val="26"/>
          <w:szCs w:val="26"/>
        </w:rPr>
        <w:t xml:space="preserve"> </w:t>
      </w:r>
      <w:proofErr w:type="spellStart"/>
      <w:r w:rsidR="0011147E" w:rsidRPr="007F1D3F">
        <w:rPr>
          <w:rStyle w:val="normaltextrun"/>
          <w:sz w:val="26"/>
          <w:szCs w:val="26"/>
        </w:rPr>
        <w:t>triển</w:t>
      </w:r>
      <w:proofErr w:type="spellEnd"/>
      <w:r w:rsidR="0011147E" w:rsidRPr="007F1D3F">
        <w:rPr>
          <w:rStyle w:val="normaltextrun"/>
          <w:sz w:val="26"/>
          <w:szCs w:val="26"/>
        </w:rPr>
        <w:t xml:space="preserve"> </w:t>
      </w:r>
      <w:proofErr w:type="spellStart"/>
      <w:r w:rsidR="0011147E" w:rsidRPr="007F1D3F">
        <w:rPr>
          <w:rStyle w:val="normaltextrun"/>
          <w:sz w:val="26"/>
          <w:szCs w:val="26"/>
        </w:rPr>
        <w:t>kinh</w:t>
      </w:r>
      <w:proofErr w:type="spellEnd"/>
      <w:r w:rsidR="0011147E" w:rsidRPr="007F1D3F">
        <w:rPr>
          <w:rStyle w:val="normaltextrun"/>
          <w:sz w:val="26"/>
          <w:szCs w:val="26"/>
        </w:rPr>
        <w:t xml:space="preserve"> </w:t>
      </w:r>
      <w:proofErr w:type="spellStart"/>
      <w:r w:rsidR="0011147E" w:rsidRPr="007F1D3F">
        <w:rPr>
          <w:rStyle w:val="normaltextrun"/>
          <w:sz w:val="26"/>
          <w:szCs w:val="26"/>
        </w:rPr>
        <w:t>tế</w:t>
      </w:r>
      <w:proofErr w:type="spellEnd"/>
      <w:r w:rsidR="0011147E" w:rsidRPr="007F1D3F">
        <w:rPr>
          <w:rStyle w:val="normaltextrun"/>
          <w:sz w:val="26"/>
          <w:szCs w:val="26"/>
        </w:rPr>
        <w:t xml:space="preserve">, </w:t>
      </w:r>
      <w:proofErr w:type="spellStart"/>
      <w:r w:rsidR="0011147E" w:rsidRPr="007F1D3F">
        <w:rPr>
          <w:rStyle w:val="normaltextrun"/>
          <w:sz w:val="26"/>
          <w:szCs w:val="26"/>
        </w:rPr>
        <w:t>hình</w:t>
      </w:r>
      <w:proofErr w:type="spellEnd"/>
      <w:r w:rsidR="0011147E" w:rsidRPr="007F1D3F">
        <w:rPr>
          <w:rStyle w:val="normaltextrun"/>
          <w:sz w:val="26"/>
          <w:szCs w:val="26"/>
        </w:rPr>
        <w:t xml:space="preserve"> </w:t>
      </w:r>
      <w:proofErr w:type="spellStart"/>
      <w:r w:rsidR="0011147E" w:rsidRPr="007F1D3F">
        <w:rPr>
          <w:rStyle w:val="normaltextrun"/>
          <w:sz w:val="26"/>
          <w:szCs w:val="26"/>
        </w:rPr>
        <w:t>thành</w:t>
      </w:r>
      <w:proofErr w:type="spellEnd"/>
      <w:r w:rsidR="0011147E" w:rsidRPr="007F1D3F">
        <w:rPr>
          <w:rStyle w:val="normaltextrun"/>
          <w:sz w:val="26"/>
          <w:szCs w:val="26"/>
        </w:rPr>
        <w:t xml:space="preserve"> </w:t>
      </w:r>
      <w:proofErr w:type="spellStart"/>
      <w:r w:rsidR="00DB13DC" w:rsidRPr="007F1D3F">
        <w:rPr>
          <w:rStyle w:val="normaltextrun"/>
          <w:sz w:val="26"/>
          <w:szCs w:val="26"/>
        </w:rPr>
        <w:t>chuỗi</w:t>
      </w:r>
      <w:proofErr w:type="spellEnd"/>
      <w:r w:rsidR="00DB13DC" w:rsidRPr="007F1D3F">
        <w:rPr>
          <w:rStyle w:val="normaltextrun"/>
          <w:sz w:val="26"/>
          <w:szCs w:val="26"/>
        </w:rPr>
        <w:t xml:space="preserve"> </w:t>
      </w:r>
      <w:proofErr w:type="spellStart"/>
      <w:r w:rsidR="00DB13DC" w:rsidRPr="007F1D3F">
        <w:rPr>
          <w:rStyle w:val="normaltextrun"/>
          <w:sz w:val="26"/>
          <w:szCs w:val="26"/>
        </w:rPr>
        <w:t>liên</w:t>
      </w:r>
      <w:proofErr w:type="spellEnd"/>
      <w:r w:rsidR="00DB13DC" w:rsidRPr="007F1D3F">
        <w:rPr>
          <w:rStyle w:val="normaltextrun"/>
          <w:sz w:val="26"/>
          <w:szCs w:val="26"/>
        </w:rPr>
        <w:t xml:space="preserve"> </w:t>
      </w:r>
      <w:proofErr w:type="spellStart"/>
      <w:r w:rsidR="00DB13DC" w:rsidRPr="007F1D3F">
        <w:rPr>
          <w:rStyle w:val="normaltextrun"/>
          <w:sz w:val="26"/>
          <w:szCs w:val="26"/>
        </w:rPr>
        <w:t>kết</w:t>
      </w:r>
      <w:proofErr w:type="spellEnd"/>
      <w:r w:rsidR="00DB13DC" w:rsidRPr="007F1D3F">
        <w:rPr>
          <w:rStyle w:val="normaltextrun"/>
          <w:sz w:val="26"/>
          <w:szCs w:val="26"/>
        </w:rPr>
        <w:t xml:space="preserve"> </w:t>
      </w:r>
      <w:proofErr w:type="spellStart"/>
      <w:r w:rsidR="00DB13DC" w:rsidRPr="007F1D3F">
        <w:rPr>
          <w:rStyle w:val="normaltextrun"/>
          <w:sz w:val="26"/>
          <w:szCs w:val="26"/>
        </w:rPr>
        <w:t>ngành</w:t>
      </w:r>
      <w:proofErr w:type="spellEnd"/>
      <w:r w:rsidR="00DB13DC" w:rsidRPr="007F1D3F">
        <w:rPr>
          <w:rStyle w:val="normaltextrun"/>
          <w:sz w:val="26"/>
          <w:szCs w:val="26"/>
        </w:rPr>
        <w:t xml:space="preserve">, </w:t>
      </w:r>
      <w:proofErr w:type="spellStart"/>
      <w:r w:rsidR="00053897" w:rsidRPr="007F1D3F">
        <w:rPr>
          <w:rStyle w:val="normaltextrun"/>
          <w:sz w:val="26"/>
          <w:szCs w:val="26"/>
        </w:rPr>
        <w:t>thu</w:t>
      </w:r>
      <w:proofErr w:type="spellEnd"/>
      <w:r w:rsidR="00053897" w:rsidRPr="007F1D3F">
        <w:rPr>
          <w:rStyle w:val="normaltextrun"/>
          <w:sz w:val="26"/>
          <w:szCs w:val="26"/>
        </w:rPr>
        <w:t xml:space="preserve"> </w:t>
      </w:r>
      <w:proofErr w:type="spellStart"/>
      <w:r w:rsidR="00053897" w:rsidRPr="007F1D3F">
        <w:rPr>
          <w:rStyle w:val="normaltextrun"/>
          <w:sz w:val="26"/>
          <w:szCs w:val="26"/>
        </w:rPr>
        <w:t>hút</w:t>
      </w:r>
      <w:proofErr w:type="spellEnd"/>
      <w:r w:rsidR="00053897" w:rsidRPr="007F1D3F">
        <w:rPr>
          <w:rStyle w:val="normaltextrun"/>
          <w:sz w:val="26"/>
          <w:szCs w:val="26"/>
        </w:rPr>
        <w:t xml:space="preserve"> </w:t>
      </w:r>
      <w:proofErr w:type="spellStart"/>
      <w:r w:rsidR="00053897" w:rsidRPr="007F1D3F">
        <w:rPr>
          <w:rStyle w:val="normaltextrun"/>
          <w:sz w:val="26"/>
          <w:szCs w:val="26"/>
        </w:rPr>
        <w:t>lượng</w:t>
      </w:r>
      <w:proofErr w:type="spellEnd"/>
      <w:r w:rsidR="00053897" w:rsidRPr="007F1D3F">
        <w:rPr>
          <w:rStyle w:val="normaltextrun"/>
          <w:sz w:val="26"/>
          <w:szCs w:val="26"/>
        </w:rPr>
        <w:t xml:space="preserve"> </w:t>
      </w:r>
      <w:proofErr w:type="spellStart"/>
      <w:r w:rsidR="00053897" w:rsidRPr="007F1D3F">
        <w:rPr>
          <w:rStyle w:val="normaltextrun"/>
          <w:sz w:val="26"/>
          <w:szCs w:val="26"/>
        </w:rPr>
        <w:t>lớn</w:t>
      </w:r>
      <w:proofErr w:type="spellEnd"/>
      <w:r w:rsidR="00053897" w:rsidRPr="007F1D3F">
        <w:rPr>
          <w:rStyle w:val="normaltextrun"/>
          <w:sz w:val="26"/>
          <w:szCs w:val="26"/>
        </w:rPr>
        <w:t xml:space="preserve"> </w:t>
      </w:r>
      <w:proofErr w:type="spellStart"/>
      <w:r w:rsidR="00053897" w:rsidRPr="007F1D3F">
        <w:rPr>
          <w:rStyle w:val="normaltextrun"/>
          <w:sz w:val="26"/>
          <w:szCs w:val="26"/>
        </w:rPr>
        <w:t>lao</w:t>
      </w:r>
      <w:proofErr w:type="spellEnd"/>
      <w:r w:rsidR="00053897" w:rsidRPr="007F1D3F">
        <w:rPr>
          <w:rStyle w:val="normaltextrun"/>
          <w:sz w:val="26"/>
          <w:szCs w:val="26"/>
        </w:rPr>
        <w:t xml:space="preserve"> </w:t>
      </w:r>
      <w:proofErr w:type="spellStart"/>
      <w:r w:rsidR="00053897" w:rsidRPr="007F1D3F">
        <w:rPr>
          <w:rStyle w:val="normaltextrun"/>
          <w:sz w:val="26"/>
          <w:szCs w:val="26"/>
        </w:rPr>
        <w:t>động</w:t>
      </w:r>
      <w:proofErr w:type="spellEnd"/>
      <w:r w:rsidR="0096693B" w:rsidRPr="007F1D3F">
        <w:rPr>
          <w:rStyle w:val="normaltextrun"/>
          <w:sz w:val="26"/>
          <w:szCs w:val="26"/>
        </w:rPr>
        <w:t xml:space="preserve"> </w:t>
      </w:r>
      <w:proofErr w:type="spellStart"/>
      <w:r w:rsidR="0096693B" w:rsidRPr="007F1D3F">
        <w:rPr>
          <w:rStyle w:val="normaltextrun"/>
          <w:sz w:val="26"/>
          <w:szCs w:val="26"/>
        </w:rPr>
        <w:t>trong</w:t>
      </w:r>
      <w:proofErr w:type="spellEnd"/>
      <w:r w:rsidR="0096693B" w:rsidRPr="007F1D3F">
        <w:rPr>
          <w:rStyle w:val="normaltextrun"/>
          <w:sz w:val="26"/>
          <w:szCs w:val="26"/>
        </w:rPr>
        <w:t xml:space="preserve"> </w:t>
      </w:r>
      <w:proofErr w:type="spellStart"/>
      <w:r w:rsidR="0096693B" w:rsidRPr="007F1D3F">
        <w:rPr>
          <w:rStyle w:val="normaltextrun"/>
          <w:sz w:val="26"/>
          <w:szCs w:val="26"/>
        </w:rPr>
        <w:t>đô</w:t>
      </w:r>
      <w:proofErr w:type="spellEnd"/>
      <w:r w:rsidR="0096693B" w:rsidRPr="007F1D3F">
        <w:rPr>
          <w:rStyle w:val="normaltextrun"/>
          <w:sz w:val="26"/>
          <w:szCs w:val="26"/>
        </w:rPr>
        <w:t xml:space="preserve"> </w:t>
      </w:r>
      <w:proofErr w:type="spellStart"/>
      <w:r w:rsidR="0096693B" w:rsidRPr="007F1D3F">
        <w:rPr>
          <w:rStyle w:val="normaltextrun"/>
          <w:sz w:val="26"/>
          <w:szCs w:val="26"/>
        </w:rPr>
        <w:t>thị</w:t>
      </w:r>
      <w:proofErr w:type="spellEnd"/>
      <w:r w:rsidR="0096693B" w:rsidRPr="007F1D3F">
        <w:rPr>
          <w:rStyle w:val="normaltextrun"/>
          <w:sz w:val="26"/>
          <w:szCs w:val="26"/>
        </w:rPr>
        <w:t xml:space="preserve"> </w:t>
      </w:r>
      <w:proofErr w:type="spellStart"/>
      <w:r w:rsidR="0096693B" w:rsidRPr="007F1D3F">
        <w:rPr>
          <w:rStyle w:val="normaltextrun"/>
          <w:sz w:val="26"/>
          <w:szCs w:val="26"/>
        </w:rPr>
        <w:t>và</w:t>
      </w:r>
      <w:proofErr w:type="spellEnd"/>
      <w:r w:rsidR="0096693B" w:rsidRPr="007F1D3F">
        <w:rPr>
          <w:rStyle w:val="normaltextrun"/>
          <w:sz w:val="26"/>
          <w:szCs w:val="26"/>
        </w:rPr>
        <w:t xml:space="preserve"> </w:t>
      </w:r>
      <w:proofErr w:type="spellStart"/>
      <w:r w:rsidR="0096693B" w:rsidRPr="007F1D3F">
        <w:rPr>
          <w:rStyle w:val="normaltextrun"/>
          <w:sz w:val="26"/>
          <w:szCs w:val="26"/>
        </w:rPr>
        <w:t>các</w:t>
      </w:r>
      <w:proofErr w:type="spellEnd"/>
      <w:r w:rsidR="0096693B" w:rsidRPr="007F1D3F">
        <w:rPr>
          <w:rStyle w:val="normaltextrun"/>
          <w:sz w:val="26"/>
          <w:szCs w:val="26"/>
        </w:rPr>
        <w:t xml:space="preserve"> </w:t>
      </w:r>
      <w:proofErr w:type="spellStart"/>
      <w:r w:rsidR="0096693B" w:rsidRPr="007F1D3F">
        <w:rPr>
          <w:rStyle w:val="normaltextrun"/>
          <w:sz w:val="26"/>
          <w:szCs w:val="26"/>
        </w:rPr>
        <w:t>khu</w:t>
      </w:r>
      <w:proofErr w:type="spellEnd"/>
      <w:r w:rsidR="0096693B" w:rsidRPr="007F1D3F">
        <w:rPr>
          <w:rStyle w:val="normaltextrun"/>
          <w:sz w:val="26"/>
          <w:szCs w:val="26"/>
        </w:rPr>
        <w:t xml:space="preserve"> </w:t>
      </w:r>
      <w:proofErr w:type="spellStart"/>
      <w:r w:rsidR="0096693B" w:rsidRPr="007F1D3F">
        <w:rPr>
          <w:rStyle w:val="normaltextrun"/>
          <w:sz w:val="26"/>
          <w:szCs w:val="26"/>
        </w:rPr>
        <w:t>vực</w:t>
      </w:r>
      <w:proofErr w:type="spellEnd"/>
      <w:r w:rsidR="0096693B" w:rsidRPr="007F1D3F">
        <w:rPr>
          <w:rStyle w:val="normaltextrun"/>
          <w:sz w:val="26"/>
          <w:szCs w:val="26"/>
        </w:rPr>
        <w:t xml:space="preserve"> </w:t>
      </w:r>
      <w:proofErr w:type="spellStart"/>
      <w:r w:rsidR="0096693B" w:rsidRPr="007F1D3F">
        <w:rPr>
          <w:rStyle w:val="normaltextrun"/>
          <w:sz w:val="26"/>
          <w:szCs w:val="26"/>
        </w:rPr>
        <w:t>lân</w:t>
      </w:r>
      <w:proofErr w:type="spellEnd"/>
      <w:r w:rsidR="0096693B" w:rsidRPr="007F1D3F">
        <w:rPr>
          <w:rStyle w:val="normaltextrun"/>
          <w:sz w:val="26"/>
          <w:szCs w:val="26"/>
        </w:rPr>
        <w:t xml:space="preserve"> </w:t>
      </w:r>
      <w:proofErr w:type="spellStart"/>
      <w:r w:rsidR="0096693B" w:rsidRPr="007F1D3F">
        <w:rPr>
          <w:rStyle w:val="normaltextrun"/>
          <w:sz w:val="26"/>
          <w:szCs w:val="26"/>
        </w:rPr>
        <w:t>cận</w:t>
      </w:r>
      <w:proofErr w:type="spellEnd"/>
      <w:r w:rsidR="00E05F73" w:rsidRPr="007F1D3F">
        <w:rPr>
          <w:rStyle w:val="normaltextrun"/>
          <w:sz w:val="26"/>
          <w:szCs w:val="26"/>
        </w:rPr>
        <w:t xml:space="preserve">, </w:t>
      </w:r>
      <w:proofErr w:type="spellStart"/>
      <w:r w:rsidR="00E05F73" w:rsidRPr="007F1D3F">
        <w:rPr>
          <w:rStyle w:val="normaltextrun"/>
          <w:sz w:val="26"/>
          <w:szCs w:val="26"/>
        </w:rPr>
        <w:t>tạo</w:t>
      </w:r>
      <w:proofErr w:type="spellEnd"/>
      <w:r w:rsidR="00E05F73" w:rsidRPr="007F1D3F">
        <w:rPr>
          <w:rStyle w:val="normaltextrun"/>
          <w:sz w:val="26"/>
          <w:szCs w:val="26"/>
        </w:rPr>
        <w:t xml:space="preserve"> </w:t>
      </w:r>
      <w:proofErr w:type="spellStart"/>
      <w:r w:rsidR="00E05F73" w:rsidRPr="007F1D3F">
        <w:rPr>
          <w:rStyle w:val="normaltextrun"/>
          <w:sz w:val="26"/>
          <w:szCs w:val="26"/>
        </w:rPr>
        <w:t>sức</w:t>
      </w:r>
      <w:proofErr w:type="spellEnd"/>
      <w:r w:rsidR="00E05F73" w:rsidRPr="007F1D3F">
        <w:rPr>
          <w:rStyle w:val="normaltextrun"/>
          <w:sz w:val="26"/>
          <w:szCs w:val="26"/>
        </w:rPr>
        <w:t xml:space="preserve"> </w:t>
      </w:r>
      <w:proofErr w:type="spellStart"/>
      <w:r w:rsidR="00E05F73" w:rsidRPr="007F1D3F">
        <w:rPr>
          <w:rStyle w:val="normaltextrun"/>
          <w:sz w:val="26"/>
          <w:szCs w:val="26"/>
        </w:rPr>
        <w:t>bật</w:t>
      </w:r>
      <w:proofErr w:type="spellEnd"/>
      <w:r w:rsidR="00E05F73" w:rsidRPr="007F1D3F">
        <w:rPr>
          <w:rStyle w:val="normaltextrun"/>
          <w:sz w:val="26"/>
          <w:szCs w:val="26"/>
        </w:rPr>
        <w:t xml:space="preserve"> </w:t>
      </w:r>
      <w:proofErr w:type="spellStart"/>
      <w:r w:rsidR="00E05F73" w:rsidRPr="007F1D3F">
        <w:rPr>
          <w:rStyle w:val="normaltextrun"/>
          <w:sz w:val="26"/>
          <w:szCs w:val="26"/>
        </w:rPr>
        <w:t>cho</w:t>
      </w:r>
      <w:proofErr w:type="spellEnd"/>
      <w:r w:rsidR="00E05F73" w:rsidRPr="007F1D3F">
        <w:rPr>
          <w:rStyle w:val="normaltextrun"/>
          <w:sz w:val="26"/>
          <w:szCs w:val="26"/>
        </w:rPr>
        <w:t xml:space="preserve"> </w:t>
      </w:r>
      <w:proofErr w:type="spellStart"/>
      <w:r w:rsidR="00E05F73" w:rsidRPr="007F1D3F">
        <w:rPr>
          <w:rStyle w:val="normaltextrun"/>
          <w:sz w:val="26"/>
          <w:szCs w:val="26"/>
        </w:rPr>
        <w:t>đô</w:t>
      </w:r>
      <w:proofErr w:type="spellEnd"/>
      <w:r w:rsidR="00E05F73" w:rsidRPr="007F1D3F">
        <w:rPr>
          <w:rStyle w:val="normaltextrun"/>
          <w:sz w:val="26"/>
          <w:szCs w:val="26"/>
        </w:rPr>
        <w:t xml:space="preserve"> </w:t>
      </w:r>
      <w:proofErr w:type="spellStart"/>
      <w:r w:rsidR="00E05F73" w:rsidRPr="007F1D3F">
        <w:rPr>
          <w:rStyle w:val="normaltextrun"/>
          <w:sz w:val="26"/>
          <w:szCs w:val="26"/>
        </w:rPr>
        <w:t>thị</w:t>
      </w:r>
      <w:proofErr w:type="spellEnd"/>
      <w:r w:rsidR="00E05F73" w:rsidRPr="007F1D3F">
        <w:rPr>
          <w:rStyle w:val="normaltextrun"/>
          <w:sz w:val="26"/>
          <w:szCs w:val="26"/>
        </w:rPr>
        <w:t xml:space="preserve"> </w:t>
      </w:r>
      <w:proofErr w:type="spellStart"/>
      <w:r w:rsidR="00E05F73" w:rsidRPr="007F1D3F">
        <w:rPr>
          <w:rStyle w:val="normaltextrun"/>
          <w:sz w:val="26"/>
          <w:szCs w:val="26"/>
        </w:rPr>
        <w:t>đồng</w:t>
      </w:r>
      <w:proofErr w:type="spellEnd"/>
      <w:r w:rsidR="00E05F73" w:rsidRPr="007F1D3F">
        <w:rPr>
          <w:rStyle w:val="normaltextrun"/>
          <w:sz w:val="26"/>
          <w:szCs w:val="26"/>
        </w:rPr>
        <w:t xml:space="preserve"> </w:t>
      </w:r>
      <w:proofErr w:type="spellStart"/>
      <w:r w:rsidR="00E05F73" w:rsidRPr="007F1D3F">
        <w:rPr>
          <w:rStyle w:val="normaltextrun"/>
          <w:sz w:val="26"/>
          <w:szCs w:val="26"/>
        </w:rPr>
        <w:t>thời</w:t>
      </w:r>
      <w:proofErr w:type="spellEnd"/>
      <w:r w:rsidR="00665A59" w:rsidRPr="007F1D3F">
        <w:rPr>
          <w:rStyle w:val="normaltextrun"/>
          <w:sz w:val="26"/>
          <w:szCs w:val="26"/>
        </w:rPr>
        <w:t xml:space="preserve"> </w:t>
      </w:r>
      <w:proofErr w:type="spellStart"/>
      <w:r w:rsidR="00665A59" w:rsidRPr="007F1D3F">
        <w:rPr>
          <w:rStyle w:val="normaltextrun"/>
          <w:sz w:val="26"/>
          <w:szCs w:val="26"/>
        </w:rPr>
        <w:t>lan</w:t>
      </w:r>
      <w:proofErr w:type="spellEnd"/>
      <w:r w:rsidR="00665A59" w:rsidRPr="007F1D3F">
        <w:rPr>
          <w:rStyle w:val="normaltextrun"/>
          <w:sz w:val="26"/>
          <w:szCs w:val="26"/>
        </w:rPr>
        <w:t xml:space="preserve"> </w:t>
      </w:r>
      <w:proofErr w:type="spellStart"/>
      <w:r w:rsidR="00665A59" w:rsidRPr="007F1D3F">
        <w:rPr>
          <w:rStyle w:val="normaltextrun"/>
          <w:sz w:val="26"/>
          <w:szCs w:val="26"/>
        </w:rPr>
        <w:t>toả</w:t>
      </w:r>
      <w:proofErr w:type="spellEnd"/>
      <w:r w:rsidR="00665A59" w:rsidRPr="007F1D3F">
        <w:rPr>
          <w:rStyle w:val="normaltextrun"/>
          <w:sz w:val="26"/>
          <w:szCs w:val="26"/>
        </w:rPr>
        <w:t xml:space="preserve"> </w:t>
      </w:r>
      <w:proofErr w:type="spellStart"/>
      <w:r w:rsidR="00665A59" w:rsidRPr="007F1D3F">
        <w:rPr>
          <w:rStyle w:val="normaltextrun"/>
          <w:sz w:val="26"/>
          <w:szCs w:val="26"/>
        </w:rPr>
        <w:t>thúc</w:t>
      </w:r>
      <w:proofErr w:type="spellEnd"/>
      <w:r w:rsidR="00665A59" w:rsidRPr="007F1D3F">
        <w:rPr>
          <w:rStyle w:val="normaltextrun"/>
          <w:sz w:val="26"/>
          <w:szCs w:val="26"/>
        </w:rPr>
        <w:t xml:space="preserve"> </w:t>
      </w:r>
      <w:proofErr w:type="spellStart"/>
      <w:r w:rsidR="00665A59" w:rsidRPr="007F1D3F">
        <w:rPr>
          <w:rStyle w:val="normaltextrun"/>
          <w:sz w:val="26"/>
          <w:szCs w:val="26"/>
        </w:rPr>
        <w:t>đẩy</w:t>
      </w:r>
      <w:proofErr w:type="spellEnd"/>
      <w:r w:rsidR="00665A59" w:rsidRPr="007F1D3F">
        <w:rPr>
          <w:rStyle w:val="normaltextrun"/>
          <w:sz w:val="26"/>
          <w:szCs w:val="26"/>
        </w:rPr>
        <w:t xml:space="preserve"> </w:t>
      </w:r>
      <w:proofErr w:type="spellStart"/>
      <w:r w:rsidR="00665A59" w:rsidRPr="007F1D3F">
        <w:rPr>
          <w:rStyle w:val="normaltextrun"/>
          <w:sz w:val="26"/>
          <w:szCs w:val="26"/>
        </w:rPr>
        <w:t>kinh</w:t>
      </w:r>
      <w:proofErr w:type="spellEnd"/>
      <w:r w:rsidR="00665A59" w:rsidRPr="007F1D3F">
        <w:rPr>
          <w:rStyle w:val="normaltextrun"/>
          <w:sz w:val="26"/>
          <w:szCs w:val="26"/>
        </w:rPr>
        <w:t xml:space="preserve"> </w:t>
      </w:r>
      <w:proofErr w:type="spellStart"/>
      <w:r w:rsidR="00665A59" w:rsidRPr="007F1D3F">
        <w:rPr>
          <w:rStyle w:val="normaltextrun"/>
          <w:sz w:val="26"/>
          <w:szCs w:val="26"/>
        </w:rPr>
        <w:t>tế</w:t>
      </w:r>
      <w:proofErr w:type="spellEnd"/>
      <w:r w:rsidR="00665A59" w:rsidRPr="007F1D3F">
        <w:rPr>
          <w:rStyle w:val="normaltextrun"/>
          <w:sz w:val="26"/>
          <w:szCs w:val="26"/>
        </w:rPr>
        <w:t xml:space="preserve"> </w:t>
      </w:r>
      <w:proofErr w:type="spellStart"/>
      <w:r w:rsidR="00665A59" w:rsidRPr="007F1D3F">
        <w:rPr>
          <w:rStyle w:val="normaltextrun"/>
          <w:sz w:val="26"/>
          <w:szCs w:val="26"/>
        </w:rPr>
        <w:t>của</w:t>
      </w:r>
      <w:proofErr w:type="spellEnd"/>
      <w:r w:rsidR="00665A59" w:rsidRPr="007F1D3F">
        <w:rPr>
          <w:rStyle w:val="normaltextrun"/>
          <w:sz w:val="26"/>
          <w:szCs w:val="26"/>
        </w:rPr>
        <w:t xml:space="preserve"> Hoài </w:t>
      </w:r>
      <w:proofErr w:type="spellStart"/>
      <w:r w:rsidR="00665A59" w:rsidRPr="007F1D3F">
        <w:rPr>
          <w:rStyle w:val="normaltextrun"/>
          <w:sz w:val="26"/>
          <w:szCs w:val="26"/>
        </w:rPr>
        <w:t>Nhơn</w:t>
      </w:r>
      <w:proofErr w:type="spellEnd"/>
      <w:r w:rsidR="00665A59" w:rsidRPr="007F1D3F">
        <w:rPr>
          <w:rStyle w:val="normaltextrun"/>
          <w:sz w:val="26"/>
          <w:szCs w:val="26"/>
        </w:rPr>
        <w:t xml:space="preserve"> </w:t>
      </w:r>
      <w:proofErr w:type="spellStart"/>
      <w:r w:rsidR="00665A59" w:rsidRPr="007F1D3F">
        <w:rPr>
          <w:rStyle w:val="normaltextrun"/>
          <w:sz w:val="26"/>
          <w:szCs w:val="26"/>
        </w:rPr>
        <w:t>nói</w:t>
      </w:r>
      <w:proofErr w:type="spellEnd"/>
      <w:r w:rsidR="00665A59" w:rsidRPr="007F1D3F">
        <w:rPr>
          <w:rStyle w:val="normaltextrun"/>
          <w:sz w:val="26"/>
          <w:szCs w:val="26"/>
        </w:rPr>
        <w:t xml:space="preserve"> </w:t>
      </w:r>
      <w:proofErr w:type="spellStart"/>
      <w:r w:rsidR="00665A59" w:rsidRPr="007F1D3F">
        <w:rPr>
          <w:rStyle w:val="normaltextrun"/>
          <w:sz w:val="26"/>
          <w:szCs w:val="26"/>
        </w:rPr>
        <w:t>riêng</w:t>
      </w:r>
      <w:proofErr w:type="spellEnd"/>
      <w:r w:rsidR="00665A59" w:rsidRPr="007F1D3F">
        <w:rPr>
          <w:rStyle w:val="normaltextrun"/>
          <w:sz w:val="26"/>
          <w:szCs w:val="26"/>
        </w:rPr>
        <w:t xml:space="preserve"> </w:t>
      </w:r>
      <w:proofErr w:type="spellStart"/>
      <w:r w:rsidR="00665A59" w:rsidRPr="007F1D3F">
        <w:rPr>
          <w:rStyle w:val="normaltextrun"/>
          <w:sz w:val="26"/>
          <w:szCs w:val="26"/>
        </w:rPr>
        <w:t>và</w:t>
      </w:r>
      <w:proofErr w:type="spellEnd"/>
      <w:r w:rsidR="00665A59" w:rsidRPr="007F1D3F">
        <w:rPr>
          <w:rStyle w:val="normaltextrun"/>
          <w:sz w:val="26"/>
          <w:szCs w:val="26"/>
        </w:rPr>
        <w:t xml:space="preserve"> </w:t>
      </w:r>
      <w:proofErr w:type="spellStart"/>
      <w:r w:rsidR="00665A59" w:rsidRPr="007F1D3F">
        <w:rPr>
          <w:rStyle w:val="normaltextrun"/>
          <w:sz w:val="26"/>
          <w:szCs w:val="26"/>
        </w:rPr>
        <w:t>toàn</w:t>
      </w:r>
      <w:proofErr w:type="spellEnd"/>
      <w:r w:rsidR="00665A59" w:rsidRPr="007F1D3F">
        <w:rPr>
          <w:rStyle w:val="normaltextrun"/>
          <w:sz w:val="26"/>
          <w:szCs w:val="26"/>
        </w:rPr>
        <w:t xml:space="preserve"> </w:t>
      </w:r>
      <w:proofErr w:type="spellStart"/>
      <w:r w:rsidR="00665A59" w:rsidRPr="007F1D3F">
        <w:rPr>
          <w:rStyle w:val="normaltextrun"/>
          <w:sz w:val="26"/>
          <w:szCs w:val="26"/>
        </w:rPr>
        <w:t>tỉnh</w:t>
      </w:r>
      <w:proofErr w:type="spellEnd"/>
      <w:r w:rsidR="00665A59" w:rsidRPr="007F1D3F">
        <w:rPr>
          <w:rStyle w:val="normaltextrun"/>
          <w:sz w:val="26"/>
          <w:szCs w:val="26"/>
        </w:rPr>
        <w:t xml:space="preserve"> Bình Định </w:t>
      </w:r>
      <w:proofErr w:type="spellStart"/>
      <w:r w:rsidR="00665A59" w:rsidRPr="007F1D3F">
        <w:rPr>
          <w:rStyle w:val="normaltextrun"/>
          <w:sz w:val="26"/>
          <w:szCs w:val="26"/>
        </w:rPr>
        <w:t>nói</w:t>
      </w:r>
      <w:proofErr w:type="spellEnd"/>
      <w:r w:rsidR="00665A59" w:rsidRPr="007F1D3F">
        <w:rPr>
          <w:rStyle w:val="normaltextrun"/>
          <w:sz w:val="26"/>
          <w:szCs w:val="26"/>
        </w:rPr>
        <w:t xml:space="preserve"> </w:t>
      </w:r>
      <w:proofErr w:type="spellStart"/>
      <w:r w:rsidR="00665A59" w:rsidRPr="007F1D3F">
        <w:rPr>
          <w:rStyle w:val="normaltextrun"/>
          <w:sz w:val="26"/>
          <w:szCs w:val="26"/>
        </w:rPr>
        <w:t>chung</w:t>
      </w:r>
      <w:proofErr w:type="spellEnd"/>
      <w:r w:rsidR="00665A59" w:rsidRPr="007F1D3F">
        <w:rPr>
          <w:rStyle w:val="normaltextrun"/>
          <w:sz w:val="26"/>
          <w:szCs w:val="26"/>
        </w:rPr>
        <w:t>.</w:t>
      </w:r>
    </w:p>
    <w:p w14:paraId="4803C067" w14:textId="1DD9C4FA" w:rsidR="00A67A7C" w:rsidRPr="007F1D3F" w:rsidRDefault="0021263A" w:rsidP="00A67A7C">
      <w:pPr>
        <w:pStyle w:val="paragraph"/>
        <w:spacing w:before="0" w:beforeAutospacing="0" w:after="120" w:afterAutospacing="0"/>
        <w:ind w:right="90" w:firstLine="567"/>
        <w:jc w:val="both"/>
        <w:textAlignment w:val="baseline"/>
        <w:rPr>
          <w:rStyle w:val="normaltextrun"/>
          <w:sz w:val="26"/>
          <w:szCs w:val="26"/>
        </w:rPr>
      </w:pPr>
      <w:r w:rsidRPr="007F1D3F">
        <w:rPr>
          <w:rStyle w:val="normaltextrun"/>
          <w:sz w:val="26"/>
          <w:szCs w:val="26"/>
        </w:rPr>
        <w:t xml:space="preserve">+ </w:t>
      </w:r>
      <w:proofErr w:type="spellStart"/>
      <w:r w:rsidR="00A67A7C" w:rsidRPr="007F1D3F">
        <w:rPr>
          <w:rStyle w:val="normaltextrun"/>
          <w:sz w:val="26"/>
          <w:szCs w:val="26"/>
        </w:rPr>
        <w:t>Với</w:t>
      </w:r>
      <w:proofErr w:type="spellEnd"/>
      <w:r w:rsidR="00A67A7C" w:rsidRPr="007F1D3F">
        <w:rPr>
          <w:rStyle w:val="normaltextrun"/>
          <w:sz w:val="26"/>
          <w:szCs w:val="26"/>
        </w:rPr>
        <w:t xml:space="preserve"> </w:t>
      </w:r>
      <w:proofErr w:type="spellStart"/>
      <w:r w:rsidR="00AB367F" w:rsidRPr="007F1D3F">
        <w:rPr>
          <w:rStyle w:val="normaltextrun"/>
          <w:sz w:val="26"/>
          <w:szCs w:val="26"/>
        </w:rPr>
        <w:t>điều</w:t>
      </w:r>
      <w:proofErr w:type="spellEnd"/>
      <w:r w:rsidR="00AB367F" w:rsidRPr="007F1D3F">
        <w:rPr>
          <w:rStyle w:val="normaltextrun"/>
          <w:sz w:val="26"/>
          <w:szCs w:val="26"/>
        </w:rPr>
        <w:t xml:space="preserve"> </w:t>
      </w:r>
      <w:proofErr w:type="spellStart"/>
      <w:r w:rsidR="00AB367F" w:rsidRPr="007F1D3F">
        <w:rPr>
          <w:rStyle w:val="normaltextrun"/>
          <w:sz w:val="26"/>
          <w:szCs w:val="26"/>
        </w:rPr>
        <w:t>kiện</w:t>
      </w:r>
      <w:proofErr w:type="spellEnd"/>
      <w:r w:rsidR="00AB367F" w:rsidRPr="007F1D3F">
        <w:rPr>
          <w:rStyle w:val="normaltextrun"/>
          <w:sz w:val="26"/>
          <w:szCs w:val="26"/>
        </w:rPr>
        <w:t xml:space="preserve"> </w:t>
      </w:r>
      <w:proofErr w:type="spellStart"/>
      <w:r w:rsidR="00AB367F" w:rsidRPr="007F1D3F">
        <w:rPr>
          <w:rStyle w:val="normaltextrun"/>
          <w:sz w:val="26"/>
          <w:szCs w:val="26"/>
        </w:rPr>
        <w:t>có</w:t>
      </w:r>
      <w:proofErr w:type="spellEnd"/>
      <w:r w:rsidR="00AB367F" w:rsidRPr="007F1D3F">
        <w:rPr>
          <w:rStyle w:val="normaltextrun"/>
          <w:sz w:val="26"/>
          <w:szCs w:val="26"/>
        </w:rPr>
        <w:t xml:space="preserve"> </w:t>
      </w:r>
      <w:proofErr w:type="spellStart"/>
      <w:r w:rsidR="00AB367F" w:rsidRPr="007F1D3F">
        <w:rPr>
          <w:rStyle w:val="normaltextrun"/>
          <w:sz w:val="26"/>
          <w:szCs w:val="26"/>
        </w:rPr>
        <w:t>bờ</w:t>
      </w:r>
      <w:proofErr w:type="spellEnd"/>
      <w:r w:rsidR="00AB367F" w:rsidRPr="007F1D3F">
        <w:rPr>
          <w:rStyle w:val="normaltextrun"/>
          <w:sz w:val="26"/>
          <w:szCs w:val="26"/>
        </w:rPr>
        <w:t xml:space="preserve"> </w:t>
      </w:r>
      <w:proofErr w:type="spellStart"/>
      <w:r w:rsidR="00AB367F" w:rsidRPr="007F1D3F">
        <w:rPr>
          <w:rStyle w:val="normaltextrun"/>
          <w:sz w:val="26"/>
          <w:szCs w:val="26"/>
        </w:rPr>
        <w:t>biển</w:t>
      </w:r>
      <w:proofErr w:type="spellEnd"/>
      <w:r w:rsidR="00AB367F" w:rsidRPr="007F1D3F">
        <w:rPr>
          <w:rStyle w:val="normaltextrun"/>
          <w:sz w:val="26"/>
          <w:szCs w:val="26"/>
        </w:rPr>
        <w:t xml:space="preserve"> </w:t>
      </w:r>
      <w:proofErr w:type="spellStart"/>
      <w:r w:rsidR="00AB367F" w:rsidRPr="007F1D3F">
        <w:rPr>
          <w:rStyle w:val="normaltextrun"/>
          <w:sz w:val="26"/>
          <w:szCs w:val="26"/>
        </w:rPr>
        <w:t>dài</w:t>
      </w:r>
      <w:proofErr w:type="spellEnd"/>
      <w:r w:rsidR="00AB367F" w:rsidRPr="007F1D3F">
        <w:rPr>
          <w:rStyle w:val="normaltextrun"/>
          <w:sz w:val="26"/>
          <w:szCs w:val="26"/>
        </w:rPr>
        <w:t xml:space="preserve">, </w:t>
      </w:r>
      <w:proofErr w:type="spellStart"/>
      <w:r w:rsidR="00AB367F" w:rsidRPr="007F1D3F">
        <w:rPr>
          <w:rStyle w:val="normaltextrun"/>
          <w:sz w:val="26"/>
          <w:szCs w:val="26"/>
        </w:rPr>
        <w:t>cảnh</w:t>
      </w:r>
      <w:proofErr w:type="spellEnd"/>
      <w:r w:rsidR="00AB367F" w:rsidRPr="007F1D3F">
        <w:rPr>
          <w:rStyle w:val="normaltextrun"/>
          <w:sz w:val="26"/>
          <w:szCs w:val="26"/>
        </w:rPr>
        <w:t xml:space="preserve"> </w:t>
      </w:r>
      <w:proofErr w:type="spellStart"/>
      <w:r w:rsidR="00AB367F" w:rsidRPr="007F1D3F">
        <w:rPr>
          <w:rStyle w:val="normaltextrun"/>
          <w:sz w:val="26"/>
          <w:szCs w:val="26"/>
        </w:rPr>
        <w:t>quan</w:t>
      </w:r>
      <w:proofErr w:type="spellEnd"/>
      <w:r w:rsidR="00AB367F" w:rsidRPr="007F1D3F">
        <w:rPr>
          <w:rStyle w:val="normaltextrun"/>
          <w:sz w:val="26"/>
          <w:szCs w:val="26"/>
        </w:rPr>
        <w:t xml:space="preserve"> </w:t>
      </w:r>
      <w:proofErr w:type="spellStart"/>
      <w:r w:rsidR="00AB367F" w:rsidRPr="007F1D3F">
        <w:rPr>
          <w:rStyle w:val="normaltextrun"/>
          <w:sz w:val="26"/>
          <w:szCs w:val="26"/>
        </w:rPr>
        <w:t>đẹp</w:t>
      </w:r>
      <w:proofErr w:type="spellEnd"/>
      <w:r w:rsidR="00AB367F" w:rsidRPr="007F1D3F">
        <w:rPr>
          <w:rStyle w:val="normaltextrun"/>
          <w:sz w:val="26"/>
          <w:szCs w:val="26"/>
        </w:rPr>
        <w:t xml:space="preserve"> </w:t>
      </w:r>
      <w:proofErr w:type="spellStart"/>
      <w:r w:rsidR="00AB367F" w:rsidRPr="007F1D3F">
        <w:rPr>
          <w:rStyle w:val="normaltextrun"/>
          <w:sz w:val="26"/>
          <w:szCs w:val="26"/>
        </w:rPr>
        <w:t>tạo</w:t>
      </w:r>
      <w:proofErr w:type="spellEnd"/>
      <w:r w:rsidR="00AB367F" w:rsidRPr="007F1D3F">
        <w:rPr>
          <w:rStyle w:val="normaltextrun"/>
          <w:sz w:val="26"/>
          <w:szCs w:val="26"/>
        </w:rPr>
        <w:t xml:space="preserve"> </w:t>
      </w:r>
      <w:proofErr w:type="spellStart"/>
      <w:r w:rsidR="00AB367F" w:rsidRPr="007F1D3F">
        <w:rPr>
          <w:rStyle w:val="normaltextrun"/>
          <w:sz w:val="26"/>
          <w:szCs w:val="26"/>
        </w:rPr>
        <w:t>điều</w:t>
      </w:r>
      <w:proofErr w:type="spellEnd"/>
      <w:r w:rsidR="00AB367F" w:rsidRPr="007F1D3F">
        <w:rPr>
          <w:rStyle w:val="normaltextrun"/>
          <w:sz w:val="26"/>
          <w:szCs w:val="26"/>
        </w:rPr>
        <w:t xml:space="preserve"> </w:t>
      </w:r>
      <w:proofErr w:type="spellStart"/>
      <w:r w:rsidR="00AB367F" w:rsidRPr="007F1D3F">
        <w:rPr>
          <w:rStyle w:val="normaltextrun"/>
          <w:sz w:val="26"/>
          <w:szCs w:val="26"/>
        </w:rPr>
        <w:t>kiện</w:t>
      </w:r>
      <w:proofErr w:type="spellEnd"/>
      <w:r w:rsidR="00AB367F" w:rsidRPr="007F1D3F">
        <w:rPr>
          <w:rStyle w:val="normaltextrun"/>
          <w:sz w:val="26"/>
          <w:szCs w:val="26"/>
        </w:rPr>
        <w:t xml:space="preserve"> </w:t>
      </w:r>
      <w:proofErr w:type="spellStart"/>
      <w:r w:rsidR="00AB367F" w:rsidRPr="007F1D3F">
        <w:rPr>
          <w:rStyle w:val="normaltextrun"/>
          <w:sz w:val="26"/>
          <w:szCs w:val="26"/>
        </w:rPr>
        <w:t>p</w:t>
      </w:r>
      <w:r w:rsidR="00A67A7C" w:rsidRPr="007F1D3F">
        <w:rPr>
          <w:rStyle w:val="normaltextrun"/>
          <w:sz w:val="26"/>
          <w:szCs w:val="26"/>
        </w:rPr>
        <w:t>hát</w:t>
      </w:r>
      <w:proofErr w:type="spellEnd"/>
      <w:r w:rsidR="00A67A7C" w:rsidRPr="007F1D3F">
        <w:rPr>
          <w:rStyle w:val="normaltextrun"/>
          <w:sz w:val="26"/>
          <w:szCs w:val="26"/>
        </w:rPr>
        <w:t xml:space="preserve"> </w:t>
      </w:r>
      <w:proofErr w:type="spellStart"/>
      <w:r w:rsidR="00A67A7C" w:rsidRPr="007F1D3F">
        <w:rPr>
          <w:rStyle w:val="normaltextrun"/>
          <w:sz w:val="26"/>
          <w:szCs w:val="26"/>
        </w:rPr>
        <w:t>triển</w:t>
      </w:r>
      <w:proofErr w:type="spellEnd"/>
      <w:r w:rsidR="00A67A7C" w:rsidRPr="007F1D3F">
        <w:rPr>
          <w:rStyle w:val="normaltextrun"/>
          <w:sz w:val="26"/>
          <w:szCs w:val="26"/>
        </w:rPr>
        <w:t xml:space="preserve"> </w:t>
      </w:r>
      <w:proofErr w:type="spellStart"/>
      <w:r w:rsidR="00A67A7C" w:rsidRPr="007F1D3F">
        <w:rPr>
          <w:rStyle w:val="normaltextrun"/>
          <w:sz w:val="26"/>
          <w:szCs w:val="26"/>
        </w:rPr>
        <w:t>dịch</w:t>
      </w:r>
      <w:proofErr w:type="spellEnd"/>
      <w:r w:rsidR="00A67A7C" w:rsidRPr="007F1D3F">
        <w:rPr>
          <w:rStyle w:val="normaltextrun"/>
          <w:sz w:val="26"/>
          <w:szCs w:val="26"/>
        </w:rPr>
        <w:t xml:space="preserve"> </w:t>
      </w:r>
      <w:proofErr w:type="spellStart"/>
      <w:r w:rsidR="00A67A7C" w:rsidRPr="007F1D3F">
        <w:rPr>
          <w:rStyle w:val="normaltextrun"/>
          <w:sz w:val="26"/>
          <w:szCs w:val="26"/>
        </w:rPr>
        <w:t>vụ</w:t>
      </w:r>
      <w:proofErr w:type="spellEnd"/>
      <w:r w:rsidR="00A67A7C" w:rsidRPr="007F1D3F">
        <w:rPr>
          <w:rStyle w:val="normaltextrun"/>
          <w:sz w:val="26"/>
          <w:szCs w:val="26"/>
        </w:rPr>
        <w:t xml:space="preserve"> du </w:t>
      </w:r>
      <w:proofErr w:type="spellStart"/>
      <w:r w:rsidR="00A67A7C" w:rsidRPr="007F1D3F">
        <w:rPr>
          <w:rStyle w:val="normaltextrun"/>
          <w:sz w:val="26"/>
          <w:szCs w:val="26"/>
        </w:rPr>
        <w:t>lịch</w:t>
      </w:r>
      <w:proofErr w:type="spellEnd"/>
      <w:r w:rsidR="00A67A7C" w:rsidRPr="007F1D3F">
        <w:rPr>
          <w:rStyle w:val="normaltextrun"/>
          <w:sz w:val="26"/>
          <w:szCs w:val="26"/>
        </w:rPr>
        <w:t xml:space="preserve"> </w:t>
      </w:r>
      <w:proofErr w:type="spellStart"/>
      <w:r w:rsidR="00A67A7C" w:rsidRPr="007F1D3F">
        <w:rPr>
          <w:rStyle w:val="normaltextrun"/>
          <w:sz w:val="26"/>
          <w:szCs w:val="26"/>
        </w:rPr>
        <w:t>trên</w:t>
      </w:r>
      <w:proofErr w:type="spellEnd"/>
      <w:r w:rsidR="00A67A7C" w:rsidRPr="007F1D3F">
        <w:rPr>
          <w:rStyle w:val="normaltextrun"/>
          <w:sz w:val="26"/>
          <w:szCs w:val="26"/>
        </w:rPr>
        <w:t xml:space="preserve"> </w:t>
      </w:r>
      <w:proofErr w:type="spellStart"/>
      <w:r w:rsidR="00A67A7C" w:rsidRPr="007F1D3F">
        <w:rPr>
          <w:rStyle w:val="normaltextrun"/>
          <w:sz w:val="26"/>
          <w:szCs w:val="26"/>
        </w:rPr>
        <w:t>cơ</w:t>
      </w:r>
      <w:proofErr w:type="spellEnd"/>
      <w:r w:rsidR="00A67A7C" w:rsidRPr="007F1D3F">
        <w:rPr>
          <w:rStyle w:val="normaltextrun"/>
          <w:sz w:val="26"/>
          <w:szCs w:val="26"/>
        </w:rPr>
        <w:t xml:space="preserve"> </w:t>
      </w:r>
      <w:proofErr w:type="spellStart"/>
      <w:r w:rsidR="00A67A7C" w:rsidRPr="007F1D3F">
        <w:rPr>
          <w:rStyle w:val="normaltextrun"/>
          <w:sz w:val="26"/>
          <w:szCs w:val="26"/>
        </w:rPr>
        <w:t>sở</w:t>
      </w:r>
      <w:proofErr w:type="spellEnd"/>
      <w:r w:rsidR="00A67A7C" w:rsidRPr="007F1D3F">
        <w:rPr>
          <w:rStyle w:val="normaltextrun"/>
          <w:sz w:val="26"/>
          <w:szCs w:val="26"/>
        </w:rPr>
        <w:t xml:space="preserve"> </w:t>
      </w:r>
      <w:proofErr w:type="spellStart"/>
      <w:r w:rsidR="00A67A7C" w:rsidRPr="007F1D3F">
        <w:rPr>
          <w:rStyle w:val="normaltextrun"/>
          <w:sz w:val="26"/>
          <w:szCs w:val="26"/>
        </w:rPr>
        <w:t>khai</w:t>
      </w:r>
      <w:proofErr w:type="spellEnd"/>
      <w:r w:rsidR="00A67A7C" w:rsidRPr="007F1D3F">
        <w:rPr>
          <w:rStyle w:val="normaltextrun"/>
          <w:sz w:val="26"/>
          <w:szCs w:val="26"/>
        </w:rPr>
        <w:t xml:space="preserve"> </w:t>
      </w:r>
      <w:proofErr w:type="spellStart"/>
      <w:r w:rsidR="00A67A7C" w:rsidRPr="007F1D3F">
        <w:rPr>
          <w:rStyle w:val="normaltextrun"/>
          <w:sz w:val="26"/>
          <w:szCs w:val="26"/>
        </w:rPr>
        <w:t>thác</w:t>
      </w:r>
      <w:proofErr w:type="spellEnd"/>
      <w:r w:rsidR="00A67A7C" w:rsidRPr="007F1D3F">
        <w:rPr>
          <w:rStyle w:val="normaltextrun"/>
          <w:sz w:val="26"/>
          <w:szCs w:val="26"/>
        </w:rPr>
        <w:t xml:space="preserve"> </w:t>
      </w:r>
      <w:proofErr w:type="spellStart"/>
      <w:r w:rsidR="00A67A7C" w:rsidRPr="007F1D3F">
        <w:rPr>
          <w:rStyle w:val="normaltextrun"/>
          <w:sz w:val="26"/>
          <w:szCs w:val="26"/>
        </w:rPr>
        <w:t>tiềm</w:t>
      </w:r>
      <w:proofErr w:type="spellEnd"/>
      <w:r w:rsidR="00A67A7C" w:rsidRPr="007F1D3F">
        <w:rPr>
          <w:rStyle w:val="normaltextrun"/>
          <w:sz w:val="26"/>
          <w:szCs w:val="26"/>
        </w:rPr>
        <w:t xml:space="preserve"> </w:t>
      </w:r>
      <w:proofErr w:type="spellStart"/>
      <w:r w:rsidR="00A67A7C" w:rsidRPr="007F1D3F">
        <w:rPr>
          <w:rStyle w:val="normaltextrun"/>
          <w:sz w:val="26"/>
          <w:szCs w:val="26"/>
        </w:rPr>
        <w:t>năng</w:t>
      </w:r>
      <w:proofErr w:type="spellEnd"/>
      <w:r w:rsidR="00A67A7C" w:rsidRPr="007F1D3F">
        <w:rPr>
          <w:rStyle w:val="normaltextrun"/>
          <w:sz w:val="26"/>
          <w:szCs w:val="26"/>
        </w:rPr>
        <w:t xml:space="preserve"> </w:t>
      </w:r>
      <w:proofErr w:type="spellStart"/>
      <w:r w:rsidR="00A67A7C" w:rsidRPr="007F1D3F">
        <w:rPr>
          <w:rStyle w:val="normaltextrun"/>
          <w:sz w:val="26"/>
          <w:szCs w:val="26"/>
        </w:rPr>
        <w:t>của</w:t>
      </w:r>
      <w:proofErr w:type="spellEnd"/>
      <w:r w:rsidR="00A67A7C" w:rsidRPr="007F1D3F">
        <w:rPr>
          <w:rStyle w:val="normaltextrun"/>
          <w:sz w:val="26"/>
          <w:szCs w:val="26"/>
        </w:rPr>
        <w:t xml:space="preserve"> </w:t>
      </w:r>
      <w:proofErr w:type="spellStart"/>
      <w:r w:rsidR="00A67A7C" w:rsidRPr="007F1D3F">
        <w:rPr>
          <w:rStyle w:val="normaltextrun"/>
          <w:sz w:val="26"/>
          <w:szCs w:val="26"/>
        </w:rPr>
        <w:t>danh</w:t>
      </w:r>
      <w:proofErr w:type="spellEnd"/>
      <w:r w:rsidR="00A67A7C" w:rsidRPr="007F1D3F">
        <w:rPr>
          <w:rStyle w:val="normaltextrun"/>
          <w:sz w:val="26"/>
          <w:szCs w:val="26"/>
        </w:rPr>
        <w:t xml:space="preserve"> lam </w:t>
      </w:r>
      <w:proofErr w:type="spellStart"/>
      <w:r w:rsidR="00A67A7C" w:rsidRPr="007F1D3F">
        <w:rPr>
          <w:rStyle w:val="normaltextrun"/>
          <w:sz w:val="26"/>
          <w:szCs w:val="26"/>
        </w:rPr>
        <w:t>thắng</w:t>
      </w:r>
      <w:proofErr w:type="spellEnd"/>
      <w:r w:rsidR="00A67A7C" w:rsidRPr="007F1D3F">
        <w:rPr>
          <w:rStyle w:val="normaltextrun"/>
          <w:sz w:val="26"/>
          <w:szCs w:val="26"/>
        </w:rPr>
        <w:t xml:space="preserve"> </w:t>
      </w:r>
      <w:proofErr w:type="spellStart"/>
      <w:r w:rsidR="00A67A7C" w:rsidRPr="007F1D3F">
        <w:rPr>
          <w:rStyle w:val="normaltextrun"/>
          <w:sz w:val="26"/>
          <w:szCs w:val="26"/>
        </w:rPr>
        <w:t>cảnh</w:t>
      </w:r>
      <w:proofErr w:type="spellEnd"/>
      <w:r w:rsidR="00A67A7C" w:rsidRPr="007F1D3F">
        <w:rPr>
          <w:rStyle w:val="normaltextrun"/>
          <w:sz w:val="26"/>
          <w:szCs w:val="26"/>
        </w:rPr>
        <w:t xml:space="preserve"> </w:t>
      </w:r>
      <w:proofErr w:type="spellStart"/>
      <w:r w:rsidR="00A67A7C" w:rsidRPr="007F1D3F">
        <w:rPr>
          <w:rStyle w:val="normaltextrun"/>
          <w:sz w:val="26"/>
          <w:szCs w:val="26"/>
        </w:rPr>
        <w:t>như</w:t>
      </w:r>
      <w:proofErr w:type="spellEnd"/>
      <w:r w:rsidR="00A67A7C" w:rsidRPr="007F1D3F">
        <w:rPr>
          <w:rStyle w:val="normaltextrun"/>
          <w:sz w:val="26"/>
          <w:szCs w:val="26"/>
        </w:rPr>
        <w:t xml:space="preserve"> </w:t>
      </w:r>
      <w:proofErr w:type="spellStart"/>
      <w:r w:rsidR="00A67A7C" w:rsidRPr="007F1D3F">
        <w:rPr>
          <w:rStyle w:val="normaltextrun"/>
          <w:sz w:val="26"/>
          <w:szCs w:val="26"/>
        </w:rPr>
        <w:t>cao</w:t>
      </w:r>
      <w:proofErr w:type="spellEnd"/>
      <w:r w:rsidR="00A67A7C" w:rsidRPr="007F1D3F">
        <w:rPr>
          <w:rStyle w:val="normaltextrun"/>
          <w:sz w:val="26"/>
          <w:szCs w:val="26"/>
        </w:rPr>
        <w:t xml:space="preserve"> </w:t>
      </w:r>
      <w:proofErr w:type="spellStart"/>
      <w:r w:rsidR="00A67A7C" w:rsidRPr="007F1D3F">
        <w:rPr>
          <w:rStyle w:val="normaltextrun"/>
          <w:sz w:val="26"/>
          <w:szCs w:val="26"/>
        </w:rPr>
        <w:t>nguyên</w:t>
      </w:r>
      <w:proofErr w:type="spellEnd"/>
      <w:r w:rsidR="00A67A7C" w:rsidRPr="007F1D3F">
        <w:rPr>
          <w:rStyle w:val="normaltextrun"/>
          <w:sz w:val="26"/>
          <w:szCs w:val="26"/>
        </w:rPr>
        <w:t xml:space="preserve"> La </w:t>
      </w:r>
      <w:proofErr w:type="spellStart"/>
      <w:r w:rsidR="00A67A7C" w:rsidRPr="007F1D3F">
        <w:rPr>
          <w:rStyle w:val="normaltextrun"/>
          <w:sz w:val="26"/>
          <w:szCs w:val="26"/>
        </w:rPr>
        <w:t>Vuông</w:t>
      </w:r>
      <w:proofErr w:type="spellEnd"/>
      <w:r w:rsidR="00A67A7C" w:rsidRPr="007F1D3F">
        <w:rPr>
          <w:rStyle w:val="normaltextrun"/>
          <w:sz w:val="26"/>
          <w:szCs w:val="26"/>
        </w:rPr>
        <w:t xml:space="preserve">, </w:t>
      </w:r>
      <w:proofErr w:type="spellStart"/>
      <w:r w:rsidR="00A67A7C" w:rsidRPr="007F1D3F">
        <w:rPr>
          <w:rStyle w:val="normaltextrun"/>
          <w:sz w:val="26"/>
          <w:szCs w:val="26"/>
        </w:rPr>
        <w:t>bãi</w:t>
      </w:r>
      <w:proofErr w:type="spellEnd"/>
      <w:r w:rsidR="00A67A7C" w:rsidRPr="007F1D3F">
        <w:rPr>
          <w:rStyle w:val="normaltextrun"/>
          <w:sz w:val="26"/>
          <w:szCs w:val="26"/>
        </w:rPr>
        <w:t xml:space="preserve"> </w:t>
      </w:r>
      <w:proofErr w:type="spellStart"/>
      <w:r w:rsidR="00A67A7C" w:rsidRPr="007F1D3F">
        <w:rPr>
          <w:rStyle w:val="normaltextrun"/>
          <w:sz w:val="26"/>
          <w:szCs w:val="26"/>
        </w:rPr>
        <w:t>biển</w:t>
      </w:r>
      <w:proofErr w:type="spellEnd"/>
      <w:r w:rsidR="00A67A7C" w:rsidRPr="007F1D3F">
        <w:rPr>
          <w:rStyle w:val="normaltextrun"/>
          <w:sz w:val="26"/>
          <w:szCs w:val="26"/>
        </w:rPr>
        <w:t xml:space="preserve"> Tam Quan,</w:t>
      </w:r>
      <w:r w:rsidR="000D1F70" w:rsidRPr="007F1D3F">
        <w:rPr>
          <w:rStyle w:val="normaltextrun"/>
          <w:sz w:val="26"/>
          <w:szCs w:val="26"/>
        </w:rPr>
        <w:t xml:space="preserve"> </w:t>
      </w:r>
      <w:proofErr w:type="spellStart"/>
      <w:r w:rsidR="000D1F70" w:rsidRPr="007F1D3F">
        <w:rPr>
          <w:rStyle w:val="normaltextrun"/>
          <w:sz w:val="26"/>
          <w:szCs w:val="26"/>
        </w:rPr>
        <w:t>Bãi</w:t>
      </w:r>
      <w:proofErr w:type="spellEnd"/>
      <w:r w:rsidR="000D1F70" w:rsidRPr="007F1D3F">
        <w:rPr>
          <w:rStyle w:val="normaltextrun"/>
          <w:sz w:val="26"/>
          <w:szCs w:val="26"/>
        </w:rPr>
        <w:t xml:space="preserve"> Com, </w:t>
      </w:r>
      <w:proofErr w:type="spellStart"/>
      <w:r w:rsidR="000D1F70" w:rsidRPr="007F1D3F">
        <w:rPr>
          <w:rStyle w:val="normaltextrun"/>
          <w:sz w:val="26"/>
          <w:szCs w:val="26"/>
        </w:rPr>
        <w:t>gành</w:t>
      </w:r>
      <w:proofErr w:type="spellEnd"/>
      <w:r w:rsidR="000D1F70" w:rsidRPr="007F1D3F">
        <w:rPr>
          <w:rStyle w:val="normaltextrun"/>
          <w:sz w:val="26"/>
          <w:szCs w:val="26"/>
        </w:rPr>
        <w:t xml:space="preserve"> </w:t>
      </w:r>
      <w:proofErr w:type="spellStart"/>
      <w:r w:rsidR="000D1F70" w:rsidRPr="007F1D3F">
        <w:rPr>
          <w:rStyle w:val="normaltextrun"/>
          <w:sz w:val="26"/>
          <w:szCs w:val="26"/>
        </w:rPr>
        <w:t>Diêu</w:t>
      </w:r>
      <w:proofErr w:type="spellEnd"/>
      <w:r w:rsidR="000D1F70" w:rsidRPr="007F1D3F">
        <w:rPr>
          <w:rStyle w:val="normaltextrun"/>
          <w:sz w:val="26"/>
          <w:szCs w:val="26"/>
        </w:rPr>
        <w:t xml:space="preserve"> Quang </w:t>
      </w:r>
      <w:proofErr w:type="spellStart"/>
      <w:r w:rsidR="000D1F70" w:rsidRPr="007F1D3F">
        <w:rPr>
          <w:rStyle w:val="normaltextrun"/>
          <w:sz w:val="26"/>
          <w:szCs w:val="26"/>
        </w:rPr>
        <w:t>xã</w:t>
      </w:r>
      <w:proofErr w:type="spellEnd"/>
      <w:r w:rsidR="000D1F70" w:rsidRPr="007F1D3F">
        <w:rPr>
          <w:rStyle w:val="normaltextrun"/>
          <w:sz w:val="26"/>
          <w:szCs w:val="26"/>
        </w:rPr>
        <w:t xml:space="preserve"> Hoài Hải</w:t>
      </w:r>
      <w:r w:rsidR="00A67A7C" w:rsidRPr="007F1D3F">
        <w:rPr>
          <w:rStyle w:val="normaltextrun"/>
          <w:sz w:val="26"/>
          <w:szCs w:val="26"/>
        </w:rPr>
        <w:t xml:space="preserve"> </w:t>
      </w:r>
      <w:proofErr w:type="spellStart"/>
      <w:r w:rsidR="00A67A7C" w:rsidRPr="007F1D3F">
        <w:rPr>
          <w:rStyle w:val="normaltextrun"/>
          <w:sz w:val="26"/>
          <w:szCs w:val="26"/>
        </w:rPr>
        <w:t>và</w:t>
      </w:r>
      <w:proofErr w:type="spellEnd"/>
      <w:r w:rsidR="00A67A7C" w:rsidRPr="007F1D3F">
        <w:rPr>
          <w:rStyle w:val="normaltextrun"/>
          <w:sz w:val="26"/>
          <w:szCs w:val="26"/>
        </w:rPr>
        <w:t xml:space="preserve"> </w:t>
      </w:r>
      <w:proofErr w:type="spellStart"/>
      <w:r w:rsidR="00A67A7C" w:rsidRPr="007F1D3F">
        <w:rPr>
          <w:rStyle w:val="normaltextrun"/>
          <w:sz w:val="26"/>
          <w:szCs w:val="26"/>
        </w:rPr>
        <w:t>các</w:t>
      </w:r>
      <w:proofErr w:type="spellEnd"/>
      <w:r w:rsidR="00A67A7C" w:rsidRPr="007F1D3F">
        <w:rPr>
          <w:rStyle w:val="normaltextrun"/>
          <w:sz w:val="26"/>
          <w:szCs w:val="26"/>
        </w:rPr>
        <w:t xml:space="preserve"> </w:t>
      </w:r>
      <w:proofErr w:type="spellStart"/>
      <w:r w:rsidR="00A67A7C" w:rsidRPr="007F1D3F">
        <w:rPr>
          <w:rStyle w:val="normaltextrun"/>
          <w:sz w:val="26"/>
          <w:szCs w:val="26"/>
        </w:rPr>
        <w:t>làng</w:t>
      </w:r>
      <w:proofErr w:type="spellEnd"/>
      <w:r w:rsidR="00A67A7C" w:rsidRPr="007F1D3F">
        <w:rPr>
          <w:rStyle w:val="normaltextrun"/>
          <w:sz w:val="26"/>
          <w:szCs w:val="26"/>
        </w:rPr>
        <w:t xml:space="preserve"> </w:t>
      </w:r>
      <w:proofErr w:type="spellStart"/>
      <w:r w:rsidR="00A67A7C" w:rsidRPr="007F1D3F">
        <w:rPr>
          <w:rStyle w:val="normaltextrun"/>
          <w:sz w:val="26"/>
          <w:szCs w:val="26"/>
        </w:rPr>
        <w:t>nghề</w:t>
      </w:r>
      <w:proofErr w:type="spellEnd"/>
      <w:r w:rsidR="00A67A7C" w:rsidRPr="007F1D3F">
        <w:rPr>
          <w:rStyle w:val="normaltextrun"/>
          <w:sz w:val="26"/>
          <w:szCs w:val="26"/>
        </w:rPr>
        <w:t xml:space="preserve"> </w:t>
      </w:r>
      <w:proofErr w:type="spellStart"/>
      <w:r w:rsidR="00A67A7C" w:rsidRPr="007F1D3F">
        <w:rPr>
          <w:rStyle w:val="normaltextrun"/>
          <w:sz w:val="26"/>
          <w:szCs w:val="26"/>
        </w:rPr>
        <w:t>truyền</w:t>
      </w:r>
      <w:proofErr w:type="spellEnd"/>
      <w:r w:rsidR="00A67A7C" w:rsidRPr="007F1D3F">
        <w:rPr>
          <w:rStyle w:val="normaltextrun"/>
          <w:sz w:val="26"/>
          <w:szCs w:val="26"/>
        </w:rPr>
        <w:t xml:space="preserve"> </w:t>
      </w:r>
      <w:proofErr w:type="spellStart"/>
      <w:r w:rsidR="00A67A7C" w:rsidRPr="007F1D3F">
        <w:rPr>
          <w:rStyle w:val="normaltextrun"/>
          <w:sz w:val="26"/>
          <w:szCs w:val="26"/>
        </w:rPr>
        <w:t>thống</w:t>
      </w:r>
      <w:proofErr w:type="spellEnd"/>
      <w:r w:rsidR="00A67A7C" w:rsidRPr="007F1D3F">
        <w:rPr>
          <w:rStyle w:val="normaltextrun"/>
          <w:sz w:val="26"/>
          <w:szCs w:val="26"/>
        </w:rPr>
        <w:t xml:space="preserve"> </w:t>
      </w:r>
      <w:proofErr w:type="spellStart"/>
      <w:r w:rsidR="00A67A7C" w:rsidRPr="007F1D3F">
        <w:rPr>
          <w:rStyle w:val="normaltextrun"/>
          <w:sz w:val="26"/>
          <w:szCs w:val="26"/>
        </w:rPr>
        <w:t>nổi</w:t>
      </w:r>
      <w:proofErr w:type="spellEnd"/>
      <w:r w:rsidR="00A67A7C" w:rsidRPr="007F1D3F">
        <w:rPr>
          <w:rStyle w:val="normaltextrun"/>
          <w:sz w:val="26"/>
          <w:szCs w:val="26"/>
        </w:rPr>
        <w:t xml:space="preserve"> </w:t>
      </w:r>
      <w:proofErr w:type="spellStart"/>
      <w:r w:rsidR="00A67A7C" w:rsidRPr="007F1D3F">
        <w:rPr>
          <w:rStyle w:val="normaltextrun"/>
          <w:sz w:val="26"/>
          <w:szCs w:val="26"/>
        </w:rPr>
        <w:t>tiếng</w:t>
      </w:r>
      <w:proofErr w:type="spellEnd"/>
      <w:r w:rsidR="00A67A7C" w:rsidRPr="007F1D3F">
        <w:rPr>
          <w:rStyle w:val="normaltextrun"/>
          <w:sz w:val="26"/>
          <w:szCs w:val="26"/>
        </w:rPr>
        <w:t xml:space="preserve"> </w:t>
      </w:r>
      <w:proofErr w:type="spellStart"/>
      <w:r w:rsidR="00A67A7C" w:rsidRPr="007F1D3F">
        <w:rPr>
          <w:rStyle w:val="normaltextrun"/>
          <w:sz w:val="26"/>
          <w:szCs w:val="26"/>
        </w:rPr>
        <w:t>của</w:t>
      </w:r>
      <w:proofErr w:type="spellEnd"/>
      <w:r w:rsidR="00A67A7C" w:rsidRPr="007F1D3F">
        <w:rPr>
          <w:rStyle w:val="normaltextrun"/>
          <w:sz w:val="26"/>
          <w:szCs w:val="26"/>
        </w:rPr>
        <w:t xml:space="preserve"> Hoài </w:t>
      </w:r>
      <w:proofErr w:type="spellStart"/>
      <w:r w:rsidR="00A67A7C" w:rsidRPr="007F1D3F">
        <w:rPr>
          <w:rStyle w:val="normaltextrun"/>
          <w:sz w:val="26"/>
          <w:szCs w:val="26"/>
        </w:rPr>
        <w:t>Nhơn</w:t>
      </w:r>
      <w:proofErr w:type="spellEnd"/>
      <w:r w:rsidR="00757A12" w:rsidRPr="007F1D3F">
        <w:rPr>
          <w:rStyle w:val="normaltextrun"/>
          <w:sz w:val="26"/>
          <w:szCs w:val="26"/>
        </w:rPr>
        <w:t>, …</w:t>
      </w:r>
      <w:proofErr w:type="spellStart"/>
      <w:r w:rsidR="00757A12" w:rsidRPr="007F1D3F">
        <w:rPr>
          <w:rStyle w:val="normaltextrun"/>
          <w:sz w:val="26"/>
          <w:szCs w:val="26"/>
        </w:rPr>
        <w:t>sẽ</w:t>
      </w:r>
      <w:proofErr w:type="spellEnd"/>
      <w:r w:rsidR="00757A12" w:rsidRPr="007F1D3F">
        <w:rPr>
          <w:rStyle w:val="normaltextrun"/>
          <w:sz w:val="26"/>
          <w:szCs w:val="26"/>
        </w:rPr>
        <w:t xml:space="preserve"> </w:t>
      </w:r>
      <w:proofErr w:type="spellStart"/>
      <w:r w:rsidR="00757A12" w:rsidRPr="007F1D3F">
        <w:rPr>
          <w:rStyle w:val="normaltextrun"/>
          <w:sz w:val="26"/>
          <w:szCs w:val="26"/>
        </w:rPr>
        <w:t>trở</w:t>
      </w:r>
      <w:proofErr w:type="spellEnd"/>
      <w:r w:rsidR="00757A12" w:rsidRPr="007F1D3F">
        <w:rPr>
          <w:rStyle w:val="normaltextrun"/>
          <w:sz w:val="26"/>
          <w:szCs w:val="26"/>
        </w:rPr>
        <w:t xml:space="preserve"> </w:t>
      </w:r>
      <w:proofErr w:type="spellStart"/>
      <w:r w:rsidR="00757A12" w:rsidRPr="007F1D3F">
        <w:rPr>
          <w:rStyle w:val="normaltextrun"/>
          <w:sz w:val="26"/>
          <w:szCs w:val="26"/>
        </w:rPr>
        <w:t>thành</w:t>
      </w:r>
      <w:proofErr w:type="spellEnd"/>
      <w:r w:rsidR="00757A12" w:rsidRPr="007F1D3F">
        <w:rPr>
          <w:rStyle w:val="normaltextrun"/>
          <w:sz w:val="26"/>
          <w:szCs w:val="26"/>
        </w:rPr>
        <w:t xml:space="preserve"> </w:t>
      </w:r>
      <w:proofErr w:type="spellStart"/>
      <w:r w:rsidR="00757A12" w:rsidRPr="007F1D3F">
        <w:rPr>
          <w:rStyle w:val="normaltextrun"/>
          <w:sz w:val="26"/>
          <w:szCs w:val="26"/>
        </w:rPr>
        <w:t>động</w:t>
      </w:r>
      <w:proofErr w:type="spellEnd"/>
      <w:r w:rsidR="00757A12" w:rsidRPr="007F1D3F">
        <w:rPr>
          <w:rStyle w:val="normaltextrun"/>
          <w:sz w:val="26"/>
          <w:szCs w:val="26"/>
        </w:rPr>
        <w:t xml:space="preserve"> </w:t>
      </w:r>
      <w:proofErr w:type="spellStart"/>
      <w:r w:rsidR="00757A12" w:rsidRPr="007F1D3F">
        <w:rPr>
          <w:rStyle w:val="normaltextrun"/>
          <w:sz w:val="26"/>
          <w:szCs w:val="26"/>
        </w:rPr>
        <w:t>lực</w:t>
      </w:r>
      <w:proofErr w:type="spellEnd"/>
      <w:r w:rsidR="00757A12" w:rsidRPr="007F1D3F">
        <w:rPr>
          <w:rStyle w:val="normaltextrun"/>
          <w:sz w:val="26"/>
          <w:szCs w:val="26"/>
        </w:rPr>
        <w:t xml:space="preserve"> </w:t>
      </w:r>
      <w:proofErr w:type="spellStart"/>
      <w:r w:rsidR="00757A12" w:rsidRPr="007F1D3F">
        <w:rPr>
          <w:rStyle w:val="normaltextrun"/>
          <w:sz w:val="26"/>
          <w:szCs w:val="26"/>
        </w:rPr>
        <w:t>mạnh</w:t>
      </w:r>
      <w:proofErr w:type="spellEnd"/>
      <w:r w:rsidR="00757A12" w:rsidRPr="007F1D3F">
        <w:rPr>
          <w:rStyle w:val="normaltextrun"/>
          <w:sz w:val="26"/>
          <w:szCs w:val="26"/>
        </w:rPr>
        <w:t xml:space="preserve"> </w:t>
      </w:r>
      <w:proofErr w:type="spellStart"/>
      <w:r w:rsidR="00757A12" w:rsidRPr="007F1D3F">
        <w:rPr>
          <w:rStyle w:val="normaltextrun"/>
          <w:sz w:val="26"/>
          <w:szCs w:val="26"/>
        </w:rPr>
        <w:t>mẽ</w:t>
      </w:r>
      <w:proofErr w:type="spellEnd"/>
      <w:r w:rsidR="00757A12" w:rsidRPr="007F1D3F">
        <w:rPr>
          <w:rStyle w:val="normaltextrun"/>
          <w:sz w:val="26"/>
          <w:szCs w:val="26"/>
        </w:rPr>
        <w:t xml:space="preserve"> </w:t>
      </w:r>
      <w:proofErr w:type="spellStart"/>
      <w:r w:rsidR="00757A12" w:rsidRPr="007F1D3F">
        <w:rPr>
          <w:rStyle w:val="normaltextrun"/>
          <w:sz w:val="26"/>
          <w:szCs w:val="26"/>
        </w:rPr>
        <w:t>giúp</w:t>
      </w:r>
      <w:proofErr w:type="spellEnd"/>
      <w:r w:rsidR="00757A12" w:rsidRPr="007F1D3F">
        <w:rPr>
          <w:rStyle w:val="normaltextrun"/>
          <w:sz w:val="26"/>
          <w:szCs w:val="26"/>
        </w:rPr>
        <w:t xml:space="preserve"> </w:t>
      </w:r>
      <w:proofErr w:type="spellStart"/>
      <w:r w:rsidR="00757A12" w:rsidRPr="007F1D3F">
        <w:rPr>
          <w:rStyle w:val="normaltextrun"/>
          <w:sz w:val="26"/>
          <w:szCs w:val="26"/>
        </w:rPr>
        <w:t>cho</w:t>
      </w:r>
      <w:proofErr w:type="spellEnd"/>
      <w:r w:rsidR="00757A12" w:rsidRPr="007F1D3F">
        <w:rPr>
          <w:rStyle w:val="normaltextrun"/>
          <w:sz w:val="26"/>
          <w:szCs w:val="26"/>
        </w:rPr>
        <w:t xml:space="preserve"> Hoài </w:t>
      </w:r>
      <w:proofErr w:type="spellStart"/>
      <w:r w:rsidR="00757A12" w:rsidRPr="007F1D3F">
        <w:rPr>
          <w:rStyle w:val="normaltextrun"/>
          <w:sz w:val="26"/>
          <w:szCs w:val="26"/>
        </w:rPr>
        <w:t>Nhơn</w:t>
      </w:r>
      <w:proofErr w:type="spellEnd"/>
      <w:r w:rsidR="00757A12" w:rsidRPr="007F1D3F">
        <w:rPr>
          <w:rStyle w:val="normaltextrun"/>
          <w:sz w:val="26"/>
          <w:szCs w:val="26"/>
        </w:rPr>
        <w:t xml:space="preserve"> </w:t>
      </w:r>
      <w:proofErr w:type="spellStart"/>
      <w:r w:rsidR="00757A12" w:rsidRPr="007F1D3F">
        <w:rPr>
          <w:rStyle w:val="normaltextrun"/>
          <w:sz w:val="26"/>
          <w:szCs w:val="26"/>
        </w:rPr>
        <w:lastRenderedPageBreak/>
        <w:t>phát</w:t>
      </w:r>
      <w:proofErr w:type="spellEnd"/>
      <w:r w:rsidR="00757A12" w:rsidRPr="007F1D3F">
        <w:rPr>
          <w:rStyle w:val="normaltextrun"/>
          <w:sz w:val="26"/>
          <w:szCs w:val="26"/>
        </w:rPr>
        <w:t xml:space="preserve"> </w:t>
      </w:r>
      <w:proofErr w:type="spellStart"/>
      <w:r w:rsidR="00757A12" w:rsidRPr="007F1D3F">
        <w:rPr>
          <w:rStyle w:val="normaltextrun"/>
          <w:sz w:val="26"/>
          <w:szCs w:val="26"/>
        </w:rPr>
        <w:t>triển</w:t>
      </w:r>
      <w:proofErr w:type="spellEnd"/>
      <w:r w:rsidR="00757A12" w:rsidRPr="007F1D3F">
        <w:rPr>
          <w:rStyle w:val="normaltextrun"/>
          <w:sz w:val="26"/>
          <w:szCs w:val="26"/>
        </w:rPr>
        <w:t xml:space="preserve"> </w:t>
      </w:r>
      <w:proofErr w:type="spellStart"/>
      <w:r w:rsidR="00757A12" w:rsidRPr="007F1D3F">
        <w:rPr>
          <w:rStyle w:val="normaltextrun"/>
          <w:sz w:val="26"/>
          <w:szCs w:val="26"/>
        </w:rPr>
        <w:t>mạnh</w:t>
      </w:r>
      <w:proofErr w:type="spellEnd"/>
      <w:r w:rsidR="00757A12" w:rsidRPr="007F1D3F">
        <w:rPr>
          <w:rStyle w:val="normaltextrun"/>
          <w:sz w:val="26"/>
          <w:szCs w:val="26"/>
        </w:rPr>
        <w:t xml:space="preserve"> </w:t>
      </w:r>
      <w:proofErr w:type="spellStart"/>
      <w:r w:rsidR="000D1F70" w:rsidRPr="007F1D3F">
        <w:rPr>
          <w:rStyle w:val="normaltextrun"/>
          <w:sz w:val="26"/>
          <w:szCs w:val="26"/>
        </w:rPr>
        <w:t>về</w:t>
      </w:r>
      <w:proofErr w:type="spellEnd"/>
      <w:r w:rsidR="000D1F70" w:rsidRPr="007F1D3F">
        <w:rPr>
          <w:rStyle w:val="normaltextrun"/>
          <w:sz w:val="26"/>
          <w:szCs w:val="26"/>
        </w:rPr>
        <w:t xml:space="preserve"> du </w:t>
      </w:r>
      <w:proofErr w:type="spellStart"/>
      <w:r w:rsidR="000D1F70" w:rsidRPr="007F1D3F">
        <w:rPr>
          <w:rStyle w:val="normaltextrun"/>
          <w:sz w:val="26"/>
          <w:szCs w:val="26"/>
        </w:rPr>
        <w:t>lịch</w:t>
      </w:r>
      <w:proofErr w:type="spellEnd"/>
      <w:r w:rsidR="00AC28D8" w:rsidRPr="007F1D3F">
        <w:rPr>
          <w:rStyle w:val="normaltextrun"/>
          <w:sz w:val="26"/>
          <w:szCs w:val="26"/>
        </w:rPr>
        <w:t>,</w:t>
      </w:r>
      <w:r w:rsidR="00C43A1C" w:rsidRPr="007F1D3F">
        <w:rPr>
          <w:rStyle w:val="normaltextrun"/>
          <w:sz w:val="26"/>
          <w:szCs w:val="26"/>
        </w:rPr>
        <w:t xml:space="preserve"> </w:t>
      </w:r>
      <w:proofErr w:type="spellStart"/>
      <w:r w:rsidR="00C43A1C" w:rsidRPr="007F1D3F">
        <w:rPr>
          <w:rStyle w:val="normaltextrun"/>
          <w:sz w:val="26"/>
          <w:szCs w:val="26"/>
        </w:rPr>
        <w:t>liên</w:t>
      </w:r>
      <w:proofErr w:type="spellEnd"/>
      <w:r w:rsidR="00C43A1C" w:rsidRPr="007F1D3F">
        <w:rPr>
          <w:rStyle w:val="normaltextrun"/>
          <w:sz w:val="26"/>
          <w:szCs w:val="26"/>
        </w:rPr>
        <w:t xml:space="preserve"> </w:t>
      </w:r>
      <w:proofErr w:type="spellStart"/>
      <w:r w:rsidR="00C43A1C" w:rsidRPr="007F1D3F">
        <w:rPr>
          <w:rStyle w:val="normaltextrun"/>
          <w:sz w:val="26"/>
          <w:szCs w:val="26"/>
        </w:rPr>
        <w:t>kết</w:t>
      </w:r>
      <w:proofErr w:type="spellEnd"/>
      <w:r w:rsidR="00C43A1C" w:rsidRPr="007F1D3F">
        <w:rPr>
          <w:rStyle w:val="normaltextrun"/>
          <w:sz w:val="26"/>
          <w:szCs w:val="26"/>
        </w:rPr>
        <w:t xml:space="preserve"> </w:t>
      </w:r>
      <w:proofErr w:type="spellStart"/>
      <w:r w:rsidR="00C43A1C" w:rsidRPr="007F1D3F">
        <w:rPr>
          <w:rStyle w:val="normaltextrun"/>
          <w:sz w:val="26"/>
          <w:szCs w:val="26"/>
        </w:rPr>
        <w:t>hệ</w:t>
      </w:r>
      <w:proofErr w:type="spellEnd"/>
      <w:r w:rsidR="00C43A1C" w:rsidRPr="007F1D3F">
        <w:rPr>
          <w:rStyle w:val="normaltextrun"/>
          <w:sz w:val="26"/>
          <w:szCs w:val="26"/>
        </w:rPr>
        <w:t xml:space="preserve"> </w:t>
      </w:r>
      <w:proofErr w:type="spellStart"/>
      <w:r w:rsidR="00C43A1C" w:rsidRPr="007F1D3F">
        <w:rPr>
          <w:rStyle w:val="normaltextrun"/>
          <w:sz w:val="26"/>
          <w:szCs w:val="26"/>
        </w:rPr>
        <w:t>thống</w:t>
      </w:r>
      <w:proofErr w:type="spellEnd"/>
      <w:r w:rsidR="00C43A1C" w:rsidRPr="007F1D3F">
        <w:rPr>
          <w:rStyle w:val="normaltextrun"/>
          <w:sz w:val="26"/>
          <w:szCs w:val="26"/>
        </w:rPr>
        <w:t xml:space="preserve"> du </w:t>
      </w:r>
      <w:proofErr w:type="spellStart"/>
      <w:r w:rsidR="00C43A1C" w:rsidRPr="007F1D3F">
        <w:rPr>
          <w:rStyle w:val="normaltextrun"/>
          <w:sz w:val="26"/>
          <w:szCs w:val="26"/>
        </w:rPr>
        <w:t>lịch</w:t>
      </w:r>
      <w:proofErr w:type="spellEnd"/>
      <w:r w:rsidR="00C43A1C" w:rsidRPr="007F1D3F">
        <w:rPr>
          <w:rStyle w:val="normaltextrun"/>
          <w:sz w:val="26"/>
          <w:szCs w:val="26"/>
        </w:rPr>
        <w:t xml:space="preserve"> </w:t>
      </w:r>
      <w:proofErr w:type="spellStart"/>
      <w:r w:rsidR="00C43A1C" w:rsidRPr="007F1D3F">
        <w:rPr>
          <w:rStyle w:val="normaltextrun"/>
          <w:sz w:val="26"/>
          <w:szCs w:val="26"/>
        </w:rPr>
        <w:t>của</w:t>
      </w:r>
      <w:proofErr w:type="spellEnd"/>
      <w:r w:rsidR="00C43A1C" w:rsidRPr="007F1D3F">
        <w:rPr>
          <w:rStyle w:val="normaltextrun"/>
          <w:sz w:val="26"/>
          <w:szCs w:val="26"/>
        </w:rPr>
        <w:t xml:space="preserve"> </w:t>
      </w:r>
      <w:proofErr w:type="spellStart"/>
      <w:r w:rsidR="00C43A1C" w:rsidRPr="007F1D3F">
        <w:rPr>
          <w:rStyle w:val="normaltextrun"/>
          <w:sz w:val="26"/>
          <w:szCs w:val="26"/>
        </w:rPr>
        <w:t>toàn</w:t>
      </w:r>
      <w:proofErr w:type="spellEnd"/>
      <w:r w:rsidR="00C43A1C" w:rsidRPr="007F1D3F">
        <w:rPr>
          <w:rStyle w:val="normaltextrun"/>
          <w:sz w:val="26"/>
          <w:szCs w:val="26"/>
        </w:rPr>
        <w:t xml:space="preserve"> </w:t>
      </w:r>
      <w:proofErr w:type="spellStart"/>
      <w:r w:rsidR="00C43A1C" w:rsidRPr="007F1D3F">
        <w:rPr>
          <w:rStyle w:val="normaltextrun"/>
          <w:sz w:val="26"/>
          <w:szCs w:val="26"/>
        </w:rPr>
        <w:t>tỉnh</w:t>
      </w:r>
      <w:proofErr w:type="spellEnd"/>
      <w:r w:rsidR="00C43A1C" w:rsidRPr="007F1D3F">
        <w:rPr>
          <w:rStyle w:val="normaltextrun"/>
          <w:sz w:val="26"/>
          <w:szCs w:val="26"/>
        </w:rPr>
        <w:t xml:space="preserve"> </w:t>
      </w:r>
      <w:proofErr w:type="spellStart"/>
      <w:r w:rsidR="00C43A1C" w:rsidRPr="007F1D3F">
        <w:rPr>
          <w:rStyle w:val="normaltextrun"/>
          <w:sz w:val="26"/>
          <w:szCs w:val="26"/>
        </w:rPr>
        <w:t>nói</w:t>
      </w:r>
      <w:proofErr w:type="spellEnd"/>
      <w:r w:rsidR="00C43A1C" w:rsidRPr="007F1D3F">
        <w:rPr>
          <w:rStyle w:val="normaltextrun"/>
          <w:sz w:val="26"/>
          <w:szCs w:val="26"/>
        </w:rPr>
        <w:t xml:space="preserve"> </w:t>
      </w:r>
      <w:proofErr w:type="spellStart"/>
      <w:r w:rsidR="00C43A1C" w:rsidRPr="007F1D3F">
        <w:rPr>
          <w:rStyle w:val="normaltextrun"/>
          <w:sz w:val="26"/>
          <w:szCs w:val="26"/>
        </w:rPr>
        <w:t>riêng</w:t>
      </w:r>
      <w:proofErr w:type="spellEnd"/>
      <w:r w:rsidR="00C43A1C" w:rsidRPr="007F1D3F">
        <w:rPr>
          <w:rStyle w:val="normaltextrun"/>
          <w:sz w:val="26"/>
          <w:szCs w:val="26"/>
        </w:rPr>
        <w:t xml:space="preserve"> </w:t>
      </w:r>
      <w:proofErr w:type="spellStart"/>
      <w:r w:rsidR="00C43A1C" w:rsidRPr="007F1D3F">
        <w:rPr>
          <w:rStyle w:val="normaltextrun"/>
          <w:sz w:val="26"/>
          <w:szCs w:val="26"/>
        </w:rPr>
        <w:t>và</w:t>
      </w:r>
      <w:proofErr w:type="spellEnd"/>
      <w:r w:rsidR="00C43A1C" w:rsidRPr="007F1D3F">
        <w:rPr>
          <w:rStyle w:val="normaltextrun"/>
          <w:sz w:val="26"/>
          <w:szCs w:val="26"/>
        </w:rPr>
        <w:t xml:space="preserve"> </w:t>
      </w:r>
      <w:proofErr w:type="spellStart"/>
      <w:r w:rsidR="00C43A1C" w:rsidRPr="007F1D3F">
        <w:rPr>
          <w:rStyle w:val="normaltextrun"/>
          <w:sz w:val="26"/>
          <w:szCs w:val="26"/>
        </w:rPr>
        <w:t>của</w:t>
      </w:r>
      <w:proofErr w:type="spellEnd"/>
      <w:r w:rsidR="00C43A1C" w:rsidRPr="007F1D3F">
        <w:rPr>
          <w:rStyle w:val="normaltextrun"/>
          <w:sz w:val="26"/>
          <w:szCs w:val="26"/>
        </w:rPr>
        <w:t xml:space="preserve"> </w:t>
      </w:r>
      <w:proofErr w:type="spellStart"/>
      <w:r w:rsidR="00304CD3" w:rsidRPr="007F1D3F">
        <w:rPr>
          <w:rStyle w:val="normaltextrun"/>
          <w:sz w:val="26"/>
          <w:szCs w:val="26"/>
        </w:rPr>
        <w:t>vùng</w:t>
      </w:r>
      <w:proofErr w:type="spellEnd"/>
      <w:r w:rsidR="00304CD3" w:rsidRPr="007F1D3F">
        <w:rPr>
          <w:rStyle w:val="normaltextrun"/>
          <w:sz w:val="26"/>
          <w:szCs w:val="26"/>
        </w:rPr>
        <w:t xml:space="preserve"> Trung </w:t>
      </w:r>
      <w:proofErr w:type="spellStart"/>
      <w:r w:rsidR="00304CD3" w:rsidRPr="007F1D3F">
        <w:rPr>
          <w:rStyle w:val="normaltextrun"/>
          <w:sz w:val="26"/>
          <w:szCs w:val="26"/>
        </w:rPr>
        <w:t>Trung</w:t>
      </w:r>
      <w:proofErr w:type="spellEnd"/>
      <w:r w:rsidR="00304CD3" w:rsidRPr="007F1D3F">
        <w:rPr>
          <w:rStyle w:val="normaltextrun"/>
          <w:sz w:val="26"/>
          <w:szCs w:val="26"/>
        </w:rPr>
        <w:t xml:space="preserve"> </w:t>
      </w:r>
      <w:proofErr w:type="spellStart"/>
      <w:r w:rsidR="00304CD3" w:rsidRPr="007F1D3F">
        <w:rPr>
          <w:rStyle w:val="normaltextrun"/>
          <w:sz w:val="26"/>
          <w:szCs w:val="26"/>
        </w:rPr>
        <w:t>bộ</w:t>
      </w:r>
      <w:proofErr w:type="spellEnd"/>
      <w:r w:rsidR="00304CD3" w:rsidRPr="007F1D3F">
        <w:rPr>
          <w:rStyle w:val="normaltextrun"/>
          <w:sz w:val="26"/>
          <w:szCs w:val="26"/>
        </w:rPr>
        <w:t xml:space="preserve"> </w:t>
      </w:r>
      <w:proofErr w:type="spellStart"/>
      <w:r w:rsidR="00304CD3" w:rsidRPr="007F1D3F">
        <w:rPr>
          <w:rStyle w:val="normaltextrun"/>
          <w:sz w:val="26"/>
          <w:szCs w:val="26"/>
        </w:rPr>
        <w:t>nói</w:t>
      </w:r>
      <w:proofErr w:type="spellEnd"/>
      <w:r w:rsidR="00304CD3" w:rsidRPr="007F1D3F">
        <w:rPr>
          <w:rStyle w:val="normaltextrun"/>
          <w:sz w:val="26"/>
          <w:szCs w:val="26"/>
        </w:rPr>
        <w:t xml:space="preserve"> </w:t>
      </w:r>
      <w:proofErr w:type="spellStart"/>
      <w:r w:rsidR="00304CD3" w:rsidRPr="007F1D3F">
        <w:rPr>
          <w:rStyle w:val="normaltextrun"/>
          <w:sz w:val="26"/>
          <w:szCs w:val="26"/>
        </w:rPr>
        <w:t>chung</w:t>
      </w:r>
      <w:proofErr w:type="spellEnd"/>
      <w:r w:rsidR="00304CD3" w:rsidRPr="007F1D3F">
        <w:rPr>
          <w:rStyle w:val="normaltextrun"/>
          <w:sz w:val="26"/>
          <w:szCs w:val="26"/>
        </w:rPr>
        <w:t>,</w:t>
      </w:r>
      <w:r w:rsidR="00AC28D8" w:rsidRPr="007F1D3F">
        <w:rPr>
          <w:rStyle w:val="normaltextrun"/>
          <w:sz w:val="26"/>
          <w:szCs w:val="26"/>
        </w:rPr>
        <w:t xml:space="preserve"> </w:t>
      </w:r>
      <w:proofErr w:type="spellStart"/>
      <w:r w:rsidR="00AC28D8" w:rsidRPr="007F1D3F">
        <w:rPr>
          <w:rStyle w:val="normaltextrun"/>
          <w:sz w:val="26"/>
          <w:szCs w:val="26"/>
        </w:rPr>
        <w:t>biến</w:t>
      </w:r>
      <w:proofErr w:type="spellEnd"/>
      <w:r w:rsidR="00AC28D8" w:rsidRPr="007F1D3F">
        <w:rPr>
          <w:rStyle w:val="normaltextrun"/>
          <w:sz w:val="26"/>
          <w:szCs w:val="26"/>
        </w:rPr>
        <w:t xml:space="preserve"> </w:t>
      </w:r>
      <w:proofErr w:type="spellStart"/>
      <w:r w:rsidR="00AC28D8" w:rsidRPr="007F1D3F">
        <w:rPr>
          <w:rStyle w:val="normaltextrun"/>
          <w:sz w:val="26"/>
          <w:szCs w:val="26"/>
        </w:rPr>
        <w:t>các</w:t>
      </w:r>
      <w:proofErr w:type="spellEnd"/>
      <w:r w:rsidR="00AC28D8" w:rsidRPr="007F1D3F">
        <w:rPr>
          <w:rStyle w:val="normaltextrun"/>
          <w:sz w:val="26"/>
          <w:szCs w:val="26"/>
        </w:rPr>
        <w:t xml:space="preserve"> </w:t>
      </w:r>
      <w:proofErr w:type="spellStart"/>
      <w:r w:rsidR="00AC28D8" w:rsidRPr="007F1D3F">
        <w:rPr>
          <w:rStyle w:val="normaltextrun"/>
          <w:sz w:val="26"/>
          <w:szCs w:val="26"/>
        </w:rPr>
        <w:t>tiềm</w:t>
      </w:r>
      <w:proofErr w:type="spellEnd"/>
      <w:r w:rsidR="00AC28D8" w:rsidRPr="007F1D3F">
        <w:rPr>
          <w:rStyle w:val="normaltextrun"/>
          <w:sz w:val="26"/>
          <w:szCs w:val="26"/>
        </w:rPr>
        <w:t xml:space="preserve"> </w:t>
      </w:r>
      <w:proofErr w:type="spellStart"/>
      <w:r w:rsidR="00AC28D8" w:rsidRPr="007F1D3F">
        <w:rPr>
          <w:rStyle w:val="normaltextrun"/>
          <w:sz w:val="26"/>
          <w:szCs w:val="26"/>
        </w:rPr>
        <w:t>năng</w:t>
      </w:r>
      <w:proofErr w:type="spellEnd"/>
      <w:r w:rsidR="00AC28D8" w:rsidRPr="007F1D3F">
        <w:rPr>
          <w:rStyle w:val="normaltextrun"/>
          <w:sz w:val="26"/>
          <w:szCs w:val="26"/>
        </w:rPr>
        <w:t xml:space="preserve"> </w:t>
      </w:r>
      <w:proofErr w:type="spellStart"/>
      <w:r w:rsidR="00AC28D8" w:rsidRPr="007F1D3F">
        <w:rPr>
          <w:rStyle w:val="normaltextrun"/>
          <w:sz w:val="26"/>
          <w:szCs w:val="26"/>
        </w:rPr>
        <w:t>thành</w:t>
      </w:r>
      <w:proofErr w:type="spellEnd"/>
      <w:r w:rsidR="00AC28D8" w:rsidRPr="007F1D3F">
        <w:rPr>
          <w:rStyle w:val="normaltextrun"/>
          <w:sz w:val="26"/>
          <w:szCs w:val="26"/>
        </w:rPr>
        <w:t xml:space="preserve"> </w:t>
      </w:r>
      <w:proofErr w:type="spellStart"/>
      <w:r w:rsidR="00AC28D8" w:rsidRPr="007F1D3F">
        <w:rPr>
          <w:rStyle w:val="normaltextrun"/>
          <w:sz w:val="26"/>
          <w:szCs w:val="26"/>
        </w:rPr>
        <w:t>lợi</w:t>
      </w:r>
      <w:proofErr w:type="spellEnd"/>
      <w:r w:rsidR="00AC28D8" w:rsidRPr="007F1D3F">
        <w:rPr>
          <w:rStyle w:val="normaltextrun"/>
          <w:sz w:val="26"/>
          <w:szCs w:val="26"/>
        </w:rPr>
        <w:t xml:space="preserve"> </w:t>
      </w:r>
      <w:proofErr w:type="spellStart"/>
      <w:r w:rsidR="00AC28D8" w:rsidRPr="007F1D3F">
        <w:rPr>
          <w:rStyle w:val="normaltextrun"/>
          <w:sz w:val="26"/>
          <w:szCs w:val="26"/>
        </w:rPr>
        <w:t>thế</w:t>
      </w:r>
      <w:proofErr w:type="spellEnd"/>
      <w:r w:rsidR="00AC28D8" w:rsidRPr="007F1D3F">
        <w:rPr>
          <w:rStyle w:val="normaltextrun"/>
          <w:sz w:val="26"/>
          <w:szCs w:val="26"/>
        </w:rPr>
        <w:t xml:space="preserve"> </w:t>
      </w:r>
      <w:proofErr w:type="spellStart"/>
      <w:r w:rsidR="0017259C" w:rsidRPr="007F1D3F">
        <w:rPr>
          <w:rStyle w:val="normaltextrun"/>
          <w:sz w:val="26"/>
          <w:szCs w:val="26"/>
        </w:rPr>
        <w:t>đ</w:t>
      </w:r>
      <w:r w:rsidR="000D1F70" w:rsidRPr="007F1D3F">
        <w:rPr>
          <w:rStyle w:val="normaltextrun"/>
          <w:sz w:val="26"/>
          <w:szCs w:val="26"/>
        </w:rPr>
        <w:t>óng</w:t>
      </w:r>
      <w:proofErr w:type="spellEnd"/>
      <w:r w:rsidR="0017259C" w:rsidRPr="007F1D3F">
        <w:rPr>
          <w:rStyle w:val="normaltextrun"/>
          <w:sz w:val="26"/>
          <w:szCs w:val="26"/>
        </w:rPr>
        <w:t xml:space="preserve"> </w:t>
      </w:r>
      <w:proofErr w:type="spellStart"/>
      <w:r w:rsidR="0017259C" w:rsidRPr="007F1D3F">
        <w:rPr>
          <w:rStyle w:val="normaltextrun"/>
          <w:sz w:val="26"/>
          <w:szCs w:val="26"/>
        </w:rPr>
        <w:t>góp</w:t>
      </w:r>
      <w:proofErr w:type="spellEnd"/>
      <w:r w:rsidR="0017259C" w:rsidRPr="007F1D3F">
        <w:rPr>
          <w:rStyle w:val="normaltextrun"/>
          <w:sz w:val="26"/>
          <w:szCs w:val="26"/>
        </w:rPr>
        <w:t xml:space="preserve"> </w:t>
      </w:r>
      <w:proofErr w:type="spellStart"/>
      <w:r w:rsidR="0017259C" w:rsidRPr="007F1D3F">
        <w:rPr>
          <w:rStyle w:val="normaltextrun"/>
          <w:sz w:val="26"/>
          <w:szCs w:val="26"/>
        </w:rPr>
        <w:t>cho</w:t>
      </w:r>
      <w:proofErr w:type="spellEnd"/>
      <w:r w:rsidR="0017259C" w:rsidRPr="007F1D3F">
        <w:rPr>
          <w:rStyle w:val="normaltextrun"/>
          <w:sz w:val="26"/>
          <w:szCs w:val="26"/>
        </w:rPr>
        <w:t xml:space="preserve"> </w:t>
      </w:r>
      <w:proofErr w:type="spellStart"/>
      <w:r w:rsidR="0017259C" w:rsidRPr="007F1D3F">
        <w:rPr>
          <w:rStyle w:val="normaltextrun"/>
          <w:sz w:val="26"/>
          <w:szCs w:val="26"/>
        </w:rPr>
        <w:t>kinh</w:t>
      </w:r>
      <w:proofErr w:type="spellEnd"/>
      <w:r w:rsidR="0017259C" w:rsidRPr="007F1D3F">
        <w:rPr>
          <w:rStyle w:val="normaltextrun"/>
          <w:sz w:val="26"/>
          <w:szCs w:val="26"/>
        </w:rPr>
        <w:t xml:space="preserve"> </w:t>
      </w:r>
      <w:proofErr w:type="spellStart"/>
      <w:r w:rsidR="0017259C" w:rsidRPr="007F1D3F">
        <w:rPr>
          <w:rStyle w:val="normaltextrun"/>
          <w:sz w:val="26"/>
          <w:szCs w:val="26"/>
        </w:rPr>
        <w:t>tế</w:t>
      </w:r>
      <w:proofErr w:type="spellEnd"/>
      <w:r w:rsidR="0017259C" w:rsidRPr="007F1D3F">
        <w:rPr>
          <w:rStyle w:val="normaltextrun"/>
          <w:sz w:val="26"/>
          <w:szCs w:val="26"/>
        </w:rPr>
        <w:t xml:space="preserve"> </w:t>
      </w:r>
      <w:proofErr w:type="spellStart"/>
      <w:r w:rsidR="0017259C" w:rsidRPr="007F1D3F">
        <w:rPr>
          <w:rStyle w:val="normaltextrun"/>
          <w:sz w:val="26"/>
          <w:szCs w:val="26"/>
        </w:rPr>
        <w:t>xã</w:t>
      </w:r>
      <w:proofErr w:type="spellEnd"/>
      <w:r w:rsidR="0017259C" w:rsidRPr="007F1D3F">
        <w:rPr>
          <w:rStyle w:val="normaltextrun"/>
          <w:sz w:val="26"/>
          <w:szCs w:val="26"/>
        </w:rPr>
        <w:t xml:space="preserve"> </w:t>
      </w:r>
      <w:proofErr w:type="spellStart"/>
      <w:r w:rsidR="0017259C" w:rsidRPr="007F1D3F">
        <w:rPr>
          <w:rStyle w:val="normaltextrun"/>
          <w:sz w:val="26"/>
          <w:szCs w:val="26"/>
        </w:rPr>
        <w:t>hội</w:t>
      </w:r>
      <w:proofErr w:type="spellEnd"/>
      <w:r w:rsidR="0017259C" w:rsidRPr="007F1D3F">
        <w:rPr>
          <w:rStyle w:val="normaltextrun"/>
          <w:sz w:val="26"/>
          <w:szCs w:val="26"/>
        </w:rPr>
        <w:t>.</w:t>
      </w:r>
    </w:p>
    <w:p w14:paraId="1480DD69" w14:textId="69236A1B" w:rsidR="00CD2713" w:rsidRPr="007F1D3F" w:rsidRDefault="00CD2713" w:rsidP="00CD2713">
      <w:pPr>
        <w:pStyle w:val="paragraph"/>
        <w:spacing w:before="0" w:beforeAutospacing="0" w:after="120" w:afterAutospacing="0"/>
        <w:ind w:right="90" w:firstLine="567"/>
        <w:jc w:val="both"/>
        <w:textAlignment w:val="baseline"/>
        <w:rPr>
          <w:rStyle w:val="normaltextrun"/>
          <w:i/>
          <w:iCs/>
          <w:sz w:val="26"/>
          <w:szCs w:val="26"/>
        </w:rPr>
      </w:pPr>
      <w:r w:rsidRPr="007F1D3F">
        <w:rPr>
          <w:rStyle w:val="normaltextrun"/>
          <w:i/>
          <w:iCs/>
          <w:sz w:val="26"/>
          <w:szCs w:val="26"/>
        </w:rPr>
        <w:t xml:space="preserve">b) </w:t>
      </w:r>
      <w:proofErr w:type="spellStart"/>
      <w:r w:rsidRPr="007F1D3F">
        <w:rPr>
          <w:rStyle w:val="normaltextrun"/>
          <w:i/>
          <w:iCs/>
          <w:sz w:val="26"/>
          <w:szCs w:val="26"/>
        </w:rPr>
        <w:t>Tính</w:t>
      </w:r>
      <w:proofErr w:type="spellEnd"/>
      <w:r w:rsidRPr="007F1D3F">
        <w:rPr>
          <w:rStyle w:val="normaltextrun"/>
          <w:i/>
          <w:iCs/>
          <w:sz w:val="26"/>
          <w:szCs w:val="26"/>
        </w:rPr>
        <w:t xml:space="preserve"> </w:t>
      </w:r>
      <w:proofErr w:type="spellStart"/>
      <w:r w:rsidRPr="007F1D3F">
        <w:rPr>
          <w:rStyle w:val="normaltextrun"/>
          <w:i/>
          <w:iCs/>
          <w:sz w:val="26"/>
          <w:szCs w:val="26"/>
        </w:rPr>
        <w:t>chất</w:t>
      </w:r>
      <w:proofErr w:type="spellEnd"/>
      <w:r w:rsidRPr="007F1D3F">
        <w:rPr>
          <w:rStyle w:val="normaltextrun"/>
          <w:i/>
          <w:iCs/>
          <w:sz w:val="26"/>
          <w:szCs w:val="26"/>
        </w:rPr>
        <w:t xml:space="preserve"> </w:t>
      </w:r>
      <w:proofErr w:type="spellStart"/>
      <w:r w:rsidRPr="007F1D3F">
        <w:rPr>
          <w:rStyle w:val="normaltextrun"/>
          <w:i/>
          <w:iCs/>
          <w:sz w:val="26"/>
          <w:szCs w:val="26"/>
        </w:rPr>
        <w:t>đô</w:t>
      </w:r>
      <w:proofErr w:type="spellEnd"/>
      <w:r w:rsidRPr="007F1D3F">
        <w:rPr>
          <w:rStyle w:val="normaltextrun"/>
          <w:i/>
          <w:iCs/>
          <w:sz w:val="26"/>
          <w:szCs w:val="26"/>
        </w:rPr>
        <w:t xml:space="preserve"> </w:t>
      </w:r>
      <w:proofErr w:type="spellStart"/>
      <w:r w:rsidRPr="007F1D3F">
        <w:rPr>
          <w:rStyle w:val="normaltextrun"/>
          <w:i/>
          <w:iCs/>
          <w:sz w:val="26"/>
          <w:szCs w:val="26"/>
        </w:rPr>
        <w:t>thị</w:t>
      </w:r>
      <w:proofErr w:type="spellEnd"/>
    </w:p>
    <w:p w14:paraId="470C4306" w14:textId="77777777" w:rsidR="00B214E6" w:rsidRPr="00B214E6" w:rsidRDefault="00B214E6" w:rsidP="00B214E6">
      <w:pPr>
        <w:pStyle w:val="paragraph"/>
        <w:spacing w:before="0" w:beforeAutospacing="0" w:after="120" w:afterAutospacing="0"/>
        <w:ind w:right="90" w:firstLine="567"/>
        <w:jc w:val="both"/>
        <w:textAlignment w:val="baseline"/>
        <w:rPr>
          <w:rStyle w:val="normaltextrun"/>
          <w:sz w:val="26"/>
          <w:szCs w:val="26"/>
        </w:rPr>
      </w:pPr>
      <w:bookmarkStart w:id="242" w:name="_Toc169595924"/>
      <w:r w:rsidRPr="00B214E6">
        <w:rPr>
          <w:rStyle w:val="normaltextrun"/>
          <w:sz w:val="26"/>
          <w:szCs w:val="26"/>
        </w:rPr>
        <w:t xml:space="preserve">- </w:t>
      </w:r>
      <w:proofErr w:type="spellStart"/>
      <w:r w:rsidRPr="00B214E6">
        <w:rPr>
          <w:rStyle w:val="normaltextrun"/>
          <w:sz w:val="26"/>
          <w:szCs w:val="26"/>
        </w:rPr>
        <w:t>Là</w:t>
      </w:r>
      <w:proofErr w:type="spellEnd"/>
      <w:r w:rsidRPr="00B214E6">
        <w:rPr>
          <w:rStyle w:val="normaltextrun"/>
          <w:sz w:val="26"/>
          <w:szCs w:val="26"/>
        </w:rPr>
        <w:t xml:space="preserve"> </w:t>
      </w:r>
      <w:proofErr w:type="spellStart"/>
      <w:r w:rsidRPr="00B214E6">
        <w:rPr>
          <w:rStyle w:val="normaltextrun"/>
          <w:sz w:val="26"/>
          <w:szCs w:val="26"/>
        </w:rPr>
        <w:t>đô</w:t>
      </w:r>
      <w:proofErr w:type="spellEnd"/>
      <w:r w:rsidRPr="00B214E6">
        <w:rPr>
          <w:rStyle w:val="normaltextrun"/>
          <w:sz w:val="26"/>
          <w:szCs w:val="26"/>
        </w:rPr>
        <w:t xml:space="preserve"> </w:t>
      </w:r>
      <w:proofErr w:type="spellStart"/>
      <w:r w:rsidRPr="00B214E6">
        <w:rPr>
          <w:rStyle w:val="normaltextrun"/>
          <w:sz w:val="26"/>
          <w:szCs w:val="26"/>
        </w:rPr>
        <w:t>thị</w:t>
      </w:r>
      <w:proofErr w:type="spellEnd"/>
      <w:r w:rsidRPr="00B214E6">
        <w:rPr>
          <w:rStyle w:val="normaltextrun"/>
          <w:sz w:val="26"/>
          <w:szCs w:val="26"/>
        </w:rPr>
        <w:t xml:space="preserve"> </w:t>
      </w:r>
      <w:proofErr w:type="spellStart"/>
      <w:r w:rsidRPr="00B214E6">
        <w:rPr>
          <w:rStyle w:val="normaltextrun"/>
          <w:sz w:val="26"/>
          <w:szCs w:val="26"/>
        </w:rPr>
        <w:t>cửa</w:t>
      </w:r>
      <w:proofErr w:type="spellEnd"/>
      <w:r w:rsidRPr="00B214E6">
        <w:rPr>
          <w:rStyle w:val="normaltextrun"/>
          <w:sz w:val="26"/>
          <w:szCs w:val="26"/>
        </w:rPr>
        <w:t xml:space="preserve"> </w:t>
      </w:r>
      <w:proofErr w:type="spellStart"/>
      <w:r w:rsidRPr="00B214E6">
        <w:rPr>
          <w:rStyle w:val="normaltextrun"/>
          <w:sz w:val="26"/>
          <w:szCs w:val="26"/>
        </w:rPr>
        <w:t>ngõ</w:t>
      </w:r>
      <w:proofErr w:type="spellEnd"/>
      <w:r w:rsidRPr="00B214E6">
        <w:rPr>
          <w:rStyle w:val="normaltextrun"/>
          <w:sz w:val="26"/>
          <w:szCs w:val="26"/>
        </w:rPr>
        <w:t xml:space="preserve"> </w:t>
      </w:r>
      <w:proofErr w:type="spellStart"/>
      <w:r w:rsidRPr="00B214E6">
        <w:rPr>
          <w:rStyle w:val="normaltextrun"/>
          <w:sz w:val="26"/>
          <w:szCs w:val="26"/>
        </w:rPr>
        <w:t>phía</w:t>
      </w:r>
      <w:proofErr w:type="spellEnd"/>
      <w:r w:rsidRPr="00B214E6">
        <w:rPr>
          <w:rStyle w:val="normaltextrun"/>
          <w:sz w:val="26"/>
          <w:szCs w:val="26"/>
        </w:rPr>
        <w:t xml:space="preserve"> Bắc, </w:t>
      </w:r>
      <w:proofErr w:type="spellStart"/>
      <w:r w:rsidRPr="00B214E6">
        <w:rPr>
          <w:rStyle w:val="normaltextrun"/>
          <w:sz w:val="26"/>
          <w:szCs w:val="26"/>
        </w:rPr>
        <w:t>đồng</w:t>
      </w:r>
      <w:proofErr w:type="spellEnd"/>
      <w:r w:rsidRPr="00B214E6">
        <w:rPr>
          <w:rStyle w:val="normaltextrun"/>
          <w:sz w:val="26"/>
          <w:szCs w:val="26"/>
        </w:rPr>
        <w:t xml:space="preserve"> </w:t>
      </w:r>
      <w:proofErr w:type="spellStart"/>
      <w:r w:rsidRPr="00B214E6">
        <w:rPr>
          <w:rStyle w:val="normaltextrun"/>
          <w:sz w:val="26"/>
          <w:szCs w:val="26"/>
        </w:rPr>
        <w:t>thời</w:t>
      </w:r>
      <w:proofErr w:type="spellEnd"/>
      <w:r w:rsidRPr="00B214E6">
        <w:rPr>
          <w:rStyle w:val="normaltextrun"/>
          <w:sz w:val="26"/>
          <w:szCs w:val="26"/>
        </w:rPr>
        <w:t xml:space="preserve"> </w:t>
      </w:r>
      <w:proofErr w:type="spellStart"/>
      <w:r w:rsidRPr="00B214E6">
        <w:rPr>
          <w:rStyle w:val="normaltextrun"/>
          <w:sz w:val="26"/>
          <w:szCs w:val="26"/>
        </w:rPr>
        <w:t>là</w:t>
      </w:r>
      <w:proofErr w:type="spellEnd"/>
      <w:r w:rsidRPr="00B214E6">
        <w:rPr>
          <w:rStyle w:val="normaltextrun"/>
          <w:sz w:val="26"/>
          <w:szCs w:val="26"/>
        </w:rPr>
        <w:t xml:space="preserve"> </w:t>
      </w:r>
      <w:proofErr w:type="spellStart"/>
      <w:r w:rsidRPr="00B214E6">
        <w:rPr>
          <w:rStyle w:val="normaltextrun"/>
          <w:sz w:val="26"/>
          <w:szCs w:val="26"/>
        </w:rPr>
        <w:t>hạt</w:t>
      </w:r>
      <w:proofErr w:type="spellEnd"/>
      <w:r w:rsidRPr="00B214E6">
        <w:rPr>
          <w:rStyle w:val="normaltextrun"/>
          <w:sz w:val="26"/>
          <w:szCs w:val="26"/>
        </w:rPr>
        <w:t xml:space="preserve"> </w:t>
      </w:r>
      <w:proofErr w:type="spellStart"/>
      <w:r w:rsidRPr="00B214E6">
        <w:rPr>
          <w:rStyle w:val="normaltextrun"/>
          <w:sz w:val="26"/>
          <w:szCs w:val="26"/>
        </w:rPr>
        <w:t>nhân</w:t>
      </w:r>
      <w:proofErr w:type="spellEnd"/>
      <w:r w:rsidRPr="00B214E6">
        <w:rPr>
          <w:rStyle w:val="normaltextrun"/>
          <w:sz w:val="26"/>
          <w:szCs w:val="26"/>
        </w:rPr>
        <w:t xml:space="preserve"> </w:t>
      </w:r>
      <w:proofErr w:type="spellStart"/>
      <w:r w:rsidRPr="00B214E6">
        <w:rPr>
          <w:rStyle w:val="normaltextrun"/>
          <w:sz w:val="26"/>
          <w:szCs w:val="26"/>
        </w:rPr>
        <w:t>thúc</w:t>
      </w:r>
      <w:proofErr w:type="spellEnd"/>
      <w:r w:rsidRPr="00B214E6">
        <w:rPr>
          <w:rStyle w:val="normaltextrun"/>
          <w:sz w:val="26"/>
          <w:szCs w:val="26"/>
        </w:rPr>
        <w:t xml:space="preserve"> </w:t>
      </w:r>
      <w:proofErr w:type="spellStart"/>
      <w:r w:rsidRPr="00B214E6">
        <w:rPr>
          <w:rStyle w:val="normaltextrun"/>
          <w:sz w:val="26"/>
          <w:szCs w:val="26"/>
        </w:rPr>
        <w:t>đẩy</w:t>
      </w:r>
      <w:proofErr w:type="spellEnd"/>
      <w:r w:rsidRPr="00B214E6">
        <w:rPr>
          <w:rStyle w:val="normaltextrun"/>
          <w:sz w:val="26"/>
          <w:szCs w:val="26"/>
        </w:rPr>
        <w:t xml:space="preserve"> </w:t>
      </w:r>
      <w:proofErr w:type="spellStart"/>
      <w:r w:rsidRPr="00B214E6">
        <w:rPr>
          <w:rStyle w:val="normaltextrun"/>
          <w:sz w:val="26"/>
          <w:szCs w:val="26"/>
        </w:rPr>
        <w:t>sự</w:t>
      </w:r>
      <w:proofErr w:type="spellEnd"/>
      <w:r w:rsidRPr="00B214E6">
        <w:rPr>
          <w:rStyle w:val="normaltextrun"/>
          <w:sz w:val="26"/>
          <w:szCs w:val="26"/>
        </w:rPr>
        <w:t xml:space="preserve"> </w:t>
      </w:r>
      <w:proofErr w:type="spellStart"/>
      <w:r w:rsidRPr="00B214E6">
        <w:rPr>
          <w:rStyle w:val="normaltextrun"/>
          <w:sz w:val="26"/>
          <w:szCs w:val="26"/>
        </w:rPr>
        <w:t>phát</w:t>
      </w:r>
      <w:proofErr w:type="spellEnd"/>
      <w:r w:rsidRPr="00B214E6">
        <w:rPr>
          <w:rStyle w:val="normaltextrun"/>
          <w:sz w:val="26"/>
          <w:szCs w:val="26"/>
        </w:rPr>
        <w:t xml:space="preserve"> </w:t>
      </w:r>
      <w:proofErr w:type="spellStart"/>
      <w:r w:rsidRPr="00B214E6">
        <w:rPr>
          <w:rStyle w:val="normaltextrun"/>
          <w:sz w:val="26"/>
          <w:szCs w:val="26"/>
        </w:rPr>
        <w:t>triển</w:t>
      </w:r>
      <w:proofErr w:type="spellEnd"/>
      <w:r w:rsidRPr="00B214E6">
        <w:rPr>
          <w:rStyle w:val="normaltextrun"/>
          <w:sz w:val="26"/>
          <w:szCs w:val="26"/>
        </w:rPr>
        <w:t xml:space="preserve"> </w:t>
      </w:r>
      <w:proofErr w:type="spellStart"/>
      <w:r w:rsidRPr="00B214E6">
        <w:rPr>
          <w:rStyle w:val="normaltextrun"/>
          <w:sz w:val="26"/>
          <w:szCs w:val="26"/>
        </w:rPr>
        <w:t>phía</w:t>
      </w:r>
      <w:proofErr w:type="spellEnd"/>
      <w:r w:rsidRPr="00B214E6">
        <w:rPr>
          <w:rStyle w:val="normaltextrun"/>
          <w:sz w:val="26"/>
          <w:szCs w:val="26"/>
        </w:rPr>
        <w:t xml:space="preserve"> Bắc </w:t>
      </w:r>
      <w:proofErr w:type="spellStart"/>
      <w:r w:rsidRPr="00B214E6">
        <w:rPr>
          <w:rStyle w:val="normaltextrun"/>
          <w:sz w:val="26"/>
          <w:szCs w:val="26"/>
        </w:rPr>
        <w:t>tỉnh</w:t>
      </w:r>
      <w:proofErr w:type="spellEnd"/>
      <w:r w:rsidRPr="00B214E6">
        <w:rPr>
          <w:rStyle w:val="normaltextrun"/>
          <w:sz w:val="26"/>
          <w:szCs w:val="26"/>
        </w:rPr>
        <w:t xml:space="preserve"> Bình Định. </w:t>
      </w:r>
      <w:proofErr w:type="spellStart"/>
      <w:r w:rsidRPr="00B214E6">
        <w:rPr>
          <w:rStyle w:val="normaltextrun"/>
          <w:sz w:val="26"/>
          <w:szCs w:val="26"/>
        </w:rPr>
        <w:t>Là</w:t>
      </w:r>
      <w:proofErr w:type="spellEnd"/>
      <w:r w:rsidRPr="00B214E6">
        <w:rPr>
          <w:rStyle w:val="normaltextrun"/>
          <w:sz w:val="26"/>
          <w:szCs w:val="26"/>
        </w:rPr>
        <w:t xml:space="preserve"> </w:t>
      </w:r>
      <w:proofErr w:type="spellStart"/>
      <w:r w:rsidRPr="00B214E6">
        <w:rPr>
          <w:rStyle w:val="normaltextrun"/>
          <w:sz w:val="26"/>
          <w:szCs w:val="26"/>
        </w:rPr>
        <w:t>đầu</w:t>
      </w:r>
      <w:proofErr w:type="spellEnd"/>
      <w:r w:rsidRPr="00B214E6">
        <w:rPr>
          <w:rStyle w:val="normaltextrun"/>
          <w:sz w:val="26"/>
          <w:szCs w:val="26"/>
        </w:rPr>
        <w:t xml:space="preserve"> </w:t>
      </w:r>
      <w:proofErr w:type="spellStart"/>
      <w:r w:rsidRPr="00B214E6">
        <w:rPr>
          <w:rStyle w:val="normaltextrun"/>
          <w:sz w:val="26"/>
          <w:szCs w:val="26"/>
        </w:rPr>
        <w:t>mối</w:t>
      </w:r>
      <w:proofErr w:type="spellEnd"/>
      <w:r w:rsidRPr="00B214E6">
        <w:rPr>
          <w:rStyle w:val="normaltextrun"/>
          <w:sz w:val="26"/>
          <w:szCs w:val="26"/>
        </w:rPr>
        <w:t xml:space="preserve"> </w:t>
      </w:r>
      <w:proofErr w:type="spellStart"/>
      <w:r w:rsidRPr="00B214E6">
        <w:rPr>
          <w:rStyle w:val="normaltextrun"/>
          <w:sz w:val="26"/>
          <w:szCs w:val="26"/>
        </w:rPr>
        <w:t>giao</w:t>
      </w:r>
      <w:proofErr w:type="spellEnd"/>
      <w:r w:rsidRPr="00B214E6">
        <w:rPr>
          <w:rStyle w:val="normaltextrun"/>
          <w:sz w:val="26"/>
          <w:szCs w:val="26"/>
        </w:rPr>
        <w:t xml:space="preserve"> </w:t>
      </w:r>
      <w:proofErr w:type="spellStart"/>
      <w:r w:rsidRPr="00B214E6">
        <w:rPr>
          <w:rStyle w:val="normaltextrun"/>
          <w:sz w:val="26"/>
          <w:szCs w:val="26"/>
        </w:rPr>
        <w:t>thương</w:t>
      </w:r>
      <w:proofErr w:type="spellEnd"/>
      <w:r w:rsidRPr="00B214E6">
        <w:rPr>
          <w:rStyle w:val="normaltextrun"/>
          <w:sz w:val="26"/>
          <w:szCs w:val="26"/>
        </w:rPr>
        <w:t xml:space="preserve"> </w:t>
      </w:r>
      <w:proofErr w:type="spellStart"/>
      <w:r w:rsidRPr="00B214E6">
        <w:rPr>
          <w:rStyle w:val="normaltextrun"/>
          <w:sz w:val="26"/>
          <w:szCs w:val="26"/>
        </w:rPr>
        <w:t>khu</w:t>
      </w:r>
      <w:proofErr w:type="spellEnd"/>
      <w:r w:rsidRPr="00B214E6">
        <w:rPr>
          <w:rStyle w:val="normaltextrun"/>
          <w:sz w:val="26"/>
          <w:szCs w:val="26"/>
        </w:rPr>
        <w:t xml:space="preserve"> </w:t>
      </w:r>
      <w:proofErr w:type="spellStart"/>
      <w:r w:rsidRPr="00B214E6">
        <w:rPr>
          <w:rStyle w:val="normaltextrun"/>
          <w:sz w:val="26"/>
          <w:szCs w:val="26"/>
        </w:rPr>
        <w:t>vực</w:t>
      </w:r>
      <w:proofErr w:type="spellEnd"/>
      <w:r w:rsidRPr="00B214E6">
        <w:rPr>
          <w:rStyle w:val="normaltextrun"/>
          <w:sz w:val="26"/>
          <w:szCs w:val="26"/>
        </w:rPr>
        <w:t xml:space="preserve"> </w:t>
      </w:r>
      <w:proofErr w:type="spellStart"/>
      <w:r w:rsidRPr="00B214E6">
        <w:rPr>
          <w:rStyle w:val="normaltextrun"/>
          <w:sz w:val="26"/>
          <w:szCs w:val="26"/>
        </w:rPr>
        <w:t>phía</w:t>
      </w:r>
      <w:proofErr w:type="spellEnd"/>
      <w:r w:rsidRPr="00B214E6">
        <w:rPr>
          <w:rStyle w:val="normaltextrun"/>
          <w:sz w:val="26"/>
          <w:szCs w:val="26"/>
        </w:rPr>
        <w:t xml:space="preserve"> Bắc </w:t>
      </w:r>
      <w:proofErr w:type="spellStart"/>
      <w:r w:rsidRPr="00B214E6">
        <w:rPr>
          <w:rStyle w:val="normaltextrun"/>
          <w:sz w:val="26"/>
          <w:szCs w:val="26"/>
        </w:rPr>
        <w:t>tỉnh</w:t>
      </w:r>
      <w:proofErr w:type="spellEnd"/>
      <w:r w:rsidRPr="00B214E6">
        <w:rPr>
          <w:rStyle w:val="normaltextrun"/>
          <w:sz w:val="26"/>
          <w:szCs w:val="26"/>
        </w:rPr>
        <w:t xml:space="preserve"> </w:t>
      </w:r>
      <w:proofErr w:type="spellStart"/>
      <w:r w:rsidRPr="00B214E6">
        <w:rPr>
          <w:rStyle w:val="normaltextrun"/>
          <w:sz w:val="26"/>
          <w:szCs w:val="26"/>
        </w:rPr>
        <w:t>kết</w:t>
      </w:r>
      <w:proofErr w:type="spellEnd"/>
      <w:r w:rsidRPr="00B214E6">
        <w:rPr>
          <w:rStyle w:val="normaltextrun"/>
          <w:sz w:val="26"/>
          <w:szCs w:val="26"/>
        </w:rPr>
        <w:t xml:space="preserve"> </w:t>
      </w:r>
      <w:proofErr w:type="spellStart"/>
      <w:r w:rsidRPr="00B214E6">
        <w:rPr>
          <w:rStyle w:val="normaltextrun"/>
          <w:sz w:val="26"/>
          <w:szCs w:val="26"/>
        </w:rPr>
        <w:t>nối</w:t>
      </w:r>
      <w:proofErr w:type="spellEnd"/>
      <w:r w:rsidRPr="00B214E6">
        <w:rPr>
          <w:rStyle w:val="normaltextrun"/>
          <w:sz w:val="26"/>
          <w:szCs w:val="26"/>
        </w:rPr>
        <w:t xml:space="preserve"> </w:t>
      </w:r>
      <w:proofErr w:type="spellStart"/>
      <w:r w:rsidRPr="00B214E6">
        <w:rPr>
          <w:rStyle w:val="normaltextrun"/>
          <w:sz w:val="26"/>
          <w:szCs w:val="26"/>
        </w:rPr>
        <w:t>với</w:t>
      </w:r>
      <w:proofErr w:type="spellEnd"/>
      <w:r w:rsidRPr="00B214E6">
        <w:rPr>
          <w:rStyle w:val="normaltextrun"/>
          <w:sz w:val="26"/>
          <w:szCs w:val="26"/>
        </w:rPr>
        <w:t xml:space="preserve"> </w:t>
      </w:r>
      <w:proofErr w:type="spellStart"/>
      <w:r w:rsidRPr="00B214E6">
        <w:rPr>
          <w:rStyle w:val="normaltextrun"/>
          <w:sz w:val="26"/>
          <w:szCs w:val="26"/>
        </w:rPr>
        <w:t>các</w:t>
      </w:r>
      <w:proofErr w:type="spellEnd"/>
      <w:r w:rsidRPr="00B214E6">
        <w:rPr>
          <w:rStyle w:val="normaltextrun"/>
          <w:sz w:val="26"/>
          <w:szCs w:val="26"/>
        </w:rPr>
        <w:t xml:space="preserve"> </w:t>
      </w:r>
      <w:proofErr w:type="spellStart"/>
      <w:r w:rsidRPr="00B214E6">
        <w:rPr>
          <w:rStyle w:val="normaltextrun"/>
          <w:sz w:val="26"/>
          <w:szCs w:val="26"/>
        </w:rPr>
        <w:t>tỉnh</w:t>
      </w:r>
      <w:proofErr w:type="spellEnd"/>
      <w:r w:rsidRPr="00B214E6">
        <w:rPr>
          <w:rStyle w:val="normaltextrun"/>
          <w:sz w:val="26"/>
          <w:szCs w:val="26"/>
        </w:rPr>
        <w:t xml:space="preserve"> </w:t>
      </w:r>
      <w:proofErr w:type="spellStart"/>
      <w:r w:rsidRPr="00B214E6">
        <w:rPr>
          <w:rStyle w:val="normaltextrun"/>
          <w:sz w:val="26"/>
          <w:szCs w:val="26"/>
        </w:rPr>
        <w:t>vùng</w:t>
      </w:r>
      <w:proofErr w:type="spellEnd"/>
      <w:r w:rsidRPr="00B214E6">
        <w:rPr>
          <w:rStyle w:val="normaltextrun"/>
          <w:sz w:val="26"/>
          <w:szCs w:val="26"/>
        </w:rPr>
        <w:t xml:space="preserve"> Trung </w:t>
      </w:r>
      <w:proofErr w:type="spellStart"/>
      <w:r w:rsidRPr="00B214E6">
        <w:rPr>
          <w:rStyle w:val="normaltextrun"/>
          <w:sz w:val="26"/>
          <w:szCs w:val="26"/>
        </w:rPr>
        <w:t>Trung</w:t>
      </w:r>
      <w:proofErr w:type="spellEnd"/>
      <w:r w:rsidRPr="00B214E6">
        <w:rPr>
          <w:rStyle w:val="normaltextrun"/>
          <w:sz w:val="26"/>
          <w:szCs w:val="26"/>
        </w:rPr>
        <w:t xml:space="preserve"> </w:t>
      </w:r>
      <w:proofErr w:type="spellStart"/>
      <w:r w:rsidRPr="00B214E6">
        <w:rPr>
          <w:rStyle w:val="normaltextrun"/>
          <w:sz w:val="26"/>
          <w:szCs w:val="26"/>
        </w:rPr>
        <w:t>Bộ</w:t>
      </w:r>
      <w:proofErr w:type="spellEnd"/>
      <w:r w:rsidRPr="00B214E6">
        <w:rPr>
          <w:rStyle w:val="normaltextrun"/>
          <w:sz w:val="26"/>
          <w:szCs w:val="26"/>
        </w:rPr>
        <w:t xml:space="preserve">. </w:t>
      </w:r>
    </w:p>
    <w:p w14:paraId="3C7417D8" w14:textId="77777777" w:rsidR="00B214E6" w:rsidRPr="00B214E6" w:rsidRDefault="00B214E6" w:rsidP="00B214E6">
      <w:pPr>
        <w:pStyle w:val="paragraph"/>
        <w:spacing w:before="0" w:beforeAutospacing="0" w:after="120" w:afterAutospacing="0"/>
        <w:ind w:right="90" w:firstLine="567"/>
        <w:jc w:val="both"/>
        <w:textAlignment w:val="baseline"/>
        <w:rPr>
          <w:rStyle w:val="normaltextrun"/>
          <w:sz w:val="26"/>
          <w:szCs w:val="26"/>
        </w:rPr>
      </w:pPr>
      <w:r w:rsidRPr="00B214E6">
        <w:rPr>
          <w:rStyle w:val="normaltextrun"/>
          <w:sz w:val="26"/>
          <w:szCs w:val="26"/>
        </w:rPr>
        <w:t xml:space="preserve">- </w:t>
      </w:r>
      <w:proofErr w:type="spellStart"/>
      <w:r w:rsidRPr="00B214E6">
        <w:rPr>
          <w:rStyle w:val="normaltextrun"/>
          <w:sz w:val="26"/>
          <w:szCs w:val="26"/>
        </w:rPr>
        <w:t>Là</w:t>
      </w:r>
      <w:proofErr w:type="spellEnd"/>
      <w:r w:rsidRPr="00B214E6">
        <w:rPr>
          <w:rStyle w:val="normaltextrun"/>
          <w:sz w:val="26"/>
          <w:szCs w:val="26"/>
        </w:rPr>
        <w:t xml:space="preserve"> </w:t>
      </w:r>
      <w:proofErr w:type="spellStart"/>
      <w:r w:rsidRPr="00B214E6">
        <w:rPr>
          <w:rStyle w:val="normaltextrun"/>
          <w:sz w:val="26"/>
          <w:szCs w:val="26"/>
        </w:rPr>
        <w:t>trung</w:t>
      </w:r>
      <w:proofErr w:type="spellEnd"/>
      <w:r w:rsidRPr="00B214E6">
        <w:rPr>
          <w:rStyle w:val="normaltextrun"/>
          <w:sz w:val="26"/>
          <w:szCs w:val="26"/>
        </w:rPr>
        <w:t xml:space="preserve"> </w:t>
      </w:r>
      <w:proofErr w:type="spellStart"/>
      <w:r w:rsidRPr="00B214E6">
        <w:rPr>
          <w:rStyle w:val="normaltextrun"/>
          <w:sz w:val="26"/>
          <w:szCs w:val="26"/>
        </w:rPr>
        <w:t>tâm</w:t>
      </w:r>
      <w:proofErr w:type="spellEnd"/>
      <w:r w:rsidRPr="00B214E6">
        <w:rPr>
          <w:rStyle w:val="normaltextrun"/>
          <w:sz w:val="26"/>
          <w:szCs w:val="26"/>
        </w:rPr>
        <w:t xml:space="preserve"> </w:t>
      </w:r>
      <w:proofErr w:type="spellStart"/>
      <w:r w:rsidRPr="00B214E6">
        <w:rPr>
          <w:rStyle w:val="normaltextrun"/>
          <w:sz w:val="26"/>
          <w:szCs w:val="26"/>
        </w:rPr>
        <w:t>vùng</w:t>
      </w:r>
      <w:proofErr w:type="spellEnd"/>
      <w:r w:rsidRPr="00B214E6">
        <w:rPr>
          <w:rStyle w:val="normaltextrun"/>
          <w:sz w:val="26"/>
          <w:szCs w:val="26"/>
        </w:rPr>
        <w:t xml:space="preserve"> </w:t>
      </w:r>
      <w:proofErr w:type="spellStart"/>
      <w:r w:rsidRPr="00B214E6">
        <w:rPr>
          <w:rStyle w:val="normaltextrun"/>
          <w:sz w:val="26"/>
          <w:szCs w:val="26"/>
        </w:rPr>
        <w:t>kinh</w:t>
      </w:r>
      <w:proofErr w:type="spellEnd"/>
      <w:r w:rsidRPr="00B214E6">
        <w:rPr>
          <w:rStyle w:val="normaltextrun"/>
          <w:sz w:val="26"/>
          <w:szCs w:val="26"/>
        </w:rPr>
        <w:t xml:space="preserve"> </w:t>
      </w:r>
      <w:proofErr w:type="spellStart"/>
      <w:r w:rsidRPr="00B214E6">
        <w:rPr>
          <w:rStyle w:val="normaltextrun"/>
          <w:sz w:val="26"/>
          <w:szCs w:val="26"/>
        </w:rPr>
        <w:t>tế</w:t>
      </w:r>
      <w:proofErr w:type="spellEnd"/>
      <w:r w:rsidRPr="00B214E6">
        <w:rPr>
          <w:rStyle w:val="normaltextrun"/>
          <w:sz w:val="26"/>
          <w:szCs w:val="26"/>
        </w:rPr>
        <w:t xml:space="preserve"> - </w:t>
      </w:r>
      <w:proofErr w:type="spellStart"/>
      <w:r w:rsidRPr="00B214E6">
        <w:rPr>
          <w:rStyle w:val="normaltextrun"/>
          <w:sz w:val="26"/>
          <w:szCs w:val="26"/>
        </w:rPr>
        <w:t>xã</w:t>
      </w:r>
      <w:proofErr w:type="spellEnd"/>
      <w:r w:rsidRPr="00B214E6">
        <w:rPr>
          <w:rStyle w:val="normaltextrun"/>
          <w:sz w:val="26"/>
          <w:szCs w:val="26"/>
        </w:rPr>
        <w:t xml:space="preserve"> </w:t>
      </w:r>
      <w:proofErr w:type="spellStart"/>
      <w:r w:rsidRPr="00B214E6">
        <w:rPr>
          <w:rStyle w:val="normaltextrun"/>
          <w:sz w:val="26"/>
          <w:szCs w:val="26"/>
        </w:rPr>
        <w:t>hội</w:t>
      </w:r>
      <w:proofErr w:type="spellEnd"/>
      <w:r w:rsidRPr="00B214E6">
        <w:rPr>
          <w:rStyle w:val="normaltextrun"/>
          <w:sz w:val="26"/>
          <w:szCs w:val="26"/>
        </w:rPr>
        <w:t xml:space="preserve"> </w:t>
      </w:r>
      <w:proofErr w:type="spellStart"/>
      <w:r w:rsidRPr="00B214E6">
        <w:rPr>
          <w:rStyle w:val="normaltextrun"/>
          <w:sz w:val="26"/>
          <w:szCs w:val="26"/>
        </w:rPr>
        <w:t>phía</w:t>
      </w:r>
      <w:proofErr w:type="spellEnd"/>
      <w:r w:rsidRPr="00B214E6">
        <w:rPr>
          <w:rStyle w:val="normaltextrun"/>
          <w:sz w:val="26"/>
          <w:szCs w:val="26"/>
        </w:rPr>
        <w:t xml:space="preserve"> Bắc </w:t>
      </w:r>
      <w:proofErr w:type="spellStart"/>
      <w:r w:rsidRPr="00B214E6">
        <w:rPr>
          <w:rStyle w:val="normaltextrun"/>
          <w:sz w:val="26"/>
          <w:szCs w:val="26"/>
        </w:rPr>
        <w:t>tỉnh</w:t>
      </w:r>
      <w:proofErr w:type="spellEnd"/>
      <w:r w:rsidRPr="00B214E6">
        <w:rPr>
          <w:rStyle w:val="normaltextrun"/>
          <w:sz w:val="26"/>
          <w:szCs w:val="26"/>
        </w:rPr>
        <w:t xml:space="preserve"> Bình Định: </w:t>
      </w:r>
      <w:proofErr w:type="spellStart"/>
      <w:r w:rsidRPr="00B214E6">
        <w:rPr>
          <w:rStyle w:val="normaltextrun"/>
          <w:sz w:val="26"/>
          <w:szCs w:val="26"/>
        </w:rPr>
        <w:t>Đô</w:t>
      </w:r>
      <w:proofErr w:type="spellEnd"/>
      <w:r w:rsidRPr="00B214E6">
        <w:rPr>
          <w:rStyle w:val="normaltextrun"/>
          <w:sz w:val="26"/>
          <w:szCs w:val="26"/>
        </w:rPr>
        <w:t xml:space="preserve"> </w:t>
      </w:r>
      <w:proofErr w:type="spellStart"/>
      <w:r w:rsidRPr="00B214E6">
        <w:rPr>
          <w:rStyle w:val="normaltextrun"/>
          <w:sz w:val="26"/>
          <w:szCs w:val="26"/>
        </w:rPr>
        <w:t>thị</w:t>
      </w:r>
      <w:proofErr w:type="spellEnd"/>
      <w:r w:rsidRPr="00B214E6">
        <w:rPr>
          <w:rStyle w:val="normaltextrun"/>
          <w:sz w:val="26"/>
          <w:szCs w:val="26"/>
        </w:rPr>
        <w:t xml:space="preserve"> Hoài </w:t>
      </w:r>
      <w:proofErr w:type="spellStart"/>
      <w:r w:rsidRPr="00B214E6">
        <w:rPr>
          <w:rStyle w:val="normaltextrun"/>
          <w:sz w:val="26"/>
          <w:szCs w:val="26"/>
        </w:rPr>
        <w:t>Nhơn</w:t>
      </w:r>
      <w:proofErr w:type="spellEnd"/>
      <w:r w:rsidRPr="00B214E6">
        <w:rPr>
          <w:rStyle w:val="normaltextrun"/>
          <w:sz w:val="26"/>
          <w:szCs w:val="26"/>
        </w:rPr>
        <w:t xml:space="preserve"> </w:t>
      </w:r>
      <w:proofErr w:type="spellStart"/>
      <w:r w:rsidRPr="00B214E6">
        <w:rPr>
          <w:rStyle w:val="normaltextrun"/>
          <w:sz w:val="26"/>
          <w:szCs w:val="26"/>
        </w:rPr>
        <w:t>và</w:t>
      </w:r>
      <w:proofErr w:type="spellEnd"/>
      <w:r w:rsidRPr="00B214E6">
        <w:rPr>
          <w:rStyle w:val="normaltextrun"/>
          <w:sz w:val="26"/>
          <w:szCs w:val="26"/>
        </w:rPr>
        <w:t xml:space="preserve"> </w:t>
      </w:r>
      <w:proofErr w:type="spellStart"/>
      <w:r w:rsidRPr="00B214E6">
        <w:rPr>
          <w:rStyle w:val="normaltextrun"/>
          <w:sz w:val="26"/>
          <w:szCs w:val="26"/>
        </w:rPr>
        <w:t>các</w:t>
      </w:r>
      <w:proofErr w:type="spellEnd"/>
      <w:r w:rsidRPr="00B214E6">
        <w:rPr>
          <w:rStyle w:val="normaltextrun"/>
          <w:sz w:val="26"/>
          <w:szCs w:val="26"/>
        </w:rPr>
        <w:t xml:space="preserve"> </w:t>
      </w:r>
      <w:proofErr w:type="spellStart"/>
      <w:r w:rsidRPr="00B214E6">
        <w:rPr>
          <w:rStyle w:val="normaltextrun"/>
          <w:sz w:val="26"/>
          <w:szCs w:val="26"/>
        </w:rPr>
        <w:t>huyện</w:t>
      </w:r>
      <w:proofErr w:type="spellEnd"/>
      <w:r w:rsidRPr="00B214E6">
        <w:rPr>
          <w:rStyle w:val="normaltextrun"/>
          <w:sz w:val="26"/>
          <w:szCs w:val="26"/>
        </w:rPr>
        <w:t xml:space="preserve"> </w:t>
      </w:r>
      <w:proofErr w:type="spellStart"/>
      <w:r w:rsidRPr="00B214E6">
        <w:rPr>
          <w:rStyle w:val="normaltextrun"/>
          <w:sz w:val="26"/>
          <w:szCs w:val="26"/>
        </w:rPr>
        <w:t>Phù</w:t>
      </w:r>
      <w:proofErr w:type="spellEnd"/>
      <w:r w:rsidRPr="00B214E6">
        <w:rPr>
          <w:rStyle w:val="normaltextrun"/>
          <w:sz w:val="26"/>
          <w:szCs w:val="26"/>
        </w:rPr>
        <w:t xml:space="preserve"> </w:t>
      </w:r>
      <w:proofErr w:type="spellStart"/>
      <w:r w:rsidRPr="00B214E6">
        <w:rPr>
          <w:rStyle w:val="normaltextrun"/>
          <w:sz w:val="26"/>
          <w:szCs w:val="26"/>
        </w:rPr>
        <w:t>Mỹ</w:t>
      </w:r>
      <w:proofErr w:type="spellEnd"/>
      <w:r w:rsidRPr="00B214E6">
        <w:rPr>
          <w:rStyle w:val="normaltextrun"/>
          <w:sz w:val="26"/>
          <w:szCs w:val="26"/>
        </w:rPr>
        <w:t xml:space="preserve">, Hoài </w:t>
      </w:r>
      <w:proofErr w:type="spellStart"/>
      <w:r w:rsidRPr="00B214E6">
        <w:rPr>
          <w:rStyle w:val="normaltextrun"/>
          <w:sz w:val="26"/>
          <w:szCs w:val="26"/>
        </w:rPr>
        <w:t>Ân</w:t>
      </w:r>
      <w:proofErr w:type="spellEnd"/>
      <w:r w:rsidRPr="00B214E6">
        <w:rPr>
          <w:rStyle w:val="normaltextrun"/>
          <w:sz w:val="26"/>
          <w:szCs w:val="26"/>
        </w:rPr>
        <w:t xml:space="preserve">, An </w:t>
      </w:r>
      <w:proofErr w:type="spellStart"/>
      <w:r w:rsidRPr="00B214E6">
        <w:rPr>
          <w:rStyle w:val="normaltextrun"/>
          <w:sz w:val="26"/>
          <w:szCs w:val="26"/>
        </w:rPr>
        <w:t>Lão</w:t>
      </w:r>
      <w:proofErr w:type="spellEnd"/>
      <w:r w:rsidRPr="00B214E6">
        <w:rPr>
          <w:rStyle w:val="normaltextrun"/>
          <w:sz w:val="26"/>
          <w:szCs w:val="26"/>
        </w:rPr>
        <w:t xml:space="preserve">; </w:t>
      </w:r>
      <w:proofErr w:type="spellStart"/>
      <w:r w:rsidRPr="00B214E6">
        <w:rPr>
          <w:rStyle w:val="normaltextrun"/>
          <w:sz w:val="26"/>
          <w:szCs w:val="26"/>
        </w:rPr>
        <w:t>là</w:t>
      </w:r>
      <w:proofErr w:type="spellEnd"/>
      <w:r w:rsidRPr="00B214E6">
        <w:rPr>
          <w:rStyle w:val="normaltextrun"/>
          <w:sz w:val="26"/>
          <w:szCs w:val="26"/>
        </w:rPr>
        <w:t xml:space="preserve"> </w:t>
      </w:r>
      <w:proofErr w:type="spellStart"/>
      <w:r w:rsidRPr="00B214E6">
        <w:rPr>
          <w:rStyle w:val="normaltextrun"/>
          <w:sz w:val="26"/>
          <w:szCs w:val="26"/>
        </w:rPr>
        <w:t>vùng</w:t>
      </w:r>
      <w:proofErr w:type="spellEnd"/>
      <w:r w:rsidRPr="00B214E6">
        <w:rPr>
          <w:rStyle w:val="normaltextrun"/>
          <w:sz w:val="26"/>
          <w:szCs w:val="26"/>
        </w:rPr>
        <w:t xml:space="preserve"> </w:t>
      </w:r>
      <w:proofErr w:type="spellStart"/>
      <w:r w:rsidRPr="00B214E6">
        <w:rPr>
          <w:rStyle w:val="normaltextrun"/>
          <w:sz w:val="26"/>
          <w:szCs w:val="26"/>
        </w:rPr>
        <w:t>phát</w:t>
      </w:r>
      <w:proofErr w:type="spellEnd"/>
      <w:r w:rsidRPr="00B214E6">
        <w:rPr>
          <w:rStyle w:val="normaltextrun"/>
          <w:sz w:val="26"/>
          <w:szCs w:val="26"/>
        </w:rPr>
        <w:t xml:space="preserve"> </w:t>
      </w:r>
      <w:proofErr w:type="spellStart"/>
      <w:r w:rsidRPr="00B214E6">
        <w:rPr>
          <w:rStyle w:val="normaltextrun"/>
          <w:sz w:val="26"/>
          <w:szCs w:val="26"/>
        </w:rPr>
        <w:t>triển</w:t>
      </w:r>
      <w:proofErr w:type="spellEnd"/>
      <w:r w:rsidRPr="00B214E6">
        <w:rPr>
          <w:rStyle w:val="normaltextrun"/>
          <w:sz w:val="26"/>
          <w:szCs w:val="26"/>
        </w:rPr>
        <w:t xml:space="preserve"> </w:t>
      </w:r>
      <w:proofErr w:type="spellStart"/>
      <w:r w:rsidRPr="00B214E6">
        <w:rPr>
          <w:rStyle w:val="normaltextrun"/>
          <w:sz w:val="26"/>
          <w:szCs w:val="26"/>
        </w:rPr>
        <w:t>bảo</w:t>
      </w:r>
      <w:proofErr w:type="spellEnd"/>
      <w:r w:rsidRPr="00B214E6">
        <w:rPr>
          <w:rStyle w:val="normaltextrun"/>
          <w:sz w:val="26"/>
          <w:szCs w:val="26"/>
        </w:rPr>
        <w:t xml:space="preserve"> </w:t>
      </w:r>
      <w:proofErr w:type="spellStart"/>
      <w:r w:rsidRPr="00B214E6">
        <w:rPr>
          <w:rStyle w:val="normaltextrun"/>
          <w:sz w:val="26"/>
          <w:szCs w:val="26"/>
        </w:rPr>
        <w:t>tồn</w:t>
      </w:r>
      <w:proofErr w:type="spellEnd"/>
      <w:r w:rsidRPr="00B214E6">
        <w:rPr>
          <w:rStyle w:val="normaltextrun"/>
          <w:sz w:val="26"/>
          <w:szCs w:val="26"/>
        </w:rPr>
        <w:t xml:space="preserve"> </w:t>
      </w:r>
      <w:proofErr w:type="spellStart"/>
      <w:r w:rsidRPr="00B214E6">
        <w:rPr>
          <w:rStyle w:val="normaltextrun"/>
          <w:sz w:val="26"/>
          <w:szCs w:val="26"/>
        </w:rPr>
        <w:t>rừng</w:t>
      </w:r>
      <w:proofErr w:type="spellEnd"/>
      <w:r w:rsidRPr="00B214E6">
        <w:rPr>
          <w:rStyle w:val="normaltextrun"/>
          <w:sz w:val="26"/>
          <w:szCs w:val="26"/>
        </w:rPr>
        <w:t xml:space="preserve"> </w:t>
      </w:r>
      <w:proofErr w:type="spellStart"/>
      <w:r w:rsidRPr="00B214E6">
        <w:rPr>
          <w:rStyle w:val="normaltextrun"/>
          <w:sz w:val="26"/>
          <w:szCs w:val="26"/>
        </w:rPr>
        <w:t>tự</w:t>
      </w:r>
      <w:proofErr w:type="spellEnd"/>
      <w:r w:rsidRPr="00B214E6">
        <w:rPr>
          <w:rStyle w:val="normaltextrun"/>
          <w:sz w:val="26"/>
          <w:szCs w:val="26"/>
        </w:rPr>
        <w:t xml:space="preserve"> </w:t>
      </w:r>
      <w:proofErr w:type="spellStart"/>
      <w:r w:rsidRPr="00B214E6">
        <w:rPr>
          <w:rStyle w:val="normaltextrun"/>
          <w:sz w:val="26"/>
          <w:szCs w:val="26"/>
        </w:rPr>
        <w:t>nhiên</w:t>
      </w:r>
      <w:proofErr w:type="spellEnd"/>
      <w:r w:rsidRPr="00B214E6">
        <w:rPr>
          <w:rStyle w:val="normaltextrun"/>
          <w:sz w:val="26"/>
          <w:szCs w:val="26"/>
        </w:rPr>
        <w:t xml:space="preserve">, </w:t>
      </w:r>
      <w:proofErr w:type="spellStart"/>
      <w:r w:rsidRPr="00B214E6">
        <w:rPr>
          <w:rStyle w:val="normaltextrun"/>
          <w:sz w:val="26"/>
          <w:szCs w:val="26"/>
        </w:rPr>
        <w:t>phát</w:t>
      </w:r>
      <w:proofErr w:type="spellEnd"/>
      <w:r w:rsidRPr="00B214E6">
        <w:rPr>
          <w:rStyle w:val="normaltextrun"/>
          <w:sz w:val="26"/>
          <w:szCs w:val="26"/>
        </w:rPr>
        <w:t xml:space="preserve"> </w:t>
      </w:r>
      <w:proofErr w:type="spellStart"/>
      <w:r w:rsidRPr="00B214E6">
        <w:rPr>
          <w:rStyle w:val="normaltextrun"/>
          <w:sz w:val="26"/>
          <w:szCs w:val="26"/>
        </w:rPr>
        <w:t>triển</w:t>
      </w:r>
      <w:proofErr w:type="spellEnd"/>
      <w:r w:rsidRPr="00B214E6">
        <w:rPr>
          <w:rStyle w:val="normaltextrun"/>
          <w:sz w:val="26"/>
          <w:szCs w:val="26"/>
        </w:rPr>
        <w:t xml:space="preserve"> du </w:t>
      </w:r>
      <w:proofErr w:type="spellStart"/>
      <w:r w:rsidRPr="00B214E6">
        <w:rPr>
          <w:rStyle w:val="normaltextrun"/>
          <w:sz w:val="26"/>
          <w:szCs w:val="26"/>
        </w:rPr>
        <w:t>lịch</w:t>
      </w:r>
      <w:proofErr w:type="spellEnd"/>
      <w:r w:rsidRPr="00B214E6">
        <w:rPr>
          <w:rStyle w:val="normaltextrun"/>
          <w:sz w:val="26"/>
          <w:szCs w:val="26"/>
        </w:rPr>
        <w:t xml:space="preserve"> </w:t>
      </w:r>
      <w:proofErr w:type="spellStart"/>
      <w:r w:rsidRPr="00B214E6">
        <w:rPr>
          <w:rStyle w:val="normaltextrun"/>
          <w:sz w:val="26"/>
          <w:szCs w:val="26"/>
        </w:rPr>
        <w:t>sinh</w:t>
      </w:r>
      <w:proofErr w:type="spellEnd"/>
      <w:r w:rsidRPr="00B214E6">
        <w:rPr>
          <w:rStyle w:val="normaltextrun"/>
          <w:sz w:val="26"/>
          <w:szCs w:val="26"/>
        </w:rPr>
        <w:t xml:space="preserve"> </w:t>
      </w:r>
      <w:proofErr w:type="spellStart"/>
      <w:r w:rsidRPr="00B214E6">
        <w:rPr>
          <w:rStyle w:val="normaltextrun"/>
          <w:sz w:val="26"/>
          <w:szCs w:val="26"/>
        </w:rPr>
        <w:t>thái</w:t>
      </w:r>
      <w:proofErr w:type="spellEnd"/>
      <w:r w:rsidRPr="00B214E6">
        <w:rPr>
          <w:rStyle w:val="normaltextrun"/>
          <w:sz w:val="26"/>
          <w:szCs w:val="26"/>
        </w:rPr>
        <w:t xml:space="preserve">; </w:t>
      </w:r>
      <w:proofErr w:type="spellStart"/>
      <w:r w:rsidRPr="00B214E6">
        <w:rPr>
          <w:rStyle w:val="normaltextrun"/>
          <w:sz w:val="26"/>
          <w:szCs w:val="26"/>
        </w:rPr>
        <w:t>chăn</w:t>
      </w:r>
      <w:proofErr w:type="spellEnd"/>
      <w:r w:rsidRPr="00B214E6">
        <w:rPr>
          <w:rStyle w:val="normaltextrun"/>
          <w:sz w:val="26"/>
          <w:szCs w:val="26"/>
        </w:rPr>
        <w:t xml:space="preserve"> </w:t>
      </w:r>
      <w:proofErr w:type="spellStart"/>
      <w:r w:rsidRPr="00B214E6">
        <w:rPr>
          <w:rStyle w:val="normaltextrun"/>
          <w:sz w:val="26"/>
          <w:szCs w:val="26"/>
        </w:rPr>
        <w:t>nuôi</w:t>
      </w:r>
      <w:proofErr w:type="spellEnd"/>
      <w:r w:rsidRPr="00B214E6">
        <w:rPr>
          <w:rStyle w:val="normaltextrun"/>
          <w:sz w:val="26"/>
          <w:szCs w:val="26"/>
        </w:rPr>
        <w:t xml:space="preserve">, </w:t>
      </w:r>
      <w:proofErr w:type="spellStart"/>
      <w:r w:rsidRPr="00B214E6">
        <w:rPr>
          <w:rStyle w:val="normaltextrun"/>
          <w:sz w:val="26"/>
          <w:szCs w:val="26"/>
        </w:rPr>
        <w:t>nuôi</w:t>
      </w:r>
      <w:proofErr w:type="spellEnd"/>
      <w:r w:rsidRPr="00B214E6">
        <w:rPr>
          <w:rStyle w:val="normaltextrun"/>
          <w:sz w:val="26"/>
          <w:szCs w:val="26"/>
        </w:rPr>
        <w:t xml:space="preserve"> </w:t>
      </w:r>
      <w:proofErr w:type="spellStart"/>
      <w:r w:rsidRPr="00B214E6">
        <w:rPr>
          <w:rStyle w:val="normaltextrun"/>
          <w:sz w:val="26"/>
          <w:szCs w:val="26"/>
        </w:rPr>
        <w:t>trồng</w:t>
      </w:r>
      <w:proofErr w:type="spellEnd"/>
      <w:r w:rsidRPr="00B214E6">
        <w:rPr>
          <w:rStyle w:val="normaltextrun"/>
          <w:sz w:val="26"/>
          <w:szCs w:val="26"/>
        </w:rPr>
        <w:t xml:space="preserve">, </w:t>
      </w:r>
      <w:proofErr w:type="spellStart"/>
      <w:r w:rsidRPr="00B214E6">
        <w:rPr>
          <w:rStyle w:val="normaltextrun"/>
          <w:sz w:val="26"/>
          <w:szCs w:val="26"/>
        </w:rPr>
        <w:t>chế</w:t>
      </w:r>
      <w:proofErr w:type="spellEnd"/>
      <w:r w:rsidRPr="00B214E6">
        <w:rPr>
          <w:rStyle w:val="normaltextrun"/>
          <w:sz w:val="26"/>
          <w:szCs w:val="26"/>
        </w:rPr>
        <w:t xml:space="preserve"> </w:t>
      </w:r>
      <w:proofErr w:type="spellStart"/>
      <w:r w:rsidRPr="00B214E6">
        <w:rPr>
          <w:rStyle w:val="normaltextrun"/>
          <w:sz w:val="26"/>
          <w:szCs w:val="26"/>
        </w:rPr>
        <w:t>biến</w:t>
      </w:r>
      <w:proofErr w:type="spellEnd"/>
      <w:r w:rsidRPr="00B214E6">
        <w:rPr>
          <w:rStyle w:val="normaltextrun"/>
          <w:sz w:val="26"/>
          <w:szCs w:val="26"/>
        </w:rPr>
        <w:t xml:space="preserve"> </w:t>
      </w:r>
      <w:proofErr w:type="spellStart"/>
      <w:r w:rsidRPr="00B214E6">
        <w:rPr>
          <w:rStyle w:val="normaltextrun"/>
          <w:sz w:val="26"/>
          <w:szCs w:val="26"/>
        </w:rPr>
        <w:t>thủy</w:t>
      </w:r>
      <w:proofErr w:type="spellEnd"/>
      <w:r w:rsidRPr="00B214E6">
        <w:rPr>
          <w:rStyle w:val="normaltextrun"/>
          <w:sz w:val="26"/>
          <w:szCs w:val="26"/>
        </w:rPr>
        <w:t xml:space="preserve">, </w:t>
      </w:r>
      <w:proofErr w:type="spellStart"/>
      <w:r w:rsidRPr="00B214E6">
        <w:rPr>
          <w:rStyle w:val="normaltextrun"/>
          <w:sz w:val="26"/>
          <w:szCs w:val="26"/>
        </w:rPr>
        <w:t>hải</w:t>
      </w:r>
      <w:proofErr w:type="spellEnd"/>
      <w:r w:rsidRPr="00B214E6">
        <w:rPr>
          <w:rStyle w:val="normaltextrun"/>
          <w:sz w:val="26"/>
          <w:szCs w:val="26"/>
        </w:rPr>
        <w:t xml:space="preserve"> </w:t>
      </w:r>
      <w:proofErr w:type="spellStart"/>
      <w:r w:rsidRPr="00B214E6">
        <w:rPr>
          <w:rStyle w:val="normaltextrun"/>
          <w:sz w:val="26"/>
          <w:szCs w:val="26"/>
        </w:rPr>
        <w:t>sản</w:t>
      </w:r>
      <w:proofErr w:type="spellEnd"/>
      <w:r w:rsidRPr="00B214E6">
        <w:rPr>
          <w:rStyle w:val="normaltextrun"/>
          <w:sz w:val="26"/>
          <w:szCs w:val="26"/>
        </w:rPr>
        <w:t xml:space="preserve"> </w:t>
      </w:r>
      <w:proofErr w:type="spellStart"/>
      <w:r w:rsidRPr="00B214E6">
        <w:rPr>
          <w:rStyle w:val="normaltextrun"/>
          <w:sz w:val="26"/>
          <w:szCs w:val="26"/>
        </w:rPr>
        <w:t>công</w:t>
      </w:r>
      <w:proofErr w:type="spellEnd"/>
      <w:r w:rsidRPr="00B214E6">
        <w:rPr>
          <w:rStyle w:val="normaltextrun"/>
          <w:sz w:val="26"/>
          <w:szCs w:val="26"/>
        </w:rPr>
        <w:t xml:space="preserve"> </w:t>
      </w:r>
      <w:proofErr w:type="spellStart"/>
      <w:r w:rsidRPr="00B214E6">
        <w:rPr>
          <w:rStyle w:val="normaltextrun"/>
          <w:sz w:val="26"/>
          <w:szCs w:val="26"/>
        </w:rPr>
        <w:t>nghệ</w:t>
      </w:r>
      <w:proofErr w:type="spellEnd"/>
      <w:r w:rsidRPr="00B214E6">
        <w:rPr>
          <w:rStyle w:val="normaltextrun"/>
          <w:sz w:val="26"/>
          <w:szCs w:val="26"/>
        </w:rPr>
        <w:t xml:space="preserve"> </w:t>
      </w:r>
      <w:proofErr w:type="spellStart"/>
      <w:r w:rsidRPr="00B214E6">
        <w:rPr>
          <w:rStyle w:val="normaltextrun"/>
          <w:sz w:val="26"/>
          <w:szCs w:val="26"/>
        </w:rPr>
        <w:t>cao</w:t>
      </w:r>
      <w:proofErr w:type="spellEnd"/>
      <w:r w:rsidRPr="00B214E6">
        <w:rPr>
          <w:rStyle w:val="normaltextrun"/>
          <w:sz w:val="26"/>
          <w:szCs w:val="26"/>
        </w:rPr>
        <w:t xml:space="preserve">; </w:t>
      </w:r>
      <w:proofErr w:type="spellStart"/>
      <w:r w:rsidRPr="00B214E6">
        <w:rPr>
          <w:rStyle w:val="normaltextrun"/>
          <w:sz w:val="26"/>
          <w:szCs w:val="26"/>
        </w:rPr>
        <w:t>các</w:t>
      </w:r>
      <w:proofErr w:type="spellEnd"/>
      <w:r w:rsidRPr="00B214E6">
        <w:rPr>
          <w:rStyle w:val="normaltextrun"/>
          <w:sz w:val="26"/>
          <w:szCs w:val="26"/>
        </w:rPr>
        <w:t xml:space="preserve"> </w:t>
      </w:r>
      <w:proofErr w:type="spellStart"/>
      <w:r w:rsidRPr="00B214E6">
        <w:rPr>
          <w:rStyle w:val="normaltextrun"/>
          <w:sz w:val="26"/>
          <w:szCs w:val="26"/>
        </w:rPr>
        <w:t>dự</w:t>
      </w:r>
      <w:proofErr w:type="spellEnd"/>
      <w:r w:rsidRPr="00B214E6">
        <w:rPr>
          <w:rStyle w:val="normaltextrun"/>
          <w:sz w:val="26"/>
          <w:szCs w:val="26"/>
        </w:rPr>
        <w:t xml:space="preserve"> </w:t>
      </w:r>
      <w:proofErr w:type="spellStart"/>
      <w:r w:rsidRPr="00B214E6">
        <w:rPr>
          <w:rStyle w:val="normaltextrun"/>
          <w:sz w:val="26"/>
          <w:szCs w:val="26"/>
        </w:rPr>
        <w:t>án</w:t>
      </w:r>
      <w:proofErr w:type="spellEnd"/>
      <w:r w:rsidRPr="00B214E6">
        <w:rPr>
          <w:rStyle w:val="normaltextrun"/>
          <w:sz w:val="26"/>
          <w:szCs w:val="26"/>
        </w:rPr>
        <w:t xml:space="preserve"> </w:t>
      </w:r>
      <w:proofErr w:type="spellStart"/>
      <w:r w:rsidRPr="00B214E6">
        <w:rPr>
          <w:rStyle w:val="normaltextrun"/>
          <w:sz w:val="26"/>
          <w:szCs w:val="26"/>
        </w:rPr>
        <w:t>năng</w:t>
      </w:r>
      <w:proofErr w:type="spellEnd"/>
      <w:r w:rsidRPr="00B214E6">
        <w:rPr>
          <w:rStyle w:val="normaltextrun"/>
          <w:sz w:val="26"/>
          <w:szCs w:val="26"/>
        </w:rPr>
        <w:t xml:space="preserve"> </w:t>
      </w:r>
      <w:proofErr w:type="spellStart"/>
      <w:r w:rsidRPr="00B214E6">
        <w:rPr>
          <w:rStyle w:val="normaltextrun"/>
          <w:sz w:val="26"/>
          <w:szCs w:val="26"/>
        </w:rPr>
        <w:t>lượng</w:t>
      </w:r>
      <w:proofErr w:type="spellEnd"/>
      <w:r w:rsidRPr="00B214E6">
        <w:rPr>
          <w:rStyle w:val="normaltextrun"/>
          <w:sz w:val="26"/>
          <w:szCs w:val="26"/>
        </w:rPr>
        <w:t xml:space="preserve"> </w:t>
      </w:r>
      <w:proofErr w:type="spellStart"/>
      <w:r w:rsidRPr="00B214E6">
        <w:rPr>
          <w:rStyle w:val="normaltextrun"/>
          <w:sz w:val="26"/>
          <w:szCs w:val="26"/>
        </w:rPr>
        <w:t>tái</w:t>
      </w:r>
      <w:proofErr w:type="spellEnd"/>
      <w:r w:rsidRPr="00B214E6">
        <w:rPr>
          <w:rStyle w:val="normaltextrun"/>
          <w:sz w:val="26"/>
          <w:szCs w:val="26"/>
        </w:rPr>
        <w:t xml:space="preserve"> </w:t>
      </w:r>
      <w:proofErr w:type="spellStart"/>
      <w:r w:rsidRPr="00B214E6">
        <w:rPr>
          <w:rStyle w:val="normaltextrun"/>
          <w:sz w:val="26"/>
          <w:szCs w:val="26"/>
        </w:rPr>
        <w:t>tạo</w:t>
      </w:r>
      <w:proofErr w:type="spellEnd"/>
      <w:r w:rsidRPr="00B214E6">
        <w:rPr>
          <w:rStyle w:val="normaltextrun"/>
          <w:sz w:val="26"/>
          <w:szCs w:val="26"/>
        </w:rPr>
        <w:t xml:space="preserve">, </w:t>
      </w:r>
      <w:proofErr w:type="spellStart"/>
      <w:r w:rsidRPr="00B214E6">
        <w:rPr>
          <w:rStyle w:val="normaltextrun"/>
          <w:sz w:val="26"/>
          <w:szCs w:val="26"/>
        </w:rPr>
        <w:t>năng</w:t>
      </w:r>
      <w:proofErr w:type="spellEnd"/>
      <w:r w:rsidRPr="00B214E6">
        <w:rPr>
          <w:rStyle w:val="normaltextrun"/>
          <w:sz w:val="26"/>
          <w:szCs w:val="26"/>
        </w:rPr>
        <w:t xml:space="preserve"> </w:t>
      </w:r>
      <w:proofErr w:type="spellStart"/>
      <w:r w:rsidRPr="00B214E6">
        <w:rPr>
          <w:rStyle w:val="normaltextrun"/>
          <w:sz w:val="26"/>
          <w:szCs w:val="26"/>
        </w:rPr>
        <w:t>lượng</w:t>
      </w:r>
      <w:proofErr w:type="spellEnd"/>
      <w:r w:rsidRPr="00B214E6">
        <w:rPr>
          <w:rStyle w:val="normaltextrun"/>
          <w:sz w:val="26"/>
          <w:szCs w:val="26"/>
        </w:rPr>
        <w:t xml:space="preserve"> </w:t>
      </w:r>
      <w:proofErr w:type="spellStart"/>
      <w:r w:rsidRPr="00B214E6">
        <w:rPr>
          <w:rStyle w:val="normaltextrun"/>
          <w:sz w:val="26"/>
          <w:szCs w:val="26"/>
        </w:rPr>
        <w:t>mới</w:t>
      </w:r>
      <w:proofErr w:type="spellEnd"/>
      <w:r w:rsidRPr="00B214E6">
        <w:rPr>
          <w:rStyle w:val="normaltextrun"/>
          <w:sz w:val="26"/>
          <w:szCs w:val="26"/>
        </w:rPr>
        <w:t xml:space="preserve"> (hydrogen/</w:t>
      </w:r>
      <w:proofErr w:type="spellStart"/>
      <w:r w:rsidRPr="00B214E6">
        <w:rPr>
          <w:rStyle w:val="normaltextrun"/>
          <w:sz w:val="26"/>
          <w:szCs w:val="26"/>
        </w:rPr>
        <w:t>amoniac</w:t>
      </w:r>
      <w:proofErr w:type="spellEnd"/>
      <w:r w:rsidRPr="00B214E6">
        <w:rPr>
          <w:rStyle w:val="normaltextrun"/>
          <w:sz w:val="26"/>
          <w:szCs w:val="26"/>
        </w:rPr>
        <w:t xml:space="preserve"> </w:t>
      </w:r>
      <w:proofErr w:type="spellStart"/>
      <w:r w:rsidRPr="00B214E6">
        <w:rPr>
          <w:rStyle w:val="normaltextrun"/>
          <w:sz w:val="26"/>
          <w:szCs w:val="26"/>
        </w:rPr>
        <w:t>xanh</w:t>
      </w:r>
      <w:proofErr w:type="spellEnd"/>
      <w:r w:rsidRPr="00B214E6">
        <w:rPr>
          <w:rStyle w:val="normaltextrun"/>
          <w:sz w:val="26"/>
          <w:szCs w:val="26"/>
        </w:rPr>
        <w:t xml:space="preserve"> …); </w:t>
      </w:r>
      <w:proofErr w:type="spellStart"/>
      <w:r w:rsidRPr="00B214E6">
        <w:rPr>
          <w:rStyle w:val="normaltextrun"/>
          <w:sz w:val="26"/>
          <w:szCs w:val="26"/>
        </w:rPr>
        <w:t>sản</w:t>
      </w:r>
      <w:proofErr w:type="spellEnd"/>
      <w:r w:rsidRPr="00B214E6">
        <w:rPr>
          <w:rStyle w:val="normaltextrun"/>
          <w:sz w:val="26"/>
          <w:szCs w:val="26"/>
        </w:rPr>
        <w:t xml:space="preserve"> </w:t>
      </w:r>
      <w:proofErr w:type="spellStart"/>
      <w:r w:rsidRPr="00B214E6">
        <w:rPr>
          <w:rStyle w:val="normaltextrun"/>
          <w:sz w:val="26"/>
          <w:szCs w:val="26"/>
        </w:rPr>
        <w:t>xuất</w:t>
      </w:r>
      <w:proofErr w:type="spellEnd"/>
      <w:r w:rsidRPr="00B214E6">
        <w:rPr>
          <w:rStyle w:val="normaltextrun"/>
          <w:sz w:val="26"/>
          <w:szCs w:val="26"/>
        </w:rPr>
        <w:t xml:space="preserve"> </w:t>
      </w:r>
      <w:proofErr w:type="spellStart"/>
      <w:r w:rsidRPr="00B214E6">
        <w:rPr>
          <w:rStyle w:val="normaltextrun"/>
          <w:sz w:val="26"/>
          <w:szCs w:val="26"/>
        </w:rPr>
        <w:t>thiết</w:t>
      </w:r>
      <w:proofErr w:type="spellEnd"/>
      <w:r w:rsidRPr="00B214E6">
        <w:rPr>
          <w:rStyle w:val="normaltextrun"/>
          <w:sz w:val="26"/>
          <w:szCs w:val="26"/>
        </w:rPr>
        <w:t xml:space="preserve"> </w:t>
      </w:r>
      <w:proofErr w:type="spellStart"/>
      <w:r w:rsidRPr="00B214E6">
        <w:rPr>
          <w:rStyle w:val="normaltextrun"/>
          <w:sz w:val="26"/>
          <w:szCs w:val="26"/>
        </w:rPr>
        <w:t>bị</w:t>
      </w:r>
      <w:proofErr w:type="spellEnd"/>
      <w:r w:rsidRPr="00B214E6">
        <w:rPr>
          <w:rStyle w:val="normaltextrun"/>
          <w:sz w:val="26"/>
          <w:szCs w:val="26"/>
        </w:rPr>
        <w:t xml:space="preserve"> </w:t>
      </w:r>
      <w:proofErr w:type="spellStart"/>
      <w:r w:rsidRPr="00B214E6">
        <w:rPr>
          <w:rStyle w:val="normaltextrun"/>
          <w:sz w:val="26"/>
          <w:szCs w:val="26"/>
        </w:rPr>
        <w:t>phụ</w:t>
      </w:r>
      <w:proofErr w:type="spellEnd"/>
      <w:r w:rsidRPr="00B214E6">
        <w:rPr>
          <w:rStyle w:val="normaltextrun"/>
          <w:sz w:val="26"/>
          <w:szCs w:val="26"/>
        </w:rPr>
        <w:t xml:space="preserve"> </w:t>
      </w:r>
      <w:proofErr w:type="spellStart"/>
      <w:r w:rsidRPr="00B214E6">
        <w:rPr>
          <w:rStyle w:val="normaltextrun"/>
          <w:sz w:val="26"/>
          <w:szCs w:val="26"/>
        </w:rPr>
        <w:t>trợ</w:t>
      </w:r>
      <w:proofErr w:type="spellEnd"/>
      <w:r w:rsidRPr="00B214E6">
        <w:rPr>
          <w:rStyle w:val="normaltextrun"/>
          <w:sz w:val="26"/>
          <w:szCs w:val="26"/>
        </w:rPr>
        <w:t xml:space="preserve">, </w:t>
      </w:r>
      <w:proofErr w:type="spellStart"/>
      <w:r w:rsidRPr="00B214E6">
        <w:rPr>
          <w:rStyle w:val="normaltextrun"/>
          <w:sz w:val="26"/>
          <w:szCs w:val="26"/>
        </w:rPr>
        <w:t>chế</w:t>
      </w:r>
      <w:proofErr w:type="spellEnd"/>
      <w:r w:rsidRPr="00B214E6">
        <w:rPr>
          <w:rStyle w:val="normaltextrun"/>
          <w:sz w:val="26"/>
          <w:szCs w:val="26"/>
        </w:rPr>
        <w:t xml:space="preserve"> </w:t>
      </w:r>
      <w:proofErr w:type="spellStart"/>
      <w:r w:rsidRPr="00B214E6">
        <w:rPr>
          <w:rStyle w:val="normaltextrun"/>
          <w:sz w:val="26"/>
          <w:szCs w:val="26"/>
        </w:rPr>
        <w:t>biến</w:t>
      </w:r>
      <w:proofErr w:type="spellEnd"/>
      <w:r w:rsidRPr="00B214E6">
        <w:rPr>
          <w:rStyle w:val="normaltextrun"/>
          <w:sz w:val="26"/>
          <w:szCs w:val="26"/>
        </w:rPr>
        <w:t xml:space="preserve"> gang </w:t>
      </w:r>
      <w:proofErr w:type="spellStart"/>
      <w:r w:rsidRPr="00B214E6">
        <w:rPr>
          <w:rStyle w:val="normaltextrun"/>
          <w:sz w:val="26"/>
          <w:szCs w:val="26"/>
        </w:rPr>
        <w:t>thép</w:t>
      </w:r>
      <w:proofErr w:type="spellEnd"/>
      <w:r w:rsidRPr="00B214E6">
        <w:rPr>
          <w:rStyle w:val="normaltextrun"/>
          <w:sz w:val="26"/>
          <w:szCs w:val="26"/>
        </w:rPr>
        <w:t xml:space="preserve">, </w:t>
      </w:r>
      <w:proofErr w:type="spellStart"/>
      <w:r w:rsidRPr="00B214E6">
        <w:rPr>
          <w:rStyle w:val="normaltextrun"/>
          <w:sz w:val="26"/>
          <w:szCs w:val="26"/>
        </w:rPr>
        <w:t>đóng</w:t>
      </w:r>
      <w:proofErr w:type="spellEnd"/>
      <w:r w:rsidRPr="00B214E6">
        <w:rPr>
          <w:rStyle w:val="normaltextrun"/>
          <w:sz w:val="26"/>
          <w:szCs w:val="26"/>
        </w:rPr>
        <w:t xml:space="preserve"> </w:t>
      </w:r>
      <w:proofErr w:type="spellStart"/>
      <w:r w:rsidRPr="00B214E6">
        <w:rPr>
          <w:rStyle w:val="normaltextrun"/>
          <w:sz w:val="26"/>
          <w:szCs w:val="26"/>
        </w:rPr>
        <w:t>tàu</w:t>
      </w:r>
      <w:proofErr w:type="spellEnd"/>
      <w:r w:rsidRPr="00B214E6">
        <w:rPr>
          <w:rStyle w:val="normaltextrun"/>
          <w:sz w:val="26"/>
          <w:szCs w:val="26"/>
        </w:rPr>
        <w:t xml:space="preserve">, </w:t>
      </w:r>
      <w:proofErr w:type="spellStart"/>
      <w:r w:rsidRPr="00B214E6">
        <w:rPr>
          <w:rStyle w:val="normaltextrun"/>
          <w:sz w:val="26"/>
          <w:szCs w:val="26"/>
        </w:rPr>
        <w:t>cảng</w:t>
      </w:r>
      <w:proofErr w:type="spellEnd"/>
      <w:r w:rsidRPr="00B214E6">
        <w:rPr>
          <w:rStyle w:val="normaltextrun"/>
          <w:sz w:val="26"/>
          <w:szCs w:val="26"/>
        </w:rPr>
        <w:t xml:space="preserve"> </w:t>
      </w:r>
      <w:proofErr w:type="spellStart"/>
      <w:r w:rsidRPr="00B214E6">
        <w:rPr>
          <w:rStyle w:val="normaltextrun"/>
          <w:sz w:val="26"/>
          <w:szCs w:val="26"/>
        </w:rPr>
        <w:t>biển</w:t>
      </w:r>
      <w:proofErr w:type="spellEnd"/>
      <w:r w:rsidRPr="00B214E6">
        <w:rPr>
          <w:rStyle w:val="normaltextrun"/>
          <w:sz w:val="26"/>
          <w:szCs w:val="26"/>
        </w:rPr>
        <w:t xml:space="preserve"> – logistics;</w:t>
      </w:r>
    </w:p>
    <w:p w14:paraId="4CC38B11" w14:textId="77777777" w:rsidR="00B214E6" w:rsidRPr="00B214E6" w:rsidRDefault="00B214E6" w:rsidP="00B214E6">
      <w:pPr>
        <w:pStyle w:val="paragraph"/>
        <w:spacing w:before="0" w:beforeAutospacing="0" w:after="120" w:afterAutospacing="0"/>
        <w:ind w:right="90" w:firstLine="567"/>
        <w:jc w:val="both"/>
        <w:textAlignment w:val="baseline"/>
        <w:rPr>
          <w:rStyle w:val="normaltextrun"/>
          <w:sz w:val="26"/>
          <w:szCs w:val="26"/>
        </w:rPr>
      </w:pPr>
      <w:r w:rsidRPr="00B214E6">
        <w:rPr>
          <w:rStyle w:val="normaltextrun"/>
          <w:sz w:val="26"/>
          <w:szCs w:val="26"/>
        </w:rPr>
        <w:t xml:space="preserve">- </w:t>
      </w:r>
      <w:proofErr w:type="spellStart"/>
      <w:r w:rsidRPr="00B214E6">
        <w:rPr>
          <w:rStyle w:val="normaltextrun"/>
          <w:sz w:val="26"/>
          <w:szCs w:val="26"/>
        </w:rPr>
        <w:t>Là</w:t>
      </w:r>
      <w:proofErr w:type="spellEnd"/>
      <w:r w:rsidRPr="00B214E6">
        <w:rPr>
          <w:rStyle w:val="normaltextrun"/>
          <w:sz w:val="26"/>
          <w:szCs w:val="26"/>
        </w:rPr>
        <w:t xml:space="preserve"> </w:t>
      </w:r>
      <w:proofErr w:type="spellStart"/>
      <w:r w:rsidRPr="00B214E6">
        <w:rPr>
          <w:rStyle w:val="normaltextrun"/>
          <w:sz w:val="26"/>
          <w:szCs w:val="26"/>
        </w:rPr>
        <w:t>trung</w:t>
      </w:r>
      <w:proofErr w:type="spellEnd"/>
      <w:r w:rsidRPr="00B214E6">
        <w:rPr>
          <w:rStyle w:val="normaltextrun"/>
          <w:sz w:val="26"/>
          <w:szCs w:val="26"/>
        </w:rPr>
        <w:t xml:space="preserve"> </w:t>
      </w:r>
      <w:proofErr w:type="spellStart"/>
      <w:r w:rsidRPr="00B214E6">
        <w:rPr>
          <w:rStyle w:val="normaltextrun"/>
          <w:sz w:val="26"/>
          <w:szCs w:val="26"/>
        </w:rPr>
        <w:t>tâm</w:t>
      </w:r>
      <w:proofErr w:type="spellEnd"/>
      <w:r w:rsidRPr="00B214E6">
        <w:rPr>
          <w:rStyle w:val="normaltextrun"/>
          <w:sz w:val="26"/>
          <w:szCs w:val="26"/>
        </w:rPr>
        <w:t xml:space="preserve"> </w:t>
      </w:r>
      <w:proofErr w:type="spellStart"/>
      <w:r w:rsidRPr="00B214E6">
        <w:rPr>
          <w:rStyle w:val="normaltextrun"/>
          <w:sz w:val="26"/>
          <w:szCs w:val="26"/>
        </w:rPr>
        <w:t>giáo</w:t>
      </w:r>
      <w:proofErr w:type="spellEnd"/>
      <w:r w:rsidRPr="00B214E6">
        <w:rPr>
          <w:rStyle w:val="normaltextrun"/>
          <w:sz w:val="26"/>
          <w:szCs w:val="26"/>
        </w:rPr>
        <w:t xml:space="preserve"> </w:t>
      </w:r>
      <w:proofErr w:type="spellStart"/>
      <w:r w:rsidRPr="00B214E6">
        <w:rPr>
          <w:rStyle w:val="normaltextrun"/>
          <w:sz w:val="26"/>
          <w:szCs w:val="26"/>
        </w:rPr>
        <w:t>dục</w:t>
      </w:r>
      <w:proofErr w:type="spellEnd"/>
      <w:r w:rsidRPr="00B214E6">
        <w:rPr>
          <w:rStyle w:val="normaltextrun"/>
          <w:sz w:val="26"/>
          <w:szCs w:val="26"/>
        </w:rPr>
        <w:t xml:space="preserve">, </w:t>
      </w:r>
      <w:proofErr w:type="spellStart"/>
      <w:r w:rsidRPr="00B214E6">
        <w:rPr>
          <w:rStyle w:val="normaltextrun"/>
          <w:sz w:val="26"/>
          <w:szCs w:val="26"/>
        </w:rPr>
        <w:t>đào</w:t>
      </w:r>
      <w:proofErr w:type="spellEnd"/>
      <w:r w:rsidRPr="00B214E6">
        <w:rPr>
          <w:rStyle w:val="normaltextrun"/>
          <w:sz w:val="26"/>
          <w:szCs w:val="26"/>
        </w:rPr>
        <w:t xml:space="preserve"> </w:t>
      </w:r>
      <w:proofErr w:type="spellStart"/>
      <w:r w:rsidRPr="00B214E6">
        <w:rPr>
          <w:rStyle w:val="normaltextrun"/>
          <w:sz w:val="26"/>
          <w:szCs w:val="26"/>
        </w:rPr>
        <w:t>tạo</w:t>
      </w:r>
      <w:proofErr w:type="spellEnd"/>
      <w:r w:rsidRPr="00B214E6">
        <w:rPr>
          <w:rStyle w:val="normaltextrun"/>
          <w:sz w:val="26"/>
          <w:szCs w:val="26"/>
        </w:rPr>
        <w:t xml:space="preserve">, </w:t>
      </w:r>
      <w:proofErr w:type="spellStart"/>
      <w:r w:rsidRPr="00B214E6">
        <w:rPr>
          <w:rStyle w:val="normaltextrun"/>
          <w:sz w:val="26"/>
          <w:szCs w:val="26"/>
        </w:rPr>
        <w:t>thể</w:t>
      </w:r>
      <w:proofErr w:type="spellEnd"/>
      <w:r w:rsidRPr="00B214E6">
        <w:rPr>
          <w:rStyle w:val="normaltextrun"/>
          <w:sz w:val="26"/>
          <w:szCs w:val="26"/>
        </w:rPr>
        <w:t xml:space="preserve"> </w:t>
      </w:r>
      <w:proofErr w:type="spellStart"/>
      <w:r w:rsidRPr="00B214E6">
        <w:rPr>
          <w:rStyle w:val="normaltextrun"/>
          <w:sz w:val="26"/>
          <w:szCs w:val="26"/>
        </w:rPr>
        <w:t>dục</w:t>
      </w:r>
      <w:proofErr w:type="spellEnd"/>
      <w:r w:rsidRPr="00B214E6">
        <w:rPr>
          <w:rStyle w:val="normaltextrun"/>
          <w:sz w:val="26"/>
          <w:szCs w:val="26"/>
        </w:rPr>
        <w:t xml:space="preserve"> </w:t>
      </w:r>
      <w:proofErr w:type="spellStart"/>
      <w:r w:rsidRPr="00B214E6">
        <w:rPr>
          <w:rStyle w:val="normaltextrun"/>
          <w:sz w:val="26"/>
          <w:szCs w:val="26"/>
        </w:rPr>
        <w:t>thể</w:t>
      </w:r>
      <w:proofErr w:type="spellEnd"/>
      <w:r w:rsidRPr="00B214E6">
        <w:rPr>
          <w:rStyle w:val="normaltextrun"/>
          <w:sz w:val="26"/>
          <w:szCs w:val="26"/>
        </w:rPr>
        <w:t xml:space="preserve"> </w:t>
      </w:r>
      <w:proofErr w:type="spellStart"/>
      <w:r w:rsidRPr="00B214E6">
        <w:rPr>
          <w:rStyle w:val="normaltextrun"/>
          <w:sz w:val="26"/>
          <w:szCs w:val="26"/>
        </w:rPr>
        <w:t>thao</w:t>
      </w:r>
      <w:proofErr w:type="spellEnd"/>
      <w:r w:rsidRPr="00B214E6">
        <w:rPr>
          <w:rStyle w:val="normaltextrun"/>
          <w:sz w:val="26"/>
          <w:szCs w:val="26"/>
        </w:rPr>
        <w:t xml:space="preserve">, y </w:t>
      </w:r>
      <w:proofErr w:type="spellStart"/>
      <w:r w:rsidRPr="00B214E6">
        <w:rPr>
          <w:rStyle w:val="normaltextrun"/>
          <w:sz w:val="26"/>
          <w:szCs w:val="26"/>
        </w:rPr>
        <w:t>tế</w:t>
      </w:r>
      <w:proofErr w:type="spellEnd"/>
      <w:r w:rsidRPr="00B214E6">
        <w:rPr>
          <w:rStyle w:val="normaltextrun"/>
          <w:sz w:val="26"/>
          <w:szCs w:val="26"/>
        </w:rPr>
        <w:t xml:space="preserve"> </w:t>
      </w:r>
      <w:proofErr w:type="spellStart"/>
      <w:r w:rsidRPr="00B214E6">
        <w:rPr>
          <w:rStyle w:val="normaltextrun"/>
          <w:sz w:val="26"/>
          <w:szCs w:val="26"/>
        </w:rPr>
        <w:t>khu</w:t>
      </w:r>
      <w:proofErr w:type="spellEnd"/>
      <w:r w:rsidRPr="00B214E6">
        <w:rPr>
          <w:rStyle w:val="normaltextrun"/>
          <w:sz w:val="26"/>
          <w:szCs w:val="26"/>
        </w:rPr>
        <w:t xml:space="preserve"> </w:t>
      </w:r>
      <w:proofErr w:type="spellStart"/>
      <w:r w:rsidRPr="00B214E6">
        <w:rPr>
          <w:rStyle w:val="normaltextrun"/>
          <w:sz w:val="26"/>
          <w:szCs w:val="26"/>
        </w:rPr>
        <w:t>vực</w:t>
      </w:r>
      <w:proofErr w:type="spellEnd"/>
      <w:r w:rsidRPr="00B214E6">
        <w:rPr>
          <w:rStyle w:val="normaltextrun"/>
          <w:sz w:val="26"/>
          <w:szCs w:val="26"/>
        </w:rPr>
        <w:t xml:space="preserve"> </w:t>
      </w:r>
      <w:proofErr w:type="spellStart"/>
      <w:r w:rsidRPr="00B214E6">
        <w:rPr>
          <w:rStyle w:val="normaltextrun"/>
          <w:sz w:val="26"/>
          <w:szCs w:val="26"/>
        </w:rPr>
        <w:t>phía</w:t>
      </w:r>
      <w:proofErr w:type="spellEnd"/>
      <w:r w:rsidRPr="00B214E6">
        <w:rPr>
          <w:rStyle w:val="normaltextrun"/>
          <w:sz w:val="26"/>
          <w:szCs w:val="26"/>
        </w:rPr>
        <w:t xml:space="preserve"> Bắc </w:t>
      </w:r>
      <w:proofErr w:type="spellStart"/>
      <w:r w:rsidRPr="00B214E6">
        <w:rPr>
          <w:rStyle w:val="normaltextrun"/>
          <w:sz w:val="26"/>
          <w:szCs w:val="26"/>
        </w:rPr>
        <w:t>tỉnh</w:t>
      </w:r>
      <w:proofErr w:type="spellEnd"/>
      <w:r w:rsidRPr="00B214E6">
        <w:rPr>
          <w:rStyle w:val="normaltextrun"/>
          <w:sz w:val="26"/>
          <w:szCs w:val="26"/>
        </w:rPr>
        <w:t xml:space="preserve"> Bình Định.</w:t>
      </w:r>
    </w:p>
    <w:p w14:paraId="04BADD9A" w14:textId="77777777" w:rsidR="00B214E6" w:rsidRDefault="00B214E6" w:rsidP="00B214E6">
      <w:pPr>
        <w:pStyle w:val="paragraph"/>
        <w:spacing w:before="0" w:beforeAutospacing="0" w:after="120" w:afterAutospacing="0"/>
        <w:ind w:right="90" w:firstLine="567"/>
        <w:jc w:val="both"/>
        <w:textAlignment w:val="baseline"/>
        <w:rPr>
          <w:rStyle w:val="normaltextrun"/>
          <w:sz w:val="26"/>
          <w:szCs w:val="26"/>
        </w:rPr>
      </w:pPr>
      <w:r w:rsidRPr="00B214E6">
        <w:rPr>
          <w:rStyle w:val="normaltextrun"/>
          <w:sz w:val="26"/>
          <w:szCs w:val="26"/>
        </w:rPr>
        <w:t xml:space="preserve">- </w:t>
      </w:r>
      <w:proofErr w:type="spellStart"/>
      <w:r w:rsidRPr="00B214E6">
        <w:rPr>
          <w:rStyle w:val="normaltextrun"/>
          <w:sz w:val="26"/>
          <w:szCs w:val="26"/>
        </w:rPr>
        <w:t>Có</w:t>
      </w:r>
      <w:proofErr w:type="spellEnd"/>
      <w:r w:rsidRPr="00B214E6">
        <w:rPr>
          <w:rStyle w:val="normaltextrun"/>
          <w:sz w:val="26"/>
          <w:szCs w:val="26"/>
        </w:rPr>
        <w:t xml:space="preserve"> </w:t>
      </w:r>
      <w:proofErr w:type="spellStart"/>
      <w:r w:rsidRPr="00B214E6">
        <w:rPr>
          <w:rStyle w:val="normaltextrun"/>
          <w:sz w:val="26"/>
          <w:szCs w:val="26"/>
        </w:rPr>
        <w:t>vị</w:t>
      </w:r>
      <w:proofErr w:type="spellEnd"/>
      <w:r w:rsidRPr="00B214E6">
        <w:rPr>
          <w:rStyle w:val="normaltextrun"/>
          <w:sz w:val="26"/>
          <w:szCs w:val="26"/>
        </w:rPr>
        <w:t xml:space="preserve"> </w:t>
      </w:r>
      <w:proofErr w:type="spellStart"/>
      <w:r w:rsidRPr="00B214E6">
        <w:rPr>
          <w:rStyle w:val="normaltextrun"/>
          <w:sz w:val="26"/>
          <w:szCs w:val="26"/>
        </w:rPr>
        <w:t>trí</w:t>
      </w:r>
      <w:proofErr w:type="spellEnd"/>
      <w:r w:rsidRPr="00B214E6">
        <w:rPr>
          <w:rStyle w:val="normaltextrun"/>
          <w:sz w:val="26"/>
          <w:szCs w:val="26"/>
        </w:rPr>
        <w:t xml:space="preserve"> </w:t>
      </w:r>
      <w:proofErr w:type="spellStart"/>
      <w:r w:rsidRPr="00B214E6">
        <w:rPr>
          <w:rStyle w:val="normaltextrun"/>
          <w:sz w:val="26"/>
          <w:szCs w:val="26"/>
        </w:rPr>
        <w:t>quan</w:t>
      </w:r>
      <w:proofErr w:type="spellEnd"/>
      <w:r w:rsidRPr="00B214E6">
        <w:rPr>
          <w:rStyle w:val="normaltextrun"/>
          <w:sz w:val="26"/>
          <w:szCs w:val="26"/>
        </w:rPr>
        <w:t xml:space="preserve"> </w:t>
      </w:r>
      <w:proofErr w:type="spellStart"/>
      <w:r w:rsidRPr="00B214E6">
        <w:rPr>
          <w:rStyle w:val="normaltextrun"/>
          <w:sz w:val="26"/>
          <w:szCs w:val="26"/>
        </w:rPr>
        <w:t>trọng</w:t>
      </w:r>
      <w:proofErr w:type="spellEnd"/>
      <w:r w:rsidRPr="00B214E6">
        <w:rPr>
          <w:rStyle w:val="normaltextrun"/>
          <w:sz w:val="26"/>
          <w:szCs w:val="26"/>
        </w:rPr>
        <w:t xml:space="preserve"> </w:t>
      </w:r>
      <w:proofErr w:type="spellStart"/>
      <w:r w:rsidRPr="00B214E6">
        <w:rPr>
          <w:rStyle w:val="normaltextrun"/>
          <w:sz w:val="26"/>
          <w:szCs w:val="26"/>
        </w:rPr>
        <w:t>về</w:t>
      </w:r>
      <w:proofErr w:type="spellEnd"/>
      <w:r w:rsidRPr="00B214E6">
        <w:rPr>
          <w:rStyle w:val="normaltextrun"/>
          <w:sz w:val="26"/>
          <w:szCs w:val="26"/>
        </w:rPr>
        <w:t xml:space="preserve"> an </w:t>
      </w:r>
      <w:proofErr w:type="spellStart"/>
      <w:r w:rsidRPr="00B214E6">
        <w:rPr>
          <w:rStyle w:val="normaltextrun"/>
          <w:sz w:val="26"/>
          <w:szCs w:val="26"/>
        </w:rPr>
        <w:t>ninh</w:t>
      </w:r>
      <w:proofErr w:type="spellEnd"/>
      <w:r w:rsidRPr="00B214E6">
        <w:rPr>
          <w:rStyle w:val="normaltextrun"/>
          <w:sz w:val="26"/>
          <w:szCs w:val="26"/>
        </w:rPr>
        <w:t xml:space="preserve"> </w:t>
      </w:r>
      <w:proofErr w:type="spellStart"/>
      <w:r w:rsidRPr="00B214E6">
        <w:rPr>
          <w:rStyle w:val="normaltextrun"/>
          <w:sz w:val="26"/>
          <w:szCs w:val="26"/>
        </w:rPr>
        <w:t>quốc</w:t>
      </w:r>
      <w:proofErr w:type="spellEnd"/>
      <w:r w:rsidRPr="00B214E6">
        <w:rPr>
          <w:rStyle w:val="normaltextrun"/>
          <w:sz w:val="26"/>
          <w:szCs w:val="26"/>
        </w:rPr>
        <w:t xml:space="preserve"> </w:t>
      </w:r>
      <w:proofErr w:type="spellStart"/>
      <w:r w:rsidRPr="00B214E6">
        <w:rPr>
          <w:rStyle w:val="normaltextrun"/>
          <w:sz w:val="26"/>
          <w:szCs w:val="26"/>
        </w:rPr>
        <w:t>phòng</w:t>
      </w:r>
      <w:proofErr w:type="spellEnd"/>
      <w:r w:rsidRPr="00B214E6">
        <w:rPr>
          <w:rStyle w:val="normaltextrun"/>
          <w:sz w:val="26"/>
          <w:szCs w:val="26"/>
        </w:rPr>
        <w:t xml:space="preserve"> </w:t>
      </w:r>
      <w:proofErr w:type="spellStart"/>
      <w:r w:rsidRPr="00B214E6">
        <w:rPr>
          <w:rStyle w:val="normaltextrun"/>
          <w:sz w:val="26"/>
          <w:szCs w:val="26"/>
        </w:rPr>
        <w:t>của</w:t>
      </w:r>
      <w:proofErr w:type="spellEnd"/>
      <w:r w:rsidRPr="00B214E6">
        <w:rPr>
          <w:rStyle w:val="normaltextrun"/>
          <w:sz w:val="26"/>
          <w:szCs w:val="26"/>
        </w:rPr>
        <w:t xml:space="preserve"> </w:t>
      </w:r>
      <w:proofErr w:type="spellStart"/>
      <w:r w:rsidRPr="00B214E6">
        <w:rPr>
          <w:rStyle w:val="normaltextrun"/>
          <w:sz w:val="26"/>
          <w:szCs w:val="26"/>
        </w:rPr>
        <w:t>tỉnh</w:t>
      </w:r>
      <w:proofErr w:type="spellEnd"/>
      <w:r w:rsidRPr="00B214E6">
        <w:rPr>
          <w:rStyle w:val="normaltextrun"/>
          <w:sz w:val="26"/>
          <w:szCs w:val="26"/>
        </w:rPr>
        <w:t xml:space="preserve"> Bình Định </w:t>
      </w:r>
      <w:proofErr w:type="spellStart"/>
      <w:r w:rsidRPr="00B214E6">
        <w:rPr>
          <w:rStyle w:val="normaltextrun"/>
          <w:sz w:val="26"/>
          <w:szCs w:val="26"/>
        </w:rPr>
        <w:t>và</w:t>
      </w:r>
      <w:proofErr w:type="spellEnd"/>
      <w:r w:rsidRPr="00B214E6">
        <w:rPr>
          <w:rStyle w:val="normaltextrun"/>
          <w:sz w:val="26"/>
          <w:szCs w:val="26"/>
        </w:rPr>
        <w:t xml:space="preserve"> </w:t>
      </w:r>
      <w:proofErr w:type="spellStart"/>
      <w:r w:rsidRPr="00B214E6">
        <w:rPr>
          <w:rStyle w:val="normaltextrun"/>
          <w:sz w:val="26"/>
          <w:szCs w:val="26"/>
        </w:rPr>
        <w:t>vùng</w:t>
      </w:r>
      <w:proofErr w:type="spellEnd"/>
      <w:r w:rsidRPr="00B214E6">
        <w:rPr>
          <w:rStyle w:val="normaltextrun"/>
          <w:sz w:val="26"/>
          <w:szCs w:val="26"/>
        </w:rPr>
        <w:t xml:space="preserve"> Trung </w:t>
      </w:r>
      <w:proofErr w:type="spellStart"/>
      <w:r w:rsidRPr="00B214E6">
        <w:rPr>
          <w:rStyle w:val="normaltextrun"/>
          <w:sz w:val="26"/>
          <w:szCs w:val="26"/>
        </w:rPr>
        <w:t>Trung</w:t>
      </w:r>
      <w:proofErr w:type="spellEnd"/>
      <w:r w:rsidRPr="00B214E6">
        <w:rPr>
          <w:rStyle w:val="normaltextrun"/>
          <w:sz w:val="26"/>
          <w:szCs w:val="26"/>
        </w:rPr>
        <w:t xml:space="preserve"> </w:t>
      </w:r>
      <w:proofErr w:type="spellStart"/>
      <w:r w:rsidRPr="00B214E6">
        <w:rPr>
          <w:rStyle w:val="normaltextrun"/>
          <w:sz w:val="26"/>
          <w:szCs w:val="26"/>
        </w:rPr>
        <w:t>Bộ</w:t>
      </w:r>
      <w:proofErr w:type="spellEnd"/>
      <w:r w:rsidRPr="00B214E6">
        <w:rPr>
          <w:rStyle w:val="normaltextrun"/>
          <w:sz w:val="26"/>
          <w:szCs w:val="26"/>
        </w:rPr>
        <w:t>.</w:t>
      </w:r>
    </w:p>
    <w:p w14:paraId="08720AAA" w14:textId="77777777" w:rsidR="00B214E6" w:rsidRPr="00B214E6" w:rsidRDefault="00B214E6" w:rsidP="00B214E6">
      <w:pPr>
        <w:pStyle w:val="paragraph"/>
        <w:spacing w:before="0" w:beforeAutospacing="0" w:after="120" w:afterAutospacing="0"/>
        <w:ind w:right="90" w:firstLine="567"/>
        <w:jc w:val="both"/>
        <w:textAlignment w:val="baseline"/>
        <w:rPr>
          <w:rStyle w:val="normaltextrun"/>
          <w:sz w:val="26"/>
          <w:szCs w:val="26"/>
        </w:rPr>
      </w:pPr>
      <w:r w:rsidRPr="00B214E6">
        <w:rPr>
          <w:rStyle w:val="normaltextrun"/>
          <w:sz w:val="26"/>
          <w:szCs w:val="26"/>
        </w:rPr>
        <w:t>(</w:t>
      </w:r>
      <w:proofErr w:type="spellStart"/>
      <w:r w:rsidRPr="00B214E6">
        <w:rPr>
          <w:rStyle w:val="normaltextrun"/>
          <w:sz w:val="26"/>
          <w:szCs w:val="26"/>
        </w:rPr>
        <w:t>Tính</w:t>
      </w:r>
      <w:proofErr w:type="spellEnd"/>
      <w:r w:rsidRPr="00B214E6">
        <w:rPr>
          <w:rStyle w:val="normaltextrun"/>
          <w:sz w:val="26"/>
          <w:szCs w:val="26"/>
        </w:rPr>
        <w:t xml:space="preserve"> </w:t>
      </w:r>
      <w:proofErr w:type="spellStart"/>
      <w:r w:rsidRPr="00B214E6">
        <w:rPr>
          <w:rStyle w:val="normaltextrun"/>
          <w:sz w:val="26"/>
          <w:szCs w:val="26"/>
        </w:rPr>
        <w:t>chất</w:t>
      </w:r>
      <w:proofErr w:type="spellEnd"/>
      <w:r w:rsidRPr="00B214E6">
        <w:rPr>
          <w:rStyle w:val="normaltextrun"/>
          <w:sz w:val="26"/>
          <w:szCs w:val="26"/>
        </w:rPr>
        <w:t xml:space="preserve"> </w:t>
      </w:r>
      <w:proofErr w:type="spellStart"/>
      <w:r w:rsidRPr="00B214E6">
        <w:rPr>
          <w:rStyle w:val="normaltextrun"/>
          <w:sz w:val="26"/>
          <w:szCs w:val="26"/>
        </w:rPr>
        <w:t>đô</w:t>
      </w:r>
      <w:proofErr w:type="spellEnd"/>
      <w:r w:rsidRPr="00B214E6">
        <w:rPr>
          <w:rStyle w:val="normaltextrun"/>
          <w:sz w:val="26"/>
          <w:szCs w:val="26"/>
        </w:rPr>
        <w:t xml:space="preserve"> </w:t>
      </w:r>
      <w:proofErr w:type="spellStart"/>
      <w:r w:rsidRPr="00B214E6">
        <w:rPr>
          <w:rStyle w:val="normaltextrun"/>
          <w:sz w:val="26"/>
          <w:szCs w:val="26"/>
        </w:rPr>
        <w:t>thị</w:t>
      </w:r>
      <w:proofErr w:type="spellEnd"/>
      <w:r w:rsidRPr="00B214E6">
        <w:rPr>
          <w:rStyle w:val="normaltextrun"/>
          <w:sz w:val="26"/>
          <w:szCs w:val="26"/>
        </w:rPr>
        <w:t xml:space="preserve"> </w:t>
      </w:r>
      <w:proofErr w:type="spellStart"/>
      <w:r w:rsidRPr="00B214E6">
        <w:rPr>
          <w:rStyle w:val="normaltextrun"/>
          <w:sz w:val="26"/>
          <w:szCs w:val="26"/>
        </w:rPr>
        <w:t>được</w:t>
      </w:r>
      <w:proofErr w:type="spellEnd"/>
      <w:r w:rsidRPr="00B214E6">
        <w:rPr>
          <w:rStyle w:val="normaltextrun"/>
          <w:sz w:val="26"/>
          <w:szCs w:val="26"/>
        </w:rPr>
        <w:t xml:space="preserve"> </w:t>
      </w:r>
      <w:proofErr w:type="spellStart"/>
      <w:r w:rsidRPr="00B214E6">
        <w:rPr>
          <w:rStyle w:val="normaltextrun"/>
          <w:sz w:val="26"/>
          <w:szCs w:val="26"/>
        </w:rPr>
        <w:t>xác</w:t>
      </w:r>
      <w:proofErr w:type="spellEnd"/>
      <w:r w:rsidRPr="00B214E6">
        <w:rPr>
          <w:rStyle w:val="normaltextrun"/>
          <w:sz w:val="26"/>
          <w:szCs w:val="26"/>
        </w:rPr>
        <w:t xml:space="preserve"> </w:t>
      </w:r>
      <w:proofErr w:type="spellStart"/>
      <w:r w:rsidRPr="00B214E6">
        <w:rPr>
          <w:rStyle w:val="normaltextrun"/>
          <w:sz w:val="26"/>
          <w:szCs w:val="26"/>
        </w:rPr>
        <w:t>định</w:t>
      </w:r>
      <w:proofErr w:type="spellEnd"/>
      <w:r w:rsidRPr="00B214E6">
        <w:rPr>
          <w:rStyle w:val="normaltextrun"/>
          <w:sz w:val="26"/>
          <w:szCs w:val="26"/>
        </w:rPr>
        <w:t xml:space="preserve"> </w:t>
      </w:r>
      <w:proofErr w:type="spellStart"/>
      <w:r w:rsidRPr="00B214E6">
        <w:rPr>
          <w:rStyle w:val="normaltextrun"/>
          <w:sz w:val="26"/>
          <w:szCs w:val="26"/>
        </w:rPr>
        <w:t>cụ</w:t>
      </w:r>
      <w:proofErr w:type="spellEnd"/>
      <w:r w:rsidRPr="00B214E6">
        <w:rPr>
          <w:rStyle w:val="normaltextrun"/>
          <w:sz w:val="26"/>
          <w:szCs w:val="26"/>
        </w:rPr>
        <w:t xml:space="preserve"> </w:t>
      </w:r>
      <w:proofErr w:type="spellStart"/>
      <w:r w:rsidRPr="00B214E6">
        <w:rPr>
          <w:rStyle w:val="normaltextrun"/>
          <w:sz w:val="26"/>
          <w:szCs w:val="26"/>
        </w:rPr>
        <w:t>thể</w:t>
      </w:r>
      <w:proofErr w:type="spellEnd"/>
      <w:r w:rsidRPr="00B214E6">
        <w:rPr>
          <w:rStyle w:val="normaltextrun"/>
          <w:sz w:val="26"/>
          <w:szCs w:val="26"/>
        </w:rPr>
        <w:t xml:space="preserve">, </w:t>
      </w:r>
      <w:proofErr w:type="spellStart"/>
      <w:r w:rsidRPr="00B214E6">
        <w:rPr>
          <w:rStyle w:val="normaltextrun"/>
          <w:sz w:val="26"/>
          <w:szCs w:val="26"/>
        </w:rPr>
        <w:t>bổ</w:t>
      </w:r>
      <w:proofErr w:type="spellEnd"/>
      <w:r w:rsidRPr="00B214E6">
        <w:rPr>
          <w:rStyle w:val="normaltextrun"/>
          <w:sz w:val="26"/>
          <w:szCs w:val="26"/>
        </w:rPr>
        <w:t xml:space="preserve"> sung, </w:t>
      </w:r>
      <w:proofErr w:type="spellStart"/>
      <w:r w:rsidRPr="00B214E6">
        <w:rPr>
          <w:rStyle w:val="normaltextrun"/>
          <w:sz w:val="26"/>
          <w:szCs w:val="26"/>
        </w:rPr>
        <w:t>điều</w:t>
      </w:r>
      <w:proofErr w:type="spellEnd"/>
      <w:r w:rsidRPr="00B214E6">
        <w:rPr>
          <w:rStyle w:val="normaltextrun"/>
          <w:sz w:val="26"/>
          <w:szCs w:val="26"/>
        </w:rPr>
        <w:t xml:space="preserve"> </w:t>
      </w:r>
      <w:proofErr w:type="spellStart"/>
      <w:r w:rsidRPr="00B214E6">
        <w:rPr>
          <w:rStyle w:val="normaltextrun"/>
          <w:sz w:val="26"/>
          <w:szCs w:val="26"/>
        </w:rPr>
        <w:t>chỉnh</w:t>
      </w:r>
      <w:proofErr w:type="spellEnd"/>
      <w:r w:rsidRPr="00B214E6">
        <w:rPr>
          <w:rStyle w:val="normaltextrun"/>
          <w:sz w:val="26"/>
          <w:szCs w:val="26"/>
        </w:rPr>
        <w:t xml:space="preserve"> </w:t>
      </w:r>
      <w:proofErr w:type="spellStart"/>
      <w:r w:rsidRPr="00B214E6">
        <w:rPr>
          <w:rStyle w:val="normaltextrun"/>
          <w:sz w:val="26"/>
          <w:szCs w:val="26"/>
        </w:rPr>
        <w:t>trong</w:t>
      </w:r>
      <w:proofErr w:type="spellEnd"/>
      <w:r w:rsidRPr="00B214E6">
        <w:rPr>
          <w:rStyle w:val="normaltextrun"/>
          <w:sz w:val="26"/>
          <w:szCs w:val="26"/>
        </w:rPr>
        <w:t xml:space="preserve"> </w:t>
      </w:r>
      <w:proofErr w:type="spellStart"/>
      <w:r w:rsidRPr="00B214E6">
        <w:rPr>
          <w:rStyle w:val="normaltextrun"/>
          <w:sz w:val="26"/>
          <w:szCs w:val="26"/>
        </w:rPr>
        <w:t>quá</w:t>
      </w:r>
      <w:proofErr w:type="spellEnd"/>
      <w:r w:rsidRPr="00B214E6">
        <w:rPr>
          <w:rStyle w:val="normaltextrun"/>
          <w:sz w:val="26"/>
          <w:szCs w:val="26"/>
        </w:rPr>
        <w:t xml:space="preserve"> </w:t>
      </w:r>
      <w:proofErr w:type="spellStart"/>
      <w:r w:rsidRPr="00B214E6">
        <w:rPr>
          <w:rStyle w:val="normaltextrun"/>
          <w:sz w:val="26"/>
          <w:szCs w:val="26"/>
        </w:rPr>
        <w:t>trình</w:t>
      </w:r>
      <w:proofErr w:type="spellEnd"/>
      <w:r w:rsidRPr="00B214E6">
        <w:rPr>
          <w:rStyle w:val="normaltextrun"/>
          <w:sz w:val="26"/>
          <w:szCs w:val="26"/>
        </w:rPr>
        <w:t xml:space="preserve"> </w:t>
      </w:r>
      <w:proofErr w:type="spellStart"/>
      <w:r w:rsidRPr="00B214E6">
        <w:rPr>
          <w:rStyle w:val="normaltextrun"/>
          <w:sz w:val="26"/>
          <w:szCs w:val="26"/>
        </w:rPr>
        <w:t>nghiên</w:t>
      </w:r>
      <w:proofErr w:type="spellEnd"/>
      <w:r w:rsidRPr="00B214E6">
        <w:rPr>
          <w:rStyle w:val="normaltextrun"/>
          <w:sz w:val="26"/>
          <w:szCs w:val="26"/>
        </w:rPr>
        <w:t xml:space="preserve"> </w:t>
      </w:r>
      <w:proofErr w:type="spellStart"/>
      <w:r w:rsidRPr="00B214E6">
        <w:rPr>
          <w:rStyle w:val="normaltextrun"/>
          <w:sz w:val="26"/>
          <w:szCs w:val="26"/>
        </w:rPr>
        <w:t>cứu</w:t>
      </w:r>
      <w:proofErr w:type="spellEnd"/>
      <w:r w:rsidRPr="00B214E6">
        <w:rPr>
          <w:rStyle w:val="normaltextrun"/>
          <w:sz w:val="26"/>
          <w:szCs w:val="26"/>
        </w:rPr>
        <w:t xml:space="preserve"> </w:t>
      </w:r>
      <w:proofErr w:type="spellStart"/>
      <w:r w:rsidRPr="00B214E6">
        <w:rPr>
          <w:rStyle w:val="normaltextrun"/>
          <w:sz w:val="26"/>
          <w:szCs w:val="26"/>
        </w:rPr>
        <w:t>lập</w:t>
      </w:r>
      <w:proofErr w:type="spellEnd"/>
      <w:r w:rsidRPr="00B214E6">
        <w:rPr>
          <w:rStyle w:val="normaltextrun"/>
          <w:sz w:val="26"/>
          <w:szCs w:val="26"/>
        </w:rPr>
        <w:t xml:space="preserve"> </w:t>
      </w:r>
      <w:proofErr w:type="spellStart"/>
      <w:r w:rsidRPr="00B214E6">
        <w:rPr>
          <w:rStyle w:val="normaltextrun"/>
          <w:sz w:val="26"/>
          <w:szCs w:val="26"/>
        </w:rPr>
        <w:t>đồ</w:t>
      </w:r>
      <w:proofErr w:type="spellEnd"/>
      <w:r w:rsidRPr="00B214E6">
        <w:rPr>
          <w:rStyle w:val="normaltextrun"/>
          <w:sz w:val="26"/>
          <w:szCs w:val="26"/>
        </w:rPr>
        <w:t xml:space="preserve"> </w:t>
      </w:r>
      <w:proofErr w:type="spellStart"/>
      <w:r w:rsidRPr="00B214E6">
        <w:rPr>
          <w:rStyle w:val="normaltextrun"/>
          <w:sz w:val="26"/>
          <w:szCs w:val="26"/>
        </w:rPr>
        <w:t>án</w:t>
      </w:r>
      <w:proofErr w:type="spellEnd"/>
      <w:r w:rsidRPr="00B214E6">
        <w:rPr>
          <w:rStyle w:val="normaltextrun"/>
          <w:sz w:val="26"/>
          <w:szCs w:val="26"/>
        </w:rPr>
        <w:t xml:space="preserve"> </w:t>
      </w:r>
      <w:proofErr w:type="spellStart"/>
      <w:r w:rsidRPr="00B214E6">
        <w:rPr>
          <w:rStyle w:val="normaltextrun"/>
          <w:sz w:val="26"/>
          <w:szCs w:val="26"/>
        </w:rPr>
        <w:t>quy</w:t>
      </w:r>
      <w:proofErr w:type="spellEnd"/>
      <w:r w:rsidRPr="00B214E6">
        <w:rPr>
          <w:rStyle w:val="normaltextrun"/>
          <w:sz w:val="26"/>
          <w:szCs w:val="26"/>
        </w:rPr>
        <w:t xml:space="preserve"> </w:t>
      </w:r>
      <w:proofErr w:type="spellStart"/>
      <w:r w:rsidRPr="00B214E6">
        <w:rPr>
          <w:rStyle w:val="normaltextrun"/>
          <w:sz w:val="26"/>
          <w:szCs w:val="26"/>
        </w:rPr>
        <w:t>hoạch</w:t>
      </w:r>
      <w:proofErr w:type="spellEnd"/>
      <w:r w:rsidRPr="00B214E6">
        <w:rPr>
          <w:rStyle w:val="normaltextrun"/>
          <w:sz w:val="26"/>
          <w:szCs w:val="26"/>
        </w:rPr>
        <w:t xml:space="preserve">). </w:t>
      </w:r>
    </w:p>
    <w:p w14:paraId="3F128BF8" w14:textId="3E37C539" w:rsidR="0082251A" w:rsidRPr="007F1D3F" w:rsidRDefault="0082251A" w:rsidP="00A10B92">
      <w:pPr>
        <w:pStyle w:val="ListParagraph"/>
        <w:numPr>
          <w:ilvl w:val="1"/>
          <w:numId w:val="12"/>
        </w:numPr>
        <w:tabs>
          <w:tab w:val="left" w:pos="851"/>
        </w:tabs>
        <w:spacing w:before="120" w:after="120"/>
        <w:ind w:left="425" w:hanging="425"/>
        <w:jc w:val="both"/>
        <w:outlineLvl w:val="1"/>
        <w:rPr>
          <w:b/>
          <w:sz w:val="26"/>
          <w:szCs w:val="26"/>
          <w:lang w:val="it-IT"/>
        </w:rPr>
      </w:pPr>
      <w:r w:rsidRPr="007F1D3F">
        <w:rPr>
          <w:b/>
          <w:sz w:val="26"/>
          <w:szCs w:val="26"/>
          <w:lang w:val="it-IT"/>
        </w:rPr>
        <w:t>Các quan điểm quy hoạch chính</w:t>
      </w:r>
      <w:bookmarkEnd w:id="242"/>
    </w:p>
    <w:p w14:paraId="50012006" w14:textId="60820568" w:rsidR="0068358E" w:rsidRPr="007F1D3F" w:rsidRDefault="00437E05" w:rsidP="0068358E">
      <w:pPr>
        <w:pStyle w:val="paragraph"/>
        <w:spacing w:before="0" w:beforeAutospacing="0" w:after="120" w:afterAutospacing="0"/>
        <w:ind w:right="90" w:firstLine="567"/>
        <w:jc w:val="both"/>
        <w:textAlignment w:val="baseline"/>
        <w:rPr>
          <w:rStyle w:val="normaltextrun"/>
          <w:sz w:val="26"/>
          <w:szCs w:val="26"/>
        </w:rPr>
      </w:pPr>
      <w:r w:rsidRPr="007F1D3F">
        <w:rPr>
          <w:rStyle w:val="normaltextrun"/>
          <w:sz w:val="26"/>
          <w:szCs w:val="26"/>
        </w:rPr>
        <w:t xml:space="preserve">- </w:t>
      </w:r>
      <w:r w:rsidR="0068358E" w:rsidRPr="007F1D3F">
        <w:rPr>
          <w:rStyle w:val="normaltextrun"/>
          <w:sz w:val="26"/>
          <w:szCs w:val="26"/>
        </w:rPr>
        <w:t xml:space="preserve">Quy </w:t>
      </w:r>
      <w:proofErr w:type="spellStart"/>
      <w:r w:rsidR="0068358E" w:rsidRPr="007F1D3F">
        <w:rPr>
          <w:rStyle w:val="normaltextrun"/>
          <w:sz w:val="26"/>
          <w:szCs w:val="26"/>
        </w:rPr>
        <w:t>hoạch</w:t>
      </w:r>
      <w:proofErr w:type="spellEnd"/>
      <w:r w:rsidR="0068358E" w:rsidRPr="007F1D3F">
        <w:rPr>
          <w:rStyle w:val="normaltextrun"/>
          <w:sz w:val="26"/>
          <w:szCs w:val="26"/>
        </w:rPr>
        <w:t xml:space="preserve"> </w:t>
      </w:r>
      <w:proofErr w:type="spellStart"/>
      <w:r w:rsidR="0068358E" w:rsidRPr="007F1D3F">
        <w:rPr>
          <w:rStyle w:val="normaltextrun"/>
          <w:sz w:val="26"/>
          <w:szCs w:val="26"/>
        </w:rPr>
        <w:t>phát</w:t>
      </w:r>
      <w:proofErr w:type="spellEnd"/>
      <w:r w:rsidR="0068358E" w:rsidRPr="007F1D3F">
        <w:rPr>
          <w:rStyle w:val="normaltextrun"/>
          <w:sz w:val="26"/>
          <w:szCs w:val="26"/>
        </w:rPr>
        <w:t xml:space="preserve"> </w:t>
      </w:r>
      <w:proofErr w:type="spellStart"/>
      <w:r w:rsidR="0068358E" w:rsidRPr="007F1D3F">
        <w:rPr>
          <w:rStyle w:val="normaltextrun"/>
          <w:sz w:val="26"/>
          <w:szCs w:val="26"/>
        </w:rPr>
        <w:t>triển</w:t>
      </w:r>
      <w:proofErr w:type="spellEnd"/>
      <w:r w:rsidR="0068358E" w:rsidRPr="007F1D3F">
        <w:rPr>
          <w:rStyle w:val="normaltextrun"/>
          <w:sz w:val="26"/>
          <w:szCs w:val="26"/>
        </w:rPr>
        <w:t xml:space="preserve"> </w:t>
      </w:r>
      <w:proofErr w:type="spellStart"/>
      <w:r w:rsidR="0068358E" w:rsidRPr="007F1D3F">
        <w:rPr>
          <w:rStyle w:val="normaltextrun"/>
          <w:sz w:val="26"/>
          <w:szCs w:val="26"/>
        </w:rPr>
        <w:t>không</w:t>
      </w:r>
      <w:proofErr w:type="spellEnd"/>
      <w:r w:rsidR="0068358E" w:rsidRPr="007F1D3F">
        <w:rPr>
          <w:rStyle w:val="normaltextrun"/>
          <w:sz w:val="26"/>
          <w:szCs w:val="26"/>
        </w:rPr>
        <w:t xml:space="preserve"> </w:t>
      </w:r>
      <w:proofErr w:type="spellStart"/>
      <w:r w:rsidR="0068358E" w:rsidRPr="007F1D3F">
        <w:rPr>
          <w:rStyle w:val="normaltextrun"/>
          <w:sz w:val="26"/>
          <w:szCs w:val="26"/>
        </w:rPr>
        <w:t>gian</w:t>
      </w:r>
      <w:proofErr w:type="spellEnd"/>
      <w:r w:rsidR="0068358E" w:rsidRPr="007F1D3F">
        <w:rPr>
          <w:rStyle w:val="normaltextrun"/>
          <w:sz w:val="26"/>
          <w:szCs w:val="26"/>
        </w:rPr>
        <w:t xml:space="preserve"> </w:t>
      </w:r>
      <w:proofErr w:type="spellStart"/>
      <w:r w:rsidR="00F9655D" w:rsidRPr="007F1D3F">
        <w:rPr>
          <w:rStyle w:val="normaltextrun"/>
          <w:sz w:val="26"/>
          <w:szCs w:val="26"/>
        </w:rPr>
        <w:t>đô</w:t>
      </w:r>
      <w:proofErr w:type="spellEnd"/>
      <w:r w:rsidR="00F9655D" w:rsidRPr="007F1D3F">
        <w:rPr>
          <w:rStyle w:val="normaltextrun"/>
          <w:sz w:val="26"/>
          <w:szCs w:val="26"/>
        </w:rPr>
        <w:t xml:space="preserve"> </w:t>
      </w:r>
      <w:proofErr w:type="spellStart"/>
      <w:r w:rsidR="00F9655D" w:rsidRPr="007F1D3F">
        <w:rPr>
          <w:rStyle w:val="normaltextrun"/>
          <w:sz w:val="26"/>
          <w:szCs w:val="26"/>
        </w:rPr>
        <w:t>thị</w:t>
      </w:r>
      <w:proofErr w:type="spellEnd"/>
      <w:r w:rsidR="00F9655D" w:rsidRPr="007F1D3F">
        <w:rPr>
          <w:rStyle w:val="normaltextrun"/>
          <w:sz w:val="26"/>
          <w:szCs w:val="26"/>
        </w:rPr>
        <w:t xml:space="preserve"> Hoài </w:t>
      </w:r>
      <w:proofErr w:type="spellStart"/>
      <w:r w:rsidR="00F9655D" w:rsidRPr="007F1D3F">
        <w:rPr>
          <w:rStyle w:val="normaltextrun"/>
          <w:sz w:val="26"/>
          <w:szCs w:val="26"/>
        </w:rPr>
        <w:t>Nhơn</w:t>
      </w:r>
      <w:proofErr w:type="spellEnd"/>
      <w:r w:rsidR="0068358E" w:rsidRPr="007F1D3F">
        <w:rPr>
          <w:rStyle w:val="normaltextrun"/>
          <w:sz w:val="26"/>
          <w:szCs w:val="26"/>
        </w:rPr>
        <w:t xml:space="preserve"> </w:t>
      </w:r>
      <w:proofErr w:type="spellStart"/>
      <w:r w:rsidR="0068358E" w:rsidRPr="007F1D3F">
        <w:rPr>
          <w:rStyle w:val="normaltextrun"/>
          <w:sz w:val="26"/>
          <w:szCs w:val="26"/>
        </w:rPr>
        <w:t>được</w:t>
      </w:r>
      <w:proofErr w:type="spellEnd"/>
      <w:r w:rsidR="0068358E" w:rsidRPr="007F1D3F">
        <w:rPr>
          <w:rStyle w:val="normaltextrun"/>
          <w:sz w:val="26"/>
          <w:szCs w:val="26"/>
        </w:rPr>
        <w:t xml:space="preserve"> </w:t>
      </w:r>
      <w:proofErr w:type="spellStart"/>
      <w:r w:rsidR="0068358E" w:rsidRPr="007F1D3F">
        <w:rPr>
          <w:rStyle w:val="normaltextrun"/>
          <w:sz w:val="26"/>
          <w:szCs w:val="26"/>
        </w:rPr>
        <w:t>đặt</w:t>
      </w:r>
      <w:proofErr w:type="spellEnd"/>
      <w:r w:rsidR="0068358E" w:rsidRPr="007F1D3F">
        <w:rPr>
          <w:rStyle w:val="normaltextrun"/>
          <w:sz w:val="26"/>
          <w:szCs w:val="26"/>
        </w:rPr>
        <w:t xml:space="preserve"> </w:t>
      </w:r>
      <w:proofErr w:type="spellStart"/>
      <w:r w:rsidR="0068358E" w:rsidRPr="007F1D3F">
        <w:rPr>
          <w:rStyle w:val="normaltextrun"/>
          <w:sz w:val="26"/>
          <w:szCs w:val="26"/>
        </w:rPr>
        <w:t>trong</w:t>
      </w:r>
      <w:proofErr w:type="spellEnd"/>
      <w:r w:rsidR="0068358E" w:rsidRPr="007F1D3F">
        <w:rPr>
          <w:rStyle w:val="normaltextrun"/>
          <w:sz w:val="26"/>
          <w:szCs w:val="26"/>
        </w:rPr>
        <w:t xml:space="preserve"> </w:t>
      </w:r>
      <w:proofErr w:type="spellStart"/>
      <w:r w:rsidR="0068358E" w:rsidRPr="007F1D3F">
        <w:rPr>
          <w:rStyle w:val="normaltextrun"/>
          <w:sz w:val="26"/>
          <w:szCs w:val="26"/>
        </w:rPr>
        <w:t>mối</w:t>
      </w:r>
      <w:proofErr w:type="spellEnd"/>
      <w:r w:rsidR="0068358E" w:rsidRPr="007F1D3F">
        <w:rPr>
          <w:rStyle w:val="normaltextrun"/>
          <w:sz w:val="26"/>
          <w:szCs w:val="26"/>
        </w:rPr>
        <w:t xml:space="preserve"> </w:t>
      </w:r>
      <w:proofErr w:type="spellStart"/>
      <w:r w:rsidR="0068358E" w:rsidRPr="007F1D3F">
        <w:rPr>
          <w:rStyle w:val="normaltextrun"/>
          <w:sz w:val="26"/>
          <w:szCs w:val="26"/>
        </w:rPr>
        <w:t>quan</w:t>
      </w:r>
      <w:proofErr w:type="spellEnd"/>
      <w:r w:rsidR="0068358E" w:rsidRPr="007F1D3F">
        <w:rPr>
          <w:rStyle w:val="normaltextrun"/>
          <w:sz w:val="26"/>
          <w:szCs w:val="26"/>
        </w:rPr>
        <w:t xml:space="preserve"> </w:t>
      </w:r>
      <w:proofErr w:type="spellStart"/>
      <w:r w:rsidR="0068358E" w:rsidRPr="007F1D3F">
        <w:rPr>
          <w:rStyle w:val="normaltextrun"/>
          <w:sz w:val="26"/>
          <w:szCs w:val="26"/>
        </w:rPr>
        <w:t>hệ</w:t>
      </w:r>
      <w:proofErr w:type="spellEnd"/>
      <w:r w:rsidR="0068358E" w:rsidRPr="007F1D3F">
        <w:rPr>
          <w:rStyle w:val="normaltextrun"/>
          <w:sz w:val="26"/>
          <w:szCs w:val="26"/>
        </w:rPr>
        <w:t xml:space="preserve"> </w:t>
      </w:r>
      <w:proofErr w:type="spellStart"/>
      <w:r w:rsidR="0068358E" w:rsidRPr="007F1D3F">
        <w:rPr>
          <w:rStyle w:val="normaltextrun"/>
          <w:sz w:val="26"/>
          <w:szCs w:val="26"/>
        </w:rPr>
        <w:t>không</w:t>
      </w:r>
      <w:proofErr w:type="spellEnd"/>
      <w:r w:rsidR="0068358E" w:rsidRPr="007F1D3F">
        <w:rPr>
          <w:rStyle w:val="normaltextrun"/>
          <w:sz w:val="26"/>
          <w:szCs w:val="26"/>
        </w:rPr>
        <w:t xml:space="preserve"> </w:t>
      </w:r>
      <w:proofErr w:type="spellStart"/>
      <w:r w:rsidR="0068358E" w:rsidRPr="007F1D3F">
        <w:rPr>
          <w:rStyle w:val="normaltextrun"/>
          <w:sz w:val="26"/>
          <w:szCs w:val="26"/>
        </w:rPr>
        <w:t>gian</w:t>
      </w:r>
      <w:proofErr w:type="spellEnd"/>
      <w:r w:rsidR="0068358E" w:rsidRPr="007F1D3F">
        <w:rPr>
          <w:rStyle w:val="normaltextrun"/>
          <w:sz w:val="26"/>
          <w:szCs w:val="26"/>
        </w:rPr>
        <w:t xml:space="preserve"> </w:t>
      </w:r>
      <w:proofErr w:type="spellStart"/>
      <w:r w:rsidR="0068358E" w:rsidRPr="007F1D3F">
        <w:rPr>
          <w:rStyle w:val="normaltextrun"/>
          <w:sz w:val="26"/>
          <w:szCs w:val="26"/>
        </w:rPr>
        <w:t>vùng</w:t>
      </w:r>
      <w:proofErr w:type="spellEnd"/>
      <w:r w:rsidR="0068358E" w:rsidRPr="007F1D3F">
        <w:rPr>
          <w:rStyle w:val="normaltextrun"/>
          <w:sz w:val="26"/>
          <w:szCs w:val="26"/>
        </w:rPr>
        <w:t xml:space="preserve"> </w:t>
      </w:r>
      <w:r w:rsidR="00F9655D" w:rsidRPr="007F1D3F">
        <w:rPr>
          <w:rStyle w:val="normaltextrun"/>
          <w:sz w:val="26"/>
          <w:szCs w:val="26"/>
        </w:rPr>
        <w:t xml:space="preserve">Trung </w:t>
      </w:r>
      <w:proofErr w:type="spellStart"/>
      <w:r w:rsidR="00F9655D" w:rsidRPr="007F1D3F">
        <w:rPr>
          <w:rStyle w:val="normaltextrun"/>
          <w:sz w:val="26"/>
          <w:szCs w:val="26"/>
        </w:rPr>
        <w:t>Trung</w:t>
      </w:r>
      <w:proofErr w:type="spellEnd"/>
      <w:r w:rsidR="00F9655D" w:rsidRPr="007F1D3F">
        <w:rPr>
          <w:rStyle w:val="normaltextrun"/>
          <w:sz w:val="26"/>
          <w:szCs w:val="26"/>
        </w:rPr>
        <w:t xml:space="preserve"> </w:t>
      </w:r>
      <w:proofErr w:type="spellStart"/>
      <w:r w:rsidR="00F9655D" w:rsidRPr="007F1D3F">
        <w:rPr>
          <w:rStyle w:val="normaltextrun"/>
          <w:sz w:val="26"/>
          <w:szCs w:val="26"/>
        </w:rPr>
        <w:t>Bộ</w:t>
      </w:r>
      <w:proofErr w:type="spellEnd"/>
      <w:r w:rsidR="00552470" w:rsidRPr="007F1D3F">
        <w:rPr>
          <w:rStyle w:val="normaltextrun"/>
          <w:sz w:val="26"/>
          <w:szCs w:val="26"/>
        </w:rPr>
        <w:t xml:space="preserve"> </w:t>
      </w:r>
      <w:proofErr w:type="spellStart"/>
      <w:r w:rsidR="00552470" w:rsidRPr="007F1D3F">
        <w:rPr>
          <w:rStyle w:val="normaltextrun"/>
          <w:sz w:val="26"/>
          <w:szCs w:val="26"/>
        </w:rPr>
        <w:t>và</w:t>
      </w:r>
      <w:proofErr w:type="spellEnd"/>
      <w:r w:rsidR="00552470" w:rsidRPr="007F1D3F">
        <w:rPr>
          <w:rStyle w:val="normaltextrun"/>
          <w:sz w:val="26"/>
          <w:szCs w:val="26"/>
        </w:rPr>
        <w:t xml:space="preserve"> </w:t>
      </w:r>
      <w:proofErr w:type="spellStart"/>
      <w:r w:rsidR="00552470" w:rsidRPr="007F1D3F">
        <w:rPr>
          <w:rStyle w:val="normaltextrun"/>
          <w:sz w:val="26"/>
          <w:szCs w:val="26"/>
        </w:rPr>
        <w:t>tỉnh</w:t>
      </w:r>
      <w:proofErr w:type="spellEnd"/>
      <w:r w:rsidR="00552470" w:rsidRPr="007F1D3F">
        <w:rPr>
          <w:rStyle w:val="normaltextrun"/>
          <w:sz w:val="26"/>
          <w:szCs w:val="26"/>
        </w:rPr>
        <w:t xml:space="preserve"> Bình Định</w:t>
      </w:r>
      <w:r w:rsidR="0068358E" w:rsidRPr="007F1D3F">
        <w:rPr>
          <w:rStyle w:val="normaltextrun"/>
          <w:sz w:val="26"/>
          <w:szCs w:val="26"/>
        </w:rPr>
        <w:t xml:space="preserve">. </w:t>
      </w:r>
      <w:proofErr w:type="spellStart"/>
      <w:r w:rsidR="0068358E" w:rsidRPr="007F1D3F">
        <w:rPr>
          <w:rStyle w:val="normaltextrun"/>
          <w:sz w:val="26"/>
          <w:szCs w:val="26"/>
        </w:rPr>
        <w:t>Phát</w:t>
      </w:r>
      <w:proofErr w:type="spellEnd"/>
      <w:r w:rsidR="0068358E" w:rsidRPr="007F1D3F">
        <w:rPr>
          <w:rStyle w:val="normaltextrun"/>
          <w:sz w:val="26"/>
          <w:szCs w:val="26"/>
        </w:rPr>
        <w:t xml:space="preserve"> </w:t>
      </w:r>
      <w:proofErr w:type="spellStart"/>
      <w:r w:rsidR="0068358E" w:rsidRPr="007F1D3F">
        <w:rPr>
          <w:rStyle w:val="normaltextrun"/>
          <w:sz w:val="26"/>
          <w:szCs w:val="26"/>
        </w:rPr>
        <w:t>huy</w:t>
      </w:r>
      <w:proofErr w:type="spellEnd"/>
      <w:r w:rsidR="0068358E" w:rsidRPr="007F1D3F">
        <w:rPr>
          <w:rStyle w:val="normaltextrun"/>
          <w:sz w:val="26"/>
          <w:szCs w:val="26"/>
        </w:rPr>
        <w:t xml:space="preserve"> </w:t>
      </w:r>
      <w:proofErr w:type="spellStart"/>
      <w:r w:rsidR="0068358E" w:rsidRPr="007F1D3F">
        <w:rPr>
          <w:rStyle w:val="normaltextrun"/>
          <w:sz w:val="26"/>
          <w:szCs w:val="26"/>
        </w:rPr>
        <w:t>vai</w:t>
      </w:r>
      <w:proofErr w:type="spellEnd"/>
      <w:r w:rsidR="0068358E" w:rsidRPr="007F1D3F">
        <w:rPr>
          <w:rStyle w:val="normaltextrun"/>
          <w:sz w:val="26"/>
          <w:szCs w:val="26"/>
        </w:rPr>
        <w:t xml:space="preserve"> </w:t>
      </w:r>
      <w:proofErr w:type="spellStart"/>
      <w:r w:rsidR="0068358E" w:rsidRPr="007F1D3F">
        <w:rPr>
          <w:rStyle w:val="normaltextrun"/>
          <w:sz w:val="26"/>
          <w:szCs w:val="26"/>
        </w:rPr>
        <w:t>trò</w:t>
      </w:r>
      <w:proofErr w:type="spellEnd"/>
      <w:r w:rsidR="0068358E" w:rsidRPr="007F1D3F">
        <w:rPr>
          <w:rStyle w:val="normaltextrun"/>
          <w:sz w:val="26"/>
          <w:szCs w:val="26"/>
        </w:rPr>
        <w:t xml:space="preserve"> </w:t>
      </w:r>
      <w:r w:rsidR="00164D68" w:rsidRPr="007F1D3F">
        <w:rPr>
          <w:rStyle w:val="normaltextrun"/>
          <w:sz w:val="26"/>
          <w:szCs w:val="26"/>
        </w:rPr>
        <w:t xml:space="preserve">Hoài </w:t>
      </w:r>
      <w:proofErr w:type="spellStart"/>
      <w:r w:rsidR="00164D68" w:rsidRPr="007F1D3F">
        <w:rPr>
          <w:rStyle w:val="normaltextrun"/>
          <w:sz w:val="26"/>
          <w:szCs w:val="26"/>
        </w:rPr>
        <w:t>Nhơn</w:t>
      </w:r>
      <w:proofErr w:type="spellEnd"/>
      <w:r w:rsidR="0068358E" w:rsidRPr="007F1D3F">
        <w:rPr>
          <w:rStyle w:val="normaltextrun"/>
          <w:sz w:val="26"/>
          <w:szCs w:val="26"/>
        </w:rPr>
        <w:t xml:space="preserve"> </w:t>
      </w:r>
      <w:proofErr w:type="spellStart"/>
      <w:r w:rsidR="0068358E" w:rsidRPr="007F1D3F">
        <w:rPr>
          <w:rStyle w:val="normaltextrun"/>
          <w:sz w:val="26"/>
          <w:szCs w:val="26"/>
        </w:rPr>
        <w:t>trở</w:t>
      </w:r>
      <w:proofErr w:type="spellEnd"/>
      <w:r w:rsidR="0068358E" w:rsidRPr="007F1D3F">
        <w:rPr>
          <w:rStyle w:val="normaltextrun"/>
          <w:sz w:val="26"/>
          <w:szCs w:val="26"/>
        </w:rPr>
        <w:t xml:space="preserve"> </w:t>
      </w:r>
      <w:proofErr w:type="spellStart"/>
      <w:r w:rsidR="0068358E" w:rsidRPr="007F1D3F">
        <w:rPr>
          <w:rStyle w:val="normaltextrun"/>
          <w:sz w:val="26"/>
          <w:szCs w:val="26"/>
        </w:rPr>
        <w:t>thành</w:t>
      </w:r>
      <w:proofErr w:type="spellEnd"/>
      <w:r w:rsidR="0068358E" w:rsidRPr="007F1D3F">
        <w:rPr>
          <w:rStyle w:val="normaltextrun"/>
          <w:sz w:val="26"/>
          <w:szCs w:val="26"/>
        </w:rPr>
        <w:t xml:space="preserve"> </w:t>
      </w:r>
      <w:proofErr w:type="spellStart"/>
      <w:r w:rsidR="0068358E" w:rsidRPr="007F1D3F">
        <w:rPr>
          <w:rStyle w:val="normaltextrun"/>
          <w:sz w:val="26"/>
          <w:szCs w:val="26"/>
        </w:rPr>
        <w:t>trung</w:t>
      </w:r>
      <w:proofErr w:type="spellEnd"/>
      <w:r w:rsidR="0068358E" w:rsidRPr="007F1D3F">
        <w:rPr>
          <w:rStyle w:val="normaltextrun"/>
          <w:sz w:val="26"/>
          <w:szCs w:val="26"/>
        </w:rPr>
        <w:t xml:space="preserve"> </w:t>
      </w:r>
      <w:proofErr w:type="spellStart"/>
      <w:r w:rsidR="0068358E" w:rsidRPr="007F1D3F">
        <w:rPr>
          <w:rStyle w:val="normaltextrun"/>
          <w:sz w:val="26"/>
          <w:szCs w:val="26"/>
        </w:rPr>
        <w:t>tâm</w:t>
      </w:r>
      <w:proofErr w:type="spellEnd"/>
      <w:r w:rsidR="0068358E" w:rsidRPr="007F1D3F">
        <w:rPr>
          <w:rStyle w:val="normaltextrun"/>
          <w:sz w:val="26"/>
          <w:szCs w:val="26"/>
        </w:rPr>
        <w:t xml:space="preserve"> </w:t>
      </w:r>
      <w:proofErr w:type="spellStart"/>
      <w:r w:rsidR="0068358E" w:rsidRPr="007F1D3F">
        <w:rPr>
          <w:rStyle w:val="normaltextrun"/>
          <w:sz w:val="26"/>
          <w:szCs w:val="26"/>
        </w:rPr>
        <w:t>của</w:t>
      </w:r>
      <w:proofErr w:type="spellEnd"/>
      <w:r w:rsidR="0068358E" w:rsidRPr="007F1D3F">
        <w:rPr>
          <w:rStyle w:val="normaltextrun"/>
          <w:sz w:val="26"/>
          <w:szCs w:val="26"/>
        </w:rPr>
        <w:t xml:space="preserve"> </w:t>
      </w:r>
      <w:proofErr w:type="spellStart"/>
      <w:r w:rsidR="0068358E" w:rsidRPr="007F1D3F">
        <w:rPr>
          <w:rStyle w:val="normaltextrun"/>
          <w:sz w:val="26"/>
          <w:szCs w:val="26"/>
        </w:rPr>
        <w:t>vùng</w:t>
      </w:r>
      <w:proofErr w:type="spellEnd"/>
      <w:r w:rsidR="0068358E" w:rsidRPr="007F1D3F">
        <w:rPr>
          <w:rStyle w:val="normaltextrun"/>
          <w:sz w:val="26"/>
          <w:szCs w:val="26"/>
        </w:rPr>
        <w:t xml:space="preserve"> </w:t>
      </w:r>
      <w:proofErr w:type="spellStart"/>
      <w:r w:rsidR="00164D68" w:rsidRPr="007F1D3F">
        <w:rPr>
          <w:rStyle w:val="normaltextrun"/>
          <w:sz w:val="26"/>
          <w:szCs w:val="26"/>
        </w:rPr>
        <w:t>phía</w:t>
      </w:r>
      <w:proofErr w:type="spellEnd"/>
      <w:r w:rsidR="00164D68" w:rsidRPr="007F1D3F">
        <w:rPr>
          <w:rStyle w:val="normaltextrun"/>
          <w:sz w:val="26"/>
          <w:szCs w:val="26"/>
        </w:rPr>
        <w:t xml:space="preserve"> Bắc </w:t>
      </w:r>
      <w:proofErr w:type="spellStart"/>
      <w:r w:rsidR="00113719" w:rsidRPr="007F1D3F">
        <w:rPr>
          <w:rStyle w:val="normaltextrun"/>
          <w:sz w:val="26"/>
          <w:szCs w:val="26"/>
        </w:rPr>
        <w:t>tỉnh</w:t>
      </w:r>
      <w:proofErr w:type="spellEnd"/>
      <w:r w:rsidR="00113719" w:rsidRPr="007F1D3F">
        <w:rPr>
          <w:rStyle w:val="normaltextrun"/>
          <w:sz w:val="26"/>
          <w:szCs w:val="26"/>
        </w:rPr>
        <w:t xml:space="preserve"> </w:t>
      </w:r>
      <w:r w:rsidR="00164D68" w:rsidRPr="007F1D3F">
        <w:rPr>
          <w:rStyle w:val="normaltextrun"/>
          <w:sz w:val="26"/>
          <w:szCs w:val="26"/>
        </w:rPr>
        <w:t>Bình Định</w:t>
      </w:r>
      <w:r w:rsidR="0068358E" w:rsidRPr="007F1D3F">
        <w:rPr>
          <w:rStyle w:val="normaltextrun"/>
          <w:sz w:val="26"/>
          <w:szCs w:val="26"/>
        </w:rPr>
        <w:t xml:space="preserve">, </w:t>
      </w:r>
      <w:proofErr w:type="spellStart"/>
      <w:r w:rsidR="0068358E" w:rsidRPr="007F1D3F">
        <w:rPr>
          <w:rStyle w:val="normaltextrun"/>
          <w:sz w:val="26"/>
          <w:szCs w:val="26"/>
        </w:rPr>
        <w:t>liên</w:t>
      </w:r>
      <w:proofErr w:type="spellEnd"/>
      <w:r w:rsidR="0068358E" w:rsidRPr="007F1D3F">
        <w:rPr>
          <w:rStyle w:val="normaltextrun"/>
          <w:sz w:val="26"/>
          <w:szCs w:val="26"/>
        </w:rPr>
        <w:t xml:space="preserve"> </w:t>
      </w:r>
      <w:proofErr w:type="spellStart"/>
      <w:r w:rsidR="0068358E" w:rsidRPr="007F1D3F">
        <w:rPr>
          <w:rStyle w:val="normaltextrun"/>
          <w:sz w:val="26"/>
          <w:szCs w:val="26"/>
        </w:rPr>
        <w:t>kết</w:t>
      </w:r>
      <w:proofErr w:type="spellEnd"/>
      <w:r w:rsidR="0068358E" w:rsidRPr="007F1D3F">
        <w:rPr>
          <w:rStyle w:val="normaltextrun"/>
          <w:sz w:val="26"/>
          <w:szCs w:val="26"/>
        </w:rPr>
        <w:t xml:space="preserve"> </w:t>
      </w:r>
      <w:proofErr w:type="spellStart"/>
      <w:r w:rsidR="0068358E" w:rsidRPr="007F1D3F">
        <w:rPr>
          <w:rStyle w:val="normaltextrun"/>
          <w:sz w:val="26"/>
          <w:szCs w:val="26"/>
        </w:rPr>
        <w:t>với</w:t>
      </w:r>
      <w:proofErr w:type="spellEnd"/>
      <w:r w:rsidR="0068358E" w:rsidRPr="007F1D3F">
        <w:rPr>
          <w:rStyle w:val="normaltextrun"/>
          <w:sz w:val="26"/>
          <w:szCs w:val="26"/>
        </w:rPr>
        <w:t xml:space="preserve"> </w:t>
      </w:r>
      <w:proofErr w:type="spellStart"/>
      <w:r w:rsidR="0068358E" w:rsidRPr="007F1D3F">
        <w:rPr>
          <w:rStyle w:val="normaltextrun"/>
          <w:sz w:val="26"/>
          <w:szCs w:val="26"/>
        </w:rPr>
        <w:t>các</w:t>
      </w:r>
      <w:proofErr w:type="spellEnd"/>
      <w:r w:rsidR="0068358E" w:rsidRPr="007F1D3F">
        <w:rPr>
          <w:rStyle w:val="normaltextrun"/>
          <w:sz w:val="26"/>
          <w:szCs w:val="26"/>
        </w:rPr>
        <w:t xml:space="preserve"> </w:t>
      </w:r>
      <w:proofErr w:type="spellStart"/>
      <w:r w:rsidR="0068358E" w:rsidRPr="007F1D3F">
        <w:rPr>
          <w:rStyle w:val="normaltextrun"/>
          <w:sz w:val="26"/>
          <w:szCs w:val="26"/>
        </w:rPr>
        <w:t>khu</w:t>
      </w:r>
      <w:proofErr w:type="spellEnd"/>
      <w:r w:rsidR="0068358E" w:rsidRPr="007F1D3F">
        <w:rPr>
          <w:rStyle w:val="normaltextrun"/>
          <w:sz w:val="26"/>
          <w:szCs w:val="26"/>
        </w:rPr>
        <w:t xml:space="preserve"> </w:t>
      </w:r>
      <w:proofErr w:type="spellStart"/>
      <w:r w:rsidR="0068358E" w:rsidRPr="007F1D3F">
        <w:rPr>
          <w:rStyle w:val="normaltextrun"/>
          <w:sz w:val="26"/>
          <w:szCs w:val="26"/>
        </w:rPr>
        <w:t>vực</w:t>
      </w:r>
      <w:proofErr w:type="spellEnd"/>
      <w:r w:rsidR="0068358E" w:rsidRPr="007F1D3F">
        <w:rPr>
          <w:rStyle w:val="normaltextrun"/>
          <w:sz w:val="26"/>
          <w:szCs w:val="26"/>
        </w:rPr>
        <w:t xml:space="preserve"> </w:t>
      </w:r>
      <w:proofErr w:type="spellStart"/>
      <w:r w:rsidR="0068358E" w:rsidRPr="007F1D3F">
        <w:rPr>
          <w:rStyle w:val="normaltextrun"/>
          <w:sz w:val="26"/>
          <w:szCs w:val="26"/>
        </w:rPr>
        <w:t>lân</w:t>
      </w:r>
      <w:proofErr w:type="spellEnd"/>
      <w:r w:rsidR="0068358E" w:rsidRPr="007F1D3F">
        <w:rPr>
          <w:rStyle w:val="normaltextrun"/>
          <w:sz w:val="26"/>
          <w:szCs w:val="26"/>
        </w:rPr>
        <w:t xml:space="preserve"> </w:t>
      </w:r>
      <w:proofErr w:type="spellStart"/>
      <w:r w:rsidR="0068358E" w:rsidRPr="007F1D3F">
        <w:rPr>
          <w:rStyle w:val="normaltextrun"/>
          <w:sz w:val="26"/>
          <w:szCs w:val="26"/>
        </w:rPr>
        <w:t>cận</w:t>
      </w:r>
      <w:proofErr w:type="spellEnd"/>
      <w:r w:rsidR="0068358E" w:rsidRPr="007F1D3F">
        <w:rPr>
          <w:rStyle w:val="normaltextrun"/>
          <w:sz w:val="26"/>
          <w:szCs w:val="26"/>
        </w:rPr>
        <w:t xml:space="preserve"> </w:t>
      </w:r>
      <w:proofErr w:type="spellStart"/>
      <w:r w:rsidR="0068358E" w:rsidRPr="007F1D3F">
        <w:rPr>
          <w:rStyle w:val="normaltextrun"/>
          <w:sz w:val="26"/>
          <w:szCs w:val="26"/>
        </w:rPr>
        <w:t>khác</w:t>
      </w:r>
      <w:proofErr w:type="spellEnd"/>
      <w:r w:rsidR="0068358E" w:rsidRPr="007F1D3F">
        <w:rPr>
          <w:rStyle w:val="normaltextrun"/>
          <w:sz w:val="26"/>
          <w:szCs w:val="26"/>
        </w:rPr>
        <w:t xml:space="preserve"> ở </w:t>
      </w:r>
      <w:proofErr w:type="spellStart"/>
      <w:r w:rsidR="0068358E" w:rsidRPr="007F1D3F">
        <w:rPr>
          <w:rStyle w:val="normaltextrun"/>
          <w:sz w:val="26"/>
          <w:szCs w:val="26"/>
        </w:rPr>
        <w:t>phía</w:t>
      </w:r>
      <w:proofErr w:type="spellEnd"/>
      <w:r w:rsidR="0068358E" w:rsidRPr="007F1D3F">
        <w:rPr>
          <w:rStyle w:val="normaltextrun"/>
          <w:sz w:val="26"/>
          <w:szCs w:val="26"/>
        </w:rPr>
        <w:t xml:space="preserve"> </w:t>
      </w:r>
      <w:r w:rsidR="00113719" w:rsidRPr="007F1D3F">
        <w:rPr>
          <w:rStyle w:val="normaltextrun"/>
          <w:sz w:val="26"/>
          <w:szCs w:val="26"/>
        </w:rPr>
        <w:t>B</w:t>
      </w:r>
      <w:r w:rsidR="0068358E" w:rsidRPr="007F1D3F">
        <w:rPr>
          <w:rStyle w:val="normaltextrun"/>
          <w:sz w:val="26"/>
          <w:szCs w:val="26"/>
        </w:rPr>
        <w:t xml:space="preserve">ắc </w:t>
      </w:r>
      <w:proofErr w:type="spellStart"/>
      <w:r w:rsidR="0068358E" w:rsidRPr="007F1D3F">
        <w:rPr>
          <w:rStyle w:val="normaltextrun"/>
          <w:sz w:val="26"/>
          <w:szCs w:val="26"/>
        </w:rPr>
        <w:t>và</w:t>
      </w:r>
      <w:proofErr w:type="spellEnd"/>
      <w:r w:rsidR="0068358E" w:rsidRPr="007F1D3F">
        <w:rPr>
          <w:rStyle w:val="normaltextrun"/>
          <w:sz w:val="26"/>
          <w:szCs w:val="26"/>
        </w:rPr>
        <w:t xml:space="preserve"> </w:t>
      </w:r>
      <w:proofErr w:type="spellStart"/>
      <w:r w:rsidR="0068358E" w:rsidRPr="007F1D3F">
        <w:rPr>
          <w:rStyle w:val="normaltextrun"/>
          <w:sz w:val="26"/>
          <w:szCs w:val="26"/>
        </w:rPr>
        <w:t>phía</w:t>
      </w:r>
      <w:proofErr w:type="spellEnd"/>
      <w:r w:rsidR="0068358E" w:rsidRPr="007F1D3F">
        <w:rPr>
          <w:rStyle w:val="normaltextrun"/>
          <w:sz w:val="26"/>
          <w:szCs w:val="26"/>
        </w:rPr>
        <w:t xml:space="preserve"> </w:t>
      </w:r>
      <w:r w:rsidR="00113719" w:rsidRPr="007F1D3F">
        <w:rPr>
          <w:rStyle w:val="normaltextrun"/>
          <w:sz w:val="26"/>
          <w:szCs w:val="26"/>
        </w:rPr>
        <w:t>N</w:t>
      </w:r>
      <w:r w:rsidR="0068358E" w:rsidRPr="007F1D3F">
        <w:rPr>
          <w:rStyle w:val="normaltextrun"/>
          <w:sz w:val="26"/>
          <w:szCs w:val="26"/>
        </w:rPr>
        <w:t>am.</w:t>
      </w:r>
    </w:p>
    <w:p w14:paraId="56366DBB" w14:textId="745581F6" w:rsidR="0068358E" w:rsidRPr="007F1D3F" w:rsidRDefault="00437E05" w:rsidP="0068358E">
      <w:pPr>
        <w:pStyle w:val="paragraph"/>
        <w:spacing w:before="0" w:beforeAutospacing="0" w:after="120" w:afterAutospacing="0"/>
        <w:ind w:right="90" w:firstLine="567"/>
        <w:jc w:val="both"/>
        <w:textAlignment w:val="baseline"/>
        <w:rPr>
          <w:rStyle w:val="normaltextrun"/>
          <w:sz w:val="26"/>
          <w:szCs w:val="26"/>
        </w:rPr>
      </w:pPr>
      <w:r w:rsidRPr="007F1D3F">
        <w:rPr>
          <w:rStyle w:val="normaltextrun"/>
          <w:sz w:val="26"/>
          <w:szCs w:val="26"/>
        </w:rPr>
        <w:t xml:space="preserve">- </w:t>
      </w:r>
      <w:r w:rsidR="0068358E" w:rsidRPr="007F1D3F">
        <w:rPr>
          <w:rStyle w:val="normaltextrun"/>
          <w:sz w:val="26"/>
          <w:szCs w:val="26"/>
        </w:rPr>
        <w:t xml:space="preserve">Quy </w:t>
      </w:r>
      <w:proofErr w:type="spellStart"/>
      <w:r w:rsidR="0068358E" w:rsidRPr="007F1D3F">
        <w:rPr>
          <w:rStyle w:val="normaltextrun"/>
          <w:sz w:val="26"/>
          <w:szCs w:val="26"/>
        </w:rPr>
        <w:t>hoạch</w:t>
      </w:r>
      <w:proofErr w:type="spellEnd"/>
      <w:r w:rsidR="0068358E" w:rsidRPr="007F1D3F">
        <w:rPr>
          <w:rStyle w:val="normaltextrun"/>
          <w:sz w:val="26"/>
          <w:szCs w:val="26"/>
        </w:rPr>
        <w:t xml:space="preserve"> </w:t>
      </w:r>
      <w:proofErr w:type="spellStart"/>
      <w:r w:rsidR="00164D68" w:rsidRPr="007F1D3F">
        <w:rPr>
          <w:rStyle w:val="normaltextrun"/>
          <w:sz w:val="26"/>
          <w:szCs w:val="26"/>
        </w:rPr>
        <w:t>thị</w:t>
      </w:r>
      <w:proofErr w:type="spellEnd"/>
      <w:r w:rsidR="00164D68" w:rsidRPr="007F1D3F">
        <w:rPr>
          <w:rStyle w:val="normaltextrun"/>
          <w:sz w:val="26"/>
          <w:szCs w:val="26"/>
        </w:rPr>
        <w:t xml:space="preserve"> </w:t>
      </w:r>
      <w:proofErr w:type="spellStart"/>
      <w:r w:rsidR="00164D68" w:rsidRPr="007F1D3F">
        <w:rPr>
          <w:rStyle w:val="normaltextrun"/>
          <w:sz w:val="26"/>
          <w:szCs w:val="26"/>
        </w:rPr>
        <w:t>xã</w:t>
      </w:r>
      <w:proofErr w:type="spellEnd"/>
      <w:r w:rsidR="00164D68" w:rsidRPr="007F1D3F">
        <w:rPr>
          <w:rStyle w:val="normaltextrun"/>
          <w:sz w:val="26"/>
          <w:szCs w:val="26"/>
        </w:rPr>
        <w:t xml:space="preserve"> Hoài </w:t>
      </w:r>
      <w:proofErr w:type="spellStart"/>
      <w:r w:rsidR="00164D68" w:rsidRPr="007F1D3F">
        <w:rPr>
          <w:rStyle w:val="normaltextrun"/>
          <w:sz w:val="26"/>
          <w:szCs w:val="26"/>
        </w:rPr>
        <w:t>Nhơn</w:t>
      </w:r>
      <w:proofErr w:type="spellEnd"/>
      <w:r w:rsidR="0068358E" w:rsidRPr="007F1D3F">
        <w:rPr>
          <w:rStyle w:val="normaltextrun"/>
          <w:sz w:val="26"/>
          <w:szCs w:val="26"/>
        </w:rPr>
        <w:t xml:space="preserve"> </w:t>
      </w:r>
      <w:proofErr w:type="spellStart"/>
      <w:r w:rsidR="0068358E" w:rsidRPr="007F1D3F">
        <w:rPr>
          <w:rStyle w:val="normaltextrun"/>
          <w:sz w:val="26"/>
          <w:szCs w:val="26"/>
        </w:rPr>
        <w:t>phải</w:t>
      </w:r>
      <w:proofErr w:type="spellEnd"/>
      <w:r w:rsidR="0068358E" w:rsidRPr="007F1D3F">
        <w:rPr>
          <w:rStyle w:val="normaltextrun"/>
          <w:sz w:val="26"/>
          <w:szCs w:val="26"/>
        </w:rPr>
        <w:t xml:space="preserve"> </w:t>
      </w:r>
      <w:proofErr w:type="spellStart"/>
      <w:r w:rsidR="0068358E" w:rsidRPr="007F1D3F">
        <w:rPr>
          <w:rStyle w:val="normaltextrun"/>
          <w:sz w:val="26"/>
          <w:szCs w:val="26"/>
        </w:rPr>
        <w:t>phù</w:t>
      </w:r>
      <w:proofErr w:type="spellEnd"/>
      <w:r w:rsidR="0068358E" w:rsidRPr="007F1D3F">
        <w:rPr>
          <w:rStyle w:val="normaltextrun"/>
          <w:sz w:val="26"/>
          <w:szCs w:val="26"/>
        </w:rPr>
        <w:t xml:space="preserve"> </w:t>
      </w:r>
      <w:proofErr w:type="spellStart"/>
      <w:r w:rsidR="0068358E" w:rsidRPr="007F1D3F">
        <w:rPr>
          <w:rStyle w:val="normaltextrun"/>
          <w:sz w:val="26"/>
          <w:szCs w:val="26"/>
        </w:rPr>
        <w:t>hợp</w:t>
      </w:r>
      <w:proofErr w:type="spellEnd"/>
      <w:r w:rsidR="0068358E" w:rsidRPr="007F1D3F">
        <w:rPr>
          <w:rStyle w:val="normaltextrun"/>
          <w:sz w:val="26"/>
          <w:szCs w:val="26"/>
        </w:rPr>
        <w:t xml:space="preserve"> </w:t>
      </w:r>
      <w:proofErr w:type="spellStart"/>
      <w:r w:rsidR="0068358E" w:rsidRPr="007F1D3F">
        <w:rPr>
          <w:rStyle w:val="normaltextrun"/>
          <w:sz w:val="26"/>
          <w:szCs w:val="26"/>
        </w:rPr>
        <w:t>với</w:t>
      </w:r>
      <w:proofErr w:type="spellEnd"/>
      <w:r w:rsidR="0068358E" w:rsidRPr="007F1D3F">
        <w:rPr>
          <w:rStyle w:val="normaltextrun"/>
          <w:sz w:val="26"/>
          <w:szCs w:val="26"/>
        </w:rPr>
        <w:t xml:space="preserve"> </w:t>
      </w:r>
      <w:proofErr w:type="spellStart"/>
      <w:r w:rsidR="00535B30" w:rsidRPr="007F1D3F">
        <w:rPr>
          <w:rStyle w:val="normaltextrun"/>
          <w:sz w:val="26"/>
          <w:szCs w:val="26"/>
        </w:rPr>
        <w:t>định</w:t>
      </w:r>
      <w:proofErr w:type="spellEnd"/>
      <w:r w:rsidR="00535B30" w:rsidRPr="007F1D3F">
        <w:rPr>
          <w:rStyle w:val="normaltextrun"/>
          <w:sz w:val="26"/>
          <w:szCs w:val="26"/>
        </w:rPr>
        <w:t xml:space="preserve"> </w:t>
      </w:r>
      <w:proofErr w:type="spellStart"/>
      <w:r w:rsidR="00535B30" w:rsidRPr="007F1D3F">
        <w:rPr>
          <w:rStyle w:val="normaltextrun"/>
          <w:sz w:val="26"/>
          <w:szCs w:val="26"/>
        </w:rPr>
        <w:t>hướng</w:t>
      </w:r>
      <w:proofErr w:type="spellEnd"/>
      <w:r w:rsidR="00535B30" w:rsidRPr="007F1D3F">
        <w:rPr>
          <w:rStyle w:val="normaltextrun"/>
          <w:sz w:val="26"/>
          <w:szCs w:val="26"/>
        </w:rPr>
        <w:t xml:space="preserve"> </w:t>
      </w:r>
      <w:proofErr w:type="spellStart"/>
      <w:r w:rsidR="00535B30" w:rsidRPr="007F1D3F">
        <w:rPr>
          <w:rStyle w:val="normaltextrun"/>
          <w:sz w:val="26"/>
          <w:szCs w:val="26"/>
        </w:rPr>
        <w:t>phát</w:t>
      </w:r>
      <w:proofErr w:type="spellEnd"/>
      <w:r w:rsidR="00535B30" w:rsidRPr="007F1D3F">
        <w:rPr>
          <w:rStyle w:val="normaltextrun"/>
          <w:sz w:val="26"/>
          <w:szCs w:val="26"/>
        </w:rPr>
        <w:t xml:space="preserve"> </w:t>
      </w:r>
      <w:proofErr w:type="spellStart"/>
      <w:r w:rsidR="00535B30" w:rsidRPr="007F1D3F">
        <w:rPr>
          <w:rStyle w:val="normaltextrun"/>
          <w:sz w:val="26"/>
          <w:szCs w:val="26"/>
        </w:rPr>
        <w:t>triển</w:t>
      </w:r>
      <w:proofErr w:type="spellEnd"/>
      <w:r w:rsidR="00535B30" w:rsidRPr="007F1D3F">
        <w:rPr>
          <w:rStyle w:val="normaltextrun"/>
          <w:sz w:val="26"/>
          <w:szCs w:val="26"/>
        </w:rPr>
        <w:t xml:space="preserve"> </w:t>
      </w:r>
      <w:proofErr w:type="spellStart"/>
      <w:r w:rsidR="00812D5F" w:rsidRPr="007F1D3F">
        <w:rPr>
          <w:rStyle w:val="normaltextrun"/>
          <w:sz w:val="26"/>
          <w:szCs w:val="26"/>
        </w:rPr>
        <w:t>của</w:t>
      </w:r>
      <w:proofErr w:type="spellEnd"/>
      <w:r w:rsidR="00812D5F" w:rsidRPr="007F1D3F">
        <w:rPr>
          <w:rStyle w:val="normaltextrun"/>
          <w:sz w:val="26"/>
          <w:szCs w:val="26"/>
        </w:rPr>
        <w:t xml:space="preserve"> </w:t>
      </w:r>
      <w:proofErr w:type="spellStart"/>
      <w:r w:rsidR="00812D5F" w:rsidRPr="007F1D3F">
        <w:rPr>
          <w:rStyle w:val="normaltextrun"/>
          <w:sz w:val="26"/>
          <w:szCs w:val="26"/>
        </w:rPr>
        <w:t>vùng</w:t>
      </w:r>
      <w:proofErr w:type="spellEnd"/>
      <w:r w:rsidR="00812D5F" w:rsidRPr="007F1D3F">
        <w:rPr>
          <w:rStyle w:val="normaltextrun"/>
          <w:sz w:val="26"/>
          <w:szCs w:val="26"/>
        </w:rPr>
        <w:t xml:space="preserve"> Bắc </w:t>
      </w:r>
      <w:proofErr w:type="spellStart"/>
      <w:r w:rsidR="00812D5F" w:rsidRPr="007F1D3F">
        <w:rPr>
          <w:rStyle w:val="normaltextrun"/>
          <w:sz w:val="26"/>
          <w:szCs w:val="26"/>
        </w:rPr>
        <w:t>trung</w:t>
      </w:r>
      <w:proofErr w:type="spellEnd"/>
      <w:r w:rsidR="00812D5F" w:rsidRPr="007F1D3F">
        <w:rPr>
          <w:rStyle w:val="normaltextrun"/>
          <w:sz w:val="26"/>
          <w:szCs w:val="26"/>
        </w:rPr>
        <w:t xml:space="preserve"> </w:t>
      </w:r>
      <w:proofErr w:type="spellStart"/>
      <w:r w:rsidR="00812D5F" w:rsidRPr="007F1D3F">
        <w:rPr>
          <w:rStyle w:val="normaltextrun"/>
          <w:sz w:val="26"/>
          <w:szCs w:val="26"/>
        </w:rPr>
        <w:t>bộ</w:t>
      </w:r>
      <w:proofErr w:type="spellEnd"/>
      <w:r w:rsidR="00812D5F" w:rsidRPr="007F1D3F">
        <w:rPr>
          <w:rStyle w:val="normaltextrun"/>
          <w:sz w:val="26"/>
          <w:szCs w:val="26"/>
        </w:rPr>
        <w:t xml:space="preserve"> </w:t>
      </w:r>
      <w:proofErr w:type="spellStart"/>
      <w:r w:rsidR="00812D5F" w:rsidRPr="007F1D3F">
        <w:rPr>
          <w:rStyle w:val="normaltextrun"/>
          <w:sz w:val="26"/>
          <w:szCs w:val="26"/>
        </w:rPr>
        <w:t>và</w:t>
      </w:r>
      <w:proofErr w:type="spellEnd"/>
      <w:r w:rsidR="00812D5F" w:rsidRPr="007F1D3F">
        <w:rPr>
          <w:rStyle w:val="normaltextrun"/>
          <w:sz w:val="26"/>
          <w:szCs w:val="26"/>
        </w:rPr>
        <w:t xml:space="preserve"> Duyên </w:t>
      </w:r>
      <w:proofErr w:type="spellStart"/>
      <w:r w:rsidR="00812D5F" w:rsidRPr="007F1D3F">
        <w:rPr>
          <w:rStyle w:val="normaltextrun"/>
          <w:sz w:val="26"/>
          <w:szCs w:val="26"/>
        </w:rPr>
        <w:t>hải</w:t>
      </w:r>
      <w:proofErr w:type="spellEnd"/>
      <w:r w:rsidR="00812D5F" w:rsidRPr="007F1D3F">
        <w:rPr>
          <w:rStyle w:val="normaltextrun"/>
          <w:sz w:val="26"/>
          <w:szCs w:val="26"/>
        </w:rPr>
        <w:t xml:space="preserve"> </w:t>
      </w:r>
      <w:proofErr w:type="spellStart"/>
      <w:r w:rsidR="00812D5F" w:rsidRPr="007F1D3F">
        <w:rPr>
          <w:rStyle w:val="normaltextrun"/>
          <w:sz w:val="26"/>
          <w:szCs w:val="26"/>
        </w:rPr>
        <w:t>miền</w:t>
      </w:r>
      <w:proofErr w:type="spellEnd"/>
      <w:r w:rsidR="00812D5F" w:rsidRPr="007F1D3F">
        <w:rPr>
          <w:rStyle w:val="normaltextrun"/>
          <w:sz w:val="26"/>
          <w:szCs w:val="26"/>
        </w:rPr>
        <w:t xml:space="preserve"> Trung</w:t>
      </w:r>
      <w:r w:rsidR="004836A1" w:rsidRPr="007F1D3F">
        <w:rPr>
          <w:rStyle w:val="normaltextrun"/>
          <w:sz w:val="26"/>
          <w:szCs w:val="26"/>
        </w:rPr>
        <w:t xml:space="preserve">, </w:t>
      </w:r>
      <w:proofErr w:type="spellStart"/>
      <w:r w:rsidR="0068358E" w:rsidRPr="007F1D3F">
        <w:rPr>
          <w:rStyle w:val="normaltextrun"/>
          <w:sz w:val="26"/>
          <w:szCs w:val="26"/>
        </w:rPr>
        <w:t>quan</w:t>
      </w:r>
      <w:proofErr w:type="spellEnd"/>
      <w:r w:rsidR="0068358E" w:rsidRPr="007F1D3F">
        <w:rPr>
          <w:rStyle w:val="normaltextrun"/>
          <w:sz w:val="26"/>
          <w:szCs w:val="26"/>
        </w:rPr>
        <w:t xml:space="preserve"> </w:t>
      </w:r>
      <w:proofErr w:type="spellStart"/>
      <w:r w:rsidR="0068358E" w:rsidRPr="007F1D3F">
        <w:rPr>
          <w:rStyle w:val="normaltextrun"/>
          <w:sz w:val="26"/>
          <w:szCs w:val="26"/>
        </w:rPr>
        <w:t>điểm</w:t>
      </w:r>
      <w:proofErr w:type="spellEnd"/>
      <w:r w:rsidR="0068358E" w:rsidRPr="007F1D3F">
        <w:rPr>
          <w:rStyle w:val="normaltextrun"/>
          <w:sz w:val="26"/>
          <w:szCs w:val="26"/>
        </w:rPr>
        <w:t xml:space="preserve"> </w:t>
      </w:r>
      <w:proofErr w:type="spellStart"/>
      <w:r w:rsidR="0068358E" w:rsidRPr="007F1D3F">
        <w:rPr>
          <w:rStyle w:val="normaltextrun"/>
          <w:sz w:val="26"/>
          <w:szCs w:val="26"/>
        </w:rPr>
        <w:t>phát</w:t>
      </w:r>
      <w:proofErr w:type="spellEnd"/>
      <w:r w:rsidR="0068358E" w:rsidRPr="007F1D3F">
        <w:rPr>
          <w:rStyle w:val="normaltextrun"/>
          <w:sz w:val="26"/>
          <w:szCs w:val="26"/>
        </w:rPr>
        <w:t xml:space="preserve"> </w:t>
      </w:r>
      <w:proofErr w:type="spellStart"/>
      <w:r w:rsidR="0068358E" w:rsidRPr="007F1D3F">
        <w:rPr>
          <w:rStyle w:val="normaltextrun"/>
          <w:sz w:val="26"/>
          <w:szCs w:val="26"/>
        </w:rPr>
        <w:t>triển</w:t>
      </w:r>
      <w:proofErr w:type="spellEnd"/>
      <w:r w:rsidR="0068358E" w:rsidRPr="007F1D3F">
        <w:rPr>
          <w:rStyle w:val="normaltextrun"/>
          <w:sz w:val="26"/>
          <w:szCs w:val="26"/>
        </w:rPr>
        <w:t xml:space="preserve"> </w:t>
      </w:r>
      <w:proofErr w:type="spellStart"/>
      <w:r w:rsidR="0068358E" w:rsidRPr="007F1D3F">
        <w:rPr>
          <w:rStyle w:val="normaltextrun"/>
          <w:sz w:val="26"/>
          <w:szCs w:val="26"/>
        </w:rPr>
        <w:t>của</w:t>
      </w:r>
      <w:proofErr w:type="spellEnd"/>
      <w:r w:rsidR="0068358E" w:rsidRPr="007F1D3F">
        <w:rPr>
          <w:rStyle w:val="normaltextrun"/>
          <w:sz w:val="26"/>
          <w:szCs w:val="26"/>
        </w:rPr>
        <w:t xml:space="preserve"> </w:t>
      </w:r>
      <w:proofErr w:type="spellStart"/>
      <w:r w:rsidR="00164D68" w:rsidRPr="007F1D3F">
        <w:rPr>
          <w:rStyle w:val="normaltextrun"/>
          <w:sz w:val="26"/>
          <w:szCs w:val="26"/>
        </w:rPr>
        <w:t>t</w:t>
      </w:r>
      <w:r w:rsidR="0068358E" w:rsidRPr="007F1D3F">
        <w:rPr>
          <w:rStyle w:val="normaltextrun"/>
          <w:sz w:val="26"/>
          <w:szCs w:val="26"/>
        </w:rPr>
        <w:t>ỉnh</w:t>
      </w:r>
      <w:proofErr w:type="spellEnd"/>
      <w:r w:rsidR="0068358E" w:rsidRPr="007F1D3F">
        <w:rPr>
          <w:rStyle w:val="normaltextrun"/>
          <w:sz w:val="26"/>
          <w:szCs w:val="26"/>
        </w:rPr>
        <w:t xml:space="preserve"> </w:t>
      </w:r>
      <w:r w:rsidR="00164D68" w:rsidRPr="007F1D3F">
        <w:rPr>
          <w:rStyle w:val="normaltextrun"/>
          <w:sz w:val="26"/>
          <w:szCs w:val="26"/>
        </w:rPr>
        <w:t>Bình Định</w:t>
      </w:r>
      <w:r w:rsidR="0068358E" w:rsidRPr="007F1D3F">
        <w:rPr>
          <w:rStyle w:val="normaltextrun"/>
          <w:sz w:val="26"/>
          <w:szCs w:val="26"/>
        </w:rPr>
        <w:t xml:space="preserve">. </w:t>
      </w:r>
      <w:proofErr w:type="spellStart"/>
      <w:r w:rsidR="0068358E" w:rsidRPr="007F1D3F">
        <w:rPr>
          <w:rStyle w:val="normaltextrun"/>
          <w:sz w:val="26"/>
          <w:szCs w:val="26"/>
        </w:rPr>
        <w:t>Phát</w:t>
      </w:r>
      <w:proofErr w:type="spellEnd"/>
      <w:r w:rsidR="0068358E" w:rsidRPr="007F1D3F">
        <w:rPr>
          <w:rStyle w:val="normaltextrun"/>
          <w:sz w:val="26"/>
          <w:szCs w:val="26"/>
        </w:rPr>
        <w:t xml:space="preserve"> </w:t>
      </w:r>
      <w:proofErr w:type="spellStart"/>
      <w:r w:rsidR="0068358E" w:rsidRPr="007F1D3F">
        <w:rPr>
          <w:rStyle w:val="normaltextrun"/>
          <w:sz w:val="26"/>
          <w:szCs w:val="26"/>
        </w:rPr>
        <w:t>triển</w:t>
      </w:r>
      <w:proofErr w:type="spellEnd"/>
      <w:r w:rsidR="0068358E" w:rsidRPr="007F1D3F">
        <w:rPr>
          <w:rStyle w:val="normaltextrun"/>
          <w:sz w:val="26"/>
          <w:szCs w:val="26"/>
        </w:rPr>
        <w:t xml:space="preserve"> </w:t>
      </w:r>
      <w:proofErr w:type="spellStart"/>
      <w:r w:rsidR="00164D68" w:rsidRPr="007F1D3F">
        <w:rPr>
          <w:rStyle w:val="normaltextrun"/>
          <w:sz w:val="26"/>
          <w:szCs w:val="26"/>
        </w:rPr>
        <w:t>thị</w:t>
      </w:r>
      <w:proofErr w:type="spellEnd"/>
      <w:r w:rsidR="00164D68" w:rsidRPr="007F1D3F">
        <w:rPr>
          <w:rStyle w:val="normaltextrun"/>
          <w:sz w:val="26"/>
          <w:szCs w:val="26"/>
        </w:rPr>
        <w:t xml:space="preserve"> </w:t>
      </w:r>
      <w:proofErr w:type="spellStart"/>
      <w:r w:rsidR="00164D68" w:rsidRPr="007F1D3F">
        <w:rPr>
          <w:rStyle w:val="normaltextrun"/>
          <w:sz w:val="26"/>
          <w:szCs w:val="26"/>
        </w:rPr>
        <w:t>xã</w:t>
      </w:r>
      <w:proofErr w:type="spellEnd"/>
      <w:r w:rsidR="0068358E" w:rsidRPr="007F1D3F">
        <w:rPr>
          <w:rStyle w:val="normaltextrun"/>
          <w:sz w:val="26"/>
          <w:szCs w:val="26"/>
        </w:rPr>
        <w:t xml:space="preserve"> </w:t>
      </w:r>
      <w:proofErr w:type="spellStart"/>
      <w:r w:rsidR="0068358E" w:rsidRPr="007F1D3F">
        <w:rPr>
          <w:rStyle w:val="normaltextrun"/>
          <w:sz w:val="26"/>
          <w:szCs w:val="26"/>
        </w:rPr>
        <w:t>trở</w:t>
      </w:r>
      <w:proofErr w:type="spellEnd"/>
      <w:r w:rsidR="0068358E" w:rsidRPr="007F1D3F">
        <w:rPr>
          <w:rStyle w:val="normaltextrun"/>
          <w:sz w:val="26"/>
          <w:szCs w:val="26"/>
        </w:rPr>
        <w:t xml:space="preserve"> </w:t>
      </w:r>
      <w:proofErr w:type="spellStart"/>
      <w:r w:rsidR="0068358E" w:rsidRPr="007F1D3F">
        <w:rPr>
          <w:rStyle w:val="normaltextrun"/>
          <w:sz w:val="26"/>
          <w:szCs w:val="26"/>
        </w:rPr>
        <w:t>thành</w:t>
      </w:r>
      <w:proofErr w:type="spellEnd"/>
      <w:r w:rsidR="0068358E" w:rsidRPr="007F1D3F">
        <w:rPr>
          <w:rStyle w:val="normaltextrun"/>
          <w:sz w:val="26"/>
          <w:szCs w:val="26"/>
        </w:rPr>
        <w:t xml:space="preserve"> </w:t>
      </w:r>
      <w:proofErr w:type="spellStart"/>
      <w:r w:rsidR="009511F3" w:rsidRPr="007F1D3F">
        <w:rPr>
          <w:rStyle w:val="normaltextrun"/>
          <w:sz w:val="26"/>
          <w:szCs w:val="26"/>
        </w:rPr>
        <w:t>cực</w:t>
      </w:r>
      <w:proofErr w:type="spellEnd"/>
      <w:r w:rsidR="0068358E" w:rsidRPr="007F1D3F">
        <w:rPr>
          <w:rStyle w:val="normaltextrun"/>
          <w:sz w:val="26"/>
          <w:szCs w:val="26"/>
        </w:rPr>
        <w:t xml:space="preserve"> </w:t>
      </w:r>
      <w:proofErr w:type="spellStart"/>
      <w:r w:rsidR="0068358E" w:rsidRPr="007F1D3F">
        <w:rPr>
          <w:rStyle w:val="normaltextrun"/>
          <w:sz w:val="26"/>
          <w:szCs w:val="26"/>
        </w:rPr>
        <w:t>phát</w:t>
      </w:r>
      <w:proofErr w:type="spellEnd"/>
      <w:r w:rsidR="0068358E" w:rsidRPr="007F1D3F">
        <w:rPr>
          <w:rStyle w:val="normaltextrun"/>
          <w:sz w:val="26"/>
          <w:szCs w:val="26"/>
        </w:rPr>
        <w:t xml:space="preserve"> </w:t>
      </w:r>
      <w:proofErr w:type="spellStart"/>
      <w:r w:rsidR="0068358E" w:rsidRPr="007F1D3F">
        <w:rPr>
          <w:rStyle w:val="normaltextrun"/>
          <w:sz w:val="26"/>
          <w:szCs w:val="26"/>
        </w:rPr>
        <w:t>triển</w:t>
      </w:r>
      <w:proofErr w:type="spellEnd"/>
      <w:r w:rsidR="009511F3" w:rsidRPr="007F1D3F">
        <w:rPr>
          <w:rStyle w:val="normaltextrun"/>
          <w:sz w:val="26"/>
          <w:szCs w:val="26"/>
        </w:rPr>
        <w:t xml:space="preserve"> </w:t>
      </w:r>
      <w:proofErr w:type="spellStart"/>
      <w:r w:rsidR="009511F3" w:rsidRPr="007F1D3F">
        <w:rPr>
          <w:rStyle w:val="normaltextrun"/>
          <w:sz w:val="26"/>
          <w:szCs w:val="26"/>
        </w:rPr>
        <w:t>phía</w:t>
      </w:r>
      <w:proofErr w:type="spellEnd"/>
      <w:r w:rsidR="009511F3" w:rsidRPr="007F1D3F">
        <w:rPr>
          <w:rStyle w:val="normaltextrun"/>
          <w:sz w:val="26"/>
          <w:szCs w:val="26"/>
        </w:rPr>
        <w:t xml:space="preserve"> Bắc</w:t>
      </w:r>
      <w:r w:rsidR="0068358E" w:rsidRPr="007F1D3F">
        <w:rPr>
          <w:rStyle w:val="normaltextrun"/>
          <w:sz w:val="26"/>
          <w:szCs w:val="26"/>
        </w:rPr>
        <w:t xml:space="preserve"> </w:t>
      </w:r>
      <w:proofErr w:type="spellStart"/>
      <w:r w:rsidR="0068358E" w:rsidRPr="007F1D3F">
        <w:rPr>
          <w:rStyle w:val="normaltextrun"/>
          <w:sz w:val="26"/>
          <w:szCs w:val="26"/>
        </w:rPr>
        <w:t>của</w:t>
      </w:r>
      <w:proofErr w:type="spellEnd"/>
      <w:r w:rsidR="0068358E" w:rsidRPr="007F1D3F">
        <w:rPr>
          <w:rStyle w:val="normaltextrun"/>
          <w:sz w:val="26"/>
          <w:szCs w:val="26"/>
        </w:rPr>
        <w:t xml:space="preserve"> </w:t>
      </w:r>
      <w:proofErr w:type="spellStart"/>
      <w:r w:rsidR="0068358E" w:rsidRPr="007F1D3F">
        <w:rPr>
          <w:rStyle w:val="normaltextrun"/>
          <w:sz w:val="26"/>
          <w:szCs w:val="26"/>
        </w:rPr>
        <w:t>tỉnh</w:t>
      </w:r>
      <w:proofErr w:type="spellEnd"/>
      <w:r w:rsidR="009511F3" w:rsidRPr="007F1D3F">
        <w:rPr>
          <w:rStyle w:val="normaltextrun"/>
          <w:sz w:val="26"/>
          <w:szCs w:val="26"/>
        </w:rPr>
        <w:t xml:space="preserve">. </w:t>
      </w:r>
      <w:proofErr w:type="spellStart"/>
      <w:r w:rsidR="009511F3" w:rsidRPr="007F1D3F">
        <w:rPr>
          <w:rStyle w:val="normaltextrun"/>
          <w:sz w:val="26"/>
          <w:szCs w:val="26"/>
        </w:rPr>
        <w:t>P</w:t>
      </w:r>
      <w:r w:rsidR="0068358E" w:rsidRPr="007F1D3F">
        <w:rPr>
          <w:rStyle w:val="normaltextrun"/>
          <w:sz w:val="26"/>
          <w:szCs w:val="26"/>
        </w:rPr>
        <w:t>hát</w:t>
      </w:r>
      <w:proofErr w:type="spellEnd"/>
      <w:r w:rsidR="0068358E" w:rsidRPr="007F1D3F">
        <w:rPr>
          <w:rStyle w:val="normaltextrun"/>
          <w:sz w:val="26"/>
          <w:szCs w:val="26"/>
        </w:rPr>
        <w:t xml:space="preserve"> </w:t>
      </w:r>
      <w:proofErr w:type="spellStart"/>
      <w:r w:rsidR="0068358E" w:rsidRPr="007F1D3F">
        <w:rPr>
          <w:rStyle w:val="normaltextrun"/>
          <w:sz w:val="26"/>
          <w:szCs w:val="26"/>
        </w:rPr>
        <w:t>triển</w:t>
      </w:r>
      <w:proofErr w:type="spellEnd"/>
      <w:r w:rsidR="0068358E" w:rsidRPr="007F1D3F">
        <w:rPr>
          <w:rStyle w:val="normaltextrun"/>
          <w:sz w:val="26"/>
          <w:szCs w:val="26"/>
        </w:rPr>
        <w:t xml:space="preserve"> </w:t>
      </w:r>
      <w:proofErr w:type="spellStart"/>
      <w:r w:rsidR="0068358E" w:rsidRPr="007F1D3F">
        <w:rPr>
          <w:rStyle w:val="normaltextrun"/>
          <w:sz w:val="26"/>
          <w:szCs w:val="26"/>
        </w:rPr>
        <w:t>đô</w:t>
      </w:r>
      <w:proofErr w:type="spellEnd"/>
      <w:r w:rsidR="0068358E" w:rsidRPr="007F1D3F">
        <w:rPr>
          <w:rStyle w:val="normaltextrun"/>
          <w:sz w:val="26"/>
          <w:szCs w:val="26"/>
        </w:rPr>
        <w:t xml:space="preserve"> </w:t>
      </w:r>
      <w:proofErr w:type="spellStart"/>
      <w:r w:rsidR="0068358E" w:rsidRPr="007F1D3F">
        <w:rPr>
          <w:rStyle w:val="normaltextrun"/>
          <w:sz w:val="26"/>
          <w:szCs w:val="26"/>
        </w:rPr>
        <w:t>thị</w:t>
      </w:r>
      <w:proofErr w:type="spellEnd"/>
      <w:r w:rsidR="0068358E" w:rsidRPr="007F1D3F">
        <w:rPr>
          <w:rStyle w:val="normaltextrun"/>
          <w:sz w:val="26"/>
          <w:szCs w:val="26"/>
        </w:rPr>
        <w:t xml:space="preserve"> </w:t>
      </w:r>
      <w:proofErr w:type="spellStart"/>
      <w:r w:rsidR="0068358E" w:rsidRPr="007F1D3F">
        <w:rPr>
          <w:rStyle w:val="normaltextrun"/>
          <w:sz w:val="26"/>
          <w:szCs w:val="26"/>
        </w:rPr>
        <w:t>xanh</w:t>
      </w:r>
      <w:proofErr w:type="spellEnd"/>
      <w:r w:rsidR="0068358E" w:rsidRPr="007F1D3F">
        <w:rPr>
          <w:rStyle w:val="normaltextrun"/>
          <w:sz w:val="26"/>
          <w:szCs w:val="26"/>
        </w:rPr>
        <w:t xml:space="preserve">, </w:t>
      </w:r>
      <w:proofErr w:type="spellStart"/>
      <w:r w:rsidR="0068358E" w:rsidRPr="007F1D3F">
        <w:rPr>
          <w:rStyle w:val="normaltextrun"/>
          <w:sz w:val="26"/>
          <w:szCs w:val="26"/>
        </w:rPr>
        <w:t>hạ</w:t>
      </w:r>
      <w:proofErr w:type="spellEnd"/>
      <w:r w:rsidR="0068358E" w:rsidRPr="007F1D3F">
        <w:rPr>
          <w:rStyle w:val="normaltextrun"/>
          <w:sz w:val="26"/>
          <w:szCs w:val="26"/>
        </w:rPr>
        <w:t xml:space="preserve"> </w:t>
      </w:r>
      <w:proofErr w:type="spellStart"/>
      <w:r w:rsidR="0068358E" w:rsidRPr="007F1D3F">
        <w:rPr>
          <w:rStyle w:val="normaltextrun"/>
          <w:sz w:val="26"/>
          <w:szCs w:val="26"/>
        </w:rPr>
        <w:t>tầng</w:t>
      </w:r>
      <w:proofErr w:type="spellEnd"/>
      <w:r w:rsidR="0068358E" w:rsidRPr="007F1D3F">
        <w:rPr>
          <w:rStyle w:val="normaltextrun"/>
          <w:sz w:val="26"/>
          <w:szCs w:val="26"/>
        </w:rPr>
        <w:t xml:space="preserve"> </w:t>
      </w:r>
      <w:proofErr w:type="spellStart"/>
      <w:r w:rsidR="0068358E" w:rsidRPr="007F1D3F">
        <w:rPr>
          <w:rStyle w:val="normaltextrun"/>
          <w:sz w:val="26"/>
          <w:szCs w:val="26"/>
        </w:rPr>
        <w:t>theo</w:t>
      </w:r>
      <w:proofErr w:type="spellEnd"/>
      <w:r w:rsidR="0068358E" w:rsidRPr="007F1D3F">
        <w:rPr>
          <w:rStyle w:val="normaltextrun"/>
          <w:sz w:val="26"/>
          <w:szCs w:val="26"/>
        </w:rPr>
        <w:t xml:space="preserve"> </w:t>
      </w:r>
      <w:proofErr w:type="spellStart"/>
      <w:r w:rsidR="0068358E" w:rsidRPr="007F1D3F">
        <w:rPr>
          <w:rStyle w:val="normaltextrun"/>
          <w:sz w:val="26"/>
          <w:szCs w:val="26"/>
        </w:rPr>
        <w:t>hướng</w:t>
      </w:r>
      <w:proofErr w:type="spellEnd"/>
      <w:r w:rsidR="0068358E" w:rsidRPr="007F1D3F">
        <w:rPr>
          <w:rStyle w:val="normaltextrun"/>
          <w:sz w:val="26"/>
          <w:szCs w:val="26"/>
        </w:rPr>
        <w:t xml:space="preserve"> </w:t>
      </w:r>
      <w:proofErr w:type="spellStart"/>
      <w:r w:rsidR="0068358E" w:rsidRPr="007F1D3F">
        <w:rPr>
          <w:rStyle w:val="normaltextrun"/>
          <w:sz w:val="26"/>
          <w:szCs w:val="26"/>
        </w:rPr>
        <w:t>đồng</w:t>
      </w:r>
      <w:proofErr w:type="spellEnd"/>
      <w:r w:rsidR="0068358E" w:rsidRPr="007F1D3F">
        <w:rPr>
          <w:rStyle w:val="normaltextrun"/>
          <w:sz w:val="26"/>
          <w:szCs w:val="26"/>
        </w:rPr>
        <w:t xml:space="preserve"> </w:t>
      </w:r>
      <w:proofErr w:type="spellStart"/>
      <w:r w:rsidR="0068358E" w:rsidRPr="007F1D3F">
        <w:rPr>
          <w:rStyle w:val="normaltextrun"/>
          <w:sz w:val="26"/>
          <w:szCs w:val="26"/>
        </w:rPr>
        <w:t>bộ</w:t>
      </w:r>
      <w:proofErr w:type="spellEnd"/>
      <w:r w:rsidR="0068358E" w:rsidRPr="007F1D3F">
        <w:rPr>
          <w:rStyle w:val="normaltextrun"/>
          <w:sz w:val="26"/>
          <w:szCs w:val="26"/>
        </w:rPr>
        <w:t xml:space="preserve">, </w:t>
      </w:r>
      <w:proofErr w:type="spellStart"/>
      <w:r w:rsidR="0068358E" w:rsidRPr="007F1D3F">
        <w:rPr>
          <w:rStyle w:val="normaltextrun"/>
          <w:sz w:val="26"/>
          <w:szCs w:val="26"/>
        </w:rPr>
        <w:t>hiện</w:t>
      </w:r>
      <w:proofErr w:type="spellEnd"/>
      <w:r w:rsidR="0068358E" w:rsidRPr="007F1D3F">
        <w:rPr>
          <w:rStyle w:val="normaltextrun"/>
          <w:sz w:val="26"/>
          <w:szCs w:val="26"/>
        </w:rPr>
        <w:t xml:space="preserve"> </w:t>
      </w:r>
      <w:proofErr w:type="spellStart"/>
      <w:r w:rsidR="0068358E" w:rsidRPr="007F1D3F">
        <w:rPr>
          <w:rStyle w:val="normaltextrun"/>
          <w:sz w:val="26"/>
          <w:szCs w:val="26"/>
        </w:rPr>
        <w:t>đại</w:t>
      </w:r>
      <w:proofErr w:type="spellEnd"/>
      <w:r w:rsidR="0068358E" w:rsidRPr="007F1D3F">
        <w:rPr>
          <w:rStyle w:val="normaltextrun"/>
          <w:sz w:val="26"/>
          <w:szCs w:val="26"/>
        </w:rPr>
        <w:t xml:space="preserve">, </w:t>
      </w:r>
      <w:proofErr w:type="spellStart"/>
      <w:r w:rsidR="0068358E" w:rsidRPr="007F1D3F">
        <w:rPr>
          <w:rStyle w:val="normaltextrun"/>
          <w:sz w:val="26"/>
          <w:szCs w:val="26"/>
        </w:rPr>
        <w:t>thông</w:t>
      </w:r>
      <w:proofErr w:type="spellEnd"/>
      <w:r w:rsidR="0068358E" w:rsidRPr="007F1D3F">
        <w:rPr>
          <w:rStyle w:val="normaltextrun"/>
          <w:sz w:val="26"/>
          <w:szCs w:val="26"/>
        </w:rPr>
        <w:t xml:space="preserve"> </w:t>
      </w:r>
      <w:proofErr w:type="spellStart"/>
      <w:r w:rsidR="0068358E" w:rsidRPr="007F1D3F">
        <w:rPr>
          <w:rStyle w:val="normaltextrun"/>
          <w:sz w:val="26"/>
          <w:szCs w:val="26"/>
        </w:rPr>
        <w:t>minh</w:t>
      </w:r>
      <w:proofErr w:type="spellEnd"/>
      <w:r w:rsidR="0068358E" w:rsidRPr="007F1D3F">
        <w:rPr>
          <w:rStyle w:val="normaltextrun"/>
          <w:sz w:val="26"/>
          <w:szCs w:val="26"/>
        </w:rPr>
        <w:t xml:space="preserve">, </w:t>
      </w:r>
      <w:proofErr w:type="spellStart"/>
      <w:r w:rsidR="0068358E" w:rsidRPr="007F1D3F">
        <w:rPr>
          <w:rStyle w:val="normaltextrun"/>
          <w:sz w:val="26"/>
          <w:szCs w:val="26"/>
        </w:rPr>
        <w:t>bảo</w:t>
      </w:r>
      <w:proofErr w:type="spellEnd"/>
      <w:r w:rsidR="0068358E" w:rsidRPr="007F1D3F">
        <w:rPr>
          <w:rStyle w:val="normaltextrun"/>
          <w:sz w:val="26"/>
          <w:szCs w:val="26"/>
        </w:rPr>
        <w:t xml:space="preserve"> </w:t>
      </w:r>
      <w:proofErr w:type="spellStart"/>
      <w:r w:rsidR="0068358E" w:rsidRPr="007F1D3F">
        <w:rPr>
          <w:rStyle w:val="normaltextrun"/>
          <w:sz w:val="26"/>
          <w:szCs w:val="26"/>
        </w:rPr>
        <w:t>đảm</w:t>
      </w:r>
      <w:proofErr w:type="spellEnd"/>
      <w:r w:rsidR="0068358E" w:rsidRPr="007F1D3F">
        <w:rPr>
          <w:rStyle w:val="normaltextrun"/>
          <w:sz w:val="26"/>
          <w:szCs w:val="26"/>
        </w:rPr>
        <w:t xml:space="preserve"> </w:t>
      </w:r>
      <w:proofErr w:type="spellStart"/>
      <w:r w:rsidR="0068358E" w:rsidRPr="007F1D3F">
        <w:rPr>
          <w:rStyle w:val="normaltextrun"/>
          <w:sz w:val="26"/>
          <w:szCs w:val="26"/>
        </w:rPr>
        <w:t>phát</w:t>
      </w:r>
      <w:proofErr w:type="spellEnd"/>
      <w:r w:rsidR="0068358E" w:rsidRPr="007F1D3F">
        <w:rPr>
          <w:rStyle w:val="normaltextrun"/>
          <w:sz w:val="26"/>
          <w:szCs w:val="26"/>
        </w:rPr>
        <w:t xml:space="preserve"> </w:t>
      </w:r>
      <w:proofErr w:type="spellStart"/>
      <w:r w:rsidR="0068358E" w:rsidRPr="007F1D3F">
        <w:rPr>
          <w:rStyle w:val="normaltextrun"/>
          <w:sz w:val="26"/>
          <w:szCs w:val="26"/>
        </w:rPr>
        <w:t>triển</w:t>
      </w:r>
      <w:proofErr w:type="spellEnd"/>
      <w:r w:rsidR="0068358E" w:rsidRPr="007F1D3F">
        <w:rPr>
          <w:rStyle w:val="normaltextrun"/>
          <w:sz w:val="26"/>
          <w:szCs w:val="26"/>
        </w:rPr>
        <w:t xml:space="preserve"> </w:t>
      </w:r>
      <w:proofErr w:type="spellStart"/>
      <w:r w:rsidR="0068358E" w:rsidRPr="007F1D3F">
        <w:rPr>
          <w:rStyle w:val="normaltextrun"/>
          <w:sz w:val="26"/>
          <w:szCs w:val="26"/>
        </w:rPr>
        <w:t>bền</w:t>
      </w:r>
      <w:proofErr w:type="spellEnd"/>
      <w:r w:rsidR="0068358E" w:rsidRPr="007F1D3F">
        <w:rPr>
          <w:rStyle w:val="normaltextrun"/>
          <w:sz w:val="26"/>
          <w:szCs w:val="26"/>
        </w:rPr>
        <w:t xml:space="preserve"> </w:t>
      </w:r>
      <w:proofErr w:type="spellStart"/>
      <w:r w:rsidR="0068358E" w:rsidRPr="007F1D3F">
        <w:rPr>
          <w:rStyle w:val="normaltextrun"/>
          <w:sz w:val="26"/>
          <w:szCs w:val="26"/>
        </w:rPr>
        <w:t>vững</w:t>
      </w:r>
      <w:proofErr w:type="spellEnd"/>
      <w:r w:rsidR="00D927A6" w:rsidRPr="007F1D3F">
        <w:rPr>
          <w:rStyle w:val="normaltextrun"/>
          <w:sz w:val="26"/>
          <w:szCs w:val="26"/>
        </w:rPr>
        <w:t xml:space="preserve"> </w:t>
      </w:r>
      <w:proofErr w:type="spellStart"/>
      <w:r w:rsidR="00D927A6" w:rsidRPr="007F1D3F">
        <w:rPr>
          <w:rStyle w:val="normaltextrun"/>
          <w:sz w:val="26"/>
          <w:szCs w:val="26"/>
        </w:rPr>
        <w:t>và</w:t>
      </w:r>
      <w:proofErr w:type="spellEnd"/>
      <w:r w:rsidR="00D927A6" w:rsidRPr="007F1D3F">
        <w:rPr>
          <w:rStyle w:val="normaltextrun"/>
          <w:sz w:val="26"/>
          <w:szCs w:val="26"/>
        </w:rPr>
        <w:t xml:space="preserve"> </w:t>
      </w:r>
      <w:proofErr w:type="spellStart"/>
      <w:r w:rsidR="00D927A6" w:rsidRPr="007F1D3F">
        <w:rPr>
          <w:rStyle w:val="normaltextrun"/>
          <w:sz w:val="26"/>
          <w:szCs w:val="26"/>
        </w:rPr>
        <w:t>thích</w:t>
      </w:r>
      <w:proofErr w:type="spellEnd"/>
      <w:r w:rsidR="00D927A6" w:rsidRPr="007F1D3F">
        <w:rPr>
          <w:rStyle w:val="normaltextrun"/>
          <w:sz w:val="26"/>
          <w:szCs w:val="26"/>
        </w:rPr>
        <w:t xml:space="preserve"> </w:t>
      </w:r>
      <w:proofErr w:type="spellStart"/>
      <w:r w:rsidR="00D927A6" w:rsidRPr="007F1D3F">
        <w:rPr>
          <w:rStyle w:val="normaltextrun"/>
          <w:sz w:val="26"/>
          <w:szCs w:val="26"/>
        </w:rPr>
        <w:t>ứng</w:t>
      </w:r>
      <w:proofErr w:type="spellEnd"/>
      <w:r w:rsidR="00D927A6" w:rsidRPr="007F1D3F">
        <w:rPr>
          <w:rStyle w:val="normaltextrun"/>
          <w:sz w:val="26"/>
          <w:szCs w:val="26"/>
        </w:rPr>
        <w:t xml:space="preserve"> </w:t>
      </w:r>
      <w:proofErr w:type="spellStart"/>
      <w:r w:rsidR="00D927A6" w:rsidRPr="007F1D3F">
        <w:rPr>
          <w:rStyle w:val="normaltextrun"/>
          <w:sz w:val="26"/>
          <w:szCs w:val="26"/>
        </w:rPr>
        <w:t>với</w:t>
      </w:r>
      <w:proofErr w:type="spellEnd"/>
      <w:r w:rsidR="00D927A6" w:rsidRPr="007F1D3F">
        <w:rPr>
          <w:rStyle w:val="normaltextrun"/>
          <w:sz w:val="26"/>
          <w:szCs w:val="26"/>
        </w:rPr>
        <w:t xml:space="preserve"> </w:t>
      </w:r>
      <w:proofErr w:type="spellStart"/>
      <w:r w:rsidR="00D927A6" w:rsidRPr="007F1D3F">
        <w:rPr>
          <w:rStyle w:val="normaltextrun"/>
          <w:sz w:val="26"/>
          <w:szCs w:val="26"/>
        </w:rPr>
        <w:t>biến</w:t>
      </w:r>
      <w:proofErr w:type="spellEnd"/>
      <w:r w:rsidR="00D927A6" w:rsidRPr="007F1D3F">
        <w:rPr>
          <w:rStyle w:val="normaltextrun"/>
          <w:sz w:val="26"/>
          <w:szCs w:val="26"/>
        </w:rPr>
        <w:t xml:space="preserve"> </w:t>
      </w:r>
      <w:proofErr w:type="spellStart"/>
      <w:r w:rsidR="00D927A6" w:rsidRPr="007F1D3F">
        <w:rPr>
          <w:rStyle w:val="normaltextrun"/>
          <w:sz w:val="26"/>
          <w:szCs w:val="26"/>
        </w:rPr>
        <w:t>đổi</w:t>
      </w:r>
      <w:proofErr w:type="spellEnd"/>
      <w:r w:rsidR="00D927A6" w:rsidRPr="007F1D3F">
        <w:rPr>
          <w:rStyle w:val="normaltextrun"/>
          <w:sz w:val="26"/>
          <w:szCs w:val="26"/>
        </w:rPr>
        <w:t xml:space="preserve"> </w:t>
      </w:r>
      <w:proofErr w:type="spellStart"/>
      <w:r w:rsidR="00D927A6" w:rsidRPr="007F1D3F">
        <w:rPr>
          <w:rStyle w:val="normaltextrun"/>
          <w:sz w:val="26"/>
          <w:szCs w:val="26"/>
        </w:rPr>
        <w:t>khí</w:t>
      </w:r>
      <w:proofErr w:type="spellEnd"/>
      <w:r w:rsidR="00D927A6" w:rsidRPr="007F1D3F">
        <w:rPr>
          <w:rStyle w:val="normaltextrun"/>
          <w:sz w:val="26"/>
          <w:szCs w:val="26"/>
        </w:rPr>
        <w:t xml:space="preserve"> </w:t>
      </w:r>
      <w:proofErr w:type="spellStart"/>
      <w:r w:rsidR="00D927A6" w:rsidRPr="007F1D3F">
        <w:rPr>
          <w:rStyle w:val="normaltextrun"/>
          <w:sz w:val="26"/>
          <w:szCs w:val="26"/>
        </w:rPr>
        <w:t>hậu</w:t>
      </w:r>
      <w:proofErr w:type="spellEnd"/>
      <w:r w:rsidR="0068358E" w:rsidRPr="007F1D3F">
        <w:rPr>
          <w:rStyle w:val="normaltextrun"/>
          <w:sz w:val="26"/>
          <w:szCs w:val="26"/>
        </w:rPr>
        <w:t xml:space="preserve">. </w:t>
      </w:r>
    </w:p>
    <w:p w14:paraId="12721B9A" w14:textId="5E33DE61" w:rsidR="004E05E2" w:rsidRPr="007F1D3F" w:rsidRDefault="004E05E2" w:rsidP="0068358E">
      <w:pPr>
        <w:pStyle w:val="paragraph"/>
        <w:spacing w:before="0" w:beforeAutospacing="0" w:after="120" w:afterAutospacing="0"/>
        <w:ind w:right="90" w:firstLine="567"/>
        <w:jc w:val="both"/>
        <w:textAlignment w:val="baseline"/>
        <w:rPr>
          <w:rStyle w:val="normaltextrun"/>
          <w:sz w:val="26"/>
          <w:szCs w:val="26"/>
        </w:rPr>
      </w:pPr>
      <w:r w:rsidRPr="007F1D3F">
        <w:rPr>
          <w:rStyle w:val="normaltextrun"/>
          <w:sz w:val="26"/>
          <w:szCs w:val="26"/>
        </w:rPr>
        <w:t xml:space="preserve">- Quy </w:t>
      </w:r>
      <w:proofErr w:type="spellStart"/>
      <w:r w:rsidRPr="007F1D3F">
        <w:rPr>
          <w:rStyle w:val="normaltextrun"/>
          <w:sz w:val="26"/>
          <w:szCs w:val="26"/>
        </w:rPr>
        <w:t>hoạch</w:t>
      </w:r>
      <w:proofErr w:type="spellEnd"/>
      <w:r w:rsidRPr="007F1D3F">
        <w:rPr>
          <w:rStyle w:val="normaltextrun"/>
          <w:sz w:val="26"/>
          <w:szCs w:val="26"/>
        </w:rPr>
        <w:t xml:space="preserve"> </w:t>
      </w:r>
      <w:proofErr w:type="spellStart"/>
      <w:r w:rsidRPr="007F1D3F">
        <w:rPr>
          <w:rStyle w:val="normaltextrun"/>
          <w:sz w:val="26"/>
          <w:szCs w:val="26"/>
        </w:rPr>
        <w:t>thị</w:t>
      </w:r>
      <w:proofErr w:type="spellEnd"/>
      <w:r w:rsidRPr="007F1D3F">
        <w:rPr>
          <w:rStyle w:val="normaltextrun"/>
          <w:sz w:val="26"/>
          <w:szCs w:val="26"/>
        </w:rPr>
        <w:t xml:space="preserve"> </w:t>
      </w:r>
      <w:proofErr w:type="spellStart"/>
      <w:r w:rsidRPr="007F1D3F">
        <w:rPr>
          <w:rStyle w:val="normaltextrun"/>
          <w:sz w:val="26"/>
          <w:szCs w:val="26"/>
        </w:rPr>
        <w:t>xã</w:t>
      </w:r>
      <w:proofErr w:type="spellEnd"/>
      <w:r w:rsidRPr="007F1D3F">
        <w:rPr>
          <w:rStyle w:val="normaltextrun"/>
          <w:sz w:val="26"/>
          <w:szCs w:val="26"/>
        </w:rPr>
        <w:t xml:space="preserve"> Hoài </w:t>
      </w:r>
      <w:proofErr w:type="spellStart"/>
      <w:r w:rsidRPr="007F1D3F">
        <w:rPr>
          <w:rStyle w:val="normaltextrun"/>
          <w:sz w:val="26"/>
          <w:szCs w:val="26"/>
        </w:rPr>
        <w:t>Nhơn</w:t>
      </w:r>
      <w:proofErr w:type="spellEnd"/>
      <w:r w:rsidRPr="007F1D3F">
        <w:rPr>
          <w:rStyle w:val="normaltextrun"/>
          <w:sz w:val="26"/>
          <w:szCs w:val="26"/>
        </w:rPr>
        <w:t xml:space="preserve"> </w:t>
      </w:r>
      <w:proofErr w:type="spellStart"/>
      <w:r w:rsidRPr="007F1D3F">
        <w:rPr>
          <w:rStyle w:val="normaltextrun"/>
          <w:sz w:val="26"/>
          <w:szCs w:val="26"/>
        </w:rPr>
        <w:t>phải</w:t>
      </w:r>
      <w:proofErr w:type="spellEnd"/>
      <w:r w:rsidRPr="007F1D3F">
        <w:rPr>
          <w:rStyle w:val="normaltextrun"/>
          <w:sz w:val="26"/>
          <w:szCs w:val="26"/>
        </w:rPr>
        <w:t xml:space="preserve"> </w:t>
      </w:r>
      <w:proofErr w:type="spellStart"/>
      <w:r w:rsidRPr="007F1D3F">
        <w:rPr>
          <w:rStyle w:val="normaltextrun"/>
          <w:sz w:val="26"/>
          <w:szCs w:val="26"/>
        </w:rPr>
        <w:t>đảm</w:t>
      </w:r>
      <w:proofErr w:type="spellEnd"/>
      <w:r w:rsidRPr="007F1D3F">
        <w:rPr>
          <w:rStyle w:val="normaltextrun"/>
          <w:sz w:val="26"/>
          <w:szCs w:val="26"/>
        </w:rPr>
        <w:t xml:space="preserve"> </w:t>
      </w:r>
      <w:proofErr w:type="spellStart"/>
      <w:r w:rsidRPr="007F1D3F">
        <w:rPr>
          <w:rStyle w:val="normaltextrun"/>
          <w:sz w:val="26"/>
          <w:szCs w:val="26"/>
        </w:rPr>
        <w:t>bảo</w:t>
      </w:r>
      <w:proofErr w:type="spellEnd"/>
      <w:r w:rsidRPr="007F1D3F">
        <w:rPr>
          <w:rStyle w:val="normaltextrun"/>
          <w:sz w:val="26"/>
          <w:szCs w:val="26"/>
        </w:rPr>
        <w:t xml:space="preserve"> </w:t>
      </w:r>
      <w:proofErr w:type="spellStart"/>
      <w:r w:rsidRPr="007F1D3F">
        <w:rPr>
          <w:rStyle w:val="normaltextrun"/>
          <w:sz w:val="26"/>
          <w:szCs w:val="26"/>
        </w:rPr>
        <w:t>tính</w:t>
      </w:r>
      <w:proofErr w:type="spellEnd"/>
      <w:r w:rsidRPr="007F1D3F">
        <w:rPr>
          <w:rStyle w:val="normaltextrun"/>
          <w:sz w:val="26"/>
          <w:szCs w:val="26"/>
        </w:rPr>
        <w:t xml:space="preserve"> </w:t>
      </w:r>
      <w:proofErr w:type="spellStart"/>
      <w:r w:rsidR="00405AF4" w:rsidRPr="007F1D3F">
        <w:rPr>
          <w:rStyle w:val="normaltextrun"/>
          <w:sz w:val="26"/>
          <w:szCs w:val="26"/>
        </w:rPr>
        <w:t>kế</w:t>
      </w:r>
      <w:proofErr w:type="spellEnd"/>
      <w:r w:rsidR="00405AF4" w:rsidRPr="007F1D3F">
        <w:rPr>
          <w:rStyle w:val="normaltextrun"/>
          <w:sz w:val="26"/>
          <w:szCs w:val="26"/>
        </w:rPr>
        <w:t xml:space="preserve"> </w:t>
      </w:r>
      <w:proofErr w:type="spellStart"/>
      <w:r w:rsidR="00405AF4" w:rsidRPr="007F1D3F">
        <w:rPr>
          <w:rStyle w:val="normaltextrun"/>
          <w:sz w:val="26"/>
          <w:szCs w:val="26"/>
        </w:rPr>
        <w:t>thừa</w:t>
      </w:r>
      <w:proofErr w:type="spellEnd"/>
      <w:r w:rsidR="00405AF4" w:rsidRPr="007F1D3F">
        <w:rPr>
          <w:rStyle w:val="normaltextrun"/>
          <w:sz w:val="26"/>
          <w:szCs w:val="26"/>
        </w:rPr>
        <w:t xml:space="preserve">, </w:t>
      </w:r>
      <w:proofErr w:type="spellStart"/>
      <w:r w:rsidRPr="007F1D3F">
        <w:rPr>
          <w:rStyle w:val="normaltextrun"/>
          <w:sz w:val="26"/>
          <w:szCs w:val="26"/>
        </w:rPr>
        <w:t>liên</w:t>
      </w:r>
      <w:proofErr w:type="spellEnd"/>
      <w:r w:rsidRPr="007F1D3F">
        <w:rPr>
          <w:rStyle w:val="normaltextrun"/>
          <w:sz w:val="26"/>
          <w:szCs w:val="26"/>
        </w:rPr>
        <w:t xml:space="preserve"> </w:t>
      </w:r>
      <w:proofErr w:type="spellStart"/>
      <w:r w:rsidRPr="007F1D3F">
        <w:rPr>
          <w:rStyle w:val="normaltextrun"/>
          <w:sz w:val="26"/>
          <w:szCs w:val="26"/>
        </w:rPr>
        <w:t>kết</w:t>
      </w:r>
      <w:proofErr w:type="spellEnd"/>
      <w:r w:rsidRPr="007F1D3F">
        <w:rPr>
          <w:rStyle w:val="normaltextrun"/>
          <w:sz w:val="26"/>
          <w:szCs w:val="26"/>
        </w:rPr>
        <w:t xml:space="preserve"> </w:t>
      </w:r>
      <w:proofErr w:type="spellStart"/>
      <w:r w:rsidR="00804AC1" w:rsidRPr="007F1D3F">
        <w:rPr>
          <w:rStyle w:val="normaltextrun"/>
          <w:sz w:val="26"/>
          <w:szCs w:val="26"/>
        </w:rPr>
        <w:t>nội</w:t>
      </w:r>
      <w:proofErr w:type="spellEnd"/>
      <w:r w:rsidR="00804AC1" w:rsidRPr="007F1D3F">
        <w:rPr>
          <w:rStyle w:val="normaltextrun"/>
          <w:sz w:val="26"/>
          <w:szCs w:val="26"/>
        </w:rPr>
        <w:t xml:space="preserve"> </w:t>
      </w:r>
      <w:proofErr w:type="spellStart"/>
      <w:r w:rsidR="00804AC1" w:rsidRPr="007F1D3F">
        <w:rPr>
          <w:rStyle w:val="normaltextrun"/>
          <w:sz w:val="26"/>
          <w:szCs w:val="26"/>
        </w:rPr>
        <w:t>và</w:t>
      </w:r>
      <w:proofErr w:type="spellEnd"/>
      <w:r w:rsidR="00804AC1" w:rsidRPr="007F1D3F">
        <w:rPr>
          <w:rStyle w:val="normaltextrun"/>
          <w:sz w:val="26"/>
          <w:szCs w:val="26"/>
        </w:rPr>
        <w:t xml:space="preserve"> </w:t>
      </w:r>
      <w:proofErr w:type="spellStart"/>
      <w:r w:rsidR="00804AC1" w:rsidRPr="007F1D3F">
        <w:rPr>
          <w:rStyle w:val="normaltextrun"/>
          <w:sz w:val="26"/>
          <w:szCs w:val="26"/>
        </w:rPr>
        <w:t>ngoại</w:t>
      </w:r>
      <w:proofErr w:type="spellEnd"/>
      <w:r w:rsidR="00804AC1" w:rsidRPr="007F1D3F">
        <w:rPr>
          <w:rStyle w:val="normaltextrun"/>
          <w:sz w:val="26"/>
          <w:szCs w:val="26"/>
        </w:rPr>
        <w:t xml:space="preserve"> </w:t>
      </w:r>
      <w:proofErr w:type="spellStart"/>
      <w:r w:rsidR="00804AC1" w:rsidRPr="007F1D3F">
        <w:rPr>
          <w:rStyle w:val="normaltextrun"/>
          <w:sz w:val="26"/>
          <w:szCs w:val="26"/>
        </w:rPr>
        <w:t>vùng</w:t>
      </w:r>
      <w:proofErr w:type="spellEnd"/>
      <w:r w:rsidR="00804AC1" w:rsidRPr="007F1D3F">
        <w:rPr>
          <w:rStyle w:val="normaltextrun"/>
          <w:sz w:val="26"/>
          <w:szCs w:val="26"/>
        </w:rPr>
        <w:t xml:space="preserve">, </w:t>
      </w:r>
      <w:proofErr w:type="spellStart"/>
      <w:r w:rsidR="00115658" w:rsidRPr="007F1D3F">
        <w:rPr>
          <w:rStyle w:val="normaltextrun"/>
          <w:sz w:val="26"/>
          <w:szCs w:val="26"/>
        </w:rPr>
        <w:t>mang</w:t>
      </w:r>
      <w:proofErr w:type="spellEnd"/>
      <w:r w:rsidR="00115658" w:rsidRPr="007F1D3F">
        <w:rPr>
          <w:rStyle w:val="normaltextrun"/>
          <w:sz w:val="26"/>
          <w:szCs w:val="26"/>
        </w:rPr>
        <w:t xml:space="preserve"> </w:t>
      </w:r>
      <w:proofErr w:type="spellStart"/>
      <w:r w:rsidR="00115658" w:rsidRPr="007F1D3F">
        <w:rPr>
          <w:rStyle w:val="normaltextrun"/>
          <w:sz w:val="26"/>
          <w:szCs w:val="26"/>
        </w:rPr>
        <w:t>tính</w:t>
      </w:r>
      <w:proofErr w:type="spellEnd"/>
      <w:r w:rsidR="00115658" w:rsidRPr="007F1D3F">
        <w:rPr>
          <w:rStyle w:val="normaltextrun"/>
          <w:sz w:val="26"/>
          <w:szCs w:val="26"/>
        </w:rPr>
        <w:t xml:space="preserve"> </w:t>
      </w:r>
      <w:proofErr w:type="spellStart"/>
      <w:r w:rsidR="00115658" w:rsidRPr="007F1D3F">
        <w:rPr>
          <w:rStyle w:val="normaltextrun"/>
          <w:sz w:val="26"/>
          <w:szCs w:val="26"/>
        </w:rPr>
        <w:t>mở</w:t>
      </w:r>
      <w:proofErr w:type="spellEnd"/>
      <w:r w:rsidR="00115658" w:rsidRPr="007F1D3F">
        <w:rPr>
          <w:rStyle w:val="normaltextrun"/>
          <w:sz w:val="26"/>
          <w:szCs w:val="26"/>
        </w:rPr>
        <w:t xml:space="preserve"> </w:t>
      </w:r>
      <w:proofErr w:type="spellStart"/>
      <w:r w:rsidR="00115658" w:rsidRPr="007F1D3F">
        <w:rPr>
          <w:rStyle w:val="normaltextrun"/>
          <w:sz w:val="26"/>
          <w:szCs w:val="26"/>
        </w:rPr>
        <w:t>và</w:t>
      </w:r>
      <w:proofErr w:type="spellEnd"/>
      <w:r w:rsidR="00115658" w:rsidRPr="007F1D3F">
        <w:rPr>
          <w:rStyle w:val="normaltextrun"/>
          <w:sz w:val="26"/>
          <w:szCs w:val="26"/>
        </w:rPr>
        <w:t xml:space="preserve"> </w:t>
      </w:r>
      <w:proofErr w:type="spellStart"/>
      <w:r w:rsidR="00115658" w:rsidRPr="007F1D3F">
        <w:rPr>
          <w:rStyle w:val="normaltextrun"/>
          <w:sz w:val="26"/>
          <w:szCs w:val="26"/>
        </w:rPr>
        <w:t>linh</w:t>
      </w:r>
      <w:proofErr w:type="spellEnd"/>
      <w:r w:rsidR="00115658" w:rsidRPr="007F1D3F">
        <w:rPr>
          <w:rStyle w:val="normaltextrun"/>
          <w:sz w:val="26"/>
          <w:szCs w:val="26"/>
        </w:rPr>
        <w:t xml:space="preserve"> </w:t>
      </w:r>
      <w:proofErr w:type="spellStart"/>
      <w:r w:rsidR="00115658" w:rsidRPr="007F1D3F">
        <w:rPr>
          <w:rStyle w:val="normaltextrun"/>
          <w:sz w:val="26"/>
          <w:szCs w:val="26"/>
        </w:rPr>
        <w:t>hoạt</w:t>
      </w:r>
      <w:proofErr w:type="spellEnd"/>
      <w:r w:rsidR="00DA6FDA" w:rsidRPr="007F1D3F">
        <w:rPr>
          <w:rStyle w:val="normaltextrun"/>
          <w:sz w:val="26"/>
          <w:szCs w:val="26"/>
        </w:rPr>
        <w:t xml:space="preserve">; </w:t>
      </w:r>
      <w:proofErr w:type="spellStart"/>
      <w:r w:rsidR="00DA6FDA" w:rsidRPr="007F1D3F">
        <w:rPr>
          <w:rStyle w:val="normaltextrun"/>
          <w:sz w:val="26"/>
          <w:szCs w:val="26"/>
        </w:rPr>
        <w:t>khai</w:t>
      </w:r>
      <w:proofErr w:type="spellEnd"/>
      <w:r w:rsidR="00DA6FDA" w:rsidRPr="007F1D3F">
        <w:rPr>
          <w:rStyle w:val="normaltextrun"/>
          <w:sz w:val="26"/>
          <w:szCs w:val="26"/>
        </w:rPr>
        <w:t xml:space="preserve"> </w:t>
      </w:r>
      <w:proofErr w:type="spellStart"/>
      <w:r w:rsidR="00DA6FDA" w:rsidRPr="007F1D3F">
        <w:rPr>
          <w:rStyle w:val="normaltextrun"/>
          <w:sz w:val="26"/>
          <w:szCs w:val="26"/>
        </w:rPr>
        <w:t>thác</w:t>
      </w:r>
      <w:proofErr w:type="spellEnd"/>
      <w:r w:rsidR="00DA6FDA" w:rsidRPr="007F1D3F">
        <w:rPr>
          <w:rStyle w:val="normaltextrun"/>
          <w:sz w:val="26"/>
          <w:szCs w:val="26"/>
        </w:rPr>
        <w:t xml:space="preserve"> </w:t>
      </w:r>
      <w:proofErr w:type="spellStart"/>
      <w:r w:rsidR="00DA6FDA" w:rsidRPr="007F1D3F">
        <w:rPr>
          <w:rStyle w:val="normaltextrun"/>
          <w:sz w:val="26"/>
          <w:szCs w:val="26"/>
        </w:rPr>
        <w:t>và</w:t>
      </w:r>
      <w:proofErr w:type="spellEnd"/>
      <w:r w:rsidR="00DA6FDA" w:rsidRPr="007F1D3F">
        <w:rPr>
          <w:rStyle w:val="normaltextrun"/>
          <w:sz w:val="26"/>
          <w:szCs w:val="26"/>
        </w:rPr>
        <w:t xml:space="preserve"> </w:t>
      </w:r>
      <w:proofErr w:type="spellStart"/>
      <w:r w:rsidR="00DA6FDA" w:rsidRPr="007F1D3F">
        <w:rPr>
          <w:rStyle w:val="normaltextrun"/>
          <w:sz w:val="26"/>
          <w:szCs w:val="26"/>
        </w:rPr>
        <w:t>phát</w:t>
      </w:r>
      <w:proofErr w:type="spellEnd"/>
      <w:r w:rsidR="00DA6FDA" w:rsidRPr="007F1D3F">
        <w:rPr>
          <w:rStyle w:val="normaltextrun"/>
          <w:sz w:val="26"/>
          <w:szCs w:val="26"/>
        </w:rPr>
        <w:t xml:space="preserve"> </w:t>
      </w:r>
      <w:proofErr w:type="spellStart"/>
      <w:r w:rsidR="00DA6FDA" w:rsidRPr="007F1D3F">
        <w:rPr>
          <w:rStyle w:val="normaltextrun"/>
          <w:sz w:val="26"/>
          <w:szCs w:val="26"/>
        </w:rPr>
        <w:t>huy</w:t>
      </w:r>
      <w:proofErr w:type="spellEnd"/>
      <w:r w:rsidR="00DA6FDA" w:rsidRPr="007F1D3F">
        <w:rPr>
          <w:rStyle w:val="normaltextrun"/>
          <w:sz w:val="26"/>
          <w:szCs w:val="26"/>
        </w:rPr>
        <w:t xml:space="preserve"> </w:t>
      </w:r>
      <w:proofErr w:type="spellStart"/>
      <w:r w:rsidR="00DA6FDA" w:rsidRPr="007F1D3F">
        <w:rPr>
          <w:rStyle w:val="normaltextrun"/>
          <w:sz w:val="26"/>
          <w:szCs w:val="26"/>
        </w:rPr>
        <w:t>hết</w:t>
      </w:r>
      <w:proofErr w:type="spellEnd"/>
      <w:r w:rsidR="00DA6FDA" w:rsidRPr="007F1D3F">
        <w:rPr>
          <w:rStyle w:val="normaltextrun"/>
          <w:sz w:val="26"/>
          <w:szCs w:val="26"/>
        </w:rPr>
        <w:t xml:space="preserve"> </w:t>
      </w:r>
      <w:proofErr w:type="spellStart"/>
      <w:r w:rsidR="00DA6FDA" w:rsidRPr="007F1D3F">
        <w:rPr>
          <w:rStyle w:val="normaltextrun"/>
          <w:sz w:val="26"/>
          <w:szCs w:val="26"/>
        </w:rPr>
        <w:t>các</w:t>
      </w:r>
      <w:proofErr w:type="spellEnd"/>
      <w:r w:rsidR="00DA6FDA" w:rsidRPr="007F1D3F">
        <w:rPr>
          <w:rStyle w:val="normaltextrun"/>
          <w:sz w:val="26"/>
          <w:szCs w:val="26"/>
        </w:rPr>
        <w:t xml:space="preserve"> </w:t>
      </w:r>
      <w:proofErr w:type="spellStart"/>
      <w:r w:rsidR="00DA6FDA" w:rsidRPr="007F1D3F">
        <w:rPr>
          <w:rStyle w:val="normaltextrun"/>
          <w:sz w:val="26"/>
          <w:szCs w:val="26"/>
        </w:rPr>
        <w:t>tiềm</w:t>
      </w:r>
      <w:proofErr w:type="spellEnd"/>
      <w:r w:rsidR="00DA6FDA" w:rsidRPr="007F1D3F">
        <w:rPr>
          <w:rStyle w:val="normaltextrun"/>
          <w:sz w:val="26"/>
          <w:szCs w:val="26"/>
        </w:rPr>
        <w:t xml:space="preserve"> </w:t>
      </w:r>
      <w:proofErr w:type="spellStart"/>
      <w:r w:rsidR="00DA6FDA" w:rsidRPr="007F1D3F">
        <w:rPr>
          <w:rStyle w:val="normaltextrun"/>
          <w:sz w:val="26"/>
          <w:szCs w:val="26"/>
        </w:rPr>
        <w:t>năng</w:t>
      </w:r>
      <w:proofErr w:type="spellEnd"/>
      <w:r w:rsidR="00DA6FDA" w:rsidRPr="007F1D3F">
        <w:rPr>
          <w:rStyle w:val="normaltextrun"/>
          <w:sz w:val="26"/>
          <w:szCs w:val="26"/>
        </w:rPr>
        <w:t xml:space="preserve"> </w:t>
      </w:r>
      <w:proofErr w:type="spellStart"/>
      <w:r w:rsidR="00DA6FDA" w:rsidRPr="007F1D3F">
        <w:rPr>
          <w:rStyle w:val="normaltextrun"/>
          <w:sz w:val="26"/>
          <w:szCs w:val="26"/>
        </w:rPr>
        <w:t>và</w:t>
      </w:r>
      <w:proofErr w:type="spellEnd"/>
      <w:r w:rsidR="00DA6FDA" w:rsidRPr="007F1D3F">
        <w:rPr>
          <w:rStyle w:val="normaltextrun"/>
          <w:sz w:val="26"/>
          <w:szCs w:val="26"/>
        </w:rPr>
        <w:t xml:space="preserve"> </w:t>
      </w:r>
      <w:proofErr w:type="spellStart"/>
      <w:r w:rsidR="00DA6FDA" w:rsidRPr="007F1D3F">
        <w:rPr>
          <w:rStyle w:val="normaltextrun"/>
          <w:sz w:val="26"/>
          <w:szCs w:val="26"/>
        </w:rPr>
        <w:t>động</w:t>
      </w:r>
      <w:proofErr w:type="spellEnd"/>
      <w:r w:rsidR="00DA6FDA" w:rsidRPr="007F1D3F">
        <w:rPr>
          <w:rStyle w:val="normaltextrun"/>
          <w:sz w:val="26"/>
          <w:szCs w:val="26"/>
        </w:rPr>
        <w:t xml:space="preserve"> </w:t>
      </w:r>
      <w:proofErr w:type="spellStart"/>
      <w:r w:rsidR="00DA6FDA" w:rsidRPr="007F1D3F">
        <w:rPr>
          <w:rStyle w:val="normaltextrun"/>
          <w:sz w:val="26"/>
          <w:szCs w:val="26"/>
        </w:rPr>
        <w:t>lực</w:t>
      </w:r>
      <w:proofErr w:type="spellEnd"/>
      <w:r w:rsidR="00DA6FDA" w:rsidRPr="007F1D3F">
        <w:rPr>
          <w:rStyle w:val="normaltextrun"/>
          <w:sz w:val="26"/>
          <w:szCs w:val="26"/>
        </w:rPr>
        <w:t xml:space="preserve"> </w:t>
      </w:r>
      <w:proofErr w:type="spellStart"/>
      <w:r w:rsidR="00DA6FDA" w:rsidRPr="007F1D3F">
        <w:rPr>
          <w:rStyle w:val="normaltextrun"/>
          <w:sz w:val="26"/>
          <w:szCs w:val="26"/>
        </w:rPr>
        <w:t>phát</w:t>
      </w:r>
      <w:proofErr w:type="spellEnd"/>
      <w:r w:rsidR="00DA6FDA" w:rsidRPr="007F1D3F">
        <w:rPr>
          <w:rStyle w:val="normaltextrun"/>
          <w:sz w:val="26"/>
          <w:szCs w:val="26"/>
        </w:rPr>
        <w:t xml:space="preserve"> </w:t>
      </w:r>
      <w:proofErr w:type="spellStart"/>
      <w:r w:rsidR="00DA6FDA" w:rsidRPr="007F1D3F">
        <w:rPr>
          <w:rStyle w:val="normaltextrun"/>
          <w:sz w:val="26"/>
          <w:szCs w:val="26"/>
        </w:rPr>
        <w:t>triển</w:t>
      </w:r>
      <w:proofErr w:type="spellEnd"/>
      <w:r w:rsidR="00DA6FDA" w:rsidRPr="007F1D3F">
        <w:rPr>
          <w:rStyle w:val="normaltextrun"/>
          <w:sz w:val="26"/>
          <w:szCs w:val="26"/>
        </w:rPr>
        <w:t xml:space="preserve"> </w:t>
      </w:r>
      <w:proofErr w:type="spellStart"/>
      <w:r w:rsidR="00DA6FDA" w:rsidRPr="007F1D3F">
        <w:rPr>
          <w:rStyle w:val="normaltextrun"/>
          <w:sz w:val="26"/>
          <w:szCs w:val="26"/>
        </w:rPr>
        <w:t>đô</w:t>
      </w:r>
      <w:proofErr w:type="spellEnd"/>
      <w:r w:rsidR="00DA6FDA" w:rsidRPr="007F1D3F">
        <w:rPr>
          <w:rStyle w:val="normaltextrun"/>
          <w:sz w:val="26"/>
          <w:szCs w:val="26"/>
        </w:rPr>
        <w:t xml:space="preserve"> </w:t>
      </w:r>
      <w:proofErr w:type="spellStart"/>
      <w:r w:rsidR="00DA6FDA" w:rsidRPr="007F1D3F">
        <w:rPr>
          <w:rStyle w:val="normaltextrun"/>
          <w:sz w:val="26"/>
          <w:szCs w:val="26"/>
        </w:rPr>
        <w:t>thị</w:t>
      </w:r>
      <w:proofErr w:type="spellEnd"/>
      <w:r w:rsidR="00DA6FDA" w:rsidRPr="007F1D3F">
        <w:rPr>
          <w:rStyle w:val="normaltextrun"/>
          <w:sz w:val="26"/>
          <w:szCs w:val="26"/>
        </w:rPr>
        <w:t>.</w:t>
      </w:r>
    </w:p>
    <w:p w14:paraId="14C9916E" w14:textId="7E8506C4" w:rsidR="00F7776F" w:rsidRPr="007F1D3F" w:rsidRDefault="00F7776F" w:rsidP="00F7776F">
      <w:pPr>
        <w:pStyle w:val="paragraph"/>
        <w:spacing w:before="0" w:beforeAutospacing="0" w:after="120" w:afterAutospacing="0"/>
        <w:ind w:right="90" w:firstLine="567"/>
        <w:jc w:val="both"/>
        <w:textAlignment w:val="baseline"/>
        <w:rPr>
          <w:rStyle w:val="normaltextrun"/>
          <w:sz w:val="26"/>
          <w:szCs w:val="26"/>
        </w:rPr>
      </w:pPr>
      <w:r w:rsidRPr="007F1D3F">
        <w:rPr>
          <w:rStyle w:val="normaltextrun"/>
          <w:sz w:val="26"/>
          <w:szCs w:val="26"/>
        </w:rPr>
        <w:t xml:space="preserve">- </w:t>
      </w:r>
      <w:proofErr w:type="spellStart"/>
      <w:r w:rsidRPr="007F1D3F">
        <w:rPr>
          <w:rStyle w:val="normaltextrun"/>
          <w:sz w:val="26"/>
          <w:szCs w:val="26"/>
        </w:rPr>
        <w:t>Chọn</w:t>
      </w:r>
      <w:proofErr w:type="spellEnd"/>
      <w:r w:rsidRPr="007F1D3F">
        <w:rPr>
          <w:rStyle w:val="normaltextrun"/>
          <w:sz w:val="26"/>
          <w:szCs w:val="26"/>
        </w:rPr>
        <w:t xml:space="preserve"> </w:t>
      </w:r>
      <w:proofErr w:type="spellStart"/>
      <w:r w:rsidRPr="007F1D3F">
        <w:rPr>
          <w:rStyle w:val="normaltextrun"/>
          <w:sz w:val="26"/>
          <w:szCs w:val="26"/>
        </w:rPr>
        <w:t>lọc</w:t>
      </w:r>
      <w:proofErr w:type="spellEnd"/>
      <w:r w:rsidRPr="007F1D3F">
        <w:rPr>
          <w:rStyle w:val="normaltextrun"/>
          <w:sz w:val="26"/>
          <w:szCs w:val="26"/>
        </w:rPr>
        <w:t xml:space="preserve"> </w:t>
      </w:r>
      <w:proofErr w:type="spellStart"/>
      <w:r w:rsidRPr="007F1D3F">
        <w:rPr>
          <w:rStyle w:val="normaltextrun"/>
          <w:sz w:val="26"/>
          <w:szCs w:val="26"/>
        </w:rPr>
        <w:t>chức</w:t>
      </w:r>
      <w:proofErr w:type="spellEnd"/>
      <w:r w:rsidRPr="007F1D3F">
        <w:rPr>
          <w:rStyle w:val="normaltextrun"/>
          <w:sz w:val="26"/>
          <w:szCs w:val="26"/>
        </w:rPr>
        <w:t xml:space="preserve"> </w:t>
      </w:r>
      <w:proofErr w:type="spellStart"/>
      <w:r w:rsidRPr="007F1D3F">
        <w:rPr>
          <w:rStyle w:val="normaltextrun"/>
          <w:sz w:val="26"/>
          <w:szCs w:val="26"/>
        </w:rPr>
        <w:t>năng</w:t>
      </w:r>
      <w:proofErr w:type="spellEnd"/>
      <w:r w:rsidRPr="007F1D3F">
        <w:rPr>
          <w:rStyle w:val="normaltextrun"/>
          <w:sz w:val="26"/>
          <w:szCs w:val="26"/>
        </w:rPr>
        <w:t xml:space="preserve"> </w:t>
      </w:r>
      <w:proofErr w:type="spellStart"/>
      <w:r w:rsidRPr="007F1D3F">
        <w:rPr>
          <w:rStyle w:val="normaltextrun"/>
          <w:sz w:val="26"/>
          <w:szCs w:val="26"/>
        </w:rPr>
        <w:t>để</w:t>
      </w:r>
      <w:proofErr w:type="spellEnd"/>
      <w:r w:rsidRPr="007F1D3F">
        <w:rPr>
          <w:rStyle w:val="normaltextrun"/>
          <w:sz w:val="26"/>
          <w:szCs w:val="26"/>
        </w:rPr>
        <w:t xml:space="preserve"> </w:t>
      </w:r>
      <w:proofErr w:type="spellStart"/>
      <w:r w:rsidRPr="007F1D3F">
        <w:rPr>
          <w:rStyle w:val="normaltextrun"/>
          <w:sz w:val="26"/>
          <w:szCs w:val="26"/>
        </w:rPr>
        <w:t>tập</w:t>
      </w:r>
      <w:proofErr w:type="spellEnd"/>
      <w:r w:rsidRPr="007F1D3F">
        <w:rPr>
          <w:rStyle w:val="normaltextrun"/>
          <w:sz w:val="26"/>
          <w:szCs w:val="26"/>
        </w:rPr>
        <w:t xml:space="preserve"> </w:t>
      </w:r>
      <w:proofErr w:type="spellStart"/>
      <w:r w:rsidRPr="007F1D3F">
        <w:rPr>
          <w:rStyle w:val="normaltextrun"/>
          <w:sz w:val="26"/>
          <w:szCs w:val="26"/>
        </w:rPr>
        <w:t>trung</w:t>
      </w:r>
      <w:proofErr w:type="spellEnd"/>
      <w:r w:rsidRPr="007F1D3F">
        <w:rPr>
          <w:rStyle w:val="normaltextrun"/>
          <w:sz w:val="26"/>
          <w:szCs w:val="26"/>
        </w:rPr>
        <w:t xml:space="preserve"> </w:t>
      </w:r>
      <w:proofErr w:type="spellStart"/>
      <w:r w:rsidRPr="007F1D3F">
        <w:rPr>
          <w:rStyle w:val="normaltextrun"/>
          <w:sz w:val="26"/>
          <w:szCs w:val="26"/>
        </w:rPr>
        <w:t>quỹ</w:t>
      </w:r>
      <w:proofErr w:type="spellEnd"/>
      <w:r w:rsidRPr="007F1D3F">
        <w:rPr>
          <w:rStyle w:val="normaltextrun"/>
          <w:sz w:val="26"/>
          <w:szCs w:val="26"/>
        </w:rPr>
        <w:t xml:space="preserve"> </w:t>
      </w:r>
      <w:proofErr w:type="spellStart"/>
      <w:r w:rsidRPr="007F1D3F">
        <w:rPr>
          <w:rStyle w:val="normaltextrun"/>
          <w:sz w:val="26"/>
          <w:szCs w:val="26"/>
        </w:rPr>
        <w:t>đất</w:t>
      </w:r>
      <w:proofErr w:type="spellEnd"/>
      <w:r w:rsidRPr="007F1D3F">
        <w:rPr>
          <w:rStyle w:val="normaltextrun"/>
          <w:sz w:val="26"/>
          <w:szCs w:val="26"/>
        </w:rPr>
        <w:t xml:space="preserve"> </w:t>
      </w:r>
      <w:proofErr w:type="spellStart"/>
      <w:r w:rsidRPr="007F1D3F">
        <w:rPr>
          <w:rStyle w:val="normaltextrun"/>
          <w:sz w:val="26"/>
          <w:szCs w:val="26"/>
        </w:rPr>
        <w:t>đô</w:t>
      </w:r>
      <w:proofErr w:type="spellEnd"/>
      <w:r w:rsidRPr="007F1D3F">
        <w:rPr>
          <w:rStyle w:val="normaltextrun"/>
          <w:sz w:val="26"/>
          <w:szCs w:val="26"/>
        </w:rPr>
        <w:t xml:space="preserve"> </w:t>
      </w:r>
      <w:proofErr w:type="spellStart"/>
      <w:r w:rsidRPr="007F1D3F">
        <w:rPr>
          <w:rStyle w:val="normaltextrun"/>
          <w:sz w:val="26"/>
          <w:szCs w:val="26"/>
        </w:rPr>
        <w:t>thị</w:t>
      </w:r>
      <w:proofErr w:type="spellEnd"/>
      <w:r w:rsidRPr="007F1D3F">
        <w:rPr>
          <w:rStyle w:val="normaltextrun"/>
          <w:sz w:val="26"/>
          <w:szCs w:val="26"/>
        </w:rPr>
        <w:t xml:space="preserve"> </w:t>
      </w:r>
      <w:proofErr w:type="spellStart"/>
      <w:r w:rsidRPr="007F1D3F">
        <w:rPr>
          <w:rStyle w:val="normaltextrun"/>
          <w:sz w:val="26"/>
          <w:szCs w:val="26"/>
        </w:rPr>
        <w:t>vào</w:t>
      </w:r>
      <w:proofErr w:type="spellEnd"/>
      <w:r w:rsidRPr="007F1D3F">
        <w:rPr>
          <w:rStyle w:val="normaltextrun"/>
          <w:sz w:val="26"/>
          <w:szCs w:val="26"/>
        </w:rPr>
        <w:t xml:space="preserve"> </w:t>
      </w:r>
      <w:proofErr w:type="spellStart"/>
      <w:r w:rsidRPr="007F1D3F">
        <w:rPr>
          <w:rStyle w:val="normaltextrun"/>
          <w:sz w:val="26"/>
          <w:szCs w:val="26"/>
        </w:rPr>
        <w:t>các</w:t>
      </w:r>
      <w:proofErr w:type="spellEnd"/>
      <w:r w:rsidRPr="007F1D3F">
        <w:rPr>
          <w:rStyle w:val="normaltextrun"/>
          <w:sz w:val="26"/>
          <w:szCs w:val="26"/>
        </w:rPr>
        <w:t xml:space="preserve"> </w:t>
      </w:r>
      <w:proofErr w:type="spellStart"/>
      <w:r w:rsidRPr="007F1D3F">
        <w:rPr>
          <w:rStyle w:val="normaltextrun"/>
          <w:sz w:val="26"/>
          <w:szCs w:val="26"/>
        </w:rPr>
        <w:t>định</w:t>
      </w:r>
      <w:proofErr w:type="spellEnd"/>
      <w:r w:rsidRPr="007F1D3F">
        <w:rPr>
          <w:rStyle w:val="normaltextrun"/>
          <w:sz w:val="26"/>
          <w:szCs w:val="26"/>
        </w:rPr>
        <w:t xml:space="preserve"> </w:t>
      </w:r>
      <w:proofErr w:type="spellStart"/>
      <w:r w:rsidRPr="007F1D3F">
        <w:rPr>
          <w:rStyle w:val="normaltextrun"/>
          <w:sz w:val="26"/>
          <w:szCs w:val="26"/>
        </w:rPr>
        <w:t>hướng</w:t>
      </w:r>
      <w:proofErr w:type="spellEnd"/>
      <w:r w:rsidRPr="007F1D3F">
        <w:rPr>
          <w:rStyle w:val="normaltextrun"/>
          <w:sz w:val="26"/>
          <w:szCs w:val="26"/>
        </w:rPr>
        <w:t xml:space="preserve"> </w:t>
      </w:r>
      <w:proofErr w:type="spellStart"/>
      <w:r w:rsidRPr="007F1D3F">
        <w:rPr>
          <w:rStyle w:val="normaltextrun"/>
          <w:sz w:val="26"/>
          <w:szCs w:val="26"/>
        </w:rPr>
        <w:t>chính</w:t>
      </w:r>
      <w:proofErr w:type="spellEnd"/>
      <w:r w:rsidRPr="007F1D3F">
        <w:rPr>
          <w:rStyle w:val="normaltextrun"/>
          <w:sz w:val="26"/>
          <w:szCs w:val="26"/>
        </w:rPr>
        <w:t xml:space="preserve"> </w:t>
      </w:r>
      <w:proofErr w:type="spellStart"/>
      <w:r w:rsidRPr="007F1D3F">
        <w:rPr>
          <w:rStyle w:val="normaltextrun"/>
          <w:sz w:val="26"/>
          <w:szCs w:val="26"/>
        </w:rPr>
        <w:t>tiết</w:t>
      </w:r>
      <w:proofErr w:type="spellEnd"/>
      <w:r w:rsidRPr="007F1D3F">
        <w:rPr>
          <w:rStyle w:val="normaltextrun"/>
          <w:sz w:val="26"/>
          <w:szCs w:val="26"/>
        </w:rPr>
        <w:t xml:space="preserve"> </w:t>
      </w:r>
      <w:proofErr w:type="spellStart"/>
      <w:r w:rsidRPr="007F1D3F">
        <w:rPr>
          <w:rStyle w:val="normaltextrun"/>
          <w:sz w:val="26"/>
          <w:szCs w:val="26"/>
        </w:rPr>
        <w:t>kiệm</w:t>
      </w:r>
      <w:proofErr w:type="spellEnd"/>
      <w:r w:rsidRPr="007F1D3F">
        <w:rPr>
          <w:rStyle w:val="normaltextrun"/>
          <w:sz w:val="26"/>
          <w:szCs w:val="26"/>
        </w:rPr>
        <w:t xml:space="preserve"> </w:t>
      </w:r>
      <w:proofErr w:type="spellStart"/>
      <w:r w:rsidRPr="007F1D3F">
        <w:rPr>
          <w:rStyle w:val="normaltextrun"/>
          <w:sz w:val="26"/>
          <w:szCs w:val="26"/>
        </w:rPr>
        <w:t>và</w:t>
      </w:r>
      <w:proofErr w:type="spellEnd"/>
      <w:r w:rsidRPr="007F1D3F">
        <w:rPr>
          <w:rStyle w:val="normaltextrun"/>
          <w:sz w:val="26"/>
          <w:szCs w:val="26"/>
        </w:rPr>
        <w:t xml:space="preserve"> </w:t>
      </w:r>
      <w:proofErr w:type="spellStart"/>
      <w:r w:rsidRPr="007F1D3F">
        <w:rPr>
          <w:rStyle w:val="normaltextrun"/>
          <w:sz w:val="26"/>
          <w:szCs w:val="26"/>
        </w:rPr>
        <w:t>sử</w:t>
      </w:r>
      <w:proofErr w:type="spellEnd"/>
      <w:r w:rsidRPr="007F1D3F">
        <w:rPr>
          <w:rStyle w:val="normaltextrun"/>
          <w:sz w:val="26"/>
          <w:szCs w:val="26"/>
        </w:rPr>
        <w:t xml:space="preserve"> </w:t>
      </w:r>
      <w:proofErr w:type="spellStart"/>
      <w:r w:rsidRPr="007F1D3F">
        <w:rPr>
          <w:rStyle w:val="normaltextrun"/>
          <w:sz w:val="26"/>
          <w:szCs w:val="26"/>
        </w:rPr>
        <w:t>dụng</w:t>
      </w:r>
      <w:proofErr w:type="spellEnd"/>
      <w:r w:rsidRPr="007F1D3F">
        <w:rPr>
          <w:rStyle w:val="normaltextrun"/>
          <w:sz w:val="26"/>
          <w:szCs w:val="26"/>
        </w:rPr>
        <w:t xml:space="preserve"> </w:t>
      </w:r>
      <w:proofErr w:type="spellStart"/>
      <w:r w:rsidRPr="007F1D3F">
        <w:rPr>
          <w:rStyle w:val="normaltextrun"/>
          <w:sz w:val="26"/>
          <w:szCs w:val="26"/>
        </w:rPr>
        <w:t>tài</w:t>
      </w:r>
      <w:proofErr w:type="spellEnd"/>
      <w:r w:rsidRPr="007F1D3F">
        <w:rPr>
          <w:rStyle w:val="normaltextrun"/>
          <w:sz w:val="26"/>
          <w:szCs w:val="26"/>
        </w:rPr>
        <w:t xml:space="preserve"> </w:t>
      </w:r>
      <w:proofErr w:type="spellStart"/>
      <w:r w:rsidRPr="007F1D3F">
        <w:rPr>
          <w:rStyle w:val="normaltextrun"/>
          <w:sz w:val="26"/>
          <w:szCs w:val="26"/>
        </w:rPr>
        <w:t>nguyên</w:t>
      </w:r>
      <w:proofErr w:type="spellEnd"/>
      <w:r w:rsidRPr="007F1D3F">
        <w:rPr>
          <w:rStyle w:val="normaltextrun"/>
          <w:sz w:val="26"/>
          <w:szCs w:val="26"/>
        </w:rPr>
        <w:t xml:space="preserve"> </w:t>
      </w:r>
      <w:proofErr w:type="spellStart"/>
      <w:r w:rsidRPr="007F1D3F">
        <w:rPr>
          <w:rStyle w:val="normaltextrun"/>
          <w:sz w:val="26"/>
          <w:szCs w:val="26"/>
        </w:rPr>
        <w:t>có</w:t>
      </w:r>
      <w:proofErr w:type="spellEnd"/>
      <w:r w:rsidRPr="007F1D3F">
        <w:rPr>
          <w:rStyle w:val="normaltextrun"/>
          <w:sz w:val="26"/>
          <w:szCs w:val="26"/>
        </w:rPr>
        <w:t xml:space="preserve"> </w:t>
      </w:r>
      <w:proofErr w:type="spellStart"/>
      <w:r w:rsidRPr="007F1D3F">
        <w:rPr>
          <w:rStyle w:val="normaltextrun"/>
          <w:sz w:val="26"/>
          <w:szCs w:val="26"/>
        </w:rPr>
        <w:t>hiệu</w:t>
      </w:r>
      <w:proofErr w:type="spellEnd"/>
      <w:r w:rsidRPr="007F1D3F">
        <w:rPr>
          <w:rStyle w:val="normaltextrun"/>
          <w:sz w:val="26"/>
          <w:szCs w:val="26"/>
        </w:rPr>
        <w:t xml:space="preserve"> </w:t>
      </w:r>
      <w:proofErr w:type="spellStart"/>
      <w:r w:rsidRPr="007F1D3F">
        <w:rPr>
          <w:rStyle w:val="normaltextrun"/>
          <w:sz w:val="26"/>
          <w:szCs w:val="26"/>
        </w:rPr>
        <w:t>quả</w:t>
      </w:r>
      <w:proofErr w:type="spellEnd"/>
      <w:r w:rsidRPr="007F1D3F">
        <w:rPr>
          <w:rStyle w:val="normaltextrun"/>
          <w:sz w:val="26"/>
          <w:szCs w:val="26"/>
        </w:rPr>
        <w:t xml:space="preserve">. </w:t>
      </w:r>
    </w:p>
    <w:p w14:paraId="3BED58CE" w14:textId="7AB1833F" w:rsidR="0068358E" w:rsidRPr="007F1D3F" w:rsidRDefault="00407409" w:rsidP="0068358E">
      <w:pPr>
        <w:pStyle w:val="paragraph"/>
        <w:spacing w:before="0" w:beforeAutospacing="0" w:after="120" w:afterAutospacing="0"/>
        <w:ind w:right="90" w:firstLine="567"/>
        <w:jc w:val="both"/>
        <w:textAlignment w:val="baseline"/>
        <w:rPr>
          <w:rStyle w:val="normaltextrun"/>
          <w:sz w:val="26"/>
          <w:szCs w:val="26"/>
        </w:rPr>
      </w:pPr>
      <w:r w:rsidRPr="007F1D3F">
        <w:rPr>
          <w:rStyle w:val="normaltextrun"/>
          <w:sz w:val="26"/>
          <w:szCs w:val="26"/>
        </w:rPr>
        <w:t xml:space="preserve">- </w:t>
      </w:r>
      <w:proofErr w:type="spellStart"/>
      <w:r w:rsidRPr="007F1D3F">
        <w:rPr>
          <w:rStyle w:val="normaltextrun"/>
          <w:sz w:val="26"/>
          <w:szCs w:val="26"/>
        </w:rPr>
        <w:t>Phát</w:t>
      </w:r>
      <w:proofErr w:type="spellEnd"/>
      <w:r w:rsidRPr="007F1D3F">
        <w:rPr>
          <w:rStyle w:val="normaltextrun"/>
          <w:sz w:val="26"/>
          <w:szCs w:val="26"/>
        </w:rPr>
        <w:t xml:space="preserve"> </w:t>
      </w:r>
      <w:proofErr w:type="spellStart"/>
      <w:r w:rsidRPr="007F1D3F">
        <w:rPr>
          <w:rStyle w:val="normaltextrun"/>
          <w:sz w:val="26"/>
          <w:szCs w:val="26"/>
        </w:rPr>
        <w:t>triển</w:t>
      </w:r>
      <w:proofErr w:type="spellEnd"/>
      <w:r w:rsidRPr="007F1D3F">
        <w:rPr>
          <w:rStyle w:val="normaltextrun"/>
          <w:sz w:val="26"/>
          <w:szCs w:val="26"/>
        </w:rPr>
        <w:t xml:space="preserve"> </w:t>
      </w:r>
      <w:proofErr w:type="spellStart"/>
      <w:r w:rsidRPr="007F1D3F">
        <w:rPr>
          <w:rStyle w:val="normaltextrun"/>
          <w:sz w:val="26"/>
          <w:szCs w:val="26"/>
        </w:rPr>
        <w:t>đô</w:t>
      </w:r>
      <w:proofErr w:type="spellEnd"/>
      <w:r w:rsidRPr="007F1D3F">
        <w:rPr>
          <w:rStyle w:val="normaltextrun"/>
          <w:sz w:val="26"/>
          <w:szCs w:val="26"/>
        </w:rPr>
        <w:t xml:space="preserve"> </w:t>
      </w:r>
      <w:proofErr w:type="spellStart"/>
      <w:r w:rsidRPr="007F1D3F">
        <w:rPr>
          <w:rStyle w:val="normaltextrun"/>
          <w:sz w:val="26"/>
          <w:szCs w:val="26"/>
        </w:rPr>
        <w:t>thị</w:t>
      </w:r>
      <w:proofErr w:type="spellEnd"/>
      <w:r w:rsidRPr="007F1D3F">
        <w:rPr>
          <w:rStyle w:val="normaltextrun"/>
          <w:sz w:val="26"/>
          <w:szCs w:val="26"/>
        </w:rPr>
        <w:t xml:space="preserve"> </w:t>
      </w:r>
      <w:proofErr w:type="spellStart"/>
      <w:r w:rsidRPr="007F1D3F">
        <w:rPr>
          <w:rStyle w:val="normaltextrun"/>
          <w:sz w:val="26"/>
          <w:szCs w:val="26"/>
        </w:rPr>
        <w:t>đi</w:t>
      </w:r>
      <w:proofErr w:type="spellEnd"/>
      <w:r w:rsidRPr="007F1D3F">
        <w:rPr>
          <w:rStyle w:val="normaltextrun"/>
          <w:sz w:val="26"/>
          <w:szCs w:val="26"/>
        </w:rPr>
        <w:t xml:space="preserve"> </w:t>
      </w:r>
      <w:proofErr w:type="spellStart"/>
      <w:r w:rsidRPr="007F1D3F">
        <w:rPr>
          <w:rStyle w:val="normaltextrun"/>
          <w:sz w:val="26"/>
          <w:szCs w:val="26"/>
        </w:rPr>
        <w:t>đôi</w:t>
      </w:r>
      <w:proofErr w:type="spellEnd"/>
      <w:r w:rsidRPr="007F1D3F">
        <w:rPr>
          <w:rStyle w:val="normaltextrun"/>
          <w:sz w:val="26"/>
          <w:szCs w:val="26"/>
        </w:rPr>
        <w:t xml:space="preserve"> </w:t>
      </w:r>
      <w:proofErr w:type="spellStart"/>
      <w:r w:rsidRPr="007F1D3F">
        <w:rPr>
          <w:rStyle w:val="normaltextrun"/>
          <w:sz w:val="26"/>
          <w:szCs w:val="26"/>
        </w:rPr>
        <w:t>với</w:t>
      </w:r>
      <w:proofErr w:type="spellEnd"/>
      <w:r w:rsidRPr="007F1D3F">
        <w:rPr>
          <w:rStyle w:val="normaltextrun"/>
          <w:sz w:val="26"/>
          <w:szCs w:val="26"/>
        </w:rPr>
        <w:t xml:space="preserve"> </w:t>
      </w:r>
      <w:proofErr w:type="spellStart"/>
      <w:r w:rsidRPr="007F1D3F">
        <w:rPr>
          <w:rStyle w:val="normaltextrun"/>
          <w:sz w:val="26"/>
          <w:szCs w:val="26"/>
        </w:rPr>
        <w:t>bảo</w:t>
      </w:r>
      <w:proofErr w:type="spellEnd"/>
      <w:r w:rsidRPr="007F1D3F">
        <w:rPr>
          <w:rStyle w:val="normaltextrun"/>
          <w:sz w:val="26"/>
          <w:szCs w:val="26"/>
        </w:rPr>
        <w:t xml:space="preserve"> </w:t>
      </w:r>
      <w:proofErr w:type="spellStart"/>
      <w:r w:rsidRPr="007F1D3F">
        <w:rPr>
          <w:rStyle w:val="normaltextrun"/>
          <w:sz w:val="26"/>
          <w:szCs w:val="26"/>
        </w:rPr>
        <w:t>vệ</w:t>
      </w:r>
      <w:proofErr w:type="spellEnd"/>
      <w:r w:rsidRPr="007F1D3F">
        <w:rPr>
          <w:rStyle w:val="normaltextrun"/>
          <w:sz w:val="26"/>
          <w:szCs w:val="26"/>
        </w:rPr>
        <w:t xml:space="preserve"> </w:t>
      </w:r>
      <w:proofErr w:type="spellStart"/>
      <w:r w:rsidRPr="007F1D3F">
        <w:rPr>
          <w:rStyle w:val="normaltextrun"/>
          <w:sz w:val="26"/>
          <w:szCs w:val="26"/>
        </w:rPr>
        <w:t>cảnh</w:t>
      </w:r>
      <w:proofErr w:type="spellEnd"/>
      <w:r w:rsidRPr="007F1D3F">
        <w:rPr>
          <w:rStyle w:val="normaltextrun"/>
          <w:sz w:val="26"/>
          <w:szCs w:val="26"/>
        </w:rPr>
        <w:t xml:space="preserve"> </w:t>
      </w:r>
      <w:proofErr w:type="spellStart"/>
      <w:r w:rsidRPr="007F1D3F">
        <w:rPr>
          <w:rStyle w:val="normaltextrun"/>
          <w:sz w:val="26"/>
          <w:szCs w:val="26"/>
        </w:rPr>
        <w:t>quan</w:t>
      </w:r>
      <w:proofErr w:type="spellEnd"/>
      <w:r w:rsidR="00F7776F" w:rsidRPr="007F1D3F">
        <w:rPr>
          <w:rStyle w:val="normaltextrun"/>
          <w:sz w:val="26"/>
          <w:szCs w:val="26"/>
        </w:rPr>
        <w:t xml:space="preserve">, </w:t>
      </w:r>
      <w:proofErr w:type="spellStart"/>
      <w:r w:rsidR="00F7776F" w:rsidRPr="007F1D3F">
        <w:rPr>
          <w:rStyle w:val="normaltextrun"/>
          <w:sz w:val="26"/>
          <w:szCs w:val="26"/>
        </w:rPr>
        <w:t>môi</w:t>
      </w:r>
      <w:proofErr w:type="spellEnd"/>
      <w:r w:rsidR="00F7776F" w:rsidRPr="007F1D3F">
        <w:rPr>
          <w:rStyle w:val="normaltextrun"/>
          <w:sz w:val="26"/>
          <w:szCs w:val="26"/>
        </w:rPr>
        <w:t xml:space="preserve"> </w:t>
      </w:r>
      <w:proofErr w:type="spellStart"/>
      <w:r w:rsidR="00F7776F" w:rsidRPr="007F1D3F">
        <w:rPr>
          <w:rStyle w:val="normaltextrun"/>
          <w:sz w:val="26"/>
          <w:szCs w:val="26"/>
        </w:rPr>
        <w:t>trường</w:t>
      </w:r>
      <w:proofErr w:type="spellEnd"/>
      <w:r w:rsidR="00F7776F" w:rsidRPr="007F1D3F">
        <w:rPr>
          <w:rStyle w:val="normaltextrun"/>
          <w:sz w:val="26"/>
          <w:szCs w:val="26"/>
        </w:rPr>
        <w:t xml:space="preserve">. </w:t>
      </w:r>
      <w:proofErr w:type="spellStart"/>
      <w:r w:rsidR="0068358E" w:rsidRPr="007F1D3F">
        <w:rPr>
          <w:rStyle w:val="normaltextrun"/>
          <w:sz w:val="26"/>
          <w:szCs w:val="26"/>
        </w:rPr>
        <w:t>Phát</w:t>
      </w:r>
      <w:proofErr w:type="spellEnd"/>
      <w:r w:rsidR="0068358E" w:rsidRPr="007F1D3F">
        <w:rPr>
          <w:rStyle w:val="normaltextrun"/>
          <w:sz w:val="26"/>
          <w:szCs w:val="26"/>
        </w:rPr>
        <w:t xml:space="preserve"> </w:t>
      </w:r>
      <w:proofErr w:type="spellStart"/>
      <w:r w:rsidR="0068358E" w:rsidRPr="007F1D3F">
        <w:rPr>
          <w:rStyle w:val="normaltextrun"/>
          <w:sz w:val="26"/>
          <w:szCs w:val="26"/>
        </w:rPr>
        <w:t>triển</w:t>
      </w:r>
      <w:proofErr w:type="spellEnd"/>
      <w:r w:rsidR="0068358E" w:rsidRPr="007F1D3F">
        <w:rPr>
          <w:rStyle w:val="normaltextrun"/>
          <w:sz w:val="26"/>
          <w:szCs w:val="26"/>
        </w:rPr>
        <w:t xml:space="preserve"> </w:t>
      </w:r>
      <w:proofErr w:type="spellStart"/>
      <w:r w:rsidR="0068358E" w:rsidRPr="007F1D3F">
        <w:rPr>
          <w:rStyle w:val="normaltextrun"/>
          <w:sz w:val="26"/>
          <w:szCs w:val="26"/>
        </w:rPr>
        <w:t>bền</w:t>
      </w:r>
      <w:proofErr w:type="spellEnd"/>
      <w:r w:rsidR="0068358E" w:rsidRPr="007F1D3F">
        <w:rPr>
          <w:rStyle w:val="normaltextrun"/>
          <w:sz w:val="26"/>
          <w:szCs w:val="26"/>
        </w:rPr>
        <w:t xml:space="preserve"> </w:t>
      </w:r>
      <w:proofErr w:type="spellStart"/>
      <w:r w:rsidR="0068358E" w:rsidRPr="007F1D3F">
        <w:rPr>
          <w:rStyle w:val="normaltextrun"/>
          <w:sz w:val="26"/>
          <w:szCs w:val="26"/>
        </w:rPr>
        <w:t>vững</w:t>
      </w:r>
      <w:proofErr w:type="spellEnd"/>
      <w:r w:rsidR="0068358E" w:rsidRPr="007F1D3F">
        <w:rPr>
          <w:rStyle w:val="normaltextrun"/>
          <w:sz w:val="26"/>
          <w:szCs w:val="26"/>
        </w:rPr>
        <w:t xml:space="preserve"> </w:t>
      </w:r>
      <w:proofErr w:type="spellStart"/>
      <w:r w:rsidR="0068358E" w:rsidRPr="007F1D3F">
        <w:rPr>
          <w:rStyle w:val="normaltextrun"/>
          <w:sz w:val="26"/>
          <w:szCs w:val="26"/>
        </w:rPr>
        <w:t>cần</w:t>
      </w:r>
      <w:proofErr w:type="spellEnd"/>
      <w:r w:rsidR="0068358E" w:rsidRPr="007F1D3F">
        <w:rPr>
          <w:rStyle w:val="normaltextrun"/>
          <w:sz w:val="26"/>
          <w:szCs w:val="26"/>
        </w:rPr>
        <w:t xml:space="preserve"> song </w:t>
      </w:r>
      <w:proofErr w:type="spellStart"/>
      <w:r w:rsidR="0068358E" w:rsidRPr="007F1D3F">
        <w:rPr>
          <w:rStyle w:val="normaltextrun"/>
          <w:sz w:val="26"/>
          <w:szCs w:val="26"/>
        </w:rPr>
        <w:t>hành</w:t>
      </w:r>
      <w:proofErr w:type="spellEnd"/>
      <w:r w:rsidR="0068358E" w:rsidRPr="007F1D3F">
        <w:rPr>
          <w:rStyle w:val="normaltextrun"/>
          <w:sz w:val="26"/>
          <w:szCs w:val="26"/>
        </w:rPr>
        <w:t xml:space="preserve"> </w:t>
      </w:r>
      <w:proofErr w:type="spellStart"/>
      <w:r w:rsidR="0068358E" w:rsidRPr="007F1D3F">
        <w:rPr>
          <w:rStyle w:val="normaltextrun"/>
          <w:sz w:val="26"/>
          <w:szCs w:val="26"/>
        </w:rPr>
        <w:t>với</w:t>
      </w:r>
      <w:proofErr w:type="spellEnd"/>
      <w:r w:rsidR="0068358E" w:rsidRPr="007F1D3F">
        <w:rPr>
          <w:rStyle w:val="normaltextrun"/>
          <w:sz w:val="26"/>
          <w:szCs w:val="26"/>
        </w:rPr>
        <w:t xml:space="preserve"> </w:t>
      </w:r>
      <w:proofErr w:type="spellStart"/>
      <w:r w:rsidR="0068358E" w:rsidRPr="007F1D3F">
        <w:rPr>
          <w:rStyle w:val="normaltextrun"/>
          <w:sz w:val="26"/>
          <w:szCs w:val="26"/>
        </w:rPr>
        <w:t>bảo</w:t>
      </w:r>
      <w:proofErr w:type="spellEnd"/>
      <w:r w:rsidR="0068358E" w:rsidRPr="007F1D3F">
        <w:rPr>
          <w:rStyle w:val="normaltextrun"/>
          <w:sz w:val="26"/>
          <w:szCs w:val="26"/>
        </w:rPr>
        <w:t xml:space="preserve"> </w:t>
      </w:r>
      <w:proofErr w:type="spellStart"/>
      <w:r w:rsidR="0068358E" w:rsidRPr="007F1D3F">
        <w:rPr>
          <w:rStyle w:val="normaltextrun"/>
          <w:sz w:val="26"/>
          <w:szCs w:val="26"/>
        </w:rPr>
        <w:t>tồn</w:t>
      </w:r>
      <w:proofErr w:type="spellEnd"/>
      <w:r w:rsidR="0068358E" w:rsidRPr="007F1D3F">
        <w:rPr>
          <w:rStyle w:val="normaltextrun"/>
          <w:sz w:val="26"/>
          <w:szCs w:val="26"/>
        </w:rPr>
        <w:t xml:space="preserve"> </w:t>
      </w:r>
      <w:proofErr w:type="spellStart"/>
      <w:r w:rsidR="0068358E" w:rsidRPr="007F1D3F">
        <w:rPr>
          <w:rStyle w:val="normaltextrun"/>
          <w:sz w:val="26"/>
          <w:szCs w:val="26"/>
        </w:rPr>
        <w:t>và</w:t>
      </w:r>
      <w:proofErr w:type="spellEnd"/>
      <w:r w:rsidR="0068358E" w:rsidRPr="007F1D3F">
        <w:rPr>
          <w:rStyle w:val="normaltextrun"/>
          <w:sz w:val="26"/>
          <w:szCs w:val="26"/>
        </w:rPr>
        <w:t xml:space="preserve"> </w:t>
      </w:r>
      <w:proofErr w:type="spellStart"/>
      <w:r w:rsidR="0068358E" w:rsidRPr="007F1D3F">
        <w:rPr>
          <w:rStyle w:val="normaltextrun"/>
          <w:sz w:val="26"/>
          <w:szCs w:val="26"/>
        </w:rPr>
        <w:t>phát</w:t>
      </w:r>
      <w:proofErr w:type="spellEnd"/>
      <w:r w:rsidR="0068358E" w:rsidRPr="007F1D3F">
        <w:rPr>
          <w:rStyle w:val="normaltextrun"/>
          <w:sz w:val="26"/>
          <w:szCs w:val="26"/>
        </w:rPr>
        <w:t xml:space="preserve"> </w:t>
      </w:r>
      <w:proofErr w:type="spellStart"/>
      <w:r w:rsidR="0068358E" w:rsidRPr="007F1D3F">
        <w:rPr>
          <w:rStyle w:val="normaltextrun"/>
          <w:sz w:val="26"/>
          <w:szCs w:val="26"/>
        </w:rPr>
        <w:t>huy</w:t>
      </w:r>
      <w:proofErr w:type="spellEnd"/>
      <w:r w:rsidR="0068358E" w:rsidRPr="007F1D3F">
        <w:rPr>
          <w:rStyle w:val="normaltextrun"/>
          <w:sz w:val="26"/>
          <w:szCs w:val="26"/>
        </w:rPr>
        <w:t xml:space="preserve"> </w:t>
      </w:r>
      <w:proofErr w:type="spellStart"/>
      <w:r w:rsidR="0068358E" w:rsidRPr="007F1D3F">
        <w:rPr>
          <w:rStyle w:val="normaltextrun"/>
          <w:sz w:val="26"/>
          <w:szCs w:val="26"/>
        </w:rPr>
        <w:t>các</w:t>
      </w:r>
      <w:proofErr w:type="spellEnd"/>
      <w:r w:rsidR="0068358E" w:rsidRPr="007F1D3F">
        <w:rPr>
          <w:rStyle w:val="normaltextrun"/>
          <w:sz w:val="26"/>
          <w:szCs w:val="26"/>
        </w:rPr>
        <w:t xml:space="preserve"> </w:t>
      </w:r>
      <w:proofErr w:type="spellStart"/>
      <w:r w:rsidR="0068358E" w:rsidRPr="007F1D3F">
        <w:rPr>
          <w:rStyle w:val="normaltextrun"/>
          <w:sz w:val="26"/>
          <w:szCs w:val="26"/>
        </w:rPr>
        <w:t>giá</w:t>
      </w:r>
      <w:proofErr w:type="spellEnd"/>
      <w:r w:rsidR="0068358E" w:rsidRPr="007F1D3F">
        <w:rPr>
          <w:rStyle w:val="normaltextrun"/>
          <w:sz w:val="26"/>
          <w:szCs w:val="26"/>
        </w:rPr>
        <w:t xml:space="preserve"> </w:t>
      </w:r>
      <w:proofErr w:type="spellStart"/>
      <w:r w:rsidR="0068358E" w:rsidRPr="007F1D3F">
        <w:rPr>
          <w:rStyle w:val="normaltextrun"/>
          <w:sz w:val="26"/>
          <w:szCs w:val="26"/>
        </w:rPr>
        <w:t>trị</w:t>
      </w:r>
      <w:proofErr w:type="spellEnd"/>
      <w:r w:rsidR="0068358E" w:rsidRPr="007F1D3F">
        <w:rPr>
          <w:rStyle w:val="normaltextrun"/>
          <w:sz w:val="26"/>
          <w:szCs w:val="26"/>
        </w:rPr>
        <w:t xml:space="preserve"> </w:t>
      </w:r>
      <w:proofErr w:type="spellStart"/>
      <w:r w:rsidR="0068358E" w:rsidRPr="007F1D3F">
        <w:rPr>
          <w:rStyle w:val="normaltextrun"/>
          <w:sz w:val="26"/>
          <w:szCs w:val="26"/>
        </w:rPr>
        <w:t>bản</w:t>
      </w:r>
      <w:proofErr w:type="spellEnd"/>
      <w:r w:rsidR="0068358E" w:rsidRPr="007F1D3F">
        <w:rPr>
          <w:rStyle w:val="normaltextrun"/>
          <w:sz w:val="26"/>
          <w:szCs w:val="26"/>
        </w:rPr>
        <w:t xml:space="preserve"> </w:t>
      </w:r>
      <w:proofErr w:type="spellStart"/>
      <w:r w:rsidR="0068358E" w:rsidRPr="007F1D3F">
        <w:rPr>
          <w:rStyle w:val="normaltextrun"/>
          <w:sz w:val="26"/>
          <w:szCs w:val="26"/>
        </w:rPr>
        <w:t>sắc</w:t>
      </w:r>
      <w:proofErr w:type="spellEnd"/>
      <w:r w:rsidR="0068358E" w:rsidRPr="007F1D3F">
        <w:rPr>
          <w:rStyle w:val="normaltextrun"/>
          <w:sz w:val="26"/>
          <w:szCs w:val="26"/>
        </w:rPr>
        <w:t xml:space="preserve"> bao </w:t>
      </w:r>
      <w:proofErr w:type="spellStart"/>
      <w:r w:rsidR="0068358E" w:rsidRPr="007F1D3F">
        <w:rPr>
          <w:rStyle w:val="normaltextrun"/>
          <w:sz w:val="26"/>
          <w:szCs w:val="26"/>
        </w:rPr>
        <w:t>gồm</w:t>
      </w:r>
      <w:proofErr w:type="spellEnd"/>
      <w:r w:rsidR="0068358E" w:rsidRPr="007F1D3F">
        <w:rPr>
          <w:rStyle w:val="normaltextrun"/>
          <w:sz w:val="26"/>
          <w:szCs w:val="26"/>
        </w:rPr>
        <w:t xml:space="preserve"> </w:t>
      </w:r>
      <w:proofErr w:type="spellStart"/>
      <w:r w:rsidR="0068358E" w:rsidRPr="007F1D3F">
        <w:rPr>
          <w:rStyle w:val="normaltextrun"/>
          <w:sz w:val="26"/>
          <w:szCs w:val="26"/>
        </w:rPr>
        <w:t>toàn</w:t>
      </w:r>
      <w:proofErr w:type="spellEnd"/>
      <w:r w:rsidR="0068358E" w:rsidRPr="007F1D3F">
        <w:rPr>
          <w:rStyle w:val="normaltextrun"/>
          <w:sz w:val="26"/>
          <w:szCs w:val="26"/>
        </w:rPr>
        <w:t xml:space="preserve"> </w:t>
      </w:r>
      <w:proofErr w:type="spellStart"/>
      <w:r w:rsidR="0068358E" w:rsidRPr="007F1D3F">
        <w:rPr>
          <w:rStyle w:val="normaltextrun"/>
          <w:sz w:val="26"/>
          <w:szCs w:val="26"/>
        </w:rPr>
        <w:t>bộ</w:t>
      </w:r>
      <w:proofErr w:type="spellEnd"/>
      <w:r w:rsidR="0068358E" w:rsidRPr="007F1D3F">
        <w:rPr>
          <w:rStyle w:val="normaltextrun"/>
          <w:sz w:val="26"/>
          <w:szCs w:val="26"/>
        </w:rPr>
        <w:t xml:space="preserve"> </w:t>
      </w:r>
      <w:proofErr w:type="spellStart"/>
      <w:r w:rsidR="0068358E" w:rsidRPr="007F1D3F">
        <w:rPr>
          <w:rStyle w:val="normaltextrun"/>
          <w:sz w:val="26"/>
          <w:szCs w:val="26"/>
        </w:rPr>
        <w:t>tài</w:t>
      </w:r>
      <w:proofErr w:type="spellEnd"/>
      <w:r w:rsidR="0068358E" w:rsidRPr="007F1D3F">
        <w:rPr>
          <w:rStyle w:val="normaltextrun"/>
          <w:sz w:val="26"/>
          <w:szCs w:val="26"/>
        </w:rPr>
        <w:t xml:space="preserve"> </w:t>
      </w:r>
      <w:proofErr w:type="spellStart"/>
      <w:r w:rsidR="0068358E" w:rsidRPr="007F1D3F">
        <w:rPr>
          <w:rStyle w:val="normaltextrun"/>
          <w:sz w:val="26"/>
          <w:szCs w:val="26"/>
        </w:rPr>
        <w:t>nguyên</w:t>
      </w:r>
      <w:proofErr w:type="spellEnd"/>
      <w:r w:rsidR="0068358E" w:rsidRPr="007F1D3F">
        <w:rPr>
          <w:rStyle w:val="normaltextrun"/>
          <w:sz w:val="26"/>
          <w:szCs w:val="26"/>
        </w:rPr>
        <w:t xml:space="preserve"> </w:t>
      </w:r>
      <w:proofErr w:type="spellStart"/>
      <w:r w:rsidR="0068358E" w:rsidRPr="007F1D3F">
        <w:rPr>
          <w:rStyle w:val="normaltextrun"/>
          <w:sz w:val="26"/>
          <w:szCs w:val="26"/>
        </w:rPr>
        <w:t>thiên</w:t>
      </w:r>
      <w:proofErr w:type="spellEnd"/>
      <w:r w:rsidR="0068358E" w:rsidRPr="007F1D3F">
        <w:rPr>
          <w:rStyle w:val="normaltextrun"/>
          <w:sz w:val="26"/>
          <w:szCs w:val="26"/>
        </w:rPr>
        <w:t xml:space="preserve"> </w:t>
      </w:r>
      <w:proofErr w:type="spellStart"/>
      <w:r w:rsidR="0068358E" w:rsidRPr="007F1D3F">
        <w:rPr>
          <w:rStyle w:val="normaltextrun"/>
          <w:sz w:val="26"/>
          <w:szCs w:val="26"/>
        </w:rPr>
        <w:t>nhiên</w:t>
      </w:r>
      <w:proofErr w:type="spellEnd"/>
      <w:r w:rsidR="0068358E" w:rsidRPr="007F1D3F">
        <w:rPr>
          <w:rStyle w:val="normaltextrun"/>
          <w:sz w:val="26"/>
          <w:szCs w:val="26"/>
        </w:rPr>
        <w:t xml:space="preserve"> </w:t>
      </w:r>
      <w:proofErr w:type="spellStart"/>
      <w:r w:rsidR="0068358E" w:rsidRPr="007F1D3F">
        <w:rPr>
          <w:rStyle w:val="normaltextrun"/>
          <w:sz w:val="26"/>
          <w:szCs w:val="26"/>
        </w:rPr>
        <w:t>hiện</w:t>
      </w:r>
      <w:proofErr w:type="spellEnd"/>
      <w:r w:rsidR="0068358E" w:rsidRPr="007F1D3F">
        <w:rPr>
          <w:rStyle w:val="normaltextrun"/>
          <w:sz w:val="26"/>
          <w:szCs w:val="26"/>
        </w:rPr>
        <w:t xml:space="preserve"> </w:t>
      </w:r>
      <w:proofErr w:type="spellStart"/>
      <w:r w:rsidR="0068358E" w:rsidRPr="007F1D3F">
        <w:rPr>
          <w:rStyle w:val="normaltextrun"/>
          <w:sz w:val="26"/>
          <w:szCs w:val="26"/>
        </w:rPr>
        <w:t>còn</w:t>
      </w:r>
      <w:proofErr w:type="spellEnd"/>
      <w:r w:rsidR="0068358E" w:rsidRPr="007F1D3F">
        <w:rPr>
          <w:rStyle w:val="normaltextrun"/>
          <w:sz w:val="26"/>
          <w:szCs w:val="26"/>
        </w:rPr>
        <w:t xml:space="preserve"> </w:t>
      </w:r>
      <w:proofErr w:type="spellStart"/>
      <w:r w:rsidR="0068358E" w:rsidRPr="007F1D3F">
        <w:rPr>
          <w:rStyle w:val="normaltextrun"/>
          <w:sz w:val="26"/>
          <w:szCs w:val="26"/>
        </w:rPr>
        <w:t>và</w:t>
      </w:r>
      <w:proofErr w:type="spellEnd"/>
      <w:r w:rsidR="0068358E" w:rsidRPr="007F1D3F">
        <w:rPr>
          <w:rStyle w:val="normaltextrun"/>
          <w:sz w:val="26"/>
          <w:szCs w:val="26"/>
        </w:rPr>
        <w:t xml:space="preserve"> </w:t>
      </w:r>
      <w:proofErr w:type="spellStart"/>
      <w:r w:rsidR="0068358E" w:rsidRPr="007F1D3F">
        <w:rPr>
          <w:rStyle w:val="normaltextrun"/>
          <w:sz w:val="26"/>
          <w:szCs w:val="26"/>
        </w:rPr>
        <w:t>tài</w:t>
      </w:r>
      <w:proofErr w:type="spellEnd"/>
      <w:r w:rsidR="0068358E" w:rsidRPr="007F1D3F">
        <w:rPr>
          <w:rStyle w:val="normaltextrun"/>
          <w:sz w:val="26"/>
          <w:szCs w:val="26"/>
        </w:rPr>
        <w:t xml:space="preserve"> </w:t>
      </w:r>
      <w:proofErr w:type="spellStart"/>
      <w:r w:rsidR="0068358E" w:rsidRPr="007F1D3F">
        <w:rPr>
          <w:rStyle w:val="normaltextrun"/>
          <w:sz w:val="26"/>
          <w:szCs w:val="26"/>
        </w:rPr>
        <w:t>nguyên</w:t>
      </w:r>
      <w:proofErr w:type="spellEnd"/>
      <w:r w:rsidR="0068358E" w:rsidRPr="007F1D3F">
        <w:rPr>
          <w:rStyle w:val="normaltextrun"/>
          <w:sz w:val="26"/>
          <w:szCs w:val="26"/>
        </w:rPr>
        <w:t xml:space="preserve"> </w:t>
      </w:r>
      <w:proofErr w:type="spellStart"/>
      <w:r w:rsidR="0068358E" w:rsidRPr="007F1D3F">
        <w:rPr>
          <w:rStyle w:val="normaltextrun"/>
          <w:sz w:val="26"/>
          <w:szCs w:val="26"/>
        </w:rPr>
        <w:t>nhân</w:t>
      </w:r>
      <w:proofErr w:type="spellEnd"/>
      <w:r w:rsidR="0068358E" w:rsidRPr="007F1D3F">
        <w:rPr>
          <w:rStyle w:val="normaltextrun"/>
          <w:sz w:val="26"/>
          <w:szCs w:val="26"/>
        </w:rPr>
        <w:t xml:space="preserve"> </w:t>
      </w:r>
      <w:proofErr w:type="spellStart"/>
      <w:r w:rsidR="0068358E" w:rsidRPr="007F1D3F">
        <w:rPr>
          <w:rStyle w:val="normaltextrun"/>
          <w:sz w:val="26"/>
          <w:szCs w:val="26"/>
        </w:rPr>
        <w:t>văn</w:t>
      </w:r>
      <w:proofErr w:type="spellEnd"/>
      <w:r w:rsidR="0068358E" w:rsidRPr="007F1D3F">
        <w:rPr>
          <w:rStyle w:val="normaltextrun"/>
          <w:sz w:val="26"/>
          <w:szCs w:val="26"/>
        </w:rPr>
        <w:t xml:space="preserve">. </w:t>
      </w:r>
      <w:proofErr w:type="spellStart"/>
      <w:r w:rsidR="0068358E" w:rsidRPr="007F1D3F">
        <w:rPr>
          <w:rStyle w:val="normaltextrun"/>
          <w:sz w:val="26"/>
          <w:szCs w:val="26"/>
        </w:rPr>
        <w:t>Mô</w:t>
      </w:r>
      <w:proofErr w:type="spellEnd"/>
      <w:r w:rsidR="0068358E" w:rsidRPr="007F1D3F">
        <w:rPr>
          <w:rStyle w:val="normaltextrun"/>
          <w:sz w:val="26"/>
          <w:szCs w:val="26"/>
        </w:rPr>
        <w:t xml:space="preserve"> </w:t>
      </w:r>
      <w:proofErr w:type="spellStart"/>
      <w:r w:rsidR="0068358E" w:rsidRPr="007F1D3F">
        <w:rPr>
          <w:rStyle w:val="normaltextrun"/>
          <w:sz w:val="26"/>
          <w:szCs w:val="26"/>
        </w:rPr>
        <w:t>hình</w:t>
      </w:r>
      <w:proofErr w:type="spellEnd"/>
      <w:r w:rsidR="0068358E" w:rsidRPr="007F1D3F">
        <w:rPr>
          <w:rStyle w:val="normaltextrun"/>
          <w:sz w:val="26"/>
          <w:szCs w:val="26"/>
        </w:rPr>
        <w:t xml:space="preserve"> </w:t>
      </w:r>
      <w:proofErr w:type="spellStart"/>
      <w:r w:rsidR="0068358E" w:rsidRPr="007F1D3F">
        <w:rPr>
          <w:rStyle w:val="normaltextrun"/>
          <w:sz w:val="26"/>
          <w:szCs w:val="26"/>
        </w:rPr>
        <w:t>phát</w:t>
      </w:r>
      <w:proofErr w:type="spellEnd"/>
      <w:r w:rsidR="0068358E" w:rsidRPr="007F1D3F">
        <w:rPr>
          <w:rStyle w:val="normaltextrun"/>
          <w:sz w:val="26"/>
          <w:szCs w:val="26"/>
        </w:rPr>
        <w:t xml:space="preserve"> </w:t>
      </w:r>
      <w:proofErr w:type="spellStart"/>
      <w:r w:rsidR="0068358E" w:rsidRPr="007F1D3F">
        <w:rPr>
          <w:rStyle w:val="normaltextrun"/>
          <w:sz w:val="26"/>
          <w:szCs w:val="26"/>
        </w:rPr>
        <w:t>triển</w:t>
      </w:r>
      <w:proofErr w:type="spellEnd"/>
      <w:r w:rsidR="0068358E" w:rsidRPr="007F1D3F">
        <w:rPr>
          <w:rStyle w:val="normaltextrun"/>
          <w:sz w:val="26"/>
          <w:szCs w:val="26"/>
        </w:rPr>
        <w:t xml:space="preserve"> </w:t>
      </w:r>
      <w:proofErr w:type="spellStart"/>
      <w:r w:rsidR="0068358E" w:rsidRPr="007F1D3F">
        <w:rPr>
          <w:rStyle w:val="normaltextrun"/>
          <w:sz w:val="26"/>
          <w:szCs w:val="26"/>
        </w:rPr>
        <w:t>phải</w:t>
      </w:r>
      <w:proofErr w:type="spellEnd"/>
      <w:r w:rsidR="0068358E" w:rsidRPr="007F1D3F">
        <w:rPr>
          <w:rStyle w:val="normaltextrun"/>
          <w:sz w:val="26"/>
          <w:szCs w:val="26"/>
        </w:rPr>
        <w:t xml:space="preserve"> </w:t>
      </w:r>
      <w:proofErr w:type="spellStart"/>
      <w:r w:rsidR="0068358E" w:rsidRPr="007F1D3F">
        <w:rPr>
          <w:rStyle w:val="normaltextrun"/>
          <w:sz w:val="26"/>
          <w:szCs w:val="26"/>
        </w:rPr>
        <w:t>có</w:t>
      </w:r>
      <w:proofErr w:type="spellEnd"/>
      <w:r w:rsidR="0068358E" w:rsidRPr="007F1D3F">
        <w:rPr>
          <w:rStyle w:val="normaltextrun"/>
          <w:sz w:val="26"/>
          <w:szCs w:val="26"/>
        </w:rPr>
        <w:t xml:space="preserve"> </w:t>
      </w:r>
      <w:proofErr w:type="spellStart"/>
      <w:r w:rsidR="0068358E" w:rsidRPr="007F1D3F">
        <w:rPr>
          <w:rStyle w:val="normaltextrun"/>
          <w:sz w:val="26"/>
          <w:szCs w:val="26"/>
        </w:rPr>
        <w:t>tầm</w:t>
      </w:r>
      <w:proofErr w:type="spellEnd"/>
      <w:r w:rsidR="0068358E" w:rsidRPr="007F1D3F">
        <w:rPr>
          <w:rStyle w:val="normaltextrun"/>
          <w:sz w:val="26"/>
          <w:szCs w:val="26"/>
        </w:rPr>
        <w:t xml:space="preserve"> </w:t>
      </w:r>
      <w:proofErr w:type="spellStart"/>
      <w:r w:rsidR="0068358E" w:rsidRPr="007F1D3F">
        <w:rPr>
          <w:rStyle w:val="normaltextrun"/>
          <w:sz w:val="26"/>
          <w:szCs w:val="26"/>
        </w:rPr>
        <w:t>nhìn</w:t>
      </w:r>
      <w:proofErr w:type="spellEnd"/>
      <w:r w:rsidR="0068358E" w:rsidRPr="007F1D3F">
        <w:rPr>
          <w:rStyle w:val="normaltextrun"/>
          <w:sz w:val="26"/>
          <w:szCs w:val="26"/>
        </w:rPr>
        <w:t xml:space="preserve"> </w:t>
      </w:r>
      <w:proofErr w:type="spellStart"/>
      <w:r w:rsidR="0068358E" w:rsidRPr="007F1D3F">
        <w:rPr>
          <w:rStyle w:val="normaltextrun"/>
          <w:sz w:val="26"/>
          <w:szCs w:val="26"/>
        </w:rPr>
        <w:t>dài</w:t>
      </w:r>
      <w:proofErr w:type="spellEnd"/>
      <w:r w:rsidR="0068358E" w:rsidRPr="007F1D3F">
        <w:rPr>
          <w:rStyle w:val="normaltextrun"/>
          <w:sz w:val="26"/>
          <w:szCs w:val="26"/>
        </w:rPr>
        <w:t xml:space="preserve"> </w:t>
      </w:r>
      <w:proofErr w:type="spellStart"/>
      <w:r w:rsidR="0068358E" w:rsidRPr="007F1D3F">
        <w:rPr>
          <w:rStyle w:val="normaltextrun"/>
          <w:sz w:val="26"/>
          <w:szCs w:val="26"/>
        </w:rPr>
        <w:t>hạn</w:t>
      </w:r>
      <w:proofErr w:type="spellEnd"/>
      <w:r w:rsidR="0068358E" w:rsidRPr="007F1D3F">
        <w:rPr>
          <w:rStyle w:val="normaltextrun"/>
          <w:sz w:val="26"/>
          <w:szCs w:val="26"/>
        </w:rPr>
        <w:t xml:space="preserve">, </w:t>
      </w:r>
      <w:proofErr w:type="spellStart"/>
      <w:r w:rsidR="0068358E" w:rsidRPr="007F1D3F">
        <w:rPr>
          <w:rStyle w:val="normaltextrun"/>
          <w:sz w:val="26"/>
          <w:szCs w:val="26"/>
        </w:rPr>
        <w:t>gìn</w:t>
      </w:r>
      <w:proofErr w:type="spellEnd"/>
      <w:r w:rsidR="0068358E" w:rsidRPr="007F1D3F">
        <w:rPr>
          <w:rStyle w:val="normaltextrun"/>
          <w:sz w:val="26"/>
          <w:szCs w:val="26"/>
        </w:rPr>
        <w:t xml:space="preserve"> </w:t>
      </w:r>
      <w:proofErr w:type="spellStart"/>
      <w:r w:rsidR="0068358E" w:rsidRPr="007F1D3F">
        <w:rPr>
          <w:rStyle w:val="normaltextrun"/>
          <w:sz w:val="26"/>
          <w:szCs w:val="26"/>
        </w:rPr>
        <w:t>giữ</w:t>
      </w:r>
      <w:proofErr w:type="spellEnd"/>
      <w:r w:rsidR="0068358E" w:rsidRPr="007F1D3F">
        <w:rPr>
          <w:rStyle w:val="normaltextrun"/>
          <w:sz w:val="26"/>
          <w:szCs w:val="26"/>
        </w:rPr>
        <w:t xml:space="preserve"> </w:t>
      </w:r>
      <w:proofErr w:type="spellStart"/>
      <w:r w:rsidR="0068358E" w:rsidRPr="007F1D3F">
        <w:rPr>
          <w:rStyle w:val="normaltextrun"/>
          <w:sz w:val="26"/>
          <w:szCs w:val="26"/>
        </w:rPr>
        <w:t>thiên</w:t>
      </w:r>
      <w:proofErr w:type="spellEnd"/>
      <w:r w:rsidR="0068358E" w:rsidRPr="007F1D3F">
        <w:rPr>
          <w:rStyle w:val="normaltextrun"/>
          <w:sz w:val="26"/>
          <w:szCs w:val="26"/>
        </w:rPr>
        <w:t xml:space="preserve"> </w:t>
      </w:r>
      <w:proofErr w:type="spellStart"/>
      <w:r w:rsidR="0068358E" w:rsidRPr="007F1D3F">
        <w:rPr>
          <w:rStyle w:val="normaltextrun"/>
          <w:sz w:val="26"/>
          <w:szCs w:val="26"/>
        </w:rPr>
        <w:t>nhiên</w:t>
      </w:r>
      <w:proofErr w:type="spellEnd"/>
      <w:r w:rsidR="0068358E" w:rsidRPr="007F1D3F">
        <w:rPr>
          <w:rStyle w:val="normaltextrun"/>
          <w:sz w:val="26"/>
          <w:szCs w:val="26"/>
        </w:rPr>
        <w:t xml:space="preserve">, </w:t>
      </w:r>
      <w:proofErr w:type="spellStart"/>
      <w:r w:rsidR="0068358E" w:rsidRPr="007F1D3F">
        <w:rPr>
          <w:rStyle w:val="normaltextrun"/>
          <w:sz w:val="26"/>
          <w:szCs w:val="26"/>
        </w:rPr>
        <w:t>tránh</w:t>
      </w:r>
      <w:proofErr w:type="spellEnd"/>
      <w:r w:rsidR="0068358E" w:rsidRPr="007F1D3F">
        <w:rPr>
          <w:rStyle w:val="normaltextrun"/>
          <w:sz w:val="26"/>
          <w:szCs w:val="26"/>
        </w:rPr>
        <w:t xml:space="preserve"> </w:t>
      </w:r>
      <w:proofErr w:type="spellStart"/>
      <w:r w:rsidR="0068358E" w:rsidRPr="007F1D3F">
        <w:rPr>
          <w:rStyle w:val="normaltextrun"/>
          <w:sz w:val="26"/>
          <w:szCs w:val="26"/>
        </w:rPr>
        <w:t>làm</w:t>
      </w:r>
      <w:proofErr w:type="spellEnd"/>
      <w:r w:rsidR="0068358E" w:rsidRPr="007F1D3F">
        <w:rPr>
          <w:rStyle w:val="normaltextrun"/>
          <w:sz w:val="26"/>
          <w:szCs w:val="26"/>
        </w:rPr>
        <w:t xml:space="preserve"> </w:t>
      </w:r>
      <w:proofErr w:type="spellStart"/>
      <w:r w:rsidR="0068358E" w:rsidRPr="007F1D3F">
        <w:rPr>
          <w:rStyle w:val="normaltextrun"/>
          <w:sz w:val="26"/>
          <w:szCs w:val="26"/>
        </w:rPr>
        <w:t>tổn</w:t>
      </w:r>
      <w:proofErr w:type="spellEnd"/>
      <w:r w:rsidR="0068358E" w:rsidRPr="007F1D3F">
        <w:rPr>
          <w:rStyle w:val="normaltextrun"/>
          <w:sz w:val="26"/>
          <w:szCs w:val="26"/>
        </w:rPr>
        <w:t xml:space="preserve"> </w:t>
      </w:r>
      <w:proofErr w:type="spellStart"/>
      <w:r w:rsidR="0068358E" w:rsidRPr="007F1D3F">
        <w:rPr>
          <w:rStyle w:val="normaltextrun"/>
          <w:sz w:val="26"/>
          <w:szCs w:val="26"/>
        </w:rPr>
        <w:t>hại</w:t>
      </w:r>
      <w:proofErr w:type="spellEnd"/>
      <w:r w:rsidR="0068358E" w:rsidRPr="007F1D3F">
        <w:rPr>
          <w:rStyle w:val="normaltextrun"/>
          <w:sz w:val="26"/>
          <w:szCs w:val="26"/>
        </w:rPr>
        <w:t xml:space="preserve"> </w:t>
      </w:r>
      <w:proofErr w:type="spellStart"/>
      <w:r w:rsidR="0068358E" w:rsidRPr="007F1D3F">
        <w:rPr>
          <w:rStyle w:val="normaltextrun"/>
          <w:sz w:val="26"/>
          <w:szCs w:val="26"/>
        </w:rPr>
        <w:t>môi</w:t>
      </w:r>
      <w:proofErr w:type="spellEnd"/>
      <w:r w:rsidR="0068358E" w:rsidRPr="007F1D3F">
        <w:rPr>
          <w:rStyle w:val="normaltextrun"/>
          <w:sz w:val="26"/>
          <w:szCs w:val="26"/>
        </w:rPr>
        <w:t xml:space="preserve"> </w:t>
      </w:r>
      <w:proofErr w:type="spellStart"/>
      <w:r w:rsidR="0068358E" w:rsidRPr="007F1D3F">
        <w:rPr>
          <w:rStyle w:val="normaltextrun"/>
          <w:sz w:val="26"/>
          <w:szCs w:val="26"/>
        </w:rPr>
        <w:t>trường</w:t>
      </w:r>
      <w:proofErr w:type="spellEnd"/>
      <w:r w:rsidR="0068358E" w:rsidRPr="007F1D3F">
        <w:rPr>
          <w:rStyle w:val="normaltextrun"/>
          <w:sz w:val="26"/>
          <w:szCs w:val="26"/>
        </w:rPr>
        <w:t xml:space="preserve">, </w:t>
      </w:r>
      <w:proofErr w:type="spellStart"/>
      <w:r w:rsidR="0068358E" w:rsidRPr="007F1D3F">
        <w:rPr>
          <w:rStyle w:val="normaltextrun"/>
          <w:sz w:val="26"/>
          <w:szCs w:val="26"/>
        </w:rPr>
        <w:t>phát</w:t>
      </w:r>
      <w:proofErr w:type="spellEnd"/>
      <w:r w:rsidR="0068358E" w:rsidRPr="007F1D3F">
        <w:rPr>
          <w:rStyle w:val="normaltextrun"/>
          <w:sz w:val="26"/>
          <w:szCs w:val="26"/>
        </w:rPr>
        <w:t xml:space="preserve"> </w:t>
      </w:r>
      <w:proofErr w:type="spellStart"/>
      <w:r w:rsidR="0068358E" w:rsidRPr="007F1D3F">
        <w:rPr>
          <w:rStyle w:val="normaltextrun"/>
          <w:sz w:val="26"/>
          <w:szCs w:val="26"/>
        </w:rPr>
        <w:t>huy</w:t>
      </w:r>
      <w:proofErr w:type="spellEnd"/>
      <w:r w:rsidR="0068358E" w:rsidRPr="007F1D3F">
        <w:rPr>
          <w:rStyle w:val="normaltextrun"/>
          <w:sz w:val="26"/>
          <w:szCs w:val="26"/>
        </w:rPr>
        <w:t xml:space="preserve"> </w:t>
      </w:r>
      <w:proofErr w:type="spellStart"/>
      <w:r w:rsidR="0068358E" w:rsidRPr="007F1D3F">
        <w:rPr>
          <w:rStyle w:val="normaltextrun"/>
          <w:sz w:val="26"/>
          <w:szCs w:val="26"/>
        </w:rPr>
        <w:t>các</w:t>
      </w:r>
      <w:proofErr w:type="spellEnd"/>
      <w:r w:rsidR="0068358E" w:rsidRPr="007F1D3F">
        <w:rPr>
          <w:rStyle w:val="normaltextrun"/>
          <w:sz w:val="26"/>
          <w:szCs w:val="26"/>
        </w:rPr>
        <w:t xml:space="preserve"> </w:t>
      </w:r>
      <w:proofErr w:type="spellStart"/>
      <w:r w:rsidR="0068358E" w:rsidRPr="007F1D3F">
        <w:rPr>
          <w:rStyle w:val="normaltextrun"/>
          <w:sz w:val="26"/>
          <w:szCs w:val="26"/>
        </w:rPr>
        <w:t>thế</w:t>
      </w:r>
      <w:proofErr w:type="spellEnd"/>
      <w:r w:rsidR="0068358E" w:rsidRPr="007F1D3F">
        <w:rPr>
          <w:rStyle w:val="normaltextrun"/>
          <w:sz w:val="26"/>
          <w:szCs w:val="26"/>
        </w:rPr>
        <w:t xml:space="preserve"> </w:t>
      </w:r>
      <w:proofErr w:type="spellStart"/>
      <w:r w:rsidR="0068358E" w:rsidRPr="007F1D3F">
        <w:rPr>
          <w:rStyle w:val="normaltextrun"/>
          <w:sz w:val="26"/>
          <w:szCs w:val="26"/>
        </w:rPr>
        <w:t>mạnh</w:t>
      </w:r>
      <w:proofErr w:type="spellEnd"/>
      <w:r w:rsidR="0068358E" w:rsidRPr="007F1D3F">
        <w:rPr>
          <w:rStyle w:val="normaltextrun"/>
          <w:sz w:val="26"/>
          <w:szCs w:val="26"/>
        </w:rPr>
        <w:t xml:space="preserve"> </w:t>
      </w:r>
      <w:proofErr w:type="spellStart"/>
      <w:r w:rsidR="0068358E" w:rsidRPr="007F1D3F">
        <w:rPr>
          <w:rStyle w:val="normaltextrun"/>
          <w:sz w:val="26"/>
          <w:szCs w:val="26"/>
        </w:rPr>
        <w:t>của</w:t>
      </w:r>
      <w:proofErr w:type="spellEnd"/>
      <w:r w:rsidR="0068358E" w:rsidRPr="007F1D3F">
        <w:rPr>
          <w:rStyle w:val="normaltextrun"/>
          <w:sz w:val="26"/>
          <w:szCs w:val="26"/>
        </w:rPr>
        <w:t xml:space="preserve"> </w:t>
      </w:r>
      <w:proofErr w:type="spellStart"/>
      <w:r w:rsidR="0068358E" w:rsidRPr="007F1D3F">
        <w:rPr>
          <w:rStyle w:val="normaltextrun"/>
          <w:sz w:val="26"/>
          <w:szCs w:val="26"/>
        </w:rPr>
        <w:t>cảnh</w:t>
      </w:r>
      <w:proofErr w:type="spellEnd"/>
      <w:r w:rsidR="0068358E" w:rsidRPr="007F1D3F">
        <w:rPr>
          <w:rStyle w:val="normaltextrun"/>
          <w:sz w:val="26"/>
          <w:szCs w:val="26"/>
        </w:rPr>
        <w:t xml:space="preserve"> </w:t>
      </w:r>
      <w:proofErr w:type="spellStart"/>
      <w:r w:rsidR="0068358E" w:rsidRPr="007F1D3F">
        <w:rPr>
          <w:rStyle w:val="normaltextrun"/>
          <w:sz w:val="26"/>
          <w:szCs w:val="26"/>
        </w:rPr>
        <w:t>quan</w:t>
      </w:r>
      <w:proofErr w:type="spellEnd"/>
      <w:r w:rsidR="0068358E" w:rsidRPr="007F1D3F">
        <w:rPr>
          <w:rStyle w:val="normaltextrun"/>
          <w:sz w:val="26"/>
          <w:szCs w:val="26"/>
        </w:rPr>
        <w:t xml:space="preserve">, </w:t>
      </w:r>
      <w:proofErr w:type="spellStart"/>
      <w:r w:rsidR="0068358E" w:rsidRPr="007F1D3F">
        <w:rPr>
          <w:rStyle w:val="normaltextrun"/>
          <w:sz w:val="26"/>
          <w:szCs w:val="26"/>
        </w:rPr>
        <w:t>phát</w:t>
      </w:r>
      <w:proofErr w:type="spellEnd"/>
      <w:r w:rsidR="0068358E" w:rsidRPr="007F1D3F">
        <w:rPr>
          <w:rStyle w:val="normaltextrun"/>
          <w:sz w:val="26"/>
          <w:szCs w:val="26"/>
        </w:rPr>
        <w:t xml:space="preserve"> </w:t>
      </w:r>
      <w:proofErr w:type="spellStart"/>
      <w:r w:rsidR="0068358E" w:rsidRPr="007F1D3F">
        <w:rPr>
          <w:rStyle w:val="normaltextrun"/>
          <w:sz w:val="26"/>
          <w:szCs w:val="26"/>
        </w:rPr>
        <w:t>huy</w:t>
      </w:r>
      <w:proofErr w:type="spellEnd"/>
      <w:r w:rsidR="0068358E" w:rsidRPr="007F1D3F">
        <w:rPr>
          <w:rStyle w:val="normaltextrun"/>
          <w:sz w:val="26"/>
          <w:szCs w:val="26"/>
        </w:rPr>
        <w:t xml:space="preserve"> </w:t>
      </w:r>
      <w:proofErr w:type="spellStart"/>
      <w:r w:rsidR="0068358E" w:rsidRPr="007F1D3F">
        <w:rPr>
          <w:rStyle w:val="normaltextrun"/>
          <w:sz w:val="26"/>
          <w:szCs w:val="26"/>
        </w:rPr>
        <w:t>kinh</w:t>
      </w:r>
      <w:proofErr w:type="spellEnd"/>
      <w:r w:rsidR="0068358E" w:rsidRPr="007F1D3F">
        <w:rPr>
          <w:rStyle w:val="normaltextrun"/>
          <w:sz w:val="26"/>
          <w:szCs w:val="26"/>
        </w:rPr>
        <w:t xml:space="preserve"> </w:t>
      </w:r>
      <w:proofErr w:type="spellStart"/>
      <w:r w:rsidR="0068358E" w:rsidRPr="007F1D3F">
        <w:rPr>
          <w:rStyle w:val="normaltextrun"/>
          <w:sz w:val="26"/>
          <w:szCs w:val="26"/>
        </w:rPr>
        <w:t>nghiệm</w:t>
      </w:r>
      <w:proofErr w:type="spellEnd"/>
      <w:r w:rsidR="0068358E" w:rsidRPr="007F1D3F">
        <w:rPr>
          <w:rStyle w:val="normaltextrun"/>
          <w:sz w:val="26"/>
          <w:szCs w:val="26"/>
        </w:rPr>
        <w:t xml:space="preserve"> </w:t>
      </w:r>
      <w:proofErr w:type="spellStart"/>
      <w:r w:rsidR="0068358E" w:rsidRPr="007F1D3F">
        <w:rPr>
          <w:rStyle w:val="normaltextrun"/>
          <w:sz w:val="26"/>
          <w:szCs w:val="26"/>
        </w:rPr>
        <w:t>định</w:t>
      </w:r>
      <w:proofErr w:type="spellEnd"/>
      <w:r w:rsidR="0068358E" w:rsidRPr="007F1D3F">
        <w:rPr>
          <w:rStyle w:val="normaltextrun"/>
          <w:sz w:val="26"/>
          <w:szCs w:val="26"/>
        </w:rPr>
        <w:t xml:space="preserve"> </w:t>
      </w:r>
      <w:proofErr w:type="spellStart"/>
      <w:r w:rsidR="0068358E" w:rsidRPr="007F1D3F">
        <w:rPr>
          <w:rStyle w:val="normaltextrun"/>
          <w:sz w:val="26"/>
          <w:szCs w:val="26"/>
        </w:rPr>
        <w:t>cư</w:t>
      </w:r>
      <w:proofErr w:type="spellEnd"/>
      <w:r w:rsidR="0068358E" w:rsidRPr="007F1D3F">
        <w:rPr>
          <w:rStyle w:val="normaltextrun"/>
          <w:sz w:val="26"/>
          <w:szCs w:val="26"/>
        </w:rPr>
        <w:t xml:space="preserve"> </w:t>
      </w:r>
      <w:proofErr w:type="spellStart"/>
      <w:r w:rsidR="0068358E" w:rsidRPr="007F1D3F">
        <w:rPr>
          <w:rStyle w:val="normaltextrun"/>
          <w:sz w:val="26"/>
          <w:szCs w:val="26"/>
        </w:rPr>
        <w:t>lâu</w:t>
      </w:r>
      <w:proofErr w:type="spellEnd"/>
      <w:r w:rsidR="0068358E" w:rsidRPr="007F1D3F">
        <w:rPr>
          <w:rStyle w:val="normaltextrun"/>
          <w:sz w:val="26"/>
          <w:szCs w:val="26"/>
        </w:rPr>
        <w:t xml:space="preserve"> </w:t>
      </w:r>
      <w:proofErr w:type="spellStart"/>
      <w:r w:rsidR="0068358E" w:rsidRPr="007F1D3F">
        <w:rPr>
          <w:rStyle w:val="normaltextrun"/>
          <w:sz w:val="26"/>
          <w:szCs w:val="26"/>
        </w:rPr>
        <w:t>đời</w:t>
      </w:r>
      <w:proofErr w:type="spellEnd"/>
      <w:r w:rsidR="0068358E" w:rsidRPr="007F1D3F">
        <w:rPr>
          <w:rStyle w:val="normaltextrun"/>
          <w:sz w:val="26"/>
          <w:szCs w:val="26"/>
        </w:rPr>
        <w:t xml:space="preserve">. </w:t>
      </w:r>
      <w:proofErr w:type="spellStart"/>
      <w:r w:rsidR="0068358E" w:rsidRPr="007F1D3F">
        <w:rPr>
          <w:rStyle w:val="normaltextrun"/>
          <w:sz w:val="26"/>
          <w:szCs w:val="26"/>
        </w:rPr>
        <w:t>Từng</w:t>
      </w:r>
      <w:proofErr w:type="spellEnd"/>
      <w:r w:rsidR="0068358E" w:rsidRPr="007F1D3F">
        <w:rPr>
          <w:rStyle w:val="normaltextrun"/>
          <w:sz w:val="26"/>
          <w:szCs w:val="26"/>
        </w:rPr>
        <w:t xml:space="preserve"> </w:t>
      </w:r>
      <w:proofErr w:type="spellStart"/>
      <w:r w:rsidR="0068358E" w:rsidRPr="007F1D3F">
        <w:rPr>
          <w:rStyle w:val="normaltextrun"/>
          <w:sz w:val="26"/>
          <w:szCs w:val="26"/>
        </w:rPr>
        <w:t>bước</w:t>
      </w:r>
      <w:proofErr w:type="spellEnd"/>
      <w:r w:rsidR="0068358E" w:rsidRPr="007F1D3F">
        <w:rPr>
          <w:rStyle w:val="normaltextrun"/>
          <w:sz w:val="26"/>
          <w:szCs w:val="26"/>
        </w:rPr>
        <w:t xml:space="preserve"> </w:t>
      </w:r>
      <w:proofErr w:type="spellStart"/>
      <w:r w:rsidR="0068358E" w:rsidRPr="007F1D3F">
        <w:rPr>
          <w:rStyle w:val="normaltextrun"/>
          <w:sz w:val="26"/>
          <w:szCs w:val="26"/>
        </w:rPr>
        <w:t>hình</w:t>
      </w:r>
      <w:proofErr w:type="spellEnd"/>
      <w:r w:rsidR="0068358E" w:rsidRPr="007F1D3F">
        <w:rPr>
          <w:rStyle w:val="normaltextrun"/>
          <w:sz w:val="26"/>
          <w:szCs w:val="26"/>
        </w:rPr>
        <w:t xml:space="preserve"> </w:t>
      </w:r>
      <w:proofErr w:type="spellStart"/>
      <w:r w:rsidR="0068358E" w:rsidRPr="007F1D3F">
        <w:rPr>
          <w:rStyle w:val="normaltextrun"/>
          <w:sz w:val="26"/>
          <w:szCs w:val="26"/>
        </w:rPr>
        <w:t>thành</w:t>
      </w:r>
      <w:proofErr w:type="spellEnd"/>
      <w:r w:rsidR="0068358E" w:rsidRPr="007F1D3F">
        <w:rPr>
          <w:rStyle w:val="normaltextrun"/>
          <w:sz w:val="26"/>
          <w:szCs w:val="26"/>
        </w:rPr>
        <w:t xml:space="preserve"> </w:t>
      </w:r>
      <w:proofErr w:type="spellStart"/>
      <w:r w:rsidR="0068358E" w:rsidRPr="007F1D3F">
        <w:rPr>
          <w:rStyle w:val="normaltextrun"/>
          <w:sz w:val="26"/>
          <w:szCs w:val="26"/>
        </w:rPr>
        <w:t>các</w:t>
      </w:r>
      <w:proofErr w:type="spellEnd"/>
      <w:r w:rsidR="0068358E" w:rsidRPr="007F1D3F">
        <w:rPr>
          <w:rStyle w:val="normaltextrun"/>
          <w:sz w:val="26"/>
          <w:szCs w:val="26"/>
        </w:rPr>
        <w:t xml:space="preserve"> </w:t>
      </w:r>
      <w:proofErr w:type="spellStart"/>
      <w:r w:rsidR="0068358E" w:rsidRPr="007F1D3F">
        <w:rPr>
          <w:rStyle w:val="normaltextrun"/>
          <w:sz w:val="26"/>
          <w:szCs w:val="26"/>
        </w:rPr>
        <w:t>giá</w:t>
      </w:r>
      <w:proofErr w:type="spellEnd"/>
      <w:r w:rsidR="0068358E" w:rsidRPr="007F1D3F">
        <w:rPr>
          <w:rStyle w:val="normaltextrun"/>
          <w:sz w:val="26"/>
          <w:szCs w:val="26"/>
        </w:rPr>
        <w:t xml:space="preserve"> </w:t>
      </w:r>
      <w:proofErr w:type="spellStart"/>
      <w:r w:rsidR="0068358E" w:rsidRPr="007F1D3F">
        <w:rPr>
          <w:rStyle w:val="normaltextrun"/>
          <w:sz w:val="26"/>
          <w:szCs w:val="26"/>
        </w:rPr>
        <w:t>trị</w:t>
      </w:r>
      <w:proofErr w:type="spellEnd"/>
      <w:r w:rsidR="0068358E" w:rsidRPr="007F1D3F">
        <w:rPr>
          <w:rStyle w:val="normaltextrun"/>
          <w:sz w:val="26"/>
          <w:szCs w:val="26"/>
        </w:rPr>
        <w:t xml:space="preserve"> </w:t>
      </w:r>
      <w:proofErr w:type="spellStart"/>
      <w:r w:rsidR="0068358E" w:rsidRPr="007F1D3F">
        <w:rPr>
          <w:rStyle w:val="normaltextrun"/>
          <w:sz w:val="26"/>
          <w:szCs w:val="26"/>
        </w:rPr>
        <w:t>mới</w:t>
      </w:r>
      <w:proofErr w:type="spellEnd"/>
      <w:r w:rsidR="0068358E" w:rsidRPr="007F1D3F">
        <w:rPr>
          <w:rStyle w:val="normaltextrun"/>
          <w:sz w:val="26"/>
          <w:szCs w:val="26"/>
        </w:rPr>
        <w:t xml:space="preserve"> </w:t>
      </w:r>
      <w:proofErr w:type="spellStart"/>
      <w:r w:rsidR="0068358E" w:rsidRPr="007F1D3F">
        <w:rPr>
          <w:rStyle w:val="normaltextrun"/>
          <w:sz w:val="26"/>
          <w:szCs w:val="26"/>
        </w:rPr>
        <w:t>dựa</w:t>
      </w:r>
      <w:proofErr w:type="spellEnd"/>
      <w:r w:rsidR="0068358E" w:rsidRPr="007F1D3F">
        <w:rPr>
          <w:rStyle w:val="normaltextrun"/>
          <w:sz w:val="26"/>
          <w:szCs w:val="26"/>
        </w:rPr>
        <w:t xml:space="preserve"> </w:t>
      </w:r>
      <w:proofErr w:type="spellStart"/>
      <w:r w:rsidR="0068358E" w:rsidRPr="007F1D3F">
        <w:rPr>
          <w:rStyle w:val="normaltextrun"/>
          <w:sz w:val="26"/>
          <w:szCs w:val="26"/>
        </w:rPr>
        <w:lastRenderedPageBreak/>
        <w:t>trên</w:t>
      </w:r>
      <w:proofErr w:type="spellEnd"/>
      <w:r w:rsidR="0068358E" w:rsidRPr="007F1D3F">
        <w:rPr>
          <w:rStyle w:val="normaltextrun"/>
          <w:sz w:val="26"/>
          <w:szCs w:val="26"/>
        </w:rPr>
        <w:t xml:space="preserve"> </w:t>
      </w:r>
      <w:proofErr w:type="spellStart"/>
      <w:r w:rsidR="0068358E" w:rsidRPr="007F1D3F">
        <w:rPr>
          <w:rStyle w:val="normaltextrun"/>
          <w:sz w:val="26"/>
          <w:szCs w:val="26"/>
        </w:rPr>
        <w:t>kế</w:t>
      </w:r>
      <w:proofErr w:type="spellEnd"/>
      <w:r w:rsidR="0068358E" w:rsidRPr="007F1D3F">
        <w:rPr>
          <w:rStyle w:val="normaltextrun"/>
          <w:sz w:val="26"/>
          <w:szCs w:val="26"/>
        </w:rPr>
        <w:t xml:space="preserve"> </w:t>
      </w:r>
      <w:proofErr w:type="spellStart"/>
      <w:r w:rsidR="0068358E" w:rsidRPr="007F1D3F">
        <w:rPr>
          <w:rStyle w:val="normaltextrun"/>
          <w:sz w:val="26"/>
          <w:szCs w:val="26"/>
        </w:rPr>
        <w:t>thừa</w:t>
      </w:r>
      <w:proofErr w:type="spellEnd"/>
      <w:r w:rsidR="0068358E" w:rsidRPr="007F1D3F">
        <w:rPr>
          <w:rStyle w:val="normaltextrun"/>
          <w:sz w:val="26"/>
          <w:szCs w:val="26"/>
        </w:rPr>
        <w:t xml:space="preserve"> </w:t>
      </w:r>
      <w:proofErr w:type="spellStart"/>
      <w:r w:rsidR="0068358E" w:rsidRPr="007F1D3F">
        <w:rPr>
          <w:rStyle w:val="normaltextrun"/>
          <w:sz w:val="26"/>
          <w:szCs w:val="26"/>
        </w:rPr>
        <w:t>các</w:t>
      </w:r>
      <w:proofErr w:type="spellEnd"/>
      <w:r w:rsidR="0068358E" w:rsidRPr="007F1D3F">
        <w:rPr>
          <w:rStyle w:val="normaltextrun"/>
          <w:sz w:val="26"/>
          <w:szCs w:val="26"/>
        </w:rPr>
        <w:t xml:space="preserve"> </w:t>
      </w:r>
      <w:proofErr w:type="spellStart"/>
      <w:r w:rsidR="0068358E" w:rsidRPr="007F1D3F">
        <w:rPr>
          <w:rStyle w:val="normaltextrun"/>
          <w:sz w:val="26"/>
          <w:szCs w:val="26"/>
        </w:rPr>
        <w:t>giá</w:t>
      </w:r>
      <w:proofErr w:type="spellEnd"/>
      <w:r w:rsidR="0068358E" w:rsidRPr="007F1D3F">
        <w:rPr>
          <w:rStyle w:val="normaltextrun"/>
          <w:sz w:val="26"/>
          <w:szCs w:val="26"/>
        </w:rPr>
        <w:t xml:space="preserve"> </w:t>
      </w:r>
      <w:proofErr w:type="spellStart"/>
      <w:r w:rsidR="0068358E" w:rsidRPr="007F1D3F">
        <w:rPr>
          <w:rStyle w:val="normaltextrun"/>
          <w:sz w:val="26"/>
          <w:szCs w:val="26"/>
        </w:rPr>
        <w:t>trị</w:t>
      </w:r>
      <w:proofErr w:type="spellEnd"/>
      <w:r w:rsidR="0068358E" w:rsidRPr="007F1D3F">
        <w:rPr>
          <w:rStyle w:val="normaltextrun"/>
          <w:sz w:val="26"/>
          <w:szCs w:val="26"/>
        </w:rPr>
        <w:t xml:space="preserve"> </w:t>
      </w:r>
      <w:proofErr w:type="spellStart"/>
      <w:r w:rsidR="0068358E" w:rsidRPr="007F1D3F">
        <w:rPr>
          <w:rStyle w:val="normaltextrun"/>
          <w:sz w:val="26"/>
          <w:szCs w:val="26"/>
        </w:rPr>
        <w:t>hiện</w:t>
      </w:r>
      <w:proofErr w:type="spellEnd"/>
      <w:r w:rsidR="0068358E" w:rsidRPr="007F1D3F">
        <w:rPr>
          <w:rStyle w:val="normaltextrun"/>
          <w:sz w:val="26"/>
          <w:szCs w:val="26"/>
        </w:rPr>
        <w:t xml:space="preserve"> </w:t>
      </w:r>
      <w:proofErr w:type="spellStart"/>
      <w:r w:rsidR="0068358E" w:rsidRPr="007F1D3F">
        <w:rPr>
          <w:rStyle w:val="normaltextrun"/>
          <w:sz w:val="26"/>
          <w:szCs w:val="26"/>
        </w:rPr>
        <w:t>hữu</w:t>
      </w:r>
      <w:proofErr w:type="spellEnd"/>
      <w:r w:rsidR="0068358E" w:rsidRPr="007F1D3F">
        <w:rPr>
          <w:rStyle w:val="normaltextrun"/>
          <w:sz w:val="26"/>
          <w:szCs w:val="26"/>
        </w:rPr>
        <w:t xml:space="preserve">. </w:t>
      </w:r>
      <w:proofErr w:type="spellStart"/>
      <w:r w:rsidR="0068358E" w:rsidRPr="007F1D3F">
        <w:rPr>
          <w:rStyle w:val="normaltextrun"/>
          <w:sz w:val="26"/>
          <w:szCs w:val="26"/>
        </w:rPr>
        <w:t>Phát</w:t>
      </w:r>
      <w:proofErr w:type="spellEnd"/>
      <w:r w:rsidR="0068358E" w:rsidRPr="007F1D3F">
        <w:rPr>
          <w:rStyle w:val="normaltextrun"/>
          <w:sz w:val="26"/>
          <w:szCs w:val="26"/>
        </w:rPr>
        <w:t xml:space="preserve"> </w:t>
      </w:r>
      <w:proofErr w:type="spellStart"/>
      <w:r w:rsidR="0068358E" w:rsidRPr="007F1D3F">
        <w:rPr>
          <w:rStyle w:val="normaltextrun"/>
          <w:sz w:val="26"/>
          <w:szCs w:val="26"/>
        </w:rPr>
        <w:t>triển</w:t>
      </w:r>
      <w:proofErr w:type="spellEnd"/>
      <w:r w:rsidR="0068358E" w:rsidRPr="007F1D3F">
        <w:rPr>
          <w:rStyle w:val="normaltextrun"/>
          <w:sz w:val="26"/>
          <w:szCs w:val="26"/>
        </w:rPr>
        <w:t xml:space="preserve"> </w:t>
      </w:r>
      <w:proofErr w:type="spellStart"/>
      <w:r w:rsidR="0068358E" w:rsidRPr="007F1D3F">
        <w:rPr>
          <w:rStyle w:val="normaltextrun"/>
          <w:sz w:val="26"/>
          <w:szCs w:val="26"/>
        </w:rPr>
        <w:t>phù</w:t>
      </w:r>
      <w:proofErr w:type="spellEnd"/>
      <w:r w:rsidR="0068358E" w:rsidRPr="007F1D3F">
        <w:rPr>
          <w:rStyle w:val="normaltextrun"/>
          <w:sz w:val="26"/>
          <w:szCs w:val="26"/>
        </w:rPr>
        <w:t xml:space="preserve"> </w:t>
      </w:r>
      <w:proofErr w:type="spellStart"/>
      <w:r w:rsidR="0068358E" w:rsidRPr="007F1D3F">
        <w:rPr>
          <w:rStyle w:val="normaltextrun"/>
          <w:sz w:val="26"/>
          <w:szCs w:val="26"/>
        </w:rPr>
        <w:t>hợp</w:t>
      </w:r>
      <w:proofErr w:type="spellEnd"/>
      <w:r w:rsidR="0068358E" w:rsidRPr="007F1D3F">
        <w:rPr>
          <w:rStyle w:val="normaltextrun"/>
          <w:sz w:val="26"/>
          <w:szCs w:val="26"/>
        </w:rPr>
        <w:t xml:space="preserve"> </w:t>
      </w:r>
      <w:proofErr w:type="spellStart"/>
      <w:r w:rsidR="0068358E" w:rsidRPr="007F1D3F">
        <w:rPr>
          <w:rStyle w:val="normaltextrun"/>
          <w:sz w:val="26"/>
          <w:szCs w:val="26"/>
        </w:rPr>
        <w:t>với</w:t>
      </w:r>
      <w:proofErr w:type="spellEnd"/>
      <w:r w:rsidR="0068358E" w:rsidRPr="007F1D3F">
        <w:rPr>
          <w:rStyle w:val="normaltextrun"/>
          <w:sz w:val="26"/>
          <w:szCs w:val="26"/>
        </w:rPr>
        <w:t xml:space="preserve"> </w:t>
      </w:r>
      <w:proofErr w:type="spellStart"/>
      <w:r w:rsidR="0068358E" w:rsidRPr="007F1D3F">
        <w:rPr>
          <w:rStyle w:val="normaltextrun"/>
          <w:sz w:val="26"/>
          <w:szCs w:val="26"/>
        </w:rPr>
        <w:t>yêu</w:t>
      </w:r>
      <w:proofErr w:type="spellEnd"/>
      <w:r w:rsidR="0068358E" w:rsidRPr="007F1D3F">
        <w:rPr>
          <w:rStyle w:val="normaltextrun"/>
          <w:sz w:val="26"/>
          <w:szCs w:val="26"/>
        </w:rPr>
        <w:t xml:space="preserve"> </w:t>
      </w:r>
      <w:proofErr w:type="spellStart"/>
      <w:r w:rsidR="0068358E" w:rsidRPr="007F1D3F">
        <w:rPr>
          <w:rStyle w:val="normaltextrun"/>
          <w:sz w:val="26"/>
          <w:szCs w:val="26"/>
        </w:rPr>
        <w:t>cầu</w:t>
      </w:r>
      <w:proofErr w:type="spellEnd"/>
      <w:r w:rsidR="0068358E" w:rsidRPr="007F1D3F">
        <w:rPr>
          <w:rStyle w:val="normaltextrun"/>
          <w:sz w:val="26"/>
          <w:szCs w:val="26"/>
        </w:rPr>
        <w:t xml:space="preserve"> </w:t>
      </w:r>
      <w:proofErr w:type="spellStart"/>
      <w:r w:rsidR="0068358E" w:rsidRPr="007F1D3F">
        <w:rPr>
          <w:rStyle w:val="normaltextrun"/>
          <w:sz w:val="26"/>
          <w:szCs w:val="26"/>
        </w:rPr>
        <w:t>tăng</w:t>
      </w:r>
      <w:proofErr w:type="spellEnd"/>
      <w:r w:rsidR="0068358E" w:rsidRPr="007F1D3F">
        <w:rPr>
          <w:rStyle w:val="normaltextrun"/>
          <w:sz w:val="26"/>
          <w:szCs w:val="26"/>
        </w:rPr>
        <w:t xml:space="preserve"> </w:t>
      </w:r>
      <w:proofErr w:type="spellStart"/>
      <w:r w:rsidR="0068358E" w:rsidRPr="007F1D3F">
        <w:rPr>
          <w:rStyle w:val="normaltextrun"/>
          <w:sz w:val="26"/>
          <w:szCs w:val="26"/>
        </w:rPr>
        <w:t>trưởng</w:t>
      </w:r>
      <w:proofErr w:type="spellEnd"/>
      <w:r w:rsidR="0068358E" w:rsidRPr="007F1D3F">
        <w:rPr>
          <w:rStyle w:val="normaltextrun"/>
          <w:sz w:val="26"/>
          <w:szCs w:val="26"/>
        </w:rPr>
        <w:t xml:space="preserve"> </w:t>
      </w:r>
      <w:proofErr w:type="spellStart"/>
      <w:r w:rsidR="0068358E" w:rsidRPr="007F1D3F">
        <w:rPr>
          <w:rStyle w:val="normaltextrun"/>
          <w:sz w:val="26"/>
          <w:szCs w:val="26"/>
        </w:rPr>
        <w:t>xanh</w:t>
      </w:r>
      <w:proofErr w:type="spellEnd"/>
      <w:r w:rsidR="0068358E" w:rsidRPr="007F1D3F">
        <w:rPr>
          <w:rStyle w:val="normaltextrun"/>
          <w:sz w:val="26"/>
          <w:szCs w:val="26"/>
        </w:rPr>
        <w:t xml:space="preserve"> </w:t>
      </w:r>
      <w:proofErr w:type="spellStart"/>
      <w:r w:rsidR="0068358E" w:rsidRPr="007F1D3F">
        <w:rPr>
          <w:rStyle w:val="normaltextrun"/>
          <w:sz w:val="26"/>
          <w:szCs w:val="26"/>
        </w:rPr>
        <w:t>và</w:t>
      </w:r>
      <w:proofErr w:type="spellEnd"/>
      <w:r w:rsidR="0068358E" w:rsidRPr="007F1D3F">
        <w:rPr>
          <w:rStyle w:val="normaltextrun"/>
          <w:sz w:val="26"/>
          <w:szCs w:val="26"/>
        </w:rPr>
        <w:t xml:space="preserve"> </w:t>
      </w:r>
      <w:proofErr w:type="spellStart"/>
      <w:r w:rsidR="0068358E" w:rsidRPr="007F1D3F">
        <w:rPr>
          <w:rStyle w:val="normaltextrun"/>
          <w:sz w:val="26"/>
          <w:szCs w:val="26"/>
        </w:rPr>
        <w:t>thích</w:t>
      </w:r>
      <w:proofErr w:type="spellEnd"/>
      <w:r w:rsidR="0068358E" w:rsidRPr="007F1D3F">
        <w:rPr>
          <w:rStyle w:val="normaltextrun"/>
          <w:sz w:val="26"/>
          <w:szCs w:val="26"/>
        </w:rPr>
        <w:t xml:space="preserve"> </w:t>
      </w:r>
      <w:proofErr w:type="spellStart"/>
      <w:r w:rsidR="00F7776F" w:rsidRPr="007F1D3F">
        <w:rPr>
          <w:rStyle w:val="normaltextrun"/>
          <w:sz w:val="26"/>
          <w:szCs w:val="26"/>
        </w:rPr>
        <w:t>ứng</w:t>
      </w:r>
      <w:proofErr w:type="spellEnd"/>
      <w:r w:rsidR="0068358E" w:rsidRPr="007F1D3F">
        <w:rPr>
          <w:rStyle w:val="normaltextrun"/>
          <w:sz w:val="26"/>
          <w:szCs w:val="26"/>
        </w:rPr>
        <w:t xml:space="preserve"> </w:t>
      </w:r>
      <w:proofErr w:type="spellStart"/>
      <w:r w:rsidR="0068358E" w:rsidRPr="007F1D3F">
        <w:rPr>
          <w:rStyle w:val="normaltextrun"/>
          <w:sz w:val="26"/>
          <w:szCs w:val="26"/>
        </w:rPr>
        <w:t>biến</w:t>
      </w:r>
      <w:proofErr w:type="spellEnd"/>
      <w:r w:rsidR="0068358E" w:rsidRPr="007F1D3F">
        <w:rPr>
          <w:rStyle w:val="normaltextrun"/>
          <w:sz w:val="26"/>
          <w:szCs w:val="26"/>
        </w:rPr>
        <w:t xml:space="preserve"> </w:t>
      </w:r>
      <w:proofErr w:type="spellStart"/>
      <w:r w:rsidR="0068358E" w:rsidRPr="007F1D3F">
        <w:rPr>
          <w:rStyle w:val="normaltextrun"/>
          <w:sz w:val="26"/>
          <w:szCs w:val="26"/>
        </w:rPr>
        <w:t>đổi</w:t>
      </w:r>
      <w:proofErr w:type="spellEnd"/>
      <w:r w:rsidR="0068358E" w:rsidRPr="007F1D3F">
        <w:rPr>
          <w:rStyle w:val="normaltextrun"/>
          <w:sz w:val="26"/>
          <w:szCs w:val="26"/>
        </w:rPr>
        <w:t xml:space="preserve"> </w:t>
      </w:r>
      <w:proofErr w:type="spellStart"/>
      <w:r w:rsidR="0068358E" w:rsidRPr="007F1D3F">
        <w:rPr>
          <w:rStyle w:val="normaltextrun"/>
          <w:sz w:val="26"/>
          <w:szCs w:val="26"/>
        </w:rPr>
        <w:t>khí</w:t>
      </w:r>
      <w:proofErr w:type="spellEnd"/>
      <w:r w:rsidR="0068358E" w:rsidRPr="007F1D3F">
        <w:rPr>
          <w:rStyle w:val="normaltextrun"/>
          <w:sz w:val="26"/>
          <w:szCs w:val="26"/>
        </w:rPr>
        <w:t xml:space="preserve"> </w:t>
      </w:r>
      <w:proofErr w:type="spellStart"/>
      <w:r w:rsidR="0068358E" w:rsidRPr="007F1D3F">
        <w:rPr>
          <w:rStyle w:val="normaltextrun"/>
          <w:sz w:val="26"/>
          <w:szCs w:val="26"/>
        </w:rPr>
        <w:t>hậu</w:t>
      </w:r>
      <w:proofErr w:type="spellEnd"/>
      <w:r w:rsidR="0085667A" w:rsidRPr="007F1D3F">
        <w:rPr>
          <w:rStyle w:val="normaltextrun"/>
          <w:sz w:val="26"/>
          <w:szCs w:val="26"/>
        </w:rPr>
        <w:t>.</w:t>
      </w:r>
    </w:p>
    <w:p w14:paraId="2124C015" w14:textId="73B79413" w:rsidR="0082251A" w:rsidRPr="007F1D3F" w:rsidRDefault="0082251A" w:rsidP="00AE0801">
      <w:pPr>
        <w:pStyle w:val="ListParagraph"/>
        <w:numPr>
          <w:ilvl w:val="1"/>
          <w:numId w:val="12"/>
        </w:numPr>
        <w:tabs>
          <w:tab w:val="left" w:pos="567"/>
        </w:tabs>
        <w:spacing w:before="120" w:after="120"/>
        <w:ind w:left="426" w:hanging="426"/>
        <w:jc w:val="both"/>
        <w:outlineLvl w:val="1"/>
        <w:rPr>
          <w:b/>
          <w:sz w:val="26"/>
          <w:szCs w:val="26"/>
          <w:lang w:val="it-IT"/>
        </w:rPr>
      </w:pPr>
      <w:bookmarkStart w:id="243" w:name="_Toc169595925"/>
      <w:r w:rsidRPr="007F1D3F">
        <w:rPr>
          <w:b/>
          <w:sz w:val="26"/>
          <w:szCs w:val="26"/>
          <w:lang w:val="it-IT"/>
        </w:rPr>
        <w:t xml:space="preserve">Dự báo sơ bộ quy mô phát triển </w:t>
      </w:r>
      <w:r w:rsidR="006A4F7B" w:rsidRPr="007F1D3F">
        <w:rPr>
          <w:b/>
          <w:sz w:val="26"/>
          <w:szCs w:val="26"/>
          <w:lang w:val="it-IT"/>
        </w:rPr>
        <w:t>đô thị</w:t>
      </w:r>
      <w:bookmarkEnd w:id="243"/>
    </w:p>
    <w:p w14:paraId="31B14FF4" w14:textId="150BCAB2" w:rsidR="0085667A" w:rsidRPr="007F1D3F" w:rsidRDefault="0085667A" w:rsidP="0085667A">
      <w:pPr>
        <w:tabs>
          <w:tab w:val="left" w:pos="851"/>
        </w:tabs>
        <w:spacing w:before="120" w:after="120" w:line="264" w:lineRule="auto"/>
        <w:jc w:val="both"/>
        <w:outlineLvl w:val="1"/>
        <w:rPr>
          <w:b/>
          <w:i/>
          <w:iCs/>
          <w:sz w:val="26"/>
          <w:szCs w:val="26"/>
          <w:lang w:val="sv-SE"/>
        </w:rPr>
      </w:pPr>
      <w:bookmarkStart w:id="244" w:name="_Toc169595926"/>
      <w:r w:rsidRPr="007F1D3F">
        <w:rPr>
          <w:b/>
          <w:i/>
          <w:iCs/>
          <w:sz w:val="26"/>
          <w:szCs w:val="26"/>
          <w:lang w:val="sv-SE"/>
        </w:rPr>
        <w:t>2.10.</w:t>
      </w:r>
      <w:r w:rsidR="00635DB4" w:rsidRPr="007F1D3F">
        <w:rPr>
          <w:b/>
          <w:i/>
          <w:iCs/>
          <w:sz w:val="26"/>
          <w:szCs w:val="26"/>
          <w:lang w:val="sv-SE"/>
        </w:rPr>
        <w:t>1</w:t>
      </w:r>
      <w:r w:rsidRPr="007F1D3F">
        <w:rPr>
          <w:b/>
          <w:i/>
          <w:iCs/>
          <w:sz w:val="26"/>
          <w:szCs w:val="26"/>
          <w:lang w:val="sv-SE"/>
        </w:rPr>
        <w:t>. Dự báo sơ bộ về quy mô dân số</w:t>
      </w:r>
      <w:bookmarkEnd w:id="244"/>
    </w:p>
    <w:p w14:paraId="40A99CD7" w14:textId="16E29A68" w:rsidR="0078439B" w:rsidRPr="007F1D3F" w:rsidRDefault="002B7ED5" w:rsidP="006A4F7B">
      <w:pPr>
        <w:pStyle w:val="ListParagraph"/>
        <w:tabs>
          <w:tab w:val="left" w:pos="851"/>
        </w:tabs>
        <w:spacing w:before="120" w:after="120" w:line="264" w:lineRule="auto"/>
        <w:ind w:hanging="153"/>
        <w:jc w:val="both"/>
        <w:outlineLvl w:val="1"/>
        <w:rPr>
          <w:bCs/>
          <w:i/>
          <w:iCs/>
          <w:sz w:val="26"/>
          <w:szCs w:val="26"/>
          <w:lang w:val="sv-SE"/>
        </w:rPr>
      </w:pPr>
      <w:bookmarkStart w:id="245" w:name="_Toc166486486"/>
      <w:bookmarkStart w:id="246" w:name="_Toc169514449"/>
      <w:bookmarkStart w:id="247" w:name="_Toc169514505"/>
      <w:bookmarkStart w:id="248" w:name="_Toc169595927"/>
      <w:r w:rsidRPr="007F1D3F">
        <w:rPr>
          <w:bCs/>
          <w:i/>
          <w:iCs/>
          <w:sz w:val="26"/>
          <w:szCs w:val="26"/>
          <w:lang w:val="sv-SE"/>
        </w:rPr>
        <w:t xml:space="preserve">a) </w:t>
      </w:r>
      <w:r w:rsidR="0078439B" w:rsidRPr="007F1D3F">
        <w:rPr>
          <w:bCs/>
          <w:i/>
          <w:iCs/>
          <w:sz w:val="26"/>
          <w:szCs w:val="26"/>
          <w:lang w:val="sv-SE"/>
        </w:rPr>
        <w:t>Các cơ sở dự báo:</w:t>
      </w:r>
      <w:bookmarkEnd w:id="245"/>
      <w:bookmarkEnd w:id="246"/>
      <w:bookmarkEnd w:id="247"/>
      <w:bookmarkEnd w:id="248"/>
    </w:p>
    <w:p w14:paraId="45F2AE96" w14:textId="3677E470" w:rsidR="0078439B" w:rsidRPr="007F1D3F" w:rsidRDefault="0078439B" w:rsidP="0078439B">
      <w:pPr>
        <w:tabs>
          <w:tab w:val="left" w:pos="567"/>
        </w:tabs>
        <w:spacing w:before="120" w:line="288" w:lineRule="auto"/>
        <w:ind w:firstLine="567"/>
        <w:jc w:val="both"/>
        <w:rPr>
          <w:sz w:val="26"/>
          <w:szCs w:val="26"/>
          <w:lang w:val="sv-SE"/>
        </w:rPr>
      </w:pPr>
      <w:r w:rsidRPr="007F1D3F">
        <w:rPr>
          <w:sz w:val="26"/>
          <w:szCs w:val="26"/>
          <w:lang w:val="sv-SE"/>
        </w:rPr>
        <w:t xml:space="preserve">Quy mô dân số của </w:t>
      </w:r>
      <w:r w:rsidR="006A4F7B" w:rsidRPr="007F1D3F">
        <w:rPr>
          <w:sz w:val="26"/>
          <w:szCs w:val="26"/>
          <w:lang w:val="sv-SE"/>
        </w:rPr>
        <w:t>đô thị Hoài Nhơn</w:t>
      </w:r>
      <w:r w:rsidRPr="007F1D3F">
        <w:rPr>
          <w:sz w:val="26"/>
          <w:szCs w:val="26"/>
          <w:lang w:val="sv-SE"/>
        </w:rPr>
        <w:t xml:space="preserve"> được dự báo trên các cơ sở sau:</w:t>
      </w:r>
    </w:p>
    <w:p w14:paraId="0A20791A" w14:textId="70DC3FC8" w:rsidR="0078439B" w:rsidRPr="007F1D3F" w:rsidRDefault="0078439B" w:rsidP="0078439B">
      <w:pPr>
        <w:tabs>
          <w:tab w:val="left" w:pos="567"/>
        </w:tabs>
        <w:spacing w:before="120" w:line="288" w:lineRule="auto"/>
        <w:ind w:firstLine="567"/>
        <w:jc w:val="both"/>
        <w:rPr>
          <w:sz w:val="26"/>
          <w:szCs w:val="26"/>
          <w:lang w:val="sv-SE"/>
        </w:rPr>
      </w:pPr>
      <w:r w:rsidRPr="007F1D3F">
        <w:rPr>
          <w:bCs/>
          <w:sz w:val="26"/>
          <w:szCs w:val="26"/>
          <w:lang w:val="vi-VN"/>
        </w:rPr>
        <w:t>-</w:t>
      </w:r>
      <w:r w:rsidRPr="007F1D3F">
        <w:rPr>
          <w:b/>
          <w:sz w:val="26"/>
          <w:szCs w:val="26"/>
          <w:lang w:val="es-PE"/>
        </w:rPr>
        <w:t xml:space="preserve"> </w:t>
      </w:r>
      <w:proofErr w:type="spellStart"/>
      <w:r w:rsidRPr="007F1D3F">
        <w:rPr>
          <w:bCs/>
          <w:sz w:val="26"/>
          <w:szCs w:val="26"/>
          <w:lang w:val="es-PE"/>
        </w:rPr>
        <w:t>Thực</w:t>
      </w:r>
      <w:proofErr w:type="spellEnd"/>
      <w:r w:rsidRPr="007F1D3F">
        <w:rPr>
          <w:bCs/>
          <w:sz w:val="26"/>
          <w:szCs w:val="26"/>
          <w:lang w:val="es-PE"/>
        </w:rPr>
        <w:t xml:space="preserve"> </w:t>
      </w:r>
      <w:proofErr w:type="spellStart"/>
      <w:r w:rsidRPr="007F1D3F">
        <w:rPr>
          <w:bCs/>
          <w:sz w:val="26"/>
          <w:szCs w:val="26"/>
          <w:lang w:val="es-PE"/>
        </w:rPr>
        <w:t>trạng</w:t>
      </w:r>
      <w:proofErr w:type="spellEnd"/>
      <w:r w:rsidRPr="007F1D3F">
        <w:rPr>
          <w:bCs/>
          <w:sz w:val="26"/>
          <w:szCs w:val="26"/>
          <w:lang w:val="es-PE"/>
        </w:rPr>
        <w:t xml:space="preserve"> </w:t>
      </w:r>
      <w:proofErr w:type="spellStart"/>
      <w:r w:rsidRPr="007F1D3F">
        <w:rPr>
          <w:bCs/>
          <w:sz w:val="26"/>
          <w:szCs w:val="26"/>
          <w:lang w:val="es-PE"/>
        </w:rPr>
        <w:t>phát</w:t>
      </w:r>
      <w:proofErr w:type="spellEnd"/>
      <w:r w:rsidRPr="007F1D3F">
        <w:rPr>
          <w:bCs/>
          <w:sz w:val="26"/>
          <w:szCs w:val="26"/>
          <w:lang w:val="es-PE"/>
        </w:rPr>
        <w:t xml:space="preserve"> </w:t>
      </w:r>
      <w:proofErr w:type="spellStart"/>
      <w:r w:rsidRPr="007F1D3F">
        <w:rPr>
          <w:bCs/>
          <w:sz w:val="26"/>
          <w:szCs w:val="26"/>
          <w:lang w:val="es-PE"/>
        </w:rPr>
        <w:t>triển</w:t>
      </w:r>
      <w:proofErr w:type="spellEnd"/>
      <w:r w:rsidRPr="007F1D3F">
        <w:rPr>
          <w:bCs/>
          <w:sz w:val="26"/>
          <w:szCs w:val="26"/>
          <w:lang w:val="es-PE"/>
        </w:rPr>
        <w:t xml:space="preserve"> </w:t>
      </w:r>
      <w:proofErr w:type="spellStart"/>
      <w:r w:rsidRPr="007F1D3F">
        <w:rPr>
          <w:bCs/>
          <w:sz w:val="26"/>
          <w:szCs w:val="26"/>
          <w:lang w:val="es-PE"/>
        </w:rPr>
        <w:t>dân</w:t>
      </w:r>
      <w:proofErr w:type="spellEnd"/>
      <w:r w:rsidRPr="007F1D3F">
        <w:rPr>
          <w:bCs/>
          <w:sz w:val="26"/>
          <w:szCs w:val="26"/>
          <w:lang w:val="es-PE"/>
        </w:rPr>
        <w:t xml:space="preserve"> </w:t>
      </w:r>
      <w:proofErr w:type="spellStart"/>
      <w:r w:rsidRPr="007F1D3F">
        <w:rPr>
          <w:bCs/>
          <w:sz w:val="26"/>
          <w:szCs w:val="26"/>
          <w:lang w:val="es-PE"/>
        </w:rPr>
        <w:t>số</w:t>
      </w:r>
      <w:proofErr w:type="spellEnd"/>
      <w:r w:rsidRPr="007F1D3F">
        <w:rPr>
          <w:bCs/>
          <w:sz w:val="26"/>
          <w:szCs w:val="26"/>
          <w:lang w:val="es-PE"/>
        </w:rPr>
        <w:t xml:space="preserve"> </w:t>
      </w:r>
      <w:proofErr w:type="spellStart"/>
      <w:r w:rsidRPr="007F1D3F">
        <w:rPr>
          <w:bCs/>
          <w:sz w:val="26"/>
          <w:szCs w:val="26"/>
          <w:lang w:val="es-PE"/>
        </w:rPr>
        <w:t>của</w:t>
      </w:r>
      <w:proofErr w:type="spellEnd"/>
      <w:r w:rsidRPr="007F1D3F">
        <w:rPr>
          <w:bCs/>
          <w:sz w:val="26"/>
          <w:szCs w:val="26"/>
          <w:lang w:val="es-PE"/>
        </w:rPr>
        <w:t xml:space="preserve"> </w:t>
      </w:r>
      <w:proofErr w:type="spellStart"/>
      <w:r w:rsidR="006A4F7B" w:rsidRPr="007F1D3F">
        <w:rPr>
          <w:bCs/>
          <w:sz w:val="26"/>
          <w:szCs w:val="26"/>
          <w:lang w:val="es-PE"/>
        </w:rPr>
        <w:t>đô</w:t>
      </w:r>
      <w:proofErr w:type="spellEnd"/>
      <w:r w:rsidR="006A4F7B" w:rsidRPr="007F1D3F">
        <w:rPr>
          <w:bCs/>
          <w:sz w:val="26"/>
          <w:szCs w:val="26"/>
          <w:lang w:val="es-PE"/>
        </w:rPr>
        <w:t xml:space="preserve"> </w:t>
      </w:r>
      <w:proofErr w:type="spellStart"/>
      <w:r w:rsidR="006A4F7B" w:rsidRPr="007F1D3F">
        <w:rPr>
          <w:bCs/>
          <w:sz w:val="26"/>
          <w:szCs w:val="26"/>
          <w:lang w:val="es-PE"/>
        </w:rPr>
        <w:t>thị</w:t>
      </w:r>
      <w:proofErr w:type="spellEnd"/>
      <w:r w:rsidRPr="007F1D3F">
        <w:rPr>
          <w:bCs/>
          <w:sz w:val="26"/>
          <w:szCs w:val="26"/>
          <w:lang w:val="es-PE"/>
        </w:rPr>
        <w:t xml:space="preserve"> </w:t>
      </w:r>
      <w:proofErr w:type="spellStart"/>
      <w:r w:rsidRPr="007F1D3F">
        <w:rPr>
          <w:bCs/>
          <w:sz w:val="26"/>
          <w:szCs w:val="26"/>
          <w:lang w:val="es-PE"/>
        </w:rPr>
        <w:t>với</w:t>
      </w:r>
      <w:proofErr w:type="spellEnd"/>
      <w:r w:rsidRPr="007F1D3F">
        <w:rPr>
          <w:bCs/>
          <w:sz w:val="26"/>
          <w:szCs w:val="26"/>
          <w:lang w:val="es-PE"/>
        </w:rPr>
        <w:t xml:space="preserve"> </w:t>
      </w:r>
      <w:proofErr w:type="spellStart"/>
      <w:r w:rsidRPr="007F1D3F">
        <w:rPr>
          <w:bCs/>
          <w:sz w:val="26"/>
          <w:szCs w:val="26"/>
          <w:lang w:val="es-PE"/>
        </w:rPr>
        <w:t>chuỗi</w:t>
      </w:r>
      <w:proofErr w:type="spellEnd"/>
      <w:r w:rsidRPr="007F1D3F">
        <w:rPr>
          <w:b/>
          <w:sz w:val="26"/>
          <w:szCs w:val="26"/>
          <w:lang w:val="vi-VN"/>
        </w:rPr>
        <w:t xml:space="preserve"> </w:t>
      </w:r>
      <w:r w:rsidRPr="007F1D3F">
        <w:rPr>
          <w:bCs/>
          <w:sz w:val="26"/>
          <w:szCs w:val="26"/>
          <w:lang w:val="es-PE"/>
        </w:rPr>
        <w:t>s</w:t>
      </w:r>
      <w:r w:rsidRPr="007F1D3F">
        <w:rPr>
          <w:bCs/>
          <w:sz w:val="26"/>
          <w:szCs w:val="26"/>
          <w:lang w:val="vi-VN"/>
        </w:rPr>
        <w:t xml:space="preserve">ố liệu dân số trong khoảng thời gian 5 năm </w:t>
      </w:r>
      <w:r w:rsidRPr="007F1D3F">
        <w:rPr>
          <w:bCs/>
          <w:sz w:val="26"/>
          <w:szCs w:val="26"/>
          <w:lang w:val="sv-SE"/>
        </w:rPr>
        <w:t>từ 2018 – 2022</w:t>
      </w:r>
      <w:r w:rsidR="006A4F7B" w:rsidRPr="007F1D3F">
        <w:rPr>
          <w:bCs/>
          <w:sz w:val="26"/>
          <w:szCs w:val="26"/>
          <w:lang w:val="sv-SE"/>
        </w:rPr>
        <w:t>.</w:t>
      </w:r>
      <w:r w:rsidRPr="007F1D3F">
        <w:rPr>
          <w:sz w:val="26"/>
          <w:szCs w:val="26"/>
          <w:lang w:val="sv-SE"/>
        </w:rPr>
        <w:t xml:space="preserve"> </w:t>
      </w:r>
    </w:p>
    <w:p w14:paraId="1AD28E4C" w14:textId="43DE4E09" w:rsidR="0078439B" w:rsidRPr="007F1D3F" w:rsidRDefault="0078439B" w:rsidP="0078439B">
      <w:pPr>
        <w:spacing w:before="120" w:line="288" w:lineRule="auto"/>
        <w:ind w:left="1" w:firstLine="566"/>
        <w:jc w:val="both"/>
        <w:rPr>
          <w:bCs/>
          <w:sz w:val="26"/>
          <w:szCs w:val="26"/>
          <w:lang w:val="sv-SE"/>
        </w:rPr>
      </w:pPr>
      <w:r w:rsidRPr="007F1D3F">
        <w:rPr>
          <w:bCs/>
          <w:sz w:val="26"/>
          <w:szCs w:val="26"/>
          <w:lang w:val="sv-SE"/>
        </w:rPr>
        <w:t xml:space="preserve">- Thực trạng phát triển kinh tế của </w:t>
      </w:r>
      <w:r w:rsidR="006A4F7B" w:rsidRPr="007F1D3F">
        <w:rPr>
          <w:bCs/>
          <w:sz w:val="26"/>
          <w:szCs w:val="26"/>
          <w:lang w:val="sv-SE"/>
        </w:rPr>
        <w:t>đô thị</w:t>
      </w:r>
      <w:r w:rsidRPr="007F1D3F">
        <w:rPr>
          <w:bCs/>
          <w:sz w:val="26"/>
          <w:szCs w:val="26"/>
          <w:lang w:val="sv-SE"/>
        </w:rPr>
        <w:t xml:space="preserve"> trong thời gian qua,</w:t>
      </w:r>
      <w:r w:rsidRPr="007F1D3F">
        <w:rPr>
          <w:bCs/>
          <w:sz w:val="26"/>
          <w:szCs w:val="26"/>
          <w:lang w:val="vi-VN"/>
        </w:rPr>
        <w:t xml:space="preserve"> định hướng chiến lược phát triển kinh tế - xã hội </w:t>
      </w:r>
      <w:r w:rsidRPr="007F1D3F">
        <w:rPr>
          <w:bCs/>
          <w:sz w:val="26"/>
          <w:szCs w:val="26"/>
          <w:lang w:val="sv-SE"/>
        </w:rPr>
        <w:t xml:space="preserve">của </w:t>
      </w:r>
      <w:r w:rsidR="006A4F7B" w:rsidRPr="007F1D3F">
        <w:rPr>
          <w:bCs/>
          <w:sz w:val="26"/>
          <w:szCs w:val="26"/>
          <w:lang w:val="sv-SE"/>
        </w:rPr>
        <w:t>đô thị</w:t>
      </w:r>
      <w:r w:rsidRPr="007F1D3F">
        <w:rPr>
          <w:bCs/>
          <w:sz w:val="26"/>
          <w:szCs w:val="26"/>
          <w:lang w:val="vi-VN"/>
        </w:rPr>
        <w:t xml:space="preserve"> trong những năm tới, đặc biệt là các nội dung đã được xác định trong quy hoạch tỉnh và quy hoạch vùng </w:t>
      </w:r>
      <w:r w:rsidR="006A4F7B" w:rsidRPr="007F1D3F">
        <w:rPr>
          <w:bCs/>
          <w:sz w:val="26"/>
          <w:szCs w:val="26"/>
        </w:rPr>
        <w:t xml:space="preserve">Bắc Trung </w:t>
      </w:r>
      <w:proofErr w:type="spellStart"/>
      <w:r w:rsidR="006A4F7B" w:rsidRPr="007F1D3F">
        <w:rPr>
          <w:bCs/>
          <w:sz w:val="26"/>
          <w:szCs w:val="26"/>
        </w:rPr>
        <w:t>bộ</w:t>
      </w:r>
      <w:proofErr w:type="spellEnd"/>
      <w:r w:rsidR="006A4F7B" w:rsidRPr="007F1D3F">
        <w:rPr>
          <w:bCs/>
          <w:sz w:val="26"/>
          <w:szCs w:val="26"/>
        </w:rPr>
        <w:t xml:space="preserve"> </w:t>
      </w:r>
      <w:proofErr w:type="spellStart"/>
      <w:r w:rsidR="006A4F7B" w:rsidRPr="007F1D3F">
        <w:rPr>
          <w:bCs/>
          <w:sz w:val="26"/>
          <w:szCs w:val="26"/>
        </w:rPr>
        <w:t>và</w:t>
      </w:r>
      <w:proofErr w:type="spellEnd"/>
      <w:r w:rsidR="006A4F7B" w:rsidRPr="007F1D3F">
        <w:rPr>
          <w:bCs/>
          <w:sz w:val="26"/>
          <w:szCs w:val="26"/>
        </w:rPr>
        <w:t xml:space="preserve"> Duyên </w:t>
      </w:r>
      <w:proofErr w:type="spellStart"/>
      <w:r w:rsidR="006A4F7B" w:rsidRPr="007F1D3F">
        <w:rPr>
          <w:bCs/>
          <w:sz w:val="26"/>
          <w:szCs w:val="26"/>
        </w:rPr>
        <w:t>hải</w:t>
      </w:r>
      <w:proofErr w:type="spellEnd"/>
      <w:r w:rsidR="006A4F7B" w:rsidRPr="007F1D3F">
        <w:rPr>
          <w:bCs/>
          <w:sz w:val="26"/>
          <w:szCs w:val="26"/>
        </w:rPr>
        <w:t xml:space="preserve"> </w:t>
      </w:r>
      <w:proofErr w:type="spellStart"/>
      <w:r w:rsidR="006A4F7B" w:rsidRPr="007F1D3F">
        <w:rPr>
          <w:bCs/>
          <w:sz w:val="26"/>
          <w:szCs w:val="26"/>
        </w:rPr>
        <w:t>miền</w:t>
      </w:r>
      <w:proofErr w:type="spellEnd"/>
      <w:r w:rsidR="006A4F7B" w:rsidRPr="007F1D3F">
        <w:rPr>
          <w:bCs/>
          <w:sz w:val="26"/>
          <w:szCs w:val="26"/>
        </w:rPr>
        <w:t xml:space="preserve"> Trung</w:t>
      </w:r>
      <w:r w:rsidRPr="007F1D3F">
        <w:rPr>
          <w:bCs/>
          <w:sz w:val="26"/>
          <w:szCs w:val="26"/>
          <w:lang w:val="sv-SE"/>
        </w:rPr>
        <w:t xml:space="preserve">. </w:t>
      </w:r>
    </w:p>
    <w:p w14:paraId="31F8554A" w14:textId="182A94F0" w:rsidR="0078439B" w:rsidRPr="007F1D3F" w:rsidRDefault="0078439B" w:rsidP="0078439B">
      <w:pPr>
        <w:pStyle w:val="ListParagraph"/>
        <w:numPr>
          <w:ilvl w:val="0"/>
          <w:numId w:val="7"/>
        </w:numPr>
        <w:tabs>
          <w:tab w:val="left" w:pos="567"/>
        </w:tabs>
        <w:spacing w:before="120" w:line="288" w:lineRule="auto"/>
        <w:jc w:val="both"/>
        <w:rPr>
          <w:bCs/>
          <w:sz w:val="26"/>
          <w:szCs w:val="26"/>
          <w:lang w:val="vi-VN"/>
        </w:rPr>
      </w:pPr>
      <w:r w:rsidRPr="007F1D3F">
        <w:rPr>
          <w:bCs/>
          <w:sz w:val="26"/>
          <w:szCs w:val="26"/>
          <w:lang w:val="vi-VN"/>
        </w:rPr>
        <w:t xml:space="preserve">Về tăng trưởng dân số cơ học: biến động dân số hiện nay chủ yếu do luồng di dân chuyển đi và đến khu vực đô thị nơi có nhiều cơ hội việc làm. Xu hướng dịch cư từ các khu vực khác vào làm việc tại các cơ sở kinh tế kỹ thuật và các khu công nghiệp chiếm khoảng 50% lực lượng lao động. Để phù hợp với từng tính chất, chức năng, kịch bản phát triển kinh tế và vốn đầu tư phát triển hạ tầng đô thị tăng trưởng cơ học trong từng giai đoạn sẽ quyết định tăng trưởng dân số  khác nhau, quyết định khả năng thu hút dân, thu hút lực lượng lao động cũng như tốc độ đô thị hóa trên địa bàn nghiên cứu quy hoạch đến năm 2045. Đây chính là điều kiện quy mô dân số được phân bổ cho các đô thị và khu đô thị. Tuy nhiên có xem xét khả năng quỹ đất có thể dung nạp và vốn đầu tư phát triển đô thị để đảm bảo phát triển </w:t>
      </w:r>
      <w:proofErr w:type="spellStart"/>
      <w:r w:rsidR="0000356A" w:rsidRPr="007F1D3F">
        <w:rPr>
          <w:bCs/>
          <w:sz w:val="26"/>
          <w:szCs w:val="26"/>
        </w:rPr>
        <w:t>trở</w:t>
      </w:r>
      <w:proofErr w:type="spellEnd"/>
      <w:r w:rsidR="0000356A" w:rsidRPr="007F1D3F">
        <w:rPr>
          <w:bCs/>
          <w:sz w:val="26"/>
          <w:szCs w:val="26"/>
        </w:rPr>
        <w:t xml:space="preserve"> </w:t>
      </w:r>
      <w:proofErr w:type="spellStart"/>
      <w:r w:rsidR="0000356A" w:rsidRPr="007F1D3F">
        <w:rPr>
          <w:bCs/>
          <w:sz w:val="26"/>
          <w:szCs w:val="26"/>
        </w:rPr>
        <w:t>thành</w:t>
      </w:r>
      <w:proofErr w:type="spellEnd"/>
      <w:r w:rsidR="0000356A" w:rsidRPr="007F1D3F">
        <w:rPr>
          <w:bCs/>
          <w:sz w:val="26"/>
          <w:szCs w:val="26"/>
        </w:rPr>
        <w:t xml:space="preserve"> </w:t>
      </w:r>
      <w:r w:rsidRPr="007F1D3F">
        <w:rPr>
          <w:bCs/>
          <w:sz w:val="26"/>
          <w:szCs w:val="26"/>
          <w:lang w:val="vi-VN"/>
        </w:rPr>
        <w:t>thành phố bền vững cho lâu dài.</w:t>
      </w:r>
    </w:p>
    <w:p w14:paraId="1EECD6F8" w14:textId="490D0471" w:rsidR="0078439B" w:rsidRPr="007F1D3F" w:rsidRDefault="0078439B" w:rsidP="0078439B">
      <w:pPr>
        <w:pStyle w:val="TableParagraph"/>
        <w:ind w:left="104" w:right="102" w:firstLine="463"/>
        <w:jc w:val="both"/>
        <w:rPr>
          <w:bCs/>
          <w:sz w:val="26"/>
          <w:szCs w:val="26"/>
          <w:lang w:val="vi-VN"/>
        </w:rPr>
      </w:pPr>
      <w:r w:rsidRPr="007F1D3F">
        <w:rPr>
          <w:bCs/>
          <w:sz w:val="26"/>
          <w:szCs w:val="26"/>
          <w:lang w:val="vi-VN"/>
        </w:rPr>
        <w:t>Công thức dự báo tổng quát:  Pn = P0 * (1 + a)</w:t>
      </w:r>
      <w:r w:rsidRPr="007F1D3F">
        <w:rPr>
          <w:bCs/>
          <w:sz w:val="26"/>
          <w:szCs w:val="26"/>
          <w:vertAlign w:val="superscript"/>
          <w:lang w:val="vi-VN"/>
        </w:rPr>
        <w:t>n</w:t>
      </w:r>
      <w:r w:rsidRPr="007F1D3F">
        <w:rPr>
          <w:bCs/>
          <w:sz w:val="26"/>
          <w:szCs w:val="26"/>
          <w:lang w:val="vi-VN"/>
        </w:rPr>
        <w:t xml:space="preserve"> + Pm + Pu </w:t>
      </w:r>
    </w:p>
    <w:p w14:paraId="7EFFAED3" w14:textId="77777777" w:rsidR="0078439B" w:rsidRPr="007F1D3F" w:rsidRDefault="0078439B" w:rsidP="0078439B">
      <w:pPr>
        <w:pStyle w:val="TableParagraph"/>
        <w:ind w:left="104" w:right="102" w:firstLine="463"/>
        <w:jc w:val="both"/>
        <w:rPr>
          <w:bCs/>
          <w:sz w:val="26"/>
          <w:szCs w:val="26"/>
          <w:lang w:val="vi-VN"/>
        </w:rPr>
      </w:pPr>
      <w:r w:rsidRPr="007F1D3F">
        <w:rPr>
          <w:bCs/>
          <w:sz w:val="26"/>
          <w:szCs w:val="26"/>
          <w:lang w:val="vi-VN"/>
        </w:rPr>
        <w:t>+ Pn, dân số năm dự báo.</w:t>
      </w:r>
    </w:p>
    <w:p w14:paraId="31E2C07A" w14:textId="77777777" w:rsidR="0078439B" w:rsidRPr="007F1D3F" w:rsidRDefault="0078439B" w:rsidP="0078439B">
      <w:pPr>
        <w:pStyle w:val="TableParagraph"/>
        <w:ind w:left="104" w:right="102" w:firstLine="463"/>
        <w:jc w:val="both"/>
        <w:rPr>
          <w:bCs/>
          <w:sz w:val="26"/>
          <w:szCs w:val="26"/>
          <w:lang w:val="vi-VN"/>
        </w:rPr>
      </w:pPr>
      <w:r w:rsidRPr="007F1D3F">
        <w:rPr>
          <w:bCs/>
          <w:sz w:val="26"/>
          <w:szCs w:val="26"/>
          <w:lang w:val="vi-VN"/>
        </w:rPr>
        <w:t>+ P0, dân số năm đầu giai đoạn dự báo (năm gốc)</w:t>
      </w:r>
    </w:p>
    <w:p w14:paraId="62FECA7B" w14:textId="77777777" w:rsidR="0078439B" w:rsidRPr="007F1D3F" w:rsidRDefault="0078439B" w:rsidP="0078439B">
      <w:pPr>
        <w:pStyle w:val="TableParagraph"/>
        <w:ind w:left="104" w:right="102" w:firstLine="463"/>
        <w:jc w:val="both"/>
        <w:rPr>
          <w:bCs/>
          <w:sz w:val="26"/>
          <w:szCs w:val="26"/>
        </w:rPr>
      </w:pPr>
      <w:r w:rsidRPr="007F1D3F">
        <w:rPr>
          <w:bCs/>
          <w:sz w:val="26"/>
          <w:szCs w:val="26"/>
        </w:rPr>
        <w:t xml:space="preserve">+ a, </w:t>
      </w:r>
      <w:proofErr w:type="spellStart"/>
      <w:r w:rsidRPr="007F1D3F">
        <w:rPr>
          <w:bCs/>
          <w:sz w:val="26"/>
          <w:szCs w:val="26"/>
        </w:rPr>
        <w:t>Tỷ</w:t>
      </w:r>
      <w:proofErr w:type="spellEnd"/>
      <w:r w:rsidRPr="007F1D3F">
        <w:rPr>
          <w:bCs/>
          <w:sz w:val="26"/>
          <w:szCs w:val="26"/>
        </w:rPr>
        <w:t xml:space="preserve"> </w:t>
      </w:r>
      <w:proofErr w:type="spellStart"/>
      <w:r w:rsidRPr="007F1D3F">
        <w:rPr>
          <w:bCs/>
          <w:sz w:val="26"/>
          <w:szCs w:val="26"/>
        </w:rPr>
        <w:t>lệ</w:t>
      </w:r>
      <w:proofErr w:type="spellEnd"/>
      <w:r w:rsidRPr="007F1D3F">
        <w:rPr>
          <w:bCs/>
          <w:sz w:val="26"/>
          <w:szCs w:val="26"/>
        </w:rPr>
        <w:t xml:space="preserve"> </w:t>
      </w:r>
      <w:proofErr w:type="spellStart"/>
      <w:r w:rsidRPr="007F1D3F">
        <w:rPr>
          <w:bCs/>
          <w:sz w:val="26"/>
          <w:szCs w:val="26"/>
        </w:rPr>
        <w:t>tăng</w:t>
      </w:r>
      <w:proofErr w:type="spellEnd"/>
      <w:r w:rsidRPr="007F1D3F">
        <w:rPr>
          <w:bCs/>
          <w:sz w:val="26"/>
          <w:szCs w:val="26"/>
        </w:rPr>
        <w:t xml:space="preserve"> </w:t>
      </w:r>
      <w:proofErr w:type="spellStart"/>
      <w:r w:rsidRPr="007F1D3F">
        <w:rPr>
          <w:bCs/>
          <w:sz w:val="26"/>
          <w:szCs w:val="26"/>
        </w:rPr>
        <w:t>dân</w:t>
      </w:r>
      <w:proofErr w:type="spellEnd"/>
      <w:r w:rsidRPr="007F1D3F">
        <w:rPr>
          <w:bCs/>
          <w:sz w:val="26"/>
          <w:szCs w:val="26"/>
        </w:rPr>
        <w:t xml:space="preserve"> </w:t>
      </w:r>
      <w:proofErr w:type="spellStart"/>
      <w:r w:rsidRPr="007F1D3F">
        <w:rPr>
          <w:bCs/>
          <w:sz w:val="26"/>
          <w:szCs w:val="26"/>
        </w:rPr>
        <w:t>số</w:t>
      </w:r>
      <w:proofErr w:type="spellEnd"/>
      <w:r w:rsidRPr="007F1D3F">
        <w:rPr>
          <w:bCs/>
          <w:sz w:val="26"/>
          <w:szCs w:val="26"/>
        </w:rPr>
        <w:t xml:space="preserve"> </w:t>
      </w:r>
      <w:proofErr w:type="spellStart"/>
      <w:r w:rsidRPr="007F1D3F">
        <w:rPr>
          <w:bCs/>
          <w:sz w:val="26"/>
          <w:szCs w:val="26"/>
        </w:rPr>
        <w:t>trong</w:t>
      </w:r>
      <w:proofErr w:type="spellEnd"/>
      <w:r w:rsidRPr="007F1D3F">
        <w:rPr>
          <w:bCs/>
          <w:sz w:val="26"/>
          <w:szCs w:val="26"/>
        </w:rPr>
        <w:t xml:space="preserve"> </w:t>
      </w:r>
      <w:proofErr w:type="spellStart"/>
      <w:r w:rsidRPr="007F1D3F">
        <w:rPr>
          <w:bCs/>
          <w:sz w:val="26"/>
          <w:szCs w:val="26"/>
        </w:rPr>
        <w:t>giai</w:t>
      </w:r>
      <w:proofErr w:type="spellEnd"/>
      <w:r w:rsidRPr="007F1D3F">
        <w:rPr>
          <w:bCs/>
          <w:sz w:val="26"/>
          <w:szCs w:val="26"/>
        </w:rPr>
        <w:t xml:space="preserve"> </w:t>
      </w:r>
      <w:proofErr w:type="spellStart"/>
      <w:r w:rsidRPr="007F1D3F">
        <w:rPr>
          <w:bCs/>
          <w:sz w:val="26"/>
          <w:szCs w:val="26"/>
        </w:rPr>
        <w:t>đoạn</w:t>
      </w:r>
      <w:proofErr w:type="spellEnd"/>
      <w:r w:rsidRPr="007F1D3F">
        <w:rPr>
          <w:bCs/>
          <w:sz w:val="26"/>
          <w:szCs w:val="26"/>
        </w:rPr>
        <w:t>.</w:t>
      </w:r>
    </w:p>
    <w:p w14:paraId="63AAB96E" w14:textId="77777777" w:rsidR="0078439B" w:rsidRPr="007F1D3F" w:rsidRDefault="0078439B" w:rsidP="0078439B">
      <w:pPr>
        <w:pStyle w:val="TableParagraph"/>
        <w:ind w:left="104" w:right="102" w:firstLine="463"/>
        <w:jc w:val="both"/>
        <w:rPr>
          <w:bCs/>
          <w:sz w:val="26"/>
          <w:szCs w:val="26"/>
        </w:rPr>
      </w:pPr>
      <w:r w:rsidRPr="007F1D3F">
        <w:rPr>
          <w:bCs/>
          <w:sz w:val="26"/>
          <w:szCs w:val="26"/>
        </w:rPr>
        <w:t xml:space="preserve">+ n, </w:t>
      </w:r>
      <w:proofErr w:type="spellStart"/>
      <w:r w:rsidRPr="007F1D3F">
        <w:rPr>
          <w:bCs/>
          <w:sz w:val="26"/>
          <w:szCs w:val="26"/>
        </w:rPr>
        <w:t>số</w:t>
      </w:r>
      <w:proofErr w:type="spellEnd"/>
      <w:r w:rsidRPr="007F1D3F">
        <w:rPr>
          <w:bCs/>
          <w:sz w:val="26"/>
          <w:szCs w:val="26"/>
        </w:rPr>
        <w:t xml:space="preserve"> </w:t>
      </w:r>
      <w:proofErr w:type="spellStart"/>
      <w:r w:rsidRPr="007F1D3F">
        <w:rPr>
          <w:bCs/>
          <w:sz w:val="26"/>
          <w:szCs w:val="26"/>
        </w:rPr>
        <w:t>năm</w:t>
      </w:r>
      <w:proofErr w:type="spellEnd"/>
      <w:r w:rsidRPr="007F1D3F">
        <w:rPr>
          <w:bCs/>
          <w:sz w:val="26"/>
          <w:szCs w:val="26"/>
        </w:rPr>
        <w:t xml:space="preserve"> </w:t>
      </w:r>
      <w:proofErr w:type="spellStart"/>
      <w:r w:rsidRPr="007F1D3F">
        <w:rPr>
          <w:bCs/>
          <w:sz w:val="26"/>
          <w:szCs w:val="26"/>
        </w:rPr>
        <w:t>dự</w:t>
      </w:r>
      <w:proofErr w:type="spellEnd"/>
      <w:r w:rsidRPr="007F1D3F">
        <w:rPr>
          <w:bCs/>
          <w:sz w:val="26"/>
          <w:szCs w:val="26"/>
        </w:rPr>
        <w:t xml:space="preserve"> </w:t>
      </w:r>
      <w:proofErr w:type="spellStart"/>
      <w:r w:rsidRPr="007F1D3F">
        <w:rPr>
          <w:bCs/>
          <w:sz w:val="26"/>
          <w:szCs w:val="26"/>
        </w:rPr>
        <w:t>báo</w:t>
      </w:r>
      <w:proofErr w:type="spellEnd"/>
      <w:r w:rsidRPr="007F1D3F">
        <w:rPr>
          <w:bCs/>
          <w:sz w:val="26"/>
          <w:szCs w:val="26"/>
        </w:rPr>
        <w:t>.</w:t>
      </w:r>
    </w:p>
    <w:p w14:paraId="2798AE9E" w14:textId="77777777" w:rsidR="0078439B" w:rsidRPr="007F1D3F" w:rsidRDefault="0078439B" w:rsidP="0078439B">
      <w:pPr>
        <w:pStyle w:val="TableParagraph"/>
        <w:ind w:left="104" w:right="102" w:firstLine="463"/>
        <w:jc w:val="both"/>
        <w:rPr>
          <w:bCs/>
          <w:sz w:val="26"/>
          <w:szCs w:val="26"/>
        </w:rPr>
      </w:pPr>
      <w:r w:rsidRPr="007F1D3F">
        <w:rPr>
          <w:bCs/>
          <w:sz w:val="26"/>
          <w:szCs w:val="26"/>
        </w:rPr>
        <w:t xml:space="preserve">+ Pm, </w:t>
      </w:r>
      <w:proofErr w:type="spellStart"/>
      <w:r w:rsidRPr="007F1D3F">
        <w:rPr>
          <w:bCs/>
          <w:sz w:val="26"/>
          <w:szCs w:val="26"/>
        </w:rPr>
        <w:t>Dân</w:t>
      </w:r>
      <w:proofErr w:type="spellEnd"/>
      <w:r w:rsidRPr="007F1D3F">
        <w:rPr>
          <w:bCs/>
          <w:sz w:val="26"/>
          <w:szCs w:val="26"/>
        </w:rPr>
        <w:t xml:space="preserve"> </w:t>
      </w:r>
      <w:proofErr w:type="spellStart"/>
      <w:r w:rsidRPr="007F1D3F">
        <w:rPr>
          <w:bCs/>
          <w:sz w:val="26"/>
          <w:szCs w:val="26"/>
        </w:rPr>
        <w:t>số</w:t>
      </w:r>
      <w:proofErr w:type="spellEnd"/>
      <w:r w:rsidRPr="007F1D3F">
        <w:rPr>
          <w:bCs/>
          <w:sz w:val="26"/>
          <w:szCs w:val="26"/>
        </w:rPr>
        <w:t xml:space="preserve"> </w:t>
      </w:r>
      <w:proofErr w:type="spellStart"/>
      <w:r w:rsidRPr="007F1D3F">
        <w:rPr>
          <w:bCs/>
          <w:sz w:val="26"/>
          <w:szCs w:val="26"/>
        </w:rPr>
        <w:t>tăng</w:t>
      </w:r>
      <w:proofErr w:type="spellEnd"/>
      <w:r w:rsidRPr="007F1D3F">
        <w:rPr>
          <w:bCs/>
          <w:sz w:val="26"/>
          <w:szCs w:val="26"/>
        </w:rPr>
        <w:t xml:space="preserve"> </w:t>
      </w:r>
      <w:proofErr w:type="spellStart"/>
      <w:r w:rsidRPr="007F1D3F">
        <w:rPr>
          <w:bCs/>
          <w:sz w:val="26"/>
          <w:szCs w:val="26"/>
        </w:rPr>
        <w:t>cơ</w:t>
      </w:r>
      <w:proofErr w:type="spellEnd"/>
      <w:r w:rsidRPr="007F1D3F">
        <w:rPr>
          <w:bCs/>
          <w:sz w:val="26"/>
          <w:szCs w:val="26"/>
        </w:rPr>
        <w:t xml:space="preserve"> </w:t>
      </w:r>
      <w:proofErr w:type="spellStart"/>
      <w:r w:rsidRPr="007F1D3F">
        <w:rPr>
          <w:bCs/>
          <w:sz w:val="26"/>
          <w:szCs w:val="26"/>
        </w:rPr>
        <w:t>học</w:t>
      </w:r>
      <w:proofErr w:type="spellEnd"/>
      <w:r w:rsidRPr="007F1D3F">
        <w:rPr>
          <w:bCs/>
          <w:sz w:val="26"/>
          <w:szCs w:val="26"/>
        </w:rPr>
        <w:t xml:space="preserve"> </w:t>
      </w:r>
      <w:proofErr w:type="spellStart"/>
      <w:r w:rsidRPr="007F1D3F">
        <w:rPr>
          <w:bCs/>
          <w:sz w:val="26"/>
          <w:szCs w:val="26"/>
        </w:rPr>
        <w:t>có</w:t>
      </w:r>
      <w:proofErr w:type="spellEnd"/>
      <w:r w:rsidRPr="007F1D3F">
        <w:rPr>
          <w:bCs/>
          <w:sz w:val="26"/>
          <w:szCs w:val="26"/>
        </w:rPr>
        <w:t xml:space="preserve"> </w:t>
      </w:r>
      <w:proofErr w:type="spellStart"/>
      <w:r w:rsidRPr="007F1D3F">
        <w:rPr>
          <w:bCs/>
          <w:sz w:val="26"/>
          <w:szCs w:val="26"/>
        </w:rPr>
        <w:t>tính</w:t>
      </w:r>
      <w:proofErr w:type="spellEnd"/>
      <w:r w:rsidRPr="007F1D3F">
        <w:rPr>
          <w:bCs/>
          <w:sz w:val="26"/>
          <w:szCs w:val="26"/>
        </w:rPr>
        <w:t xml:space="preserve"> </w:t>
      </w:r>
      <w:proofErr w:type="spellStart"/>
      <w:r w:rsidRPr="007F1D3F">
        <w:rPr>
          <w:bCs/>
          <w:sz w:val="26"/>
          <w:szCs w:val="26"/>
        </w:rPr>
        <w:t>chất</w:t>
      </w:r>
      <w:proofErr w:type="spellEnd"/>
      <w:r w:rsidRPr="007F1D3F">
        <w:rPr>
          <w:bCs/>
          <w:sz w:val="26"/>
          <w:szCs w:val="26"/>
        </w:rPr>
        <w:t xml:space="preserve"> </w:t>
      </w:r>
      <w:proofErr w:type="spellStart"/>
      <w:r w:rsidRPr="007F1D3F">
        <w:rPr>
          <w:bCs/>
          <w:sz w:val="26"/>
          <w:szCs w:val="26"/>
        </w:rPr>
        <w:t>đột</w:t>
      </w:r>
      <w:proofErr w:type="spellEnd"/>
      <w:r w:rsidRPr="007F1D3F">
        <w:rPr>
          <w:bCs/>
          <w:sz w:val="26"/>
          <w:szCs w:val="26"/>
        </w:rPr>
        <w:t xml:space="preserve"> </w:t>
      </w:r>
      <w:proofErr w:type="spellStart"/>
      <w:r w:rsidRPr="007F1D3F">
        <w:rPr>
          <w:bCs/>
          <w:sz w:val="26"/>
          <w:szCs w:val="26"/>
        </w:rPr>
        <w:t>biến</w:t>
      </w:r>
      <w:proofErr w:type="spellEnd"/>
      <w:r w:rsidRPr="007F1D3F">
        <w:rPr>
          <w:bCs/>
          <w:sz w:val="26"/>
          <w:szCs w:val="26"/>
        </w:rPr>
        <w:t xml:space="preserve"> </w:t>
      </w:r>
      <w:proofErr w:type="spellStart"/>
      <w:r w:rsidRPr="007F1D3F">
        <w:rPr>
          <w:bCs/>
          <w:sz w:val="26"/>
          <w:szCs w:val="26"/>
        </w:rPr>
        <w:t>trong</w:t>
      </w:r>
      <w:proofErr w:type="spellEnd"/>
      <w:r w:rsidRPr="007F1D3F">
        <w:rPr>
          <w:bCs/>
          <w:sz w:val="26"/>
          <w:szCs w:val="26"/>
        </w:rPr>
        <w:t xml:space="preserve"> </w:t>
      </w:r>
      <w:proofErr w:type="spellStart"/>
      <w:r w:rsidRPr="007F1D3F">
        <w:rPr>
          <w:bCs/>
          <w:sz w:val="26"/>
          <w:szCs w:val="26"/>
        </w:rPr>
        <w:t>giai</w:t>
      </w:r>
      <w:proofErr w:type="spellEnd"/>
      <w:r w:rsidRPr="007F1D3F">
        <w:rPr>
          <w:bCs/>
          <w:sz w:val="26"/>
          <w:szCs w:val="26"/>
        </w:rPr>
        <w:t xml:space="preserve"> </w:t>
      </w:r>
      <w:proofErr w:type="spellStart"/>
      <w:r w:rsidRPr="007F1D3F">
        <w:rPr>
          <w:bCs/>
          <w:sz w:val="26"/>
          <w:szCs w:val="26"/>
        </w:rPr>
        <w:t>đoạn</w:t>
      </w:r>
      <w:proofErr w:type="spellEnd"/>
      <w:r w:rsidRPr="007F1D3F">
        <w:rPr>
          <w:bCs/>
          <w:sz w:val="26"/>
          <w:szCs w:val="26"/>
        </w:rPr>
        <w:t>.</w:t>
      </w:r>
    </w:p>
    <w:p w14:paraId="276FAE54" w14:textId="77777777" w:rsidR="0078439B" w:rsidRPr="007F1D3F" w:rsidRDefault="0078439B" w:rsidP="0078439B">
      <w:pPr>
        <w:pStyle w:val="TableParagraph"/>
        <w:ind w:left="104" w:right="102" w:firstLine="463"/>
        <w:jc w:val="both"/>
        <w:rPr>
          <w:bCs/>
          <w:sz w:val="26"/>
          <w:szCs w:val="26"/>
        </w:rPr>
      </w:pPr>
      <w:r w:rsidRPr="007F1D3F">
        <w:rPr>
          <w:bCs/>
          <w:sz w:val="26"/>
          <w:szCs w:val="26"/>
        </w:rPr>
        <w:t xml:space="preserve">+ Pu, </w:t>
      </w:r>
      <w:proofErr w:type="spellStart"/>
      <w:r w:rsidRPr="007F1D3F">
        <w:rPr>
          <w:bCs/>
          <w:sz w:val="26"/>
          <w:szCs w:val="26"/>
        </w:rPr>
        <w:t>dân</w:t>
      </w:r>
      <w:proofErr w:type="spellEnd"/>
      <w:r w:rsidRPr="007F1D3F">
        <w:rPr>
          <w:bCs/>
          <w:sz w:val="26"/>
          <w:szCs w:val="26"/>
        </w:rPr>
        <w:t xml:space="preserve"> </w:t>
      </w:r>
      <w:proofErr w:type="spellStart"/>
      <w:r w:rsidRPr="007F1D3F">
        <w:rPr>
          <w:bCs/>
          <w:sz w:val="26"/>
          <w:szCs w:val="26"/>
        </w:rPr>
        <w:t>số</w:t>
      </w:r>
      <w:proofErr w:type="spellEnd"/>
      <w:r w:rsidRPr="007F1D3F">
        <w:rPr>
          <w:bCs/>
          <w:sz w:val="26"/>
          <w:szCs w:val="26"/>
        </w:rPr>
        <w:t xml:space="preserve"> do </w:t>
      </w:r>
      <w:proofErr w:type="spellStart"/>
      <w:r w:rsidRPr="007F1D3F">
        <w:rPr>
          <w:bCs/>
          <w:sz w:val="26"/>
          <w:szCs w:val="26"/>
        </w:rPr>
        <w:t>đô</w:t>
      </w:r>
      <w:proofErr w:type="spellEnd"/>
      <w:r w:rsidRPr="007F1D3F">
        <w:rPr>
          <w:bCs/>
          <w:sz w:val="26"/>
          <w:szCs w:val="26"/>
        </w:rPr>
        <w:t xml:space="preserve"> </w:t>
      </w:r>
      <w:proofErr w:type="spellStart"/>
      <w:r w:rsidRPr="007F1D3F">
        <w:rPr>
          <w:bCs/>
          <w:sz w:val="26"/>
          <w:szCs w:val="26"/>
        </w:rPr>
        <w:t>thị</w:t>
      </w:r>
      <w:proofErr w:type="spellEnd"/>
      <w:r w:rsidRPr="007F1D3F">
        <w:rPr>
          <w:bCs/>
          <w:sz w:val="26"/>
          <w:szCs w:val="26"/>
        </w:rPr>
        <w:t xml:space="preserve"> </w:t>
      </w:r>
      <w:proofErr w:type="spellStart"/>
      <w:r w:rsidRPr="007F1D3F">
        <w:rPr>
          <w:bCs/>
          <w:sz w:val="26"/>
          <w:szCs w:val="26"/>
        </w:rPr>
        <w:t>hoá</w:t>
      </w:r>
      <w:proofErr w:type="spellEnd"/>
      <w:r w:rsidRPr="007F1D3F">
        <w:rPr>
          <w:bCs/>
          <w:sz w:val="26"/>
          <w:szCs w:val="26"/>
        </w:rPr>
        <w:t xml:space="preserve"> (</w:t>
      </w:r>
      <w:proofErr w:type="spellStart"/>
      <w:r w:rsidRPr="007F1D3F">
        <w:rPr>
          <w:bCs/>
          <w:sz w:val="26"/>
          <w:szCs w:val="26"/>
        </w:rPr>
        <w:t>mở</w:t>
      </w:r>
      <w:proofErr w:type="spellEnd"/>
      <w:r w:rsidRPr="007F1D3F">
        <w:rPr>
          <w:bCs/>
          <w:sz w:val="26"/>
          <w:szCs w:val="26"/>
        </w:rPr>
        <w:t xml:space="preserve"> </w:t>
      </w:r>
      <w:proofErr w:type="spellStart"/>
      <w:r w:rsidRPr="007F1D3F">
        <w:rPr>
          <w:bCs/>
          <w:sz w:val="26"/>
          <w:szCs w:val="26"/>
        </w:rPr>
        <w:t>rộng</w:t>
      </w:r>
      <w:proofErr w:type="spellEnd"/>
      <w:r w:rsidRPr="007F1D3F">
        <w:rPr>
          <w:bCs/>
          <w:sz w:val="26"/>
          <w:szCs w:val="26"/>
        </w:rPr>
        <w:t xml:space="preserve"> </w:t>
      </w:r>
      <w:proofErr w:type="spellStart"/>
      <w:r w:rsidRPr="007F1D3F">
        <w:rPr>
          <w:bCs/>
          <w:sz w:val="26"/>
          <w:szCs w:val="26"/>
        </w:rPr>
        <w:t>ranh</w:t>
      </w:r>
      <w:proofErr w:type="spellEnd"/>
      <w:r w:rsidRPr="007F1D3F">
        <w:rPr>
          <w:bCs/>
          <w:sz w:val="26"/>
          <w:szCs w:val="26"/>
        </w:rPr>
        <w:t xml:space="preserve"> </w:t>
      </w:r>
      <w:proofErr w:type="spellStart"/>
      <w:r w:rsidRPr="007F1D3F">
        <w:rPr>
          <w:bCs/>
          <w:sz w:val="26"/>
          <w:szCs w:val="26"/>
        </w:rPr>
        <w:t>giới</w:t>
      </w:r>
      <w:proofErr w:type="spellEnd"/>
      <w:r w:rsidRPr="007F1D3F">
        <w:rPr>
          <w:bCs/>
          <w:sz w:val="26"/>
          <w:szCs w:val="26"/>
        </w:rPr>
        <w:t xml:space="preserve"> </w:t>
      </w:r>
      <w:proofErr w:type="spellStart"/>
      <w:r w:rsidRPr="007F1D3F">
        <w:rPr>
          <w:bCs/>
          <w:sz w:val="26"/>
          <w:szCs w:val="26"/>
        </w:rPr>
        <w:t>đô</w:t>
      </w:r>
      <w:proofErr w:type="spellEnd"/>
      <w:r w:rsidRPr="007F1D3F">
        <w:rPr>
          <w:bCs/>
          <w:sz w:val="26"/>
          <w:szCs w:val="26"/>
        </w:rPr>
        <w:t xml:space="preserve"> </w:t>
      </w:r>
      <w:proofErr w:type="spellStart"/>
      <w:r w:rsidRPr="007F1D3F">
        <w:rPr>
          <w:bCs/>
          <w:sz w:val="26"/>
          <w:szCs w:val="26"/>
        </w:rPr>
        <w:t>thị</w:t>
      </w:r>
      <w:proofErr w:type="spellEnd"/>
      <w:r w:rsidRPr="007F1D3F">
        <w:rPr>
          <w:bCs/>
          <w:sz w:val="26"/>
          <w:szCs w:val="26"/>
        </w:rPr>
        <w:t xml:space="preserve"> </w:t>
      </w:r>
      <w:proofErr w:type="spellStart"/>
      <w:r w:rsidRPr="007F1D3F">
        <w:rPr>
          <w:bCs/>
          <w:sz w:val="26"/>
          <w:szCs w:val="26"/>
        </w:rPr>
        <w:t>tính</w:t>
      </w:r>
      <w:proofErr w:type="spellEnd"/>
      <w:r w:rsidRPr="007F1D3F">
        <w:rPr>
          <w:bCs/>
          <w:sz w:val="26"/>
          <w:szCs w:val="26"/>
        </w:rPr>
        <w:t xml:space="preserve"> </w:t>
      </w:r>
      <w:proofErr w:type="spellStart"/>
      <w:r w:rsidRPr="007F1D3F">
        <w:rPr>
          <w:bCs/>
          <w:sz w:val="26"/>
          <w:szCs w:val="26"/>
        </w:rPr>
        <w:t>cho</w:t>
      </w:r>
      <w:proofErr w:type="spellEnd"/>
      <w:r w:rsidRPr="007F1D3F">
        <w:rPr>
          <w:bCs/>
          <w:sz w:val="26"/>
          <w:szCs w:val="26"/>
        </w:rPr>
        <w:t xml:space="preserve"> </w:t>
      </w:r>
      <w:proofErr w:type="spellStart"/>
      <w:r w:rsidRPr="007F1D3F">
        <w:rPr>
          <w:bCs/>
          <w:sz w:val="26"/>
          <w:szCs w:val="26"/>
        </w:rPr>
        <w:t>giai</w:t>
      </w:r>
      <w:proofErr w:type="spellEnd"/>
      <w:r w:rsidRPr="007F1D3F">
        <w:rPr>
          <w:bCs/>
          <w:sz w:val="26"/>
          <w:szCs w:val="26"/>
        </w:rPr>
        <w:t xml:space="preserve"> </w:t>
      </w:r>
      <w:proofErr w:type="spellStart"/>
      <w:r w:rsidRPr="007F1D3F">
        <w:rPr>
          <w:bCs/>
          <w:sz w:val="26"/>
          <w:szCs w:val="26"/>
        </w:rPr>
        <w:t>đoạn</w:t>
      </w:r>
      <w:proofErr w:type="spellEnd"/>
      <w:r w:rsidRPr="007F1D3F">
        <w:rPr>
          <w:bCs/>
          <w:sz w:val="26"/>
          <w:szCs w:val="26"/>
        </w:rPr>
        <w:t xml:space="preserve"> </w:t>
      </w:r>
      <w:proofErr w:type="spellStart"/>
      <w:r w:rsidRPr="007F1D3F">
        <w:rPr>
          <w:bCs/>
          <w:sz w:val="26"/>
          <w:szCs w:val="26"/>
        </w:rPr>
        <w:t>sau</w:t>
      </w:r>
      <w:proofErr w:type="spellEnd"/>
      <w:r w:rsidRPr="007F1D3F">
        <w:rPr>
          <w:bCs/>
          <w:sz w:val="26"/>
          <w:szCs w:val="26"/>
        </w:rPr>
        <w:t xml:space="preserve"> 2030).</w:t>
      </w:r>
    </w:p>
    <w:p w14:paraId="65340FD6" w14:textId="5863C54E" w:rsidR="006F7718" w:rsidRPr="007F1D3F" w:rsidRDefault="006A4F7B" w:rsidP="006A4F7B">
      <w:pPr>
        <w:pStyle w:val="ListParagraph"/>
        <w:tabs>
          <w:tab w:val="left" w:pos="851"/>
        </w:tabs>
        <w:spacing w:before="120" w:after="120" w:line="264" w:lineRule="auto"/>
        <w:ind w:hanging="153"/>
        <w:jc w:val="both"/>
        <w:outlineLvl w:val="1"/>
        <w:rPr>
          <w:bCs/>
          <w:i/>
          <w:iCs/>
          <w:sz w:val="26"/>
          <w:szCs w:val="26"/>
          <w:lang w:val="sv-SE"/>
        </w:rPr>
      </w:pPr>
      <w:bookmarkStart w:id="249" w:name="_Toc166486502"/>
      <w:bookmarkStart w:id="250" w:name="_Toc169514450"/>
      <w:bookmarkStart w:id="251" w:name="_Toc169514506"/>
      <w:bookmarkStart w:id="252" w:name="_Toc169595928"/>
      <w:r w:rsidRPr="007F1D3F">
        <w:rPr>
          <w:bCs/>
          <w:i/>
          <w:iCs/>
          <w:sz w:val="26"/>
          <w:szCs w:val="26"/>
          <w:lang w:val="sv-SE"/>
        </w:rPr>
        <w:t>b)</w:t>
      </w:r>
      <w:r w:rsidR="006F7718" w:rsidRPr="007F1D3F">
        <w:rPr>
          <w:bCs/>
          <w:i/>
          <w:iCs/>
          <w:sz w:val="26"/>
          <w:szCs w:val="26"/>
          <w:lang w:val="sv-SE"/>
        </w:rPr>
        <w:t xml:space="preserve"> </w:t>
      </w:r>
      <w:bookmarkEnd w:id="249"/>
      <w:r w:rsidRPr="007F1D3F">
        <w:rPr>
          <w:bCs/>
          <w:i/>
          <w:iCs/>
          <w:sz w:val="26"/>
          <w:szCs w:val="26"/>
          <w:lang w:val="sv-SE"/>
        </w:rPr>
        <w:t>Kết quả dự báo</w:t>
      </w:r>
      <w:bookmarkEnd w:id="250"/>
      <w:bookmarkEnd w:id="251"/>
      <w:r w:rsidR="00E36D29" w:rsidRPr="007F1D3F">
        <w:rPr>
          <w:bCs/>
          <w:i/>
          <w:iCs/>
          <w:sz w:val="26"/>
          <w:szCs w:val="26"/>
          <w:lang w:val="sv-SE"/>
        </w:rPr>
        <w:t xml:space="preserve"> dân số</w:t>
      </w:r>
      <w:bookmarkEnd w:id="252"/>
    </w:p>
    <w:p w14:paraId="0DA38F06" w14:textId="6F291CA4" w:rsidR="006E6992" w:rsidRPr="007F1D3F" w:rsidRDefault="006E6992" w:rsidP="006F7718">
      <w:pPr>
        <w:pStyle w:val="paragraph"/>
        <w:spacing w:before="0" w:beforeAutospacing="0" w:after="120" w:afterAutospacing="0"/>
        <w:ind w:right="90" w:firstLine="567"/>
        <w:jc w:val="both"/>
        <w:textAlignment w:val="baseline"/>
        <w:rPr>
          <w:rStyle w:val="normaltextrun"/>
          <w:sz w:val="26"/>
          <w:szCs w:val="26"/>
        </w:rPr>
      </w:pPr>
      <w:r w:rsidRPr="007F1D3F">
        <w:rPr>
          <w:rStyle w:val="normaltextrun"/>
          <w:sz w:val="26"/>
          <w:szCs w:val="26"/>
        </w:rPr>
        <w:t xml:space="preserve">- </w:t>
      </w:r>
      <w:proofErr w:type="spellStart"/>
      <w:r w:rsidRPr="007F1D3F">
        <w:rPr>
          <w:rStyle w:val="normaltextrun"/>
          <w:sz w:val="26"/>
          <w:szCs w:val="26"/>
        </w:rPr>
        <w:t>Dân</w:t>
      </w:r>
      <w:proofErr w:type="spellEnd"/>
      <w:r w:rsidRPr="007F1D3F">
        <w:rPr>
          <w:rStyle w:val="normaltextrun"/>
          <w:sz w:val="26"/>
          <w:szCs w:val="26"/>
        </w:rPr>
        <w:t xml:space="preserve"> </w:t>
      </w:r>
      <w:proofErr w:type="spellStart"/>
      <w:r w:rsidRPr="007F1D3F">
        <w:rPr>
          <w:rStyle w:val="normaltextrun"/>
          <w:sz w:val="26"/>
          <w:szCs w:val="26"/>
        </w:rPr>
        <w:t>số</w:t>
      </w:r>
      <w:proofErr w:type="spellEnd"/>
      <w:r w:rsidRPr="007F1D3F">
        <w:rPr>
          <w:rStyle w:val="normaltextrun"/>
          <w:sz w:val="26"/>
          <w:szCs w:val="26"/>
        </w:rPr>
        <w:t xml:space="preserve"> </w:t>
      </w:r>
      <w:proofErr w:type="spellStart"/>
      <w:r w:rsidRPr="007F1D3F">
        <w:rPr>
          <w:rStyle w:val="normaltextrun"/>
          <w:sz w:val="26"/>
          <w:szCs w:val="26"/>
        </w:rPr>
        <w:t>hiện</w:t>
      </w:r>
      <w:proofErr w:type="spellEnd"/>
      <w:r w:rsidRPr="007F1D3F">
        <w:rPr>
          <w:rStyle w:val="normaltextrun"/>
          <w:sz w:val="26"/>
          <w:szCs w:val="26"/>
        </w:rPr>
        <w:t xml:space="preserve"> </w:t>
      </w:r>
      <w:proofErr w:type="spellStart"/>
      <w:r w:rsidRPr="007F1D3F">
        <w:rPr>
          <w:rStyle w:val="normaltextrun"/>
          <w:sz w:val="26"/>
          <w:szCs w:val="26"/>
        </w:rPr>
        <w:t>trạng</w:t>
      </w:r>
      <w:proofErr w:type="spellEnd"/>
      <w:r w:rsidRPr="007F1D3F">
        <w:rPr>
          <w:rStyle w:val="normaltextrun"/>
          <w:sz w:val="26"/>
          <w:szCs w:val="26"/>
        </w:rPr>
        <w:t xml:space="preserve"> (</w:t>
      </w:r>
      <w:proofErr w:type="spellStart"/>
      <w:r w:rsidRPr="007F1D3F">
        <w:rPr>
          <w:rStyle w:val="normaltextrun"/>
          <w:sz w:val="26"/>
          <w:szCs w:val="26"/>
        </w:rPr>
        <w:t>năm</w:t>
      </w:r>
      <w:proofErr w:type="spellEnd"/>
      <w:r w:rsidRPr="007F1D3F">
        <w:rPr>
          <w:rStyle w:val="normaltextrun"/>
          <w:sz w:val="26"/>
          <w:szCs w:val="26"/>
        </w:rPr>
        <w:t xml:space="preserve"> 2022): 210.295 </w:t>
      </w:r>
      <w:proofErr w:type="spellStart"/>
      <w:r w:rsidRPr="007F1D3F">
        <w:rPr>
          <w:rStyle w:val="normaltextrun"/>
          <w:sz w:val="26"/>
          <w:szCs w:val="26"/>
        </w:rPr>
        <w:t>người</w:t>
      </w:r>
      <w:proofErr w:type="spellEnd"/>
      <w:r w:rsidR="007D1435" w:rsidRPr="007F1D3F">
        <w:rPr>
          <w:rStyle w:val="normaltextrun"/>
          <w:sz w:val="26"/>
          <w:szCs w:val="26"/>
        </w:rPr>
        <w:t xml:space="preserve"> (</w:t>
      </w:r>
      <w:proofErr w:type="spellStart"/>
      <w:r w:rsidR="007D1435" w:rsidRPr="007F1D3F">
        <w:rPr>
          <w:rStyle w:val="normaltextrun"/>
          <w:sz w:val="26"/>
          <w:szCs w:val="26"/>
        </w:rPr>
        <w:t>năm</w:t>
      </w:r>
      <w:proofErr w:type="spellEnd"/>
      <w:r w:rsidR="007D1435" w:rsidRPr="007F1D3F">
        <w:rPr>
          <w:rStyle w:val="normaltextrun"/>
          <w:sz w:val="26"/>
          <w:szCs w:val="26"/>
        </w:rPr>
        <w:t xml:space="preserve"> 2020 </w:t>
      </w:r>
      <w:proofErr w:type="spellStart"/>
      <w:r w:rsidR="007D1435" w:rsidRPr="007F1D3F">
        <w:rPr>
          <w:rStyle w:val="normaltextrun"/>
          <w:sz w:val="26"/>
          <w:szCs w:val="26"/>
        </w:rPr>
        <w:t>là</w:t>
      </w:r>
      <w:proofErr w:type="spellEnd"/>
      <w:r w:rsidR="007D1435" w:rsidRPr="007F1D3F">
        <w:rPr>
          <w:rStyle w:val="normaltextrun"/>
          <w:sz w:val="26"/>
          <w:szCs w:val="26"/>
        </w:rPr>
        <w:t xml:space="preserve"> </w:t>
      </w:r>
      <w:r w:rsidR="00EE0B60" w:rsidRPr="007F1D3F">
        <w:rPr>
          <w:rStyle w:val="normaltextrun"/>
          <w:sz w:val="26"/>
          <w:szCs w:val="26"/>
        </w:rPr>
        <w:t xml:space="preserve">208.133 </w:t>
      </w:r>
      <w:proofErr w:type="spellStart"/>
      <w:r w:rsidR="00EE0B60" w:rsidRPr="007F1D3F">
        <w:rPr>
          <w:rStyle w:val="normaltextrun"/>
          <w:sz w:val="26"/>
          <w:szCs w:val="26"/>
        </w:rPr>
        <w:t>người</w:t>
      </w:r>
      <w:proofErr w:type="spellEnd"/>
      <w:r w:rsidR="00EE0B60" w:rsidRPr="007F1D3F">
        <w:rPr>
          <w:rStyle w:val="normaltextrun"/>
          <w:sz w:val="26"/>
          <w:szCs w:val="26"/>
        </w:rPr>
        <w:t>)</w:t>
      </w:r>
      <w:r w:rsidR="00AC2FFF" w:rsidRPr="007F1D3F">
        <w:rPr>
          <w:rStyle w:val="normaltextrun"/>
          <w:sz w:val="26"/>
          <w:szCs w:val="26"/>
        </w:rPr>
        <w:t>;</w:t>
      </w:r>
      <w:r w:rsidR="001C2923" w:rsidRPr="007F1D3F">
        <w:rPr>
          <w:rStyle w:val="normaltextrun"/>
          <w:sz w:val="26"/>
          <w:szCs w:val="26"/>
        </w:rPr>
        <w:t xml:space="preserve"> </w:t>
      </w:r>
      <w:proofErr w:type="spellStart"/>
      <w:r w:rsidR="001C2923" w:rsidRPr="007F1D3F">
        <w:rPr>
          <w:rStyle w:val="normaltextrun"/>
          <w:sz w:val="26"/>
          <w:szCs w:val="26"/>
        </w:rPr>
        <w:t>trong</w:t>
      </w:r>
      <w:proofErr w:type="spellEnd"/>
      <w:r w:rsidR="001C2923" w:rsidRPr="007F1D3F">
        <w:rPr>
          <w:rStyle w:val="normaltextrun"/>
          <w:sz w:val="26"/>
          <w:szCs w:val="26"/>
        </w:rPr>
        <w:t xml:space="preserve"> </w:t>
      </w:r>
      <w:proofErr w:type="spellStart"/>
      <w:r w:rsidR="001C2923" w:rsidRPr="007F1D3F">
        <w:rPr>
          <w:rStyle w:val="normaltextrun"/>
          <w:sz w:val="26"/>
          <w:szCs w:val="26"/>
        </w:rPr>
        <w:t>đó</w:t>
      </w:r>
      <w:proofErr w:type="spellEnd"/>
      <w:r w:rsidR="001C2923" w:rsidRPr="007F1D3F">
        <w:rPr>
          <w:rStyle w:val="normaltextrun"/>
          <w:sz w:val="26"/>
          <w:szCs w:val="26"/>
        </w:rPr>
        <w:t>:</w:t>
      </w:r>
    </w:p>
    <w:p w14:paraId="66E0CD74" w14:textId="6A35FEDB" w:rsidR="001C2923" w:rsidRPr="007F1D3F" w:rsidRDefault="001C2923" w:rsidP="006F7718">
      <w:pPr>
        <w:pStyle w:val="paragraph"/>
        <w:spacing w:before="0" w:beforeAutospacing="0" w:after="120" w:afterAutospacing="0"/>
        <w:ind w:right="90" w:firstLine="567"/>
        <w:jc w:val="both"/>
        <w:textAlignment w:val="baseline"/>
        <w:rPr>
          <w:rStyle w:val="normaltextrun"/>
          <w:sz w:val="26"/>
          <w:szCs w:val="26"/>
        </w:rPr>
      </w:pPr>
      <w:r w:rsidRPr="007F1D3F">
        <w:rPr>
          <w:rStyle w:val="normaltextrun"/>
          <w:sz w:val="26"/>
          <w:szCs w:val="26"/>
        </w:rPr>
        <w:t xml:space="preserve">+ </w:t>
      </w:r>
      <w:proofErr w:type="spellStart"/>
      <w:r w:rsidRPr="007F1D3F">
        <w:rPr>
          <w:rStyle w:val="normaltextrun"/>
          <w:sz w:val="26"/>
          <w:szCs w:val="26"/>
        </w:rPr>
        <w:t>Dân</w:t>
      </w:r>
      <w:proofErr w:type="spellEnd"/>
      <w:r w:rsidRPr="007F1D3F">
        <w:rPr>
          <w:rStyle w:val="normaltextrun"/>
          <w:sz w:val="26"/>
          <w:szCs w:val="26"/>
        </w:rPr>
        <w:t xml:space="preserve"> </w:t>
      </w:r>
      <w:proofErr w:type="spellStart"/>
      <w:r w:rsidRPr="007F1D3F">
        <w:rPr>
          <w:rStyle w:val="normaltextrun"/>
          <w:sz w:val="26"/>
          <w:szCs w:val="26"/>
        </w:rPr>
        <w:t>số</w:t>
      </w:r>
      <w:proofErr w:type="spellEnd"/>
      <w:r w:rsidRPr="007F1D3F">
        <w:rPr>
          <w:rStyle w:val="normaltextrun"/>
          <w:sz w:val="26"/>
          <w:szCs w:val="26"/>
        </w:rPr>
        <w:t xml:space="preserve"> </w:t>
      </w:r>
      <w:proofErr w:type="spellStart"/>
      <w:r w:rsidRPr="007F1D3F">
        <w:rPr>
          <w:rStyle w:val="normaltextrun"/>
          <w:sz w:val="26"/>
          <w:szCs w:val="26"/>
        </w:rPr>
        <w:t>nội</w:t>
      </w:r>
      <w:proofErr w:type="spellEnd"/>
      <w:r w:rsidRPr="007F1D3F">
        <w:rPr>
          <w:rStyle w:val="normaltextrun"/>
          <w:sz w:val="26"/>
          <w:szCs w:val="26"/>
        </w:rPr>
        <w:t xml:space="preserve"> </w:t>
      </w:r>
      <w:proofErr w:type="spellStart"/>
      <w:r w:rsidRPr="007F1D3F">
        <w:rPr>
          <w:rStyle w:val="normaltextrun"/>
          <w:sz w:val="26"/>
          <w:szCs w:val="26"/>
        </w:rPr>
        <w:t>thị</w:t>
      </w:r>
      <w:proofErr w:type="spellEnd"/>
      <w:r w:rsidRPr="007F1D3F">
        <w:rPr>
          <w:rStyle w:val="normaltextrun"/>
          <w:sz w:val="26"/>
          <w:szCs w:val="26"/>
        </w:rPr>
        <w:t xml:space="preserve">: 155.837 </w:t>
      </w:r>
      <w:proofErr w:type="spellStart"/>
      <w:r w:rsidRPr="007F1D3F">
        <w:rPr>
          <w:rStyle w:val="normaltextrun"/>
          <w:sz w:val="26"/>
          <w:szCs w:val="26"/>
        </w:rPr>
        <w:t>người</w:t>
      </w:r>
      <w:proofErr w:type="spellEnd"/>
      <w:r w:rsidR="00457589" w:rsidRPr="007F1D3F">
        <w:rPr>
          <w:rStyle w:val="normaltextrun"/>
          <w:sz w:val="26"/>
          <w:szCs w:val="26"/>
        </w:rPr>
        <w:t xml:space="preserve">; </w:t>
      </w:r>
      <w:proofErr w:type="spellStart"/>
      <w:r w:rsidR="00457589" w:rsidRPr="007F1D3F">
        <w:rPr>
          <w:rStyle w:val="normaltextrun"/>
          <w:sz w:val="26"/>
          <w:szCs w:val="26"/>
        </w:rPr>
        <w:t>tỷ</w:t>
      </w:r>
      <w:proofErr w:type="spellEnd"/>
      <w:r w:rsidR="00457589" w:rsidRPr="007F1D3F">
        <w:rPr>
          <w:rStyle w:val="normaltextrun"/>
          <w:sz w:val="26"/>
          <w:szCs w:val="26"/>
        </w:rPr>
        <w:t xml:space="preserve"> </w:t>
      </w:r>
      <w:proofErr w:type="spellStart"/>
      <w:r w:rsidR="00457589" w:rsidRPr="007F1D3F">
        <w:rPr>
          <w:rStyle w:val="normaltextrun"/>
          <w:sz w:val="26"/>
          <w:szCs w:val="26"/>
        </w:rPr>
        <w:t>lệ</w:t>
      </w:r>
      <w:proofErr w:type="spellEnd"/>
      <w:r w:rsidR="00457589" w:rsidRPr="007F1D3F">
        <w:rPr>
          <w:rStyle w:val="normaltextrun"/>
          <w:sz w:val="26"/>
          <w:szCs w:val="26"/>
        </w:rPr>
        <w:t xml:space="preserve"> </w:t>
      </w:r>
      <w:proofErr w:type="spellStart"/>
      <w:r w:rsidR="00457589" w:rsidRPr="007F1D3F">
        <w:rPr>
          <w:rStyle w:val="normaltextrun"/>
          <w:sz w:val="26"/>
          <w:szCs w:val="26"/>
        </w:rPr>
        <w:t>đô</w:t>
      </w:r>
      <w:proofErr w:type="spellEnd"/>
      <w:r w:rsidR="00457589" w:rsidRPr="007F1D3F">
        <w:rPr>
          <w:rStyle w:val="normaltextrun"/>
          <w:sz w:val="26"/>
          <w:szCs w:val="26"/>
        </w:rPr>
        <w:t xml:space="preserve"> </w:t>
      </w:r>
      <w:proofErr w:type="spellStart"/>
      <w:r w:rsidR="00457589" w:rsidRPr="007F1D3F">
        <w:rPr>
          <w:rStyle w:val="normaltextrun"/>
          <w:sz w:val="26"/>
          <w:szCs w:val="26"/>
        </w:rPr>
        <w:t>thị</w:t>
      </w:r>
      <w:proofErr w:type="spellEnd"/>
      <w:r w:rsidR="00457589" w:rsidRPr="007F1D3F">
        <w:rPr>
          <w:rStyle w:val="normaltextrun"/>
          <w:sz w:val="26"/>
          <w:szCs w:val="26"/>
        </w:rPr>
        <w:t xml:space="preserve"> </w:t>
      </w:r>
      <w:proofErr w:type="spellStart"/>
      <w:r w:rsidR="00457589" w:rsidRPr="007F1D3F">
        <w:rPr>
          <w:rStyle w:val="normaltextrun"/>
          <w:sz w:val="26"/>
          <w:szCs w:val="26"/>
        </w:rPr>
        <w:t>hóa</w:t>
      </w:r>
      <w:proofErr w:type="spellEnd"/>
      <w:r w:rsidR="00457589" w:rsidRPr="007F1D3F">
        <w:rPr>
          <w:rStyle w:val="normaltextrun"/>
          <w:sz w:val="26"/>
          <w:szCs w:val="26"/>
        </w:rPr>
        <w:t xml:space="preserve"> 74,1%.</w:t>
      </w:r>
    </w:p>
    <w:p w14:paraId="10D5E058" w14:textId="3373919A" w:rsidR="001C2923" w:rsidRPr="007F1D3F" w:rsidRDefault="001C2923" w:rsidP="006F7718">
      <w:pPr>
        <w:pStyle w:val="paragraph"/>
        <w:spacing w:before="0" w:beforeAutospacing="0" w:after="120" w:afterAutospacing="0"/>
        <w:ind w:right="90" w:firstLine="567"/>
        <w:jc w:val="both"/>
        <w:textAlignment w:val="baseline"/>
        <w:rPr>
          <w:rStyle w:val="normaltextrun"/>
          <w:sz w:val="26"/>
          <w:szCs w:val="26"/>
        </w:rPr>
      </w:pPr>
      <w:r w:rsidRPr="007F1D3F">
        <w:rPr>
          <w:rStyle w:val="normaltextrun"/>
          <w:sz w:val="26"/>
          <w:szCs w:val="26"/>
        </w:rPr>
        <w:t xml:space="preserve">+ </w:t>
      </w:r>
      <w:proofErr w:type="spellStart"/>
      <w:r w:rsidRPr="007F1D3F">
        <w:rPr>
          <w:rStyle w:val="normaltextrun"/>
          <w:sz w:val="26"/>
          <w:szCs w:val="26"/>
        </w:rPr>
        <w:t>Dân</w:t>
      </w:r>
      <w:proofErr w:type="spellEnd"/>
      <w:r w:rsidRPr="007F1D3F">
        <w:rPr>
          <w:rStyle w:val="normaltextrun"/>
          <w:sz w:val="26"/>
          <w:szCs w:val="26"/>
        </w:rPr>
        <w:t xml:space="preserve"> </w:t>
      </w:r>
      <w:proofErr w:type="spellStart"/>
      <w:r w:rsidRPr="007F1D3F">
        <w:rPr>
          <w:rStyle w:val="normaltextrun"/>
          <w:sz w:val="26"/>
          <w:szCs w:val="26"/>
        </w:rPr>
        <w:t>số</w:t>
      </w:r>
      <w:proofErr w:type="spellEnd"/>
      <w:r w:rsidRPr="007F1D3F">
        <w:rPr>
          <w:rStyle w:val="normaltextrun"/>
          <w:sz w:val="26"/>
          <w:szCs w:val="26"/>
        </w:rPr>
        <w:t xml:space="preserve"> </w:t>
      </w:r>
      <w:proofErr w:type="spellStart"/>
      <w:r w:rsidRPr="007F1D3F">
        <w:rPr>
          <w:rStyle w:val="normaltextrun"/>
          <w:sz w:val="26"/>
          <w:szCs w:val="26"/>
        </w:rPr>
        <w:t>ngoại</w:t>
      </w:r>
      <w:proofErr w:type="spellEnd"/>
      <w:r w:rsidRPr="007F1D3F">
        <w:rPr>
          <w:rStyle w:val="normaltextrun"/>
          <w:sz w:val="26"/>
          <w:szCs w:val="26"/>
        </w:rPr>
        <w:t xml:space="preserve"> </w:t>
      </w:r>
      <w:proofErr w:type="spellStart"/>
      <w:r w:rsidRPr="007F1D3F">
        <w:rPr>
          <w:rStyle w:val="normaltextrun"/>
          <w:sz w:val="26"/>
          <w:szCs w:val="26"/>
        </w:rPr>
        <w:t>thị</w:t>
      </w:r>
      <w:proofErr w:type="spellEnd"/>
      <w:r w:rsidRPr="007F1D3F">
        <w:rPr>
          <w:rStyle w:val="normaltextrun"/>
          <w:sz w:val="26"/>
          <w:szCs w:val="26"/>
        </w:rPr>
        <w:t xml:space="preserve">: 54.458 </w:t>
      </w:r>
      <w:proofErr w:type="spellStart"/>
      <w:r w:rsidRPr="007F1D3F">
        <w:rPr>
          <w:rStyle w:val="normaltextrun"/>
          <w:sz w:val="26"/>
          <w:szCs w:val="26"/>
        </w:rPr>
        <w:t>người</w:t>
      </w:r>
      <w:proofErr w:type="spellEnd"/>
      <w:r w:rsidRPr="007F1D3F">
        <w:rPr>
          <w:rStyle w:val="normaltextrun"/>
          <w:sz w:val="26"/>
          <w:szCs w:val="26"/>
        </w:rPr>
        <w:t>.</w:t>
      </w:r>
    </w:p>
    <w:p w14:paraId="78975345" w14:textId="32530E64" w:rsidR="005964EA" w:rsidRPr="007F1D3F" w:rsidRDefault="005964EA" w:rsidP="005964EA">
      <w:pPr>
        <w:pStyle w:val="paragraph"/>
        <w:numPr>
          <w:ilvl w:val="0"/>
          <w:numId w:val="7"/>
        </w:numPr>
        <w:spacing w:before="0" w:beforeAutospacing="0" w:after="120" w:afterAutospacing="0"/>
        <w:ind w:right="90"/>
        <w:jc w:val="both"/>
        <w:textAlignment w:val="baseline"/>
        <w:rPr>
          <w:rStyle w:val="normaltextrun"/>
          <w:sz w:val="26"/>
          <w:szCs w:val="26"/>
        </w:rPr>
      </w:pPr>
      <w:proofErr w:type="spellStart"/>
      <w:r w:rsidRPr="007F1D3F">
        <w:rPr>
          <w:rStyle w:val="normaltextrun"/>
          <w:sz w:val="26"/>
          <w:szCs w:val="26"/>
        </w:rPr>
        <w:t>Dân</w:t>
      </w:r>
      <w:proofErr w:type="spellEnd"/>
      <w:r w:rsidRPr="007F1D3F">
        <w:rPr>
          <w:rStyle w:val="normaltextrun"/>
          <w:sz w:val="26"/>
          <w:szCs w:val="26"/>
        </w:rPr>
        <w:t xml:space="preserve"> </w:t>
      </w:r>
      <w:proofErr w:type="spellStart"/>
      <w:r w:rsidRPr="007F1D3F">
        <w:rPr>
          <w:rStyle w:val="normaltextrun"/>
          <w:sz w:val="26"/>
          <w:szCs w:val="26"/>
        </w:rPr>
        <w:t>số</w:t>
      </w:r>
      <w:proofErr w:type="spellEnd"/>
      <w:r w:rsidRPr="007F1D3F">
        <w:rPr>
          <w:rStyle w:val="normaltextrun"/>
          <w:sz w:val="26"/>
          <w:szCs w:val="26"/>
        </w:rPr>
        <w:t xml:space="preserve"> </w:t>
      </w:r>
      <w:proofErr w:type="spellStart"/>
      <w:r w:rsidRPr="007F1D3F">
        <w:rPr>
          <w:rStyle w:val="normaltextrun"/>
          <w:sz w:val="26"/>
          <w:szCs w:val="26"/>
        </w:rPr>
        <w:t>dự</w:t>
      </w:r>
      <w:proofErr w:type="spellEnd"/>
      <w:r w:rsidRPr="007F1D3F">
        <w:rPr>
          <w:rStyle w:val="normaltextrun"/>
          <w:sz w:val="26"/>
          <w:szCs w:val="26"/>
        </w:rPr>
        <w:t xml:space="preserve"> </w:t>
      </w:r>
      <w:proofErr w:type="spellStart"/>
      <w:r w:rsidRPr="007F1D3F">
        <w:rPr>
          <w:rStyle w:val="normaltextrun"/>
          <w:sz w:val="26"/>
          <w:szCs w:val="26"/>
        </w:rPr>
        <w:t>báo</w:t>
      </w:r>
      <w:proofErr w:type="spellEnd"/>
      <w:r w:rsidRPr="007F1D3F">
        <w:rPr>
          <w:rStyle w:val="normaltextrun"/>
          <w:sz w:val="26"/>
          <w:szCs w:val="26"/>
        </w:rPr>
        <w:t xml:space="preserve"> </w:t>
      </w:r>
      <w:proofErr w:type="spellStart"/>
      <w:r w:rsidRPr="007F1D3F">
        <w:rPr>
          <w:rStyle w:val="normaltextrun"/>
          <w:sz w:val="26"/>
          <w:szCs w:val="26"/>
        </w:rPr>
        <w:t>đến</w:t>
      </w:r>
      <w:proofErr w:type="spellEnd"/>
      <w:r w:rsidRPr="007F1D3F">
        <w:rPr>
          <w:rStyle w:val="normaltextrun"/>
          <w:sz w:val="26"/>
          <w:szCs w:val="26"/>
        </w:rPr>
        <w:t xml:space="preserve"> </w:t>
      </w:r>
      <w:proofErr w:type="spellStart"/>
      <w:r w:rsidRPr="007F1D3F">
        <w:rPr>
          <w:rStyle w:val="normaltextrun"/>
          <w:b/>
          <w:bCs/>
          <w:sz w:val="26"/>
          <w:szCs w:val="26"/>
        </w:rPr>
        <w:t>năm</w:t>
      </w:r>
      <w:proofErr w:type="spellEnd"/>
      <w:r w:rsidRPr="007F1D3F">
        <w:rPr>
          <w:rStyle w:val="normaltextrun"/>
          <w:b/>
          <w:bCs/>
          <w:sz w:val="26"/>
          <w:szCs w:val="26"/>
        </w:rPr>
        <w:t xml:space="preserve"> 2035</w:t>
      </w:r>
      <w:r w:rsidRPr="007F1D3F">
        <w:rPr>
          <w:rStyle w:val="normaltextrun"/>
          <w:sz w:val="26"/>
          <w:szCs w:val="26"/>
        </w:rPr>
        <w:t xml:space="preserve">: </w:t>
      </w:r>
      <w:r w:rsidR="006034E3" w:rsidRPr="007F1D3F">
        <w:rPr>
          <w:rStyle w:val="normaltextrun"/>
          <w:sz w:val="26"/>
          <w:szCs w:val="26"/>
        </w:rPr>
        <w:t>269</w:t>
      </w:r>
      <w:r w:rsidR="00AB3186" w:rsidRPr="007F1D3F">
        <w:rPr>
          <w:rStyle w:val="normaltextrun"/>
          <w:sz w:val="26"/>
          <w:szCs w:val="26"/>
        </w:rPr>
        <w:t>.206</w:t>
      </w:r>
      <w:r w:rsidRPr="007F1D3F">
        <w:rPr>
          <w:rStyle w:val="normaltextrun"/>
          <w:sz w:val="26"/>
          <w:szCs w:val="26"/>
        </w:rPr>
        <w:t xml:space="preserve"> </w:t>
      </w:r>
      <w:proofErr w:type="spellStart"/>
      <w:r w:rsidRPr="007F1D3F">
        <w:rPr>
          <w:rStyle w:val="normaltextrun"/>
          <w:sz w:val="26"/>
          <w:szCs w:val="26"/>
        </w:rPr>
        <w:t>người</w:t>
      </w:r>
      <w:proofErr w:type="spellEnd"/>
      <w:r w:rsidRPr="007F1D3F">
        <w:rPr>
          <w:rStyle w:val="normaltextrun"/>
          <w:sz w:val="26"/>
          <w:szCs w:val="26"/>
        </w:rPr>
        <w:t xml:space="preserve">; </w:t>
      </w:r>
      <w:proofErr w:type="spellStart"/>
      <w:r w:rsidRPr="007F1D3F">
        <w:rPr>
          <w:rStyle w:val="normaltextrun"/>
          <w:sz w:val="26"/>
          <w:szCs w:val="26"/>
        </w:rPr>
        <w:t>trong</w:t>
      </w:r>
      <w:proofErr w:type="spellEnd"/>
      <w:r w:rsidRPr="007F1D3F">
        <w:rPr>
          <w:rStyle w:val="normaltextrun"/>
          <w:sz w:val="26"/>
          <w:szCs w:val="26"/>
        </w:rPr>
        <w:t xml:space="preserve"> </w:t>
      </w:r>
      <w:proofErr w:type="spellStart"/>
      <w:r w:rsidRPr="007F1D3F">
        <w:rPr>
          <w:rStyle w:val="normaltextrun"/>
          <w:sz w:val="26"/>
          <w:szCs w:val="26"/>
        </w:rPr>
        <w:t>đó</w:t>
      </w:r>
      <w:proofErr w:type="spellEnd"/>
      <w:r w:rsidRPr="007F1D3F">
        <w:rPr>
          <w:rStyle w:val="normaltextrun"/>
          <w:sz w:val="26"/>
          <w:szCs w:val="26"/>
        </w:rPr>
        <w:t>:</w:t>
      </w:r>
    </w:p>
    <w:p w14:paraId="606273C7" w14:textId="37D9D49E" w:rsidR="005964EA" w:rsidRPr="007F1D3F" w:rsidRDefault="005964EA" w:rsidP="005964EA">
      <w:pPr>
        <w:pStyle w:val="paragraph"/>
        <w:spacing w:before="0" w:beforeAutospacing="0" w:after="120" w:afterAutospacing="0"/>
        <w:ind w:left="567" w:right="90"/>
        <w:jc w:val="both"/>
        <w:textAlignment w:val="baseline"/>
        <w:rPr>
          <w:rStyle w:val="normaltextrun"/>
          <w:sz w:val="26"/>
          <w:szCs w:val="26"/>
        </w:rPr>
      </w:pPr>
      <w:r w:rsidRPr="007F1D3F">
        <w:rPr>
          <w:rStyle w:val="normaltextrun"/>
          <w:sz w:val="26"/>
          <w:szCs w:val="26"/>
        </w:rPr>
        <w:lastRenderedPageBreak/>
        <w:t xml:space="preserve">+ </w:t>
      </w:r>
      <w:proofErr w:type="spellStart"/>
      <w:r w:rsidRPr="007F1D3F">
        <w:rPr>
          <w:rStyle w:val="normaltextrun"/>
          <w:sz w:val="26"/>
          <w:szCs w:val="26"/>
        </w:rPr>
        <w:t>Dân</w:t>
      </w:r>
      <w:proofErr w:type="spellEnd"/>
      <w:r w:rsidRPr="007F1D3F">
        <w:rPr>
          <w:rStyle w:val="normaltextrun"/>
          <w:sz w:val="26"/>
          <w:szCs w:val="26"/>
        </w:rPr>
        <w:t xml:space="preserve"> </w:t>
      </w:r>
      <w:proofErr w:type="spellStart"/>
      <w:r w:rsidRPr="007F1D3F">
        <w:rPr>
          <w:rStyle w:val="normaltextrun"/>
          <w:sz w:val="26"/>
          <w:szCs w:val="26"/>
        </w:rPr>
        <w:t>số</w:t>
      </w:r>
      <w:proofErr w:type="spellEnd"/>
      <w:r w:rsidRPr="007F1D3F">
        <w:rPr>
          <w:rStyle w:val="normaltextrun"/>
          <w:sz w:val="26"/>
          <w:szCs w:val="26"/>
        </w:rPr>
        <w:t xml:space="preserve"> </w:t>
      </w:r>
      <w:proofErr w:type="spellStart"/>
      <w:r w:rsidRPr="007F1D3F">
        <w:rPr>
          <w:rStyle w:val="normaltextrun"/>
          <w:sz w:val="26"/>
          <w:szCs w:val="26"/>
        </w:rPr>
        <w:t>nội</w:t>
      </w:r>
      <w:proofErr w:type="spellEnd"/>
      <w:r w:rsidRPr="007F1D3F">
        <w:rPr>
          <w:rStyle w:val="normaltextrun"/>
          <w:sz w:val="26"/>
          <w:szCs w:val="26"/>
        </w:rPr>
        <w:t xml:space="preserve"> </w:t>
      </w:r>
      <w:proofErr w:type="spellStart"/>
      <w:r w:rsidRPr="007F1D3F">
        <w:rPr>
          <w:rStyle w:val="normaltextrun"/>
          <w:sz w:val="26"/>
          <w:szCs w:val="26"/>
        </w:rPr>
        <w:t>thị</w:t>
      </w:r>
      <w:proofErr w:type="spellEnd"/>
      <w:r w:rsidRPr="007F1D3F">
        <w:rPr>
          <w:rStyle w:val="normaltextrun"/>
          <w:sz w:val="26"/>
          <w:szCs w:val="26"/>
        </w:rPr>
        <w:t xml:space="preserve">: </w:t>
      </w:r>
      <w:r w:rsidR="00AB3186" w:rsidRPr="007F1D3F">
        <w:rPr>
          <w:rStyle w:val="normaltextrun"/>
          <w:sz w:val="26"/>
          <w:szCs w:val="26"/>
        </w:rPr>
        <w:t>239.729</w:t>
      </w:r>
      <w:r w:rsidRPr="007F1D3F">
        <w:rPr>
          <w:rStyle w:val="normaltextrun"/>
          <w:sz w:val="26"/>
          <w:szCs w:val="26"/>
        </w:rPr>
        <w:t xml:space="preserve"> </w:t>
      </w:r>
      <w:proofErr w:type="spellStart"/>
      <w:r w:rsidRPr="007F1D3F">
        <w:rPr>
          <w:rStyle w:val="normaltextrun"/>
          <w:sz w:val="26"/>
          <w:szCs w:val="26"/>
        </w:rPr>
        <w:t>người</w:t>
      </w:r>
      <w:proofErr w:type="spellEnd"/>
      <w:r w:rsidRPr="007F1D3F">
        <w:rPr>
          <w:rStyle w:val="normaltextrun"/>
          <w:sz w:val="26"/>
          <w:szCs w:val="26"/>
        </w:rPr>
        <w:t xml:space="preserve">; </w:t>
      </w:r>
      <w:proofErr w:type="spellStart"/>
      <w:r w:rsidRPr="007F1D3F">
        <w:rPr>
          <w:rStyle w:val="normaltextrun"/>
          <w:sz w:val="26"/>
          <w:szCs w:val="26"/>
        </w:rPr>
        <w:t>tỷ</w:t>
      </w:r>
      <w:proofErr w:type="spellEnd"/>
      <w:r w:rsidRPr="007F1D3F">
        <w:rPr>
          <w:rStyle w:val="normaltextrun"/>
          <w:sz w:val="26"/>
          <w:szCs w:val="26"/>
        </w:rPr>
        <w:t xml:space="preserve"> </w:t>
      </w:r>
      <w:proofErr w:type="spellStart"/>
      <w:r w:rsidRPr="007F1D3F">
        <w:rPr>
          <w:rStyle w:val="normaltextrun"/>
          <w:sz w:val="26"/>
          <w:szCs w:val="26"/>
        </w:rPr>
        <w:t>lệ</w:t>
      </w:r>
      <w:proofErr w:type="spellEnd"/>
      <w:r w:rsidRPr="007F1D3F">
        <w:rPr>
          <w:rStyle w:val="normaltextrun"/>
          <w:sz w:val="26"/>
          <w:szCs w:val="26"/>
        </w:rPr>
        <w:t xml:space="preserve"> </w:t>
      </w:r>
      <w:proofErr w:type="spellStart"/>
      <w:r w:rsidRPr="007F1D3F">
        <w:rPr>
          <w:rStyle w:val="normaltextrun"/>
          <w:sz w:val="26"/>
          <w:szCs w:val="26"/>
        </w:rPr>
        <w:t>đô</w:t>
      </w:r>
      <w:proofErr w:type="spellEnd"/>
      <w:r w:rsidRPr="007F1D3F">
        <w:rPr>
          <w:rStyle w:val="normaltextrun"/>
          <w:sz w:val="26"/>
          <w:szCs w:val="26"/>
        </w:rPr>
        <w:t xml:space="preserve"> </w:t>
      </w:r>
      <w:proofErr w:type="spellStart"/>
      <w:r w:rsidRPr="007F1D3F">
        <w:rPr>
          <w:rStyle w:val="normaltextrun"/>
          <w:sz w:val="26"/>
          <w:szCs w:val="26"/>
        </w:rPr>
        <w:t>thị</w:t>
      </w:r>
      <w:proofErr w:type="spellEnd"/>
      <w:r w:rsidRPr="007F1D3F">
        <w:rPr>
          <w:rStyle w:val="normaltextrun"/>
          <w:sz w:val="26"/>
          <w:szCs w:val="26"/>
        </w:rPr>
        <w:t xml:space="preserve"> </w:t>
      </w:r>
      <w:proofErr w:type="spellStart"/>
      <w:r w:rsidRPr="007F1D3F">
        <w:rPr>
          <w:rStyle w:val="normaltextrun"/>
          <w:sz w:val="26"/>
          <w:szCs w:val="26"/>
        </w:rPr>
        <w:t>hóa</w:t>
      </w:r>
      <w:proofErr w:type="spellEnd"/>
      <w:r w:rsidRPr="007F1D3F">
        <w:rPr>
          <w:rStyle w:val="normaltextrun"/>
          <w:sz w:val="26"/>
          <w:szCs w:val="26"/>
        </w:rPr>
        <w:t xml:space="preserve"> </w:t>
      </w:r>
      <w:r w:rsidR="006A4F7B" w:rsidRPr="007F1D3F">
        <w:rPr>
          <w:rStyle w:val="normaltextrun"/>
          <w:sz w:val="26"/>
          <w:szCs w:val="26"/>
        </w:rPr>
        <w:t>89,05</w:t>
      </w:r>
      <w:r w:rsidRPr="007F1D3F">
        <w:rPr>
          <w:rStyle w:val="normaltextrun"/>
          <w:sz w:val="26"/>
          <w:szCs w:val="26"/>
        </w:rPr>
        <w:t>%.</w:t>
      </w:r>
    </w:p>
    <w:p w14:paraId="3C0080EB" w14:textId="0CB92777" w:rsidR="005964EA" w:rsidRPr="007F1D3F" w:rsidRDefault="005964EA" w:rsidP="005964EA">
      <w:pPr>
        <w:pStyle w:val="paragraph"/>
        <w:spacing w:before="0" w:beforeAutospacing="0" w:after="120" w:afterAutospacing="0"/>
        <w:ind w:left="567" w:right="90"/>
        <w:jc w:val="both"/>
        <w:textAlignment w:val="baseline"/>
        <w:rPr>
          <w:rStyle w:val="normaltextrun"/>
          <w:sz w:val="26"/>
          <w:szCs w:val="26"/>
        </w:rPr>
      </w:pPr>
      <w:r w:rsidRPr="007F1D3F">
        <w:rPr>
          <w:rStyle w:val="normaltextrun"/>
          <w:sz w:val="26"/>
          <w:szCs w:val="26"/>
        </w:rPr>
        <w:t xml:space="preserve">+ </w:t>
      </w:r>
      <w:proofErr w:type="spellStart"/>
      <w:r w:rsidRPr="007F1D3F">
        <w:rPr>
          <w:rStyle w:val="normaltextrun"/>
          <w:sz w:val="26"/>
          <w:szCs w:val="26"/>
        </w:rPr>
        <w:t>Dân</w:t>
      </w:r>
      <w:proofErr w:type="spellEnd"/>
      <w:r w:rsidRPr="007F1D3F">
        <w:rPr>
          <w:rStyle w:val="normaltextrun"/>
          <w:sz w:val="26"/>
          <w:szCs w:val="26"/>
        </w:rPr>
        <w:t xml:space="preserve"> </w:t>
      </w:r>
      <w:proofErr w:type="spellStart"/>
      <w:r w:rsidRPr="007F1D3F">
        <w:rPr>
          <w:rStyle w:val="normaltextrun"/>
          <w:sz w:val="26"/>
          <w:szCs w:val="26"/>
        </w:rPr>
        <w:t>số</w:t>
      </w:r>
      <w:proofErr w:type="spellEnd"/>
      <w:r w:rsidRPr="007F1D3F">
        <w:rPr>
          <w:rStyle w:val="normaltextrun"/>
          <w:sz w:val="26"/>
          <w:szCs w:val="26"/>
        </w:rPr>
        <w:t xml:space="preserve"> </w:t>
      </w:r>
      <w:proofErr w:type="spellStart"/>
      <w:r w:rsidRPr="007F1D3F">
        <w:rPr>
          <w:rStyle w:val="normaltextrun"/>
          <w:sz w:val="26"/>
          <w:szCs w:val="26"/>
        </w:rPr>
        <w:t>ngoại</w:t>
      </w:r>
      <w:proofErr w:type="spellEnd"/>
      <w:r w:rsidRPr="007F1D3F">
        <w:rPr>
          <w:rStyle w:val="normaltextrun"/>
          <w:sz w:val="26"/>
          <w:szCs w:val="26"/>
        </w:rPr>
        <w:t xml:space="preserve"> </w:t>
      </w:r>
      <w:proofErr w:type="spellStart"/>
      <w:r w:rsidRPr="007F1D3F">
        <w:rPr>
          <w:rStyle w:val="normaltextrun"/>
          <w:sz w:val="26"/>
          <w:szCs w:val="26"/>
        </w:rPr>
        <w:t>thị</w:t>
      </w:r>
      <w:proofErr w:type="spellEnd"/>
      <w:r w:rsidRPr="007F1D3F">
        <w:rPr>
          <w:rStyle w:val="normaltextrun"/>
          <w:sz w:val="26"/>
          <w:szCs w:val="26"/>
        </w:rPr>
        <w:t xml:space="preserve">: </w:t>
      </w:r>
      <w:r w:rsidR="00AB3186" w:rsidRPr="007F1D3F">
        <w:rPr>
          <w:rStyle w:val="normaltextrun"/>
          <w:sz w:val="26"/>
          <w:szCs w:val="26"/>
        </w:rPr>
        <w:t>29.477</w:t>
      </w:r>
      <w:r w:rsidRPr="007F1D3F">
        <w:rPr>
          <w:rStyle w:val="normaltextrun"/>
          <w:sz w:val="26"/>
          <w:szCs w:val="26"/>
        </w:rPr>
        <w:t xml:space="preserve"> </w:t>
      </w:r>
      <w:proofErr w:type="spellStart"/>
      <w:r w:rsidRPr="007F1D3F">
        <w:rPr>
          <w:rStyle w:val="normaltextrun"/>
          <w:sz w:val="26"/>
          <w:szCs w:val="26"/>
        </w:rPr>
        <w:t>người</w:t>
      </w:r>
      <w:proofErr w:type="spellEnd"/>
      <w:r w:rsidRPr="007F1D3F">
        <w:rPr>
          <w:rStyle w:val="normaltextrun"/>
          <w:sz w:val="26"/>
          <w:szCs w:val="26"/>
        </w:rPr>
        <w:t>.</w:t>
      </w:r>
    </w:p>
    <w:p w14:paraId="46B45F73" w14:textId="65995B37" w:rsidR="000675EE" w:rsidRPr="007F1D3F" w:rsidRDefault="000675EE" w:rsidP="005964EA">
      <w:pPr>
        <w:pStyle w:val="paragraph"/>
        <w:spacing w:before="0" w:beforeAutospacing="0" w:after="120" w:afterAutospacing="0"/>
        <w:ind w:left="567" w:right="90"/>
        <w:jc w:val="both"/>
        <w:textAlignment w:val="baseline"/>
        <w:rPr>
          <w:rStyle w:val="normaltextrun"/>
          <w:sz w:val="26"/>
          <w:szCs w:val="26"/>
        </w:rPr>
      </w:pPr>
      <w:r w:rsidRPr="007F1D3F">
        <w:rPr>
          <w:rStyle w:val="normaltextrun"/>
          <w:sz w:val="26"/>
          <w:szCs w:val="26"/>
        </w:rPr>
        <w:t xml:space="preserve">+ </w:t>
      </w:r>
      <w:proofErr w:type="spellStart"/>
      <w:r w:rsidR="006A4F7B" w:rsidRPr="007F1D3F">
        <w:rPr>
          <w:rStyle w:val="normaltextrun"/>
          <w:sz w:val="26"/>
          <w:szCs w:val="26"/>
        </w:rPr>
        <w:t>T</w:t>
      </w:r>
      <w:r w:rsidRPr="007F1D3F">
        <w:rPr>
          <w:rStyle w:val="normaltextrun"/>
          <w:sz w:val="26"/>
          <w:szCs w:val="26"/>
        </w:rPr>
        <w:t>ỷ</w:t>
      </w:r>
      <w:proofErr w:type="spellEnd"/>
      <w:r w:rsidRPr="007F1D3F">
        <w:rPr>
          <w:rStyle w:val="normaltextrun"/>
          <w:sz w:val="26"/>
          <w:szCs w:val="26"/>
        </w:rPr>
        <w:t xml:space="preserve"> </w:t>
      </w:r>
      <w:proofErr w:type="spellStart"/>
      <w:r w:rsidRPr="007F1D3F">
        <w:rPr>
          <w:rStyle w:val="normaltextrun"/>
          <w:sz w:val="26"/>
          <w:szCs w:val="26"/>
        </w:rPr>
        <w:t>lệ</w:t>
      </w:r>
      <w:proofErr w:type="spellEnd"/>
      <w:r w:rsidRPr="007F1D3F">
        <w:rPr>
          <w:rStyle w:val="normaltextrun"/>
          <w:sz w:val="26"/>
          <w:szCs w:val="26"/>
        </w:rPr>
        <w:t xml:space="preserve"> </w:t>
      </w:r>
      <w:proofErr w:type="spellStart"/>
      <w:r w:rsidRPr="007F1D3F">
        <w:rPr>
          <w:rStyle w:val="normaltextrun"/>
          <w:sz w:val="26"/>
          <w:szCs w:val="26"/>
        </w:rPr>
        <w:t>tăng</w:t>
      </w:r>
      <w:proofErr w:type="spellEnd"/>
      <w:r w:rsidRPr="007F1D3F">
        <w:rPr>
          <w:rStyle w:val="normaltextrun"/>
          <w:sz w:val="26"/>
          <w:szCs w:val="26"/>
        </w:rPr>
        <w:t xml:space="preserve"> </w:t>
      </w:r>
      <w:proofErr w:type="spellStart"/>
      <w:r w:rsidRPr="007F1D3F">
        <w:rPr>
          <w:rStyle w:val="normaltextrun"/>
          <w:sz w:val="26"/>
          <w:szCs w:val="26"/>
        </w:rPr>
        <w:t>dân</w:t>
      </w:r>
      <w:proofErr w:type="spellEnd"/>
      <w:r w:rsidRPr="007F1D3F">
        <w:rPr>
          <w:rStyle w:val="normaltextrun"/>
          <w:sz w:val="26"/>
          <w:szCs w:val="26"/>
        </w:rPr>
        <w:t xml:space="preserve"> </w:t>
      </w:r>
      <w:proofErr w:type="spellStart"/>
      <w:r w:rsidRPr="007F1D3F">
        <w:rPr>
          <w:rStyle w:val="normaltextrun"/>
          <w:sz w:val="26"/>
          <w:szCs w:val="26"/>
        </w:rPr>
        <w:t>số</w:t>
      </w:r>
      <w:proofErr w:type="spellEnd"/>
      <w:r w:rsidRPr="007F1D3F">
        <w:rPr>
          <w:rStyle w:val="normaltextrun"/>
          <w:sz w:val="26"/>
          <w:szCs w:val="26"/>
        </w:rPr>
        <w:t xml:space="preserve"> </w:t>
      </w:r>
      <w:proofErr w:type="spellStart"/>
      <w:r w:rsidRPr="007F1D3F">
        <w:rPr>
          <w:rStyle w:val="normaltextrun"/>
          <w:sz w:val="26"/>
          <w:szCs w:val="26"/>
        </w:rPr>
        <w:t>hàng</w:t>
      </w:r>
      <w:proofErr w:type="spellEnd"/>
      <w:r w:rsidRPr="007F1D3F">
        <w:rPr>
          <w:rStyle w:val="normaltextrun"/>
          <w:sz w:val="26"/>
          <w:szCs w:val="26"/>
        </w:rPr>
        <w:t xml:space="preserve"> </w:t>
      </w:r>
      <w:proofErr w:type="spellStart"/>
      <w:r w:rsidRPr="007F1D3F">
        <w:rPr>
          <w:rStyle w:val="normaltextrun"/>
          <w:sz w:val="26"/>
          <w:szCs w:val="26"/>
        </w:rPr>
        <w:t>năm</w:t>
      </w:r>
      <w:proofErr w:type="spellEnd"/>
      <w:r w:rsidRPr="007F1D3F">
        <w:rPr>
          <w:rStyle w:val="normaltextrun"/>
          <w:sz w:val="26"/>
          <w:szCs w:val="26"/>
        </w:rPr>
        <w:t xml:space="preserve"> </w:t>
      </w:r>
      <w:r w:rsidR="006A4F7B" w:rsidRPr="007F1D3F">
        <w:rPr>
          <w:rStyle w:val="normaltextrun"/>
          <w:sz w:val="26"/>
          <w:szCs w:val="26"/>
        </w:rPr>
        <w:t>4,29</w:t>
      </w:r>
      <w:r w:rsidRPr="007F1D3F">
        <w:rPr>
          <w:rStyle w:val="normaltextrun"/>
          <w:sz w:val="26"/>
          <w:szCs w:val="26"/>
        </w:rPr>
        <w:t>%</w:t>
      </w:r>
      <w:r w:rsidR="0000356A" w:rsidRPr="007F1D3F">
        <w:rPr>
          <w:rStyle w:val="normaltextrun"/>
          <w:sz w:val="26"/>
          <w:szCs w:val="26"/>
        </w:rPr>
        <w:t>.</w:t>
      </w:r>
    </w:p>
    <w:p w14:paraId="60150233" w14:textId="6B11A8A7" w:rsidR="003D7AA6" w:rsidRPr="007F1D3F" w:rsidRDefault="00F91534" w:rsidP="0000356A">
      <w:pPr>
        <w:pStyle w:val="paragraph"/>
        <w:spacing w:before="0" w:beforeAutospacing="0" w:after="120" w:afterAutospacing="0"/>
        <w:ind w:right="90" w:firstLine="567"/>
        <w:jc w:val="both"/>
        <w:textAlignment w:val="baseline"/>
        <w:rPr>
          <w:rStyle w:val="normaltextrun"/>
          <w:sz w:val="26"/>
          <w:szCs w:val="26"/>
        </w:rPr>
      </w:pPr>
      <w:r w:rsidRPr="007F1D3F">
        <w:rPr>
          <w:rStyle w:val="normaltextrun"/>
          <w:sz w:val="26"/>
          <w:szCs w:val="26"/>
        </w:rPr>
        <w:t xml:space="preserve">Giai </w:t>
      </w:r>
      <w:proofErr w:type="spellStart"/>
      <w:r w:rsidRPr="007F1D3F">
        <w:rPr>
          <w:rStyle w:val="normaltextrun"/>
          <w:sz w:val="26"/>
          <w:szCs w:val="26"/>
        </w:rPr>
        <w:t>đoạn</w:t>
      </w:r>
      <w:proofErr w:type="spellEnd"/>
      <w:r w:rsidRPr="007F1D3F">
        <w:rPr>
          <w:rStyle w:val="normaltextrun"/>
          <w:sz w:val="26"/>
          <w:szCs w:val="26"/>
        </w:rPr>
        <w:t xml:space="preserve"> </w:t>
      </w:r>
      <w:proofErr w:type="spellStart"/>
      <w:r w:rsidRPr="007F1D3F">
        <w:rPr>
          <w:rStyle w:val="normaltextrun"/>
          <w:sz w:val="26"/>
          <w:szCs w:val="26"/>
        </w:rPr>
        <w:t>đến</w:t>
      </w:r>
      <w:proofErr w:type="spellEnd"/>
      <w:r w:rsidRPr="007F1D3F">
        <w:rPr>
          <w:rStyle w:val="normaltextrun"/>
          <w:sz w:val="26"/>
          <w:szCs w:val="26"/>
        </w:rPr>
        <w:t xml:space="preserve"> 20</w:t>
      </w:r>
      <w:r w:rsidR="00E82A42" w:rsidRPr="007F1D3F">
        <w:rPr>
          <w:rStyle w:val="normaltextrun"/>
          <w:sz w:val="26"/>
          <w:szCs w:val="26"/>
        </w:rPr>
        <w:t>30</w:t>
      </w:r>
      <w:r w:rsidRPr="007F1D3F">
        <w:rPr>
          <w:rStyle w:val="normaltextrun"/>
          <w:sz w:val="26"/>
          <w:szCs w:val="26"/>
        </w:rPr>
        <w:t xml:space="preserve"> </w:t>
      </w:r>
      <w:proofErr w:type="spellStart"/>
      <w:r w:rsidRPr="007F1D3F">
        <w:rPr>
          <w:rStyle w:val="normaltextrun"/>
          <w:sz w:val="26"/>
          <w:szCs w:val="26"/>
        </w:rPr>
        <w:t>dự</w:t>
      </w:r>
      <w:proofErr w:type="spellEnd"/>
      <w:r w:rsidRPr="007F1D3F">
        <w:rPr>
          <w:rStyle w:val="normaltextrun"/>
          <w:sz w:val="26"/>
          <w:szCs w:val="26"/>
        </w:rPr>
        <w:t xml:space="preserve"> </w:t>
      </w:r>
      <w:proofErr w:type="spellStart"/>
      <w:r w:rsidRPr="007F1D3F">
        <w:rPr>
          <w:rStyle w:val="normaltextrun"/>
          <w:sz w:val="26"/>
          <w:szCs w:val="26"/>
        </w:rPr>
        <w:t>kiến</w:t>
      </w:r>
      <w:proofErr w:type="spellEnd"/>
      <w:r w:rsidRPr="007F1D3F">
        <w:rPr>
          <w:rStyle w:val="normaltextrun"/>
          <w:sz w:val="26"/>
          <w:szCs w:val="26"/>
        </w:rPr>
        <w:t xml:space="preserve"> </w:t>
      </w:r>
      <w:proofErr w:type="spellStart"/>
      <w:r w:rsidRPr="007F1D3F">
        <w:rPr>
          <w:rStyle w:val="normaltextrun"/>
          <w:sz w:val="26"/>
          <w:szCs w:val="26"/>
        </w:rPr>
        <w:t>nâng</w:t>
      </w:r>
      <w:proofErr w:type="spellEnd"/>
      <w:r w:rsidRPr="007F1D3F">
        <w:rPr>
          <w:rStyle w:val="normaltextrun"/>
          <w:sz w:val="26"/>
          <w:szCs w:val="26"/>
        </w:rPr>
        <w:t xml:space="preserve"> </w:t>
      </w:r>
      <w:proofErr w:type="spellStart"/>
      <w:r w:rsidRPr="007F1D3F">
        <w:rPr>
          <w:rStyle w:val="normaltextrun"/>
          <w:sz w:val="26"/>
          <w:szCs w:val="26"/>
        </w:rPr>
        <w:t>cấp</w:t>
      </w:r>
      <w:proofErr w:type="spellEnd"/>
      <w:r w:rsidRPr="007F1D3F">
        <w:rPr>
          <w:rStyle w:val="normaltextrun"/>
          <w:sz w:val="26"/>
          <w:szCs w:val="26"/>
        </w:rPr>
        <w:t xml:space="preserve"> 02 </w:t>
      </w:r>
      <w:proofErr w:type="spellStart"/>
      <w:r w:rsidRPr="007F1D3F">
        <w:rPr>
          <w:rStyle w:val="normaltextrun"/>
          <w:sz w:val="26"/>
          <w:szCs w:val="26"/>
        </w:rPr>
        <w:t>xã</w:t>
      </w:r>
      <w:proofErr w:type="spellEnd"/>
      <w:r w:rsidRPr="007F1D3F">
        <w:rPr>
          <w:rStyle w:val="normaltextrun"/>
          <w:sz w:val="26"/>
          <w:szCs w:val="26"/>
        </w:rPr>
        <w:t xml:space="preserve"> Hoài Châu Bắc </w:t>
      </w:r>
      <w:proofErr w:type="spellStart"/>
      <w:r w:rsidRPr="007F1D3F">
        <w:rPr>
          <w:rStyle w:val="normaltextrun"/>
          <w:sz w:val="26"/>
          <w:szCs w:val="26"/>
        </w:rPr>
        <w:t>và</w:t>
      </w:r>
      <w:proofErr w:type="spellEnd"/>
      <w:r w:rsidRPr="007F1D3F">
        <w:rPr>
          <w:rStyle w:val="normaltextrun"/>
          <w:sz w:val="26"/>
          <w:szCs w:val="26"/>
        </w:rPr>
        <w:t xml:space="preserve"> Hoài Châu </w:t>
      </w:r>
      <w:proofErr w:type="spellStart"/>
      <w:r w:rsidRPr="007F1D3F">
        <w:rPr>
          <w:rStyle w:val="normaltextrun"/>
          <w:sz w:val="26"/>
          <w:szCs w:val="26"/>
        </w:rPr>
        <w:t>lên</w:t>
      </w:r>
      <w:proofErr w:type="spellEnd"/>
      <w:r w:rsidRPr="007F1D3F">
        <w:rPr>
          <w:rStyle w:val="normaltextrun"/>
          <w:sz w:val="26"/>
          <w:szCs w:val="26"/>
        </w:rPr>
        <w:t xml:space="preserve"> </w:t>
      </w:r>
      <w:proofErr w:type="spellStart"/>
      <w:r w:rsidRPr="007F1D3F">
        <w:rPr>
          <w:rStyle w:val="normaltextrun"/>
          <w:sz w:val="26"/>
          <w:szCs w:val="26"/>
        </w:rPr>
        <w:t>thành</w:t>
      </w:r>
      <w:proofErr w:type="spellEnd"/>
      <w:r w:rsidRPr="007F1D3F">
        <w:rPr>
          <w:rStyle w:val="normaltextrun"/>
          <w:sz w:val="26"/>
          <w:szCs w:val="26"/>
        </w:rPr>
        <w:t xml:space="preserve"> </w:t>
      </w:r>
      <w:proofErr w:type="spellStart"/>
      <w:r w:rsidRPr="007F1D3F">
        <w:rPr>
          <w:rStyle w:val="normaltextrun"/>
          <w:sz w:val="26"/>
          <w:szCs w:val="26"/>
        </w:rPr>
        <w:t>phường</w:t>
      </w:r>
      <w:proofErr w:type="spellEnd"/>
      <w:r w:rsidR="0000356A" w:rsidRPr="007F1D3F">
        <w:rPr>
          <w:rStyle w:val="normaltextrun"/>
          <w:sz w:val="26"/>
          <w:szCs w:val="26"/>
        </w:rPr>
        <w:t xml:space="preserve"> </w:t>
      </w:r>
      <w:proofErr w:type="spellStart"/>
      <w:r w:rsidR="0000356A" w:rsidRPr="007F1D3F">
        <w:rPr>
          <w:rStyle w:val="normaltextrun"/>
          <w:sz w:val="26"/>
          <w:szCs w:val="26"/>
        </w:rPr>
        <w:t>và</w:t>
      </w:r>
      <w:proofErr w:type="spellEnd"/>
      <w:r w:rsidR="0000356A" w:rsidRPr="007F1D3F">
        <w:rPr>
          <w:rStyle w:val="normaltextrun"/>
          <w:sz w:val="26"/>
          <w:szCs w:val="26"/>
        </w:rPr>
        <w:t xml:space="preserve"> </w:t>
      </w:r>
      <w:proofErr w:type="spellStart"/>
      <w:r w:rsidR="0000356A" w:rsidRPr="007F1D3F">
        <w:rPr>
          <w:rStyle w:val="normaltextrun"/>
          <w:sz w:val="26"/>
          <w:szCs w:val="26"/>
        </w:rPr>
        <w:t>sát</w:t>
      </w:r>
      <w:proofErr w:type="spellEnd"/>
      <w:r w:rsidR="0000356A" w:rsidRPr="007F1D3F">
        <w:rPr>
          <w:rStyle w:val="normaltextrun"/>
          <w:sz w:val="26"/>
          <w:szCs w:val="26"/>
        </w:rPr>
        <w:t xml:space="preserve"> </w:t>
      </w:r>
      <w:proofErr w:type="spellStart"/>
      <w:r w:rsidR="0000356A" w:rsidRPr="007F1D3F">
        <w:rPr>
          <w:rStyle w:val="normaltextrun"/>
          <w:sz w:val="26"/>
          <w:szCs w:val="26"/>
        </w:rPr>
        <w:t>nhập</w:t>
      </w:r>
      <w:proofErr w:type="spellEnd"/>
      <w:r w:rsidR="0000356A" w:rsidRPr="007F1D3F">
        <w:rPr>
          <w:rStyle w:val="normaltextrun"/>
          <w:sz w:val="26"/>
          <w:szCs w:val="26"/>
        </w:rPr>
        <w:t xml:space="preserve"> </w:t>
      </w:r>
      <w:proofErr w:type="spellStart"/>
      <w:r w:rsidR="0000356A" w:rsidRPr="007F1D3F">
        <w:rPr>
          <w:rStyle w:val="normaltextrun"/>
          <w:sz w:val="26"/>
          <w:szCs w:val="26"/>
        </w:rPr>
        <w:t>xã</w:t>
      </w:r>
      <w:proofErr w:type="spellEnd"/>
      <w:r w:rsidR="0000356A" w:rsidRPr="007F1D3F">
        <w:rPr>
          <w:rStyle w:val="normaltextrun"/>
          <w:sz w:val="26"/>
          <w:szCs w:val="26"/>
        </w:rPr>
        <w:t xml:space="preserve"> Hoài Hải </w:t>
      </w:r>
      <w:proofErr w:type="spellStart"/>
      <w:r w:rsidR="0000356A" w:rsidRPr="007F1D3F">
        <w:rPr>
          <w:rStyle w:val="normaltextrun"/>
          <w:sz w:val="26"/>
          <w:szCs w:val="26"/>
        </w:rPr>
        <w:t>vào</w:t>
      </w:r>
      <w:proofErr w:type="spellEnd"/>
      <w:r w:rsidR="0000356A" w:rsidRPr="007F1D3F">
        <w:rPr>
          <w:rStyle w:val="normaltextrun"/>
          <w:sz w:val="26"/>
          <w:szCs w:val="26"/>
        </w:rPr>
        <w:t xml:space="preserve"> </w:t>
      </w:r>
      <w:proofErr w:type="spellStart"/>
      <w:r w:rsidR="0000356A" w:rsidRPr="007F1D3F">
        <w:rPr>
          <w:rStyle w:val="normaltextrun"/>
          <w:sz w:val="26"/>
          <w:szCs w:val="26"/>
        </w:rPr>
        <w:t>phường</w:t>
      </w:r>
      <w:proofErr w:type="spellEnd"/>
      <w:r w:rsidR="0000356A" w:rsidRPr="007F1D3F">
        <w:rPr>
          <w:rStyle w:val="normaltextrun"/>
          <w:sz w:val="26"/>
          <w:szCs w:val="26"/>
        </w:rPr>
        <w:t xml:space="preserve"> Hoài Hương </w:t>
      </w:r>
      <w:r w:rsidRPr="007F1D3F">
        <w:rPr>
          <w:rStyle w:val="normaltextrun"/>
          <w:sz w:val="26"/>
          <w:szCs w:val="26"/>
        </w:rPr>
        <w:t xml:space="preserve">do </w:t>
      </w:r>
      <w:proofErr w:type="spellStart"/>
      <w:r w:rsidRPr="007F1D3F">
        <w:rPr>
          <w:rStyle w:val="normaltextrun"/>
          <w:sz w:val="26"/>
          <w:szCs w:val="26"/>
        </w:rPr>
        <w:t>đó</w:t>
      </w:r>
      <w:proofErr w:type="spellEnd"/>
      <w:r w:rsidRPr="007F1D3F">
        <w:rPr>
          <w:rStyle w:val="normaltextrun"/>
          <w:sz w:val="26"/>
          <w:szCs w:val="26"/>
        </w:rPr>
        <w:t xml:space="preserve"> </w:t>
      </w:r>
      <w:proofErr w:type="spellStart"/>
      <w:r w:rsidRPr="007F1D3F">
        <w:rPr>
          <w:rStyle w:val="normaltextrun"/>
          <w:sz w:val="26"/>
          <w:szCs w:val="26"/>
        </w:rPr>
        <w:t>dân</w:t>
      </w:r>
      <w:proofErr w:type="spellEnd"/>
      <w:r w:rsidRPr="007F1D3F">
        <w:rPr>
          <w:rStyle w:val="normaltextrun"/>
          <w:sz w:val="26"/>
          <w:szCs w:val="26"/>
        </w:rPr>
        <w:t xml:space="preserve"> </w:t>
      </w:r>
      <w:proofErr w:type="spellStart"/>
      <w:r w:rsidRPr="007F1D3F">
        <w:rPr>
          <w:rStyle w:val="normaltextrun"/>
          <w:sz w:val="26"/>
          <w:szCs w:val="26"/>
        </w:rPr>
        <w:t>số</w:t>
      </w:r>
      <w:proofErr w:type="spellEnd"/>
      <w:r w:rsidRPr="007F1D3F">
        <w:rPr>
          <w:rStyle w:val="normaltextrun"/>
          <w:sz w:val="26"/>
          <w:szCs w:val="26"/>
        </w:rPr>
        <w:t xml:space="preserve"> </w:t>
      </w:r>
      <w:proofErr w:type="spellStart"/>
      <w:r w:rsidRPr="007F1D3F">
        <w:rPr>
          <w:rStyle w:val="normaltextrun"/>
          <w:sz w:val="26"/>
          <w:szCs w:val="26"/>
        </w:rPr>
        <w:t>của</w:t>
      </w:r>
      <w:proofErr w:type="spellEnd"/>
      <w:r w:rsidRPr="007F1D3F">
        <w:rPr>
          <w:rStyle w:val="normaltextrun"/>
          <w:sz w:val="26"/>
          <w:szCs w:val="26"/>
        </w:rPr>
        <w:t xml:space="preserve"> 0</w:t>
      </w:r>
      <w:r w:rsidR="0000356A" w:rsidRPr="007F1D3F">
        <w:rPr>
          <w:rStyle w:val="normaltextrun"/>
          <w:sz w:val="26"/>
          <w:szCs w:val="26"/>
        </w:rPr>
        <w:t>3</w:t>
      </w:r>
      <w:r w:rsidRPr="007F1D3F">
        <w:rPr>
          <w:rStyle w:val="normaltextrun"/>
          <w:sz w:val="26"/>
          <w:szCs w:val="26"/>
        </w:rPr>
        <w:t xml:space="preserve"> </w:t>
      </w:r>
      <w:proofErr w:type="spellStart"/>
      <w:r w:rsidRPr="007F1D3F">
        <w:rPr>
          <w:rStyle w:val="normaltextrun"/>
          <w:sz w:val="26"/>
          <w:szCs w:val="26"/>
        </w:rPr>
        <w:t>xã</w:t>
      </w:r>
      <w:proofErr w:type="spellEnd"/>
      <w:r w:rsidRPr="007F1D3F">
        <w:rPr>
          <w:rStyle w:val="normaltextrun"/>
          <w:sz w:val="26"/>
          <w:szCs w:val="26"/>
        </w:rPr>
        <w:t xml:space="preserve"> </w:t>
      </w:r>
      <w:proofErr w:type="spellStart"/>
      <w:r w:rsidRPr="007F1D3F">
        <w:rPr>
          <w:rStyle w:val="normaltextrun"/>
          <w:sz w:val="26"/>
          <w:szCs w:val="26"/>
        </w:rPr>
        <w:t>này</w:t>
      </w:r>
      <w:proofErr w:type="spellEnd"/>
      <w:r w:rsidRPr="007F1D3F">
        <w:rPr>
          <w:rStyle w:val="normaltextrun"/>
          <w:sz w:val="26"/>
          <w:szCs w:val="26"/>
        </w:rPr>
        <w:t xml:space="preserve"> </w:t>
      </w:r>
      <w:proofErr w:type="spellStart"/>
      <w:r w:rsidRPr="007F1D3F">
        <w:rPr>
          <w:rStyle w:val="normaltextrun"/>
          <w:sz w:val="26"/>
          <w:szCs w:val="26"/>
        </w:rPr>
        <w:t>sẽ</w:t>
      </w:r>
      <w:proofErr w:type="spellEnd"/>
      <w:r w:rsidRPr="007F1D3F">
        <w:rPr>
          <w:rStyle w:val="normaltextrun"/>
          <w:sz w:val="26"/>
          <w:szCs w:val="26"/>
        </w:rPr>
        <w:t xml:space="preserve"> </w:t>
      </w:r>
      <w:proofErr w:type="spellStart"/>
      <w:r w:rsidRPr="007F1D3F">
        <w:rPr>
          <w:rStyle w:val="normaltextrun"/>
          <w:sz w:val="26"/>
          <w:szCs w:val="26"/>
        </w:rPr>
        <w:t>được</w:t>
      </w:r>
      <w:proofErr w:type="spellEnd"/>
      <w:r w:rsidRPr="007F1D3F">
        <w:rPr>
          <w:rStyle w:val="normaltextrun"/>
          <w:sz w:val="26"/>
          <w:szCs w:val="26"/>
        </w:rPr>
        <w:t xml:space="preserve"> </w:t>
      </w:r>
      <w:proofErr w:type="spellStart"/>
      <w:r w:rsidRPr="007F1D3F">
        <w:rPr>
          <w:rStyle w:val="normaltextrun"/>
          <w:sz w:val="26"/>
          <w:szCs w:val="26"/>
        </w:rPr>
        <w:t>tính</w:t>
      </w:r>
      <w:proofErr w:type="spellEnd"/>
      <w:r w:rsidRPr="007F1D3F">
        <w:rPr>
          <w:rStyle w:val="normaltextrun"/>
          <w:sz w:val="26"/>
          <w:szCs w:val="26"/>
        </w:rPr>
        <w:t xml:space="preserve"> </w:t>
      </w:r>
      <w:proofErr w:type="spellStart"/>
      <w:r w:rsidRPr="007F1D3F">
        <w:rPr>
          <w:rStyle w:val="normaltextrun"/>
          <w:sz w:val="26"/>
          <w:szCs w:val="26"/>
        </w:rPr>
        <w:t>vào</w:t>
      </w:r>
      <w:proofErr w:type="spellEnd"/>
      <w:r w:rsidRPr="007F1D3F">
        <w:rPr>
          <w:rStyle w:val="normaltextrun"/>
          <w:sz w:val="26"/>
          <w:szCs w:val="26"/>
        </w:rPr>
        <w:t xml:space="preserve"> </w:t>
      </w:r>
      <w:proofErr w:type="spellStart"/>
      <w:r w:rsidRPr="007F1D3F">
        <w:rPr>
          <w:rStyle w:val="normaltextrun"/>
          <w:sz w:val="26"/>
          <w:szCs w:val="26"/>
        </w:rPr>
        <w:t>dân</w:t>
      </w:r>
      <w:proofErr w:type="spellEnd"/>
      <w:r w:rsidRPr="007F1D3F">
        <w:rPr>
          <w:rStyle w:val="normaltextrun"/>
          <w:sz w:val="26"/>
          <w:szCs w:val="26"/>
        </w:rPr>
        <w:t xml:space="preserve"> </w:t>
      </w:r>
      <w:proofErr w:type="spellStart"/>
      <w:r w:rsidRPr="007F1D3F">
        <w:rPr>
          <w:rStyle w:val="normaltextrun"/>
          <w:sz w:val="26"/>
          <w:szCs w:val="26"/>
        </w:rPr>
        <w:t>số</w:t>
      </w:r>
      <w:proofErr w:type="spellEnd"/>
      <w:r w:rsidRPr="007F1D3F">
        <w:rPr>
          <w:rStyle w:val="normaltextrun"/>
          <w:sz w:val="26"/>
          <w:szCs w:val="26"/>
        </w:rPr>
        <w:t xml:space="preserve"> </w:t>
      </w:r>
      <w:proofErr w:type="spellStart"/>
      <w:r w:rsidRPr="007F1D3F">
        <w:rPr>
          <w:rStyle w:val="normaltextrun"/>
          <w:sz w:val="26"/>
          <w:szCs w:val="26"/>
        </w:rPr>
        <w:t>nội</w:t>
      </w:r>
      <w:proofErr w:type="spellEnd"/>
      <w:r w:rsidRPr="007F1D3F">
        <w:rPr>
          <w:rStyle w:val="normaltextrun"/>
          <w:sz w:val="26"/>
          <w:szCs w:val="26"/>
        </w:rPr>
        <w:t xml:space="preserve"> </w:t>
      </w:r>
      <w:proofErr w:type="spellStart"/>
      <w:r w:rsidRPr="007F1D3F">
        <w:rPr>
          <w:rStyle w:val="normaltextrun"/>
          <w:sz w:val="26"/>
          <w:szCs w:val="26"/>
        </w:rPr>
        <w:t>thị</w:t>
      </w:r>
      <w:proofErr w:type="spellEnd"/>
      <w:r w:rsidRPr="007F1D3F">
        <w:rPr>
          <w:rStyle w:val="normaltextrun"/>
          <w:sz w:val="26"/>
          <w:szCs w:val="26"/>
        </w:rPr>
        <w:t xml:space="preserve">. </w:t>
      </w:r>
    </w:p>
    <w:p w14:paraId="5DB38992" w14:textId="28DD478A" w:rsidR="005964EA" w:rsidRPr="007F1D3F" w:rsidRDefault="005964EA" w:rsidP="005964EA">
      <w:pPr>
        <w:pStyle w:val="paragraph"/>
        <w:numPr>
          <w:ilvl w:val="0"/>
          <w:numId w:val="7"/>
        </w:numPr>
        <w:spacing w:before="0" w:beforeAutospacing="0" w:after="120" w:afterAutospacing="0"/>
        <w:ind w:right="90"/>
        <w:jc w:val="both"/>
        <w:textAlignment w:val="baseline"/>
        <w:rPr>
          <w:rStyle w:val="normaltextrun"/>
          <w:sz w:val="26"/>
          <w:szCs w:val="26"/>
        </w:rPr>
      </w:pPr>
      <w:proofErr w:type="spellStart"/>
      <w:r w:rsidRPr="007F1D3F">
        <w:rPr>
          <w:rStyle w:val="normaltextrun"/>
          <w:sz w:val="26"/>
          <w:szCs w:val="26"/>
        </w:rPr>
        <w:t>Dân</w:t>
      </w:r>
      <w:proofErr w:type="spellEnd"/>
      <w:r w:rsidRPr="007F1D3F">
        <w:rPr>
          <w:rStyle w:val="normaltextrun"/>
          <w:sz w:val="26"/>
          <w:szCs w:val="26"/>
        </w:rPr>
        <w:t xml:space="preserve"> </w:t>
      </w:r>
      <w:proofErr w:type="spellStart"/>
      <w:r w:rsidRPr="007F1D3F">
        <w:rPr>
          <w:rStyle w:val="normaltextrun"/>
          <w:sz w:val="26"/>
          <w:szCs w:val="26"/>
        </w:rPr>
        <w:t>số</w:t>
      </w:r>
      <w:proofErr w:type="spellEnd"/>
      <w:r w:rsidRPr="007F1D3F">
        <w:rPr>
          <w:rStyle w:val="normaltextrun"/>
          <w:sz w:val="26"/>
          <w:szCs w:val="26"/>
        </w:rPr>
        <w:t xml:space="preserve"> </w:t>
      </w:r>
      <w:proofErr w:type="spellStart"/>
      <w:r w:rsidRPr="007F1D3F">
        <w:rPr>
          <w:rStyle w:val="normaltextrun"/>
          <w:sz w:val="26"/>
          <w:szCs w:val="26"/>
        </w:rPr>
        <w:t>dự</w:t>
      </w:r>
      <w:proofErr w:type="spellEnd"/>
      <w:r w:rsidRPr="007F1D3F">
        <w:rPr>
          <w:rStyle w:val="normaltextrun"/>
          <w:sz w:val="26"/>
          <w:szCs w:val="26"/>
        </w:rPr>
        <w:t xml:space="preserve"> </w:t>
      </w:r>
      <w:proofErr w:type="spellStart"/>
      <w:r w:rsidRPr="007F1D3F">
        <w:rPr>
          <w:rStyle w:val="normaltextrun"/>
          <w:sz w:val="26"/>
          <w:szCs w:val="26"/>
        </w:rPr>
        <w:t>báo</w:t>
      </w:r>
      <w:proofErr w:type="spellEnd"/>
      <w:r w:rsidRPr="007F1D3F">
        <w:rPr>
          <w:rStyle w:val="normaltextrun"/>
          <w:sz w:val="26"/>
          <w:szCs w:val="26"/>
        </w:rPr>
        <w:t xml:space="preserve"> </w:t>
      </w:r>
      <w:proofErr w:type="spellStart"/>
      <w:r w:rsidRPr="007F1D3F">
        <w:rPr>
          <w:rStyle w:val="normaltextrun"/>
          <w:sz w:val="26"/>
          <w:szCs w:val="26"/>
        </w:rPr>
        <w:t>đến</w:t>
      </w:r>
      <w:proofErr w:type="spellEnd"/>
      <w:r w:rsidRPr="007F1D3F">
        <w:rPr>
          <w:rStyle w:val="normaltextrun"/>
          <w:sz w:val="26"/>
          <w:szCs w:val="26"/>
        </w:rPr>
        <w:t xml:space="preserve"> </w:t>
      </w:r>
      <w:proofErr w:type="spellStart"/>
      <w:r w:rsidRPr="007F1D3F">
        <w:rPr>
          <w:rStyle w:val="normaltextrun"/>
          <w:b/>
          <w:bCs/>
          <w:sz w:val="26"/>
          <w:szCs w:val="26"/>
        </w:rPr>
        <w:t>năm</w:t>
      </w:r>
      <w:proofErr w:type="spellEnd"/>
      <w:r w:rsidRPr="007F1D3F">
        <w:rPr>
          <w:rStyle w:val="normaltextrun"/>
          <w:b/>
          <w:bCs/>
          <w:sz w:val="26"/>
          <w:szCs w:val="26"/>
        </w:rPr>
        <w:t xml:space="preserve"> 2045</w:t>
      </w:r>
      <w:r w:rsidRPr="007F1D3F">
        <w:rPr>
          <w:rStyle w:val="normaltextrun"/>
          <w:sz w:val="26"/>
          <w:szCs w:val="26"/>
        </w:rPr>
        <w:t xml:space="preserve">: 374.253 </w:t>
      </w:r>
      <w:proofErr w:type="spellStart"/>
      <w:r w:rsidRPr="007F1D3F">
        <w:rPr>
          <w:rStyle w:val="normaltextrun"/>
          <w:sz w:val="26"/>
          <w:szCs w:val="26"/>
        </w:rPr>
        <w:t>người</w:t>
      </w:r>
      <w:proofErr w:type="spellEnd"/>
      <w:r w:rsidRPr="007F1D3F">
        <w:rPr>
          <w:rStyle w:val="normaltextrun"/>
          <w:sz w:val="26"/>
          <w:szCs w:val="26"/>
        </w:rPr>
        <w:t xml:space="preserve">; </w:t>
      </w:r>
      <w:proofErr w:type="spellStart"/>
      <w:r w:rsidRPr="007F1D3F">
        <w:rPr>
          <w:rStyle w:val="normaltextrun"/>
          <w:sz w:val="26"/>
          <w:szCs w:val="26"/>
        </w:rPr>
        <w:t>trong</w:t>
      </w:r>
      <w:proofErr w:type="spellEnd"/>
      <w:r w:rsidRPr="007F1D3F">
        <w:rPr>
          <w:rStyle w:val="normaltextrun"/>
          <w:sz w:val="26"/>
          <w:szCs w:val="26"/>
        </w:rPr>
        <w:t xml:space="preserve"> </w:t>
      </w:r>
      <w:proofErr w:type="spellStart"/>
      <w:r w:rsidRPr="007F1D3F">
        <w:rPr>
          <w:rStyle w:val="normaltextrun"/>
          <w:sz w:val="26"/>
          <w:szCs w:val="26"/>
        </w:rPr>
        <w:t>đó</w:t>
      </w:r>
      <w:proofErr w:type="spellEnd"/>
      <w:r w:rsidRPr="007F1D3F">
        <w:rPr>
          <w:rStyle w:val="normaltextrun"/>
          <w:sz w:val="26"/>
          <w:szCs w:val="26"/>
        </w:rPr>
        <w:t>:</w:t>
      </w:r>
    </w:p>
    <w:p w14:paraId="4BB19156" w14:textId="3031A8B4" w:rsidR="005964EA" w:rsidRPr="007F1D3F" w:rsidRDefault="005964EA" w:rsidP="005964EA">
      <w:pPr>
        <w:pStyle w:val="paragraph"/>
        <w:spacing w:before="0" w:beforeAutospacing="0" w:after="120" w:afterAutospacing="0"/>
        <w:ind w:left="567" w:right="90"/>
        <w:jc w:val="both"/>
        <w:textAlignment w:val="baseline"/>
        <w:rPr>
          <w:rStyle w:val="normaltextrun"/>
          <w:sz w:val="26"/>
          <w:szCs w:val="26"/>
        </w:rPr>
      </w:pPr>
      <w:r w:rsidRPr="007F1D3F">
        <w:rPr>
          <w:rStyle w:val="normaltextrun"/>
          <w:sz w:val="26"/>
          <w:szCs w:val="26"/>
        </w:rPr>
        <w:t xml:space="preserve">+ </w:t>
      </w:r>
      <w:proofErr w:type="spellStart"/>
      <w:r w:rsidRPr="007F1D3F">
        <w:rPr>
          <w:rStyle w:val="normaltextrun"/>
          <w:sz w:val="26"/>
          <w:szCs w:val="26"/>
        </w:rPr>
        <w:t>Dân</w:t>
      </w:r>
      <w:proofErr w:type="spellEnd"/>
      <w:r w:rsidRPr="007F1D3F">
        <w:rPr>
          <w:rStyle w:val="normaltextrun"/>
          <w:sz w:val="26"/>
          <w:szCs w:val="26"/>
        </w:rPr>
        <w:t xml:space="preserve"> </w:t>
      </w:r>
      <w:proofErr w:type="spellStart"/>
      <w:r w:rsidRPr="007F1D3F">
        <w:rPr>
          <w:rStyle w:val="normaltextrun"/>
          <w:sz w:val="26"/>
          <w:szCs w:val="26"/>
        </w:rPr>
        <w:t>số</w:t>
      </w:r>
      <w:proofErr w:type="spellEnd"/>
      <w:r w:rsidRPr="007F1D3F">
        <w:rPr>
          <w:rStyle w:val="normaltextrun"/>
          <w:sz w:val="26"/>
          <w:szCs w:val="26"/>
        </w:rPr>
        <w:t xml:space="preserve"> </w:t>
      </w:r>
      <w:proofErr w:type="spellStart"/>
      <w:r w:rsidRPr="007F1D3F">
        <w:rPr>
          <w:rStyle w:val="normaltextrun"/>
          <w:sz w:val="26"/>
          <w:szCs w:val="26"/>
        </w:rPr>
        <w:t>nội</w:t>
      </w:r>
      <w:proofErr w:type="spellEnd"/>
      <w:r w:rsidRPr="007F1D3F">
        <w:rPr>
          <w:rStyle w:val="normaltextrun"/>
          <w:sz w:val="26"/>
          <w:szCs w:val="26"/>
        </w:rPr>
        <w:t xml:space="preserve"> </w:t>
      </w:r>
      <w:proofErr w:type="spellStart"/>
      <w:r w:rsidRPr="007F1D3F">
        <w:rPr>
          <w:rStyle w:val="normaltextrun"/>
          <w:sz w:val="26"/>
          <w:szCs w:val="26"/>
        </w:rPr>
        <w:t>thị</w:t>
      </w:r>
      <w:proofErr w:type="spellEnd"/>
      <w:r w:rsidRPr="007F1D3F">
        <w:rPr>
          <w:rStyle w:val="normaltextrun"/>
          <w:sz w:val="26"/>
          <w:szCs w:val="26"/>
        </w:rPr>
        <w:t xml:space="preserve">: 322.138 </w:t>
      </w:r>
      <w:proofErr w:type="spellStart"/>
      <w:r w:rsidRPr="007F1D3F">
        <w:rPr>
          <w:rStyle w:val="normaltextrun"/>
          <w:sz w:val="26"/>
          <w:szCs w:val="26"/>
        </w:rPr>
        <w:t>người</w:t>
      </w:r>
      <w:proofErr w:type="spellEnd"/>
      <w:r w:rsidRPr="007F1D3F">
        <w:rPr>
          <w:rStyle w:val="normaltextrun"/>
          <w:sz w:val="26"/>
          <w:szCs w:val="26"/>
        </w:rPr>
        <w:t xml:space="preserve">; </w:t>
      </w:r>
      <w:proofErr w:type="spellStart"/>
      <w:r w:rsidRPr="007F1D3F">
        <w:rPr>
          <w:rStyle w:val="normaltextrun"/>
          <w:sz w:val="26"/>
          <w:szCs w:val="26"/>
        </w:rPr>
        <w:t>tỷ</w:t>
      </w:r>
      <w:proofErr w:type="spellEnd"/>
      <w:r w:rsidRPr="007F1D3F">
        <w:rPr>
          <w:rStyle w:val="normaltextrun"/>
          <w:sz w:val="26"/>
          <w:szCs w:val="26"/>
        </w:rPr>
        <w:t xml:space="preserve"> </w:t>
      </w:r>
      <w:proofErr w:type="spellStart"/>
      <w:r w:rsidRPr="007F1D3F">
        <w:rPr>
          <w:rStyle w:val="normaltextrun"/>
          <w:sz w:val="26"/>
          <w:szCs w:val="26"/>
        </w:rPr>
        <w:t>lệ</w:t>
      </w:r>
      <w:proofErr w:type="spellEnd"/>
      <w:r w:rsidRPr="007F1D3F">
        <w:rPr>
          <w:rStyle w:val="normaltextrun"/>
          <w:sz w:val="26"/>
          <w:szCs w:val="26"/>
        </w:rPr>
        <w:t xml:space="preserve"> </w:t>
      </w:r>
      <w:proofErr w:type="spellStart"/>
      <w:r w:rsidRPr="007F1D3F">
        <w:rPr>
          <w:rStyle w:val="normaltextrun"/>
          <w:sz w:val="26"/>
          <w:szCs w:val="26"/>
        </w:rPr>
        <w:t>đô</w:t>
      </w:r>
      <w:proofErr w:type="spellEnd"/>
      <w:r w:rsidRPr="007F1D3F">
        <w:rPr>
          <w:rStyle w:val="normaltextrun"/>
          <w:sz w:val="26"/>
          <w:szCs w:val="26"/>
        </w:rPr>
        <w:t xml:space="preserve"> </w:t>
      </w:r>
      <w:proofErr w:type="spellStart"/>
      <w:r w:rsidRPr="007F1D3F">
        <w:rPr>
          <w:rStyle w:val="normaltextrun"/>
          <w:sz w:val="26"/>
          <w:szCs w:val="26"/>
        </w:rPr>
        <w:t>thị</w:t>
      </w:r>
      <w:proofErr w:type="spellEnd"/>
      <w:r w:rsidRPr="007F1D3F">
        <w:rPr>
          <w:rStyle w:val="normaltextrun"/>
          <w:sz w:val="26"/>
          <w:szCs w:val="26"/>
        </w:rPr>
        <w:t xml:space="preserve"> </w:t>
      </w:r>
      <w:proofErr w:type="spellStart"/>
      <w:r w:rsidRPr="007F1D3F">
        <w:rPr>
          <w:rStyle w:val="normaltextrun"/>
          <w:sz w:val="26"/>
          <w:szCs w:val="26"/>
        </w:rPr>
        <w:t>hóa</w:t>
      </w:r>
      <w:proofErr w:type="spellEnd"/>
      <w:r w:rsidRPr="007F1D3F">
        <w:rPr>
          <w:rStyle w:val="normaltextrun"/>
          <w:sz w:val="26"/>
          <w:szCs w:val="26"/>
        </w:rPr>
        <w:t xml:space="preserve"> 86,07%.</w:t>
      </w:r>
    </w:p>
    <w:p w14:paraId="76216E46" w14:textId="06E3E600" w:rsidR="005964EA" w:rsidRPr="007F1D3F" w:rsidRDefault="005964EA" w:rsidP="005964EA">
      <w:pPr>
        <w:pStyle w:val="paragraph"/>
        <w:spacing w:before="0" w:beforeAutospacing="0" w:after="120" w:afterAutospacing="0"/>
        <w:ind w:left="567" w:right="90"/>
        <w:jc w:val="both"/>
        <w:textAlignment w:val="baseline"/>
        <w:rPr>
          <w:rStyle w:val="normaltextrun"/>
          <w:sz w:val="26"/>
          <w:szCs w:val="26"/>
        </w:rPr>
      </w:pPr>
      <w:r w:rsidRPr="007F1D3F">
        <w:rPr>
          <w:rStyle w:val="normaltextrun"/>
          <w:sz w:val="26"/>
          <w:szCs w:val="26"/>
        </w:rPr>
        <w:t xml:space="preserve">+ </w:t>
      </w:r>
      <w:proofErr w:type="spellStart"/>
      <w:r w:rsidRPr="007F1D3F">
        <w:rPr>
          <w:rStyle w:val="normaltextrun"/>
          <w:sz w:val="26"/>
          <w:szCs w:val="26"/>
        </w:rPr>
        <w:t>Dân</w:t>
      </w:r>
      <w:proofErr w:type="spellEnd"/>
      <w:r w:rsidRPr="007F1D3F">
        <w:rPr>
          <w:rStyle w:val="normaltextrun"/>
          <w:sz w:val="26"/>
          <w:szCs w:val="26"/>
        </w:rPr>
        <w:t xml:space="preserve"> </w:t>
      </w:r>
      <w:proofErr w:type="spellStart"/>
      <w:r w:rsidRPr="007F1D3F">
        <w:rPr>
          <w:rStyle w:val="normaltextrun"/>
          <w:sz w:val="26"/>
          <w:szCs w:val="26"/>
        </w:rPr>
        <w:t>số</w:t>
      </w:r>
      <w:proofErr w:type="spellEnd"/>
      <w:r w:rsidRPr="007F1D3F">
        <w:rPr>
          <w:rStyle w:val="normaltextrun"/>
          <w:sz w:val="26"/>
          <w:szCs w:val="26"/>
        </w:rPr>
        <w:t xml:space="preserve"> </w:t>
      </w:r>
      <w:proofErr w:type="spellStart"/>
      <w:r w:rsidRPr="007F1D3F">
        <w:rPr>
          <w:rStyle w:val="normaltextrun"/>
          <w:sz w:val="26"/>
          <w:szCs w:val="26"/>
        </w:rPr>
        <w:t>ngoại</w:t>
      </w:r>
      <w:proofErr w:type="spellEnd"/>
      <w:r w:rsidRPr="007F1D3F">
        <w:rPr>
          <w:rStyle w:val="normaltextrun"/>
          <w:sz w:val="26"/>
          <w:szCs w:val="26"/>
        </w:rPr>
        <w:t xml:space="preserve"> </w:t>
      </w:r>
      <w:proofErr w:type="spellStart"/>
      <w:r w:rsidRPr="007F1D3F">
        <w:rPr>
          <w:rStyle w:val="normaltextrun"/>
          <w:sz w:val="26"/>
          <w:szCs w:val="26"/>
        </w:rPr>
        <w:t>thị</w:t>
      </w:r>
      <w:proofErr w:type="spellEnd"/>
      <w:r w:rsidRPr="007F1D3F">
        <w:rPr>
          <w:rStyle w:val="normaltextrun"/>
          <w:sz w:val="26"/>
          <w:szCs w:val="26"/>
        </w:rPr>
        <w:t xml:space="preserve">: 23.238 </w:t>
      </w:r>
      <w:proofErr w:type="spellStart"/>
      <w:r w:rsidRPr="007F1D3F">
        <w:rPr>
          <w:rStyle w:val="normaltextrun"/>
          <w:sz w:val="26"/>
          <w:szCs w:val="26"/>
        </w:rPr>
        <w:t>người</w:t>
      </w:r>
      <w:proofErr w:type="spellEnd"/>
      <w:r w:rsidRPr="007F1D3F">
        <w:rPr>
          <w:rStyle w:val="normaltextrun"/>
          <w:sz w:val="26"/>
          <w:szCs w:val="26"/>
        </w:rPr>
        <w:t>.</w:t>
      </w:r>
    </w:p>
    <w:p w14:paraId="08ECBDB2" w14:textId="50D6B4A4" w:rsidR="000675EE" w:rsidRPr="007F1D3F" w:rsidRDefault="000675EE" w:rsidP="005964EA">
      <w:pPr>
        <w:pStyle w:val="paragraph"/>
        <w:spacing w:before="0" w:beforeAutospacing="0" w:after="120" w:afterAutospacing="0"/>
        <w:ind w:left="567" w:right="90"/>
        <w:jc w:val="both"/>
        <w:textAlignment w:val="baseline"/>
        <w:rPr>
          <w:rStyle w:val="normaltextrun"/>
          <w:sz w:val="26"/>
          <w:szCs w:val="26"/>
        </w:rPr>
      </w:pPr>
      <w:r w:rsidRPr="007F1D3F">
        <w:rPr>
          <w:rStyle w:val="normaltextrun"/>
          <w:sz w:val="26"/>
          <w:szCs w:val="26"/>
        </w:rPr>
        <w:t xml:space="preserve">+ </w:t>
      </w:r>
      <w:proofErr w:type="spellStart"/>
      <w:r w:rsidRPr="007F1D3F">
        <w:rPr>
          <w:rStyle w:val="normaltextrun"/>
          <w:sz w:val="26"/>
          <w:szCs w:val="26"/>
        </w:rPr>
        <w:t>Tỷ</w:t>
      </w:r>
      <w:proofErr w:type="spellEnd"/>
      <w:r w:rsidRPr="007F1D3F">
        <w:rPr>
          <w:rStyle w:val="normaltextrun"/>
          <w:sz w:val="26"/>
          <w:szCs w:val="26"/>
        </w:rPr>
        <w:t xml:space="preserve"> </w:t>
      </w:r>
      <w:proofErr w:type="spellStart"/>
      <w:r w:rsidRPr="007F1D3F">
        <w:rPr>
          <w:rStyle w:val="normaltextrun"/>
          <w:sz w:val="26"/>
          <w:szCs w:val="26"/>
        </w:rPr>
        <w:t>lệ</w:t>
      </w:r>
      <w:proofErr w:type="spellEnd"/>
      <w:r w:rsidRPr="007F1D3F">
        <w:rPr>
          <w:rStyle w:val="normaltextrun"/>
          <w:sz w:val="26"/>
          <w:szCs w:val="26"/>
        </w:rPr>
        <w:t xml:space="preserve"> </w:t>
      </w:r>
      <w:proofErr w:type="spellStart"/>
      <w:r w:rsidRPr="007F1D3F">
        <w:rPr>
          <w:rStyle w:val="normaltextrun"/>
          <w:sz w:val="26"/>
          <w:szCs w:val="26"/>
        </w:rPr>
        <w:t>tăng</w:t>
      </w:r>
      <w:proofErr w:type="spellEnd"/>
      <w:r w:rsidRPr="007F1D3F">
        <w:rPr>
          <w:rStyle w:val="normaltextrun"/>
          <w:sz w:val="26"/>
          <w:szCs w:val="26"/>
        </w:rPr>
        <w:t xml:space="preserve"> </w:t>
      </w:r>
      <w:proofErr w:type="spellStart"/>
      <w:r w:rsidRPr="007F1D3F">
        <w:rPr>
          <w:rStyle w:val="normaltextrun"/>
          <w:sz w:val="26"/>
          <w:szCs w:val="26"/>
        </w:rPr>
        <w:t>dân</w:t>
      </w:r>
      <w:proofErr w:type="spellEnd"/>
      <w:r w:rsidRPr="007F1D3F">
        <w:rPr>
          <w:rStyle w:val="normaltextrun"/>
          <w:sz w:val="26"/>
          <w:szCs w:val="26"/>
        </w:rPr>
        <w:t xml:space="preserve"> </w:t>
      </w:r>
      <w:proofErr w:type="spellStart"/>
      <w:r w:rsidRPr="007F1D3F">
        <w:rPr>
          <w:rStyle w:val="normaltextrun"/>
          <w:sz w:val="26"/>
          <w:szCs w:val="26"/>
        </w:rPr>
        <w:t>số</w:t>
      </w:r>
      <w:proofErr w:type="spellEnd"/>
      <w:r w:rsidRPr="007F1D3F">
        <w:rPr>
          <w:rStyle w:val="normaltextrun"/>
          <w:sz w:val="26"/>
          <w:szCs w:val="26"/>
        </w:rPr>
        <w:t xml:space="preserve"> </w:t>
      </w:r>
      <w:proofErr w:type="spellStart"/>
      <w:r w:rsidRPr="007F1D3F">
        <w:rPr>
          <w:rStyle w:val="normaltextrun"/>
          <w:sz w:val="26"/>
          <w:szCs w:val="26"/>
        </w:rPr>
        <w:t>hàng</w:t>
      </w:r>
      <w:proofErr w:type="spellEnd"/>
      <w:r w:rsidRPr="007F1D3F">
        <w:rPr>
          <w:rStyle w:val="normaltextrun"/>
          <w:sz w:val="26"/>
          <w:szCs w:val="26"/>
        </w:rPr>
        <w:t xml:space="preserve"> </w:t>
      </w:r>
      <w:proofErr w:type="spellStart"/>
      <w:r w:rsidRPr="007F1D3F">
        <w:rPr>
          <w:rStyle w:val="normaltextrun"/>
          <w:sz w:val="26"/>
          <w:szCs w:val="26"/>
        </w:rPr>
        <w:t>năm</w:t>
      </w:r>
      <w:proofErr w:type="spellEnd"/>
      <w:r w:rsidRPr="007F1D3F">
        <w:rPr>
          <w:rStyle w:val="normaltextrun"/>
          <w:sz w:val="26"/>
          <w:szCs w:val="26"/>
        </w:rPr>
        <w:t xml:space="preserve"> 3,4%</w:t>
      </w:r>
    </w:p>
    <w:p w14:paraId="22AD6E99" w14:textId="661C8D30" w:rsidR="00E36D29" w:rsidRPr="007F1D3F" w:rsidRDefault="00E36D29" w:rsidP="003C6E7D">
      <w:pPr>
        <w:pStyle w:val="paragraph"/>
        <w:spacing w:before="0" w:beforeAutospacing="0" w:after="120" w:afterAutospacing="0"/>
        <w:ind w:left="567" w:right="90"/>
        <w:jc w:val="both"/>
        <w:textAlignment w:val="baseline"/>
        <w:rPr>
          <w:rStyle w:val="normaltextrun"/>
          <w:sz w:val="26"/>
          <w:szCs w:val="26"/>
        </w:rPr>
      </w:pPr>
      <w:r w:rsidRPr="007F1D3F">
        <w:rPr>
          <w:rStyle w:val="normaltextrun"/>
          <w:sz w:val="26"/>
          <w:szCs w:val="26"/>
        </w:rPr>
        <w:t xml:space="preserve">c) </w:t>
      </w:r>
      <w:proofErr w:type="spellStart"/>
      <w:r w:rsidRPr="007F1D3F">
        <w:rPr>
          <w:rStyle w:val="normaltextrun"/>
          <w:sz w:val="26"/>
          <w:szCs w:val="26"/>
        </w:rPr>
        <w:t>Dự</w:t>
      </w:r>
      <w:proofErr w:type="spellEnd"/>
      <w:r w:rsidRPr="007F1D3F">
        <w:rPr>
          <w:rStyle w:val="normaltextrun"/>
          <w:sz w:val="26"/>
          <w:szCs w:val="26"/>
        </w:rPr>
        <w:t xml:space="preserve"> </w:t>
      </w:r>
      <w:proofErr w:type="spellStart"/>
      <w:r w:rsidRPr="007F1D3F">
        <w:rPr>
          <w:rStyle w:val="normaltextrun"/>
          <w:sz w:val="26"/>
          <w:szCs w:val="26"/>
        </w:rPr>
        <w:t>báo</w:t>
      </w:r>
      <w:proofErr w:type="spellEnd"/>
      <w:r w:rsidRPr="007F1D3F">
        <w:rPr>
          <w:rStyle w:val="normaltextrun"/>
          <w:sz w:val="26"/>
          <w:szCs w:val="26"/>
        </w:rPr>
        <w:t xml:space="preserve"> </w:t>
      </w:r>
      <w:proofErr w:type="spellStart"/>
      <w:r w:rsidRPr="007F1D3F">
        <w:rPr>
          <w:rStyle w:val="normaltextrun"/>
          <w:sz w:val="26"/>
          <w:szCs w:val="26"/>
        </w:rPr>
        <w:t>lao</w:t>
      </w:r>
      <w:proofErr w:type="spellEnd"/>
      <w:r w:rsidRPr="007F1D3F">
        <w:rPr>
          <w:rStyle w:val="normaltextrun"/>
          <w:sz w:val="26"/>
          <w:szCs w:val="26"/>
        </w:rPr>
        <w:t xml:space="preserve"> </w:t>
      </w:r>
      <w:proofErr w:type="spellStart"/>
      <w:r w:rsidRPr="007F1D3F">
        <w:rPr>
          <w:rStyle w:val="normaltextrun"/>
          <w:sz w:val="26"/>
          <w:szCs w:val="26"/>
        </w:rPr>
        <w:t>động</w:t>
      </w:r>
      <w:proofErr w:type="spellEnd"/>
    </w:p>
    <w:tbl>
      <w:tblPr>
        <w:tblW w:w="9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740"/>
        <w:gridCol w:w="3800"/>
        <w:gridCol w:w="1692"/>
        <w:gridCol w:w="1586"/>
        <w:gridCol w:w="1391"/>
      </w:tblGrid>
      <w:tr w:rsidR="007F1D3F" w:rsidRPr="007F1D3F" w14:paraId="78240726" w14:textId="77777777" w:rsidTr="0000356A">
        <w:trPr>
          <w:trHeight w:val="300"/>
        </w:trPr>
        <w:tc>
          <w:tcPr>
            <w:tcW w:w="740" w:type="dxa"/>
            <w:vMerge w:val="restart"/>
            <w:shd w:val="clear" w:color="auto" w:fill="auto"/>
            <w:noWrap/>
            <w:tcMar>
              <w:top w:w="15" w:type="dxa"/>
              <w:left w:w="15" w:type="dxa"/>
              <w:bottom w:w="0" w:type="dxa"/>
              <w:right w:w="15" w:type="dxa"/>
            </w:tcMar>
            <w:vAlign w:val="center"/>
            <w:hideMark/>
          </w:tcPr>
          <w:p w14:paraId="18D133D3" w14:textId="1D7BD6C5" w:rsidR="007D1435" w:rsidRPr="007F1D3F" w:rsidRDefault="007D1435" w:rsidP="0000356A">
            <w:pPr>
              <w:jc w:val="center"/>
              <w:rPr>
                <w:b/>
                <w:bCs/>
              </w:rPr>
            </w:pPr>
            <w:r w:rsidRPr="007F1D3F">
              <w:rPr>
                <w:b/>
                <w:bCs/>
              </w:rPr>
              <w:t>TT</w:t>
            </w:r>
          </w:p>
          <w:p w14:paraId="742CAF90" w14:textId="32EAFD0A" w:rsidR="007D1435" w:rsidRPr="007F1D3F" w:rsidRDefault="007D1435" w:rsidP="0000356A">
            <w:pPr>
              <w:jc w:val="center"/>
            </w:pPr>
          </w:p>
        </w:tc>
        <w:tc>
          <w:tcPr>
            <w:tcW w:w="3800" w:type="dxa"/>
            <w:vMerge w:val="restart"/>
            <w:shd w:val="clear" w:color="auto" w:fill="auto"/>
            <w:noWrap/>
            <w:tcMar>
              <w:top w:w="15" w:type="dxa"/>
              <w:left w:w="15" w:type="dxa"/>
              <w:bottom w:w="0" w:type="dxa"/>
              <w:right w:w="15" w:type="dxa"/>
            </w:tcMar>
            <w:vAlign w:val="center"/>
            <w:hideMark/>
          </w:tcPr>
          <w:p w14:paraId="7158287C" w14:textId="56136238" w:rsidR="007D1435" w:rsidRPr="007F1D3F" w:rsidRDefault="007D1435" w:rsidP="0000356A">
            <w:pPr>
              <w:jc w:val="center"/>
              <w:rPr>
                <w:b/>
                <w:bCs/>
              </w:rPr>
            </w:pPr>
            <w:proofErr w:type="spellStart"/>
            <w:r w:rsidRPr="007F1D3F">
              <w:rPr>
                <w:b/>
                <w:bCs/>
              </w:rPr>
              <w:t>Chỉ</w:t>
            </w:r>
            <w:proofErr w:type="spellEnd"/>
            <w:r w:rsidRPr="007F1D3F">
              <w:rPr>
                <w:b/>
                <w:bCs/>
              </w:rPr>
              <w:t xml:space="preserve"> </w:t>
            </w:r>
            <w:proofErr w:type="spellStart"/>
            <w:r w:rsidRPr="007F1D3F">
              <w:rPr>
                <w:b/>
                <w:bCs/>
              </w:rPr>
              <w:t>tiêu</w:t>
            </w:r>
            <w:proofErr w:type="spellEnd"/>
            <w:r w:rsidRPr="007F1D3F">
              <w:t> </w:t>
            </w:r>
          </w:p>
        </w:tc>
        <w:tc>
          <w:tcPr>
            <w:tcW w:w="1692" w:type="dxa"/>
            <w:shd w:val="clear" w:color="auto" w:fill="auto"/>
            <w:noWrap/>
            <w:tcMar>
              <w:top w:w="15" w:type="dxa"/>
              <w:left w:w="15" w:type="dxa"/>
              <w:bottom w:w="0" w:type="dxa"/>
              <w:right w:w="15" w:type="dxa"/>
            </w:tcMar>
            <w:vAlign w:val="center"/>
            <w:hideMark/>
          </w:tcPr>
          <w:p w14:paraId="5E1622F1" w14:textId="15AD54B4" w:rsidR="007D1435" w:rsidRPr="007F1D3F" w:rsidRDefault="007D1435" w:rsidP="007D1435">
            <w:pPr>
              <w:jc w:val="center"/>
              <w:rPr>
                <w:b/>
                <w:bCs/>
              </w:rPr>
            </w:pPr>
            <w:proofErr w:type="spellStart"/>
            <w:r w:rsidRPr="007F1D3F">
              <w:rPr>
                <w:b/>
                <w:bCs/>
              </w:rPr>
              <w:t>Hiện</w:t>
            </w:r>
            <w:proofErr w:type="spellEnd"/>
            <w:r w:rsidRPr="007F1D3F">
              <w:rPr>
                <w:b/>
                <w:bCs/>
              </w:rPr>
              <w:t xml:space="preserve"> </w:t>
            </w:r>
            <w:proofErr w:type="spellStart"/>
            <w:r w:rsidRPr="007F1D3F">
              <w:rPr>
                <w:b/>
                <w:bCs/>
              </w:rPr>
              <w:t>trạng</w:t>
            </w:r>
            <w:proofErr w:type="spellEnd"/>
          </w:p>
        </w:tc>
        <w:tc>
          <w:tcPr>
            <w:tcW w:w="2977" w:type="dxa"/>
            <w:gridSpan w:val="2"/>
            <w:shd w:val="clear" w:color="auto" w:fill="auto"/>
            <w:noWrap/>
            <w:tcMar>
              <w:top w:w="15" w:type="dxa"/>
              <w:left w:w="15" w:type="dxa"/>
              <w:bottom w:w="0" w:type="dxa"/>
              <w:right w:w="15" w:type="dxa"/>
            </w:tcMar>
            <w:vAlign w:val="center"/>
            <w:hideMark/>
          </w:tcPr>
          <w:p w14:paraId="587413AF" w14:textId="3597410D" w:rsidR="007D1435" w:rsidRPr="007F1D3F" w:rsidRDefault="007D1435" w:rsidP="007D1435">
            <w:pPr>
              <w:jc w:val="center"/>
              <w:rPr>
                <w:b/>
                <w:bCs/>
              </w:rPr>
            </w:pPr>
            <w:proofErr w:type="spellStart"/>
            <w:r w:rsidRPr="007F1D3F">
              <w:rPr>
                <w:b/>
                <w:bCs/>
              </w:rPr>
              <w:t>Dự</w:t>
            </w:r>
            <w:proofErr w:type="spellEnd"/>
            <w:r w:rsidRPr="007F1D3F">
              <w:rPr>
                <w:b/>
                <w:bCs/>
              </w:rPr>
              <w:t xml:space="preserve"> </w:t>
            </w:r>
            <w:proofErr w:type="spellStart"/>
            <w:r w:rsidRPr="007F1D3F">
              <w:rPr>
                <w:b/>
                <w:bCs/>
              </w:rPr>
              <w:t>báo</w:t>
            </w:r>
            <w:proofErr w:type="spellEnd"/>
          </w:p>
        </w:tc>
      </w:tr>
      <w:tr w:rsidR="007F1D3F" w:rsidRPr="007F1D3F" w14:paraId="6FA636DA" w14:textId="77777777" w:rsidTr="0000356A">
        <w:trPr>
          <w:trHeight w:val="300"/>
        </w:trPr>
        <w:tc>
          <w:tcPr>
            <w:tcW w:w="0" w:type="auto"/>
            <w:vMerge/>
            <w:shd w:val="clear" w:color="auto" w:fill="auto"/>
            <w:noWrap/>
            <w:tcMar>
              <w:top w:w="15" w:type="dxa"/>
              <w:left w:w="15" w:type="dxa"/>
              <w:bottom w:w="0" w:type="dxa"/>
              <w:right w:w="15" w:type="dxa"/>
            </w:tcMar>
            <w:vAlign w:val="center"/>
            <w:hideMark/>
          </w:tcPr>
          <w:p w14:paraId="19333032" w14:textId="52A02219" w:rsidR="007D1435" w:rsidRPr="007F1D3F" w:rsidRDefault="007D1435" w:rsidP="0000356A">
            <w:pPr>
              <w:jc w:val="center"/>
            </w:pPr>
          </w:p>
        </w:tc>
        <w:tc>
          <w:tcPr>
            <w:tcW w:w="0" w:type="auto"/>
            <w:vMerge/>
            <w:shd w:val="clear" w:color="auto" w:fill="auto"/>
            <w:noWrap/>
            <w:tcMar>
              <w:top w:w="15" w:type="dxa"/>
              <w:left w:w="15" w:type="dxa"/>
              <w:bottom w:w="0" w:type="dxa"/>
              <w:right w:w="15" w:type="dxa"/>
            </w:tcMar>
            <w:vAlign w:val="center"/>
            <w:hideMark/>
          </w:tcPr>
          <w:p w14:paraId="5BCCBD83" w14:textId="15E386EE" w:rsidR="007D1435" w:rsidRPr="007F1D3F" w:rsidRDefault="007D1435"/>
        </w:tc>
        <w:tc>
          <w:tcPr>
            <w:tcW w:w="1692" w:type="dxa"/>
            <w:shd w:val="clear" w:color="auto" w:fill="auto"/>
            <w:noWrap/>
            <w:tcMar>
              <w:top w:w="15" w:type="dxa"/>
              <w:left w:w="15" w:type="dxa"/>
              <w:bottom w:w="0" w:type="dxa"/>
              <w:right w:w="15" w:type="dxa"/>
            </w:tcMar>
            <w:vAlign w:val="center"/>
            <w:hideMark/>
          </w:tcPr>
          <w:p w14:paraId="588F3224" w14:textId="77777777" w:rsidR="007D1435" w:rsidRPr="007F1D3F" w:rsidRDefault="007D1435" w:rsidP="007D1435">
            <w:pPr>
              <w:jc w:val="center"/>
              <w:rPr>
                <w:b/>
                <w:bCs/>
              </w:rPr>
            </w:pPr>
            <w:proofErr w:type="spellStart"/>
            <w:r w:rsidRPr="007F1D3F">
              <w:rPr>
                <w:b/>
                <w:bCs/>
              </w:rPr>
              <w:t>Năm</w:t>
            </w:r>
            <w:proofErr w:type="spellEnd"/>
            <w:r w:rsidRPr="007F1D3F">
              <w:rPr>
                <w:b/>
                <w:bCs/>
              </w:rPr>
              <w:t xml:space="preserve"> 2020</w:t>
            </w:r>
          </w:p>
        </w:tc>
        <w:tc>
          <w:tcPr>
            <w:tcW w:w="1586" w:type="dxa"/>
            <w:shd w:val="clear" w:color="auto" w:fill="auto"/>
            <w:noWrap/>
            <w:tcMar>
              <w:top w:w="15" w:type="dxa"/>
              <w:left w:w="15" w:type="dxa"/>
              <w:bottom w:w="0" w:type="dxa"/>
              <w:right w:w="15" w:type="dxa"/>
            </w:tcMar>
            <w:vAlign w:val="center"/>
            <w:hideMark/>
          </w:tcPr>
          <w:p w14:paraId="088369F8" w14:textId="77777777" w:rsidR="007D1435" w:rsidRPr="007F1D3F" w:rsidRDefault="007D1435" w:rsidP="007D1435">
            <w:pPr>
              <w:jc w:val="center"/>
              <w:rPr>
                <w:b/>
                <w:bCs/>
              </w:rPr>
            </w:pPr>
            <w:proofErr w:type="spellStart"/>
            <w:r w:rsidRPr="007F1D3F">
              <w:rPr>
                <w:b/>
                <w:bCs/>
              </w:rPr>
              <w:t>Năm</w:t>
            </w:r>
            <w:proofErr w:type="spellEnd"/>
            <w:r w:rsidRPr="007F1D3F">
              <w:rPr>
                <w:b/>
                <w:bCs/>
              </w:rPr>
              <w:t xml:space="preserve"> 2035</w:t>
            </w:r>
          </w:p>
        </w:tc>
        <w:tc>
          <w:tcPr>
            <w:tcW w:w="1391" w:type="dxa"/>
            <w:shd w:val="clear" w:color="auto" w:fill="auto"/>
            <w:noWrap/>
            <w:tcMar>
              <w:top w:w="15" w:type="dxa"/>
              <w:left w:w="15" w:type="dxa"/>
              <w:bottom w:w="0" w:type="dxa"/>
              <w:right w:w="15" w:type="dxa"/>
            </w:tcMar>
            <w:vAlign w:val="center"/>
            <w:hideMark/>
          </w:tcPr>
          <w:p w14:paraId="34850F3C" w14:textId="77777777" w:rsidR="007D1435" w:rsidRPr="007F1D3F" w:rsidRDefault="007D1435" w:rsidP="007D1435">
            <w:pPr>
              <w:jc w:val="center"/>
              <w:rPr>
                <w:b/>
                <w:bCs/>
              </w:rPr>
            </w:pPr>
            <w:proofErr w:type="spellStart"/>
            <w:r w:rsidRPr="007F1D3F">
              <w:rPr>
                <w:b/>
                <w:bCs/>
              </w:rPr>
              <w:t>Năm</w:t>
            </w:r>
            <w:proofErr w:type="spellEnd"/>
            <w:r w:rsidRPr="007F1D3F">
              <w:rPr>
                <w:b/>
                <w:bCs/>
              </w:rPr>
              <w:t xml:space="preserve"> 2045</w:t>
            </w:r>
          </w:p>
        </w:tc>
      </w:tr>
      <w:tr w:rsidR="007F1D3F" w:rsidRPr="007F1D3F" w14:paraId="7A3F481F" w14:textId="77777777" w:rsidTr="0000356A">
        <w:trPr>
          <w:trHeight w:val="300"/>
        </w:trPr>
        <w:tc>
          <w:tcPr>
            <w:tcW w:w="0" w:type="auto"/>
            <w:shd w:val="clear" w:color="auto" w:fill="auto"/>
            <w:noWrap/>
            <w:tcMar>
              <w:top w:w="15" w:type="dxa"/>
              <w:left w:w="15" w:type="dxa"/>
              <w:bottom w:w="0" w:type="dxa"/>
              <w:right w:w="15" w:type="dxa"/>
            </w:tcMar>
            <w:vAlign w:val="center"/>
            <w:hideMark/>
          </w:tcPr>
          <w:p w14:paraId="56934307" w14:textId="77777777" w:rsidR="00CC7CE0" w:rsidRPr="007F1D3F" w:rsidRDefault="00CC7CE0" w:rsidP="0000356A">
            <w:pPr>
              <w:jc w:val="center"/>
            </w:pPr>
            <w:r w:rsidRPr="007F1D3F">
              <w:t>I</w:t>
            </w:r>
          </w:p>
        </w:tc>
        <w:tc>
          <w:tcPr>
            <w:tcW w:w="0" w:type="auto"/>
            <w:shd w:val="clear" w:color="auto" w:fill="auto"/>
            <w:noWrap/>
            <w:tcMar>
              <w:top w:w="15" w:type="dxa"/>
              <w:left w:w="15" w:type="dxa"/>
              <w:bottom w:w="0" w:type="dxa"/>
              <w:right w:w="15" w:type="dxa"/>
            </w:tcMar>
            <w:vAlign w:val="center"/>
            <w:hideMark/>
          </w:tcPr>
          <w:p w14:paraId="6A7F4ADE" w14:textId="77777777" w:rsidR="00CC7CE0" w:rsidRPr="007F1D3F" w:rsidRDefault="00CC7CE0">
            <w:proofErr w:type="spellStart"/>
            <w:r w:rsidRPr="007F1D3F">
              <w:t>Tổng</w:t>
            </w:r>
            <w:proofErr w:type="spellEnd"/>
            <w:r w:rsidRPr="007F1D3F">
              <w:t xml:space="preserve"> </w:t>
            </w:r>
            <w:proofErr w:type="spellStart"/>
            <w:r w:rsidRPr="007F1D3F">
              <w:t>số</w:t>
            </w:r>
            <w:proofErr w:type="spellEnd"/>
            <w:r w:rsidRPr="007F1D3F">
              <w:t xml:space="preserve"> </w:t>
            </w:r>
            <w:proofErr w:type="spellStart"/>
            <w:r w:rsidRPr="007F1D3F">
              <w:t>lao</w:t>
            </w:r>
            <w:proofErr w:type="spellEnd"/>
            <w:r w:rsidRPr="007F1D3F">
              <w:t xml:space="preserve"> </w:t>
            </w:r>
            <w:proofErr w:type="spellStart"/>
            <w:r w:rsidRPr="007F1D3F">
              <w:t>động</w:t>
            </w:r>
            <w:proofErr w:type="spellEnd"/>
            <w:r w:rsidRPr="007F1D3F">
              <w:t xml:space="preserve"> (</w:t>
            </w:r>
            <w:proofErr w:type="spellStart"/>
            <w:r w:rsidRPr="007F1D3F">
              <w:t>người</w:t>
            </w:r>
            <w:proofErr w:type="spellEnd"/>
            <w:r w:rsidRPr="007F1D3F">
              <w:t>)</w:t>
            </w:r>
          </w:p>
        </w:tc>
        <w:tc>
          <w:tcPr>
            <w:tcW w:w="1692" w:type="dxa"/>
            <w:shd w:val="clear" w:color="auto" w:fill="auto"/>
            <w:noWrap/>
            <w:tcMar>
              <w:top w:w="15" w:type="dxa"/>
              <w:left w:w="15" w:type="dxa"/>
              <w:bottom w:w="0" w:type="dxa"/>
              <w:right w:w="15" w:type="dxa"/>
            </w:tcMar>
            <w:vAlign w:val="center"/>
            <w:hideMark/>
          </w:tcPr>
          <w:p w14:paraId="306812FF" w14:textId="77777777" w:rsidR="00CC7CE0" w:rsidRPr="007F1D3F" w:rsidRDefault="00CC7CE0">
            <w:pPr>
              <w:jc w:val="right"/>
              <w:rPr>
                <w:b/>
                <w:bCs/>
              </w:rPr>
            </w:pPr>
            <w:r w:rsidRPr="007F1D3F">
              <w:rPr>
                <w:b/>
                <w:bCs/>
              </w:rPr>
              <w:t>114.473</w:t>
            </w:r>
          </w:p>
        </w:tc>
        <w:tc>
          <w:tcPr>
            <w:tcW w:w="1586" w:type="dxa"/>
            <w:shd w:val="clear" w:color="auto" w:fill="auto"/>
            <w:noWrap/>
            <w:tcMar>
              <w:top w:w="15" w:type="dxa"/>
              <w:left w:w="15" w:type="dxa"/>
              <w:bottom w:w="0" w:type="dxa"/>
              <w:right w:w="15" w:type="dxa"/>
            </w:tcMar>
            <w:vAlign w:val="center"/>
            <w:hideMark/>
          </w:tcPr>
          <w:p w14:paraId="23AD8D24" w14:textId="77777777" w:rsidR="00CC7CE0" w:rsidRPr="007F1D3F" w:rsidRDefault="00CC7CE0">
            <w:pPr>
              <w:jc w:val="right"/>
              <w:rPr>
                <w:b/>
                <w:bCs/>
              </w:rPr>
            </w:pPr>
            <w:r w:rsidRPr="007F1D3F">
              <w:rPr>
                <w:b/>
                <w:bCs/>
              </w:rPr>
              <w:t>157.148</w:t>
            </w:r>
          </w:p>
        </w:tc>
        <w:tc>
          <w:tcPr>
            <w:tcW w:w="1391" w:type="dxa"/>
            <w:shd w:val="clear" w:color="auto" w:fill="auto"/>
            <w:noWrap/>
            <w:tcMar>
              <w:top w:w="15" w:type="dxa"/>
              <w:left w:w="15" w:type="dxa"/>
              <w:bottom w:w="0" w:type="dxa"/>
              <w:right w:w="15" w:type="dxa"/>
            </w:tcMar>
            <w:vAlign w:val="center"/>
            <w:hideMark/>
          </w:tcPr>
          <w:p w14:paraId="540C6303" w14:textId="77777777" w:rsidR="00CC7CE0" w:rsidRPr="007F1D3F" w:rsidRDefault="00CC7CE0">
            <w:pPr>
              <w:jc w:val="right"/>
              <w:rPr>
                <w:b/>
                <w:bCs/>
              </w:rPr>
            </w:pPr>
            <w:r w:rsidRPr="007F1D3F">
              <w:rPr>
                <w:b/>
                <w:bCs/>
              </w:rPr>
              <w:t>205.839</w:t>
            </w:r>
          </w:p>
        </w:tc>
      </w:tr>
      <w:tr w:rsidR="007F1D3F" w:rsidRPr="007F1D3F" w14:paraId="4C3095CE" w14:textId="77777777" w:rsidTr="0000356A">
        <w:trPr>
          <w:trHeight w:val="285"/>
        </w:trPr>
        <w:tc>
          <w:tcPr>
            <w:tcW w:w="0" w:type="auto"/>
            <w:shd w:val="clear" w:color="auto" w:fill="auto"/>
            <w:noWrap/>
            <w:tcMar>
              <w:top w:w="15" w:type="dxa"/>
              <w:left w:w="15" w:type="dxa"/>
              <w:bottom w:w="0" w:type="dxa"/>
              <w:right w:w="15" w:type="dxa"/>
            </w:tcMar>
            <w:vAlign w:val="center"/>
            <w:hideMark/>
          </w:tcPr>
          <w:p w14:paraId="68BECBE3" w14:textId="77777777" w:rsidR="00CC7CE0" w:rsidRPr="007F1D3F" w:rsidRDefault="00CC7CE0" w:rsidP="0000356A">
            <w:pPr>
              <w:jc w:val="center"/>
            </w:pPr>
            <w:r w:rsidRPr="007F1D3F">
              <w:t>1</w:t>
            </w:r>
          </w:p>
        </w:tc>
        <w:tc>
          <w:tcPr>
            <w:tcW w:w="0" w:type="auto"/>
            <w:shd w:val="clear" w:color="auto" w:fill="auto"/>
            <w:noWrap/>
            <w:tcMar>
              <w:top w:w="15" w:type="dxa"/>
              <w:left w:w="15" w:type="dxa"/>
              <w:bottom w:w="0" w:type="dxa"/>
              <w:right w:w="15" w:type="dxa"/>
            </w:tcMar>
            <w:vAlign w:val="center"/>
            <w:hideMark/>
          </w:tcPr>
          <w:p w14:paraId="7AA0C2C4" w14:textId="77777777" w:rsidR="00CC7CE0" w:rsidRPr="007F1D3F" w:rsidRDefault="00CC7CE0">
            <w:r w:rsidRPr="007F1D3F">
              <w:t xml:space="preserve">Lao </w:t>
            </w:r>
            <w:proofErr w:type="spellStart"/>
            <w:r w:rsidRPr="007F1D3F">
              <w:t>động</w:t>
            </w:r>
            <w:proofErr w:type="spellEnd"/>
            <w:r w:rsidRPr="007F1D3F">
              <w:t xml:space="preserve"> </w:t>
            </w:r>
            <w:proofErr w:type="spellStart"/>
            <w:r w:rsidRPr="007F1D3F">
              <w:t>khu</w:t>
            </w:r>
            <w:proofErr w:type="spellEnd"/>
            <w:r w:rsidRPr="007F1D3F">
              <w:t xml:space="preserve"> </w:t>
            </w:r>
            <w:proofErr w:type="spellStart"/>
            <w:r w:rsidRPr="007F1D3F">
              <w:t>vực</w:t>
            </w:r>
            <w:proofErr w:type="spellEnd"/>
            <w:r w:rsidRPr="007F1D3F">
              <w:t xml:space="preserve"> </w:t>
            </w:r>
            <w:proofErr w:type="spellStart"/>
            <w:r w:rsidRPr="007F1D3F">
              <w:t>Nông</w:t>
            </w:r>
            <w:proofErr w:type="spellEnd"/>
            <w:r w:rsidRPr="007F1D3F">
              <w:t xml:space="preserve"> </w:t>
            </w:r>
            <w:proofErr w:type="spellStart"/>
            <w:r w:rsidRPr="007F1D3F">
              <w:t>nghiệp</w:t>
            </w:r>
            <w:proofErr w:type="spellEnd"/>
          </w:p>
        </w:tc>
        <w:tc>
          <w:tcPr>
            <w:tcW w:w="1692" w:type="dxa"/>
            <w:shd w:val="clear" w:color="auto" w:fill="auto"/>
            <w:noWrap/>
            <w:tcMar>
              <w:top w:w="15" w:type="dxa"/>
              <w:left w:w="15" w:type="dxa"/>
              <w:bottom w:w="0" w:type="dxa"/>
              <w:right w:w="15" w:type="dxa"/>
            </w:tcMar>
            <w:vAlign w:val="center"/>
            <w:hideMark/>
          </w:tcPr>
          <w:p w14:paraId="045CCA59" w14:textId="77777777" w:rsidR="00CC7CE0" w:rsidRPr="007F1D3F" w:rsidRDefault="00CC7CE0">
            <w:pPr>
              <w:jc w:val="right"/>
            </w:pPr>
            <w:r w:rsidRPr="007F1D3F">
              <w:t>85.692</w:t>
            </w:r>
          </w:p>
        </w:tc>
        <w:tc>
          <w:tcPr>
            <w:tcW w:w="1586" w:type="dxa"/>
            <w:shd w:val="clear" w:color="auto" w:fill="auto"/>
            <w:noWrap/>
            <w:tcMar>
              <w:top w:w="15" w:type="dxa"/>
              <w:left w:w="15" w:type="dxa"/>
              <w:bottom w:w="0" w:type="dxa"/>
              <w:right w:w="15" w:type="dxa"/>
            </w:tcMar>
            <w:vAlign w:val="center"/>
            <w:hideMark/>
          </w:tcPr>
          <w:p w14:paraId="76CB7698" w14:textId="77777777" w:rsidR="00CC7CE0" w:rsidRPr="007F1D3F" w:rsidRDefault="00CC7CE0">
            <w:pPr>
              <w:jc w:val="right"/>
            </w:pPr>
            <w:r w:rsidRPr="007F1D3F">
              <w:t>74576</w:t>
            </w:r>
          </w:p>
        </w:tc>
        <w:tc>
          <w:tcPr>
            <w:tcW w:w="1391" w:type="dxa"/>
            <w:shd w:val="clear" w:color="auto" w:fill="auto"/>
            <w:noWrap/>
            <w:tcMar>
              <w:top w:w="15" w:type="dxa"/>
              <w:left w:w="15" w:type="dxa"/>
              <w:bottom w:w="0" w:type="dxa"/>
              <w:right w:w="15" w:type="dxa"/>
            </w:tcMar>
            <w:vAlign w:val="center"/>
            <w:hideMark/>
          </w:tcPr>
          <w:p w14:paraId="7691A33F" w14:textId="77777777" w:rsidR="00CC7CE0" w:rsidRPr="007F1D3F" w:rsidRDefault="00CC7CE0">
            <w:pPr>
              <w:jc w:val="right"/>
            </w:pPr>
            <w:r w:rsidRPr="007F1D3F">
              <w:t>63188</w:t>
            </w:r>
          </w:p>
        </w:tc>
      </w:tr>
      <w:tr w:rsidR="007F1D3F" w:rsidRPr="007F1D3F" w14:paraId="4C50E01E" w14:textId="77777777" w:rsidTr="0000356A">
        <w:trPr>
          <w:trHeight w:val="285"/>
        </w:trPr>
        <w:tc>
          <w:tcPr>
            <w:tcW w:w="0" w:type="auto"/>
            <w:shd w:val="clear" w:color="auto" w:fill="auto"/>
            <w:noWrap/>
            <w:tcMar>
              <w:top w:w="15" w:type="dxa"/>
              <w:left w:w="15" w:type="dxa"/>
              <w:bottom w:w="0" w:type="dxa"/>
              <w:right w:w="15" w:type="dxa"/>
            </w:tcMar>
            <w:vAlign w:val="center"/>
            <w:hideMark/>
          </w:tcPr>
          <w:p w14:paraId="7EEFEBA7" w14:textId="77777777" w:rsidR="00CC7CE0" w:rsidRPr="007F1D3F" w:rsidRDefault="00CC7CE0" w:rsidP="0000356A">
            <w:pPr>
              <w:jc w:val="center"/>
            </w:pPr>
            <w:r w:rsidRPr="007F1D3F">
              <w:t>2</w:t>
            </w:r>
          </w:p>
        </w:tc>
        <w:tc>
          <w:tcPr>
            <w:tcW w:w="0" w:type="auto"/>
            <w:shd w:val="clear" w:color="auto" w:fill="auto"/>
            <w:noWrap/>
            <w:tcMar>
              <w:top w:w="15" w:type="dxa"/>
              <w:left w:w="15" w:type="dxa"/>
              <w:bottom w:w="0" w:type="dxa"/>
              <w:right w:w="15" w:type="dxa"/>
            </w:tcMar>
            <w:vAlign w:val="center"/>
            <w:hideMark/>
          </w:tcPr>
          <w:p w14:paraId="5530747B" w14:textId="77777777" w:rsidR="00CC7CE0" w:rsidRPr="007F1D3F" w:rsidRDefault="00CC7CE0">
            <w:r w:rsidRPr="007F1D3F">
              <w:t xml:space="preserve">Lao </w:t>
            </w:r>
            <w:proofErr w:type="spellStart"/>
            <w:r w:rsidRPr="007F1D3F">
              <w:t>động</w:t>
            </w:r>
            <w:proofErr w:type="spellEnd"/>
            <w:r w:rsidRPr="007F1D3F">
              <w:t xml:space="preserve"> CN-XD. Trong </w:t>
            </w:r>
            <w:proofErr w:type="spellStart"/>
            <w:r w:rsidRPr="007F1D3F">
              <w:t>đó</w:t>
            </w:r>
            <w:proofErr w:type="spellEnd"/>
            <w:r w:rsidRPr="007F1D3F">
              <w:t>:</w:t>
            </w:r>
          </w:p>
        </w:tc>
        <w:tc>
          <w:tcPr>
            <w:tcW w:w="1692" w:type="dxa"/>
            <w:shd w:val="clear" w:color="auto" w:fill="auto"/>
            <w:noWrap/>
            <w:tcMar>
              <w:top w:w="15" w:type="dxa"/>
              <w:left w:w="15" w:type="dxa"/>
              <w:bottom w:w="0" w:type="dxa"/>
              <w:right w:w="15" w:type="dxa"/>
            </w:tcMar>
            <w:vAlign w:val="center"/>
            <w:hideMark/>
          </w:tcPr>
          <w:p w14:paraId="3EF1749E" w14:textId="77777777" w:rsidR="00CC7CE0" w:rsidRPr="007F1D3F" w:rsidRDefault="00CC7CE0">
            <w:pPr>
              <w:jc w:val="right"/>
            </w:pPr>
            <w:r w:rsidRPr="007F1D3F">
              <w:t>16.723</w:t>
            </w:r>
          </w:p>
        </w:tc>
        <w:tc>
          <w:tcPr>
            <w:tcW w:w="1586" w:type="dxa"/>
            <w:shd w:val="clear" w:color="auto" w:fill="auto"/>
            <w:noWrap/>
            <w:tcMar>
              <w:top w:w="15" w:type="dxa"/>
              <w:left w:w="15" w:type="dxa"/>
              <w:bottom w:w="0" w:type="dxa"/>
              <w:right w:w="15" w:type="dxa"/>
            </w:tcMar>
            <w:vAlign w:val="center"/>
            <w:hideMark/>
          </w:tcPr>
          <w:p w14:paraId="50139462" w14:textId="77777777" w:rsidR="00CC7CE0" w:rsidRPr="007F1D3F" w:rsidRDefault="00CC7CE0">
            <w:pPr>
              <w:jc w:val="right"/>
            </w:pPr>
            <w:r w:rsidRPr="007F1D3F">
              <w:t>52.679</w:t>
            </w:r>
          </w:p>
        </w:tc>
        <w:tc>
          <w:tcPr>
            <w:tcW w:w="1391" w:type="dxa"/>
            <w:shd w:val="clear" w:color="auto" w:fill="auto"/>
            <w:noWrap/>
            <w:tcMar>
              <w:top w:w="15" w:type="dxa"/>
              <w:left w:w="15" w:type="dxa"/>
              <w:bottom w:w="0" w:type="dxa"/>
              <w:right w:w="15" w:type="dxa"/>
            </w:tcMar>
            <w:vAlign w:val="center"/>
            <w:hideMark/>
          </w:tcPr>
          <w:p w14:paraId="1A305C47" w14:textId="77777777" w:rsidR="00CC7CE0" w:rsidRPr="007F1D3F" w:rsidRDefault="00CC7CE0">
            <w:pPr>
              <w:jc w:val="right"/>
            </w:pPr>
            <w:r w:rsidRPr="007F1D3F">
              <w:t>86305,9</w:t>
            </w:r>
          </w:p>
        </w:tc>
      </w:tr>
      <w:tr w:rsidR="007F1D3F" w:rsidRPr="007F1D3F" w14:paraId="476C2573" w14:textId="77777777" w:rsidTr="0000356A">
        <w:trPr>
          <w:trHeight w:val="285"/>
        </w:trPr>
        <w:tc>
          <w:tcPr>
            <w:tcW w:w="0" w:type="auto"/>
            <w:shd w:val="clear" w:color="auto" w:fill="auto"/>
            <w:noWrap/>
            <w:tcMar>
              <w:top w:w="15" w:type="dxa"/>
              <w:left w:w="15" w:type="dxa"/>
              <w:bottom w:w="0" w:type="dxa"/>
              <w:right w:w="15" w:type="dxa"/>
            </w:tcMar>
            <w:vAlign w:val="center"/>
            <w:hideMark/>
          </w:tcPr>
          <w:p w14:paraId="55B2ADF2" w14:textId="77777777" w:rsidR="00CC7CE0" w:rsidRPr="007F1D3F" w:rsidRDefault="00CC7CE0" w:rsidP="0000356A">
            <w:pPr>
              <w:jc w:val="center"/>
              <w:rPr>
                <w:i/>
                <w:iCs/>
              </w:rPr>
            </w:pPr>
            <w:r w:rsidRPr="007F1D3F">
              <w:rPr>
                <w:i/>
                <w:iCs/>
              </w:rPr>
              <w:t>2.1</w:t>
            </w:r>
          </w:p>
        </w:tc>
        <w:tc>
          <w:tcPr>
            <w:tcW w:w="0" w:type="auto"/>
            <w:shd w:val="clear" w:color="auto" w:fill="auto"/>
            <w:noWrap/>
            <w:tcMar>
              <w:top w:w="15" w:type="dxa"/>
              <w:left w:w="15" w:type="dxa"/>
              <w:bottom w:w="0" w:type="dxa"/>
              <w:right w:w="15" w:type="dxa"/>
            </w:tcMar>
            <w:vAlign w:val="center"/>
            <w:hideMark/>
          </w:tcPr>
          <w:p w14:paraId="42C80EF4" w14:textId="77777777" w:rsidR="00CC7CE0" w:rsidRPr="007F1D3F" w:rsidRDefault="00CC7CE0">
            <w:pPr>
              <w:rPr>
                <w:i/>
                <w:iCs/>
              </w:rPr>
            </w:pPr>
            <w:r w:rsidRPr="007F1D3F">
              <w:rPr>
                <w:i/>
                <w:iCs/>
              </w:rPr>
              <w:t xml:space="preserve">Lao </w:t>
            </w:r>
            <w:proofErr w:type="spellStart"/>
            <w:r w:rsidRPr="007F1D3F">
              <w:rPr>
                <w:i/>
                <w:iCs/>
              </w:rPr>
              <w:t>động</w:t>
            </w:r>
            <w:proofErr w:type="spellEnd"/>
            <w:r w:rsidRPr="007F1D3F">
              <w:rPr>
                <w:i/>
                <w:iCs/>
              </w:rPr>
              <w:t xml:space="preserve"> Khu </w:t>
            </w:r>
            <w:proofErr w:type="spellStart"/>
            <w:r w:rsidRPr="007F1D3F">
              <w:rPr>
                <w:i/>
                <w:iCs/>
              </w:rPr>
              <w:t>vực</w:t>
            </w:r>
            <w:proofErr w:type="spellEnd"/>
            <w:r w:rsidRPr="007F1D3F">
              <w:rPr>
                <w:i/>
                <w:iCs/>
              </w:rPr>
              <w:t xml:space="preserve"> Công </w:t>
            </w:r>
            <w:proofErr w:type="spellStart"/>
            <w:r w:rsidRPr="007F1D3F">
              <w:rPr>
                <w:i/>
                <w:iCs/>
              </w:rPr>
              <w:t>nghiệp</w:t>
            </w:r>
            <w:proofErr w:type="spellEnd"/>
          </w:p>
        </w:tc>
        <w:tc>
          <w:tcPr>
            <w:tcW w:w="1692" w:type="dxa"/>
            <w:shd w:val="clear" w:color="auto" w:fill="auto"/>
            <w:noWrap/>
            <w:tcMar>
              <w:top w:w="15" w:type="dxa"/>
              <w:left w:w="15" w:type="dxa"/>
              <w:bottom w:w="0" w:type="dxa"/>
              <w:right w:w="15" w:type="dxa"/>
            </w:tcMar>
            <w:vAlign w:val="center"/>
            <w:hideMark/>
          </w:tcPr>
          <w:p w14:paraId="0FF29204" w14:textId="77777777" w:rsidR="00CC7CE0" w:rsidRPr="007F1D3F" w:rsidRDefault="00CC7CE0">
            <w:pPr>
              <w:jc w:val="right"/>
              <w:rPr>
                <w:i/>
                <w:iCs/>
              </w:rPr>
            </w:pPr>
            <w:r w:rsidRPr="007F1D3F">
              <w:rPr>
                <w:i/>
                <w:iCs/>
              </w:rPr>
              <w:t>14.223</w:t>
            </w:r>
          </w:p>
        </w:tc>
        <w:tc>
          <w:tcPr>
            <w:tcW w:w="1586" w:type="dxa"/>
            <w:shd w:val="clear" w:color="auto" w:fill="auto"/>
            <w:noWrap/>
            <w:tcMar>
              <w:top w:w="15" w:type="dxa"/>
              <w:left w:w="15" w:type="dxa"/>
              <w:bottom w:w="0" w:type="dxa"/>
              <w:right w:w="15" w:type="dxa"/>
            </w:tcMar>
            <w:vAlign w:val="center"/>
            <w:hideMark/>
          </w:tcPr>
          <w:p w14:paraId="67D86217" w14:textId="77777777" w:rsidR="00CC7CE0" w:rsidRPr="007F1D3F" w:rsidRDefault="00CC7CE0">
            <w:pPr>
              <w:jc w:val="right"/>
              <w:rPr>
                <w:i/>
                <w:iCs/>
              </w:rPr>
            </w:pPr>
            <w:r w:rsidRPr="007F1D3F">
              <w:rPr>
                <w:i/>
                <w:iCs/>
              </w:rPr>
              <w:t>32.679</w:t>
            </w:r>
          </w:p>
        </w:tc>
        <w:tc>
          <w:tcPr>
            <w:tcW w:w="1391" w:type="dxa"/>
            <w:shd w:val="clear" w:color="auto" w:fill="auto"/>
            <w:noWrap/>
            <w:tcMar>
              <w:top w:w="15" w:type="dxa"/>
              <w:left w:w="15" w:type="dxa"/>
              <w:bottom w:w="0" w:type="dxa"/>
              <w:right w:w="15" w:type="dxa"/>
            </w:tcMar>
            <w:vAlign w:val="center"/>
            <w:hideMark/>
          </w:tcPr>
          <w:p w14:paraId="733806DC" w14:textId="77777777" w:rsidR="00CC7CE0" w:rsidRPr="007F1D3F" w:rsidRDefault="00CC7CE0">
            <w:pPr>
              <w:jc w:val="right"/>
              <w:rPr>
                <w:i/>
                <w:iCs/>
              </w:rPr>
            </w:pPr>
            <w:r w:rsidRPr="007F1D3F">
              <w:rPr>
                <w:i/>
                <w:iCs/>
              </w:rPr>
              <w:t>47209,7</w:t>
            </w:r>
          </w:p>
        </w:tc>
      </w:tr>
      <w:tr w:rsidR="007F1D3F" w:rsidRPr="007F1D3F" w14:paraId="7E54EFAE" w14:textId="77777777" w:rsidTr="0000356A">
        <w:trPr>
          <w:trHeight w:val="285"/>
        </w:trPr>
        <w:tc>
          <w:tcPr>
            <w:tcW w:w="0" w:type="auto"/>
            <w:shd w:val="clear" w:color="auto" w:fill="auto"/>
            <w:noWrap/>
            <w:tcMar>
              <w:top w:w="15" w:type="dxa"/>
              <w:left w:w="15" w:type="dxa"/>
              <w:bottom w:w="0" w:type="dxa"/>
              <w:right w:w="15" w:type="dxa"/>
            </w:tcMar>
            <w:vAlign w:val="center"/>
            <w:hideMark/>
          </w:tcPr>
          <w:p w14:paraId="1AE58C9D" w14:textId="77777777" w:rsidR="00CC7CE0" w:rsidRPr="007F1D3F" w:rsidRDefault="00CC7CE0" w:rsidP="0000356A">
            <w:pPr>
              <w:jc w:val="center"/>
              <w:rPr>
                <w:i/>
                <w:iCs/>
              </w:rPr>
            </w:pPr>
            <w:r w:rsidRPr="007F1D3F">
              <w:rPr>
                <w:i/>
                <w:iCs/>
              </w:rPr>
              <w:t>2.2</w:t>
            </w:r>
          </w:p>
        </w:tc>
        <w:tc>
          <w:tcPr>
            <w:tcW w:w="0" w:type="auto"/>
            <w:shd w:val="clear" w:color="auto" w:fill="auto"/>
            <w:noWrap/>
            <w:tcMar>
              <w:top w:w="15" w:type="dxa"/>
              <w:left w:w="15" w:type="dxa"/>
              <w:bottom w:w="0" w:type="dxa"/>
              <w:right w:w="15" w:type="dxa"/>
            </w:tcMar>
            <w:vAlign w:val="center"/>
            <w:hideMark/>
          </w:tcPr>
          <w:p w14:paraId="735022B9" w14:textId="77777777" w:rsidR="00CC7CE0" w:rsidRPr="007F1D3F" w:rsidRDefault="00CC7CE0">
            <w:pPr>
              <w:rPr>
                <w:i/>
                <w:iCs/>
              </w:rPr>
            </w:pPr>
            <w:r w:rsidRPr="007F1D3F">
              <w:rPr>
                <w:i/>
                <w:iCs/>
              </w:rPr>
              <w:t xml:space="preserve">Lao </w:t>
            </w:r>
            <w:proofErr w:type="spellStart"/>
            <w:r w:rsidRPr="007F1D3F">
              <w:rPr>
                <w:i/>
                <w:iCs/>
              </w:rPr>
              <w:t>động</w:t>
            </w:r>
            <w:proofErr w:type="spellEnd"/>
            <w:r w:rsidRPr="007F1D3F">
              <w:rPr>
                <w:i/>
                <w:iCs/>
              </w:rPr>
              <w:t xml:space="preserve"> </w:t>
            </w:r>
            <w:proofErr w:type="spellStart"/>
            <w:r w:rsidRPr="007F1D3F">
              <w:rPr>
                <w:i/>
                <w:iCs/>
              </w:rPr>
              <w:t>xây</w:t>
            </w:r>
            <w:proofErr w:type="spellEnd"/>
            <w:r w:rsidRPr="007F1D3F">
              <w:rPr>
                <w:i/>
                <w:iCs/>
              </w:rPr>
              <w:t xml:space="preserve"> </w:t>
            </w:r>
            <w:proofErr w:type="spellStart"/>
            <w:r w:rsidRPr="007F1D3F">
              <w:rPr>
                <w:i/>
                <w:iCs/>
              </w:rPr>
              <w:t>dựng</w:t>
            </w:r>
            <w:proofErr w:type="spellEnd"/>
          </w:p>
        </w:tc>
        <w:tc>
          <w:tcPr>
            <w:tcW w:w="1692" w:type="dxa"/>
            <w:shd w:val="clear" w:color="auto" w:fill="auto"/>
            <w:noWrap/>
            <w:tcMar>
              <w:top w:w="15" w:type="dxa"/>
              <w:left w:w="15" w:type="dxa"/>
              <w:bottom w:w="0" w:type="dxa"/>
              <w:right w:w="15" w:type="dxa"/>
            </w:tcMar>
            <w:vAlign w:val="center"/>
            <w:hideMark/>
          </w:tcPr>
          <w:p w14:paraId="6450FC2E" w14:textId="77777777" w:rsidR="00CC7CE0" w:rsidRPr="007F1D3F" w:rsidRDefault="00CC7CE0">
            <w:pPr>
              <w:jc w:val="right"/>
              <w:rPr>
                <w:i/>
                <w:iCs/>
              </w:rPr>
            </w:pPr>
            <w:r w:rsidRPr="007F1D3F">
              <w:rPr>
                <w:i/>
                <w:iCs/>
              </w:rPr>
              <w:t>2500</w:t>
            </w:r>
          </w:p>
        </w:tc>
        <w:tc>
          <w:tcPr>
            <w:tcW w:w="1586" w:type="dxa"/>
            <w:shd w:val="clear" w:color="auto" w:fill="auto"/>
            <w:noWrap/>
            <w:tcMar>
              <w:top w:w="15" w:type="dxa"/>
              <w:left w:w="15" w:type="dxa"/>
              <w:bottom w:w="0" w:type="dxa"/>
              <w:right w:w="15" w:type="dxa"/>
            </w:tcMar>
            <w:vAlign w:val="center"/>
            <w:hideMark/>
          </w:tcPr>
          <w:p w14:paraId="11E75CFC" w14:textId="77777777" w:rsidR="00CC7CE0" w:rsidRPr="007F1D3F" w:rsidRDefault="00CC7CE0">
            <w:pPr>
              <w:jc w:val="right"/>
              <w:rPr>
                <w:i/>
                <w:iCs/>
              </w:rPr>
            </w:pPr>
            <w:r w:rsidRPr="007F1D3F">
              <w:rPr>
                <w:i/>
                <w:iCs/>
              </w:rPr>
              <w:t>20000</w:t>
            </w:r>
          </w:p>
        </w:tc>
        <w:tc>
          <w:tcPr>
            <w:tcW w:w="1391" w:type="dxa"/>
            <w:shd w:val="clear" w:color="auto" w:fill="auto"/>
            <w:noWrap/>
            <w:tcMar>
              <w:top w:w="15" w:type="dxa"/>
              <w:left w:w="15" w:type="dxa"/>
              <w:bottom w:w="0" w:type="dxa"/>
              <w:right w:w="15" w:type="dxa"/>
            </w:tcMar>
            <w:vAlign w:val="center"/>
            <w:hideMark/>
          </w:tcPr>
          <w:p w14:paraId="73E6F514" w14:textId="77777777" w:rsidR="00CC7CE0" w:rsidRPr="007F1D3F" w:rsidRDefault="00CC7CE0">
            <w:pPr>
              <w:jc w:val="right"/>
              <w:rPr>
                <w:i/>
                <w:iCs/>
              </w:rPr>
            </w:pPr>
            <w:r w:rsidRPr="007F1D3F">
              <w:rPr>
                <w:i/>
                <w:iCs/>
              </w:rPr>
              <w:t>39096,2</w:t>
            </w:r>
          </w:p>
        </w:tc>
      </w:tr>
      <w:tr w:rsidR="007F1D3F" w:rsidRPr="007F1D3F" w14:paraId="6A455F6C" w14:textId="77777777" w:rsidTr="0000356A">
        <w:trPr>
          <w:trHeight w:val="285"/>
        </w:trPr>
        <w:tc>
          <w:tcPr>
            <w:tcW w:w="0" w:type="auto"/>
            <w:shd w:val="clear" w:color="auto" w:fill="auto"/>
            <w:noWrap/>
            <w:tcMar>
              <w:top w:w="15" w:type="dxa"/>
              <w:left w:w="15" w:type="dxa"/>
              <w:bottom w:w="0" w:type="dxa"/>
              <w:right w:w="15" w:type="dxa"/>
            </w:tcMar>
            <w:vAlign w:val="center"/>
            <w:hideMark/>
          </w:tcPr>
          <w:p w14:paraId="1B7BEA50" w14:textId="77777777" w:rsidR="00CC7CE0" w:rsidRPr="007F1D3F" w:rsidRDefault="00CC7CE0" w:rsidP="0000356A">
            <w:pPr>
              <w:jc w:val="center"/>
            </w:pPr>
            <w:r w:rsidRPr="007F1D3F">
              <w:t>3</w:t>
            </w:r>
          </w:p>
        </w:tc>
        <w:tc>
          <w:tcPr>
            <w:tcW w:w="0" w:type="auto"/>
            <w:shd w:val="clear" w:color="auto" w:fill="auto"/>
            <w:noWrap/>
            <w:tcMar>
              <w:top w:w="15" w:type="dxa"/>
              <w:left w:w="15" w:type="dxa"/>
              <w:bottom w:w="0" w:type="dxa"/>
              <w:right w:w="15" w:type="dxa"/>
            </w:tcMar>
            <w:vAlign w:val="center"/>
            <w:hideMark/>
          </w:tcPr>
          <w:p w14:paraId="7BD8BB87" w14:textId="77777777" w:rsidR="00CC7CE0" w:rsidRPr="007F1D3F" w:rsidRDefault="00CC7CE0">
            <w:r w:rsidRPr="007F1D3F">
              <w:t xml:space="preserve">Lao </w:t>
            </w:r>
            <w:proofErr w:type="spellStart"/>
            <w:r w:rsidRPr="007F1D3F">
              <w:t>động</w:t>
            </w:r>
            <w:proofErr w:type="spellEnd"/>
            <w:r w:rsidRPr="007F1D3F">
              <w:t xml:space="preserve"> Khu </w:t>
            </w:r>
            <w:proofErr w:type="spellStart"/>
            <w:r w:rsidRPr="007F1D3F">
              <w:t>vực</w:t>
            </w:r>
            <w:proofErr w:type="spellEnd"/>
            <w:r w:rsidRPr="007F1D3F">
              <w:t xml:space="preserve"> </w:t>
            </w:r>
            <w:proofErr w:type="spellStart"/>
            <w:r w:rsidRPr="007F1D3F">
              <w:t>dịch</w:t>
            </w:r>
            <w:proofErr w:type="spellEnd"/>
            <w:r w:rsidRPr="007F1D3F">
              <w:t xml:space="preserve"> </w:t>
            </w:r>
            <w:proofErr w:type="spellStart"/>
            <w:r w:rsidRPr="007F1D3F">
              <w:t>vụ</w:t>
            </w:r>
            <w:proofErr w:type="spellEnd"/>
          </w:p>
        </w:tc>
        <w:tc>
          <w:tcPr>
            <w:tcW w:w="1692" w:type="dxa"/>
            <w:shd w:val="clear" w:color="auto" w:fill="auto"/>
            <w:noWrap/>
            <w:tcMar>
              <w:top w:w="15" w:type="dxa"/>
              <w:left w:w="15" w:type="dxa"/>
              <w:bottom w:w="0" w:type="dxa"/>
              <w:right w:w="15" w:type="dxa"/>
            </w:tcMar>
            <w:vAlign w:val="center"/>
            <w:hideMark/>
          </w:tcPr>
          <w:p w14:paraId="449F1A49" w14:textId="77777777" w:rsidR="00CC7CE0" w:rsidRPr="007F1D3F" w:rsidRDefault="00CC7CE0">
            <w:pPr>
              <w:jc w:val="right"/>
            </w:pPr>
            <w:r w:rsidRPr="007F1D3F">
              <w:t>12.058</w:t>
            </w:r>
          </w:p>
        </w:tc>
        <w:tc>
          <w:tcPr>
            <w:tcW w:w="1586" w:type="dxa"/>
            <w:shd w:val="clear" w:color="auto" w:fill="auto"/>
            <w:noWrap/>
            <w:tcMar>
              <w:top w:w="15" w:type="dxa"/>
              <w:left w:w="15" w:type="dxa"/>
              <w:bottom w:w="0" w:type="dxa"/>
              <w:right w:w="15" w:type="dxa"/>
            </w:tcMar>
            <w:vAlign w:val="center"/>
            <w:hideMark/>
          </w:tcPr>
          <w:p w14:paraId="26C04042" w14:textId="77777777" w:rsidR="00CC7CE0" w:rsidRPr="007F1D3F" w:rsidRDefault="00CC7CE0">
            <w:pPr>
              <w:jc w:val="right"/>
            </w:pPr>
            <w:r w:rsidRPr="007F1D3F">
              <w:t>29894</w:t>
            </w:r>
          </w:p>
        </w:tc>
        <w:tc>
          <w:tcPr>
            <w:tcW w:w="1391" w:type="dxa"/>
            <w:shd w:val="clear" w:color="auto" w:fill="auto"/>
            <w:noWrap/>
            <w:tcMar>
              <w:top w:w="15" w:type="dxa"/>
              <w:left w:w="15" w:type="dxa"/>
              <w:bottom w:w="0" w:type="dxa"/>
              <w:right w:w="15" w:type="dxa"/>
            </w:tcMar>
            <w:vAlign w:val="center"/>
            <w:hideMark/>
          </w:tcPr>
          <w:p w14:paraId="386DE05F" w14:textId="77777777" w:rsidR="00CC7CE0" w:rsidRPr="007F1D3F" w:rsidRDefault="00CC7CE0">
            <w:pPr>
              <w:jc w:val="right"/>
            </w:pPr>
            <w:r w:rsidRPr="007F1D3F">
              <w:t>56345,9</w:t>
            </w:r>
          </w:p>
        </w:tc>
      </w:tr>
      <w:tr w:rsidR="007F1D3F" w:rsidRPr="007F1D3F" w14:paraId="512A0FAB" w14:textId="77777777" w:rsidTr="0000356A">
        <w:trPr>
          <w:trHeight w:val="285"/>
        </w:trPr>
        <w:tc>
          <w:tcPr>
            <w:tcW w:w="0" w:type="auto"/>
            <w:shd w:val="clear" w:color="auto" w:fill="auto"/>
            <w:noWrap/>
            <w:tcMar>
              <w:top w:w="15" w:type="dxa"/>
              <w:left w:w="15" w:type="dxa"/>
              <w:bottom w:w="0" w:type="dxa"/>
              <w:right w:w="15" w:type="dxa"/>
            </w:tcMar>
            <w:vAlign w:val="center"/>
            <w:hideMark/>
          </w:tcPr>
          <w:p w14:paraId="026A93F2" w14:textId="77777777" w:rsidR="00CC7CE0" w:rsidRPr="007F1D3F" w:rsidRDefault="00CC7CE0" w:rsidP="0000356A">
            <w:pPr>
              <w:jc w:val="center"/>
            </w:pPr>
            <w:r w:rsidRPr="007F1D3F">
              <w:t>II</w:t>
            </w:r>
          </w:p>
        </w:tc>
        <w:tc>
          <w:tcPr>
            <w:tcW w:w="0" w:type="auto"/>
            <w:shd w:val="clear" w:color="auto" w:fill="auto"/>
            <w:noWrap/>
            <w:tcMar>
              <w:top w:w="15" w:type="dxa"/>
              <w:left w:w="15" w:type="dxa"/>
              <w:bottom w:w="0" w:type="dxa"/>
              <w:right w:w="15" w:type="dxa"/>
            </w:tcMar>
            <w:vAlign w:val="center"/>
            <w:hideMark/>
          </w:tcPr>
          <w:p w14:paraId="4DBA58FF" w14:textId="77777777" w:rsidR="00CC7CE0" w:rsidRPr="007F1D3F" w:rsidRDefault="00CC7CE0">
            <w:proofErr w:type="spellStart"/>
            <w:r w:rsidRPr="007F1D3F">
              <w:t>Cơ</w:t>
            </w:r>
            <w:proofErr w:type="spellEnd"/>
            <w:r w:rsidRPr="007F1D3F">
              <w:t xml:space="preserve"> cấu (%)</w:t>
            </w:r>
          </w:p>
        </w:tc>
        <w:tc>
          <w:tcPr>
            <w:tcW w:w="1692" w:type="dxa"/>
            <w:shd w:val="clear" w:color="auto" w:fill="auto"/>
            <w:noWrap/>
            <w:tcMar>
              <w:top w:w="15" w:type="dxa"/>
              <w:left w:w="15" w:type="dxa"/>
              <w:bottom w:w="0" w:type="dxa"/>
              <w:right w:w="15" w:type="dxa"/>
            </w:tcMar>
            <w:vAlign w:val="center"/>
            <w:hideMark/>
          </w:tcPr>
          <w:p w14:paraId="00F4FD51" w14:textId="77777777" w:rsidR="00CC7CE0" w:rsidRPr="007F1D3F" w:rsidRDefault="00CC7CE0">
            <w:r w:rsidRPr="007F1D3F">
              <w:t> </w:t>
            </w:r>
          </w:p>
        </w:tc>
        <w:tc>
          <w:tcPr>
            <w:tcW w:w="1586" w:type="dxa"/>
            <w:shd w:val="clear" w:color="auto" w:fill="auto"/>
            <w:noWrap/>
            <w:tcMar>
              <w:top w:w="15" w:type="dxa"/>
              <w:left w:w="15" w:type="dxa"/>
              <w:bottom w:w="0" w:type="dxa"/>
              <w:right w:w="15" w:type="dxa"/>
            </w:tcMar>
            <w:vAlign w:val="center"/>
            <w:hideMark/>
          </w:tcPr>
          <w:p w14:paraId="51A6CC44" w14:textId="77777777" w:rsidR="00CC7CE0" w:rsidRPr="007F1D3F" w:rsidRDefault="00CC7CE0">
            <w:r w:rsidRPr="007F1D3F">
              <w:t> </w:t>
            </w:r>
          </w:p>
        </w:tc>
        <w:tc>
          <w:tcPr>
            <w:tcW w:w="1391" w:type="dxa"/>
            <w:shd w:val="clear" w:color="auto" w:fill="auto"/>
            <w:noWrap/>
            <w:tcMar>
              <w:top w:w="15" w:type="dxa"/>
              <w:left w:w="15" w:type="dxa"/>
              <w:bottom w:w="0" w:type="dxa"/>
              <w:right w:w="15" w:type="dxa"/>
            </w:tcMar>
            <w:vAlign w:val="center"/>
            <w:hideMark/>
          </w:tcPr>
          <w:p w14:paraId="06F71D42" w14:textId="77777777" w:rsidR="00CC7CE0" w:rsidRPr="007F1D3F" w:rsidRDefault="00CC7CE0">
            <w:r w:rsidRPr="007F1D3F">
              <w:t> </w:t>
            </w:r>
          </w:p>
        </w:tc>
      </w:tr>
      <w:tr w:rsidR="007F1D3F" w:rsidRPr="007F1D3F" w14:paraId="6D6A50F9" w14:textId="77777777" w:rsidTr="0000356A">
        <w:trPr>
          <w:trHeight w:val="300"/>
        </w:trPr>
        <w:tc>
          <w:tcPr>
            <w:tcW w:w="0" w:type="auto"/>
            <w:shd w:val="clear" w:color="auto" w:fill="auto"/>
            <w:noWrap/>
            <w:tcMar>
              <w:top w:w="15" w:type="dxa"/>
              <w:left w:w="15" w:type="dxa"/>
              <w:bottom w:w="0" w:type="dxa"/>
              <w:right w:w="15" w:type="dxa"/>
            </w:tcMar>
            <w:vAlign w:val="center"/>
            <w:hideMark/>
          </w:tcPr>
          <w:p w14:paraId="55A7F0C8" w14:textId="7BFA2852" w:rsidR="00CC7CE0" w:rsidRPr="007F1D3F" w:rsidRDefault="00CC7CE0" w:rsidP="0000356A">
            <w:pPr>
              <w:jc w:val="center"/>
            </w:pPr>
          </w:p>
        </w:tc>
        <w:tc>
          <w:tcPr>
            <w:tcW w:w="0" w:type="auto"/>
            <w:shd w:val="clear" w:color="auto" w:fill="auto"/>
            <w:noWrap/>
            <w:tcMar>
              <w:top w:w="15" w:type="dxa"/>
              <w:left w:w="15" w:type="dxa"/>
              <w:bottom w:w="0" w:type="dxa"/>
              <w:right w:w="15" w:type="dxa"/>
            </w:tcMar>
            <w:vAlign w:val="center"/>
            <w:hideMark/>
          </w:tcPr>
          <w:p w14:paraId="26CD0472" w14:textId="77777777" w:rsidR="00CC7CE0" w:rsidRPr="007F1D3F" w:rsidRDefault="00CC7CE0">
            <w:pPr>
              <w:rPr>
                <w:b/>
                <w:bCs/>
              </w:rPr>
            </w:pPr>
            <w:proofErr w:type="spellStart"/>
            <w:r w:rsidRPr="007F1D3F">
              <w:rPr>
                <w:b/>
                <w:bCs/>
              </w:rPr>
              <w:t>Tổng</w:t>
            </w:r>
            <w:proofErr w:type="spellEnd"/>
          </w:p>
        </w:tc>
        <w:tc>
          <w:tcPr>
            <w:tcW w:w="1692" w:type="dxa"/>
            <w:shd w:val="clear" w:color="auto" w:fill="auto"/>
            <w:noWrap/>
            <w:tcMar>
              <w:top w:w="15" w:type="dxa"/>
              <w:left w:w="15" w:type="dxa"/>
              <w:bottom w:w="0" w:type="dxa"/>
              <w:right w:w="15" w:type="dxa"/>
            </w:tcMar>
            <w:vAlign w:val="center"/>
            <w:hideMark/>
          </w:tcPr>
          <w:p w14:paraId="22305073" w14:textId="77777777" w:rsidR="00CC7CE0" w:rsidRPr="007F1D3F" w:rsidRDefault="00CC7CE0">
            <w:pPr>
              <w:jc w:val="right"/>
              <w:rPr>
                <w:b/>
                <w:bCs/>
              </w:rPr>
            </w:pPr>
            <w:r w:rsidRPr="007F1D3F">
              <w:rPr>
                <w:b/>
                <w:bCs/>
              </w:rPr>
              <w:t>100,0</w:t>
            </w:r>
          </w:p>
        </w:tc>
        <w:tc>
          <w:tcPr>
            <w:tcW w:w="1586" w:type="dxa"/>
            <w:shd w:val="clear" w:color="auto" w:fill="auto"/>
            <w:noWrap/>
            <w:tcMar>
              <w:top w:w="15" w:type="dxa"/>
              <w:left w:w="15" w:type="dxa"/>
              <w:bottom w:w="0" w:type="dxa"/>
              <w:right w:w="15" w:type="dxa"/>
            </w:tcMar>
            <w:vAlign w:val="center"/>
            <w:hideMark/>
          </w:tcPr>
          <w:p w14:paraId="328B06BF" w14:textId="77777777" w:rsidR="00CC7CE0" w:rsidRPr="007F1D3F" w:rsidRDefault="00CC7CE0">
            <w:pPr>
              <w:jc w:val="right"/>
              <w:rPr>
                <w:b/>
                <w:bCs/>
              </w:rPr>
            </w:pPr>
            <w:r w:rsidRPr="007F1D3F">
              <w:rPr>
                <w:b/>
                <w:bCs/>
              </w:rPr>
              <w:t>100,0</w:t>
            </w:r>
          </w:p>
        </w:tc>
        <w:tc>
          <w:tcPr>
            <w:tcW w:w="1391" w:type="dxa"/>
            <w:shd w:val="clear" w:color="auto" w:fill="auto"/>
            <w:noWrap/>
            <w:tcMar>
              <w:top w:w="15" w:type="dxa"/>
              <w:left w:w="15" w:type="dxa"/>
              <w:bottom w:w="0" w:type="dxa"/>
              <w:right w:w="15" w:type="dxa"/>
            </w:tcMar>
            <w:vAlign w:val="center"/>
            <w:hideMark/>
          </w:tcPr>
          <w:p w14:paraId="1A8EA55B" w14:textId="77777777" w:rsidR="00CC7CE0" w:rsidRPr="007F1D3F" w:rsidRDefault="00CC7CE0">
            <w:pPr>
              <w:jc w:val="right"/>
              <w:rPr>
                <w:b/>
                <w:bCs/>
              </w:rPr>
            </w:pPr>
            <w:r w:rsidRPr="007F1D3F">
              <w:rPr>
                <w:b/>
                <w:bCs/>
              </w:rPr>
              <w:t>100,0</w:t>
            </w:r>
          </w:p>
        </w:tc>
      </w:tr>
      <w:tr w:rsidR="007F1D3F" w:rsidRPr="007F1D3F" w14:paraId="1FB6FF15" w14:textId="77777777" w:rsidTr="0000356A">
        <w:trPr>
          <w:trHeight w:val="285"/>
        </w:trPr>
        <w:tc>
          <w:tcPr>
            <w:tcW w:w="0" w:type="auto"/>
            <w:shd w:val="clear" w:color="auto" w:fill="auto"/>
            <w:noWrap/>
            <w:tcMar>
              <w:top w:w="15" w:type="dxa"/>
              <w:left w:w="15" w:type="dxa"/>
              <w:bottom w:w="0" w:type="dxa"/>
              <w:right w:w="15" w:type="dxa"/>
            </w:tcMar>
            <w:vAlign w:val="center"/>
            <w:hideMark/>
          </w:tcPr>
          <w:p w14:paraId="22B15426" w14:textId="77777777" w:rsidR="00CC7CE0" w:rsidRPr="007F1D3F" w:rsidRDefault="00CC7CE0" w:rsidP="0000356A">
            <w:pPr>
              <w:jc w:val="center"/>
            </w:pPr>
            <w:r w:rsidRPr="007F1D3F">
              <w:t>1</w:t>
            </w:r>
          </w:p>
        </w:tc>
        <w:tc>
          <w:tcPr>
            <w:tcW w:w="0" w:type="auto"/>
            <w:shd w:val="clear" w:color="auto" w:fill="auto"/>
            <w:noWrap/>
            <w:tcMar>
              <w:top w:w="15" w:type="dxa"/>
              <w:left w:w="15" w:type="dxa"/>
              <w:bottom w:w="0" w:type="dxa"/>
              <w:right w:w="15" w:type="dxa"/>
            </w:tcMar>
            <w:vAlign w:val="center"/>
            <w:hideMark/>
          </w:tcPr>
          <w:p w14:paraId="07F5FAAB" w14:textId="77777777" w:rsidR="00CC7CE0" w:rsidRPr="007F1D3F" w:rsidRDefault="00CC7CE0">
            <w:r w:rsidRPr="007F1D3F">
              <w:t xml:space="preserve">Lao </w:t>
            </w:r>
            <w:proofErr w:type="spellStart"/>
            <w:r w:rsidRPr="007F1D3F">
              <w:t>động</w:t>
            </w:r>
            <w:proofErr w:type="spellEnd"/>
            <w:r w:rsidRPr="007F1D3F">
              <w:t xml:space="preserve"> </w:t>
            </w:r>
            <w:proofErr w:type="spellStart"/>
            <w:r w:rsidRPr="007F1D3F">
              <w:t>khu</w:t>
            </w:r>
            <w:proofErr w:type="spellEnd"/>
            <w:r w:rsidRPr="007F1D3F">
              <w:t xml:space="preserve"> </w:t>
            </w:r>
            <w:proofErr w:type="spellStart"/>
            <w:r w:rsidRPr="007F1D3F">
              <w:t>vực</w:t>
            </w:r>
            <w:proofErr w:type="spellEnd"/>
            <w:r w:rsidRPr="007F1D3F">
              <w:t xml:space="preserve"> </w:t>
            </w:r>
            <w:proofErr w:type="spellStart"/>
            <w:r w:rsidRPr="007F1D3F">
              <w:t>Nông</w:t>
            </w:r>
            <w:proofErr w:type="spellEnd"/>
            <w:r w:rsidRPr="007F1D3F">
              <w:t xml:space="preserve"> </w:t>
            </w:r>
            <w:proofErr w:type="spellStart"/>
            <w:r w:rsidRPr="007F1D3F">
              <w:t>nghiệp</w:t>
            </w:r>
            <w:proofErr w:type="spellEnd"/>
          </w:p>
        </w:tc>
        <w:tc>
          <w:tcPr>
            <w:tcW w:w="1692" w:type="dxa"/>
            <w:shd w:val="clear" w:color="auto" w:fill="auto"/>
            <w:noWrap/>
            <w:tcMar>
              <w:top w:w="15" w:type="dxa"/>
              <w:left w:w="15" w:type="dxa"/>
              <w:bottom w:w="0" w:type="dxa"/>
              <w:right w:w="15" w:type="dxa"/>
            </w:tcMar>
            <w:vAlign w:val="center"/>
            <w:hideMark/>
          </w:tcPr>
          <w:p w14:paraId="029E22D4" w14:textId="77777777" w:rsidR="00CC7CE0" w:rsidRPr="007F1D3F" w:rsidRDefault="00CC7CE0">
            <w:pPr>
              <w:jc w:val="right"/>
            </w:pPr>
            <w:r w:rsidRPr="007F1D3F">
              <w:t>74,9</w:t>
            </w:r>
          </w:p>
        </w:tc>
        <w:tc>
          <w:tcPr>
            <w:tcW w:w="1586" w:type="dxa"/>
            <w:shd w:val="clear" w:color="auto" w:fill="auto"/>
            <w:noWrap/>
            <w:tcMar>
              <w:top w:w="15" w:type="dxa"/>
              <w:left w:w="15" w:type="dxa"/>
              <w:bottom w:w="0" w:type="dxa"/>
              <w:right w:w="15" w:type="dxa"/>
            </w:tcMar>
            <w:vAlign w:val="center"/>
            <w:hideMark/>
          </w:tcPr>
          <w:p w14:paraId="07AAD50B" w14:textId="77777777" w:rsidR="00CC7CE0" w:rsidRPr="007F1D3F" w:rsidRDefault="00CC7CE0">
            <w:pPr>
              <w:jc w:val="right"/>
            </w:pPr>
            <w:r w:rsidRPr="007F1D3F">
              <w:t>47,5</w:t>
            </w:r>
          </w:p>
        </w:tc>
        <w:tc>
          <w:tcPr>
            <w:tcW w:w="1391" w:type="dxa"/>
            <w:shd w:val="clear" w:color="auto" w:fill="auto"/>
            <w:noWrap/>
            <w:tcMar>
              <w:top w:w="15" w:type="dxa"/>
              <w:left w:w="15" w:type="dxa"/>
              <w:bottom w:w="0" w:type="dxa"/>
              <w:right w:w="15" w:type="dxa"/>
            </w:tcMar>
            <w:vAlign w:val="center"/>
            <w:hideMark/>
          </w:tcPr>
          <w:p w14:paraId="3FBBB90D" w14:textId="77777777" w:rsidR="00CC7CE0" w:rsidRPr="007F1D3F" w:rsidRDefault="00CC7CE0">
            <w:pPr>
              <w:jc w:val="right"/>
            </w:pPr>
            <w:r w:rsidRPr="007F1D3F">
              <w:t>30,7</w:t>
            </w:r>
          </w:p>
        </w:tc>
      </w:tr>
      <w:tr w:rsidR="007F1D3F" w:rsidRPr="007F1D3F" w14:paraId="5D91792D" w14:textId="77777777" w:rsidTr="0000356A">
        <w:trPr>
          <w:trHeight w:val="285"/>
        </w:trPr>
        <w:tc>
          <w:tcPr>
            <w:tcW w:w="0" w:type="auto"/>
            <w:shd w:val="clear" w:color="auto" w:fill="auto"/>
            <w:noWrap/>
            <w:tcMar>
              <w:top w:w="15" w:type="dxa"/>
              <w:left w:w="15" w:type="dxa"/>
              <w:bottom w:w="0" w:type="dxa"/>
              <w:right w:w="15" w:type="dxa"/>
            </w:tcMar>
            <w:vAlign w:val="center"/>
            <w:hideMark/>
          </w:tcPr>
          <w:p w14:paraId="4A648B3D" w14:textId="77777777" w:rsidR="00CC7CE0" w:rsidRPr="007F1D3F" w:rsidRDefault="00CC7CE0" w:rsidP="0000356A">
            <w:pPr>
              <w:jc w:val="center"/>
            </w:pPr>
            <w:r w:rsidRPr="007F1D3F">
              <w:t>2</w:t>
            </w:r>
          </w:p>
        </w:tc>
        <w:tc>
          <w:tcPr>
            <w:tcW w:w="0" w:type="auto"/>
            <w:shd w:val="clear" w:color="auto" w:fill="auto"/>
            <w:noWrap/>
            <w:tcMar>
              <w:top w:w="15" w:type="dxa"/>
              <w:left w:w="15" w:type="dxa"/>
              <w:bottom w:w="0" w:type="dxa"/>
              <w:right w:w="15" w:type="dxa"/>
            </w:tcMar>
            <w:vAlign w:val="center"/>
            <w:hideMark/>
          </w:tcPr>
          <w:p w14:paraId="0E3E8F5C" w14:textId="77777777" w:rsidR="00CC7CE0" w:rsidRPr="007F1D3F" w:rsidRDefault="00CC7CE0">
            <w:r w:rsidRPr="007F1D3F">
              <w:t xml:space="preserve">Lao </w:t>
            </w:r>
            <w:proofErr w:type="spellStart"/>
            <w:r w:rsidRPr="007F1D3F">
              <w:t>động</w:t>
            </w:r>
            <w:proofErr w:type="spellEnd"/>
            <w:r w:rsidRPr="007F1D3F">
              <w:t xml:space="preserve"> CN-XD. Trong </w:t>
            </w:r>
            <w:proofErr w:type="spellStart"/>
            <w:r w:rsidRPr="007F1D3F">
              <w:t>đó</w:t>
            </w:r>
            <w:proofErr w:type="spellEnd"/>
            <w:r w:rsidRPr="007F1D3F">
              <w:t>:</w:t>
            </w:r>
          </w:p>
        </w:tc>
        <w:tc>
          <w:tcPr>
            <w:tcW w:w="1692" w:type="dxa"/>
            <w:shd w:val="clear" w:color="auto" w:fill="auto"/>
            <w:noWrap/>
            <w:tcMar>
              <w:top w:w="15" w:type="dxa"/>
              <w:left w:w="15" w:type="dxa"/>
              <w:bottom w:w="0" w:type="dxa"/>
              <w:right w:w="15" w:type="dxa"/>
            </w:tcMar>
            <w:vAlign w:val="center"/>
            <w:hideMark/>
          </w:tcPr>
          <w:p w14:paraId="110E7AFD" w14:textId="77777777" w:rsidR="00CC7CE0" w:rsidRPr="007F1D3F" w:rsidRDefault="00CC7CE0">
            <w:pPr>
              <w:jc w:val="right"/>
            </w:pPr>
            <w:r w:rsidRPr="007F1D3F">
              <w:t>14,6</w:t>
            </w:r>
          </w:p>
        </w:tc>
        <w:tc>
          <w:tcPr>
            <w:tcW w:w="1586" w:type="dxa"/>
            <w:shd w:val="clear" w:color="auto" w:fill="auto"/>
            <w:noWrap/>
            <w:tcMar>
              <w:top w:w="15" w:type="dxa"/>
              <w:left w:w="15" w:type="dxa"/>
              <w:bottom w:w="0" w:type="dxa"/>
              <w:right w:w="15" w:type="dxa"/>
            </w:tcMar>
            <w:vAlign w:val="center"/>
            <w:hideMark/>
          </w:tcPr>
          <w:p w14:paraId="73910915" w14:textId="77777777" w:rsidR="00CC7CE0" w:rsidRPr="007F1D3F" w:rsidRDefault="00CC7CE0">
            <w:pPr>
              <w:jc w:val="right"/>
            </w:pPr>
            <w:r w:rsidRPr="007F1D3F">
              <w:t>33,5</w:t>
            </w:r>
          </w:p>
        </w:tc>
        <w:tc>
          <w:tcPr>
            <w:tcW w:w="1391" w:type="dxa"/>
            <w:shd w:val="clear" w:color="auto" w:fill="auto"/>
            <w:noWrap/>
            <w:tcMar>
              <w:top w:w="15" w:type="dxa"/>
              <w:left w:w="15" w:type="dxa"/>
              <w:bottom w:w="0" w:type="dxa"/>
              <w:right w:w="15" w:type="dxa"/>
            </w:tcMar>
            <w:vAlign w:val="center"/>
            <w:hideMark/>
          </w:tcPr>
          <w:p w14:paraId="1E166E48" w14:textId="77777777" w:rsidR="00CC7CE0" w:rsidRPr="007F1D3F" w:rsidRDefault="00CC7CE0">
            <w:pPr>
              <w:jc w:val="right"/>
            </w:pPr>
            <w:r w:rsidRPr="007F1D3F">
              <w:t>41,9</w:t>
            </w:r>
          </w:p>
        </w:tc>
      </w:tr>
      <w:tr w:rsidR="007F1D3F" w:rsidRPr="007F1D3F" w14:paraId="18B15248" w14:textId="77777777" w:rsidTr="0000356A">
        <w:trPr>
          <w:trHeight w:val="285"/>
        </w:trPr>
        <w:tc>
          <w:tcPr>
            <w:tcW w:w="0" w:type="auto"/>
            <w:shd w:val="clear" w:color="auto" w:fill="auto"/>
            <w:noWrap/>
            <w:tcMar>
              <w:top w:w="15" w:type="dxa"/>
              <w:left w:w="15" w:type="dxa"/>
              <w:bottom w:w="0" w:type="dxa"/>
              <w:right w:w="15" w:type="dxa"/>
            </w:tcMar>
            <w:vAlign w:val="center"/>
            <w:hideMark/>
          </w:tcPr>
          <w:p w14:paraId="30E295F4" w14:textId="77777777" w:rsidR="00CC7CE0" w:rsidRPr="007F1D3F" w:rsidRDefault="00CC7CE0" w:rsidP="0000356A">
            <w:pPr>
              <w:jc w:val="center"/>
              <w:rPr>
                <w:i/>
                <w:iCs/>
              </w:rPr>
            </w:pPr>
            <w:r w:rsidRPr="007F1D3F">
              <w:rPr>
                <w:i/>
                <w:iCs/>
              </w:rPr>
              <w:t>2.1</w:t>
            </w:r>
          </w:p>
        </w:tc>
        <w:tc>
          <w:tcPr>
            <w:tcW w:w="0" w:type="auto"/>
            <w:shd w:val="clear" w:color="auto" w:fill="auto"/>
            <w:noWrap/>
            <w:tcMar>
              <w:top w:w="15" w:type="dxa"/>
              <w:left w:w="15" w:type="dxa"/>
              <w:bottom w:w="0" w:type="dxa"/>
              <w:right w:w="15" w:type="dxa"/>
            </w:tcMar>
            <w:vAlign w:val="center"/>
            <w:hideMark/>
          </w:tcPr>
          <w:p w14:paraId="7F9F8CFA" w14:textId="77777777" w:rsidR="00CC7CE0" w:rsidRPr="007F1D3F" w:rsidRDefault="00CC7CE0">
            <w:pPr>
              <w:rPr>
                <w:i/>
                <w:iCs/>
              </w:rPr>
            </w:pPr>
            <w:r w:rsidRPr="007F1D3F">
              <w:rPr>
                <w:i/>
                <w:iCs/>
              </w:rPr>
              <w:t xml:space="preserve">Lao </w:t>
            </w:r>
            <w:proofErr w:type="spellStart"/>
            <w:r w:rsidRPr="007F1D3F">
              <w:rPr>
                <w:i/>
                <w:iCs/>
              </w:rPr>
              <w:t>động</w:t>
            </w:r>
            <w:proofErr w:type="spellEnd"/>
            <w:r w:rsidRPr="007F1D3F">
              <w:rPr>
                <w:i/>
                <w:iCs/>
              </w:rPr>
              <w:t xml:space="preserve"> Khu </w:t>
            </w:r>
            <w:proofErr w:type="spellStart"/>
            <w:r w:rsidRPr="007F1D3F">
              <w:rPr>
                <w:i/>
                <w:iCs/>
              </w:rPr>
              <w:t>vực</w:t>
            </w:r>
            <w:proofErr w:type="spellEnd"/>
            <w:r w:rsidRPr="007F1D3F">
              <w:rPr>
                <w:i/>
                <w:iCs/>
              </w:rPr>
              <w:t xml:space="preserve"> Công </w:t>
            </w:r>
            <w:proofErr w:type="spellStart"/>
            <w:r w:rsidRPr="007F1D3F">
              <w:rPr>
                <w:i/>
                <w:iCs/>
              </w:rPr>
              <w:t>nghiệp</w:t>
            </w:r>
            <w:proofErr w:type="spellEnd"/>
          </w:p>
        </w:tc>
        <w:tc>
          <w:tcPr>
            <w:tcW w:w="1692" w:type="dxa"/>
            <w:shd w:val="clear" w:color="auto" w:fill="auto"/>
            <w:noWrap/>
            <w:tcMar>
              <w:top w:w="15" w:type="dxa"/>
              <w:left w:w="15" w:type="dxa"/>
              <w:bottom w:w="0" w:type="dxa"/>
              <w:right w:w="15" w:type="dxa"/>
            </w:tcMar>
            <w:vAlign w:val="center"/>
            <w:hideMark/>
          </w:tcPr>
          <w:p w14:paraId="26F03CC5" w14:textId="77777777" w:rsidR="00CC7CE0" w:rsidRPr="007F1D3F" w:rsidRDefault="00CC7CE0">
            <w:pPr>
              <w:jc w:val="right"/>
            </w:pPr>
            <w:r w:rsidRPr="007F1D3F">
              <w:t>12,4</w:t>
            </w:r>
          </w:p>
        </w:tc>
        <w:tc>
          <w:tcPr>
            <w:tcW w:w="1586" w:type="dxa"/>
            <w:shd w:val="clear" w:color="auto" w:fill="auto"/>
            <w:noWrap/>
            <w:tcMar>
              <w:top w:w="15" w:type="dxa"/>
              <w:left w:w="15" w:type="dxa"/>
              <w:bottom w:w="0" w:type="dxa"/>
              <w:right w:w="15" w:type="dxa"/>
            </w:tcMar>
            <w:vAlign w:val="center"/>
            <w:hideMark/>
          </w:tcPr>
          <w:p w14:paraId="69582569" w14:textId="77777777" w:rsidR="00CC7CE0" w:rsidRPr="007F1D3F" w:rsidRDefault="00CC7CE0">
            <w:pPr>
              <w:jc w:val="right"/>
            </w:pPr>
            <w:r w:rsidRPr="007F1D3F">
              <w:t>20,8</w:t>
            </w:r>
          </w:p>
        </w:tc>
        <w:tc>
          <w:tcPr>
            <w:tcW w:w="1391" w:type="dxa"/>
            <w:shd w:val="clear" w:color="auto" w:fill="auto"/>
            <w:noWrap/>
            <w:tcMar>
              <w:top w:w="15" w:type="dxa"/>
              <w:left w:w="15" w:type="dxa"/>
              <w:bottom w:w="0" w:type="dxa"/>
              <w:right w:w="15" w:type="dxa"/>
            </w:tcMar>
            <w:vAlign w:val="center"/>
            <w:hideMark/>
          </w:tcPr>
          <w:p w14:paraId="75A010CC" w14:textId="77777777" w:rsidR="00CC7CE0" w:rsidRPr="007F1D3F" w:rsidRDefault="00CC7CE0">
            <w:pPr>
              <w:jc w:val="right"/>
            </w:pPr>
            <w:r w:rsidRPr="007F1D3F">
              <w:t>22,9</w:t>
            </w:r>
          </w:p>
        </w:tc>
      </w:tr>
      <w:tr w:rsidR="007F1D3F" w:rsidRPr="007F1D3F" w14:paraId="6DA443E9" w14:textId="77777777" w:rsidTr="0000356A">
        <w:trPr>
          <w:trHeight w:val="285"/>
        </w:trPr>
        <w:tc>
          <w:tcPr>
            <w:tcW w:w="0" w:type="auto"/>
            <w:shd w:val="clear" w:color="auto" w:fill="auto"/>
            <w:noWrap/>
            <w:tcMar>
              <w:top w:w="15" w:type="dxa"/>
              <w:left w:w="15" w:type="dxa"/>
              <w:bottom w:w="0" w:type="dxa"/>
              <w:right w:w="15" w:type="dxa"/>
            </w:tcMar>
            <w:vAlign w:val="center"/>
            <w:hideMark/>
          </w:tcPr>
          <w:p w14:paraId="65AE447C" w14:textId="77777777" w:rsidR="00CC7CE0" w:rsidRPr="007F1D3F" w:rsidRDefault="00CC7CE0" w:rsidP="0000356A">
            <w:pPr>
              <w:jc w:val="center"/>
              <w:rPr>
                <w:i/>
                <w:iCs/>
              </w:rPr>
            </w:pPr>
            <w:r w:rsidRPr="007F1D3F">
              <w:rPr>
                <w:i/>
                <w:iCs/>
              </w:rPr>
              <w:t>2.2</w:t>
            </w:r>
          </w:p>
        </w:tc>
        <w:tc>
          <w:tcPr>
            <w:tcW w:w="0" w:type="auto"/>
            <w:shd w:val="clear" w:color="auto" w:fill="auto"/>
            <w:noWrap/>
            <w:tcMar>
              <w:top w:w="15" w:type="dxa"/>
              <w:left w:w="15" w:type="dxa"/>
              <w:bottom w:w="0" w:type="dxa"/>
              <w:right w:w="15" w:type="dxa"/>
            </w:tcMar>
            <w:vAlign w:val="center"/>
            <w:hideMark/>
          </w:tcPr>
          <w:p w14:paraId="698628F4" w14:textId="77777777" w:rsidR="00CC7CE0" w:rsidRPr="007F1D3F" w:rsidRDefault="00CC7CE0">
            <w:pPr>
              <w:rPr>
                <w:i/>
                <w:iCs/>
              </w:rPr>
            </w:pPr>
            <w:r w:rsidRPr="007F1D3F">
              <w:rPr>
                <w:i/>
                <w:iCs/>
              </w:rPr>
              <w:t xml:space="preserve">Lao </w:t>
            </w:r>
            <w:proofErr w:type="spellStart"/>
            <w:r w:rsidRPr="007F1D3F">
              <w:rPr>
                <w:i/>
                <w:iCs/>
              </w:rPr>
              <w:t>động</w:t>
            </w:r>
            <w:proofErr w:type="spellEnd"/>
            <w:r w:rsidRPr="007F1D3F">
              <w:rPr>
                <w:i/>
                <w:iCs/>
              </w:rPr>
              <w:t xml:space="preserve"> </w:t>
            </w:r>
            <w:proofErr w:type="spellStart"/>
            <w:r w:rsidRPr="007F1D3F">
              <w:rPr>
                <w:i/>
                <w:iCs/>
              </w:rPr>
              <w:t>xây</w:t>
            </w:r>
            <w:proofErr w:type="spellEnd"/>
            <w:r w:rsidRPr="007F1D3F">
              <w:rPr>
                <w:i/>
                <w:iCs/>
              </w:rPr>
              <w:t xml:space="preserve"> </w:t>
            </w:r>
            <w:proofErr w:type="spellStart"/>
            <w:r w:rsidRPr="007F1D3F">
              <w:rPr>
                <w:i/>
                <w:iCs/>
              </w:rPr>
              <w:t>dựng</w:t>
            </w:r>
            <w:proofErr w:type="spellEnd"/>
          </w:p>
        </w:tc>
        <w:tc>
          <w:tcPr>
            <w:tcW w:w="1692" w:type="dxa"/>
            <w:shd w:val="clear" w:color="auto" w:fill="auto"/>
            <w:noWrap/>
            <w:tcMar>
              <w:top w:w="15" w:type="dxa"/>
              <w:left w:w="15" w:type="dxa"/>
              <w:bottom w:w="0" w:type="dxa"/>
              <w:right w:w="15" w:type="dxa"/>
            </w:tcMar>
            <w:vAlign w:val="center"/>
            <w:hideMark/>
          </w:tcPr>
          <w:p w14:paraId="5ADE05A9" w14:textId="77777777" w:rsidR="00CC7CE0" w:rsidRPr="007F1D3F" w:rsidRDefault="00CC7CE0">
            <w:pPr>
              <w:jc w:val="right"/>
            </w:pPr>
            <w:r w:rsidRPr="007F1D3F">
              <w:t>2,2</w:t>
            </w:r>
          </w:p>
        </w:tc>
        <w:tc>
          <w:tcPr>
            <w:tcW w:w="1586" w:type="dxa"/>
            <w:shd w:val="clear" w:color="auto" w:fill="auto"/>
            <w:noWrap/>
            <w:tcMar>
              <w:top w:w="15" w:type="dxa"/>
              <w:left w:w="15" w:type="dxa"/>
              <w:bottom w:w="0" w:type="dxa"/>
              <w:right w:w="15" w:type="dxa"/>
            </w:tcMar>
            <w:vAlign w:val="center"/>
            <w:hideMark/>
          </w:tcPr>
          <w:p w14:paraId="128C0940" w14:textId="77777777" w:rsidR="00CC7CE0" w:rsidRPr="007F1D3F" w:rsidRDefault="00CC7CE0">
            <w:pPr>
              <w:jc w:val="right"/>
            </w:pPr>
            <w:r w:rsidRPr="007F1D3F">
              <w:t>12,7</w:t>
            </w:r>
          </w:p>
        </w:tc>
        <w:tc>
          <w:tcPr>
            <w:tcW w:w="1391" w:type="dxa"/>
            <w:shd w:val="clear" w:color="auto" w:fill="auto"/>
            <w:noWrap/>
            <w:tcMar>
              <w:top w:w="15" w:type="dxa"/>
              <w:left w:w="15" w:type="dxa"/>
              <w:bottom w:w="0" w:type="dxa"/>
              <w:right w:w="15" w:type="dxa"/>
            </w:tcMar>
            <w:vAlign w:val="center"/>
            <w:hideMark/>
          </w:tcPr>
          <w:p w14:paraId="214BA276" w14:textId="77777777" w:rsidR="00CC7CE0" w:rsidRPr="007F1D3F" w:rsidRDefault="00CC7CE0">
            <w:pPr>
              <w:jc w:val="right"/>
            </w:pPr>
            <w:r w:rsidRPr="007F1D3F">
              <w:t>19,0</w:t>
            </w:r>
          </w:p>
        </w:tc>
      </w:tr>
      <w:tr w:rsidR="007F1D3F" w:rsidRPr="007F1D3F" w14:paraId="3DFCC776" w14:textId="77777777" w:rsidTr="0000356A">
        <w:trPr>
          <w:trHeight w:val="285"/>
        </w:trPr>
        <w:tc>
          <w:tcPr>
            <w:tcW w:w="0" w:type="auto"/>
            <w:shd w:val="clear" w:color="auto" w:fill="auto"/>
            <w:noWrap/>
            <w:tcMar>
              <w:top w:w="15" w:type="dxa"/>
              <w:left w:w="15" w:type="dxa"/>
              <w:bottom w:w="0" w:type="dxa"/>
              <w:right w:w="15" w:type="dxa"/>
            </w:tcMar>
            <w:vAlign w:val="center"/>
            <w:hideMark/>
          </w:tcPr>
          <w:p w14:paraId="51CE2094" w14:textId="77777777" w:rsidR="00CC7CE0" w:rsidRPr="007F1D3F" w:rsidRDefault="00CC7CE0" w:rsidP="0000356A">
            <w:pPr>
              <w:jc w:val="center"/>
            </w:pPr>
            <w:r w:rsidRPr="007F1D3F">
              <w:t>3</w:t>
            </w:r>
          </w:p>
        </w:tc>
        <w:tc>
          <w:tcPr>
            <w:tcW w:w="0" w:type="auto"/>
            <w:shd w:val="clear" w:color="auto" w:fill="auto"/>
            <w:noWrap/>
            <w:tcMar>
              <w:top w:w="15" w:type="dxa"/>
              <w:left w:w="15" w:type="dxa"/>
              <w:bottom w:w="0" w:type="dxa"/>
              <w:right w:w="15" w:type="dxa"/>
            </w:tcMar>
            <w:vAlign w:val="center"/>
            <w:hideMark/>
          </w:tcPr>
          <w:p w14:paraId="6BC4ACFF" w14:textId="77777777" w:rsidR="00CC7CE0" w:rsidRPr="007F1D3F" w:rsidRDefault="00CC7CE0">
            <w:r w:rsidRPr="007F1D3F">
              <w:t xml:space="preserve">Lao </w:t>
            </w:r>
            <w:proofErr w:type="spellStart"/>
            <w:r w:rsidRPr="007F1D3F">
              <w:t>động</w:t>
            </w:r>
            <w:proofErr w:type="spellEnd"/>
            <w:r w:rsidRPr="007F1D3F">
              <w:t xml:space="preserve"> Khu </w:t>
            </w:r>
            <w:proofErr w:type="spellStart"/>
            <w:r w:rsidRPr="007F1D3F">
              <w:t>vực</w:t>
            </w:r>
            <w:proofErr w:type="spellEnd"/>
            <w:r w:rsidRPr="007F1D3F">
              <w:t xml:space="preserve"> </w:t>
            </w:r>
            <w:proofErr w:type="spellStart"/>
            <w:r w:rsidRPr="007F1D3F">
              <w:t>dịch</w:t>
            </w:r>
            <w:proofErr w:type="spellEnd"/>
            <w:r w:rsidRPr="007F1D3F">
              <w:t xml:space="preserve"> </w:t>
            </w:r>
            <w:proofErr w:type="spellStart"/>
            <w:r w:rsidRPr="007F1D3F">
              <w:t>vụ</w:t>
            </w:r>
            <w:proofErr w:type="spellEnd"/>
          </w:p>
        </w:tc>
        <w:tc>
          <w:tcPr>
            <w:tcW w:w="1692" w:type="dxa"/>
            <w:shd w:val="clear" w:color="auto" w:fill="auto"/>
            <w:noWrap/>
            <w:tcMar>
              <w:top w:w="15" w:type="dxa"/>
              <w:left w:w="15" w:type="dxa"/>
              <w:bottom w:w="0" w:type="dxa"/>
              <w:right w:w="15" w:type="dxa"/>
            </w:tcMar>
            <w:vAlign w:val="center"/>
            <w:hideMark/>
          </w:tcPr>
          <w:p w14:paraId="732DADAB" w14:textId="77777777" w:rsidR="00CC7CE0" w:rsidRPr="007F1D3F" w:rsidRDefault="00CC7CE0">
            <w:pPr>
              <w:jc w:val="right"/>
            </w:pPr>
            <w:r w:rsidRPr="007F1D3F">
              <w:t>10,5</w:t>
            </w:r>
          </w:p>
        </w:tc>
        <w:tc>
          <w:tcPr>
            <w:tcW w:w="1586" w:type="dxa"/>
            <w:shd w:val="clear" w:color="auto" w:fill="auto"/>
            <w:noWrap/>
            <w:tcMar>
              <w:top w:w="15" w:type="dxa"/>
              <w:left w:w="15" w:type="dxa"/>
              <w:bottom w:w="0" w:type="dxa"/>
              <w:right w:w="15" w:type="dxa"/>
            </w:tcMar>
            <w:vAlign w:val="center"/>
            <w:hideMark/>
          </w:tcPr>
          <w:p w14:paraId="3A6C5CDA" w14:textId="77777777" w:rsidR="00CC7CE0" w:rsidRPr="007F1D3F" w:rsidRDefault="00CC7CE0">
            <w:pPr>
              <w:jc w:val="right"/>
            </w:pPr>
            <w:r w:rsidRPr="007F1D3F">
              <w:t>19,0</w:t>
            </w:r>
          </w:p>
        </w:tc>
        <w:tc>
          <w:tcPr>
            <w:tcW w:w="1391" w:type="dxa"/>
            <w:shd w:val="clear" w:color="auto" w:fill="auto"/>
            <w:noWrap/>
            <w:tcMar>
              <w:top w:w="15" w:type="dxa"/>
              <w:left w:w="15" w:type="dxa"/>
              <w:bottom w:w="0" w:type="dxa"/>
              <w:right w:w="15" w:type="dxa"/>
            </w:tcMar>
            <w:vAlign w:val="center"/>
            <w:hideMark/>
          </w:tcPr>
          <w:p w14:paraId="6A32E80A" w14:textId="77777777" w:rsidR="00CC7CE0" w:rsidRPr="007F1D3F" w:rsidRDefault="00CC7CE0">
            <w:pPr>
              <w:jc w:val="right"/>
            </w:pPr>
            <w:r w:rsidRPr="007F1D3F">
              <w:t>27,4</w:t>
            </w:r>
          </w:p>
        </w:tc>
      </w:tr>
      <w:tr w:rsidR="007F1D3F" w:rsidRPr="007F1D3F" w14:paraId="0EA6AB60" w14:textId="77777777" w:rsidTr="0000356A">
        <w:trPr>
          <w:trHeight w:val="300"/>
        </w:trPr>
        <w:tc>
          <w:tcPr>
            <w:tcW w:w="0" w:type="auto"/>
            <w:shd w:val="clear" w:color="auto" w:fill="auto"/>
            <w:noWrap/>
            <w:tcMar>
              <w:top w:w="15" w:type="dxa"/>
              <w:left w:w="15" w:type="dxa"/>
              <w:bottom w:w="0" w:type="dxa"/>
              <w:right w:w="15" w:type="dxa"/>
            </w:tcMar>
            <w:vAlign w:val="center"/>
            <w:hideMark/>
          </w:tcPr>
          <w:p w14:paraId="257CCF10" w14:textId="77777777" w:rsidR="00CC7CE0" w:rsidRPr="007F1D3F" w:rsidRDefault="00CC7CE0" w:rsidP="0000356A">
            <w:pPr>
              <w:jc w:val="center"/>
              <w:rPr>
                <w:b/>
                <w:bCs/>
              </w:rPr>
            </w:pPr>
            <w:r w:rsidRPr="007F1D3F">
              <w:rPr>
                <w:b/>
                <w:bCs/>
              </w:rPr>
              <w:t>4</w:t>
            </w:r>
          </w:p>
        </w:tc>
        <w:tc>
          <w:tcPr>
            <w:tcW w:w="0" w:type="auto"/>
            <w:shd w:val="clear" w:color="auto" w:fill="auto"/>
            <w:noWrap/>
            <w:tcMar>
              <w:top w:w="15" w:type="dxa"/>
              <w:left w:w="15" w:type="dxa"/>
              <w:bottom w:w="0" w:type="dxa"/>
              <w:right w:w="15" w:type="dxa"/>
            </w:tcMar>
            <w:vAlign w:val="center"/>
            <w:hideMark/>
          </w:tcPr>
          <w:p w14:paraId="40206072" w14:textId="77777777" w:rsidR="00CC7CE0" w:rsidRPr="007F1D3F" w:rsidRDefault="00CC7CE0">
            <w:pPr>
              <w:rPr>
                <w:b/>
                <w:bCs/>
              </w:rPr>
            </w:pPr>
            <w:proofErr w:type="spellStart"/>
            <w:r w:rsidRPr="007F1D3F">
              <w:rPr>
                <w:b/>
                <w:bCs/>
              </w:rPr>
              <w:t>Tỷ</w:t>
            </w:r>
            <w:proofErr w:type="spellEnd"/>
            <w:r w:rsidRPr="007F1D3F">
              <w:rPr>
                <w:b/>
                <w:bCs/>
              </w:rPr>
              <w:t xml:space="preserve"> </w:t>
            </w:r>
            <w:proofErr w:type="spellStart"/>
            <w:r w:rsidRPr="007F1D3F">
              <w:rPr>
                <w:b/>
                <w:bCs/>
              </w:rPr>
              <w:t>lệ</w:t>
            </w:r>
            <w:proofErr w:type="spellEnd"/>
            <w:r w:rsidRPr="007F1D3F">
              <w:rPr>
                <w:b/>
                <w:bCs/>
              </w:rPr>
              <w:t xml:space="preserve"> </w:t>
            </w:r>
            <w:proofErr w:type="spellStart"/>
            <w:r w:rsidRPr="007F1D3F">
              <w:rPr>
                <w:b/>
                <w:bCs/>
              </w:rPr>
              <w:t>lao</w:t>
            </w:r>
            <w:proofErr w:type="spellEnd"/>
            <w:r w:rsidRPr="007F1D3F">
              <w:rPr>
                <w:b/>
                <w:bCs/>
              </w:rPr>
              <w:t xml:space="preserve"> </w:t>
            </w:r>
            <w:proofErr w:type="spellStart"/>
            <w:r w:rsidRPr="007F1D3F">
              <w:rPr>
                <w:b/>
                <w:bCs/>
              </w:rPr>
              <w:t>động</w:t>
            </w:r>
            <w:proofErr w:type="spellEnd"/>
            <w:r w:rsidRPr="007F1D3F">
              <w:rPr>
                <w:b/>
                <w:bCs/>
              </w:rPr>
              <w:t xml:space="preserve"> phi </w:t>
            </w:r>
            <w:proofErr w:type="spellStart"/>
            <w:r w:rsidRPr="007F1D3F">
              <w:rPr>
                <w:b/>
                <w:bCs/>
              </w:rPr>
              <w:t>nông</w:t>
            </w:r>
            <w:proofErr w:type="spellEnd"/>
            <w:r w:rsidRPr="007F1D3F">
              <w:rPr>
                <w:b/>
                <w:bCs/>
              </w:rPr>
              <w:t xml:space="preserve"> </w:t>
            </w:r>
            <w:proofErr w:type="spellStart"/>
            <w:r w:rsidRPr="007F1D3F">
              <w:rPr>
                <w:b/>
                <w:bCs/>
              </w:rPr>
              <w:t>nghiệp</w:t>
            </w:r>
            <w:proofErr w:type="spellEnd"/>
            <w:r w:rsidRPr="007F1D3F">
              <w:rPr>
                <w:b/>
                <w:bCs/>
              </w:rPr>
              <w:t xml:space="preserve"> (%)</w:t>
            </w:r>
          </w:p>
        </w:tc>
        <w:tc>
          <w:tcPr>
            <w:tcW w:w="1692" w:type="dxa"/>
            <w:shd w:val="clear" w:color="auto" w:fill="auto"/>
            <w:noWrap/>
            <w:tcMar>
              <w:top w:w="15" w:type="dxa"/>
              <w:left w:w="15" w:type="dxa"/>
              <w:bottom w:w="0" w:type="dxa"/>
              <w:right w:w="15" w:type="dxa"/>
            </w:tcMar>
            <w:vAlign w:val="center"/>
            <w:hideMark/>
          </w:tcPr>
          <w:p w14:paraId="3520C1C4" w14:textId="77777777" w:rsidR="00CC7CE0" w:rsidRPr="007F1D3F" w:rsidRDefault="00CC7CE0">
            <w:pPr>
              <w:jc w:val="right"/>
              <w:rPr>
                <w:b/>
                <w:bCs/>
              </w:rPr>
            </w:pPr>
            <w:r w:rsidRPr="007F1D3F">
              <w:rPr>
                <w:b/>
                <w:bCs/>
              </w:rPr>
              <w:t>25,1</w:t>
            </w:r>
          </w:p>
        </w:tc>
        <w:tc>
          <w:tcPr>
            <w:tcW w:w="1586" w:type="dxa"/>
            <w:shd w:val="clear" w:color="auto" w:fill="auto"/>
            <w:noWrap/>
            <w:tcMar>
              <w:top w:w="15" w:type="dxa"/>
              <w:left w:w="15" w:type="dxa"/>
              <w:bottom w:w="0" w:type="dxa"/>
              <w:right w:w="15" w:type="dxa"/>
            </w:tcMar>
            <w:vAlign w:val="center"/>
            <w:hideMark/>
          </w:tcPr>
          <w:p w14:paraId="44B65990" w14:textId="77777777" w:rsidR="00CC7CE0" w:rsidRPr="007F1D3F" w:rsidRDefault="00CC7CE0">
            <w:pPr>
              <w:jc w:val="right"/>
              <w:rPr>
                <w:b/>
                <w:bCs/>
              </w:rPr>
            </w:pPr>
            <w:r w:rsidRPr="007F1D3F">
              <w:rPr>
                <w:b/>
                <w:bCs/>
              </w:rPr>
              <w:t>52,5</w:t>
            </w:r>
          </w:p>
        </w:tc>
        <w:tc>
          <w:tcPr>
            <w:tcW w:w="1391" w:type="dxa"/>
            <w:shd w:val="clear" w:color="auto" w:fill="auto"/>
            <w:noWrap/>
            <w:tcMar>
              <w:top w:w="15" w:type="dxa"/>
              <w:left w:w="15" w:type="dxa"/>
              <w:bottom w:w="0" w:type="dxa"/>
              <w:right w:w="15" w:type="dxa"/>
            </w:tcMar>
            <w:vAlign w:val="center"/>
            <w:hideMark/>
          </w:tcPr>
          <w:p w14:paraId="2296CF97" w14:textId="77777777" w:rsidR="00CC7CE0" w:rsidRPr="007F1D3F" w:rsidRDefault="00CC7CE0">
            <w:pPr>
              <w:jc w:val="right"/>
              <w:rPr>
                <w:b/>
                <w:bCs/>
              </w:rPr>
            </w:pPr>
            <w:r w:rsidRPr="007F1D3F">
              <w:rPr>
                <w:b/>
                <w:bCs/>
              </w:rPr>
              <w:t>69,3</w:t>
            </w:r>
          </w:p>
        </w:tc>
      </w:tr>
    </w:tbl>
    <w:p w14:paraId="60575B36" w14:textId="2B093B59" w:rsidR="00E85D5B" w:rsidRPr="007F1D3F" w:rsidRDefault="00CC7CE0" w:rsidP="0085667A">
      <w:pPr>
        <w:tabs>
          <w:tab w:val="left" w:pos="851"/>
        </w:tabs>
        <w:spacing w:before="120" w:after="120" w:line="264" w:lineRule="auto"/>
        <w:jc w:val="both"/>
        <w:outlineLvl w:val="1"/>
        <w:rPr>
          <w:b/>
          <w:i/>
          <w:iCs/>
          <w:sz w:val="26"/>
          <w:szCs w:val="26"/>
          <w:lang w:val="sv-SE"/>
        </w:rPr>
      </w:pPr>
      <w:r w:rsidRPr="007F1D3F">
        <w:rPr>
          <w:b/>
          <w:i/>
          <w:iCs/>
          <w:sz w:val="26"/>
          <w:szCs w:val="26"/>
          <w:lang w:val="sv-SE"/>
        </w:rPr>
        <w:t xml:space="preserve"> </w:t>
      </w:r>
      <w:bookmarkStart w:id="253" w:name="_Toc169595929"/>
      <w:r w:rsidR="0085667A" w:rsidRPr="007F1D3F">
        <w:rPr>
          <w:b/>
          <w:i/>
          <w:iCs/>
          <w:sz w:val="26"/>
          <w:szCs w:val="26"/>
          <w:lang w:val="sv-SE"/>
        </w:rPr>
        <w:t xml:space="preserve">2.10.2. </w:t>
      </w:r>
      <w:r w:rsidR="00E85D5B" w:rsidRPr="007F1D3F">
        <w:rPr>
          <w:b/>
          <w:i/>
          <w:iCs/>
          <w:sz w:val="26"/>
          <w:szCs w:val="26"/>
          <w:lang w:val="sv-SE"/>
        </w:rPr>
        <w:t>Dự báo sơ bộ về quy mô đất xây dựng</w:t>
      </w:r>
      <w:bookmarkEnd w:id="253"/>
    </w:p>
    <w:p w14:paraId="1252FEF6" w14:textId="77777777" w:rsidR="00E85D5B" w:rsidRPr="007F1D3F" w:rsidRDefault="00E85D5B" w:rsidP="0085667A">
      <w:pPr>
        <w:pStyle w:val="paragraph"/>
        <w:spacing w:before="0" w:beforeAutospacing="0" w:after="120" w:afterAutospacing="0"/>
        <w:ind w:right="90" w:firstLine="567"/>
        <w:jc w:val="both"/>
        <w:textAlignment w:val="baseline"/>
        <w:rPr>
          <w:rStyle w:val="normaltextrun"/>
          <w:sz w:val="26"/>
          <w:szCs w:val="26"/>
          <w:lang w:val="sv-SE"/>
        </w:rPr>
      </w:pPr>
      <w:r w:rsidRPr="007F1D3F">
        <w:rPr>
          <w:rStyle w:val="normaltextrun"/>
          <w:sz w:val="26"/>
          <w:szCs w:val="26"/>
          <w:lang w:val="sv-SE"/>
        </w:rPr>
        <w:t>- Xây dựng chỉ tiêu đất xây dựng, đất dân dụng:</w:t>
      </w:r>
    </w:p>
    <w:p w14:paraId="150BDCC4" w14:textId="4ED31D8A" w:rsidR="00E85D5B" w:rsidRPr="007F1D3F" w:rsidRDefault="0006434D" w:rsidP="0085667A">
      <w:pPr>
        <w:pStyle w:val="paragraph"/>
        <w:spacing w:before="0" w:beforeAutospacing="0" w:after="120" w:afterAutospacing="0"/>
        <w:ind w:right="90" w:firstLine="567"/>
        <w:jc w:val="both"/>
        <w:textAlignment w:val="baseline"/>
        <w:rPr>
          <w:rStyle w:val="normaltextrun"/>
          <w:sz w:val="26"/>
          <w:szCs w:val="26"/>
          <w:lang w:val="sv-SE"/>
        </w:rPr>
      </w:pPr>
      <w:r w:rsidRPr="007F1D3F">
        <w:rPr>
          <w:rStyle w:val="normaltextrun"/>
          <w:sz w:val="26"/>
          <w:szCs w:val="26"/>
          <w:lang w:val="sv-SE"/>
        </w:rPr>
        <w:t xml:space="preserve">+ </w:t>
      </w:r>
      <w:r w:rsidR="00E85D5B" w:rsidRPr="007F1D3F">
        <w:rPr>
          <w:rStyle w:val="normaltextrun"/>
          <w:sz w:val="26"/>
          <w:szCs w:val="26"/>
          <w:lang w:val="sv-SE"/>
        </w:rPr>
        <w:t xml:space="preserve">Hiện trạng đất xây dựng đô thị hiện nay là khoảng </w:t>
      </w:r>
      <w:r w:rsidR="00B918EC" w:rsidRPr="007F1D3F">
        <w:rPr>
          <w:rStyle w:val="normaltextrun"/>
          <w:sz w:val="26"/>
          <w:szCs w:val="26"/>
          <w:lang w:val="sv-SE"/>
        </w:rPr>
        <w:t>175-180</w:t>
      </w:r>
      <w:r w:rsidR="00E85D5B" w:rsidRPr="007F1D3F">
        <w:rPr>
          <w:rStyle w:val="normaltextrun"/>
          <w:sz w:val="26"/>
          <w:szCs w:val="26"/>
          <w:lang w:val="sv-SE"/>
        </w:rPr>
        <w:t xml:space="preserve"> m</w:t>
      </w:r>
      <w:r w:rsidR="00E85D5B" w:rsidRPr="007F1D3F">
        <w:rPr>
          <w:rStyle w:val="normaltextrun"/>
          <w:sz w:val="26"/>
          <w:szCs w:val="26"/>
          <w:vertAlign w:val="superscript"/>
          <w:lang w:val="sv-SE"/>
        </w:rPr>
        <w:t>2</w:t>
      </w:r>
      <w:r w:rsidR="00E85D5B" w:rsidRPr="007F1D3F">
        <w:rPr>
          <w:rStyle w:val="normaltextrun"/>
          <w:sz w:val="26"/>
          <w:szCs w:val="26"/>
          <w:lang w:val="sv-SE"/>
        </w:rPr>
        <w:t xml:space="preserve">/người; đất dân dụng là khoảng </w:t>
      </w:r>
      <w:r w:rsidR="005C0234" w:rsidRPr="007F1D3F">
        <w:rPr>
          <w:rStyle w:val="normaltextrun"/>
          <w:sz w:val="26"/>
          <w:szCs w:val="26"/>
          <w:lang w:val="sv-SE"/>
        </w:rPr>
        <w:t>125-130</w:t>
      </w:r>
      <w:r w:rsidR="00E85D5B" w:rsidRPr="007F1D3F">
        <w:rPr>
          <w:rStyle w:val="normaltextrun"/>
          <w:sz w:val="26"/>
          <w:szCs w:val="26"/>
          <w:lang w:val="sv-SE"/>
        </w:rPr>
        <w:t xml:space="preserve"> m</w:t>
      </w:r>
      <w:r w:rsidR="00E85D5B" w:rsidRPr="007F1D3F">
        <w:rPr>
          <w:rStyle w:val="normaltextrun"/>
          <w:sz w:val="26"/>
          <w:szCs w:val="26"/>
          <w:vertAlign w:val="superscript"/>
          <w:lang w:val="sv-SE"/>
        </w:rPr>
        <w:t>2</w:t>
      </w:r>
      <w:r w:rsidR="00E85D5B" w:rsidRPr="007F1D3F">
        <w:rPr>
          <w:rStyle w:val="normaltextrun"/>
          <w:sz w:val="26"/>
          <w:szCs w:val="26"/>
          <w:lang w:val="sv-SE"/>
        </w:rPr>
        <w:t xml:space="preserve">/người. Do vậy việc xây dựng chỉ tiêu sử dụng đất phải đảm bảo tính kế thừa, phù hợp với đặc trưng riêng cho </w:t>
      </w:r>
      <w:r w:rsidR="005C0234" w:rsidRPr="007F1D3F">
        <w:rPr>
          <w:rStyle w:val="normaltextrun"/>
          <w:sz w:val="26"/>
          <w:szCs w:val="26"/>
          <w:lang w:val="sv-SE"/>
        </w:rPr>
        <w:t>đô thị Hoài Nhơn</w:t>
      </w:r>
      <w:r w:rsidR="00E85D5B" w:rsidRPr="007F1D3F">
        <w:rPr>
          <w:rStyle w:val="normaltextrun"/>
          <w:sz w:val="26"/>
          <w:szCs w:val="26"/>
          <w:lang w:val="sv-SE"/>
        </w:rPr>
        <w:t xml:space="preserve">. Quy hoạch được duyệt tại Quyết định số </w:t>
      </w:r>
      <w:r w:rsidR="00BF7236" w:rsidRPr="007F1D3F">
        <w:rPr>
          <w:rStyle w:val="normaltextrun"/>
          <w:sz w:val="26"/>
          <w:szCs w:val="26"/>
          <w:lang w:val="sv-SE"/>
        </w:rPr>
        <w:t>2185</w:t>
      </w:r>
      <w:r w:rsidR="00E85D5B" w:rsidRPr="007F1D3F">
        <w:rPr>
          <w:rStyle w:val="normaltextrun"/>
          <w:sz w:val="26"/>
          <w:szCs w:val="26"/>
          <w:lang w:val="sv-SE"/>
        </w:rPr>
        <w:t xml:space="preserve">/QD-UBND ngày </w:t>
      </w:r>
      <w:r w:rsidR="00BF7236" w:rsidRPr="007F1D3F">
        <w:rPr>
          <w:rStyle w:val="normaltextrun"/>
          <w:sz w:val="26"/>
          <w:szCs w:val="26"/>
          <w:lang w:val="sv-SE"/>
        </w:rPr>
        <w:t>27</w:t>
      </w:r>
      <w:r w:rsidR="00E85D5B" w:rsidRPr="007F1D3F">
        <w:rPr>
          <w:rStyle w:val="normaltextrun"/>
          <w:sz w:val="26"/>
          <w:szCs w:val="26"/>
          <w:lang w:val="sv-SE"/>
        </w:rPr>
        <w:t>/0</w:t>
      </w:r>
      <w:r w:rsidR="00BF7236" w:rsidRPr="007F1D3F">
        <w:rPr>
          <w:rStyle w:val="normaltextrun"/>
          <w:sz w:val="26"/>
          <w:szCs w:val="26"/>
          <w:lang w:val="sv-SE"/>
        </w:rPr>
        <w:t>6</w:t>
      </w:r>
      <w:r w:rsidR="00E85D5B" w:rsidRPr="007F1D3F">
        <w:rPr>
          <w:rStyle w:val="normaltextrun"/>
          <w:sz w:val="26"/>
          <w:szCs w:val="26"/>
          <w:lang w:val="sv-SE"/>
        </w:rPr>
        <w:t>/201</w:t>
      </w:r>
      <w:r w:rsidR="00BF7236" w:rsidRPr="007F1D3F">
        <w:rPr>
          <w:rStyle w:val="normaltextrun"/>
          <w:sz w:val="26"/>
          <w:szCs w:val="26"/>
          <w:lang w:val="sv-SE"/>
        </w:rPr>
        <w:t>9</w:t>
      </w:r>
      <w:r w:rsidR="00E85D5B" w:rsidRPr="007F1D3F">
        <w:rPr>
          <w:rStyle w:val="normaltextrun"/>
          <w:sz w:val="26"/>
          <w:szCs w:val="26"/>
          <w:lang w:val="sv-SE"/>
        </w:rPr>
        <w:t xml:space="preserve"> của UBND tỉnh có định hướng đến năm 203</w:t>
      </w:r>
      <w:r w:rsidR="00BF7236" w:rsidRPr="007F1D3F">
        <w:rPr>
          <w:rStyle w:val="normaltextrun"/>
          <w:sz w:val="26"/>
          <w:szCs w:val="26"/>
          <w:lang w:val="sv-SE"/>
        </w:rPr>
        <w:t>5</w:t>
      </w:r>
      <w:r w:rsidR="00E85D5B" w:rsidRPr="007F1D3F">
        <w:rPr>
          <w:rStyle w:val="normaltextrun"/>
          <w:sz w:val="26"/>
          <w:szCs w:val="26"/>
          <w:lang w:val="sv-SE"/>
        </w:rPr>
        <w:t xml:space="preserve"> có chỉ tiêu đất xây dựng đô thị </w:t>
      </w:r>
      <w:r w:rsidR="00BF7236" w:rsidRPr="007F1D3F">
        <w:rPr>
          <w:rStyle w:val="normaltextrun"/>
          <w:sz w:val="26"/>
          <w:szCs w:val="26"/>
          <w:lang w:val="sv-SE"/>
        </w:rPr>
        <w:t>khoảng</w:t>
      </w:r>
      <w:r w:rsidR="00E85D5B" w:rsidRPr="007F1D3F">
        <w:rPr>
          <w:rStyle w:val="normaltextrun"/>
          <w:sz w:val="26"/>
          <w:szCs w:val="26"/>
          <w:lang w:val="sv-SE"/>
        </w:rPr>
        <w:t xml:space="preserve"> </w:t>
      </w:r>
      <w:r w:rsidR="004C43F5" w:rsidRPr="007F1D3F">
        <w:rPr>
          <w:rStyle w:val="normaltextrun"/>
          <w:sz w:val="26"/>
          <w:szCs w:val="26"/>
          <w:lang w:val="sv-SE"/>
        </w:rPr>
        <w:t>104,09</w:t>
      </w:r>
      <w:r w:rsidR="00E85D5B" w:rsidRPr="007F1D3F">
        <w:rPr>
          <w:rStyle w:val="normaltextrun"/>
          <w:sz w:val="26"/>
          <w:szCs w:val="26"/>
          <w:lang w:val="sv-SE"/>
        </w:rPr>
        <w:t>m</w:t>
      </w:r>
      <w:r w:rsidR="00E85D5B" w:rsidRPr="007F1D3F">
        <w:rPr>
          <w:rStyle w:val="normaltextrun"/>
          <w:sz w:val="26"/>
          <w:szCs w:val="26"/>
          <w:vertAlign w:val="superscript"/>
          <w:lang w:val="sv-SE"/>
        </w:rPr>
        <w:t>2</w:t>
      </w:r>
      <w:r w:rsidR="00E85D5B" w:rsidRPr="007F1D3F">
        <w:rPr>
          <w:rStyle w:val="normaltextrun"/>
          <w:sz w:val="26"/>
          <w:szCs w:val="26"/>
          <w:lang w:val="sv-SE"/>
        </w:rPr>
        <w:t xml:space="preserve">/người, đất dân dụng là </w:t>
      </w:r>
      <w:r w:rsidR="004C43F5" w:rsidRPr="007F1D3F">
        <w:rPr>
          <w:rStyle w:val="normaltextrun"/>
          <w:sz w:val="26"/>
          <w:szCs w:val="26"/>
          <w:lang w:val="sv-SE"/>
        </w:rPr>
        <w:t>69,63</w:t>
      </w:r>
      <w:r w:rsidR="00E85D5B" w:rsidRPr="007F1D3F">
        <w:rPr>
          <w:rStyle w:val="normaltextrun"/>
          <w:sz w:val="26"/>
          <w:szCs w:val="26"/>
          <w:lang w:val="sv-SE"/>
        </w:rPr>
        <w:t>m</w:t>
      </w:r>
      <w:r w:rsidR="00E85D5B" w:rsidRPr="007F1D3F">
        <w:rPr>
          <w:rStyle w:val="normaltextrun"/>
          <w:sz w:val="26"/>
          <w:szCs w:val="26"/>
          <w:vertAlign w:val="superscript"/>
          <w:lang w:val="sv-SE"/>
        </w:rPr>
        <w:t>2</w:t>
      </w:r>
      <w:r w:rsidR="00E85D5B" w:rsidRPr="007F1D3F">
        <w:rPr>
          <w:rStyle w:val="normaltextrun"/>
          <w:sz w:val="26"/>
          <w:szCs w:val="26"/>
          <w:lang w:val="sv-SE"/>
        </w:rPr>
        <w:t>/người. Lần này cần điều chỉnh chỉ tiêu cho phù hợp với đặc trưng đô thị và QCVN 01-2021/BXD</w:t>
      </w:r>
      <w:r w:rsidR="00551305" w:rsidRPr="007F1D3F">
        <w:rPr>
          <w:rStyle w:val="normaltextrun"/>
          <w:sz w:val="26"/>
          <w:szCs w:val="26"/>
          <w:lang w:val="sv-SE"/>
        </w:rPr>
        <w:t xml:space="preserve"> và </w:t>
      </w:r>
      <w:r w:rsidR="00BD078E" w:rsidRPr="007F1D3F">
        <w:rPr>
          <w:rStyle w:val="normaltextrun"/>
          <w:sz w:val="26"/>
          <w:szCs w:val="26"/>
          <w:lang w:val="sv-SE"/>
        </w:rPr>
        <w:t>Thông tư 04/2022/TT-BXD ngày 24/10/2022</w:t>
      </w:r>
      <w:r w:rsidR="00E774D4" w:rsidRPr="007F1D3F">
        <w:rPr>
          <w:rStyle w:val="normaltextrun"/>
          <w:sz w:val="26"/>
          <w:szCs w:val="26"/>
          <w:lang w:val="sv-SE"/>
        </w:rPr>
        <w:t xml:space="preserve"> </w:t>
      </w:r>
      <w:r w:rsidR="00551305" w:rsidRPr="007F1D3F">
        <w:rPr>
          <w:rStyle w:val="normaltextrun"/>
          <w:sz w:val="26"/>
          <w:szCs w:val="26"/>
          <w:lang w:val="sv-SE"/>
        </w:rPr>
        <w:t>(</w:t>
      </w:r>
      <w:r w:rsidR="00E774D4" w:rsidRPr="007F1D3F">
        <w:rPr>
          <w:rStyle w:val="normaltextrun"/>
          <w:sz w:val="26"/>
          <w:szCs w:val="26"/>
          <w:lang w:val="sv-SE"/>
        </w:rPr>
        <w:t>đã sắp xếp và định nghĩa lại các thành phần của Đất xây dựng đô thị và Đất dân dụng</w:t>
      </w:r>
      <w:r w:rsidR="00551305" w:rsidRPr="007F1D3F">
        <w:rPr>
          <w:rStyle w:val="normaltextrun"/>
          <w:sz w:val="26"/>
          <w:szCs w:val="26"/>
          <w:lang w:val="sv-SE"/>
        </w:rPr>
        <w:t>).</w:t>
      </w:r>
    </w:p>
    <w:p w14:paraId="032103EE" w14:textId="706DB788" w:rsidR="00E85D5B" w:rsidRPr="007F1D3F" w:rsidRDefault="0006434D" w:rsidP="0085667A">
      <w:pPr>
        <w:pStyle w:val="paragraph"/>
        <w:spacing w:before="0" w:beforeAutospacing="0" w:after="120" w:afterAutospacing="0"/>
        <w:ind w:right="90" w:firstLine="567"/>
        <w:jc w:val="both"/>
        <w:textAlignment w:val="baseline"/>
        <w:rPr>
          <w:rStyle w:val="normaltextrun"/>
          <w:sz w:val="26"/>
          <w:szCs w:val="26"/>
          <w:lang w:val="sv-SE"/>
        </w:rPr>
      </w:pPr>
      <w:r w:rsidRPr="007F1D3F">
        <w:rPr>
          <w:rStyle w:val="normaltextrun"/>
          <w:sz w:val="26"/>
          <w:szCs w:val="26"/>
          <w:lang w:val="sv-SE"/>
        </w:rPr>
        <w:lastRenderedPageBreak/>
        <w:t xml:space="preserve">+ </w:t>
      </w:r>
      <w:r w:rsidR="00E85D5B" w:rsidRPr="007F1D3F">
        <w:rPr>
          <w:rStyle w:val="normaltextrun"/>
          <w:sz w:val="26"/>
          <w:szCs w:val="26"/>
          <w:lang w:val="sv-SE"/>
        </w:rPr>
        <w:t>Tính toán chỉ tiêu đất xây dựng: Đến năm 203</w:t>
      </w:r>
      <w:r w:rsidR="00083511" w:rsidRPr="007F1D3F">
        <w:rPr>
          <w:rStyle w:val="normaltextrun"/>
          <w:sz w:val="26"/>
          <w:szCs w:val="26"/>
          <w:lang w:val="sv-SE"/>
        </w:rPr>
        <w:t>5</w:t>
      </w:r>
      <w:r w:rsidR="00E85D5B" w:rsidRPr="007F1D3F">
        <w:rPr>
          <w:rStyle w:val="normaltextrun"/>
          <w:sz w:val="26"/>
          <w:szCs w:val="26"/>
          <w:lang w:val="sv-SE"/>
        </w:rPr>
        <w:t xml:space="preserve"> là </w:t>
      </w:r>
      <w:r w:rsidR="0026732E" w:rsidRPr="007F1D3F">
        <w:rPr>
          <w:rStyle w:val="normaltextrun"/>
          <w:sz w:val="26"/>
          <w:szCs w:val="26"/>
          <w:lang w:val="sv-SE"/>
        </w:rPr>
        <w:t>1</w:t>
      </w:r>
      <w:r w:rsidR="0079740E" w:rsidRPr="007F1D3F">
        <w:rPr>
          <w:rStyle w:val="normaltextrun"/>
          <w:sz w:val="26"/>
          <w:szCs w:val="26"/>
          <w:lang w:val="sv-SE"/>
        </w:rPr>
        <w:t>6</w:t>
      </w:r>
      <w:r w:rsidR="00E85D5B" w:rsidRPr="007F1D3F">
        <w:rPr>
          <w:rStyle w:val="normaltextrun"/>
          <w:sz w:val="26"/>
          <w:szCs w:val="26"/>
          <w:lang w:val="sv-SE"/>
        </w:rPr>
        <w:t>0-</w:t>
      </w:r>
      <w:r w:rsidR="0079740E" w:rsidRPr="007F1D3F">
        <w:rPr>
          <w:rStyle w:val="normaltextrun"/>
          <w:sz w:val="26"/>
          <w:szCs w:val="26"/>
          <w:lang w:val="sv-SE"/>
        </w:rPr>
        <w:t>20</w:t>
      </w:r>
      <w:r w:rsidR="00E85D5B" w:rsidRPr="007F1D3F">
        <w:rPr>
          <w:rStyle w:val="normaltextrun"/>
          <w:sz w:val="26"/>
          <w:szCs w:val="26"/>
          <w:lang w:val="sv-SE"/>
        </w:rPr>
        <w:t>0m</w:t>
      </w:r>
      <w:r w:rsidR="00E85D5B" w:rsidRPr="007F1D3F">
        <w:rPr>
          <w:rStyle w:val="normaltextrun"/>
          <w:sz w:val="26"/>
          <w:szCs w:val="26"/>
          <w:vertAlign w:val="superscript"/>
          <w:lang w:val="sv-SE"/>
        </w:rPr>
        <w:t>2</w:t>
      </w:r>
      <w:r w:rsidR="00E85D5B" w:rsidRPr="007F1D3F">
        <w:rPr>
          <w:rStyle w:val="normaltextrun"/>
          <w:sz w:val="26"/>
          <w:szCs w:val="26"/>
          <w:lang w:val="sv-SE"/>
        </w:rPr>
        <w:t xml:space="preserve">/người; Đến năm 2045 là </w:t>
      </w:r>
      <w:r w:rsidR="0026732E" w:rsidRPr="007F1D3F">
        <w:rPr>
          <w:rStyle w:val="normaltextrun"/>
          <w:sz w:val="26"/>
          <w:szCs w:val="26"/>
          <w:lang w:val="sv-SE"/>
        </w:rPr>
        <w:t>1</w:t>
      </w:r>
      <w:r w:rsidR="00CE254A" w:rsidRPr="007F1D3F">
        <w:rPr>
          <w:rStyle w:val="normaltextrun"/>
          <w:sz w:val="26"/>
          <w:szCs w:val="26"/>
          <w:lang w:val="sv-SE"/>
        </w:rPr>
        <w:t>40</w:t>
      </w:r>
      <w:r w:rsidR="00E85D5B" w:rsidRPr="007F1D3F">
        <w:rPr>
          <w:rStyle w:val="normaltextrun"/>
          <w:sz w:val="26"/>
          <w:szCs w:val="26"/>
          <w:lang w:val="sv-SE"/>
        </w:rPr>
        <w:t>-</w:t>
      </w:r>
      <w:r w:rsidR="00CE254A" w:rsidRPr="007F1D3F">
        <w:rPr>
          <w:rStyle w:val="normaltextrun"/>
          <w:sz w:val="26"/>
          <w:szCs w:val="26"/>
          <w:lang w:val="sv-SE"/>
        </w:rPr>
        <w:t>16</w:t>
      </w:r>
      <w:r w:rsidR="00E85D5B" w:rsidRPr="007F1D3F">
        <w:rPr>
          <w:rStyle w:val="normaltextrun"/>
          <w:sz w:val="26"/>
          <w:szCs w:val="26"/>
          <w:lang w:val="sv-SE"/>
        </w:rPr>
        <w:t>0m</w:t>
      </w:r>
      <w:r w:rsidR="00E85D5B" w:rsidRPr="007F1D3F">
        <w:rPr>
          <w:rStyle w:val="normaltextrun"/>
          <w:sz w:val="26"/>
          <w:szCs w:val="26"/>
          <w:vertAlign w:val="superscript"/>
          <w:lang w:val="sv-SE"/>
        </w:rPr>
        <w:t>2</w:t>
      </w:r>
      <w:r w:rsidR="00E85D5B" w:rsidRPr="007F1D3F">
        <w:rPr>
          <w:rStyle w:val="normaltextrun"/>
          <w:sz w:val="26"/>
          <w:szCs w:val="26"/>
          <w:lang w:val="sv-SE"/>
        </w:rPr>
        <w:t xml:space="preserve">/người. </w:t>
      </w:r>
    </w:p>
    <w:p w14:paraId="24A061D5" w14:textId="5CDC332A" w:rsidR="00E85D5B" w:rsidRPr="007F1D3F" w:rsidRDefault="0006434D" w:rsidP="0085667A">
      <w:pPr>
        <w:pStyle w:val="paragraph"/>
        <w:spacing w:before="0" w:beforeAutospacing="0" w:after="120" w:afterAutospacing="0"/>
        <w:ind w:right="90" w:firstLine="567"/>
        <w:jc w:val="both"/>
        <w:textAlignment w:val="baseline"/>
        <w:rPr>
          <w:rStyle w:val="normaltextrun"/>
          <w:sz w:val="26"/>
          <w:szCs w:val="26"/>
          <w:lang w:val="sv-SE"/>
        </w:rPr>
      </w:pPr>
      <w:r w:rsidRPr="007F1D3F">
        <w:rPr>
          <w:rStyle w:val="normaltextrun"/>
          <w:sz w:val="26"/>
          <w:szCs w:val="26"/>
          <w:lang w:val="sv-SE"/>
        </w:rPr>
        <w:t xml:space="preserve">+ </w:t>
      </w:r>
      <w:r w:rsidR="00E85D5B" w:rsidRPr="007F1D3F">
        <w:rPr>
          <w:rStyle w:val="normaltextrun"/>
          <w:sz w:val="26"/>
          <w:szCs w:val="26"/>
          <w:lang w:val="sv-SE"/>
        </w:rPr>
        <w:t>Tính toán chỉ tiêu đất dân dụng: Đến năm 203</w:t>
      </w:r>
      <w:r w:rsidR="00083511" w:rsidRPr="007F1D3F">
        <w:rPr>
          <w:rStyle w:val="normaltextrun"/>
          <w:sz w:val="26"/>
          <w:szCs w:val="26"/>
          <w:lang w:val="sv-SE"/>
        </w:rPr>
        <w:t>5</w:t>
      </w:r>
      <w:r w:rsidR="00E85D5B" w:rsidRPr="007F1D3F">
        <w:rPr>
          <w:rStyle w:val="normaltextrun"/>
          <w:sz w:val="26"/>
          <w:szCs w:val="26"/>
          <w:lang w:val="sv-SE"/>
        </w:rPr>
        <w:t xml:space="preserve"> là </w:t>
      </w:r>
      <w:r w:rsidR="00083511" w:rsidRPr="007F1D3F">
        <w:rPr>
          <w:rStyle w:val="normaltextrun"/>
          <w:sz w:val="26"/>
          <w:szCs w:val="26"/>
          <w:lang w:val="sv-SE"/>
        </w:rPr>
        <w:t>50</w:t>
      </w:r>
      <w:r w:rsidR="00E85D5B" w:rsidRPr="007F1D3F">
        <w:rPr>
          <w:rStyle w:val="normaltextrun"/>
          <w:sz w:val="26"/>
          <w:szCs w:val="26"/>
          <w:lang w:val="sv-SE"/>
        </w:rPr>
        <w:t>-</w:t>
      </w:r>
      <w:r w:rsidR="00083511" w:rsidRPr="007F1D3F">
        <w:rPr>
          <w:rStyle w:val="normaltextrun"/>
          <w:sz w:val="26"/>
          <w:szCs w:val="26"/>
          <w:lang w:val="sv-SE"/>
        </w:rPr>
        <w:t>8</w:t>
      </w:r>
      <w:r w:rsidR="00E85D5B" w:rsidRPr="007F1D3F">
        <w:rPr>
          <w:rStyle w:val="normaltextrun"/>
          <w:sz w:val="26"/>
          <w:szCs w:val="26"/>
          <w:lang w:val="sv-SE"/>
        </w:rPr>
        <w:t>0m</w:t>
      </w:r>
      <w:r w:rsidR="00E85D5B" w:rsidRPr="007F1D3F">
        <w:rPr>
          <w:rStyle w:val="normaltextrun"/>
          <w:sz w:val="26"/>
          <w:szCs w:val="26"/>
          <w:vertAlign w:val="superscript"/>
          <w:lang w:val="sv-SE"/>
        </w:rPr>
        <w:t>2</w:t>
      </w:r>
      <w:r w:rsidR="00E85D5B" w:rsidRPr="007F1D3F">
        <w:rPr>
          <w:rStyle w:val="normaltextrun"/>
          <w:sz w:val="26"/>
          <w:szCs w:val="26"/>
          <w:lang w:val="sv-SE"/>
        </w:rPr>
        <w:t xml:space="preserve">/người; Đến năm 2045 là </w:t>
      </w:r>
      <w:r w:rsidR="00083511" w:rsidRPr="007F1D3F">
        <w:rPr>
          <w:rStyle w:val="normaltextrun"/>
          <w:sz w:val="26"/>
          <w:szCs w:val="26"/>
          <w:lang w:val="sv-SE"/>
        </w:rPr>
        <w:t>45</w:t>
      </w:r>
      <w:r w:rsidR="00E85D5B" w:rsidRPr="007F1D3F">
        <w:rPr>
          <w:rStyle w:val="normaltextrun"/>
          <w:sz w:val="26"/>
          <w:szCs w:val="26"/>
          <w:lang w:val="sv-SE"/>
        </w:rPr>
        <w:t>-</w:t>
      </w:r>
      <w:r w:rsidR="00083511" w:rsidRPr="007F1D3F">
        <w:rPr>
          <w:rStyle w:val="normaltextrun"/>
          <w:sz w:val="26"/>
          <w:szCs w:val="26"/>
          <w:lang w:val="sv-SE"/>
        </w:rPr>
        <w:t>60</w:t>
      </w:r>
      <w:r w:rsidR="00E85D5B" w:rsidRPr="007F1D3F">
        <w:rPr>
          <w:rStyle w:val="normaltextrun"/>
          <w:sz w:val="26"/>
          <w:szCs w:val="26"/>
          <w:lang w:val="sv-SE"/>
        </w:rPr>
        <w:t>m</w:t>
      </w:r>
      <w:r w:rsidR="00E85D5B" w:rsidRPr="007F1D3F">
        <w:rPr>
          <w:rStyle w:val="normaltextrun"/>
          <w:sz w:val="26"/>
          <w:szCs w:val="26"/>
          <w:vertAlign w:val="superscript"/>
          <w:lang w:val="sv-SE"/>
        </w:rPr>
        <w:t>2</w:t>
      </w:r>
      <w:r w:rsidR="00E85D5B" w:rsidRPr="007F1D3F">
        <w:rPr>
          <w:rStyle w:val="normaltextrun"/>
          <w:sz w:val="26"/>
          <w:szCs w:val="26"/>
          <w:lang w:val="sv-SE"/>
        </w:rPr>
        <w:t xml:space="preserve">/người. </w:t>
      </w:r>
    </w:p>
    <w:p w14:paraId="37D5EDD7" w14:textId="05BAAF4B" w:rsidR="00E85D5B" w:rsidRPr="007F1D3F" w:rsidRDefault="0079740E" w:rsidP="0085667A">
      <w:pPr>
        <w:pStyle w:val="paragraph"/>
        <w:spacing w:before="0" w:beforeAutospacing="0" w:after="120" w:afterAutospacing="0"/>
        <w:ind w:right="90" w:firstLine="567"/>
        <w:jc w:val="both"/>
        <w:textAlignment w:val="baseline"/>
        <w:rPr>
          <w:rStyle w:val="normaltextrun"/>
          <w:sz w:val="26"/>
          <w:szCs w:val="26"/>
          <w:lang w:val="sv-SE"/>
        </w:rPr>
      </w:pPr>
      <w:r w:rsidRPr="007F1D3F">
        <w:rPr>
          <w:rStyle w:val="normaltextrun"/>
          <w:sz w:val="26"/>
          <w:szCs w:val="26"/>
          <w:lang w:val="sv-SE"/>
        </w:rPr>
        <w:t xml:space="preserve">- </w:t>
      </w:r>
      <w:r w:rsidR="00E85D5B" w:rsidRPr="007F1D3F">
        <w:rPr>
          <w:rStyle w:val="normaltextrun"/>
          <w:sz w:val="26"/>
          <w:szCs w:val="26"/>
          <w:lang w:val="sv-SE"/>
        </w:rPr>
        <w:t xml:space="preserve">Quy mô sử dụng đất được </w:t>
      </w:r>
      <w:r w:rsidRPr="007F1D3F">
        <w:rPr>
          <w:rStyle w:val="normaltextrun"/>
          <w:sz w:val="26"/>
          <w:szCs w:val="26"/>
          <w:lang w:val="sv-SE"/>
        </w:rPr>
        <w:t xml:space="preserve">dự báo sơ bộ </w:t>
      </w:r>
      <w:r w:rsidR="00E85D5B" w:rsidRPr="007F1D3F">
        <w:rPr>
          <w:rStyle w:val="normaltextrun"/>
          <w:sz w:val="26"/>
          <w:szCs w:val="26"/>
          <w:lang w:val="sv-SE"/>
        </w:rPr>
        <w:t>như sau:</w:t>
      </w:r>
    </w:p>
    <w:p w14:paraId="25122A32" w14:textId="7127B176" w:rsidR="00E85D5B" w:rsidRPr="007F1D3F" w:rsidRDefault="0079740E" w:rsidP="0085667A">
      <w:pPr>
        <w:pStyle w:val="paragraph"/>
        <w:spacing w:before="0" w:beforeAutospacing="0" w:after="120" w:afterAutospacing="0"/>
        <w:ind w:right="90" w:firstLine="567"/>
        <w:jc w:val="both"/>
        <w:textAlignment w:val="baseline"/>
        <w:rPr>
          <w:rStyle w:val="normaltextrun"/>
          <w:sz w:val="26"/>
          <w:szCs w:val="26"/>
          <w:lang w:val="sv-SE"/>
        </w:rPr>
      </w:pPr>
      <w:r w:rsidRPr="007F1D3F">
        <w:rPr>
          <w:rStyle w:val="normaltextrun"/>
          <w:sz w:val="26"/>
          <w:szCs w:val="26"/>
          <w:lang w:val="sv-SE"/>
        </w:rPr>
        <w:t xml:space="preserve">+ </w:t>
      </w:r>
      <w:r w:rsidR="00E85D5B" w:rsidRPr="007F1D3F">
        <w:rPr>
          <w:rStyle w:val="normaltextrun"/>
          <w:sz w:val="26"/>
          <w:szCs w:val="26"/>
          <w:lang w:val="sv-SE"/>
        </w:rPr>
        <w:t>Năm 203</w:t>
      </w:r>
      <w:r w:rsidRPr="007F1D3F">
        <w:rPr>
          <w:rStyle w:val="normaltextrun"/>
          <w:sz w:val="26"/>
          <w:szCs w:val="26"/>
          <w:lang w:val="sv-SE"/>
        </w:rPr>
        <w:t>5</w:t>
      </w:r>
      <w:r w:rsidR="00E85D5B" w:rsidRPr="007F1D3F">
        <w:rPr>
          <w:rStyle w:val="normaltextrun"/>
          <w:sz w:val="26"/>
          <w:szCs w:val="26"/>
          <w:lang w:val="sv-SE"/>
        </w:rPr>
        <w:t xml:space="preserve">: </w:t>
      </w:r>
      <w:r w:rsidR="003642D4" w:rsidRPr="007F1D3F">
        <w:rPr>
          <w:rStyle w:val="normaltextrun"/>
          <w:sz w:val="26"/>
          <w:szCs w:val="26"/>
          <w:lang w:val="sv-SE"/>
        </w:rPr>
        <w:t>Đ</w:t>
      </w:r>
      <w:r w:rsidR="00E85D5B" w:rsidRPr="007F1D3F">
        <w:rPr>
          <w:rStyle w:val="normaltextrun"/>
          <w:sz w:val="26"/>
          <w:szCs w:val="26"/>
          <w:lang w:val="sv-SE"/>
        </w:rPr>
        <w:t>ất xây dựng</w:t>
      </w:r>
      <w:r w:rsidR="005F207A" w:rsidRPr="007F1D3F">
        <w:rPr>
          <w:rStyle w:val="normaltextrun"/>
          <w:sz w:val="26"/>
          <w:szCs w:val="26"/>
          <w:lang w:val="sv-SE"/>
        </w:rPr>
        <w:t xml:space="preserve"> khoảng </w:t>
      </w:r>
      <w:r w:rsidR="004E3006" w:rsidRPr="007F1D3F">
        <w:rPr>
          <w:rStyle w:val="normaltextrun"/>
          <w:sz w:val="26"/>
          <w:szCs w:val="26"/>
          <w:lang w:val="sv-SE"/>
        </w:rPr>
        <w:t>4.310</w:t>
      </w:r>
      <w:r w:rsidR="00E85D5B" w:rsidRPr="007F1D3F">
        <w:rPr>
          <w:rStyle w:val="normaltextrun"/>
          <w:sz w:val="26"/>
          <w:szCs w:val="26"/>
          <w:lang w:val="sv-SE"/>
        </w:rPr>
        <w:t xml:space="preserve"> </w:t>
      </w:r>
      <w:r w:rsidR="00755019" w:rsidRPr="007F1D3F">
        <w:rPr>
          <w:rStyle w:val="normaltextrun"/>
          <w:sz w:val="26"/>
          <w:szCs w:val="26"/>
          <w:lang w:val="sv-SE"/>
        </w:rPr>
        <w:t>–</w:t>
      </w:r>
      <w:r w:rsidR="00E85D5B" w:rsidRPr="007F1D3F">
        <w:rPr>
          <w:rStyle w:val="normaltextrun"/>
          <w:sz w:val="26"/>
          <w:szCs w:val="26"/>
          <w:lang w:val="sv-SE"/>
        </w:rPr>
        <w:t xml:space="preserve"> </w:t>
      </w:r>
      <w:r w:rsidR="00755019" w:rsidRPr="007F1D3F">
        <w:rPr>
          <w:rStyle w:val="normaltextrun"/>
          <w:sz w:val="26"/>
          <w:szCs w:val="26"/>
          <w:lang w:val="sv-SE"/>
        </w:rPr>
        <w:t>5.385</w:t>
      </w:r>
      <w:r w:rsidR="00E85D5B" w:rsidRPr="007F1D3F">
        <w:rPr>
          <w:rStyle w:val="normaltextrun"/>
          <w:sz w:val="26"/>
          <w:szCs w:val="26"/>
          <w:lang w:val="sv-SE"/>
        </w:rPr>
        <w:t xml:space="preserve"> ha</w:t>
      </w:r>
      <w:r w:rsidR="00755019" w:rsidRPr="007F1D3F">
        <w:rPr>
          <w:rStyle w:val="normaltextrun"/>
          <w:sz w:val="26"/>
          <w:szCs w:val="26"/>
          <w:lang w:val="sv-SE"/>
        </w:rPr>
        <w:t xml:space="preserve">; </w:t>
      </w:r>
      <w:r w:rsidR="00E85D5B" w:rsidRPr="007F1D3F">
        <w:rPr>
          <w:rStyle w:val="normaltextrun"/>
          <w:sz w:val="26"/>
          <w:szCs w:val="26"/>
          <w:lang w:val="sv-SE"/>
        </w:rPr>
        <w:t>Trong đó đất dân dụng khoảng 1.</w:t>
      </w:r>
      <w:r w:rsidR="00527B37" w:rsidRPr="007F1D3F">
        <w:rPr>
          <w:rStyle w:val="normaltextrun"/>
          <w:sz w:val="26"/>
          <w:szCs w:val="26"/>
          <w:lang w:val="sv-SE"/>
        </w:rPr>
        <w:t>350</w:t>
      </w:r>
      <w:r w:rsidR="00E85D5B" w:rsidRPr="007F1D3F">
        <w:rPr>
          <w:rStyle w:val="normaltextrun"/>
          <w:sz w:val="26"/>
          <w:szCs w:val="26"/>
          <w:lang w:val="sv-SE"/>
        </w:rPr>
        <w:t xml:space="preserve"> – </w:t>
      </w:r>
      <w:r w:rsidR="00527B37" w:rsidRPr="007F1D3F">
        <w:rPr>
          <w:rStyle w:val="normaltextrun"/>
          <w:sz w:val="26"/>
          <w:szCs w:val="26"/>
          <w:lang w:val="sv-SE"/>
        </w:rPr>
        <w:t>2.1</w:t>
      </w:r>
      <w:r w:rsidR="00DD2112" w:rsidRPr="007F1D3F">
        <w:rPr>
          <w:rStyle w:val="normaltextrun"/>
          <w:sz w:val="26"/>
          <w:szCs w:val="26"/>
          <w:lang w:val="sv-SE"/>
        </w:rPr>
        <w:t>60</w:t>
      </w:r>
      <w:r w:rsidR="00E85D5B" w:rsidRPr="007F1D3F">
        <w:rPr>
          <w:rStyle w:val="normaltextrun"/>
          <w:sz w:val="26"/>
          <w:szCs w:val="26"/>
          <w:lang w:val="sv-SE"/>
        </w:rPr>
        <w:t xml:space="preserve"> ha</w:t>
      </w:r>
      <w:r w:rsidR="00DD2112" w:rsidRPr="007F1D3F">
        <w:rPr>
          <w:rStyle w:val="normaltextrun"/>
          <w:sz w:val="26"/>
          <w:szCs w:val="26"/>
          <w:lang w:val="sv-SE"/>
        </w:rPr>
        <w:t>.</w:t>
      </w:r>
    </w:p>
    <w:p w14:paraId="44E998E1" w14:textId="21FFB183" w:rsidR="00E85D5B" w:rsidRPr="007F1D3F" w:rsidRDefault="0079740E" w:rsidP="0085667A">
      <w:pPr>
        <w:pStyle w:val="paragraph"/>
        <w:spacing w:before="0" w:beforeAutospacing="0" w:after="120" w:afterAutospacing="0"/>
        <w:ind w:right="90" w:firstLine="567"/>
        <w:jc w:val="both"/>
        <w:textAlignment w:val="baseline"/>
        <w:rPr>
          <w:rStyle w:val="normaltextrun"/>
          <w:sz w:val="26"/>
          <w:szCs w:val="26"/>
          <w:lang w:val="sv-SE"/>
        </w:rPr>
      </w:pPr>
      <w:r w:rsidRPr="007F1D3F">
        <w:rPr>
          <w:rStyle w:val="normaltextrun"/>
          <w:sz w:val="26"/>
          <w:szCs w:val="26"/>
          <w:lang w:val="sv-SE"/>
        </w:rPr>
        <w:t xml:space="preserve">+ </w:t>
      </w:r>
      <w:r w:rsidR="00E85D5B" w:rsidRPr="007F1D3F">
        <w:rPr>
          <w:rStyle w:val="normaltextrun"/>
          <w:sz w:val="26"/>
          <w:szCs w:val="26"/>
          <w:lang w:val="sv-SE"/>
        </w:rPr>
        <w:t xml:space="preserve">Năm 2045: Dự báo đất xây dựng khoảng </w:t>
      </w:r>
      <w:r w:rsidR="00180734" w:rsidRPr="007F1D3F">
        <w:rPr>
          <w:rStyle w:val="normaltextrun"/>
          <w:sz w:val="26"/>
          <w:szCs w:val="26"/>
          <w:lang w:val="sv-SE"/>
        </w:rPr>
        <w:t>5.240</w:t>
      </w:r>
      <w:r w:rsidR="00E85D5B" w:rsidRPr="007F1D3F">
        <w:rPr>
          <w:rStyle w:val="normaltextrun"/>
          <w:sz w:val="26"/>
          <w:szCs w:val="26"/>
          <w:lang w:val="sv-SE"/>
        </w:rPr>
        <w:t xml:space="preserve"> ha – </w:t>
      </w:r>
      <w:r w:rsidR="00180734" w:rsidRPr="007F1D3F">
        <w:rPr>
          <w:rStyle w:val="normaltextrun"/>
          <w:sz w:val="26"/>
          <w:szCs w:val="26"/>
          <w:lang w:val="sv-SE"/>
        </w:rPr>
        <w:t>6.000</w:t>
      </w:r>
      <w:r w:rsidR="00E85D5B" w:rsidRPr="007F1D3F">
        <w:rPr>
          <w:rStyle w:val="normaltextrun"/>
          <w:sz w:val="26"/>
          <w:szCs w:val="26"/>
          <w:lang w:val="sv-SE"/>
        </w:rPr>
        <w:t xml:space="preserve"> ha</w:t>
      </w:r>
      <w:r w:rsidR="00180734" w:rsidRPr="007F1D3F">
        <w:rPr>
          <w:rStyle w:val="normaltextrun"/>
          <w:sz w:val="26"/>
          <w:szCs w:val="26"/>
          <w:lang w:val="sv-SE"/>
        </w:rPr>
        <w:t xml:space="preserve">; </w:t>
      </w:r>
      <w:r w:rsidR="00E85D5B" w:rsidRPr="007F1D3F">
        <w:rPr>
          <w:rStyle w:val="normaltextrun"/>
          <w:sz w:val="26"/>
          <w:szCs w:val="26"/>
          <w:lang w:val="sv-SE"/>
        </w:rPr>
        <w:t xml:space="preserve">trong đó đất dân dụng khoảng </w:t>
      </w:r>
      <w:r w:rsidR="00180734" w:rsidRPr="007F1D3F">
        <w:rPr>
          <w:rStyle w:val="normaltextrun"/>
          <w:sz w:val="26"/>
          <w:szCs w:val="26"/>
          <w:lang w:val="sv-SE"/>
        </w:rPr>
        <w:t>1.500</w:t>
      </w:r>
      <w:r w:rsidR="00E85D5B" w:rsidRPr="007F1D3F">
        <w:rPr>
          <w:rStyle w:val="normaltextrun"/>
          <w:sz w:val="26"/>
          <w:szCs w:val="26"/>
          <w:lang w:val="sv-SE"/>
        </w:rPr>
        <w:t xml:space="preserve"> ha – </w:t>
      </w:r>
      <w:r w:rsidR="009C0F93" w:rsidRPr="007F1D3F">
        <w:rPr>
          <w:rStyle w:val="normaltextrun"/>
          <w:sz w:val="26"/>
          <w:szCs w:val="26"/>
          <w:lang w:val="sv-SE"/>
        </w:rPr>
        <w:t>2.</w:t>
      </w:r>
      <w:r w:rsidR="00180734" w:rsidRPr="007F1D3F">
        <w:rPr>
          <w:rStyle w:val="normaltextrun"/>
          <w:sz w:val="26"/>
          <w:szCs w:val="26"/>
          <w:lang w:val="sv-SE"/>
        </w:rPr>
        <w:t>300</w:t>
      </w:r>
      <w:r w:rsidR="009C0F93" w:rsidRPr="007F1D3F">
        <w:rPr>
          <w:rStyle w:val="normaltextrun"/>
          <w:sz w:val="26"/>
          <w:szCs w:val="26"/>
          <w:lang w:val="sv-SE"/>
        </w:rPr>
        <w:t xml:space="preserve"> </w:t>
      </w:r>
      <w:r w:rsidR="00E85D5B" w:rsidRPr="007F1D3F">
        <w:rPr>
          <w:rStyle w:val="normaltextrun"/>
          <w:sz w:val="26"/>
          <w:szCs w:val="26"/>
          <w:lang w:val="sv-SE"/>
        </w:rPr>
        <w:t xml:space="preserve">ha. </w:t>
      </w:r>
    </w:p>
    <w:p w14:paraId="509ACBF9" w14:textId="6B39D49A" w:rsidR="00E85D5B" w:rsidRPr="007F1D3F" w:rsidRDefault="00E85D5B" w:rsidP="0085667A">
      <w:pPr>
        <w:pStyle w:val="paragraph"/>
        <w:spacing w:before="0" w:beforeAutospacing="0" w:after="120" w:afterAutospacing="0"/>
        <w:ind w:right="90" w:firstLine="567"/>
        <w:jc w:val="both"/>
        <w:textAlignment w:val="baseline"/>
        <w:rPr>
          <w:rStyle w:val="normaltextrun"/>
          <w:i/>
          <w:iCs/>
          <w:sz w:val="26"/>
          <w:szCs w:val="26"/>
          <w:lang w:val="sv-SE"/>
        </w:rPr>
      </w:pPr>
      <w:r w:rsidRPr="007F1D3F">
        <w:rPr>
          <w:rStyle w:val="normaltextrun"/>
          <w:i/>
          <w:iCs/>
          <w:sz w:val="26"/>
          <w:szCs w:val="26"/>
          <w:lang w:val="sv-SE"/>
        </w:rPr>
        <w:t xml:space="preserve">(Quy mô diện tích đất xây dựng đô thị và đất dân dụng sẽ được dự báo cụ thể hơn trong quá trình nghiên cứu lập </w:t>
      </w:r>
      <w:r w:rsidR="00EA0305" w:rsidRPr="007F1D3F">
        <w:rPr>
          <w:rStyle w:val="normaltextrun"/>
          <w:i/>
          <w:iCs/>
          <w:sz w:val="26"/>
          <w:szCs w:val="26"/>
          <w:lang w:val="sv-SE"/>
        </w:rPr>
        <w:t xml:space="preserve">đồ án </w:t>
      </w:r>
      <w:r w:rsidRPr="007F1D3F">
        <w:rPr>
          <w:rStyle w:val="normaltextrun"/>
          <w:i/>
          <w:iCs/>
          <w:sz w:val="26"/>
          <w:szCs w:val="26"/>
          <w:lang w:val="sv-SE"/>
        </w:rPr>
        <w:t>quy hoạch)</w:t>
      </w:r>
    </w:p>
    <w:p w14:paraId="6AE72C0C" w14:textId="6140F2DB" w:rsidR="0082251A" w:rsidRPr="007F1D3F" w:rsidRDefault="0082251A" w:rsidP="00AE0801">
      <w:pPr>
        <w:pStyle w:val="ListParagraph"/>
        <w:numPr>
          <w:ilvl w:val="1"/>
          <w:numId w:val="12"/>
        </w:numPr>
        <w:tabs>
          <w:tab w:val="left" w:pos="567"/>
        </w:tabs>
        <w:spacing w:before="120" w:after="120"/>
        <w:ind w:left="426" w:hanging="426"/>
        <w:jc w:val="both"/>
        <w:outlineLvl w:val="1"/>
        <w:rPr>
          <w:b/>
          <w:sz w:val="26"/>
          <w:szCs w:val="26"/>
          <w:lang w:val="sv-SE"/>
        </w:rPr>
      </w:pPr>
      <w:bookmarkStart w:id="254" w:name="_Toc169595930"/>
      <w:r w:rsidRPr="007F1D3F">
        <w:rPr>
          <w:b/>
          <w:sz w:val="26"/>
          <w:szCs w:val="26"/>
          <w:lang w:val="sv-SE"/>
        </w:rPr>
        <w:t xml:space="preserve">Các chỉ tiêu kinh tế - kỹ thuật </w:t>
      </w:r>
      <w:r w:rsidR="00DA0D25" w:rsidRPr="007F1D3F">
        <w:rPr>
          <w:b/>
          <w:sz w:val="26"/>
          <w:szCs w:val="26"/>
          <w:lang w:val="sv-SE"/>
        </w:rPr>
        <w:t>dự kiến</w:t>
      </w:r>
      <w:bookmarkEnd w:id="254"/>
    </w:p>
    <w:p w14:paraId="0C1E094A" w14:textId="547EBAEB" w:rsidR="00E85D5B" w:rsidRPr="007F1D3F" w:rsidRDefault="00BB75F5" w:rsidP="00E85D5B">
      <w:pPr>
        <w:tabs>
          <w:tab w:val="num" w:pos="720"/>
        </w:tabs>
        <w:spacing w:before="60" w:after="60" w:line="264" w:lineRule="auto"/>
        <w:jc w:val="both"/>
        <w:rPr>
          <w:sz w:val="26"/>
          <w:szCs w:val="26"/>
          <w:lang w:val="pt-BR"/>
        </w:rPr>
      </w:pPr>
      <w:r w:rsidRPr="007F1D3F">
        <w:rPr>
          <w:sz w:val="26"/>
          <w:szCs w:val="26"/>
          <w:lang w:val="pt-BR"/>
        </w:rPr>
        <w:tab/>
      </w:r>
      <w:r w:rsidR="00E85D5B" w:rsidRPr="007F1D3F">
        <w:rPr>
          <w:sz w:val="26"/>
          <w:szCs w:val="26"/>
          <w:lang w:val="pt-BR"/>
        </w:rPr>
        <w:t>Các chỉ tiêu cơ sở hạ tầng xã hội và kỹ thuật tuân thủ theo Quy chuẩn xây dựng Việt Nam, phù hợp với tiêu chí đô thị loại II, được quy định tại </w:t>
      </w:r>
      <w:r>
        <w:fldChar w:fldCharType="begin"/>
      </w:r>
      <w:r>
        <w:instrText>HYPERLINK "http://vbpl.vn/TW/Pages/vbpq-toanvan.aspx?ItemID=111516"</w:instrText>
      </w:r>
      <w:r>
        <w:fldChar w:fldCharType="separate"/>
      </w:r>
      <w:r w:rsidR="00E85D5B" w:rsidRPr="007F1D3F">
        <w:rPr>
          <w:sz w:val="26"/>
          <w:szCs w:val="26"/>
          <w:lang w:val="pt-BR"/>
        </w:rPr>
        <w:t xml:space="preserve">Nghị quyết số </w:t>
      </w:r>
      <w:r w:rsidR="00E85D5B" w:rsidRPr="007F1D3F">
        <w:rPr>
          <w:sz w:val="26"/>
          <w:szCs w:val="26"/>
          <w:lang w:val="vi-VN"/>
        </w:rPr>
        <w:t>26</w:t>
      </w:r>
      <w:r w:rsidR="00E85D5B" w:rsidRPr="007F1D3F">
        <w:rPr>
          <w:sz w:val="26"/>
          <w:szCs w:val="26"/>
          <w:lang w:val="pt-BR"/>
        </w:rPr>
        <w:t>/20</w:t>
      </w:r>
      <w:r w:rsidR="00E85D5B" w:rsidRPr="007F1D3F">
        <w:rPr>
          <w:sz w:val="26"/>
          <w:szCs w:val="26"/>
          <w:lang w:val="vi-VN"/>
        </w:rPr>
        <w:t>22</w:t>
      </w:r>
      <w:r w:rsidR="00E85D5B" w:rsidRPr="007F1D3F">
        <w:rPr>
          <w:sz w:val="26"/>
          <w:szCs w:val="26"/>
          <w:lang w:val="pt-BR"/>
        </w:rPr>
        <w:t>/UBTVQH1</w:t>
      </w:r>
      <w:r w:rsidR="00E85D5B" w:rsidRPr="007F1D3F">
        <w:rPr>
          <w:sz w:val="26"/>
          <w:szCs w:val="26"/>
          <w:lang w:val="vi-VN"/>
        </w:rPr>
        <w:t>5</w:t>
      </w:r>
      <w:r w:rsidR="00E85D5B" w:rsidRPr="007F1D3F">
        <w:rPr>
          <w:sz w:val="26"/>
          <w:szCs w:val="26"/>
          <w:lang w:val="pt-BR"/>
        </w:rPr>
        <w:t xml:space="preserve"> ngày </w:t>
      </w:r>
      <w:r w:rsidR="00E85D5B" w:rsidRPr="007F1D3F">
        <w:rPr>
          <w:sz w:val="26"/>
          <w:szCs w:val="26"/>
          <w:lang w:val="vi-VN"/>
        </w:rPr>
        <w:t>2</w:t>
      </w:r>
      <w:r w:rsidR="00E85D5B" w:rsidRPr="007F1D3F">
        <w:rPr>
          <w:sz w:val="26"/>
          <w:szCs w:val="26"/>
          <w:lang w:val="pt-BR"/>
        </w:rPr>
        <w:t>1</w:t>
      </w:r>
      <w:r w:rsidR="00E85D5B" w:rsidRPr="007F1D3F">
        <w:rPr>
          <w:sz w:val="26"/>
          <w:szCs w:val="26"/>
          <w:lang w:val="vi-VN"/>
        </w:rPr>
        <w:t>/09/2022</w:t>
      </w:r>
      <w:r>
        <w:rPr>
          <w:sz w:val="26"/>
          <w:szCs w:val="26"/>
          <w:lang w:val="vi-VN"/>
        </w:rPr>
        <w:fldChar w:fldCharType="end"/>
      </w:r>
      <w:r w:rsidR="00E85D5B" w:rsidRPr="007F1D3F">
        <w:rPr>
          <w:sz w:val="26"/>
          <w:szCs w:val="26"/>
          <w:lang w:val="vi-VN"/>
        </w:rPr>
        <w:t xml:space="preserve"> sửa đổi bổ sung một số điều của Nghị quyết 1210/2016/UBTVQH13 ngày 25/5/2016 </w:t>
      </w:r>
      <w:r w:rsidR="00E85D5B" w:rsidRPr="007F1D3F">
        <w:rPr>
          <w:sz w:val="26"/>
          <w:szCs w:val="26"/>
          <w:lang w:val="pt-BR"/>
        </w:rPr>
        <w:t>của Ủy ban thường vụ Quốc hội về phân loại đô thị. Cụ thể:</w:t>
      </w:r>
    </w:p>
    <w:p w14:paraId="77570B62" w14:textId="0372D8C1" w:rsidR="00E85D5B" w:rsidRPr="007F1D3F" w:rsidRDefault="000F3091" w:rsidP="000F3091">
      <w:pPr>
        <w:spacing w:before="120" w:after="120"/>
        <w:ind w:firstLine="567"/>
        <w:jc w:val="both"/>
        <w:rPr>
          <w:i/>
          <w:sz w:val="26"/>
          <w:szCs w:val="26"/>
        </w:rPr>
      </w:pPr>
      <w:r w:rsidRPr="007F1D3F">
        <w:rPr>
          <w:i/>
          <w:sz w:val="26"/>
          <w:szCs w:val="26"/>
        </w:rPr>
        <w:t xml:space="preserve">a) </w:t>
      </w:r>
      <w:r w:rsidR="00E85D5B" w:rsidRPr="007F1D3F">
        <w:rPr>
          <w:i/>
          <w:sz w:val="26"/>
          <w:szCs w:val="26"/>
        </w:rPr>
        <w:t xml:space="preserve">Khu </w:t>
      </w:r>
      <w:proofErr w:type="spellStart"/>
      <w:r w:rsidR="00E85D5B" w:rsidRPr="007F1D3F">
        <w:rPr>
          <w:i/>
          <w:sz w:val="26"/>
          <w:szCs w:val="26"/>
        </w:rPr>
        <w:t>vực</w:t>
      </w:r>
      <w:proofErr w:type="spellEnd"/>
      <w:r w:rsidR="00E85D5B" w:rsidRPr="007F1D3F">
        <w:rPr>
          <w:i/>
          <w:sz w:val="26"/>
          <w:szCs w:val="26"/>
        </w:rPr>
        <w:t xml:space="preserve"> </w:t>
      </w:r>
      <w:proofErr w:type="spellStart"/>
      <w:r w:rsidR="00E85D5B" w:rsidRPr="007F1D3F">
        <w:rPr>
          <w:i/>
          <w:sz w:val="26"/>
          <w:szCs w:val="26"/>
        </w:rPr>
        <w:t>nội</w:t>
      </w:r>
      <w:proofErr w:type="spellEnd"/>
      <w:r w:rsidR="00E85D5B" w:rsidRPr="007F1D3F">
        <w:rPr>
          <w:i/>
          <w:sz w:val="26"/>
          <w:szCs w:val="26"/>
        </w:rPr>
        <w:t xml:space="preserve"> </w:t>
      </w:r>
      <w:proofErr w:type="spellStart"/>
      <w:r w:rsidR="00E85D5B" w:rsidRPr="007F1D3F">
        <w:rPr>
          <w:i/>
          <w:sz w:val="26"/>
          <w:szCs w:val="26"/>
        </w:rPr>
        <w:t>thị</w:t>
      </w:r>
      <w:proofErr w:type="spellEnd"/>
      <w:r w:rsidR="00E85D5B" w:rsidRPr="007F1D3F">
        <w:rPr>
          <w:i/>
          <w:sz w:val="26"/>
          <w:szCs w:val="26"/>
        </w:rPr>
        <w:t>:</w:t>
      </w:r>
    </w:p>
    <w:p w14:paraId="615CB4F2" w14:textId="54079EE6" w:rsidR="00E85D5B" w:rsidRPr="007F1D3F" w:rsidRDefault="00E85D5B" w:rsidP="00B745E0">
      <w:pPr>
        <w:pStyle w:val="paragraph"/>
        <w:spacing w:before="0" w:beforeAutospacing="0" w:after="120" w:afterAutospacing="0"/>
        <w:ind w:right="90" w:firstLine="567"/>
        <w:jc w:val="both"/>
        <w:textAlignment w:val="baseline"/>
        <w:rPr>
          <w:rStyle w:val="normaltextrun"/>
          <w:sz w:val="26"/>
          <w:szCs w:val="26"/>
        </w:rPr>
      </w:pPr>
      <w:proofErr w:type="spellStart"/>
      <w:r w:rsidRPr="007F1D3F">
        <w:rPr>
          <w:rStyle w:val="normaltextrun"/>
          <w:sz w:val="26"/>
          <w:szCs w:val="26"/>
        </w:rPr>
        <w:t>Căn</w:t>
      </w:r>
      <w:proofErr w:type="spellEnd"/>
      <w:r w:rsidRPr="007F1D3F">
        <w:rPr>
          <w:rStyle w:val="normaltextrun"/>
          <w:sz w:val="26"/>
          <w:szCs w:val="26"/>
        </w:rPr>
        <w:t xml:space="preserve"> </w:t>
      </w:r>
      <w:proofErr w:type="spellStart"/>
      <w:r w:rsidRPr="007F1D3F">
        <w:rPr>
          <w:rStyle w:val="normaltextrun"/>
          <w:sz w:val="26"/>
          <w:szCs w:val="26"/>
        </w:rPr>
        <w:t>cứ</w:t>
      </w:r>
      <w:proofErr w:type="spellEnd"/>
      <w:r w:rsidRPr="007F1D3F">
        <w:rPr>
          <w:rStyle w:val="normaltextrun"/>
          <w:sz w:val="26"/>
          <w:szCs w:val="26"/>
        </w:rPr>
        <w:t xml:space="preserve"> Quy </w:t>
      </w:r>
      <w:proofErr w:type="spellStart"/>
      <w:r w:rsidRPr="007F1D3F">
        <w:rPr>
          <w:rStyle w:val="normaltextrun"/>
          <w:sz w:val="26"/>
          <w:szCs w:val="26"/>
        </w:rPr>
        <w:t>chuẩn</w:t>
      </w:r>
      <w:proofErr w:type="spellEnd"/>
      <w:r w:rsidRPr="007F1D3F">
        <w:rPr>
          <w:rStyle w:val="normaltextrun"/>
          <w:sz w:val="26"/>
          <w:szCs w:val="26"/>
        </w:rPr>
        <w:t xml:space="preserve"> </w:t>
      </w:r>
      <w:proofErr w:type="spellStart"/>
      <w:r w:rsidRPr="007F1D3F">
        <w:rPr>
          <w:rStyle w:val="normaltextrun"/>
          <w:sz w:val="26"/>
          <w:szCs w:val="26"/>
        </w:rPr>
        <w:t>kỹ</w:t>
      </w:r>
      <w:proofErr w:type="spellEnd"/>
      <w:r w:rsidRPr="007F1D3F">
        <w:rPr>
          <w:rStyle w:val="normaltextrun"/>
          <w:sz w:val="26"/>
          <w:szCs w:val="26"/>
        </w:rPr>
        <w:t xml:space="preserve"> </w:t>
      </w:r>
      <w:proofErr w:type="spellStart"/>
      <w:r w:rsidRPr="007F1D3F">
        <w:rPr>
          <w:rStyle w:val="normaltextrun"/>
          <w:sz w:val="26"/>
          <w:szCs w:val="26"/>
        </w:rPr>
        <w:t>thuật</w:t>
      </w:r>
      <w:proofErr w:type="spellEnd"/>
      <w:r w:rsidRPr="007F1D3F">
        <w:rPr>
          <w:rStyle w:val="normaltextrun"/>
          <w:sz w:val="26"/>
          <w:szCs w:val="26"/>
        </w:rPr>
        <w:t xml:space="preserve"> </w:t>
      </w:r>
      <w:proofErr w:type="spellStart"/>
      <w:r w:rsidRPr="007F1D3F">
        <w:rPr>
          <w:rStyle w:val="normaltextrun"/>
          <w:sz w:val="26"/>
          <w:szCs w:val="26"/>
        </w:rPr>
        <w:t>quốc</w:t>
      </w:r>
      <w:proofErr w:type="spellEnd"/>
      <w:r w:rsidRPr="007F1D3F">
        <w:rPr>
          <w:rStyle w:val="normaltextrun"/>
          <w:sz w:val="26"/>
          <w:szCs w:val="26"/>
        </w:rPr>
        <w:t xml:space="preserve"> </w:t>
      </w:r>
      <w:proofErr w:type="spellStart"/>
      <w:r w:rsidRPr="007F1D3F">
        <w:rPr>
          <w:rStyle w:val="normaltextrun"/>
          <w:sz w:val="26"/>
          <w:szCs w:val="26"/>
        </w:rPr>
        <w:t>gia</w:t>
      </w:r>
      <w:proofErr w:type="spellEnd"/>
      <w:r w:rsidRPr="007F1D3F">
        <w:rPr>
          <w:rStyle w:val="normaltextrun"/>
          <w:sz w:val="26"/>
          <w:szCs w:val="26"/>
        </w:rPr>
        <w:t xml:space="preserve"> </w:t>
      </w:r>
      <w:proofErr w:type="spellStart"/>
      <w:r w:rsidRPr="007F1D3F">
        <w:rPr>
          <w:rStyle w:val="normaltextrun"/>
          <w:sz w:val="26"/>
          <w:szCs w:val="26"/>
        </w:rPr>
        <w:t>về</w:t>
      </w:r>
      <w:proofErr w:type="spellEnd"/>
      <w:r w:rsidRPr="007F1D3F">
        <w:rPr>
          <w:rStyle w:val="normaltextrun"/>
          <w:sz w:val="26"/>
          <w:szCs w:val="26"/>
        </w:rPr>
        <w:t xml:space="preserve"> </w:t>
      </w:r>
      <w:proofErr w:type="spellStart"/>
      <w:r w:rsidRPr="007F1D3F">
        <w:rPr>
          <w:rStyle w:val="normaltextrun"/>
          <w:sz w:val="26"/>
          <w:szCs w:val="26"/>
        </w:rPr>
        <w:t>quy</w:t>
      </w:r>
      <w:proofErr w:type="spellEnd"/>
      <w:r w:rsidRPr="007F1D3F">
        <w:rPr>
          <w:rStyle w:val="normaltextrun"/>
          <w:sz w:val="26"/>
          <w:szCs w:val="26"/>
        </w:rPr>
        <w:t xml:space="preserve"> </w:t>
      </w:r>
      <w:proofErr w:type="spellStart"/>
      <w:r w:rsidRPr="007F1D3F">
        <w:rPr>
          <w:rStyle w:val="normaltextrun"/>
          <w:sz w:val="26"/>
          <w:szCs w:val="26"/>
        </w:rPr>
        <w:t>hoạch</w:t>
      </w:r>
      <w:proofErr w:type="spellEnd"/>
      <w:r w:rsidRPr="007F1D3F">
        <w:rPr>
          <w:rStyle w:val="normaltextrun"/>
          <w:sz w:val="26"/>
          <w:szCs w:val="26"/>
        </w:rPr>
        <w:t xml:space="preserve"> </w:t>
      </w:r>
      <w:proofErr w:type="spellStart"/>
      <w:r w:rsidRPr="007F1D3F">
        <w:rPr>
          <w:rStyle w:val="normaltextrun"/>
          <w:sz w:val="26"/>
          <w:szCs w:val="26"/>
        </w:rPr>
        <w:t>xây</w:t>
      </w:r>
      <w:proofErr w:type="spellEnd"/>
      <w:r w:rsidRPr="007F1D3F">
        <w:rPr>
          <w:rStyle w:val="normaltextrun"/>
          <w:sz w:val="26"/>
          <w:szCs w:val="26"/>
        </w:rPr>
        <w:t xml:space="preserve"> </w:t>
      </w:r>
      <w:proofErr w:type="spellStart"/>
      <w:r w:rsidRPr="007F1D3F">
        <w:rPr>
          <w:rStyle w:val="normaltextrun"/>
          <w:sz w:val="26"/>
          <w:szCs w:val="26"/>
        </w:rPr>
        <w:t>dựng</w:t>
      </w:r>
      <w:proofErr w:type="spellEnd"/>
      <w:r w:rsidRPr="007F1D3F">
        <w:rPr>
          <w:rStyle w:val="normaltextrun"/>
          <w:sz w:val="26"/>
          <w:szCs w:val="26"/>
        </w:rPr>
        <w:t xml:space="preserve">, </w:t>
      </w:r>
      <w:proofErr w:type="spellStart"/>
      <w:r w:rsidRPr="007F1D3F">
        <w:rPr>
          <w:rStyle w:val="normaltextrun"/>
          <w:sz w:val="26"/>
          <w:szCs w:val="26"/>
        </w:rPr>
        <w:t>các</w:t>
      </w:r>
      <w:proofErr w:type="spellEnd"/>
      <w:r w:rsidRPr="007F1D3F">
        <w:rPr>
          <w:rStyle w:val="normaltextrun"/>
          <w:sz w:val="26"/>
          <w:szCs w:val="26"/>
        </w:rPr>
        <w:t xml:space="preserve"> </w:t>
      </w:r>
      <w:proofErr w:type="spellStart"/>
      <w:r w:rsidRPr="007F1D3F">
        <w:rPr>
          <w:rStyle w:val="normaltextrun"/>
          <w:sz w:val="26"/>
          <w:szCs w:val="26"/>
        </w:rPr>
        <w:t>chỉ</w:t>
      </w:r>
      <w:proofErr w:type="spellEnd"/>
      <w:r w:rsidRPr="007F1D3F">
        <w:rPr>
          <w:rStyle w:val="normaltextrun"/>
          <w:sz w:val="26"/>
          <w:szCs w:val="26"/>
        </w:rPr>
        <w:t xml:space="preserve"> </w:t>
      </w:r>
      <w:proofErr w:type="spellStart"/>
      <w:r w:rsidRPr="007F1D3F">
        <w:rPr>
          <w:rStyle w:val="normaltextrun"/>
          <w:sz w:val="26"/>
          <w:szCs w:val="26"/>
        </w:rPr>
        <w:t>tiêu</w:t>
      </w:r>
      <w:proofErr w:type="spellEnd"/>
      <w:r w:rsidRPr="007F1D3F">
        <w:rPr>
          <w:rStyle w:val="normaltextrun"/>
          <w:sz w:val="26"/>
          <w:szCs w:val="26"/>
        </w:rPr>
        <w:t xml:space="preserve"> </w:t>
      </w:r>
      <w:proofErr w:type="spellStart"/>
      <w:r w:rsidRPr="007F1D3F">
        <w:rPr>
          <w:rStyle w:val="normaltextrun"/>
          <w:sz w:val="26"/>
          <w:szCs w:val="26"/>
        </w:rPr>
        <w:t>kinh</w:t>
      </w:r>
      <w:proofErr w:type="spellEnd"/>
      <w:r w:rsidRPr="007F1D3F">
        <w:rPr>
          <w:rStyle w:val="normaltextrun"/>
          <w:sz w:val="26"/>
          <w:szCs w:val="26"/>
        </w:rPr>
        <w:t xml:space="preserve"> </w:t>
      </w:r>
      <w:proofErr w:type="spellStart"/>
      <w:r w:rsidRPr="007F1D3F">
        <w:rPr>
          <w:rStyle w:val="normaltextrun"/>
          <w:sz w:val="26"/>
          <w:szCs w:val="26"/>
        </w:rPr>
        <w:t>tế</w:t>
      </w:r>
      <w:proofErr w:type="spellEnd"/>
      <w:r w:rsidRPr="007F1D3F">
        <w:rPr>
          <w:rStyle w:val="normaltextrun"/>
          <w:sz w:val="26"/>
          <w:szCs w:val="26"/>
        </w:rPr>
        <w:t xml:space="preserve"> </w:t>
      </w:r>
      <w:proofErr w:type="spellStart"/>
      <w:r w:rsidRPr="007F1D3F">
        <w:rPr>
          <w:rStyle w:val="normaltextrun"/>
          <w:sz w:val="26"/>
          <w:szCs w:val="26"/>
        </w:rPr>
        <w:t>kỹ</w:t>
      </w:r>
      <w:proofErr w:type="spellEnd"/>
      <w:r w:rsidRPr="007F1D3F">
        <w:rPr>
          <w:rStyle w:val="normaltextrun"/>
          <w:sz w:val="26"/>
          <w:szCs w:val="26"/>
        </w:rPr>
        <w:t xml:space="preserve"> </w:t>
      </w:r>
      <w:proofErr w:type="spellStart"/>
      <w:r w:rsidRPr="007F1D3F">
        <w:rPr>
          <w:rStyle w:val="normaltextrun"/>
          <w:sz w:val="26"/>
          <w:szCs w:val="26"/>
        </w:rPr>
        <w:t>thuật</w:t>
      </w:r>
      <w:proofErr w:type="spellEnd"/>
      <w:r w:rsidRPr="007F1D3F">
        <w:rPr>
          <w:rStyle w:val="normaltextrun"/>
          <w:sz w:val="26"/>
          <w:szCs w:val="26"/>
        </w:rPr>
        <w:t xml:space="preserve"> </w:t>
      </w:r>
      <w:proofErr w:type="spellStart"/>
      <w:r w:rsidRPr="007F1D3F">
        <w:rPr>
          <w:rStyle w:val="normaltextrun"/>
          <w:sz w:val="26"/>
          <w:szCs w:val="26"/>
        </w:rPr>
        <w:t>của</w:t>
      </w:r>
      <w:proofErr w:type="spellEnd"/>
      <w:r w:rsidRPr="007F1D3F">
        <w:rPr>
          <w:rStyle w:val="normaltextrun"/>
          <w:sz w:val="26"/>
          <w:szCs w:val="26"/>
        </w:rPr>
        <w:t xml:space="preserve"> </w:t>
      </w:r>
      <w:proofErr w:type="spellStart"/>
      <w:r w:rsidRPr="007F1D3F">
        <w:rPr>
          <w:rStyle w:val="normaltextrun"/>
          <w:sz w:val="26"/>
          <w:szCs w:val="26"/>
        </w:rPr>
        <w:t>đồ</w:t>
      </w:r>
      <w:proofErr w:type="spellEnd"/>
      <w:r w:rsidRPr="007F1D3F">
        <w:rPr>
          <w:rStyle w:val="normaltextrun"/>
          <w:sz w:val="26"/>
          <w:szCs w:val="26"/>
        </w:rPr>
        <w:t xml:space="preserve"> </w:t>
      </w:r>
      <w:proofErr w:type="spellStart"/>
      <w:r w:rsidRPr="007F1D3F">
        <w:rPr>
          <w:rStyle w:val="normaltextrun"/>
          <w:sz w:val="26"/>
          <w:szCs w:val="26"/>
        </w:rPr>
        <w:t>án</w:t>
      </w:r>
      <w:proofErr w:type="spellEnd"/>
      <w:r w:rsidRPr="007F1D3F">
        <w:rPr>
          <w:rStyle w:val="normaltextrun"/>
          <w:sz w:val="26"/>
          <w:szCs w:val="26"/>
        </w:rPr>
        <w:t xml:space="preserve"> </w:t>
      </w:r>
      <w:proofErr w:type="spellStart"/>
      <w:r w:rsidRPr="007F1D3F">
        <w:rPr>
          <w:rStyle w:val="normaltextrun"/>
          <w:sz w:val="26"/>
          <w:szCs w:val="26"/>
        </w:rPr>
        <w:t>được</w:t>
      </w:r>
      <w:proofErr w:type="spellEnd"/>
      <w:r w:rsidRPr="007F1D3F">
        <w:rPr>
          <w:rStyle w:val="normaltextrun"/>
          <w:sz w:val="26"/>
          <w:szCs w:val="26"/>
        </w:rPr>
        <w:t xml:space="preserve"> </w:t>
      </w:r>
      <w:proofErr w:type="spellStart"/>
      <w:r w:rsidRPr="007F1D3F">
        <w:rPr>
          <w:rStyle w:val="normaltextrun"/>
          <w:sz w:val="26"/>
          <w:szCs w:val="26"/>
        </w:rPr>
        <w:t>xác</w:t>
      </w:r>
      <w:proofErr w:type="spellEnd"/>
      <w:r w:rsidRPr="007F1D3F">
        <w:rPr>
          <w:rStyle w:val="normaltextrun"/>
          <w:sz w:val="26"/>
          <w:szCs w:val="26"/>
        </w:rPr>
        <w:t xml:space="preserve"> </w:t>
      </w:r>
      <w:proofErr w:type="spellStart"/>
      <w:r w:rsidRPr="007F1D3F">
        <w:rPr>
          <w:rStyle w:val="normaltextrun"/>
          <w:sz w:val="26"/>
          <w:szCs w:val="26"/>
        </w:rPr>
        <w:t>định</w:t>
      </w:r>
      <w:proofErr w:type="spellEnd"/>
      <w:r w:rsidRPr="007F1D3F">
        <w:rPr>
          <w:rStyle w:val="normaltextrun"/>
          <w:sz w:val="26"/>
          <w:szCs w:val="26"/>
        </w:rPr>
        <w:t xml:space="preserve"> </w:t>
      </w:r>
      <w:proofErr w:type="spellStart"/>
      <w:r w:rsidRPr="007F1D3F">
        <w:rPr>
          <w:rStyle w:val="normaltextrun"/>
          <w:sz w:val="26"/>
          <w:szCs w:val="26"/>
        </w:rPr>
        <w:t>theo</w:t>
      </w:r>
      <w:proofErr w:type="spellEnd"/>
      <w:r w:rsidRPr="007F1D3F">
        <w:rPr>
          <w:rStyle w:val="normaltextrun"/>
          <w:sz w:val="26"/>
          <w:szCs w:val="26"/>
        </w:rPr>
        <w:t xml:space="preserve"> </w:t>
      </w:r>
      <w:proofErr w:type="spellStart"/>
      <w:r w:rsidRPr="007F1D3F">
        <w:rPr>
          <w:rStyle w:val="normaltextrun"/>
          <w:sz w:val="26"/>
          <w:szCs w:val="26"/>
        </w:rPr>
        <w:t>tiêu</w:t>
      </w:r>
      <w:proofErr w:type="spellEnd"/>
      <w:r w:rsidRPr="007F1D3F">
        <w:rPr>
          <w:rStyle w:val="normaltextrun"/>
          <w:sz w:val="26"/>
          <w:szCs w:val="26"/>
        </w:rPr>
        <w:t xml:space="preserve"> </w:t>
      </w:r>
      <w:proofErr w:type="spellStart"/>
      <w:r w:rsidRPr="007F1D3F">
        <w:rPr>
          <w:rStyle w:val="normaltextrun"/>
          <w:sz w:val="26"/>
          <w:szCs w:val="26"/>
        </w:rPr>
        <w:t>chí</w:t>
      </w:r>
      <w:proofErr w:type="spellEnd"/>
      <w:r w:rsidRPr="007F1D3F">
        <w:rPr>
          <w:rStyle w:val="normaltextrun"/>
          <w:sz w:val="26"/>
          <w:szCs w:val="26"/>
        </w:rPr>
        <w:t xml:space="preserve"> </w:t>
      </w:r>
      <w:proofErr w:type="spellStart"/>
      <w:r w:rsidRPr="007F1D3F">
        <w:rPr>
          <w:rStyle w:val="normaltextrun"/>
          <w:sz w:val="26"/>
          <w:szCs w:val="26"/>
        </w:rPr>
        <w:t>của</w:t>
      </w:r>
      <w:proofErr w:type="spellEnd"/>
      <w:r w:rsidRPr="007F1D3F">
        <w:rPr>
          <w:rStyle w:val="normaltextrun"/>
          <w:sz w:val="26"/>
          <w:szCs w:val="26"/>
        </w:rPr>
        <w:t xml:space="preserve"> </w:t>
      </w:r>
      <w:proofErr w:type="spellStart"/>
      <w:r w:rsidRPr="007F1D3F">
        <w:rPr>
          <w:rStyle w:val="normaltextrun"/>
          <w:sz w:val="26"/>
          <w:szCs w:val="26"/>
        </w:rPr>
        <w:t>đô</w:t>
      </w:r>
      <w:proofErr w:type="spellEnd"/>
      <w:r w:rsidRPr="007F1D3F">
        <w:rPr>
          <w:rStyle w:val="normaltextrun"/>
          <w:sz w:val="26"/>
          <w:szCs w:val="26"/>
        </w:rPr>
        <w:t xml:space="preserve"> </w:t>
      </w:r>
      <w:proofErr w:type="spellStart"/>
      <w:r w:rsidRPr="007F1D3F">
        <w:rPr>
          <w:rStyle w:val="normaltextrun"/>
          <w:sz w:val="26"/>
          <w:szCs w:val="26"/>
        </w:rPr>
        <w:t>thị</w:t>
      </w:r>
      <w:proofErr w:type="spellEnd"/>
      <w:r w:rsidRPr="007F1D3F">
        <w:rPr>
          <w:rStyle w:val="normaltextrun"/>
          <w:sz w:val="26"/>
          <w:szCs w:val="26"/>
        </w:rPr>
        <w:t xml:space="preserve"> </w:t>
      </w:r>
      <w:proofErr w:type="spellStart"/>
      <w:r w:rsidRPr="007F1D3F">
        <w:rPr>
          <w:rStyle w:val="normaltextrun"/>
          <w:sz w:val="26"/>
          <w:szCs w:val="26"/>
        </w:rPr>
        <w:t>loại</w:t>
      </w:r>
      <w:proofErr w:type="spellEnd"/>
      <w:r w:rsidRPr="007F1D3F">
        <w:rPr>
          <w:rStyle w:val="normaltextrun"/>
          <w:sz w:val="26"/>
          <w:szCs w:val="26"/>
        </w:rPr>
        <w:t xml:space="preserve"> II. </w:t>
      </w:r>
      <w:proofErr w:type="spellStart"/>
      <w:r w:rsidRPr="007F1D3F">
        <w:rPr>
          <w:rStyle w:val="normaltextrun"/>
          <w:sz w:val="26"/>
          <w:szCs w:val="26"/>
        </w:rPr>
        <w:t>Chỉ</w:t>
      </w:r>
      <w:proofErr w:type="spellEnd"/>
      <w:r w:rsidRPr="007F1D3F">
        <w:rPr>
          <w:rStyle w:val="normaltextrun"/>
          <w:sz w:val="26"/>
          <w:szCs w:val="26"/>
        </w:rPr>
        <w:t xml:space="preserve"> </w:t>
      </w:r>
      <w:proofErr w:type="spellStart"/>
      <w:r w:rsidRPr="007F1D3F">
        <w:rPr>
          <w:rStyle w:val="normaltextrun"/>
          <w:sz w:val="26"/>
          <w:szCs w:val="26"/>
        </w:rPr>
        <w:t>tiêu</w:t>
      </w:r>
      <w:proofErr w:type="spellEnd"/>
      <w:r w:rsidRPr="007F1D3F">
        <w:rPr>
          <w:rStyle w:val="normaltextrun"/>
          <w:sz w:val="26"/>
          <w:szCs w:val="26"/>
        </w:rPr>
        <w:t xml:space="preserve"> </w:t>
      </w:r>
      <w:proofErr w:type="spellStart"/>
      <w:r w:rsidRPr="007F1D3F">
        <w:rPr>
          <w:rStyle w:val="normaltextrun"/>
          <w:sz w:val="26"/>
          <w:szCs w:val="26"/>
        </w:rPr>
        <w:t>đất</w:t>
      </w:r>
      <w:proofErr w:type="spellEnd"/>
      <w:r w:rsidRPr="007F1D3F">
        <w:rPr>
          <w:rStyle w:val="normaltextrun"/>
          <w:sz w:val="26"/>
          <w:szCs w:val="26"/>
        </w:rPr>
        <w:t xml:space="preserve"> </w:t>
      </w:r>
      <w:proofErr w:type="spellStart"/>
      <w:r w:rsidRPr="007F1D3F">
        <w:rPr>
          <w:rStyle w:val="normaltextrun"/>
          <w:sz w:val="26"/>
          <w:szCs w:val="26"/>
        </w:rPr>
        <w:t>xây</w:t>
      </w:r>
      <w:proofErr w:type="spellEnd"/>
      <w:r w:rsidRPr="007F1D3F">
        <w:rPr>
          <w:rStyle w:val="normaltextrun"/>
          <w:sz w:val="26"/>
          <w:szCs w:val="26"/>
        </w:rPr>
        <w:t xml:space="preserve"> </w:t>
      </w:r>
      <w:proofErr w:type="spellStart"/>
      <w:r w:rsidRPr="007F1D3F">
        <w:rPr>
          <w:rStyle w:val="normaltextrun"/>
          <w:sz w:val="26"/>
          <w:szCs w:val="26"/>
        </w:rPr>
        <w:t>dựng</w:t>
      </w:r>
      <w:proofErr w:type="spellEnd"/>
      <w:r w:rsidRPr="007F1D3F">
        <w:rPr>
          <w:rStyle w:val="normaltextrun"/>
          <w:sz w:val="26"/>
          <w:szCs w:val="26"/>
        </w:rPr>
        <w:t xml:space="preserve"> </w:t>
      </w:r>
      <w:proofErr w:type="spellStart"/>
      <w:r w:rsidRPr="007F1D3F">
        <w:rPr>
          <w:rStyle w:val="normaltextrun"/>
          <w:sz w:val="26"/>
          <w:szCs w:val="26"/>
        </w:rPr>
        <w:t>đô</w:t>
      </w:r>
      <w:proofErr w:type="spellEnd"/>
      <w:r w:rsidRPr="007F1D3F">
        <w:rPr>
          <w:rStyle w:val="normaltextrun"/>
          <w:sz w:val="26"/>
          <w:szCs w:val="26"/>
        </w:rPr>
        <w:t xml:space="preserve"> </w:t>
      </w:r>
      <w:proofErr w:type="spellStart"/>
      <w:r w:rsidRPr="007F1D3F">
        <w:rPr>
          <w:rStyle w:val="normaltextrun"/>
          <w:sz w:val="26"/>
          <w:szCs w:val="26"/>
        </w:rPr>
        <w:t>thị</w:t>
      </w:r>
      <w:proofErr w:type="spellEnd"/>
      <w:r w:rsidRPr="007F1D3F">
        <w:rPr>
          <w:rStyle w:val="normaltextrun"/>
          <w:sz w:val="26"/>
          <w:szCs w:val="26"/>
        </w:rPr>
        <w:t xml:space="preserve">: </w:t>
      </w:r>
      <w:proofErr w:type="spellStart"/>
      <w:r w:rsidRPr="007F1D3F">
        <w:rPr>
          <w:rStyle w:val="normaltextrun"/>
          <w:sz w:val="26"/>
          <w:szCs w:val="26"/>
        </w:rPr>
        <w:t>khoảng</w:t>
      </w:r>
      <w:proofErr w:type="spellEnd"/>
      <w:r w:rsidRPr="007F1D3F">
        <w:rPr>
          <w:rStyle w:val="normaltextrun"/>
          <w:sz w:val="26"/>
          <w:szCs w:val="26"/>
        </w:rPr>
        <w:t xml:space="preserve"> 1</w:t>
      </w:r>
      <w:r w:rsidR="006362D2" w:rsidRPr="007F1D3F">
        <w:rPr>
          <w:rStyle w:val="normaltextrun"/>
          <w:sz w:val="26"/>
          <w:szCs w:val="26"/>
        </w:rPr>
        <w:t>4</w:t>
      </w:r>
      <w:r w:rsidRPr="007F1D3F">
        <w:rPr>
          <w:rStyle w:val="normaltextrun"/>
          <w:sz w:val="26"/>
          <w:szCs w:val="26"/>
        </w:rPr>
        <w:t>0 m</w:t>
      </w:r>
      <w:r w:rsidRPr="00E36DDB">
        <w:rPr>
          <w:rStyle w:val="normaltextrun"/>
          <w:sz w:val="26"/>
          <w:szCs w:val="26"/>
          <w:vertAlign w:val="superscript"/>
        </w:rPr>
        <w:t>2</w:t>
      </w:r>
      <w:r w:rsidRPr="007F1D3F">
        <w:rPr>
          <w:rStyle w:val="normaltextrun"/>
          <w:sz w:val="26"/>
          <w:szCs w:val="26"/>
        </w:rPr>
        <w:t xml:space="preserve"> - </w:t>
      </w:r>
      <w:r w:rsidR="006362D2" w:rsidRPr="007F1D3F">
        <w:rPr>
          <w:rStyle w:val="normaltextrun"/>
          <w:sz w:val="26"/>
          <w:szCs w:val="26"/>
        </w:rPr>
        <w:t>16</w:t>
      </w:r>
      <w:r w:rsidRPr="007F1D3F">
        <w:rPr>
          <w:rStyle w:val="normaltextrun"/>
          <w:sz w:val="26"/>
          <w:szCs w:val="26"/>
        </w:rPr>
        <w:t>0 m</w:t>
      </w:r>
      <w:r w:rsidRPr="00E36DDB">
        <w:rPr>
          <w:rStyle w:val="normaltextrun"/>
          <w:sz w:val="26"/>
          <w:szCs w:val="26"/>
          <w:vertAlign w:val="superscript"/>
        </w:rPr>
        <w:t>2</w:t>
      </w:r>
      <w:r w:rsidRPr="007F1D3F">
        <w:rPr>
          <w:rStyle w:val="normaltextrun"/>
          <w:sz w:val="26"/>
          <w:szCs w:val="26"/>
        </w:rPr>
        <w:t>/</w:t>
      </w:r>
      <w:proofErr w:type="spellStart"/>
      <w:r w:rsidRPr="007F1D3F">
        <w:rPr>
          <w:rStyle w:val="normaltextrun"/>
          <w:sz w:val="26"/>
          <w:szCs w:val="26"/>
        </w:rPr>
        <w:t>người</w:t>
      </w:r>
      <w:proofErr w:type="spellEnd"/>
      <w:r w:rsidRPr="007F1D3F">
        <w:rPr>
          <w:rStyle w:val="normaltextrun"/>
          <w:sz w:val="26"/>
          <w:szCs w:val="26"/>
        </w:rPr>
        <w:t xml:space="preserve">. Trong </w:t>
      </w:r>
      <w:proofErr w:type="spellStart"/>
      <w:r w:rsidRPr="007F1D3F">
        <w:rPr>
          <w:rStyle w:val="normaltextrun"/>
          <w:sz w:val="26"/>
          <w:szCs w:val="26"/>
        </w:rPr>
        <w:t>đó</w:t>
      </w:r>
      <w:proofErr w:type="spellEnd"/>
      <w:r w:rsidRPr="007F1D3F">
        <w:rPr>
          <w:rStyle w:val="normaltextrun"/>
          <w:sz w:val="26"/>
          <w:szCs w:val="26"/>
        </w:rPr>
        <w:t xml:space="preserve">: </w:t>
      </w:r>
    </w:p>
    <w:p w14:paraId="3C969BFB" w14:textId="27AA47F8" w:rsidR="00E85D5B" w:rsidRPr="007F1D3F" w:rsidRDefault="00B745E0" w:rsidP="00B745E0">
      <w:pPr>
        <w:pStyle w:val="paragraph"/>
        <w:spacing w:before="0" w:beforeAutospacing="0" w:after="120" w:afterAutospacing="0"/>
        <w:ind w:right="90" w:firstLine="567"/>
        <w:jc w:val="both"/>
        <w:textAlignment w:val="baseline"/>
        <w:rPr>
          <w:rStyle w:val="normaltextrun"/>
          <w:sz w:val="26"/>
          <w:szCs w:val="26"/>
        </w:rPr>
      </w:pPr>
      <w:r w:rsidRPr="007F1D3F">
        <w:rPr>
          <w:rStyle w:val="normaltextrun"/>
          <w:sz w:val="26"/>
          <w:szCs w:val="26"/>
        </w:rPr>
        <w:t xml:space="preserve">+ </w:t>
      </w:r>
      <w:proofErr w:type="spellStart"/>
      <w:r w:rsidR="00E85D5B" w:rsidRPr="007F1D3F">
        <w:rPr>
          <w:rStyle w:val="normaltextrun"/>
          <w:sz w:val="26"/>
          <w:szCs w:val="26"/>
        </w:rPr>
        <w:t>Đất</w:t>
      </w:r>
      <w:proofErr w:type="spellEnd"/>
      <w:r w:rsidR="00E85D5B" w:rsidRPr="007F1D3F">
        <w:rPr>
          <w:rStyle w:val="normaltextrun"/>
          <w:sz w:val="26"/>
          <w:szCs w:val="26"/>
        </w:rPr>
        <w:t xml:space="preserve"> </w:t>
      </w:r>
      <w:proofErr w:type="spellStart"/>
      <w:r w:rsidR="00E85D5B" w:rsidRPr="007F1D3F">
        <w:rPr>
          <w:rStyle w:val="normaltextrun"/>
          <w:sz w:val="26"/>
          <w:szCs w:val="26"/>
        </w:rPr>
        <w:t>dân</w:t>
      </w:r>
      <w:proofErr w:type="spellEnd"/>
      <w:r w:rsidR="00E85D5B" w:rsidRPr="007F1D3F">
        <w:rPr>
          <w:rStyle w:val="normaltextrun"/>
          <w:sz w:val="26"/>
          <w:szCs w:val="26"/>
        </w:rPr>
        <w:t xml:space="preserve"> </w:t>
      </w:r>
      <w:proofErr w:type="spellStart"/>
      <w:r w:rsidR="00E85D5B" w:rsidRPr="007F1D3F">
        <w:rPr>
          <w:rStyle w:val="normaltextrun"/>
          <w:sz w:val="26"/>
          <w:szCs w:val="26"/>
        </w:rPr>
        <w:t>dụng</w:t>
      </w:r>
      <w:proofErr w:type="spellEnd"/>
      <w:r w:rsidR="00E85D5B" w:rsidRPr="007F1D3F">
        <w:rPr>
          <w:rStyle w:val="normaltextrun"/>
          <w:sz w:val="26"/>
          <w:szCs w:val="26"/>
        </w:rPr>
        <w:t xml:space="preserve"> </w:t>
      </w:r>
      <w:proofErr w:type="spellStart"/>
      <w:r w:rsidR="00E85D5B" w:rsidRPr="007F1D3F">
        <w:rPr>
          <w:rStyle w:val="normaltextrun"/>
          <w:sz w:val="26"/>
          <w:szCs w:val="26"/>
        </w:rPr>
        <w:t>khoảng</w:t>
      </w:r>
      <w:proofErr w:type="spellEnd"/>
      <w:r w:rsidR="00E85D5B" w:rsidRPr="007F1D3F">
        <w:rPr>
          <w:rStyle w:val="normaltextrun"/>
          <w:sz w:val="26"/>
          <w:szCs w:val="26"/>
        </w:rPr>
        <w:t xml:space="preserve"> </w:t>
      </w:r>
      <w:r w:rsidR="0068512B" w:rsidRPr="007F1D3F">
        <w:rPr>
          <w:rStyle w:val="normaltextrun"/>
          <w:sz w:val="26"/>
          <w:szCs w:val="26"/>
        </w:rPr>
        <w:t>45</w:t>
      </w:r>
      <w:r w:rsidR="00E85D5B" w:rsidRPr="007F1D3F">
        <w:rPr>
          <w:rStyle w:val="normaltextrun"/>
          <w:sz w:val="26"/>
          <w:szCs w:val="26"/>
        </w:rPr>
        <w:t>m</w:t>
      </w:r>
      <w:r w:rsidR="00E85D5B" w:rsidRPr="00E36DDB">
        <w:rPr>
          <w:rStyle w:val="normaltextrun"/>
          <w:sz w:val="26"/>
          <w:szCs w:val="26"/>
          <w:vertAlign w:val="superscript"/>
        </w:rPr>
        <w:t>2</w:t>
      </w:r>
      <w:r w:rsidR="00E85D5B" w:rsidRPr="007F1D3F">
        <w:rPr>
          <w:rStyle w:val="normaltextrun"/>
          <w:sz w:val="26"/>
          <w:szCs w:val="26"/>
        </w:rPr>
        <w:t xml:space="preserve"> - </w:t>
      </w:r>
      <w:r w:rsidR="00E52BB5" w:rsidRPr="007F1D3F">
        <w:rPr>
          <w:rStyle w:val="normaltextrun"/>
          <w:sz w:val="26"/>
          <w:szCs w:val="26"/>
        </w:rPr>
        <w:t>6</w:t>
      </w:r>
      <w:r w:rsidR="00E85D5B" w:rsidRPr="007F1D3F">
        <w:rPr>
          <w:rStyle w:val="normaltextrun"/>
          <w:sz w:val="26"/>
          <w:szCs w:val="26"/>
        </w:rPr>
        <w:t>0 m</w:t>
      </w:r>
      <w:r w:rsidR="00E85D5B" w:rsidRPr="00E36DDB">
        <w:rPr>
          <w:rStyle w:val="normaltextrun"/>
          <w:sz w:val="26"/>
          <w:szCs w:val="26"/>
          <w:vertAlign w:val="superscript"/>
        </w:rPr>
        <w:t>2</w:t>
      </w:r>
      <w:r w:rsidR="00E85D5B" w:rsidRPr="007F1D3F">
        <w:rPr>
          <w:rStyle w:val="normaltextrun"/>
          <w:sz w:val="26"/>
          <w:szCs w:val="26"/>
        </w:rPr>
        <w:t>/</w:t>
      </w:r>
      <w:proofErr w:type="spellStart"/>
      <w:r w:rsidR="00E85D5B" w:rsidRPr="007F1D3F">
        <w:rPr>
          <w:rStyle w:val="normaltextrun"/>
          <w:sz w:val="26"/>
          <w:szCs w:val="26"/>
        </w:rPr>
        <w:t>người</w:t>
      </w:r>
      <w:proofErr w:type="spellEnd"/>
      <w:r w:rsidR="00E85D5B" w:rsidRPr="007F1D3F">
        <w:rPr>
          <w:rStyle w:val="normaltextrun"/>
          <w:sz w:val="26"/>
          <w:szCs w:val="26"/>
        </w:rPr>
        <w:t xml:space="preserve">, </w:t>
      </w:r>
      <w:proofErr w:type="spellStart"/>
      <w:r w:rsidR="00E85D5B" w:rsidRPr="007F1D3F">
        <w:rPr>
          <w:rStyle w:val="normaltextrun"/>
          <w:sz w:val="26"/>
          <w:szCs w:val="26"/>
        </w:rPr>
        <w:t>trong</w:t>
      </w:r>
      <w:proofErr w:type="spellEnd"/>
      <w:r w:rsidR="00E85D5B" w:rsidRPr="007F1D3F">
        <w:rPr>
          <w:rStyle w:val="normaltextrun"/>
          <w:sz w:val="26"/>
          <w:szCs w:val="26"/>
        </w:rPr>
        <w:t xml:space="preserve"> </w:t>
      </w:r>
      <w:proofErr w:type="spellStart"/>
      <w:r w:rsidR="00E85D5B" w:rsidRPr="007F1D3F">
        <w:rPr>
          <w:rStyle w:val="normaltextrun"/>
          <w:sz w:val="26"/>
          <w:szCs w:val="26"/>
        </w:rPr>
        <w:t>đó</w:t>
      </w:r>
      <w:proofErr w:type="spellEnd"/>
      <w:r w:rsidR="00E85D5B" w:rsidRPr="007F1D3F">
        <w:rPr>
          <w:rStyle w:val="normaltextrun"/>
          <w:sz w:val="26"/>
          <w:szCs w:val="26"/>
        </w:rPr>
        <w:t xml:space="preserve"> bao </w:t>
      </w:r>
      <w:proofErr w:type="spellStart"/>
      <w:r w:rsidR="00E85D5B" w:rsidRPr="007F1D3F">
        <w:rPr>
          <w:rStyle w:val="normaltextrun"/>
          <w:sz w:val="26"/>
          <w:szCs w:val="26"/>
        </w:rPr>
        <w:t>gồm</w:t>
      </w:r>
      <w:proofErr w:type="spellEnd"/>
      <w:r w:rsidR="00E85D5B" w:rsidRPr="007F1D3F">
        <w:rPr>
          <w:rStyle w:val="normaltextrun"/>
          <w:sz w:val="26"/>
          <w:szCs w:val="26"/>
        </w:rPr>
        <w:t>:</w:t>
      </w:r>
    </w:p>
    <w:p w14:paraId="78EAAD85" w14:textId="4AAAA571" w:rsidR="00E85D5B" w:rsidRPr="007F1D3F" w:rsidRDefault="00B745E0" w:rsidP="00B745E0">
      <w:pPr>
        <w:pStyle w:val="paragraph"/>
        <w:spacing w:before="0" w:beforeAutospacing="0" w:after="120" w:afterAutospacing="0"/>
        <w:ind w:right="90" w:firstLine="567"/>
        <w:jc w:val="both"/>
        <w:textAlignment w:val="baseline"/>
        <w:rPr>
          <w:rStyle w:val="normaltextrun"/>
          <w:sz w:val="26"/>
          <w:szCs w:val="26"/>
        </w:rPr>
      </w:pPr>
      <w:r w:rsidRPr="007F1D3F">
        <w:rPr>
          <w:rStyle w:val="normaltextrun"/>
          <w:sz w:val="26"/>
          <w:szCs w:val="26"/>
        </w:rPr>
        <w:t xml:space="preserve">+ </w:t>
      </w:r>
      <w:proofErr w:type="spellStart"/>
      <w:r w:rsidR="00E85D5B" w:rsidRPr="007F1D3F">
        <w:rPr>
          <w:rStyle w:val="normaltextrun"/>
          <w:sz w:val="26"/>
          <w:szCs w:val="26"/>
        </w:rPr>
        <w:t>Đất</w:t>
      </w:r>
      <w:proofErr w:type="spellEnd"/>
      <w:r w:rsidR="00E85D5B" w:rsidRPr="007F1D3F">
        <w:rPr>
          <w:rStyle w:val="normaltextrun"/>
          <w:sz w:val="26"/>
          <w:szCs w:val="26"/>
        </w:rPr>
        <w:t xml:space="preserve"> </w:t>
      </w:r>
      <w:proofErr w:type="spellStart"/>
      <w:r w:rsidR="00E85D5B" w:rsidRPr="007F1D3F">
        <w:rPr>
          <w:rStyle w:val="normaltextrun"/>
          <w:sz w:val="26"/>
          <w:szCs w:val="26"/>
        </w:rPr>
        <w:t>đơn</w:t>
      </w:r>
      <w:proofErr w:type="spellEnd"/>
      <w:r w:rsidR="00E85D5B" w:rsidRPr="007F1D3F">
        <w:rPr>
          <w:rStyle w:val="normaltextrun"/>
          <w:sz w:val="26"/>
          <w:szCs w:val="26"/>
        </w:rPr>
        <w:t xml:space="preserve"> </w:t>
      </w:r>
      <w:proofErr w:type="spellStart"/>
      <w:r w:rsidR="00E85D5B" w:rsidRPr="007F1D3F">
        <w:rPr>
          <w:rStyle w:val="normaltextrun"/>
          <w:sz w:val="26"/>
          <w:szCs w:val="26"/>
        </w:rPr>
        <w:t>vị</w:t>
      </w:r>
      <w:proofErr w:type="spellEnd"/>
      <w:r w:rsidR="00E85D5B" w:rsidRPr="007F1D3F">
        <w:rPr>
          <w:rStyle w:val="normaltextrun"/>
          <w:sz w:val="26"/>
          <w:szCs w:val="26"/>
        </w:rPr>
        <w:t xml:space="preserve"> ở: </w:t>
      </w:r>
      <w:r w:rsidR="007D29F7" w:rsidRPr="007F1D3F">
        <w:rPr>
          <w:rStyle w:val="normaltextrun"/>
          <w:sz w:val="26"/>
          <w:szCs w:val="26"/>
        </w:rPr>
        <w:t>15</w:t>
      </w:r>
      <w:r w:rsidR="00E85D5B" w:rsidRPr="007F1D3F">
        <w:rPr>
          <w:rStyle w:val="normaltextrun"/>
          <w:sz w:val="26"/>
          <w:szCs w:val="26"/>
        </w:rPr>
        <w:t>m</w:t>
      </w:r>
      <w:r w:rsidR="00E85D5B" w:rsidRPr="00E36DDB">
        <w:rPr>
          <w:rStyle w:val="normaltextrun"/>
          <w:sz w:val="26"/>
          <w:szCs w:val="26"/>
          <w:vertAlign w:val="superscript"/>
        </w:rPr>
        <w:t>2</w:t>
      </w:r>
      <w:r w:rsidR="00E85D5B" w:rsidRPr="007F1D3F">
        <w:rPr>
          <w:rStyle w:val="normaltextrun"/>
          <w:sz w:val="26"/>
          <w:szCs w:val="26"/>
        </w:rPr>
        <w:t xml:space="preserve"> - </w:t>
      </w:r>
      <w:r w:rsidR="007D29F7" w:rsidRPr="007F1D3F">
        <w:rPr>
          <w:rStyle w:val="normaltextrun"/>
          <w:sz w:val="26"/>
          <w:szCs w:val="26"/>
        </w:rPr>
        <w:t>28</w:t>
      </w:r>
      <w:r w:rsidR="00E85D5B" w:rsidRPr="007F1D3F">
        <w:rPr>
          <w:rStyle w:val="normaltextrun"/>
          <w:sz w:val="26"/>
          <w:szCs w:val="26"/>
        </w:rPr>
        <w:t>m</w:t>
      </w:r>
      <w:r w:rsidR="00E85D5B" w:rsidRPr="00E36DDB">
        <w:rPr>
          <w:rStyle w:val="normaltextrun"/>
          <w:sz w:val="26"/>
          <w:szCs w:val="26"/>
          <w:vertAlign w:val="superscript"/>
        </w:rPr>
        <w:t>2</w:t>
      </w:r>
      <w:r w:rsidR="00E85D5B" w:rsidRPr="007F1D3F">
        <w:rPr>
          <w:rStyle w:val="normaltextrun"/>
          <w:sz w:val="26"/>
          <w:szCs w:val="26"/>
        </w:rPr>
        <w:t>/</w:t>
      </w:r>
      <w:proofErr w:type="spellStart"/>
      <w:proofErr w:type="gramStart"/>
      <w:r w:rsidR="00E85D5B" w:rsidRPr="007F1D3F">
        <w:rPr>
          <w:rStyle w:val="normaltextrun"/>
          <w:sz w:val="26"/>
          <w:szCs w:val="26"/>
        </w:rPr>
        <w:t>người</w:t>
      </w:r>
      <w:proofErr w:type="spellEnd"/>
      <w:r w:rsidR="00E85D5B" w:rsidRPr="007F1D3F">
        <w:rPr>
          <w:rStyle w:val="normaltextrun"/>
          <w:sz w:val="26"/>
          <w:szCs w:val="26"/>
        </w:rPr>
        <w:t>;</w:t>
      </w:r>
      <w:proofErr w:type="gramEnd"/>
      <w:r w:rsidR="00E85D5B" w:rsidRPr="007F1D3F">
        <w:rPr>
          <w:rStyle w:val="normaltextrun"/>
          <w:sz w:val="26"/>
          <w:szCs w:val="26"/>
        </w:rPr>
        <w:t xml:space="preserve"> </w:t>
      </w:r>
    </w:p>
    <w:p w14:paraId="5E0FB024" w14:textId="163B3FFD" w:rsidR="00E85D5B" w:rsidRPr="007F1D3F" w:rsidRDefault="00B745E0" w:rsidP="00B745E0">
      <w:pPr>
        <w:pStyle w:val="paragraph"/>
        <w:spacing w:before="0" w:beforeAutospacing="0" w:after="120" w:afterAutospacing="0"/>
        <w:ind w:right="90" w:firstLine="567"/>
        <w:jc w:val="both"/>
        <w:textAlignment w:val="baseline"/>
        <w:rPr>
          <w:rStyle w:val="normaltextrun"/>
          <w:sz w:val="26"/>
          <w:szCs w:val="26"/>
        </w:rPr>
      </w:pPr>
      <w:r w:rsidRPr="007F1D3F">
        <w:rPr>
          <w:rStyle w:val="normaltextrun"/>
          <w:sz w:val="26"/>
          <w:szCs w:val="26"/>
        </w:rPr>
        <w:t xml:space="preserve">+ </w:t>
      </w:r>
      <w:proofErr w:type="spellStart"/>
      <w:r w:rsidR="00E85D5B" w:rsidRPr="007F1D3F">
        <w:rPr>
          <w:rStyle w:val="normaltextrun"/>
          <w:sz w:val="26"/>
          <w:szCs w:val="26"/>
        </w:rPr>
        <w:t>Đất</w:t>
      </w:r>
      <w:proofErr w:type="spellEnd"/>
      <w:r w:rsidR="00E85D5B" w:rsidRPr="007F1D3F">
        <w:rPr>
          <w:rStyle w:val="normaltextrun"/>
          <w:sz w:val="26"/>
          <w:szCs w:val="26"/>
        </w:rPr>
        <w:t xml:space="preserve"> </w:t>
      </w:r>
      <w:proofErr w:type="spellStart"/>
      <w:r w:rsidR="00E85D5B" w:rsidRPr="007F1D3F">
        <w:rPr>
          <w:rStyle w:val="normaltextrun"/>
          <w:sz w:val="26"/>
          <w:szCs w:val="26"/>
        </w:rPr>
        <w:t>công</w:t>
      </w:r>
      <w:proofErr w:type="spellEnd"/>
      <w:r w:rsidR="00E85D5B" w:rsidRPr="007F1D3F">
        <w:rPr>
          <w:rStyle w:val="normaltextrun"/>
          <w:sz w:val="26"/>
          <w:szCs w:val="26"/>
        </w:rPr>
        <w:t xml:space="preserve"> </w:t>
      </w:r>
      <w:proofErr w:type="spellStart"/>
      <w:r w:rsidR="00E85D5B" w:rsidRPr="007F1D3F">
        <w:rPr>
          <w:rStyle w:val="normaltextrun"/>
          <w:sz w:val="26"/>
          <w:szCs w:val="26"/>
        </w:rPr>
        <w:t>trình</w:t>
      </w:r>
      <w:proofErr w:type="spellEnd"/>
      <w:r w:rsidR="00E85D5B" w:rsidRPr="007F1D3F">
        <w:rPr>
          <w:rStyle w:val="normaltextrun"/>
          <w:sz w:val="26"/>
          <w:szCs w:val="26"/>
        </w:rPr>
        <w:t xml:space="preserve"> </w:t>
      </w:r>
      <w:proofErr w:type="spellStart"/>
      <w:r w:rsidR="00E85D5B" w:rsidRPr="007F1D3F">
        <w:rPr>
          <w:rStyle w:val="normaltextrun"/>
          <w:sz w:val="26"/>
          <w:szCs w:val="26"/>
        </w:rPr>
        <w:t>công</w:t>
      </w:r>
      <w:proofErr w:type="spellEnd"/>
      <w:r w:rsidR="00E85D5B" w:rsidRPr="007F1D3F">
        <w:rPr>
          <w:rStyle w:val="normaltextrun"/>
          <w:sz w:val="26"/>
          <w:szCs w:val="26"/>
        </w:rPr>
        <w:t xml:space="preserve"> </w:t>
      </w:r>
      <w:proofErr w:type="spellStart"/>
      <w:r w:rsidR="00E85D5B" w:rsidRPr="007F1D3F">
        <w:rPr>
          <w:rStyle w:val="normaltextrun"/>
          <w:sz w:val="26"/>
          <w:szCs w:val="26"/>
        </w:rPr>
        <w:t>cộng</w:t>
      </w:r>
      <w:proofErr w:type="spellEnd"/>
      <w:r w:rsidR="00E85D5B" w:rsidRPr="007F1D3F">
        <w:rPr>
          <w:rStyle w:val="normaltextrun"/>
          <w:sz w:val="26"/>
          <w:szCs w:val="26"/>
        </w:rPr>
        <w:t xml:space="preserve"> </w:t>
      </w:r>
      <w:proofErr w:type="spellStart"/>
      <w:r w:rsidR="00E85D5B" w:rsidRPr="007F1D3F">
        <w:rPr>
          <w:rStyle w:val="normaltextrun"/>
          <w:sz w:val="26"/>
          <w:szCs w:val="26"/>
        </w:rPr>
        <w:t>cấp</w:t>
      </w:r>
      <w:proofErr w:type="spellEnd"/>
      <w:r w:rsidR="00E85D5B" w:rsidRPr="007F1D3F">
        <w:rPr>
          <w:rStyle w:val="normaltextrun"/>
          <w:sz w:val="26"/>
          <w:szCs w:val="26"/>
        </w:rPr>
        <w:t xml:space="preserve"> </w:t>
      </w:r>
      <w:proofErr w:type="spellStart"/>
      <w:r w:rsidR="00E85D5B" w:rsidRPr="007F1D3F">
        <w:rPr>
          <w:rStyle w:val="normaltextrun"/>
          <w:sz w:val="26"/>
          <w:szCs w:val="26"/>
        </w:rPr>
        <w:t>đô</w:t>
      </w:r>
      <w:proofErr w:type="spellEnd"/>
      <w:r w:rsidR="00E85D5B" w:rsidRPr="007F1D3F">
        <w:rPr>
          <w:rStyle w:val="normaltextrun"/>
          <w:sz w:val="26"/>
          <w:szCs w:val="26"/>
        </w:rPr>
        <w:t xml:space="preserve"> </w:t>
      </w:r>
      <w:proofErr w:type="spellStart"/>
      <w:r w:rsidR="00E85D5B" w:rsidRPr="007F1D3F">
        <w:rPr>
          <w:rStyle w:val="normaltextrun"/>
          <w:sz w:val="26"/>
          <w:szCs w:val="26"/>
        </w:rPr>
        <w:t>thị</w:t>
      </w:r>
      <w:proofErr w:type="spellEnd"/>
      <w:r w:rsidR="00E85D5B" w:rsidRPr="007F1D3F">
        <w:rPr>
          <w:rStyle w:val="normaltextrun"/>
          <w:sz w:val="26"/>
          <w:szCs w:val="26"/>
        </w:rPr>
        <w:t>: ≥ 4 m</w:t>
      </w:r>
      <w:r w:rsidR="00E85D5B" w:rsidRPr="00E36DDB">
        <w:rPr>
          <w:rStyle w:val="normaltextrun"/>
          <w:sz w:val="26"/>
          <w:szCs w:val="26"/>
          <w:vertAlign w:val="superscript"/>
        </w:rPr>
        <w:t>2</w:t>
      </w:r>
      <w:r w:rsidR="00E85D5B" w:rsidRPr="007F1D3F">
        <w:rPr>
          <w:rStyle w:val="normaltextrun"/>
          <w:sz w:val="26"/>
          <w:szCs w:val="26"/>
        </w:rPr>
        <w:t>/</w:t>
      </w:r>
      <w:proofErr w:type="spellStart"/>
      <w:proofErr w:type="gramStart"/>
      <w:r w:rsidR="00E85D5B" w:rsidRPr="007F1D3F">
        <w:rPr>
          <w:rStyle w:val="normaltextrun"/>
          <w:sz w:val="26"/>
          <w:szCs w:val="26"/>
        </w:rPr>
        <w:t>người</w:t>
      </w:r>
      <w:proofErr w:type="spellEnd"/>
      <w:r w:rsidR="00E85D5B" w:rsidRPr="007F1D3F">
        <w:rPr>
          <w:rStyle w:val="normaltextrun"/>
          <w:sz w:val="26"/>
          <w:szCs w:val="26"/>
        </w:rPr>
        <w:t>;</w:t>
      </w:r>
      <w:proofErr w:type="gramEnd"/>
      <w:r w:rsidR="00E85D5B" w:rsidRPr="007F1D3F">
        <w:rPr>
          <w:rStyle w:val="normaltextrun"/>
          <w:sz w:val="26"/>
          <w:szCs w:val="26"/>
        </w:rPr>
        <w:t xml:space="preserve"> </w:t>
      </w:r>
    </w:p>
    <w:p w14:paraId="1AE5336A" w14:textId="32F0E658" w:rsidR="00E85D5B" w:rsidRPr="007F1D3F" w:rsidRDefault="00B745E0" w:rsidP="00B745E0">
      <w:pPr>
        <w:pStyle w:val="paragraph"/>
        <w:spacing w:before="0" w:beforeAutospacing="0" w:after="120" w:afterAutospacing="0"/>
        <w:ind w:right="90" w:firstLine="567"/>
        <w:jc w:val="both"/>
        <w:textAlignment w:val="baseline"/>
        <w:rPr>
          <w:rStyle w:val="normaltextrun"/>
          <w:sz w:val="26"/>
          <w:szCs w:val="26"/>
        </w:rPr>
      </w:pPr>
      <w:r w:rsidRPr="007F1D3F">
        <w:rPr>
          <w:rStyle w:val="normaltextrun"/>
          <w:sz w:val="26"/>
          <w:szCs w:val="26"/>
        </w:rPr>
        <w:t xml:space="preserve">+ </w:t>
      </w:r>
      <w:proofErr w:type="spellStart"/>
      <w:r w:rsidR="00E85D5B" w:rsidRPr="007F1D3F">
        <w:rPr>
          <w:rStyle w:val="normaltextrun"/>
          <w:sz w:val="26"/>
          <w:szCs w:val="26"/>
        </w:rPr>
        <w:t>Đất</w:t>
      </w:r>
      <w:proofErr w:type="spellEnd"/>
      <w:r w:rsidR="00E85D5B" w:rsidRPr="007F1D3F">
        <w:rPr>
          <w:rStyle w:val="normaltextrun"/>
          <w:sz w:val="26"/>
          <w:szCs w:val="26"/>
        </w:rPr>
        <w:t xml:space="preserve"> </w:t>
      </w:r>
      <w:proofErr w:type="spellStart"/>
      <w:r w:rsidR="00E85D5B" w:rsidRPr="007F1D3F">
        <w:rPr>
          <w:rStyle w:val="normaltextrun"/>
          <w:sz w:val="26"/>
          <w:szCs w:val="26"/>
        </w:rPr>
        <w:t>cây</w:t>
      </w:r>
      <w:proofErr w:type="spellEnd"/>
      <w:r w:rsidR="00E85D5B" w:rsidRPr="007F1D3F">
        <w:rPr>
          <w:rStyle w:val="normaltextrun"/>
          <w:sz w:val="26"/>
          <w:szCs w:val="26"/>
        </w:rPr>
        <w:t xml:space="preserve"> </w:t>
      </w:r>
      <w:proofErr w:type="spellStart"/>
      <w:r w:rsidR="00E85D5B" w:rsidRPr="007F1D3F">
        <w:rPr>
          <w:rStyle w:val="normaltextrun"/>
          <w:sz w:val="26"/>
          <w:szCs w:val="26"/>
        </w:rPr>
        <w:t>xanh</w:t>
      </w:r>
      <w:proofErr w:type="spellEnd"/>
      <w:r w:rsidR="00E85D5B" w:rsidRPr="007F1D3F">
        <w:rPr>
          <w:rStyle w:val="normaltextrun"/>
          <w:sz w:val="26"/>
          <w:szCs w:val="26"/>
        </w:rPr>
        <w:t xml:space="preserve"> TDTT </w:t>
      </w:r>
      <w:proofErr w:type="spellStart"/>
      <w:r w:rsidR="00E85D5B" w:rsidRPr="007F1D3F">
        <w:rPr>
          <w:rStyle w:val="normaltextrun"/>
          <w:sz w:val="26"/>
          <w:szCs w:val="26"/>
        </w:rPr>
        <w:t>đô</w:t>
      </w:r>
      <w:proofErr w:type="spellEnd"/>
      <w:r w:rsidR="00E85D5B" w:rsidRPr="007F1D3F">
        <w:rPr>
          <w:rStyle w:val="normaltextrun"/>
          <w:sz w:val="26"/>
          <w:szCs w:val="26"/>
        </w:rPr>
        <w:t xml:space="preserve"> </w:t>
      </w:r>
      <w:proofErr w:type="spellStart"/>
      <w:r w:rsidR="00E85D5B" w:rsidRPr="007F1D3F">
        <w:rPr>
          <w:rStyle w:val="normaltextrun"/>
          <w:sz w:val="26"/>
          <w:szCs w:val="26"/>
        </w:rPr>
        <w:t>thị</w:t>
      </w:r>
      <w:proofErr w:type="spellEnd"/>
      <w:r w:rsidR="00E85D5B" w:rsidRPr="007F1D3F">
        <w:rPr>
          <w:rStyle w:val="normaltextrun"/>
          <w:sz w:val="26"/>
          <w:szCs w:val="26"/>
        </w:rPr>
        <w:t xml:space="preserve">: ≥ </w:t>
      </w:r>
      <w:r w:rsidR="00CF1F6F" w:rsidRPr="007F1D3F">
        <w:rPr>
          <w:rStyle w:val="normaltextrun"/>
          <w:sz w:val="26"/>
          <w:szCs w:val="26"/>
        </w:rPr>
        <w:t>6</w:t>
      </w:r>
      <w:r w:rsidR="00E85D5B" w:rsidRPr="007F1D3F">
        <w:rPr>
          <w:rStyle w:val="normaltextrun"/>
          <w:sz w:val="26"/>
          <w:szCs w:val="26"/>
        </w:rPr>
        <w:t xml:space="preserve"> m</w:t>
      </w:r>
      <w:r w:rsidR="00E85D5B" w:rsidRPr="00E36DDB">
        <w:rPr>
          <w:rStyle w:val="normaltextrun"/>
          <w:sz w:val="26"/>
          <w:szCs w:val="26"/>
          <w:vertAlign w:val="superscript"/>
        </w:rPr>
        <w:t>2</w:t>
      </w:r>
      <w:r w:rsidR="00E85D5B" w:rsidRPr="007F1D3F">
        <w:rPr>
          <w:rStyle w:val="normaltextrun"/>
          <w:sz w:val="26"/>
          <w:szCs w:val="26"/>
        </w:rPr>
        <w:t>/</w:t>
      </w:r>
      <w:proofErr w:type="spellStart"/>
      <w:proofErr w:type="gramStart"/>
      <w:r w:rsidR="00E85D5B" w:rsidRPr="007F1D3F">
        <w:rPr>
          <w:rStyle w:val="normaltextrun"/>
          <w:sz w:val="26"/>
          <w:szCs w:val="26"/>
        </w:rPr>
        <w:t>người</w:t>
      </w:r>
      <w:proofErr w:type="spellEnd"/>
      <w:r w:rsidR="00E85D5B" w:rsidRPr="007F1D3F">
        <w:rPr>
          <w:rStyle w:val="normaltextrun"/>
          <w:sz w:val="26"/>
          <w:szCs w:val="26"/>
        </w:rPr>
        <w:t>;</w:t>
      </w:r>
      <w:proofErr w:type="gramEnd"/>
      <w:r w:rsidR="00E85D5B" w:rsidRPr="007F1D3F">
        <w:rPr>
          <w:rStyle w:val="normaltextrun"/>
          <w:sz w:val="26"/>
          <w:szCs w:val="26"/>
        </w:rPr>
        <w:t xml:space="preserve"> </w:t>
      </w:r>
    </w:p>
    <w:p w14:paraId="65F23748" w14:textId="436B3790" w:rsidR="00E85D5B" w:rsidRPr="007F1D3F" w:rsidRDefault="00B745E0" w:rsidP="00B745E0">
      <w:pPr>
        <w:pStyle w:val="paragraph"/>
        <w:spacing w:before="0" w:beforeAutospacing="0" w:after="120" w:afterAutospacing="0"/>
        <w:ind w:right="90" w:firstLine="567"/>
        <w:jc w:val="both"/>
        <w:textAlignment w:val="baseline"/>
        <w:rPr>
          <w:rStyle w:val="normaltextrun"/>
          <w:sz w:val="26"/>
          <w:szCs w:val="26"/>
        </w:rPr>
      </w:pPr>
      <w:r w:rsidRPr="007F1D3F">
        <w:rPr>
          <w:rStyle w:val="normaltextrun"/>
          <w:sz w:val="26"/>
          <w:szCs w:val="26"/>
        </w:rPr>
        <w:t xml:space="preserve">+ </w:t>
      </w:r>
      <w:proofErr w:type="spellStart"/>
      <w:r w:rsidR="00E85D5B" w:rsidRPr="007F1D3F">
        <w:rPr>
          <w:rStyle w:val="normaltextrun"/>
          <w:sz w:val="26"/>
          <w:szCs w:val="26"/>
        </w:rPr>
        <w:t>Đất</w:t>
      </w:r>
      <w:proofErr w:type="spellEnd"/>
      <w:r w:rsidR="00E85D5B" w:rsidRPr="007F1D3F">
        <w:rPr>
          <w:rStyle w:val="normaltextrun"/>
          <w:sz w:val="26"/>
          <w:szCs w:val="26"/>
        </w:rPr>
        <w:t xml:space="preserve"> </w:t>
      </w:r>
      <w:proofErr w:type="spellStart"/>
      <w:r w:rsidR="00E85D5B" w:rsidRPr="007F1D3F">
        <w:rPr>
          <w:rStyle w:val="normaltextrun"/>
          <w:sz w:val="26"/>
          <w:szCs w:val="26"/>
        </w:rPr>
        <w:t>giao</w:t>
      </w:r>
      <w:proofErr w:type="spellEnd"/>
      <w:r w:rsidR="00E85D5B" w:rsidRPr="007F1D3F">
        <w:rPr>
          <w:rStyle w:val="normaltextrun"/>
          <w:sz w:val="26"/>
          <w:szCs w:val="26"/>
        </w:rPr>
        <w:t xml:space="preserve"> </w:t>
      </w:r>
      <w:proofErr w:type="spellStart"/>
      <w:r w:rsidR="00E85D5B" w:rsidRPr="007F1D3F">
        <w:rPr>
          <w:rStyle w:val="normaltextrun"/>
          <w:sz w:val="26"/>
          <w:szCs w:val="26"/>
        </w:rPr>
        <w:t>thông</w:t>
      </w:r>
      <w:proofErr w:type="spellEnd"/>
      <w:r w:rsidR="00E85D5B" w:rsidRPr="007F1D3F">
        <w:rPr>
          <w:rStyle w:val="normaltextrun"/>
          <w:sz w:val="26"/>
          <w:szCs w:val="26"/>
        </w:rPr>
        <w:t xml:space="preserve"> so </w:t>
      </w:r>
      <w:proofErr w:type="spellStart"/>
      <w:r w:rsidR="00E85D5B" w:rsidRPr="007F1D3F">
        <w:rPr>
          <w:rStyle w:val="normaltextrun"/>
          <w:sz w:val="26"/>
          <w:szCs w:val="26"/>
        </w:rPr>
        <w:t>với</w:t>
      </w:r>
      <w:proofErr w:type="spellEnd"/>
      <w:r w:rsidR="00E85D5B" w:rsidRPr="007F1D3F">
        <w:rPr>
          <w:rStyle w:val="normaltextrun"/>
          <w:sz w:val="26"/>
          <w:szCs w:val="26"/>
        </w:rPr>
        <w:t xml:space="preserve"> </w:t>
      </w:r>
      <w:proofErr w:type="spellStart"/>
      <w:r w:rsidR="00E85D5B" w:rsidRPr="007F1D3F">
        <w:rPr>
          <w:rStyle w:val="normaltextrun"/>
          <w:sz w:val="26"/>
          <w:szCs w:val="26"/>
        </w:rPr>
        <w:t>đất</w:t>
      </w:r>
      <w:proofErr w:type="spellEnd"/>
      <w:r w:rsidR="00E85D5B" w:rsidRPr="007F1D3F">
        <w:rPr>
          <w:rStyle w:val="normaltextrun"/>
          <w:sz w:val="26"/>
          <w:szCs w:val="26"/>
        </w:rPr>
        <w:t xml:space="preserve"> </w:t>
      </w:r>
      <w:proofErr w:type="spellStart"/>
      <w:r w:rsidR="00E85D5B" w:rsidRPr="007F1D3F">
        <w:rPr>
          <w:rStyle w:val="normaltextrun"/>
          <w:sz w:val="26"/>
          <w:szCs w:val="26"/>
        </w:rPr>
        <w:t>xây</w:t>
      </w:r>
      <w:proofErr w:type="spellEnd"/>
      <w:r w:rsidR="00E85D5B" w:rsidRPr="007F1D3F">
        <w:rPr>
          <w:rStyle w:val="normaltextrun"/>
          <w:sz w:val="26"/>
          <w:szCs w:val="26"/>
        </w:rPr>
        <w:t xml:space="preserve"> </w:t>
      </w:r>
      <w:proofErr w:type="spellStart"/>
      <w:r w:rsidR="00E85D5B" w:rsidRPr="007F1D3F">
        <w:rPr>
          <w:rStyle w:val="normaltextrun"/>
          <w:sz w:val="26"/>
          <w:szCs w:val="26"/>
        </w:rPr>
        <w:t>dựng</w:t>
      </w:r>
      <w:proofErr w:type="spellEnd"/>
      <w:r w:rsidR="00E85D5B" w:rsidRPr="007F1D3F">
        <w:rPr>
          <w:rStyle w:val="normaltextrun"/>
          <w:sz w:val="26"/>
          <w:szCs w:val="26"/>
        </w:rPr>
        <w:t xml:space="preserve"> </w:t>
      </w:r>
      <w:proofErr w:type="spellStart"/>
      <w:r w:rsidR="00E85D5B" w:rsidRPr="007F1D3F">
        <w:rPr>
          <w:rStyle w:val="normaltextrun"/>
          <w:sz w:val="26"/>
          <w:szCs w:val="26"/>
        </w:rPr>
        <w:t>đô</w:t>
      </w:r>
      <w:proofErr w:type="spellEnd"/>
      <w:r w:rsidR="00E85D5B" w:rsidRPr="007F1D3F">
        <w:rPr>
          <w:rStyle w:val="normaltextrun"/>
          <w:sz w:val="26"/>
          <w:szCs w:val="26"/>
        </w:rPr>
        <w:t xml:space="preserve"> </w:t>
      </w:r>
      <w:proofErr w:type="spellStart"/>
      <w:r w:rsidR="00E85D5B" w:rsidRPr="007F1D3F">
        <w:rPr>
          <w:rStyle w:val="normaltextrun"/>
          <w:sz w:val="26"/>
          <w:szCs w:val="26"/>
        </w:rPr>
        <w:t>thị</w:t>
      </w:r>
      <w:proofErr w:type="spellEnd"/>
      <w:r w:rsidR="00E85D5B" w:rsidRPr="007F1D3F">
        <w:rPr>
          <w:rStyle w:val="normaltextrun"/>
          <w:sz w:val="26"/>
          <w:szCs w:val="26"/>
        </w:rPr>
        <w:t xml:space="preserve">: </w:t>
      </w:r>
      <w:proofErr w:type="spellStart"/>
      <w:r w:rsidR="00E85D5B" w:rsidRPr="007F1D3F">
        <w:rPr>
          <w:rStyle w:val="normaltextrun"/>
          <w:sz w:val="26"/>
          <w:szCs w:val="26"/>
        </w:rPr>
        <w:t>Chiếm</w:t>
      </w:r>
      <w:proofErr w:type="spellEnd"/>
      <w:r w:rsidR="00E85D5B" w:rsidRPr="007F1D3F">
        <w:rPr>
          <w:rStyle w:val="normaltextrun"/>
          <w:sz w:val="26"/>
          <w:szCs w:val="26"/>
        </w:rPr>
        <w:t xml:space="preserve"> </w:t>
      </w:r>
      <w:proofErr w:type="spellStart"/>
      <w:r w:rsidR="00E85D5B" w:rsidRPr="007F1D3F">
        <w:rPr>
          <w:rStyle w:val="normaltextrun"/>
          <w:sz w:val="26"/>
          <w:szCs w:val="26"/>
        </w:rPr>
        <w:t>tỷ</w:t>
      </w:r>
      <w:proofErr w:type="spellEnd"/>
      <w:r w:rsidR="00E85D5B" w:rsidRPr="007F1D3F">
        <w:rPr>
          <w:rStyle w:val="normaltextrun"/>
          <w:sz w:val="26"/>
          <w:szCs w:val="26"/>
        </w:rPr>
        <w:t xml:space="preserve"> </w:t>
      </w:r>
      <w:proofErr w:type="spellStart"/>
      <w:r w:rsidR="00E85D5B" w:rsidRPr="007F1D3F">
        <w:rPr>
          <w:rStyle w:val="normaltextrun"/>
          <w:sz w:val="26"/>
          <w:szCs w:val="26"/>
        </w:rPr>
        <w:t>lệ</w:t>
      </w:r>
      <w:proofErr w:type="spellEnd"/>
      <w:r w:rsidR="00E85D5B" w:rsidRPr="007F1D3F">
        <w:rPr>
          <w:rStyle w:val="normaltextrun"/>
          <w:sz w:val="26"/>
          <w:szCs w:val="26"/>
        </w:rPr>
        <w:t xml:space="preserve"> ≥15% </w:t>
      </w:r>
    </w:p>
    <w:p w14:paraId="183FB3D4" w14:textId="34904FB4" w:rsidR="00E85D5B" w:rsidRPr="007F1D3F" w:rsidRDefault="00B745E0" w:rsidP="00B745E0">
      <w:pPr>
        <w:spacing w:before="120" w:after="120"/>
        <w:ind w:firstLine="567"/>
        <w:jc w:val="both"/>
        <w:rPr>
          <w:i/>
          <w:sz w:val="26"/>
          <w:szCs w:val="26"/>
        </w:rPr>
      </w:pPr>
      <w:r w:rsidRPr="007F1D3F">
        <w:rPr>
          <w:i/>
          <w:sz w:val="26"/>
          <w:szCs w:val="26"/>
        </w:rPr>
        <w:t xml:space="preserve">b) </w:t>
      </w:r>
      <w:r w:rsidR="00E85D5B" w:rsidRPr="007F1D3F">
        <w:rPr>
          <w:i/>
          <w:sz w:val="26"/>
          <w:szCs w:val="26"/>
        </w:rPr>
        <w:t xml:space="preserve">Khu </w:t>
      </w:r>
      <w:proofErr w:type="spellStart"/>
      <w:r w:rsidR="00E85D5B" w:rsidRPr="007F1D3F">
        <w:rPr>
          <w:i/>
          <w:sz w:val="26"/>
          <w:szCs w:val="26"/>
        </w:rPr>
        <w:t>vực</w:t>
      </w:r>
      <w:proofErr w:type="spellEnd"/>
      <w:r w:rsidR="00E85D5B" w:rsidRPr="007F1D3F">
        <w:rPr>
          <w:i/>
          <w:sz w:val="26"/>
          <w:szCs w:val="26"/>
        </w:rPr>
        <w:t xml:space="preserve"> </w:t>
      </w:r>
      <w:proofErr w:type="spellStart"/>
      <w:r w:rsidR="00E85D5B" w:rsidRPr="007F1D3F">
        <w:rPr>
          <w:i/>
          <w:sz w:val="26"/>
          <w:szCs w:val="26"/>
        </w:rPr>
        <w:t>ngoại</w:t>
      </w:r>
      <w:proofErr w:type="spellEnd"/>
      <w:r w:rsidR="00E85D5B" w:rsidRPr="007F1D3F">
        <w:rPr>
          <w:i/>
          <w:sz w:val="26"/>
          <w:szCs w:val="26"/>
        </w:rPr>
        <w:t xml:space="preserve"> </w:t>
      </w:r>
      <w:proofErr w:type="spellStart"/>
      <w:r w:rsidR="00E85D5B" w:rsidRPr="007F1D3F">
        <w:rPr>
          <w:i/>
          <w:sz w:val="26"/>
          <w:szCs w:val="26"/>
        </w:rPr>
        <w:t>thị</w:t>
      </w:r>
      <w:proofErr w:type="spellEnd"/>
      <w:r w:rsidR="00E85D5B" w:rsidRPr="007F1D3F">
        <w:rPr>
          <w:i/>
          <w:sz w:val="26"/>
          <w:szCs w:val="26"/>
        </w:rPr>
        <w:t>:</w:t>
      </w:r>
    </w:p>
    <w:p w14:paraId="5EE28A5B" w14:textId="146C2C2C" w:rsidR="00E85D5B" w:rsidRPr="007F1D3F" w:rsidRDefault="00EE1B43" w:rsidP="00EE1B43">
      <w:pPr>
        <w:pStyle w:val="paragraph"/>
        <w:spacing w:before="0" w:beforeAutospacing="0" w:after="120" w:afterAutospacing="0"/>
        <w:ind w:right="90" w:firstLine="567"/>
        <w:jc w:val="both"/>
        <w:textAlignment w:val="baseline"/>
        <w:rPr>
          <w:rStyle w:val="normaltextrun"/>
          <w:sz w:val="26"/>
          <w:szCs w:val="26"/>
        </w:rPr>
      </w:pPr>
      <w:r w:rsidRPr="007F1D3F">
        <w:rPr>
          <w:rStyle w:val="normaltextrun"/>
          <w:sz w:val="26"/>
          <w:szCs w:val="26"/>
        </w:rPr>
        <w:t xml:space="preserve">+ </w:t>
      </w:r>
      <w:proofErr w:type="spellStart"/>
      <w:r w:rsidR="00E85D5B" w:rsidRPr="007F1D3F">
        <w:rPr>
          <w:rStyle w:val="normaltextrun"/>
          <w:sz w:val="26"/>
          <w:szCs w:val="26"/>
        </w:rPr>
        <w:t>Đất</w:t>
      </w:r>
      <w:proofErr w:type="spellEnd"/>
      <w:r w:rsidR="00E85D5B" w:rsidRPr="007F1D3F">
        <w:rPr>
          <w:rStyle w:val="normaltextrun"/>
          <w:sz w:val="26"/>
          <w:szCs w:val="26"/>
        </w:rPr>
        <w:t xml:space="preserve"> </w:t>
      </w:r>
      <w:proofErr w:type="spellStart"/>
      <w:r w:rsidR="00E85D5B" w:rsidRPr="007F1D3F">
        <w:rPr>
          <w:rStyle w:val="normaltextrun"/>
          <w:sz w:val="26"/>
          <w:szCs w:val="26"/>
        </w:rPr>
        <w:t>xây</w:t>
      </w:r>
      <w:proofErr w:type="spellEnd"/>
      <w:r w:rsidR="00E85D5B" w:rsidRPr="007F1D3F">
        <w:rPr>
          <w:rStyle w:val="normaltextrun"/>
          <w:sz w:val="26"/>
          <w:szCs w:val="26"/>
        </w:rPr>
        <w:t xml:space="preserve"> </w:t>
      </w:r>
      <w:proofErr w:type="spellStart"/>
      <w:r w:rsidR="00E85D5B" w:rsidRPr="007F1D3F">
        <w:rPr>
          <w:rStyle w:val="normaltextrun"/>
          <w:sz w:val="26"/>
          <w:szCs w:val="26"/>
        </w:rPr>
        <w:t>dựng</w:t>
      </w:r>
      <w:proofErr w:type="spellEnd"/>
      <w:r w:rsidR="00E85D5B" w:rsidRPr="007F1D3F">
        <w:rPr>
          <w:rStyle w:val="normaltextrun"/>
          <w:sz w:val="26"/>
          <w:szCs w:val="26"/>
        </w:rPr>
        <w:t xml:space="preserve"> </w:t>
      </w:r>
      <w:proofErr w:type="spellStart"/>
      <w:r w:rsidR="00E85D5B" w:rsidRPr="007F1D3F">
        <w:rPr>
          <w:rStyle w:val="normaltextrun"/>
          <w:sz w:val="26"/>
          <w:szCs w:val="26"/>
        </w:rPr>
        <w:t>công</w:t>
      </w:r>
      <w:proofErr w:type="spellEnd"/>
      <w:r w:rsidR="00E85D5B" w:rsidRPr="007F1D3F">
        <w:rPr>
          <w:rStyle w:val="normaltextrun"/>
          <w:sz w:val="26"/>
          <w:szCs w:val="26"/>
        </w:rPr>
        <w:t xml:space="preserve"> </w:t>
      </w:r>
      <w:proofErr w:type="spellStart"/>
      <w:r w:rsidR="00E85D5B" w:rsidRPr="007F1D3F">
        <w:rPr>
          <w:rStyle w:val="normaltextrun"/>
          <w:sz w:val="26"/>
          <w:szCs w:val="26"/>
        </w:rPr>
        <w:t>trình</w:t>
      </w:r>
      <w:proofErr w:type="spellEnd"/>
      <w:r w:rsidR="00E85D5B" w:rsidRPr="007F1D3F">
        <w:rPr>
          <w:rStyle w:val="normaltextrun"/>
          <w:sz w:val="26"/>
          <w:szCs w:val="26"/>
        </w:rPr>
        <w:t xml:space="preserve"> </w:t>
      </w:r>
      <w:proofErr w:type="spellStart"/>
      <w:r w:rsidR="00E85D5B" w:rsidRPr="007F1D3F">
        <w:rPr>
          <w:rStyle w:val="normaltextrun"/>
          <w:sz w:val="26"/>
          <w:szCs w:val="26"/>
        </w:rPr>
        <w:t>nhà</w:t>
      </w:r>
      <w:proofErr w:type="spellEnd"/>
      <w:r w:rsidR="00E85D5B" w:rsidRPr="007F1D3F">
        <w:rPr>
          <w:rStyle w:val="normaltextrun"/>
          <w:sz w:val="26"/>
          <w:szCs w:val="26"/>
        </w:rPr>
        <w:t xml:space="preserve"> ở ≥ 25 m</w:t>
      </w:r>
      <w:r w:rsidR="00E85D5B" w:rsidRPr="00E36DDB">
        <w:rPr>
          <w:rStyle w:val="normaltextrun"/>
          <w:sz w:val="26"/>
          <w:szCs w:val="26"/>
          <w:vertAlign w:val="superscript"/>
        </w:rPr>
        <w:t>2</w:t>
      </w:r>
      <w:r w:rsidR="00E85D5B" w:rsidRPr="007F1D3F">
        <w:rPr>
          <w:rStyle w:val="normaltextrun"/>
          <w:sz w:val="26"/>
          <w:szCs w:val="26"/>
        </w:rPr>
        <w:t>/</w:t>
      </w:r>
      <w:proofErr w:type="spellStart"/>
      <w:r w:rsidR="00E85D5B" w:rsidRPr="007F1D3F">
        <w:rPr>
          <w:rStyle w:val="normaltextrun"/>
          <w:sz w:val="26"/>
          <w:szCs w:val="26"/>
        </w:rPr>
        <w:t>người</w:t>
      </w:r>
      <w:proofErr w:type="spellEnd"/>
      <w:r w:rsidR="00E85D5B" w:rsidRPr="007F1D3F">
        <w:rPr>
          <w:rStyle w:val="normaltextrun"/>
          <w:sz w:val="26"/>
          <w:szCs w:val="26"/>
        </w:rPr>
        <w:t>.</w:t>
      </w:r>
    </w:p>
    <w:p w14:paraId="33E2A3B2" w14:textId="0B4AE1E6" w:rsidR="00E85D5B" w:rsidRPr="007F1D3F" w:rsidRDefault="00EE1B43" w:rsidP="00EE1B43">
      <w:pPr>
        <w:pStyle w:val="paragraph"/>
        <w:spacing w:before="0" w:beforeAutospacing="0" w:after="120" w:afterAutospacing="0"/>
        <w:ind w:right="90" w:firstLine="567"/>
        <w:jc w:val="both"/>
        <w:textAlignment w:val="baseline"/>
        <w:rPr>
          <w:rStyle w:val="normaltextrun"/>
          <w:sz w:val="26"/>
          <w:szCs w:val="26"/>
        </w:rPr>
      </w:pPr>
      <w:r w:rsidRPr="007F1D3F">
        <w:rPr>
          <w:rStyle w:val="normaltextrun"/>
          <w:sz w:val="26"/>
          <w:szCs w:val="26"/>
        </w:rPr>
        <w:t xml:space="preserve">+ </w:t>
      </w:r>
      <w:proofErr w:type="spellStart"/>
      <w:r w:rsidR="00E85D5B" w:rsidRPr="007F1D3F">
        <w:rPr>
          <w:rStyle w:val="normaltextrun"/>
          <w:sz w:val="26"/>
          <w:szCs w:val="26"/>
        </w:rPr>
        <w:t>Đất</w:t>
      </w:r>
      <w:proofErr w:type="spellEnd"/>
      <w:r w:rsidR="00E85D5B" w:rsidRPr="007F1D3F">
        <w:rPr>
          <w:rStyle w:val="normaltextrun"/>
          <w:sz w:val="26"/>
          <w:szCs w:val="26"/>
        </w:rPr>
        <w:t xml:space="preserve"> </w:t>
      </w:r>
      <w:proofErr w:type="spellStart"/>
      <w:r w:rsidR="00E85D5B" w:rsidRPr="007F1D3F">
        <w:rPr>
          <w:rStyle w:val="normaltextrun"/>
          <w:sz w:val="26"/>
          <w:szCs w:val="26"/>
        </w:rPr>
        <w:t>xây</w:t>
      </w:r>
      <w:proofErr w:type="spellEnd"/>
      <w:r w:rsidR="00E85D5B" w:rsidRPr="007F1D3F">
        <w:rPr>
          <w:rStyle w:val="normaltextrun"/>
          <w:sz w:val="26"/>
          <w:szCs w:val="26"/>
        </w:rPr>
        <w:t xml:space="preserve"> </w:t>
      </w:r>
      <w:proofErr w:type="spellStart"/>
      <w:r w:rsidR="00E85D5B" w:rsidRPr="007F1D3F">
        <w:rPr>
          <w:rStyle w:val="normaltextrun"/>
          <w:sz w:val="26"/>
          <w:szCs w:val="26"/>
        </w:rPr>
        <w:t>dựng</w:t>
      </w:r>
      <w:proofErr w:type="spellEnd"/>
      <w:r w:rsidR="00E85D5B" w:rsidRPr="007F1D3F">
        <w:rPr>
          <w:rStyle w:val="normaltextrun"/>
          <w:sz w:val="26"/>
          <w:szCs w:val="26"/>
        </w:rPr>
        <w:t xml:space="preserve"> </w:t>
      </w:r>
      <w:proofErr w:type="spellStart"/>
      <w:r w:rsidR="00E85D5B" w:rsidRPr="007F1D3F">
        <w:rPr>
          <w:rStyle w:val="normaltextrun"/>
          <w:sz w:val="26"/>
          <w:szCs w:val="26"/>
        </w:rPr>
        <w:t>công</w:t>
      </w:r>
      <w:proofErr w:type="spellEnd"/>
      <w:r w:rsidR="00E85D5B" w:rsidRPr="007F1D3F">
        <w:rPr>
          <w:rStyle w:val="normaltextrun"/>
          <w:sz w:val="26"/>
          <w:szCs w:val="26"/>
        </w:rPr>
        <w:t xml:space="preserve"> </w:t>
      </w:r>
      <w:proofErr w:type="spellStart"/>
      <w:r w:rsidR="00E85D5B" w:rsidRPr="007F1D3F">
        <w:rPr>
          <w:rStyle w:val="normaltextrun"/>
          <w:sz w:val="26"/>
          <w:szCs w:val="26"/>
        </w:rPr>
        <w:t>trình</w:t>
      </w:r>
      <w:proofErr w:type="spellEnd"/>
      <w:r w:rsidR="00E85D5B" w:rsidRPr="007F1D3F">
        <w:rPr>
          <w:rStyle w:val="normaltextrun"/>
          <w:sz w:val="26"/>
          <w:szCs w:val="26"/>
        </w:rPr>
        <w:t xml:space="preserve"> </w:t>
      </w:r>
      <w:proofErr w:type="spellStart"/>
      <w:r w:rsidR="00E85D5B" w:rsidRPr="007F1D3F">
        <w:rPr>
          <w:rStyle w:val="normaltextrun"/>
          <w:sz w:val="26"/>
          <w:szCs w:val="26"/>
        </w:rPr>
        <w:t>công</w:t>
      </w:r>
      <w:proofErr w:type="spellEnd"/>
      <w:r w:rsidR="00E85D5B" w:rsidRPr="007F1D3F">
        <w:rPr>
          <w:rStyle w:val="normaltextrun"/>
          <w:sz w:val="26"/>
          <w:szCs w:val="26"/>
        </w:rPr>
        <w:t xml:space="preserve"> </w:t>
      </w:r>
      <w:proofErr w:type="spellStart"/>
      <w:r w:rsidR="00E85D5B" w:rsidRPr="007F1D3F">
        <w:rPr>
          <w:rStyle w:val="normaltextrun"/>
          <w:sz w:val="26"/>
          <w:szCs w:val="26"/>
        </w:rPr>
        <w:t>cộng</w:t>
      </w:r>
      <w:proofErr w:type="spellEnd"/>
      <w:r w:rsidR="00E85D5B" w:rsidRPr="007F1D3F">
        <w:rPr>
          <w:rStyle w:val="normaltextrun"/>
          <w:sz w:val="26"/>
          <w:szCs w:val="26"/>
        </w:rPr>
        <w:t xml:space="preserve">, </w:t>
      </w:r>
      <w:proofErr w:type="spellStart"/>
      <w:r w:rsidR="00E85D5B" w:rsidRPr="007F1D3F">
        <w:rPr>
          <w:rStyle w:val="normaltextrun"/>
          <w:sz w:val="26"/>
          <w:szCs w:val="26"/>
        </w:rPr>
        <w:t>dịch</w:t>
      </w:r>
      <w:proofErr w:type="spellEnd"/>
      <w:r w:rsidR="00E85D5B" w:rsidRPr="007F1D3F">
        <w:rPr>
          <w:rStyle w:val="normaltextrun"/>
          <w:sz w:val="26"/>
          <w:szCs w:val="26"/>
        </w:rPr>
        <w:t xml:space="preserve"> </w:t>
      </w:r>
      <w:proofErr w:type="spellStart"/>
      <w:r w:rsidR="00E85D5B" w:rsidRPr="007F1D3F">
        <w:rPr>
          <w:rStyle w:val="normaltextrun"/>
          <w:sz w:val="26"/>
          <w:szCs w:val="26"/>
        </w:rPr>
        <w:t>vụ</w:t>
      </w:r>
      <w:proofErr w:type="spellEnd"/>
      <w:r w:rsidR="00E85D5B" w:rsidRPr="007F1D3F">
        <w:rPr>
          <w:rStyle w:val="normaltextrun"/>
          <w:sz w:val="26"/>
          <w:szCs w:val="26"/>
        </w:rPr>
        <w:t xml:space="preserve"> ≥ 5 m</w:t>
      </w:r>
      <w:r w:rsidR="00E85D5B" w:rsidRPr="00E36DDB">
        <w:rPr>
          <w:rStyle w:val="normaltextrun"/>
          <w:sz w:val="26"/>
          <w:szCs w:val="26"/>
          <w:vertAlign w:val="superscript"/>
        </w:rPr>
        <w:t>2</w:t>
      </w:r>
      <w:r w:rsidR="00E85D5B" w:rsidRPr="007F1D3F">
        <w:rPr>
          <w:rStyle w:val="normaltextrun"/>
          <w:sz w:val="26"/>
          <w:szCs w:val="26"/>
        </w:rPr>
        <w:t>/</w:t>
      </w:r>
      <w:proofErr w:type="spellStart"/>
      <w:proofErr w:type="gramStart"/>
      <w:r w:rsidR="00E85D5B" w:rsidRPr="007F1D3F">
        <w:rPr>
          <w:rStyle w:val="normaltextrun"/>
          <w:sz w:val="26"/>
          <w:szCs w:val="26"/>
        </w:rPr>
        <w:t>người</w:t>
      </w:r>
      <w:proofErr w:type="spellEnd"/>
      <w:r w:rsidR="00E85D5B" w:rsidRPr="007F1D3F">
        <w:rPr>
          <w:rStyle w:val="normaltextrun"/>
          <w:sz w:val="26"/>
          <w:szCs w:val="26"/>
        </w:rPr>
        <w:t>;</w:t>
      </w:r>
      <w:proofErr w:type="gramEnd"/>
      <w:r w:rsidR="00E85D5B" w:rsidRPr="007F1D3F">
        <w:rPr>
          <w:rStyle w:val="normaltextrun"/>
          <w:sz w:val="26"/>
          <w:szCs w:val="26"/>
        </w:rPr>
        <w:t xml:space="preserve"> </w:t>
      </w:r>
    </w:p>
    <w:p w14:paraId="18AEA6F4" w14:textId="02C4B233" w:rsidR="00E85D5B" w:rsidRPr="007F1D3F" w:rsidRDefault="00EE1B43" w:rsidP="00EE1B43">
      <w:pPr>
        <w:pStyle w:val="paragraph"/>
        <w:spacing w:before="0" w:beforeAutospacing="0" w:after="120" w:afterAutospacing="0"/>
        <w:ind w:right="90" w:firstLine="567"/>
        <w:jc w:val="both"/>
        <w:textAlignment w:val="baseline"/>
        <w:rPr>
          <w:rStyle w:val="normaltextrun"/>
          <w:sz w:val="26"/>
          <w:szCs w:val="26"/>
        </w:rPr>
      </w:pPr>
      <w:r w:rsidRPr="007F1D3F">
        <w:rPr>
          <w:rStyle w:val="normaltextrun"/>
          <w:sz w:val="26"/>
          <w:szCs w:val="26"/>
        </w:rPr>
        <w:t xml:space="preserve">+ </w:t>
      </w:r>
      <w:proofErr w:type="spellStart"/>
      <w:r w:rsidR="00E85D5B" w:rsidRPr="007F1D3F">
        <w:rPr>
          <w:rStyle w:val="normaltextrun"/>
          <w:sz w:val="26"/>
          <w:szCs w:val="26"/>
        </w:rPr>
        <w:t>Đất</w:t>
      </w:r>
      <w:proofErr w:type="spellEnd"/>
      <w:r w:rsidR="00E85D5B" w:rsidRPr="007F1D3F">
        <w:rPr>
          <w:rStyle w:val="normaltextrun"/>
          <w:sz w:val="26"/>
          <w:szCs w:val="26"/>
        </w:rPr>
        <w:t xml:space="preserve"> </w:t>
      </w:r>
      <w:proofErr w:type="spellStart"/>
      <w:r w:rsidR="00E85D5B" w:rsidRPr="007F1D3F">
        <w:rPr>
          <w:rStyle w:val="normaltextrun"/>
          <w:sz w:val="26"/>
          <w:szCs w:val="26"/>
        </w:rPr>
        <w:t>cây</w:t>
      </w:r>
      <w:proofErr w:type="spellEnd"/>
      <w:r w:rsidR="00E85D5B" w:rsidRPr="007F1D3F">
        <w:rPr>
          <w:rStyle w:val="normaltextrun"/>
          <w:sz w:val="26"/>
          <w:szCs w:val="26"/>
        </w:rPr>
        <w:t xml:space="preserve"> </w:t>
      </w:r>
      <w:proofErr w:type="spellStart"/>
      <w:r w:rsidR="00E85D5B" w:rsidRPr="007F1D3F">
        <w:rPr>
          <w:rStyle w:val="normaltextrun"/>
          <w:sz w:val="26"/>
          <w:szCs w:val="26"/>
        </w:rPr>
        <w:t>xanh</w:t>
      </w:r>
      <w:proofErr w:type="spellEnd"/>
      <w:r w:rsidR="00E85D5B" w:rsidRPr="007F1D3F">
        <w:rPr>
          <w:rStyle w:val="normaltextrun"/>
          <w:sz w:val="26"/>
          <w:szCs w:val="26"/>
        </w:rPr>
        <w:t xml:space="preserve"> </w:t>
      </w:r>
      <w:proofErr w:type="spellStart"/>
      <w:r w:rsidR="00E85D5B" w:rsidRPr="007F1D3F">
        <w:rPr>
          <w:rStyle w:val="normaltextrun"/>
          <w:sz w:val="26"/>
          <w:szCs w:val="26"/>
        </w:rPr>
        <w:t>công</w:t>
      </w:r>
      <w:proofErr w:type="spellEnd"/>
      <w:r w:rsidR="00E85D5B" w:rsidRPr="007F1D3F">
        <w:rPr>
          <w:rStyle w:val="normaltextrun"/>
          <w:sz w:val="26"/>
          <w:szCs w:val="26"/>
        </w:rPr>
        <w:t xml:space="preserve"> </w:t>
      </w:r>
      <w:proofErr w:type="spellStart"/>
      <w:r w:rsidR="00E85D5B" w:rsidRPr="007F1D3F">
        <w:rPr>
          <w:rStyle w:val="normaltextrun"/>
          <w:sz w:val="26"/>
          <w:szCs w:val="26"/>
        </w:rPr>
        <w:t>cộng</w:t>
      </w:r>
      <w:proofErr w:type="spellEnd"/>
      <w:r w:rsidR="00E85D5B" w:rsidRPr="007F1D3F">
        <w:rPr>
          <w:rStyle w:val="normaltextrun"/>
          <w:sz w:val="26"/>
          <w:szCs w:val="26"/>
        </w:rPr>
        <w:t xml:space="preserve"> ≥ 2 m</w:t>
      </w:r>
      <w:r w:rsidR="00E85D5B" w:rsidRPr="00E36DDB">
        <w:rPr>
          <w:rStyle w:val="normaltextrun"/>
          <w:sz w:val="26"/>
          <w:szCs w:val="26"/>
          <w:vertAlign w:val="superscript"/>
        </w:rPr>
        <w:t>2</w:t>
      </w:r>
      <w:r w:rsidR="00E85D5B" w:rsidRPr="007F1D3F">
        <w:rPr>
          <w:rStyle w:val="normaltextrun"/>
          <w:sz w:val="26"/>
          <w:szCs w:val="26"/>
        </w:rPr>
        <w:t>/</w:t>
      </w:r>
      <w:proofErr w:type="spellStart"/>
      <w:proofErr w:type="gramStart"/>
      <w:r w:rsidR="00E85D5B" w:rsidRPr="007F1D3F">
        <w:rPr>
          <w:rStyle w:val="normaltextrun"/>
          <w:sz w:val="26"/>
          <w:szCs w:val="26"/>
        </w:rPr>
        <w:t>người</w:t>
      </w:r>
      <w:proofErr w:type="spellEnd"/>
      <w:r w:rsidR="00E85D5B" w:rsidRPr="007F1D3F">
        <w:rPr>
          <w:rStyle w:val="normaltextrun"/>
          <w:sz w:val="26"/>
          <w:szCs w:val="26"/>
        </w:rPr>
        <w:t>;</w:t>
      </w:r>
      <w:proofErr w:type="gramEnd"/>
      <w:r w:rsidR="00E85D5B" w:rsidRPr="007F1D3F">
        <w:rPr>
          <w:rStyle w:val="normaltextrun"/>
          <w:sz w:val="26"/>
          <w:szCs w:val="26"/>
        </w:rPr>
        <w:t xml:space="preserve"> </w:t>
      </w:r>
    </w:p>
    <w:p w14:paraId="7F479675" w14:textId="28C7ED20" w:rsidR="00E85D5B" w:rsidRPr="007F1D3F" w:rsidRDefault="00EE1B43" w:rsidP="00EE1B43">
      <w:pPr>
        <w:pStyle w:val="paragraph"/>
        <w:spacing w:before="0" w:beforeAutospacing="0" w:after="120" w:afterAutospacing="0"/>
        <w:ind w:right="90" w:firstLine="567"/>
        <w:jc w:val="both"/>
        <w:textAlignment w:val="baseline"/>
        <w:rPr>
          <w:rStyle w:val="normaltextrun"/>
          <w:sz w:val="26"/>
          <w:szCs w:val="26"/>
        </w:rPr>
      </w:pPr>
      <w:r w:rsidRPr="007F1D3F">
        <w:rPr>
          <w:rStyle w:val="normaltextrun"/>
          <w:sz w:val="26"/>
          <w:szCs w:val="26"/>
        </w:rPr>
        <w:t xml:space="preserve">+ </w:t>
      </w:r>
      <w:proofErr w:type="spellStart"/>
      <w:r w:rsidR="00E85D5B" w:rsidRPr="007F1D3F">
        <w:rPr>
          <w:rStyle w:val="normaltextrun"/>
          <w:sz w:val="26"/>
          <w:szCs w:val="26"/>
        </w:rPr>
        <w:t>Đất</w:t>
      </w:r>
      <w:proofErr w:type="spellEnd"/>
      <w:r w:rsidR="00E85D5B" w:rsidRPr="007F1D3F">
        <w:rPr>
          <w:rStyle w:val="normaltextrun"/>
          <w:sz w:val="26"/>
          <w:szCs w:val="26"/>
        </w:rPr>
        <w:t xml:space="preserve"> </w:t>
      </w:r>
      <w:proofErr w:type="spellStart"/>
      <w:r w:rsidR="00E85D5B" w:rsidRPr="007F1D3F">
        <w:rPr>
          <w:rStyle w:val="normaltextrun"/>
          <w:sz w:val="26"/>
          <w:szCs w:val="26"/>
        </w:rPr>
        <w:t>giao</w:t>
      </w:r>
      <w:proofErr w:type="spellEnd"/>
      <w:r w:rsidR="00E85D5B" w:rsidRPr="007F1D3F">
        <w:rPr>
          <w:rStyle w:val="normaltextrun"/>
          <w:sz w:val="26"/>
          <w:szCs w:val="26"/>
        </w:rPr>
        <w:t xml:space="preserve"> </w:t>
      </w:r>
      <w:proofErr w:type="spellStart"/>
      <w:r w:rsidR="00E85D5B" w:rsidRPr="007F1D3F">
        <w:rPr>
          <w:rStyle w:val="normaltextrun"/>
          <w:sz w:val="26"/>
          <w:szCs w:val="26"/>
        </w:rPr>
        <w:t>thông</w:t>
      </w:r>
      <w:proofErr w:type="spellEnd"/>
      <w:r w:rsidR="00E85D5B" w:rsidRPr="007F1D3F">
        <w:rPr>
          <w:rStyle w:val="normaltextrun"/>
          <w:sz w:val="26"/>
          <w:szCs w:val="26"/>
        </w:rPr>
        <w:t xml:space="preserve"> </w:t>
      </w:r>
      <w:proofErr w:type="spellStart"/>
      <w:r w:rsidR="00E85D5B" w:rsidRPr="007F1D3F">
        <w:rPr>
          <w:rStyle w:val="normaltextrun"/>
          <w:sz w:val="26"/>
          <w:szCs w:val="26"/>
        </w:rPr>
        <w:t>và</w:t>
      </w:r>
      <w:proofErr w:type="spellEnd"/>
      <w:r w:rsidR="00E85D5B" w:rsidRPr="007F1D3F">
        <w:rPr>
          <w:rStyle w:val="normaltextrun"/>
          <w:sz w:val="26"/>
          <w:szCs w:val="26"/>
        </w:rPr>
        <w:t xml:space="preserve"> </w:t>
      </w:r>
      <w:proofErr w:type="spellStart"/>
      <w:r w:rsidR="00E85D5B" w:rsidRPr="007F1D3F">
        <w:rPr>
          <w:rStyle w:val="normaltextrun"/>
          <w:sz w:val="26"/>
          <w:szCs w:val="26"/>
        </w:rPr>
        <w:t>hạ</w:t>
      </w:r>
      <w:proofErr w:type="spellEnd"/>
      <w:r w:rsidR="00E85D5B" w:rsidRPr="007F1D3F">
        <w:rPr>
          <w:rStyle w:val="normaltextrun"/>
          <w:sz w:val="26"/>
          <w:szCs w:val="26"/>
        </w:rPr>
        <w:t xml:space="preserve"> </w:t>
      </w:r>
      <w:proofErr w:type="spellStart"/>
      <w:r w:rsidR="00E85D5B" w:rsidRPr="007F1D3F">
        <w:rPr>
          <w:rStyle w:val="normaltextrun"/>
          <w:sz w:val="26"/>
          <w:szCs w:val="26"/>
        </w:rPr>
        <w:t>tầng</w:t>
      </w:r>
      <w:proofErr w:type="spellEnd"/>
      <w:r w:rsidR="00E85D5B" w:rsidRPr="007F1D3F">
        <w:rPr>
          <w:rStyle w:val="normaltextrun"/>
          <w:sz w:val="26"/>
          <w:szCs w:val="26"/>
        </w:rPr>
        <w:t xml:space="preserve"> </w:t>
      </w:r>
      <w:proofErr w:type="spellStart"/>
      <w:r w:rsidR="00E85D5B" w:rsidRPr="007F1D3F">
        <w:rPr>
          <w:rStyle w:val="normaltextrun"/>
          <w:sz w:val="26"/>
          <w:szCs w:val="26"/>
        </w:rPr>
        <w:t>kỹ</w:t>
      </w:r>
      <w:proofErr w:type="spellEnd"/>
      <w:r w:rsidR="00E85D5B" w:rsidRPr="007F1D3F">
        <w:rPr>
          <w:rStyle w:val="normaltextrun"/>
          <w:sz w:val="26"/>
          <w:szCs w:val="26"/>
        </w:rPr>
        <w:t xml:space="preserve"> </w:t>
      </w:r>
      <w:proofErr w:type="spellStart"/>
      <w:r w:rsidR="00E85D5B" w:rsidRPr="007F1D3F">
        <w:rPr>
          <w:rStyle w:val="normaltextrun"/>
          <w:sz w:val="26"/>
          <w:szCs w:val="26"/>
        </w:rPr>
        <w:t>thuật</w:t>
      </w:r>
      <w:proofErr w:type="spellEnd"/>
      <w:r w:rsidR="00E85D5B" w:rsidRPr="007F1D3F">
        <w:rPr>
          <w:rStyle w:val="normaltextrun"/>
          <w:sz w:val="26"/>
          <w:szCs w:val="26"/>
        </w:rPr>
        <w:t xml:space="preserve"> ≥ 5 m</w:t>
      </w:r>
      <w:r w:rsidR="00E85D5B" w:rsidRPr="00E36DDB">
        <w:rPr>
          <w:rStyle w:val="normaltextrun"/>
          <w:sz w:val="26"/>
          <w:szCs w:val="26"/>
          <w:vertAlign w:val="superscript"/>
        </w:rPr>
        <w:t>2</w:t>
      </w:r>
      <w:r w:rsidR="00E85D5B" w:rsidRPr="007F1D3F">
        <w:rPr>
          <w:rStyle w:val="normaltextrun"/>
          <w:sz w:val="26"/>
          <w:szCs w:val="26"/>
        </w:rPr>
        <w:t>/</w:t>
      </w:r>
      <w:proofErr w:type="spellStart"/>
      <w:r w:rsidR="00E85D5B" w:rsidRPr="007F1D3F">
        <w:rPr>
          <w:rStyle w:val="normaltextrun"/>
          <w:sz w:val="26"/>
          <w:szCs w:val="26"/>
        </w:rPr>
        <w:t>người</w:t>
      </w:r>
      <w:proofErr w:type="spellEnd"/>
      <w:r w:rsidR="00E85D5B" w:rsidRPr="007F1D3F">
        <w:rPr>
          <w:rStyle w:val="normaltextrun"/>
          <w:sz w:val="26"/>
          <w:szCs w:val="26"/>
        </w:rPr>
        <w:t>.</w:t>
      </w:r>
    </w:p>
    <w:p w14:paraId="78641311" w14:textId="528F243B" w:rsidR="00E85D5B" w:rsidRPr="007F1D3F" w:rsidRDefault="006C780D" w:rsidP="00E85D5B">
      <w:pPr>
        <w:tabs>
          <w:tab w:val="num" w:pos="720"/>
        </w:tabs>
        <w:spacing w:before="60" w:after="60" w:line="264" w:lineRule="auto"/>
        <w:jc w:val="both"/>
        <w:rPr>
          <w:i/>
          <w:sz w:val="26"/>
          <w:szCs w:val="26"/>
          <w:lang w:val="pt-BR"/>
        </w:rPr>
      </w:pPr>
      <w:r w:rsidRPr="007F1D3F">
        <w:rPr>
          <w:i/>
          <w:sz w:val="26"/>
          <w:szCs w:val="26"/>
          <w:lang w:val="pt-BR"/>
        </w:rPr>
        <w:tab/>
      </w:r>
      <w:r w:rsidR="00E85D5B" w:rsidRPr="007F1D3F">
        <w:rPr>
          <w:i/>
          <w:sz w:val="26"/>
          <w:szCs w:val="26"/>
          <w:lang w:val="pt-BR"/>
        </w:rPr>
        <w:t xml:space="preserve">Các chỉ tiêu kinh tế kỹ thuật cơ bản sẽ được cụ thể trong đồ án quy hoạch, phù hợp với quy chuẩn </w:t>
      </w:r>
      <w:r w:rsidR="00EE1B43" w:rsidRPr="007F1D3F">
        <w:rPr>
          <w:i/>
          <w:sz w:val="26"/>
          <w:szCs w:val="26"/>
          <w:lang w:val="pt-BR"/>
        </w:rPr>
        <w:t>quốc gia về quy hoạch hiện hành</w:t>
      </w:r>
      <w:r w:rsidR="00E85D5B" w:rsidRPr="007F1D3F">
        <w:rPr>
          <w:i/>
          <w:sz w:val="26"/>
          <w:szCs w:val="26"/>
          <w:lang w:val="vi-VN"/>
        </w:rPr>
        <w:t xml:space="preserve"> </w:t>
      </w:r>
      <w:r w:rsidR="00E85D5B" w:rsidRPr="007F1D3F">
        <w:rPr>
          <w:i/>
          <w:sz w:val="26"/>
          <w:szCs w:val="26"/>
          <w:lang w:val="pt-BR"/>
        </w:rPr>
        <w:t xml:space="preserve"> và thực tế phát triển của đô thị.</w:t>
      </w:r>
    </w:p>
    <w:p w14:paraId="323C6A17" w14:textId="32D3F75A" w:rsidR="00E85D5B" w:rsidRPr="007F1D3F" w:rsidRDefault="00922DCC" w:rsidP="00D87937">
      <w:pPr>
        <w:keepNext/>
        <w:tabs>
          <w:tab w:val="left" w:pos="1080"/>
        </w:tabs>
        <w:spacing w:before="120"/>
        <w:jc w:val="center"/>
        <w:rPr>
          <w:i/>
          <w:sz w:val="26"/>
          <w:szCs w:val="26"/>
          <w:lang w:val="pt-BR"/>
        </w:rPr>
      </w:pPr>
      <w:r w:rsidRPr="007F1D3F">
        <w:rPr>
          <w:i/>
          <w:sz w:val="26"/>
          <w:szCs w:val="26"/>
          <w:lang w:val="pt-BR"/>
        </w:rPr>
        <w:lastRenderedPageBreak/>
        <w:t xml:space="preserve">Bảng </w:t>
      </w:r>
      <w:r w:rsidR="000C4D96" w:rsidRPr="007F1D3F">
        <w:rPr>
          <w:i/>
          <w:sz w:val="26"/>
          <w:szCs w:val="26"/>
          <w:lang w:val="pt-BR"/>
        </w:rPr>
        <w:t>2</w:t>
      </w:r>
      <w:r w:rsidR="000B650F" w:rsidRPr="007F1D3F">
        <w:rPr>
          <w:i/>
          <w:sz w:val="26"/>
          <w:szCs w:val="26"/>
          <w:lang w:val="pt-BR"/>
        </w:rPr>
        <w:t xml:space="preserve">: </w:t>
      </w:r>
      <w:r w:rsidR="00E85D5B" w:rsidRPr="007F1D3F">
        <w:rPr>
          <w:i/>
          <w:sz w:val="26"/>
          <w:szCs w:val="26"/>
          <w:lang w:val="pt-BR"/>
        </w:rPr>
        <w:t xml:space="preserve">Dự báo sơ bộ các chỉ tiêu kinh tế </w:t>
      </w:r>
      <w:r w:rsidR="00EA0305" w:rsidRPr="007F1D3F">
        <w:rPr>
          <w:i/>
          <w:sz w:val="26"/>
          <w:szCs w:val="26"/>
          <w:lang w:val="pt-BR"/>
        </w:rPr>
        <w:t xml:space="preserve">- </w:t>
      </w:r>
      <w:r w:rsidR="00E85D5B" w:rsidRPr="007F1D3F">
        <w:rPr>
          <w:i/>
          <w:sz w:val="26"/>
          <w:szCs w:val="26"/>
          <w:lang w:val="pt-BR"/>
        </w:rPr>
        <w:t>kỹ thuật</w:t>
      </w:r>
    </w:p>
    <w:tbl>
      <w:tblPr>
        <w:tblW w:w="5161" w:type="pct"/>
        <w:jc w:val="center"/>
        <w:tblLook w:val="0000" w:firstRow="0" w:lastRow="0" w:firstColumn="0" w:lastColumn="0" w:noHBand="0" w:noVBand="0"/>
      </w:tblPr>
      <w:tblGrid>
        <w:gridCol w:w="712"/>
        <w:gridCol w:w="4088"/>
        <w:gridCol w:w="1674"/>
        <w:gridCol w:w="1433"/>
        <w:gridCol w:w="1413"/>
      </w:tblGrid>
      <w:tr w:rsidR="007F1D3F" w:rsidRPr="007F1D3F" w14:paraId="461750A5" w14:textId="77777777" w:rsidTr="00EA0305">
        <w:trPr>
          <w:trHeight w:val="20"/>
          <w:tblHeader/>
          <w:jc w:val="center"/>
        </w:trPr>
        <w:tc>
          <w:tcPr>
            <w:tcW w:w="382" w:type="pct"/>
            <w:vMerge w:val="restart"/>
            <w:tcBorders>
              <w:top w:val="single" w:sz="6" w:space="0" w:color="auto"/>
              <w:left w:val="single" w:sz="6" w:space="0" w:color="auto"/>
              <w:right w:val="single" w:sz="6" w:space="0" w:color="auto"/>
            </w:tcBorders>
            <w:shd w:val="clear" w:color="auto" w:fill="auto"/>
            <w:vAlign w:val="center"/>
          </w:tcPr>
          <w:p w14:paraId="52BEB205" w14:textId="77777777" w:rsidR="00E85D5B" w:rsidRPr="007F1D3F" w:rsidRDefault="00E85D5B" w:rsidP="00EA0305">
            <w:pPr>
              <w:autoSpaceDE w:val="0"/>
              <w:autoSpaceDN w:val="0"/>
              <w:adjustRightInd w:val="0"/>
              <w:jc w:val="center"/>
              <w:rPr>
                <w:b/>
                <w:sz w:val="26"/>
                <w:szCs w:val="26"/>
              </w:rPr>
            </w:pPr>
            <w:r w:rsidRPr="007F1D3F">
              <w:rPr>
                <w:b/>
                <w:sz w:val="26"/>
                <w:szCs w:val="26"/>
              </w:rPr>
              <w:t>STT</w:t>
            </w:r>
          </w:p>
        </w:tc>
        <w:tc>
          <w:tcPr>
            <w:tcW w:w="2193" w:type="pct"/>
            <w:vMerge w:val="restart"/>
            <w:tcBorders>
              <w:top w:val="single" w:sz="6" w:space="0" w:color="auto"/>
              <w:left w:val="single" w:sz="6" w:space="0" w:color="auto"/>
              <w:right w:val="single" w:sz="6" w:space="0" w:color="auto"/>
            </w:tcBorders>
            <w:shd w:val="clear" w:color="auto" w:fill="auto"/>
            <w:vAlign w:val="center"/>
          </w:tcPr>
          <w:p w14:paraId="78C05676" w14:textId="77777777" w:rsidR="00E85D5B" w:rsidRPr="007F1D3F" w:rsidRDefault="00E85D5B" w:rsidP="008B55B7">
            <w:pPr>
              <w:autoSpaceDE w:val="0"/>
              <w:autoSpaceDN w:val="0"/>
              <w:adjustRightInd w:val="0"/>
              <w:jc w:val="center"/>
              <w:rPr>
                <w:b/>
                <w:sz w:val="26"/>
                <w:szCs w:val="26"/>
              </w:rPr>
            </w:pPr>
            <w:proofErr w:type="spellStart"/>
            <w:r w:rsidRPr="007F1D3F">
              <w:rPr>
                <w:b/>
                <w:sz w:val="26"/>
                <w:szCs w:val="26"/>
              </w:rPr>
              <w:t>Chỉ</w:t>
            </w:r>
            <w:proofErr w:type="spellEnd"/>
            <w:r w:rsidRPr="007F1D3F">
              <w:rPr>
                <w:b/>
                <w:sz w:val="26"/>
                <w:szCs w:val="26"/>
              </w:rPr>
              <w:t xml:space="preserve"> </w:t>
            </w:r>
            <w:proofErr w:type="spellStart"/>
            <w:r w:rsidRPr="007F1D3F">
              <w:rPr>
                <w:b/>
                <w:sz w:val="26"/>
                <w:szCs w:val="26"/>
              </w:rPr>
              <w:t>tiêu</w:t>
            </w:r>
            <w:proofErr w:type="spellEnd"/>
          </w:p>
        </w:tc>
        <w:tc>
          <w:tcPr>
            <w:tcW w:w="898" w:type="pct"/>
            <w:vMerge w:val="restart"/>
            <w:tcBorders>
              <w:top w:val="single" w:sz="6" w:space="0" w:color="auto"/>
              <w:left w:val="single" w:sz="6" w:space="0" w:color="auto"/>
              <w:right w:val="single" w:sz="6" w:space="0" w:color="auto"/>
            </w:tcBorders>
            <w:shd w:val="clear" w:color="auto" w:fill="auto"/>
            <w:vAlign w:val="center"/>
          </w:tcPr>
          <w:p w14:paraId="05C1D53F" w14:textId="77777777" w:rsidR="00E85D5B" w:rsidRPr="007F1D3F" w:rsidRDefault="00E85D5B" w:rsidP="008B55B7">
            <w:pPr>
              <w:autoSpaceDE w:val="0"/>
              <w:autoSpaceDN w:val="0"/>
              <w:adjustRightInd w:val="0"/>
              <w:jc w:val="center"/>
              <w:rPr>
                <w:b/>
                <w:sz w:val="26"/>
                <w:szCs w:val="26"/>
              </w:rPr>
            </w:pPr>
            <w:proofErr w:type="spellStart"/>
            <w:r w:rsidRPr="007F1D3F">
              <w:rPr>
                <w:b/>
                <w:sz w:val="26"/>
                <w:szCs w:val="26"/>
              </w:rPr>
              <w:t>Đơn</w:t>
            </w:r>
            <w:proofErr w:type="spellEnd"/>
            <w:r w:rsidRPr="007F1D3F">
              <w:rPr>
                <w:b/>
                <w:sz w:val="26"/>
                <w:szCs w:val="26"/>
              </w:rPr>
              <w:t xml:space="preserve"> </w:t>
            </w:r>
            <w:proofErr w:type="spellStart"/>
            <w:r w:rsidRPr="007F1D3F">
              <w:rPr>
                <w:b/>
                <w:sz w:val="26"/>
                <w:szCs w:val="26"/>
              </w:rPr>
              <w:t>vị</w:t>
            </w:r>
            <w:proofErr w:type="spellEnd"/>
          </w:p>
        </w:tc>
        <w:tc>
          <w:tcPr>
            <w:tcW w:w="1527" w:type="pct"/>
            <w:gridSpan w:val="2"/>
            <w:tcBorders>
              <w:top w:val="single" w:sz="6" w:space="0" w:color="auto"/>
              <w:left w:val="single" w:sz="6" w:space="0" w:color="auto"/>
              <w:bottom w:val="single" w:sz="6" w:space="0" w:color="auto"/>
              <w:right w:val="single" w:sz="6" w:space="0" w:color="auto"/>
            </w:tcBorders>
            <w:shd w:val="clear" w:color="auto" w:fill="auto"/>
            <w:vAlign w:val="center"/>
          </w:tcPr>
          <w:p w14:paraId="781E8669" w14:textId="77777777" w:rsidR="00E85D5B" w:rsidRPr="007F1D3F" w:rsidRDefault="00E85D5B" w:rsidP="008B55B7">
            <w:pPr>
              <w:autoSpaceDE w:val="0"/>
              <w:autoSpaceDN w:val="0"/>
              <w:adjustRightInd w:val="0"/>
              <w:jc w:val="center"/>
              <w:rPr>
                <w:b/>
                <w:bCs/>
                <w:sz w:val="26"/>
                <w:szCs w:val="26"/>
              </w:rPr>
            </w:pPr>
            <w:r w:rsidRPr="007F1D3F">
              <w:rPr>
                <w:b/>
                <w:bCs/>
                <w:sz w:val="26"/>
                <w:szCs w:val="26"/>
              </w:rPr>
              <w:t xml:space="preserve">Giai </w:t>
            </w:r>
            <w:proofErr w:type="spellStart"/>
            <w:r w:rsidRPr="007F1D3F">
              <w:rPr>
                <w:b/>
                <w:bCs/>
                <w:sz w:val="26"/>
                <w:szCs w:val="26"/>
              </w:rPr>
              <w:t>đoạn</w:t>
            </w:r>
            <w:proofErr w:type="spellEnd"/>
            <w:r w:rsidRPr="007F1D3F">
              <w:rPr>
                <w:b/>
                <w:bCs/>
                <w:sz w:val="26"/>
                <w:szCs w:val="26"/>
              </w:rPr>
              <w:t xml:space="preserve"> QH</w:t>
            </w:r>
          </w:p>
        </w:tc>
      </w:tr>
      <w:tr w:rsidR="007F1D3F" w:rsidRPr="007F1D3F" w14:paraId="3C3AAFD9" w14:textId="77777777" w:rsidTr="00EA0305">
        <w:trPr>
          <w:trHeight w:val="20"/>
          <w:tblHeader/>
          <w:jc w:val="center"/>
        </w:trPr>
        <w:tc>
          <w:tcPr>
            <w:tcW w:w="382" w:type="pct"/>
            <w:vMerge/>
            <w:tcBorders>
              <w:left w:val="single" w:sz="6" w:space="0" w:color="auto"/>
              <w:bottom w:val="single" w:sz="4" w:space="0" w:color="auto"/>
              <w:right w:val="single" w:sz="6" w:space="0" w:color="auto"/>
            </w:tcBorders>
            <w:shd w:val="clear" w:color="auto" w:fill="auto"/>
            <w:vAlign w:val="center"/>
          </w:tcPr>
          <w:p w14:paraId="077DB65E" w14:textId="77777777" w:rsidR="00E85D5B" w:rsidRPr="007F1D3F" w:rsidRDefault="00E85D5B" w:rsidP="00EA0305">
            <w:pPr>
              <w:autoSpaceDE w:val="0"/>
              <w:autoSpaceDN w:val="0"/>
              <w:adjustRightInd w:val="0"/>
              <w:jc w:val="center"/>
              <w:rPr>
                <w:sz w:val="26"/>
                <w:szCs w:val="26"/>
              </w:rPr>
            </w:pPr>
          </w:p>
        </w:tc>
        <w:tc>
          <w:tcPr>
            <w:tcW w:w="2193" w:type="pct"/>
            <w:vMerge/>
            <w:tcBorders>
              <w:left w:val="single" w:sz="6" w:space="0" w:color="auto"/>
              <w:bottom w:val="single" w:sz="4" w:space="0" w:color="auto"/>
              <w:right w:val="single" w:sz="6" w:space="0" w:color="auto"/>
            </w:tcBorders>
            <w:shd w:val="clear" w:color="auto" w:fill="auto"/>
            <w:vAlign w:val="center"/>
          </w:tcPr>
          <w:p w14:paraId="7CC9E140" w14:textId="77777777" w:rsidR="00E85D5B" w:rsidRPr="007F1D3F" w:rsidRDefault="00E85D5B" w:rsidP="008B55B7">
            <w:pPr>
              <w:autoSpaceDE w:val="0"/>
              <w:autoSpaceDN w:val="0"/>
              <w:adjustRightInd w:val="0"/>
              <w:jc w:val="center"/>
              <w:rPr>
                <w:sz w:val="26"/>
                <w:szCs w:val="26"/>
              </w:rPr>
            </w:pPr>
          </w:p>
        </w:tc>
        <w:tc>
          <w:tcPr>
            <w:tcW w:w="898" w:type="pct"/>
            <w:vMerge/>
            <w:tcBorders>
              <w:left w:val="single" w:sz="6" w:space="0" w:color="auto"/>
              <w:bottom w:val="single" w:sz="4" w:space="0" w:color="auto"/>
              <w:right w:val="single" w:sz="6" w:space="0" w:color="auto"/>
            </w:tcBorders>
            <w:shd w:val="clear" w:color="auto" w:fill="auto"/>
            <w:vAlign w:val="center"/>
          </w:tcPr>
          <w:p w14:paraId="67D361CA" w14:textId="77777777" w:rsidR="00E85D5B" w:rsidRPr="007F1D3F" w:rsidRDefault="00E85D5B" w:rsidP="008B55B7">
            <w:pPr>
              <w:autoSpaceDE w:val="0"/>
              <w:autoSpaceDN w:val="0"/>
              <w:adjustRightInd w:val="0"/>
              <w:jc w:val="center"/>
              <w:rPr>
                <w:sz w:val="26"/>
                <w:szCs w:val="26"/>
              </w:rPr>
            </w:pPr>
          </w:p>
        </w:tc>
        <w:tc>
          <w:tcPr>
            <w:tcW w:w="769" w:type="pct"/>
            <w:tcBorders>
              <w:top w:val="single" w:sz="6" w:space="0" w:color="auto"/>
              <w:left w:val="single" w:sz="6" w:space="0" w:color="auto"/>
              <w:bottom w:val="single" w:sz="4" w:space="0" w:color="auto"/>
              <w:right w:val="single" w:sz="6" w:space="0" w:color="auto"/>
            </w:tcBorders>
            <w:shd w:val="clear" w:color="auto" w:fill="auto"/>
            <w:vAlign w:val="center"/>
          </w:tcPr>
          <w:p w14:paraId="335B60DE" w14:textId="6EC75C49" w:rsidR="00E85D5B" w:rsidRPr="007F1D3F" w:rsidRDefault="00E85D5B" w:rsidP="008B55B7">
            <w:pPr>
              <w:autoSpaceDE w:val="0"/>
              <w:autoSpaceDN w:val="0"/>
              <w:adjustRightInd w:val="0"/>
              <w:jc w:val="center"/>
              <w:rPr>
                <w:b/>
                <w:sz w:val="26"/>
                <w:szCs w:val="26"/>
              </w:rPr>
            </w:pPr>
            <w:r w:rsidRPr="007F1D3F">
              <w:rPr>
                <w:b/>
                <w:sz w:val="26"/>
                <w:szCs w:val="26"/>
              </w:rPr>
              <w:t>203</w:t>
            </w:r>
            <w:r w:rsidR="00176B5D" w:rsidRPr="007F1D3F">
              <w:rPr>
                <w:b/>
                <w:sz w:val="26"/>
                <w:szCs w:val="26"/>
              </w:rPr>
              <w:t>5</w:t>
            </w:r>
          </w:p>
        </w:tc>
        <w:tc>
          <w:tcPr>
            <w:tcW w:w="758" w:type="pct"/>
            <w:tcBorders>
              <w:top w:val="single" w:sz="6" w:space="0" w:color="auto"/>
              <w:left w:val="single" w:sz="6" w:space="0" w:color="auto"/>
              <w:bottom w:val="single" w:sz="4" w:space="0" w:color="auto"/>
              <w:right w:val="single" w:sz="6" w:space="0" w:color="auto"/>
            </w:tcBorders>
            <w:shd w:val="clear" w:color="auto" w:fill="auto"/>
            <w:vAlign w:val="center"/>
          </w:tcPr>
          <w:p w14:paraId="53A0005C" w14:textId="77777777" w:rsidR="00E85D5B" w:rsidRPr="007F1D3F" w:rsidRDefault="00E85D5B" w:rsidP="008B55B7">
            <w:pPr>
              <w:autoSpaceDE w:val="0"/>
              <w:autoSpaceDN w:val="0"/>
              <w:adjustRightInd w:val="0"/>
              <w:jc w:val="center"/>
              <w:rPr>
                <w:b/>
                <w:sz w:val="26"/>
                <w:szCs w:val="26"/>
              </w:rPr>
            </w:pPr>
            <w:r w:rsidRPr="007F1D3F">
              <w:rPr>
                <w:b/>
                <w:sz w:val="26"/>
                <w:szCs w:val="26"/>
              </w:rPr>
              <w:t>2045</w:t>
            </w:r>
          </w:p>
        </w:tc>
      </w:tr>
      <w:tr w:rsidR="007F1D3F" w:rsidRPr="007F1D3F" w14:paraId="2DA083BD" w14:textId="77777777" w:rsidTr="00EA0305">
        <w:trPr>
          <w:trHeight w:val="319"/>
          <w:jc w:val="center"/>
        </w:trPr>
        <w:tc>
          <w:tcPr>
            <w:tcW w:w="382" w:type="pct"/>
            <w:tcBorders>
              <w:top w:val="single" w:sz="4" w:space="0" w:color="auto"/>
              <w:left w:val="single" w:sz="4" w:space="0" w:color="auto"/>
              <w:bottom w:val="single" w:sz="4" w:space="0" w:color="auto"/>
              <w:right w:val="single" w:sz="4" w:space="0" w:color="auto"/>
            </w:tcBorders>
            <w:shd w:val="clear" w:color="auto" w:fill="auto"/>
          </w:tcPr>
          <w:p w14:paraId="3278FD49" w14:textId="77777777" w:rsidR="00E85D5B" w:rsidRPr="007F1D3F" w:rsidRDefault="00E85D5B" w:rsidP="00EA0305">
            <w:pPr>
              <w:autoSpaceDE w:val="0"/>
              <w:autoSpaceDN w:val="0"/>
              <w:adjustRightInd w:val="0"/>
              <w:jc w:val="center"/>
              <w:rPr>
                <w:b/>
                <w:bCs/>
                <w:sz w:val="26"/>
                <w:szCs w:val="26"/>
              </w:rPr>
            </w:pPr>
            <w:r w:rsidRPr="007F1D3F">
              <w:rPr>
                <w:b/>
                <w:bCs/>
                <w:sz w:val="26"/>
                <w:szCs w:val="26"/>
              </w:rPr>
              <w:t>I</w:t>
            </w:r>
          </w:p>
        </w:tc>
        <w:tc>
          <w:tcPr>
            <w:tcW w:w="2193" w:type="pct"/>
            <w:tcBorders>
              <w:top w:val="single" w:sz="4" w:space="0" w:color="auto"/>
              <w:left w:val="single" w:sz="4" w:space="0" w:color="auto"/>
              <w:bottom w:val="single" w:sz="4" w:space="0" w:color="auto"/>
              <w:right w:val="single" w:sz="4" w:space="0" w:color="auto"/>
            </w:tcBorders>
            <w:shd w:val="clear" w:color="auto" w:fill="auto"/>
            <w:vAlign w:val="center"/>
          </w:tcPr>
          <w:p w14:paraId="6699B11C" w14:textId="77777777" w:rsidR="00E85D5B" w:rsidRPr="007F1D3F" w:rsidRDefault="00E85D5B" w:rsidP="008B55B7">
            <w:pPr>
              <w:autoSpaceDE w:val="0"/>
              <w:autoSpaceDN w:val="0"/>
              <w:adjustRightInd w:val="0"/>
              <w:jc w:val="both"/>
              <w:rPr>
                <w:b/>
                <w:bCs/>
                <w:sz w:val="26"/>
                <w:szCs w:val="26"/>
              </w:rPr>
            </w:pPr>
            <w:proofErr w:type="spellStart"/>
            <w:r w:rsidRPr="007F1D3F">
              <w:rPr>
                <w:b/>
                <w:bCs/>
                <w:sz w:val="26"/>
                <w:szCs w:val="26"/>
              </w:rPr>
              <w:t>Dân</w:t>
            </w:r>
            <w:proofErr w:type="spellEnd"/>
            <w:r w:rsidRPr="007F1D3F">
              <w:rPr>
                <w:b/>
                <w:bCs/>
                <w:sz w:val="26"/>
                <w:szCs w:val="26"/>
              </w:rPr>
              <w:t xml:space="preserve"> </w:t>
            </w:r>
            <w:proofErr w:type="spellStart"/>
            <w:r w:rsidRPr="007F1D3F">
              <w:rPr>
                <w:b/>
                <w:bCs/>
                <w:sz w:val="26"/>
                <w:szCs w:val="26"/>
              </w:rPr>
              <w:t>số</w:t>
            </w:r>
            <w:proofErr w:type="spellEnd"/>
          </w:p>
        </w:tc>
        <w:tc>
          <w:tcPr>
            <w:tcW w:w="898" w:type="pct"/>
            <w:tcBorders>
              <w:top w:val="single" w:sz="4" w:space="0" w:color="auto"/>
              <w:left w:val="single" w:sz="4" w:space="0" w:color="auto"/>
              <w:bottom w:val="single" w:sz="4" w:space="0" w:color="auto"/>
              <w:right w:val="single" w:sz="4" w:space="0" w:color="auto"/>
            </w:tcBorders>
            <w:shd w:val="clear" w:color="auto" w:fill="auto"/>
            <w:vAlign w:val="center"/>
          </w:tcPr>
          <w:p w14:paraId="312C65FA" w14:textId="77777777" w:rsidR="00E85D5B" w:rsidRPr="007F1D3F" w:rsidRDefault="00E85D5B" w:rsidP="008B55B7">
            <w:pPr>
              <w:autoSpaceDE w:val="0"/>
              <w:autoSpaceDN w:val="0"/>
              <w:adjustRightInd w:val="0"/>
              <w:jc w:val="center"/>
              <w:rPr>
                <w:b/>
                <w:bCs/>
                <w:sz w:val="26"/>
                <w:szCs w:val="26"/>
              </w:rPr>
            </w:pPr>
            <w:r w:rsidRPr="007F1D3F">
              <w:rPr>
                <w:b/>
                <w:bCs/>
                <w:sz w:val="26"/>
                <w:szCs w:val="26"/>
              </w:rPr>
              <w:t xml:space="preserve">1.000 </w:t>
            </w:r>
            <w:proofErr w:type="spellStart"/>
            <w:r w:rsidRPr="007F1D3F">
              <w:rPr>
                <w:b/>
                <w:bCs/>
                <w:sz w:val="26"/>
                <w:szCs w:val="26"/>
              </w:rPr>
              <w:t>người</w:t>
            </w:r>
            <w:proofErr w:type="spellEnd"/>
          </w:p>
        </w:tc>
        <w:tc>
          <w:tcPr>
            <w:tcW w:w="769" w:type="pct"/>
            <w:tcBorders>
              <w:top w:val="single" w:sz="4" w:space="0" w:color="auto"/>
              <w:left w:val="single" w:sz="4" w:space="0" w:color="auto"/>
              <w:bottom w:val="single" w:sz="4" w:space="0" w:color="auto"/>
              <w:right w:val="single" w:sz="4" w:space="0" w:color="auto"/>
            </w:tcBorders>
            <w:shd w:val="clear" w:color="auto" w:fill="auto"/>
            <w:vAlign w:val="center"/>
          </w:tcPr>
          <w:p w14:paraId="0F50E364" w14:textId="2DA4684E" w:rsidR="00E85D5B" w:rsidRPr="007F1D3F" w:rsidRDefault="00180734" w:rsidP="008B55B7">
            <w:pPr>
              <w:autoSpaceDE w:val="0"/>
              <w:autoSpaceDN w:val="0"/>
              <w:adjustRightInd w:val="0"/>
              <w:jc w:val="center"/>
              <w:rPr>
                <w:b/>
                <w:bCs/>
                <w:sz w:val="26"/>
                <w:szCs w:val="26"/>
              </w:rPr>
            </w:pPr>
            <w:r w:rsidRPr="007F1D3F">
              <w:rPr>
                <w:b/>
                <w:bCs/>
                <w:sz w:val="26"/>
                <w:szCs w:val="26"/>
              </w:rPr>
              <w:t>2</w:t>
            </w:r>
            <w:r w:rsidRPr="007F1D3F">
              <w:rPr>
                <w:b/>
                <w:bCs/>
              </w:rPr>
              <w:t>69</w:t>
            </w:r>
            <w:r w:rsidR="000C4D96" w:rsidRPr="007F1D3F">
              <w:rPr>
                <w:b/>
                <w:bCs/>
              </w:rPr>
              <w:t>,2</w:t>
            </w:r>
          </w:p>
        </w:tc>
        <w:tc>
          <w:tcPr>
            <w:tcW w:w="758" w:type="pct"/>
            <w:tcBorders>
              <w:top w:val="single" w:sz="4" w:space="0" w:color="auto"/>
              <w:left w:val="single" w:sz="4" w:space="0" w:color="auto"/>
              <w:bottom w:val="single" w:sz="4" w:space="0" w:color="auto"/>
              <w:right w:val="single" w:sz="4" w:space="0" w:color="auto"/>
            </w:tcBorders>
            <w:shd w:val="clear" w:color="auto" w:fill="auto"/>
            <w:vAlign w:val="center"/>
          </w:tcPr>
          <w:p w14:paraId="2D303651" w14:textId="307B8613" w:rsidR="00E85D5B" w:rsidRPr="007F1D3F" w:rsidRDefault="000C4D96" w:rsidP="008B55B7">
            <w:pPr>
              <w:autoSpaceDE w:val="0"/>
              <w:autoSpaceDN w:val="0"/>
              <w:adjustRightInd w:val="0"/>
              <w:jc w:val="center"/>
              <w:rPr>
                <w:b/>
                <w:bCs/>
                <w:sz w:val="26"/>
                <w:szCs w:val="26"/>
              </w:rPr>
            </w:pPr>
            <w:r w:rsidRPr="007F1D3F">
              <w:rPr>
                <w:b/>
                <w:bCs/>
                <w:sz w:val="26"/>
                <w:szCs w:val="26"/>
              </w:rPr>
              <w:t>374,2</w:t>
            </w:r>
          </w:p>
        </w:tc>
      </w:tr>
      <w:tr w:rsidR="007F1D3F" w:rsidRPr="007F1D3F" w14:paraId="3FFABDD2" w14:textId="77777777" w:rsidTr="00EA0305">
        <w:trPr>
          <w:trHeight w:val="319"/>
          <w:jc w:val="center"/>
        </w:trPr>
        <w:tc>
          <w:tcPr>
            <w:tcW w:w="382" w:type="pct"/>
            <w:tcBorders>
              <w:top w:val="single" w:sz="4" w:space="0" w:color="auto"/>
              <w:left w:val="single" w:sz="4" w:space="0" w:color="auto"/>
              <w:bottom w:val="single" w:sz="4" w:space="0" w:color="auto"/>
              <w:right w:val="single" w:sz="4" w:space="0" w:color="auto"/>
            </w:tcBorders>
            <w:shd w:val="clear" w:color="auto" w:fill="auto"/>
          </w:tcPr>
          <w:p w14:paraId="01EAB9FD" w14:textId="77777777" w:rsidR="00E85D5B" w:rsidRPr="007F1D3F" w:rsidRDefault="00E85D5B" w:rsidP="00EA0305">
            <w:pPr>
              <w:autoSpaceDE w:val="0"/>
              <w:autoSpaceDN w:val="0"/>
              <w:adjustRightInd w:val="0"/>
              <w:jc w:val="center"/>
              <w:rPr>
                <w:b/>
                <w:bCs/>
                <w:sz w:val="26"/>
                <w:szCs w:val="26"/>
              </w:rPr>
            </w:pPr>
            <w:r w:rsidRPr="007F1D3F">
              <w:rPr>
                <w:b/>
                <w:bCs/>
                <w:sz w:val="26"/>
                <w:szCs w:val="26"/>
              </w:rPr>
              <w:t>II</w:t>
            </w:r>
          </w:p>
        </w:tc>
        <w:tc>
          <w:tcPr>
            <w:tcW w:w="2193" w:type="pct"/>
            <w:tcBorders>
              <w:top w:val="single" w:sz="4" w:space="0" w:color="auto"/>
              <w:left w:val="single" w:sz="4" w:space="0" w:color="auto"/>
              <w:bottom w:val="single" w:sz="4" w:space="0" w:color="auto"/>
              <w:right w:val="single" w:sz="4" w:space="0" w:color="auto"/>
            </w:tcBorders>
            <w:shd w:val="clear" w:color="auto" w:fill="auto"/>
            <w:vAlign w:val="center"/>
          </w:tcPr>
          <w:p w14:paraId="24EDC799" w14:textId="77777777" w:rsidR="00E85D5B" w:rsidRPr="007F1D3F" w:rsidRDefault="00E85D5B" w:rsidP="008B55B7">
            <w:pPr>
              <w:autoSpaceDE w:val="0"/>
              <w:autoSpaceDN w:val="0"/>
              <w:adjustRightInd w:val="0"/>
              <w:jc w:val="both"/>
              <w:rPr>
                <w:b/>
                <w:bCs/>
                <w:sz w:val="26"/>
                <w:szCs w:val="26"/>
              </w:rPr>
            </w:pPr>
            <w:proofErr w:type="spellStart"/>
            <w:r w:rsidRPr="007F1D3F">
              <w:rPr>
                <w:b/>
                <w:bCs/>
                <w:sz w:val="26"/>
                <w:szCs w:val="26"/>
              </w:rPr>
              <w:t>Đất</w:t>
            </w:r>
            <w:proofErr w:type="spellEnd"/>
            <w:r w:rsidRPr="007F1D3F">
              <w:rPr>
                <w:b/>
                <w:bCs/>
                <w:sz w:val="26"/>
                <w:szCs w:val="26"/>
              </w:rPr>
              <w:t xml:space="preserve"> </w:t>
            </w:r>
            <w:proofErr w:type="spellStart"/>
            <w:r w:rsidRPr="007F1D3F">
              <w:rPr>
                <w:b/>
                <w:bCs/>
                <w:sz w:val="26"/>
                <w:szCs w:val="26"/>
              </w:rPr>
              <w:t>xây</w:t>
            </w:r>
            <w:proofErr w:type="spellEnd"/>
            <w:r w:rsidRPr="007F1D3F">
              <w:rPr>
                <w:b/>
                <w:bCs/>
                <w:sz w:val="26"/>
                <w:szCs w:val="26"/>
              </w:rPr>
              <w:t xml:space="preserve"> </w:t>
            </w:r>
            <w:proofErr w:type="spellStart"/>
            <w:r w:rsidRPr="007F1D3F">
              <w:rPr>
                <w:b/>
                <w:bCs/>
                <w:sz w:val="26"/>
                <w:szCs w:val="26"/>
              </w:rPr>
              <w:t>dựng</w:t>
            </w:r>
            <w:proofErr w:type="spellEnd"/>
          </w:p>
        </w:tc>
        <w:tc>
          <w:tcPr>
            <w:tcW w:w="898" w:type="pct"/>
            <w:tcBorders>
              <w:top w:val="single" w:sz="4" w:space="0" w:color="auto"/>
              <w:left w:val="single" w:sz="4" w:space="0" w:color="auto"/>
              <w:bottom w:val="single" w:sz="4" w:space="0" w:color="auto"/>
              <w:right w:val="single" w:sz="4" w:space="0" w:color="auto"/>
            </w:tcBorders>
            <w:shd w:val="clear" w:color="auto" w:fill="auto"/>
            <w:vAlign w:val="center"/>
          </w:tcPr>
          <w:p w14:paraId="510F0443" w14:textId="77777777" w:rsidR="00E85D5B" w:rsidRPr="007F1D3F" w:rsidRDefault="00E85D5B" w:rsidP="008B55B7">
            <w:pPr>
              <w:autoSpaceDE w:val="0"/>
              <w:autoSpaceDN w:val="0"/>
              <w:adjustRightInd w:val="0"/>
              <w:jc w:val="center"/>
              <w:rPr>
                <w:b/>
                <w:bCs/>
                <w:sz w:val="26"/>
                <w:szCs w:val="26"/>
              </w:rPr>
            </w:pPr>
            <w:r w:rsidRPr="007F1D3F">
              <w:rPr>
                <w:b/>
                <w:bCs/>
                <w:sz w:val="26"/>
                <w:szCs w:val="26"/>
              </w:rPr>
              <w:t>m</w:t>
            </w:r>
            <w:r w:rsidRPr="007F1D3F">
              <w:rPr>
                <w:b/>
                <w:bCs/>
                <w:sz w:val="26"/>
                <w:szCs w:val="26"/>
                <w:vertAlign w:val="superscript"/>
              </w:rPr>
              <w:t>2</w:t>
            </w:r>
            <w:r w:rsidRPr="007F1D3F">
              <w:rPr>
                <w:b/>
                <w:bCs/>
                <w:sz w:val="26"/>
                <w:szCs w:val="26"/>
              </w:rPr>
              <w:t>/</w:t>
            </w:r>
            <w:proofErr w:type="spellStart"/>
            <w:r w:rsidRPr="007F1D3F">
              <w:rPr>
                <w:b/>
                <w:bCs/>
                <w:sz w:val="26"/>
                <w:szCs w:val="26"/>
              </w:rPr>
              <w:t>người</w:t>
            </w:r>
            <w:proofErr w:type="spellEnd"/>
          </w:p>
        </w:tc>
        <w:tc>
          <w:tcPr>
            <w:tcW w:w="769" w:type="pct"/>
            <w:tcBorders>
              <w:top w:val="single" w:sz="4" w:space="0" w:color="auto"/>
              <w:left w:val="single" w:sz="4" w:space="0" w:color="auto"/>
              <w:bottom w:val="single" w:sz="4" w:space="0" w:color="auto"/>
              <w:right w:val="single" w:sz="4" w:space="0" w:color="auto"/>
            </w:tcBorders>
            <w:shd w:val="clear" w:color="auto" w:fill="auto"/>
            <w:vAlign w:val="center"/>
          </w:tcPr>
          <w:p w14:paraId="48235A5A" w14:textId="014749CB" w:rsidR="00E85D5B" w:rsidRPr="007F1D3F" w:rsidRDefault="005F78DE" w:rsidP="008B55B7">
            <w:pPr>
              <w:autoSpaceDE w:val="0"/>
              <w:autoSpaceDN w:val="0"/>
              <w:adjustRightInd w:val="0"/>
              <w:jc w:val="center"/>
              <w:rPr>
                <w:b/>
                <w:bCs/>
                <w:sz w:val="26"/>
                <w:szCs w:val="26"/>
              </w:rPr>
            </w:pPr>
            <w:r w:rsidRPr="007F1D3F">
              <w:rPr>
                <w:b/>
                <w:bCs/>
                <w:sz w:val="26"/>
                <w:szCs w:val="26"/>
              </w:rPr>
              <w:t>1</w:t>
            </w:r>
            <w:r w:rsidR="000C4D96" w:rsidRPr="007F1D3F">
              <w:rPr>
                <w:b/>
                <w:bCs/>
                <w:sz w:val="26"/>
                <w:szCs w:val="26"/>
              </w:rPr>
              <w:t>6</w:t>
            </w:r>
            <w:r w:rsidRPr="007F1D3F">
              <w:rPr>
                <w:b/>
                <w:bCs/>
                <w:sz w:val="26"/>
                <w:szCs w:val="26"/>
              </w:rPr>
              <w:t>0</w:t>
            </w:r>
            <w:r w:rsidR="00E85D5B" w:rsidRPr="007F1D3F">
              <w:rPr>
                <w:b/>
                <w:bCs/>
                <w:sz w:val="26"/>
                <w:szCs w:val="26"/>
              </w:rPr>
              <w:t>-</w:t>
            </w:r>
            <w:r w:rsidR="009C0F93" w:rsidRPr="007F1D3F">
              <w:rPr>
                <w:b/>
                <w:bCs/>
                <w:sz w:val="26"/>
                <w:szCs w:val="26"/>
              </w:rPr>
              <w:t>2</w:t>
            </w:r>
            <w:r w:rsidR="009C0F93" w:rsidRPr="007F1D3F">
              <w:rPr>
                <w:b/>
                <w:bCs/>
              </w:rPr>
              <w:t>0</w:t>
            </w:r>
            <w:r w:rsidR="00E85D5B" w:rsidRPr="007F1D3F">
              <w:rPr>
                <w:b/>
                <w:bCs/>
                <w:sz w:val="26"/>
                <w:szCs w:val="26"/>
              </w:rPr>
              <w:t>0</w:t>
            </w:r>
          </w:p>
        </w:tc>
        <w:tc>
          <w:tcPr>
            <w:tcW w:w="758" w:type="pct"/>
            <w:tcBorders>
              <w:top w:val="single" w:sz="4" w:space="0" w:color="auto"/>
              <w:left w:val="single" w:sz="4" w:space="0" w:color="auto"/>
              <w:bottom w:val="single" w:sz="4" w:space="0" w:color="auto"/>
              <w:right w:val="single" w:sz="4" w:space="0" w:color="auto"/>
            </w:tcBorders>
            <w:shd w:val="clear" w:color="auto" w:fill="auto"/>
            <w:vAlign w:val="center"/>
          </w:tcPr>
          <w:p w14:paraId="0F4E0AA3" w14:textId="02F7A566" w:rsidR="00E85D5B" w:rsidRPr="007F1D3F" w:rsidRDefault="005F78DE" w:rsidP="008B55B7">
            <w:pPr>
              <w:autoSpaceDE w:val="0"/>
              <w:autoSpaceDN w:val="0"/>
              <w:adjustRightInd w:val="0"/>
              <w:jc w:val="center"/>
              <w:rPr>
                <w:b/>
                <w:bCs/>
                <w:sz w:val="26"/>
                <w:szCs w:val="26"/>
              </w:rPr>
            </w:pPr>
            <w:r w:rsidRPr="007F1D3F">
              <w:rPr>
                <w:b/>
                <w:bCs/>
                <w:sz w:val="26"/>
                <w:szCs w:val="26"/>
              </w:rPr>
              <w:t>1</w:t>
            </w:r>
            <w:r w:rsidR="000C4D96" w:rsidRPr="007F1D3F">
              <w:rPr>
                <w:b/>
                <w:bCs/>
                <w:sz w:val="26"/>
                <w:szCs w:val="26"/>
              </w:rPr>
              <w:t>4</w:t>
            </w:r>
            <w:r w:rsidRPr="007F1D3F">
              <w:rPr>
                <w:b/>
                <w:bCs/>
                <w:sz w:val="26"/>
                <w:szCs w:val="26"/>
              </w:rPr>
              <w:t>0</w:t>
            </w:r>
            <w:r w:rsidR="00E85D5B" w:rsidRPr="007F1D3F">
              <w:rPr>
                <w:b/>
                <w:bCs/>
                <w:sz w:val="26"/>
                <w:szCs w:val="26"/>
              </w:rPr>
              <w:t>-</w:t>
            </w:r>
            <w:r w:rsidR="000C4D96" w:rsidRPr="007F1D3F">
              <w:rPr>
                <w:b/>
                <w:bCs/>
                <w:sz w:val="26"/>
                <w:szCs w:val="26"/>
              </w:rPr>
              <w:t>16</w:t>
            </w:r>
            <w:r w:rsidR="00E85D5B" w:rsidRPr="007F1D3F">
              <w:rPr>
                <w:b/>
                <w:bCs/>
                <w:sz w:val="26"/>
                <w:szCs w:val="26"/>
              </w:rPr>
              <w:t>0</w:t>
            </w:r>
          </w:p>
        </w:tc>
      </w:tr>
      <w:tr w:rsidR="007F1D3F" w:rsidRPr="007F1D3F" w14:paraId="1B35D13C" w14:textId="77777777" w:rsidTr="00EA0305">
        <w:trPr>
          <w:trHeight w:val="319"/>
          <w:jc w:val="center"/>
        </w:trPr>
        <w:tc>
          <w:tcPr>
            <w:tcW w:w="382" w:type="pct"/>
            <w:tcBorders>
              <w:top w:val="single" w:sz="4" w:space="0" w:color="auto"/>
              <w:left w:val="single" w:sz="4" w:space="0" w:color="auto"/>
              <w:bottom w:val="single" w:sz="4" w:space="0" w:color="auto"/>
              <w:right w:val="single" w:sz="4" w:space="0" w:color="auto"/>
            </w:tcBorders>
            <w:shd w:val="clear" w:color="auto" w:fill="auto"/>
          </w:tcPr>
          <w:p w14:paraId="1150FA62" w14:textId="77777777" w:rsidR="00E85D5B" w:rsidRPr="007F1D3F" w:rsidRDefault="00E85D5B" w:rsidP="00EA0305">
            <w:pPr>
              <w:autoSpaceDE w:val="0"/>
              <w:autoSpaceDN w:val="0"/>
              <w:adjustRightInd w:val="0"/>
              <w:jc w:val="center"/>
              <w:rPr>
                <w:b/>
                <w:bCs/>
                <w:sz w:val="26"/>
                <w:szCs w:val="26"/>
              </w:rPr>
            </w:pPr>
            <w:r w:rsidRPr="007F1D3F">
              <w:rPr>
                <w:b/>
                <w:bCs/>
                <w:sz w:val="26"/>
                <w:szCs w:val="26"/>
              </w:rPr>
              <w:t>III</w:t>
            </w:r>
          </w:p>
        </w:tc>
        <w:tc>
          <w:tcPr>
            <w:tcW w:w="2193" w:type="pct"/>
            <w:tcBorders>
              <w:top w:val="single" w:sz="4" w:space="0" w:color="auto"/>
              <w:left w:val="single" w:sz="4" w:space="0" w:color="auto"/>
              <w:bottom w:val="single" w:sz="4" w:space="0" w:color="auto"/>
              <w:right w:val="single" w:sz="4" w:space="0" w:color="auto"/>
            </w:tcBorders>
            <w:shd w:val="clear" w:color="auto" w:fill="auto"/>
            <w:vAlign w:val="center"/>
          </w:tcPr>
          <w:p w14:paraId="6AA233F3" w14:textId="77777777" w:rsidR="00E85D5B" w:rsidRPr="007F1D3F" w:rsidRDefault="00E85D5B" w:rsidP="008B55B7">
            <w:pPr>
              <w:autoSpaceDE w:val="0"/>
              <w:autoSpaceDN w:val="0"/>
              <w:adjustRightInd w:val="0"/>
              <w:jc w:val="both"/>
              <w:rPr>
                <w:b/>
                <w:bCs/>
                <w:sz w:val="26"/>
                <w:szCs w:val="26"/>
              </w:rPr>
            </w:pPr>
            <w:proofErr w:type="spellStart"/>
            <w:r w:rsidRPr="007F1D3F">
              <w:rPr>
                <w:b/>
                <w:bCs/>
                <w:sz w:val="26"/>
                <w:szCs w:val="26"/>
              </w:rPr>
              <w:t>Hạ</w:t>
            </w:r>
            <w:proofErr w:type="spellEnd"/>
            <w:r w:rsidRPr="007F1D3F">
              <w:rPr>
                <w:b/>
                <w:bCs/>
                <w:sz w:val="26"/>
                <w:szCs w:val="26"/>
              </w:rPr>
              <w:t xml:space="preserve"> </w:t>
            </w:r>
            <w:proofErr w:type="spellStart"/>
            <w:r w:rsidRPr="007F1D3F">
              <w:rPr>
                <w:b/>
                <w:bCs/>
                <w:sz w:val="26"/>
                <w:szCs w:val="26"/>
              </w:rPr>
              <w:t>tầng</w:t>
            </w:r>
            <w:proofErr w:type="spellEnd"/>
            <w:r w:rsidRPr="007F1D3F">
              <w:rPr>
                <w:b/>
                <w:bCs/>
                <w:sz w:val="26"/>
                <w:szCs w:val="26"/>
              </w:rPr>
              <w:t xml:space="preserve"> </w:t>
            </w:r>
            <w:proofErr w:type="spellStart"/>
            <w:r w:rsidRPr="007F1D3F">
              <w:rPr>
                <w:b/>
                <w:bCs/>
                <w:sz w:val="26"/>
                <w:szCs w:val="26"/>
              </w:rPr>
              <w:t>kỹ</w:t>
            </w:r>
            <w:proofErr w:type="spellEnd"/>
            <w:r w:rsidRPr="007F1D3F">
              <w:rPr>
                <w:b/>
                <w:bCs/>
                <w:sz w:val="26"/>
                <w:szCs w:val="26"/>
              </w:rPr>
              <w:t xml:space="preserve"> </w:t>
            </w:r>
            <w:proofErr w:type="spellStart"/>
            <w:r w:rsidRPr="007F1D3F">
              <w:rPr>
                <w:b/>
                <w:bCs/>
                <w:sz w:val="26"/>
                <w:szCs w:val="26"/>
              </w:rPr>
              <w:t>thuật</w:t>
            </w:r>
            <w:proofErr w:type="spellEnd"/>
            <w:r w:rsidRPr="007F1D3F">
              <w:rPr>
                <w:b/>
                <w:bCs/>
                <w:sz w:val="26"/>
                <w:szCs w:val="26"/>
              </w:rPr>
              <w:t xml:space="preserve"> </w:t>
            </w:r>
            <w:proofErr w:type="spellStart"/>
            <w:r w:rsidRPr="007F1D3F">
              <w:rPr>
                <w:b/>
                <w:bCs/>
                <w:sz w:val="26"/>
                <w:szCs w:val="26"/>
              </w:rPr>
              <w:t>đô</w:t>
            </w:r>
            <w:proofErr w:type="spellEnd"/>
            <w:r w:rsidRPr="007F1D3F">
              <w:rPr>
                <w:b/>
                <w:bCs/>
                <w:sz w:val="26"/>
                <w:szCs w:val="26"/>
              </w:rPr>
              <w:t xml:space="preserve"> </w:t>
            </w:r>
            <w:proofErr w:type="spellStart"/>
            <w:r w:rsidRPr="007F1D3F">
              <w:rPr>
                <w:b/>
                <w:bCs/>
                <w:sz w:val="26"/>
                <w:szCs w:val="26"/>
              </w:rPr>
              <w:t>thị</w:t>
            </w:r>
            <w:proofErr w:type="spellEnd"/>
          </w:p>
        </w:tc>
        <w:tc>
          <w:tcPr>
            <w:tcW w:w="898" w:type="pct"/>
            <w:tcBorders>
              <w:top w:val="single" w:sz="4" w:space="0" w:color="auto"/>
              <w:left w:val="single" w:sz="4" w:space="0" w:color="auto"/>
              <w:bottom w:val="single" w:sz="4" w:space="0" w:color="auto"/>
              <w:right w:val="single" w:sz="4" w:space="0" w:color="auto"/>
            </w:tcBorders>
            <w:shd w:val="clear" w:color="auto" w:fill="auto"/>
            <w:vAlign w:val="center"/>
          </w:tcPr>
          <w:p w14:paraId="6BAFF3E0" w14:textId="77777777" w:rsidR="00E85D5B" w:rsidRPr="007F1D3F" w:rsidRDefault="00E85D5B" w:rsidP="008B55B7">
            <w:pPr>
              <w:autoSpaceDE w:val="0"/>
              <w:autoSpaceDN w:val="0"/>
              <w:adjustRightInd w:val="0"/>
              <w:jc w:val="center"/>
              <w:rPr>
                <w:b/>
                <w:bCs/>
                <w:sz w:val="26"/>
                <w:szCs w:val="26"/>
              </w:rPr>
            </w:pPr>
          </w:p>
        </w:tc>
        <w:tc>
          <w:tcPr>
            <w:tcW w:w="769" w:type="pct"/>
            <w:tcBorders>
              <w:top w:val="single" w:sz="4" w:space="0" w:color="auto"/>
              <w:left w:val="single" w:sz="4" w:space="0" w:color="auto"/>
              <w:bottom w:val="single" w:sz="4" w:space="0" w:color="auto"/>
              <w:right w:val="single" w:sz="4" w:space="0" w:color="auto"/>
            </w:tcBorders>
            <w:shd w:val="clear" w:color="auto" w:fill="auto"/>
            <w:vAlign w:val="center"/>
          </w:tcPr>
          <w:p w14:paraId="582BC937" w14:textId="77777777" w:rsidR="00E85D5B" w:rsidRPr="007F1D3F" w:rsidRDefault="00E85D5B" w:rsidP="008B55B7">
            <w:pPr>
              <w:autoSpaceDE w:val="0"/>
              <w:autoSpaceDN w:val="0"/>
              <w:adjustRightInd w:val="0"/>
              <w:jc w:val="center"/>
              <w:rPr>
                <w:b/>
                <w:bCs/>
                <w:sz w:val="26"/>
                <w:szCs w:val="26"/>
              </w:rPr>
            </w:pPr>
          </w:p>
        </w:tc>
        <w:tc>
          <w:tcPr>
            <w:tcW w:w="758" w:type="pct"/>
            <w:tcBorders>
              <w:top w:val="single" w:sz="4" w:space="0" w:color="auto"/>
              <w:left w:val="single" w:sz="4" w:space="0" w:color="auto"/>
              <w:bottom w:val="single" w:sz="4" w:space="0" w:color="auto"/>
              <w:right w:val="single" w:sz="4" w:space="0" w:color="auto"/>
            </w:tcBorders>
            <w:shd w:val="clear" w:color="auto" w:fill="auto"/>
            <w:vAlign w:val="center"/>
          </w:tcPr>
          <w:p w14:paraId="22D3321A" w14:textId="77777777" w:rsidR="00E85D5B" w:rsidRPr="007F1D3F" w:rsidRDefault="00E85D5B" w:rsidP="008B55B7">
            <w:pPr>
              <w:autoSpaceDE w:val="0"/>
              <w:autoSpaceDN w:val="0"/>
              <w:adjustRightInd w:val="0"/>
              <w:jc w:val="center"/>
              <w:rPr>
                <w:b/>
                <w:bCs/>
                <w:sz w:val="26"/>
                <w:szCs w:val="26"/>
              </w:rPr>
            </w:pPr>
          </w:p>
        </w:tc>
      </w:tr>
      <w:tr w:rsidR="007F1D3F" w:rsidRPr="007F1D3F" w14:paraId="2B8A2ECC" w14:textId="77777777" w:rsidTr="00EA0305">
        <w:trPr>
          <w:trHeight w:val="374"/>
          <w:jc w:val="center"/>
        </w:trPr>
        <w:tc>
          <w:tcPr>
            <w:tcW w:w="382" w:type="pct"/>
            <w:tcBorders>
              <w:top w:val="single" w:sz="4" w:space="0" w:color="auto"/>
              <w:left w:val="single" w:sz="4" w:space="0" w:color="auto"/>
              <w:bottom w:val="single" w:sz="4" w:space="0" w:color="auto"/>
              <w:right w:val="single" w:sz="4" w:space="0" w:color="auto"/>
            </w:tcBorders>
            <w:shd w:val="clear" w:color="auto" w:fill="auto"/>
          </w:tcPr>
          <w:p w14:paraId="7AA8B0B4" w14:textId="77777777" w:rsidR="00E85D5B" w:rsidRPr="007F1D3F" w:rsidRDefault="00E85D5B" w:rsidP="00EA0305">
            <w:pPr>
              <w:autoSpaceDE w:val="0"/>
              <w:autoSpaceDN w:val="0"/>
              <w:adjustRightInd w:val="0"/>
              <w:jc w:val="center"/>
              <w:rPr>
                <w:sz w:val="26"/>
                <w:szCs w:val="26"/>
              </w:rPr>
            </w:pPr>
            <w:r w:rsidRPr="007F1D3F">
              <w:rPr>
                <w:sz w:val="26"/>
                <w:szCs w:val="26"/>
              </w:rPr>
              <w:t>a</w:t>
            </w:r>
          </w:p>
        </w:tc>
        <w:tc>
          <w:tcPr>
            <w:tcW w:w="2193" w:type="pct"/>
            <w:tcBorders>
              <w:top w:val="single" w:sz="4" w:space="0" w:color="auto"/>
              <w:left w:val="single" w:sz="4" w:space="0" w:color="auto"/>
              <w:bottom w:val="single" w:sz="4" w:space="0" w:color="auto"/>
              <w:right w:val="single" w:sz="4" w:space="0" w:color="auto"/>
            </w:tcBorders>
            <w:shd w:val="clear" w:color="auto" w:fill="auto"/>
            <w:vAlign w:val="center"/>
          </w:tcPr>
          <w:p w14:paraId="348FD54A" w14:textId="77777777" w:rsidR="00E85D5B" w:rsidRPr="007F1D3F" w:rsidRDefault="00E85D5B" w:rsidP="00EA0305">
            <w:pPr>
              <w:autoSpaceDE w:val="0"/>
              <w:autoSpaceDN w:val="0"/>
              <w:adjustRightInd w:val="0"/>
              <w:rPr>
                <w:sz w:val="26"/>
                <w:szCs w:val="26"/>
              </w:rPr>
            </w:pPr>
            <w:proofErr w:type="spellStart"/>
            <w:r w:rsidRPr="007F1D3F">
              <w:rPr>
                <w:sz w:val="26"/>
                <w:szCs w:val="26"/>
              </w:rPr>
              <w:t>Mật</w:t>
            </w:r>
            <w:proofErr w:type="spellEnd"/>
            <w:r w:rsidRPr="007F1D3F">
              <w:rPr>
                <w:sz w:val="26"/>
                <w:szCs w:val="26"/>
              </w:rPr>
              <w:t xml:space="preserve"> </w:t>
            </w:r>
            <w:proofErr w:type="spellStart"/>
            <w:r w:rsidRPr="007F1D3F">
              <w:rPr>
                <w:sz w:val="26"/>
                <w:szCs w:val="26"/>
              </w:rPr>
              <w:t>độ</w:t>
            </w:r>
            <w:proofErr w:type="spellEnd"/>
            <w:r w:rsidRPr="007F1D3F">
              <w:rPr>
                <w:sz w:val="26"/>
                <w:szCs w:val="26"/>
              </w:rPr>
              <w:t xml:space="preserve"> </w:t>
            </w:r>
            <w:proofErr w:type="spellStart"/>
            <w:r w:rsidRPr="007F1D3F">
              <w:rPr>
                <w:sz w:val="26"/>
                <w:szCs w:val="26"/>
              </w:rPr>
              <w:t>đường</w:t>
            </w:r>
            <w:proofErr w:type="spellEnd"/>
            <w:r w:rsidRPr="007F1D3F">
              <w:rPr>
                <w:sz w:val="26"/>
                <w:szCs w:val="26"/>
              </w:rPr>
              <w:t xml:space="preserve"> </w:t>
            </w:r>
            <w:proofErr w:type="spellStart"/>
            <w:r w:rsidRPr="007F1D3F">
              <w:rPr>
                <w:sz w:val="26"/>
                <w:szCs w:val="26"/>
              </w:rPr>
              <w:t>phố</w:t>
            </w:r>
            <w:proofErr w:type="spellEnd"/>
            <w:r w:rsidRPr="007F1D3F">
              <w:rPr>
                <w:sz w:val="26"/>
                <w:szCs w:val="26"/>
              </w:rPr>
              <w:t xml:space="preserve"> </w:t>
            </w:r>
            <w:proofErr w:type="spellStart"/>
            <w:r w:rsidRPr="007F1D3F">
              <w:rPr>
                <w:sz w:val="26"/>
                <w:szCs w:val="26"/>
              </w:rPr>
              <w:t>chính</w:t>
            </w:r>
            <w:proofErr w:type="spellEnd"/>
            <w:r w:rsidRPr="007F1D3F">
              <w:rPr>
                <w:sz w:val="26"/>
                <w:szCs w:val="26"/>
              </w:rPr>
              <w:t xml:space="preserve"> </w:t>
            </w:r>
            <w:proofErr w:type="spellStart"/>
            <w:r w:rsidRPr="007F1D3F">
              <w:rPr>
                <w:sz w:val="26"/>
                <w:szCs w:val="26"/>
              </w:rPr>
              <w:t>và</w:t>
            </w:r>
            <w:proofErr w:type="spellEnd"/>
            <w:r w:rsidRPr="007F1D3F">
              <w:rPr>
                <w:sz w:val="26"/>
                <w:szCs w:val="26"/>
              </w:rPr>
              <w:t xml:space="preserve"> </w:t>
            </w:r>
            <w:proofErr w:type="spellStart"/>
            <w:r w:rsidRPr="007F1D3F">
              <w:rPr>
                <w:sz w:val="26"/>
                <w:szCs w:val="26"/>
              </w:rPr>
              <w:t>khu</w:t>
            </w:r>
            <w:proofErr w:type="spellEnd"/>
            <w:r w:rsidRPr="007F1D3F">
              <w:rPr>
                <w:sz w:val="26"/>
                <w:szCs w:val="26"/>
              </w:rPr>
              <w:t xml:space="preserve"> </w:t>
            </w:r>
            <w:proofErr w:type="spellStart"/>
            <w:r w:rsidRPr="007F1D3F">
              <w:rPr>
                <w:sz w:val="26"/>
                <w:szCs w:val="26"/>
              </w:rPr>
              <w:t>vực</w:t>
            </w:r>
            <w:proofErr w:type="spellEnd"/>
          </w:p>
        </w:tc>
        <w:tc>
          <w:tcPr>
            <w:tcW w:w="898" w:type="pct"/>
            <w:tcBorders>
              <w:top w:val="single" w:sz="4" w:space="0" w:color="auto"/>
              <w:left w:val="single" w:sz="4" w:space="0" w:color="auto"/>
              <w:bottom w:val="single" w:sz="4" w:space="0" w:color="auto"/>
              <w:right w:val="single" w:sz="4" w:space="0" w:color="auto"/>
            </w:tcBorders>
            <w:shd w:val="clear" w:color="auto" w:fill="auto"/>
            <w:vAlign w:val="center"/>
          </w:tcPr>
          <w:p w14:paraId="0CF640F1" w14:textId="77777777" w:rsidR="00E85D5B" w:rsidRPr="007F1D3F" w:rsidRDefault="00E85D5B" w:rsidP="008B55B7">
            <w:pPr>
              <w:autoSpaceDE w:val="0"/>
              <w:autoSpaceDN w:val="0"/>
              <w:adjustRightInd w:val="0"/>
              <w:jc w:val="center"/>
              <w:rPr>
                <w:sz w:val="26"/>
                <w:szCs w:val="26"/>
              </w:rPr>
            </w:pPr>
            <w:r w:rsidRPr="007F1D3F">
              <w:rPr>
                <w:sz w:val="26"/>
                <w:szCs w:val="26"/>
              </w:rPr>
              <w:t>km/km</w:t>
            </w:r>
            <w:r w:rsidRPr="007F1D3F">
              <w:rPr>
                <w:sz w:val="26"/>
                <w:szCs w:val="26"/>
                <w:vertAlign w:val="superscript"/>
              </w:rPr>
              <w:t>2</w:t>
            </w:r>
          </w:p>
        </w:tc>
        <w:tc>
          <w:tcPr>
            <w:tcW w:w="769" w:type="pct"/>
            <w:tcBorders>
              <w:top w:val="single" w:sz="4" w:space="0" w:color="auto"/>
              <w:left w:val="single" w:sz="4" w:space="0" w:color="auto"/>
              <w:bottom w:val="single" w:sz="4" w:space="0" w:color="auto"/>
              <w:right w:val="single" w:sz="4" w:space="0" w:color="auto"/>
            </w:tcBorders>
            <w:shd w:val="clear" w:color="auto" w:fill="auto"/>
            <w:vAlign w:val="center"/>
          </w:tcPr>
          <w:p w14:paraId="5E2614D9" w14:textId="0A1934FE" w:rsidR="00E85D5B" w:rsidRPr="007F1D3F" w:rsidRDefault="00E85D5B" w:rsidP="008B55B7">
            <w:pPr>
              <w:autoSpaceDE w:val="0"/>
              <w:autoSpaceDN w:val="0"/>
              <w:adjustRightInd w:val="0"/>
              <w:jc w:val="center"/>
              <w:rPr>
                <w:sz w:val="26"/>
                <w:szCs w:val="26"/>
              </w:rPr>
            </w:pPr>
            <w:r w:rsidRPr="007F1D3F">
              <w:rPr>
                <w:sz w:val="26"/>
                <w:szCs w:val="26"/>
              </w:rPr>
              <w:t>6,</w:t>
            </w:r>
            <w:r w:rsidR="00433643" w:rsidRPr="007F1D3F">
              <w:rPr>
                <w:sz w:val="26"/>
                <w:szCs w:val="26"/>
              </w:rPr>
              <w:t>0</w:t>
            </w:r>
            <w:r w:rsidRPr="007F1D3F">
              <w:rPr>
                <w:sz w:val="26"/>
                <w:szCs w:val="26"/>
              </w:rPr>
              <w:t>-8,0</w:t>
            </w:r>
          </w:p>
        </w:tc>
        <w:tc>
          <w:tcPr>
            <w:tcW w:w="758" w:type="pct"/>
            <w:tcBorders>
              <w:top w:val="single" w:sz="4" w:space="0" w:color="auto"/>
              <w:left w:val="single" w:sz="4" w:space="0" w:color="auto"/>
              <w:bottom w:val="single" w:sz="4" w:space="0" w:color="auto"/>
              <w:right w:val="single" w:sz="4" w:space="0" w:color="auto"/>
            </w:tcBorders>
            <w:shd w:val="clear" w:color="auto" w:fill="auto"/>
            <w:vAlign w:val="center"/>
          </w:tcPr>
          <w:p w14:paraId="75FAA49E" w14:textId="09E4CA55" w:rsidR="00E85D5B" w:rsidRPr="007F1D3F" w:rsidRDefault="00FE7B56" w:rsidP="008B55B7">
            <w:pPr>
              <w:autoSpaceDE w:val="0"/>
              <w:autoSpaceDN w:val="0"/>
              <w:adjustRightInd w:val="0"/>
              <w:jc w:val="center"/>
              <w:rPr>
                <w:sz w:val="26"/>
                <w:szCs w:val="26"/>
              </w:rPr>
            </w:pPr>
            <w:r w:rsidRPr="007F1D3F">
              <w:rPr>
                <w:sz w:val="26"/>
                <w:szCs w:val="26"/>
              </w:rPr>
              <w:t>7,0</w:t>
            </w:r>
            <w:r w:rsidR="00E85D5B" w:rsidRPr="007F1D3F">
              <w:rPr>
                <w:sz w:val="26"/>
                <w:szCs w:val="26"/>
              </w:rPr>
              <w:t>-</w:t>
            </w:r>
            <w:r w:rsidRPr="007F1D3F">
              <w:rPr>
                <w:sz w:val="26"/>
                <w:szCs w:val="26"/>
              </w:rPr>
              <w:t>9</w:t>
            </w:r>
            <w:r w:rsidR="00E85D5B" w:rsidRPr="007F1D3F">
              <w:rPr>
                <w:sz w:val="26"/>
                <w:szCs w:val="26"/>
              </w:rPr>
              <w:t>,0</w:t>
            </w:r>
          </w:p>
        </w:tc>
      </w:tr>
      <w:tr w:rsidR="007F1D3F" w:rsidRPr="007F1D3F" w14:paraId="562933D0" w14:textId="77777777" w:rsidTr="00EA0305">
        <w:trPr>
          <w:trHeight w:val="319"/>
          <w:jc w:val="center"/>
        </w:trPr>
        <w:tc>
          <w:tcPr>
            <w:tcW w:w="382" w:type="pct"/>
            <w:tcBorders>
              <w:top w:val="single" w:sz="4" w:space="0" w:color="auto"/>
              <w:left w:val="single" w:sz="4" w:space="0" w:color="auto"/>
              <w:bottom w:val="single" w:sz="4" w:space="0" w:color="auto"/>
              <w:right w:val="single" w:sz="4" w:space="0" w:color="auto"/>
            </w:tcBorders>
            <w:shd w:val="clear" w:color="auto" w:fill="auto"/>
          </w:tcPr>
          <w:p w14:paraId="6F320313" w14:textId="77777777" w:rsidR="00E85D5B" w:rsidRPr="007F1D3F" w:rsidRDefault="00E85D5B" w:rsidP="00EA0305">
            <w:pPr>
              <w:autoSpaceDE w:val="0"/>
              <w:autoSpaceDN w:val="0"/>
              <w:adjustRightInd w:val="0"/>
              <w:jc w:val="center"/>
              <w:rPr>
                <w:sz w:val="26"/>
                <w:szCs w:val="26"/>
              </w:rPr>
            </w:pPr>
            <w:r w:rsidRPr="007F1D3F">
              <w:rPr>
                <w:sz w:val="26"/>
                <w:szCs w:val="26"/>
              </w:rPr>
              <w:t>b</w:t>
            </w:r>
          </w:p>
        </w:tc>
        <w:tc>
          <w:tcPr>
            <w:tcW w:w="2193" w:type="pct"/>
            <w:tcBorders>
              <w:top w:val="single" w:sz="4" w:space="0" w:color="auto"/>
              <w:left w:val="single" w:sz="4" w:space="0" w:color="auto"/>
              <w:bottom w:val="single" w:sz="4" w:space="0" w:color="auto"/>
              <w:right w:val="single" w:sz="4" w:space="0" w:color="auto"/>
            </w:tcBorders>
            <w:shd w:val="clear" w:color="auto" w:fill="auto"/>
            <w:vAlign w:val="center"/>
          </w:tcPr>
          <w:p w14:paraId="6CACEE3B" w14:textId="77777777" w:rsidR="00E85D5B" w:rsidRPr="007F1D3F" w:rsidRDefault="00E85D5B" w:rsidP="00EA0305">
            <w:pPr>
              <w:autoSpaceDE w:val="0"/>
              <w:autoSpaceDN w:val="0"/>
              <w:adjustRightInd w:val="0"/>
              <w:rPr>
                <w:sz w:val="26"/>
                <w:szCs w:val="26"/>
              </w:rPr>
            </w:pPr>
            <w:proofErr w:type="spellStart"/>
            <w:r w:rsidRPr="007F1D3F">
              <w:rPr>
                <w:sz w:val="26"/>
                <w:szCs w:val="26"/>
              </w:rPr>
              <w:t>Tỷ</w:t>
            </w:r>
            <w:proofErr w:type="spellEnd"/>
            <w:r w:rsidRPr="007F1D3F">
              <w:rPr>
                <w:sz w:val="26"/>
                <w:szCs w:val="26"/>
              </w:rPr>
              <w:t xml:space="preserve"> </w:t>
            </w:r>
            <w:proofErr w:type="spellStart"/>
            <w:r w:rsidRPr="007F1D3F">
              <w:rPr>
                <w:sz w:val="26"/>
                <w:szCs w:val="26"/>
              </w:rPr>
              <w:t>lệ</w:t>
            </w:r>
            <w:proofErr w:type="spellEnd"/>
            <w:r w:rsidRPr="007F1D3F">
              <w:rPr>
                <w:sz w:val="26"/>
                <w:szCs w:val="26"/>
              </w:rPr>
              <w:t xml:space="preserve"> </w:t>
            </w:r>
            <w:proofErr w:type="spellStart"/>
            <w:r w:rsidRPr="007F1D3F">
              <w:rPr>
                <w:sz w:val="26"/>
                <w:szCs w:val="26"/>
              </w:rPr>
              <w:t>đất</w:t>
            </w:r>
            <w:proofErr w:type="spellEnd"/>
            <w:r w:rsidRPr="007F1D3F">
              <w:rPr>
                <w:sz w:val="26"/>
                <w:szCs w:val="26"/>
              </w:rPr>
              <w:t xml:space="preserve"> </w:t>
            </w:r>
            <w:proofErr w:type="spellStart"/>
            <w:r w:rsidRPr="007F1D3F">
              <w:rPr>
                <w:sz w:val="26"/>
                <w:szCs w:val="26"/>
              </w:rPr>
              <w:t>giao</w:t>
            </w:r>
            <w:proofErr w:type="spellEnd"/>
            <w:r w:rsidRPr="007F1D3F">
              <w:rPr>
                <w:sz w:val="26"/>
                <w:szCs w:val="26"/>
              </w:rPr>
              <w:t xml:space="preserve"> </w:t>
            </w:r>
            <w:proofErr w:type="spellStart"/>
            <w:r w:rsidRPr="007F1D3F">
              <w:rPr>
                <w:sz w:val="26"/>
                <w:szCs w:val="26"/>
              </w:rPr>
              <w:t>thông</w:t>
            </w:r>
            <w:proofErr w:type="spellEnd"/>
          </w:p>
        </w:tc>
        <w:tc>
          <w:tcPr>
            <w:tcW w:w="898" w:type="pct"/>
            <w:tcBorders>
              <w:top w:val="single" w:sz="4" w:space="0" w:color="auto"/>
              <w:left w:val="single" w:sz="4" w:space="0" w:color="auto"/>
              <w:bottom w:val="single" w:sz="4" w:space="0" w:color="auto"/>
              <w:right w:val="single" w:sz="4" w:space="0" w:color="auto"/>
            </w:tcBorders>
            <w:shd w:val="clear" w:color="auto" w:fill="auto"/>
            <w:vAlign w:val="center"/>
          </w:tcPr>
          <w:p w14:paraId="413C30DD" w14:textId="77777777" w:rsidR="00E85D5B" w:rsidRPr="007F1D3F" w:rsidRDefault="00E85D5B" w:rsidP="008B55B7">
            <w:pPr>
              <w:autoSpaceDE w:val="0"/>
              <w:autoSpaceDN w:val="0"/>
              <w:adjustRightInd w:val="0"/>
              <w:jc w:val="center"/>
              <w:rPr>
                <w:sz w:val="26"/>
                <w:szCs w:val="26"/>
              </w:rPr>
            </w:pPr>
            <w:r w:rsidRPr="007F1D3F">
              <w:rPr>
                <w:sz w:val="26"/>
                <w:szCs w:val="26"/>
              </w:rPr>
              <w:t xml:space="preserve">% </w:t>
            </w:r>
            <w:proofErr w:type="spellStart"/>
            <w:r w:rsidRPr="007F1D3F">
              <w:rPr>
                <w:sz w:val="26"/>
                <w:szCs w:val="26"/>
              </w:rPr>
              <w:t>đất</w:t>
            </w:r>
            <w:proofErr w:type="spellEnd"/>
            <w:r w:rsidRPr="007F1D3F">
              <w:rPr>
                <w:sz w:val="26"/>
                <w:szCs w:val="26"/>
              </w:rPr>
              <w:t xml:space="preserve"> XD ĐT</w:t>
            </w:r>
          </w:p>
        </w:tc>
        <w:tc>
          <w:tcPr>
            <w:tcW w:w="769" w:type="pct"/>
            <w:tcBorders>
              <w:top w:val="single" w:sz="4" w:space="0" w:color="auto"/>
              <w:left w:val="single" w:sz="4" w:space="0" w:color="auto"/>
              <w:bottom w:val="single" w:sz="4" w:space="0" w:color="auto"/>
              <w:right w:val="single" w:sz="4" w:space="0" w:color="auto"/>
            </w:tcBorders>
            <w:shd w:val="clear" w:color="auto" w:fill="auto"/>
            <w:vAlign w:val="center"/>
          </w:tcPr>
          <w:p w14:paraId="3D2B69A0" w14:textId="656B7507" w:rsidR="00E85D5B" w:rsidRPr="007F1D3F" w:rsidRDefault="00E85D5B" w:rsidP="008B55B7">
            <w:pPr>
              <w:autoSpaceDE w:val="0"/>
              <w:autoSpaceDN w:val="0"/>
              <w:adjustRightInd w:val="0"/>
              <w:jc w:val="center"/>
              <w:rPr>
                <w:sz w:val="26"/>
                <w:szCs w:val="26"/>
              </w:rPr>
            </w:pPr>
            <w:r w:rsidRPr="007F1D3F">
              <w:rPr>
                <w:sz w:val="26"/>
                <w:szCs w:val="26"/>
              </w:rPr>
              <w:t>≥1</w:t>
            </w:r>
            <w:r w:rsidR="000A4A68" w:rsidRPr="007F1D3F">
              <w:rPr>
                <w:sz w:val="26"/>
                <w:szCs w:val="26"/>
              </w:rPr>
              <w:t>3</w:t>
            </w:r>
          </w:p>
        </w:tc>
        <w:tc>
          <w:tcPr>
            <w:tcW w:w="758" w:type="pct"/>
            <w:tcBorders>
              <w:top w:val="single" w:sz="4" w:space="0" w:color="auto"/>
              <w:left w:val="single" w:sz="4" w:space="0" w:color="auto"/>
              <w:bottom w:val="single" w:sz="4" w:space="0" w:color="auto"/>
              <w:right w:val="single" w:sz="4" w:space="0" w:color="auto"/>
            </w:tcBorders>
            <w:shd w:val="clear" w:color="auto" w:fill="auto"/>
            <w:vAlign w:val="center"/>
          </w:tcPr>
          <w:p w14:paraId="457FE2B6" w14:textId="77777777" w:rsidR="00E85D5B" w:rsidRPr="007F1D3F" w:rsidRDefault="00E85D5B" w:rsidP="008B55B7">
            <w:pPr>
              <w:autoSpaceDE w:val="0"/>
              <w:autoSpaceDN w:val="0"/>
              <w:adjustRightInd w:val="0"/>
              <w:jc w:val="center"/>
              <w:rPr>
                <w:sz w:val="26"/>
                <w:szCs w:val="26"/>
              </w:rPr>
            </w:pPr>
            <w:r w:rsidRPr="007F1D3F">
              <w:rPr>
                <w:sz w:val="26"/>
                <w:szCs w:val="26"/>
              </w:rPr>
              <w:t>≥15</w:t>
            </w:r>
          </w:p>
        </w:tc>
      </w:tr>
      <w:tr w:rsidR="007F1D3F" w:rsidRPr="007F1D3F" w14:paraId="00971461" w14:textId="77777777" w:rsidTr="00EA0305">
        <w:trPr>
          <w:trHeight w:val="319"/>
          <w:jc w:val="center"/>
        </w:trPr>
        <w:tc>
          <w:tcPr>
            <w:tcW w:w="382" w:type="pct"/>
            <w:tcBorders>
              <w:top w:val="single" w:sz="4" w:space="0" w:color="auto"/>
              <w:left w:val="single" w:sz="4" w:space="0" w:color="auto"/>
              <w:bottom w:val="single" w:sz="4" w:space="0" w:color="auto"/>
              <w:right w:val="single" w:sz="4" w:space="0" w:color="auto"/>
            </w:tcBorders>
            <w:shd w:val="clear" w:color="auto" w:fill="auto"/>
          </w:tcPr>
          <w:p w14:paraId="05B58849" w14:textId="77777777" w:rsidR="00E85D5B" w:rsidRPr="007F1D3F" w:rsidRDefault="00E85D5B" w:rsidP="00EA0305">
            <w:pPr>
              <w:autoSpaceDE w:val="0"/>
              <w:autoSpaceDN w:val="0"/>
              <w:adjustRightInd w:val="0"/>
              <w:jc w:val="center"/>
              <w:rPr>
                <w:sz w:val="26"/>
                <w:szCs w:val="26"/>
              </w:rPr>
            </w:pPr>
            <w:r w:rsidRPr="007F1D3F">
              <w:rPr>
                <w:sz w:val="26"/>
                <w:szCs w:val="26"/>
              </w:rPr>
              <w:t>c</w:t>
            </w:r>
          </w:p>
        </w:tc>
        <w:tc>
          <w:tcPr>
            <w:tcW w:w="2193" w:type="pct"/>
            <w:tcBorders>
              <w:top w:val="single" w:sz="4" w:space="0" w:color="auto"/>
              <w:left w:val="single" w:sz="4" w:space="0" w:color="auto"/>
              <w:bottom w:val="single" w:sz="4" w:space="0" w:color="auto"/>
              <w:right w:val="single" w:sz="4" w:space="0" w:color="auto"/>
            </w:tcBorders>
            <w:shd w:val="clear" w:color="auto" w:fill="auto"/>
            <w:vAlign w:val="center"/>
          </w:tcPr>
          <w:p w14:paraId="203A0434" w14:textId="32D3C618" w:rsidR="00E85D5B" w:rsidRPr="007F1D3F" w:rsidRDefault="00E85D5B" w:rsidP="00EA0305">
            <w:pPr>
              <w:autoSpaceDE w:val="0"/>
              <w:autoSpaceDN w:val="0"/>
              <w:adjustRightInd w:val="0"/>
              <w:rPr>
                <w:sz w:val="26"/>
                <w:szCs w:val="26"/>
              </w:rPr>
            </w:pPr>
            <w:proofErr w:type="spellStart"/>
            <w:r w:rsidRPr="007F1D3F">
              <w:rPr>
                <w:sz w:val="26"/>
                <w:szCs w:val="26"/>
              </w:rPr>
              <w:t>Chỉ</w:t>
            </w:r>
            <w:proofErr w:type="spellEnd"/>
            <w:r w:rsidRPr="007F1D3F">
              <w:rPr>
                <w:sz w:val="26"/>
                <w:szCs w:val="26"/>
              </w:rPr>
              <w:t xml:space="preserve"> </w:t>
            </w:r>
            <w:proofErr w:type="spellStart"/>
            <w:r w:rsidRPr="007F1D3F">
              <w:rPr>
                <w:sz w:val="26"/>
                <w:szCs w:val="26"/>
              </w:rPr>
              <w:t>tiêu</w:t>
            </w:r>
            <w:proofErr w:type="spellEnd"/>
            <w:r w:rsidRPr="007F1D3F">
              <w:rPr>
                <w:sz w:val="26"/>
                <w:szCs w:val="26"/>
              </w:rPr>
              <w:t xml:space="preserve"> </w:t>
            </w:r>
            <w:proofErr w:type="spellStart"/>
            <w:r w:rsidR="00E30792" w:rsidRPr="007F1D3F">
              <w:rPr>
                <w:sz w:val="26"/>
                <w:szCs w:val="26"/>
              </w:rPr>
              <w:t>tính</w:t>
            </w:r>
            <w:proofErr w:type="spellEnd"/>
            <w:r w:rsidR="00E30792" w:rsidRPr="007F1D3F">
              <w:rPr>
                <w:sz w:val="26"/>
                <w:szCs w:val="26"/>
              </w:rPr>
              <w:t xml:space="preserve"> </w:t>
            </w:r>
            <w:proofErr w:type="spellStart"/>
            <w:r w:rsidR="00E30792" w:rsidRPr="007F1D3F">
              <w:rPr>
                <w:sz w:val="26"/>
                <w:szCs w:val="26"/>
              </w:rPr>
              <w:t>toán</w:t>
            </w:r>
            <w:proofErr w:type="spellEnd"/>
            <w:r w:rsidR="00E30792" w:rsidRPr="007F1D3F">
              <w:rPr>
                <w:sz w:val="26"/>
                <w:szCs w:val="26"/>
              </w:rPr>
              <w:t xml:space="preserve"> </w:t>
            </w:r>
            <w:proofErr w:type="spellStart"/>
            <w:r w:rsidRPr="007F1D3F">
              <w:rPr>
                <w:sz w:val="26"/>
                <w:szCs w:val="26"/>
              </w:rPr>
              <w:t>diện</w:t>
            </w:r>
            <w:proofErr w:type="spellEnd"/>
            <w:r w:rsidRPr="007F1D3F">
              <w:rPr>
                <w:sz w:val="26"/>
                <w:szCs w:val="26"/>
              </w:rPr>
              <w:t xml:space="preserve"> </w:t>
            </w:r>
            <w:proofErr w:type="spellStart"/>
            <w:r w:rsidRPr="007F1D3F">
              <w:rPr>
                <w:sz w:val="26"/>
                <w:szCs w:val="26"/>
              </w:rPr>
              <w:t>tích</w:t>
            </w:r>
            <w:proofErr w:type="spellEnd"/>
            <w:r w:rsidRPr="007F1D3F">
              <w:rPr>
                <w:sz w:val="26"/>
                <w:szCs w:val="26"/>
              </w:rPr>
              <w:t xml:space="preserve"> </w:t>
            </w:r>
            <w:proofErr w:type="spellStart"/>
            <w:r w:rsidRPr="007F1D3F">
              <w:rPr>
                <w:sz w:val="26"/>
                <w:szCs w:val="26"/>
              </w:rPr>
              <w:t>bãi</w:t>
            </w:r>
            <w:proofErr w:type="spellEnd"/>
            <w:r w:rsidRPr="007F1D3F">
              <w:rPr>
                <w:sz w:val="26"/>
                <w:szCs w:val="26"/>
              </w:rPr>
              <w:t xml:space="preserve"> </w:t>
            </w:r>
            <w:proofErr w:type="spellStart"/>
            <w:r w:rsidRPr="007F1D3F">
              <w:rPr>
                <w:sz w:val="26"/>
                <w:szCs w:val="26"/>
              </w:rPr>
              <w:t>đ</w:t>
            </w:r>
            <w:r w:rsidR="00E30792" w:rsidRPr="007F1D3F">
              <w:rPr>
                <w:sz w:val="26"/>
                <w:szCs w:val="26"/>
              </w:rPr>
              <w:t>ỗ</w:t>
            </w:r>
            <w:proofErr w:type="spellEnd"/>
            <w:r w:rsidRPr="007F1D3F">
              <w:rPr>
                <w:sz w:val="26"/>
                <w:szCs w:val="26"/>
              </w:rPr>
              <w:t xml:space="preserve"> </w:t>
            </w:r>
            <w:proofErr w:type="spellStart"/>
            <w:r w:rsidRPr="007F1D3F">
              <w:rPr>
                <w:sz w:val="26"/>
                <w:szCs w:val="26"/>
              </w:rPr>
              <w:t>xe</w:t>
            </w:r>
            <w:proofErr w:type="spellEnd"/>
          </w:p>
        </w:tc>
        <w:tc>
          <w:tcPr>
            <w:tcW w:w="898" w:type="pct"/>
            <w:tcBorders>
              <w:top w:val="single" w:sz="4" w:space="0" w:color="auto"/>
              <w:left w:val="single" w:sz="4" w:space="0" w:color="auto"/>
              <w:bottom w:val="single" w:sz="4" w:space="0" w:color="auto"/>
              <w:right w:val="single" w:sz="4" w:space="0" w:color="auto"/>
            </w:tcBorders>
            <w:shd w:val="clear" w:color="auto" w:fill="auto"/>
            <w:vAlign w:val="center"/>
          </w:tcPr>
          <w:p w14:paraId="6CC014C2" w14:textId="77777777" w:rsidR="00E85D5B" w:rsidRPr="007F1D3F" w:rsidRDefault="00E85D5B" w:rsidP="008B55B7">
            <w:pPr>
              <w:autoSpaceDE w:val="0"/>
              <w:autoSpaceDN w:val="0"/>
              <w:adjustRightInd w:val="0"/>
              <w:jc w:val="center"/>
              <w:rPr>
                <w:sz w:val="26"/>
                <w:szCs w:val="26"/>
              </w:rPr>
            </w:pPr>
            <w:r w:rsidRPr="007F1D3F">
              <w:rPr>
                <w:sz w:val="26"/>
                <w:szCs w:val="26"/>
              </w:rPr>
              <w:t>m</w:t>
            </w:r>
            <w:r w:rsidRPr="007F1D3F">
              <w:rPr>
                <w:sz w:val="26"/>
                <w:szCs w:val="26"/>
                <w:vertAlign w:val="superscript"/>
              </w:rPr>
              <w:t>2</w:t>
            </w:r>
            <w:r w:rsidRPr="007F1D3F">
              <w:rPr>
                <w:sz w:val="26"/>
                <w:szCs w:val="26"/>
              </w:rPr>
              <w:t>/</w:t>
            </w:r>
            <w:proofErr w:type="spellStart"/>
            <w:r w:rsidRPr="007F1D3F">
              <w:rPr>
                <w:sz w:val="26"/>
                <w:szCs w:val="26"/>
              </w:rPr>
              <w:t>người</w:t>
            </w:r>
            <w:proofErr w:type="spellEnd"/>
          </w:p>
        </w:tc>
        <w:tc>
          <w:tcPr>
            <w:tcW w:w="769" w:type="pct"/>
            <w:tcBorders>
              <w:top w:val="single" w:sz="4" w:space="0" w:color="auto"/>
              <w:left w:val="single" w:sz="4" w:space="0" w:color="auto"/>
              <w:bottom w:val="single" w:sz="4" w:space="0" w:color="auto"/>
              <w:right w:val="single" w:sz="4" w:space="0" w:color="auto"/>
            </w:tcBorders>
            <w:shd w:val="clear" w:color="auto" w:fill="auto"/>
            <w:vAlign w:val="center"/>
          </w:tcPr>
          <w:p w14:paraId="1FE93676" w14:textId="77777777" w:rsidR="00E85D5B" w:rsidRPr="007F1D3F" w:rsidRDefault="00E85D5B" w:rsidP="008B55B7">
            <w:pPr>
              <w:autoSpaceDE w:val="0"/>
              <w:autoSpaceDN w:val="0"/>
              <w:adjustRightInd w:val="0"/>
              <w:jc w:val="center"/>
              <w:rPr>
                <w:sz w:val="26"/>
                <w:szCs w:val="26"/>
              </w:rPr>
            </w:pPr>
            <w:r w:rsidRPr="007F1D3F">
              <w:rPr>
                <w:sz w:val="26"/>
                <w:szCs w:val="26"/>
              </w:rPr>
              <w:t>4,0</w:t>
            </w:r>
          </w:p>
        </w:tc>
        <w:tc>
          <w:tcPr>
            <w:tcW w:w="758" w:type="pct"/>
            <w:tcBorders>
              <w:top w:val="single" w:sz="4" w:space="0" w:color="auto"/>
              <w:left w:val="single" w:sz="4" w:space="0" w:color="auto"/>
              <w:bottom w:val="single" w:sz="4" w:space="0" w:color="auto"/>
              <w:right w:val="single" w:sz="4" w:space="0" w:color="auto"/>
            </w:tcBorders>
            <w:shd w:val="clear" w:color="auto" w:fill="auto"/>
            <w:vAlign w:val="center"/>
          </w:tcPr>
          <w:p w14:paraId="50DB1A91" w14:textId="77777777" w:rsidR="00E85D5B" w:rsidRPr="007F1D3F" w:rsidRDefault="00E85D5B" w:rsidP="008B55B7">
            <w:pPr>
              <w:autoSpaceDE w:val="0"/>
              <w:autoSpaceDN w:val="0"/>
              <w:adjustRightInd w:val="0"/>
              <w:jc w:val="center"/>
              <w:rPr>
                <w:sz w:val="26"/>
                <w:szCs w:val="26"/>
              </w:rPr>
            </w:pPr>
            <w:r w:rsidRPr="007F1D3F">
              <w:rPr>
                <w:sz w:val="26"/>
                <w:szCs w:val="26"/>
              </w:rPr>
              <w:t>4,0</w:t>
            </w:r>
          </w:p>
        </w:tc>
      </w:tr>
      <w:tr w:rsidR="007F1D3F" w:rsidRPr="007F1D3F" w14:paraId="49998A84" w14:textId="77777777" w:rsidTr="00EA0305">
        <w:trPr>
          <w:trHeight w:val="67"/>
          <w:jc w:val="center"/>
        </w:trPr>
        <w:tc>
          <w:tcPr>
            <w:tcW w:w="382" w:type="pct"/>
            <w:tcBorders>
              <w:top w:val="single" w:sz="4" w:space="0" w:color="auto"/>
              <w:left w:val="single" w:sz="4" w:space="0" w:color="auto"/>
              <w:bottom w:val="single" w:sz="4" w:space="0" w:color="auto"/>
              <w:right w:val="single" w:sz="4" w:space="0" w:color="auto"/>
            </w:tcBorders>
            <w:shd w:val="clear" w:color="auto" w:fill="auto"/>
          </w:tcPr>
          <w:p w14:paraId="3EF58FB3" w14:textId="77777777" w:rsidR="00E85D5B" w:rsidRPr="007F1D3F" w:rsidRDefault="00E85D5B" w:rsidP="00EA0305">
            <w:pPr>
              <w:autoSpaceDE w:val="0"/>
              <w:autoSpaceDN w:val="0"/>
              <w:adjustRightInd w:val="0"/>
              <w:jc w:val="center"/>
              <w:rPr>
                <w:sz w:val="26"/>
                <w:szCs w:val="26"/>
              </w:rPr>
            </w:pPr>
            <w:r w:rsidRPr="007F1D3F">
              <w:rPr>
                <w:sz w:val="26"/>
                <w:szCs w:val="26"/>
              </w:rPr>
              <w:t>d</w:t>
            </w:r>
          </w:p>
        </w:tc>
        <w:tc>
          <w:tcPr>
            <w:tcW w:w="2193" w:type="pct"/>
            <w:tcBorders>
              <w:top w:val="single" w:sz="4" w:space="0" w:color="auto"/>
              <w:left w:val="single" w:sz="4" w:space="0" w:color="auto"/>
              <w:bottom w:val="single" w:sz="4" w:space="0" w:color="auto"/>
              <w:right w:val="single" w:sz="4" w:space="0" w:color="auto"/>
            </w:tcBorders>
            <w:shd w:val="clear" w:color="auto" w:fill="auto"/>
            <w:vAlign w:val="center"/>
          </w:tcPr>
          <w:p w14:paraId="6D96A449" w14:textId="77777777" w:rsidR="00E85D5B" w:rsidRPr="007F1D3F" w:rsidRDefault="00E85D5B" w:rsidP="00EA0305">
            <w:pPr>
              <w:rPr>
                <w:sz w:val="26"/>
                <w:szCs w:val="26"/>
              </w:rPr>
            </w:pPr>
            <w:proofErr w:type="spellStart"/>
            <w:r w:rsidRPr="007F1D3F">
              <w:rPr>
                <w:sz w:val="26"/>
                <w:szCs w:val="26"/>
              </w:rPr>
              <w:t>Cấp</w:t>
            </w:r>
            <w:proofErr w:type="spellEnd"/>
            <w:r w:rsidRPr="007F1D3F">
              <w:rPr>
                <w:sz w:val="26"/>
                <w:szCs w:val="26"/>
              </w:rPr>
              <w:t xml:space="preserve"> </w:t>
            </w:r>
            <w:proofErr w:type="spellStart"/>
            <w:r w:rsidRPr="007F1D3F">
              <w:rPr>
                <w:sz w:val="26"/>
                <w:szCs w:val="26"/>
              </w:rPr>
              <w:t>nước</w:t>
            </w:r>
            <w:proofErr w:type="spellEnd"/>
            <w:r w:rsidRPr="007F1D3F">
              <w:rPr>
                <w:sz w:val="26"/>
                <w:szCs w:val="26"/>
              </w:rPr>
              <w:t xml:space="preserve"> </w:t>
            </w:r>
            <w:proofErr w:type="spellStart"/>
            <w:r w:rsidRPr="007F1D3F">
              <w:rPr>
                <w:sz w:val="26"/>
                <w:szCs w:val="26"/>
              </w:rPr>
              <w:t>sinh</w:t>
            </w:r>
            <w:proofErr w:type="spellEnd"/>
            <w:r w:rsidRPr="007F1D3F">
              <w:rPr>
                <w:sz w:val="26"/>
                <w:szCs w:val="26"/>
              </w:rPr>
              <w:t xml:space="preserve"> </w:t>
            </w:r>
            <w:proofErr w:type="spellStart"/>
            <w:r w:rsidRPr="007F1D3F">
              <w:rPr>
                <w:sz w:val="26"/>
                <w:szCs w:val="26"/>
              </w:rPr>
              <w:t>hoạt</w:t>
            </w:r>
            <w:proofErr w:type="spellEnd"/>
            <w:r w:rsidRPr="007F1D3F">
              <w:rPr>
                <w:sz w:val="26"/>
                <w:szCs w:val="26"/>
              </w:rPr>
              <w:t xml:space="preserve"> </w:t>
            </w:r>
          </w:p>
        </w:tc>
        <w:tc>
          <w:tcPr>
            <w:tcW w:w="898" w:type="pct"/>
            <w:tcBorders>
              <w:top w:val="single" w:sz="4" w:space="0" w:color="auto"/>
              <w:left w:val="single" w:sz="4" w:space="0" w:color="auto"/>
              <w:bottom w:val="single" w:sz="4" w:space="0" w:color="auto"/>
              <w:right w:val="single" w:sz="4" w:space="0" w:color="auto"/>
            </w:tcBorders>
            <w:shd w:val="clear" w:color="auto" w:fill="auto"/>
            <w:vAlign w:val="center"/>
          </w:tcPr>
          <w:p w14:paraId="47297D27" w14:textId="77777777" w:rsidR="00E85D5B" w:rsidRPr="007F1D3F" w:rsidRDefault="00E85D5B" w:rsidP="008B55B7">
            <w:pPr>
              <w:autoSpaceDE w:val="0"/>
              <w:autoSpaceDN w:val="0"/>
              <w:adjustRightInd w:val="0"/>
              <w:jc w:val="center"/>
              <w:rPr>
                <w:sz w:val="26"/>
                <w:szCs w:val="26"/>
              </w:rPr>
            </w:pPr>
            <w:r w:rsidRPr="007F1D3F">
              <w:rPr>
                <w:sz w:val="26"/>
                <w:szCs w:val="26"/>
              </w:rPr>
              <w:t>l/</w:t>
            </w:r>
            <w:proofErr w:type="spellStart"/>
            <w:proofErr w:type="gramStart"/>
            <w:r w:rsidRPr="007F1D3F">
              <w:rPr>
                <w:sz w:val="26"/>
                <w:szCs w:val="26"/>
              </w:rPr>
              <w:t>ng.ngđ</w:t>
            </w:r>
            <w:proofErr w:type="spellEnd"/>
            <w:proofErr w:type="gramEnd"/>
          </w:p>
        </w:tc>
        <w:tc>
          <w:tcPr>
            <w:tcW w:w="769" w:type="pct"/>
            <w:tcBorders>
              <w:top w:val="single" w:sz="4" w:space="0" w:color="auto"/>
              <w:left w:val="single" w:sz="4" w:space="0" w:color="auto"/>
              <w:bottom w:val="single" w:sz="4" w:space="0" w:color="auto"/>
              <w:right w:val="single" w:sz="4" w:space="0" w:color="auto"/>
            </w:tcBorders>
            <w:shd w:val="clear" w:color="auto" w:fill="auto"/>
            <w:vAlign w:val="center"/>
          </w:tcPr>
          <w:p w14:paraId="1DB32C18" w14:textId="7B76ECB9" w:rsidR="00E85D5B" w:rsidRPr="007F1D3F" w:rsidRDefault="000A13E1" w:rsidP="008B55B7">
            <w:pPr>
              <w:autoSpaceDE w:val="0"/>
              <w:autoSpaceDN w:val="0"/>
              <w:adjustRightInd w:val="0"/>
              <w:jc w:val="center"/>
              <w:rPr>
                <w:sz w:val="26"/>
                <w:szCs w:val="26"/>
              </w:rPr>
            </w:pPr>
            <w:r w:rsidRPr="007F1D3F">
              <w:rPr>
                <w:sz w:val="26"/>
                <w:szCs w:val="26"/>
              </w:rPr>
              <w:t>130</w:t>
            </w:r>
          </w:p>
        </w:tc>
        <w:tc>
          <w:tcPr>
            <w:tcW w:w="758" w:type="pct"/>
            <w:tcBorders>
              <w:top w:val="single" w:sz="4" w:space="0" w:color="auto"/>
              <w:left w:val="single" w:sz="4" w:space="0" w:color="auto"/>
              <w:bottom w:val="single" w:sz="4" w:space="0" w:color="auto"/>
              <w:right w:val="single" w:sz="4" w:space="0" w:color="auto"/>
            </w:tcBorders>
            <w:shd w:val="clear" w:color="auto" w:fill="auto"/>
            <w:vAlign w:val="center"/>
          </w:tcPr>
          <w:p w14:paraId="7DAF4FE9" w14:textId="6EBC6848" w:rsidR="00E85D5B" w:rsidRPr="007F1D3F" w:rsidRDefault="000A13E1" w:rsidP="008B55B7">
            <w:pPr>
              <w:autoSpaceDE w:val="0"/>
              <w:autoSpaceDN w:val="0"/>
              <w:adjustRightInd w:val="0"/>
              <w:jc w:val="center"/>
              <w:rPr>
                <w:sz w:val="26"/>
                <w:szCs w:val="26"/>
              </w:rPr>
            </w:pPr>
            <w:r w:rsidRPr="007F1D3F">
              <w:rPr>
                <w:sz w:val="26"/>
                <w:szCs w:val="26"/>
              </w:rPr>
              <w:t>140</w:t>
            </w:r>
          </w:p>
        </w:tc>
      </w:tr>
      <w:tr w:rsidR="007F1D3F" w:rsidRPr="007F1D3F" w14:paraId="574D5D7E" w14:textId="77777777" w:rsidTr="00EA0305">
        <w:trPr>
          <w:trHeight w:val="319"/>
          <w:jc w:val="center"/>
        </w:trPr>
        <w:tc>
          <w:tcPr>
            <w:tcW w:w="382" w:type="pct"/>
            <w:tcBorders>
              <w:top w:val="single" w:sz="4" w:space="0" w:color="auto"/>
              <w:left w:val="single" w:sz="4" w:space="0" w:color="auto"/>
              <w:bottom w:val="single" w:sz="4" w:space="0" w:color="auto"/>
              <w:right w:val="single" w:sz="4" w:space="0" w:color="auto"/>
            </w:tcBorders>
            <w:shd w:val="clear" w:color="auto" w:fill="auto"/>
          </w:tcPr>
          <w:p w14:paraId="2263C0F2" w14:textId="77777777" w:rsidR="00E85D5B" w:rsidRPr="007F1D3F" w:rsidRDefault="00E85D5B" w:rsidP="00EA0305">
            <w:pPr>
              <w:autoSpaceDE w:val="0"/>
              <w:autoSpaceDN w:val="0"/>
              <w:adjustRightInd w:val="0"/>
              <w:jc w:val="center"/>
              <w:rPr>
                <w:sz w:val="26"/>
                <w:szCs w:val="26"/>
              </w:rPr>
            </w:pPr>
          </w:p>
        </w:tc>
        <w:tc>
          <w:tcPr>
            <w:tcW w:w="2193" w:type="pct"/>
            <w:tcBorders>
              <w:top w:val="single" w:sz="4" w:space="0" w:color="auto"/>
              <w:left w:val="single" w:sz="4" w:space="0" w:color="auto"/>
              <w:bottom w:val="single" w:sz="4" w:space="0" w:color="auto"/>
              <w:right w:val="single" w:sz="4" w:space="0" w:color="auto"/>
            </w:tcBorders>
            <w:shd w:val="clear" w:color="auto" w:fill="auto"/>
            <w:vAlign w:val="center"/>
          </w:tcPr>
          <w:p w14:paraId="67EDD955" w14:textId="77777777" w:rsidR="00E85D5B" w:rsidRPr="007F1D3F" w:rsidRDefault="00E85D5B" w:rsidP="00EA0305">
            <w:pPr>
              <w:autoSpaceDE w:val="0"/>
              <w:autoSpaceDN w:val="0"/>
              <w:adjustRightInd w:val="0"/>
              <w:rPr>
                <w:sz w:val="26"/>
                <w:szCs w:val="26"/>
              </w:rPr>
            </w:pPr>
            <w:proofErr w:type="spellStart"/>
            <w:r w:rsidRPr="007F1D3F">
              <w:rPr>
                <w:sz w:val="26"/>
                <w:szCs w:val="26"/>
              </w:rPr>
              <w:t>Cấp</w:t>
            </w:r>
            <w:proofErr w:type="spellEnd"/>
            <w:r w:rsidRPr="007F1D3F">
              <w:rPr>
                <w:sz w:val="26"/>
                <w:szCs w:val="26"/>
              </w:rPr>
              <w:t xml:space="preserve"> </w:t>
            </w:r>
            <w:proofErr w:type="spellStart"/>
            <w:r w:rsidRPr="007F1D3F">
              <w:rPr>
                <w:sz w:val="26"/>
                <w:szCs w:val="26"/>
              </w:rPr>
              <w:t>nước</w:t>
            </w:r>
            <w:proofErr w:type="spellEnd"/>
            <w:r w:rsidRPr="007F1D3F">
              <w:rPr>
                <w:sz w:val="26"/>
                <w:szCs w:val="26"/>
              </w:rPr>
              <w:t xml:space="preserve"> </w:t>
            </w:r>
            <w:proofErr w:type="spellStart"/>
            <w:r w:rsidRPr="007F1D3F">
              <w:rPr>
                <w:sz w:val="26"/>
                <w:szCs w:val="26"/>
              </w:rPr>
              <w:t>công</w:t>
            </w:r>
            <w:proofErr w:type="spellEnd"/>
            <w:r w:rsidRPr="007F1D3F">
              <w:rPr>
                <w:sz w:val="26"/>
                <w:szCs w:val="26"/>
              </w:rPr>
              <w:t xml:space="preserve"> </w:t>
            </w:r>
            <w:proofErr w:type="spellStart"/>
            <w:r w:rsidRPr="007F1D3F">
              <w:rPr>
                <w:sz w:val="26"/>
                <w:szCs w:val="26"/>
              </w:rPr>
              <w:t>nghiệp</w:t>
            </w:r>
            <w:proofErr w:type="spellEnd"/>
          </w:p>
        </w:tc>
        <w:tc>
          <w:tcPr>
            <w:tcW w:w="898" w:type="pct"/>
            <w:tcBorders>
              <w:top w:val="single" w:sz="4" w:space="0" w:color="auto"/>
              <w:left w:val="single" w:sz="4" w:space="0" w:color="auto"/>
              <w:bottom w:val="single" w:sz="4" w:space="0" w:color="auto"/>
              <w:right w:val="single" w:sz="4" w:space="0" w:color="auto"/>
            </w:tcBorders>
            <w:shd w:val="clear" w:color="auto" w:fill="auto"/>
            <w:vAlign w:val="center"/>
          </w:tcPr>
          <w:p w14:paraId="2AB76E6B" w14:textId="77777777" w:rsidR="00E85D5B" w:rsidRPr="007F1D3F" w:rsidRDefault="00E85D5B" w:rsidP="008B55B7">
            <w:pPr>
              <w:autoSpaceDE w:val="0"/>
              <w:autoSpaceDN w:val="0"/>
              <w:adjustRightInd w:val="0"/>
              <w:jc w:val="center"/>
              <w:rPr>
                <w:sz w:val="26"/>
                <w:szCs w:val="26"/>
              </w:rPr>
            </w:pPr>
            <w:r w:rsidRPr="007F1D3F">
              <w:rPr>
                <w:sz w:val="26"/>
                <w:szCs w:val="26"/>
              </w:rPr>
              <w:t>m</w:t>
            </w:r>
            <w:r w:rsidRPr="007F1D3F">
              <w:rPr>
                <w:sz w:val="26"/>
                <w:szCs w:val="26"/>
                <w:vertAlign w:val="superscript"/>
              </w:rPr>
              <w:t>3</w:t>
            </w:r>
            <w:r w:rsidRPr="007F1D3F">
              <w:rPr>
                <w:sz w:val="26"/>
                <w:szCs w:val="26"/>
              </w:rPr>
              <w:t>/</w:t>
            </w:r>
            <w:proofErr w:type="spellStart"/>
            <w:proofErr w:type="gramStart"/>
            <w:r w:rsidRPr="007F1D3F">
              <w:rPr>
                <w:sz w:val="26"/>
                <w:szCs w:val="26"/>
              </w:rPr>
              <w:t>ha.ngđ</w:t>
            </w:r>
            <w:proofErr w:type="spellEnd"/>
            <w:proofErr w:type="gramEnd"/>
          </w:p>
        </w:tc>
        <w:tc>
          <w:tcPr>
            <w:tcW w:w="769" w:type="pct"/>
            <w:tcBorders>
              <w:top w:val="single" w:sz="4" w:space="0" w:color="auto"/>
              <w:left w:val="single" w:sz="4" w:space="0" w:color="auto"/>
              <w:bottom w:val="single" w:sz="4" w:space="0" w:color="auto"/>
              <w:right w:val="single" w:sz="4" w:space="0" w:color="auto"/>
            </w:tcBorders>
            <w:shd w:val="clear" w:color="auto" w:fill="auto"/>
            <w:vAlign w:val="center"/>
          </w:tcPr>
          <w:p w14:paraId="5A13BEDC" w14:textId="77777777" w:rsidR="00E85D5B" w:rsidRPr="007F1D3F" w:rsidRDefault="00E85D5B" w:rsidP="008B55B7">
            <w:pPr>
              <w:autoSpaceDE w:val="0"/>
              <w:autoSpaceDN w:val="0"/>
              <w:adjustRightInd w:val="0"/>
              <w:jc w:val="center"/>
              <w:rPr>
                <w:sz w:val="26"/>
                <w:szCs w:val="26"/>
              </w:rPr>
            </w:pPr>
            <w:r w:rsidRPr="007F1D3F">
              <w:rPr>
                <w:sz w:val="26"/>
                <w:szCs w:val="26"/>
              </w:rPr>
              <w:t>25</w:t>
            </w:r>
          </w:p>
        </w:tc>
        <w:tc>
          <w:tcPr>
            <w:tcW w:w="758" w:type="pct"/>
            <w:tcBorders>
              <w:top w:val="single" w:sz="4" w:space="0" w:color="auto"/>
              <w:left w:val="single" w:sz="4" w:space="0" w:color="auto"/>
              <w:bottom w:val="single" w:sz="4" w:space="0" w:color="auto"/>
              <w:right w:val="single" w:sz="4" w:space="0" w:color="auto"/>
            </w:tcBorders>
            <w:shd w:val="clear" w:color="auto" w:fill="auto"/>
            <w:vAlign w:val="center"/>
          </w:tcPr>
          <w:p w14:paraId="428DDC68" w14:textId="77777777" w:rsidR="00E85D5B" w:rsidRPr="007F1D3F" w:rsidRDefault="00E85D5B" w:rsidP="008B55B7">
            <w:pPr>
              <w:autoSpaceDE w:val="0"/>
              <w:autoSpaceDN w:val="0"/>
              <w:adjustRightInd w:val="0"/>
              <w:jc w:val="center"/>
              <w:rPr>
                <w:sz w:val="26"/>
                <w:szCs w:val="26"/>
              </w:rPr>
            </w:pPr>
            <w:r w:rsidRPr="007F1D3F">
              <w:rPr>
                <w:sz w:val="26"/>
                <w:szCs w:val="26"/>
              </w:rPr>
              <w:t>25</w:t>
            </w:r>
          </w:p>
        </w:tc>
      </w:tr>
      <w:tr w:rsidR="007F1D3F" w:rsidRPr="007F1D3F" w14:paraId="5F73EEA2" w14:textId="77777777" w:rsidTr="00EA0305">
        <w:trPr>
          <w:trHeight w:val="319"/>
          <w:jc w:val="center"/>
        </w:trPr>
        <w:tc>
          <w:tcPr>
            <w:tcW w:w="382" w:type="pct"/>
            <w:tcBorders>
              <w:top w:val="single" w:sz="4" w:space="0" w:color="auto"/>
              <w:left w:val="single" w:sz="4" w:space="0" w:color="auto"/>
              <w:bottom w:val="single" w:sz="4" w:space="0" w:color="auto"/>
              <w:right w:val="single" w:sz="4" w:space="0" w:color="auto"/>
            </w:tcBorders>
            <w:shd w:val="clear" w:color="auto" w:fill="auto"/>
          </w:tcPr>
          <w:p w14:paraId="4E089133" w14:textId="77777777" w:rsidR="00E85D5B" w:rsidRPr="007F1D3F" w:rsidRDefault="00E85D5B" w:rsidP="00EA0305">
            <w:pPr>
              <w:autoSpaceDE w:val="0"/>
              <w:autoSpaceDN w:val="0"/>
              <w:adjustRightInd w:val="0"/>
              <w:jc w:val="center"/>
              <w:rPr>
                <w:sz w:val="26"/>
                <w:szCs w:val="26"/>
              </w:rPr>
            </w:pPr>
          </w:p>
        </w:tc>
        <w:tc>
          <w:tcPr>
            <w:tcW w:w="2193" w:type="pct"/>
            <w:tcBorders>
              <w:top w:val="single" w:sz="4" w:space="0" w:color="auto"/>
              <w:left w:val="single" w:sz="4" w:space="0" w:color="auto"/>
              <w:bottom w:val="single" w:sz="4" w:space="0" w:color="auto"/>
              <w:right w:val="single" w:sz="4" w:space="0" w:color="auto"/>
            </w:tcBorders>
            <w:shd w:val="clear" w:color="auto" w:fill="auto"/>
            <w:vAlign w:val="center"/>
          </w:tcPr>
          <w:p w14:paraId="39B736FB" w14:textId="77777777" w:rsidR="00E85D5B" w:rsidRPr="007F1D3F" w:rsidRDefault="00E85D5B" w:rsidP="00EA0305">
            <w:pPr>
              <w:autoSpaceDE w:val="0"/>
              <w:autoSpaceDN w:val="0"/>
              <w:adjustRightInd w:val="0"/>
              <w:rPr>
                <w:sz w:val="26"/>
                <w:szCs w:val="26"/>
              </w:rPr>
            </w:pPr>
            <w:proofErr w:type="spellStart"/>
            <w:r w:rsidRPr="007F1D3F">
              <w:rPr>
                <w:sz w:val="26"/>
                <w:szCs w:val="26"/>
              </w:rPr>
              <w:t>Cấp</w:t>
            </w:r>
            <w:proofErr w:type="spellEnd"/>
            <w:r w:rsidRPr="007F1D3F">
              <w:rPr>
                <w:sz w:val="26"/>
                <w:szCs w:val="26"/>
              </w:rPr>
              <w:t xml:space="preserve"> </w:t>
            </w:r>
            <w:proofErr w:type="spellStart"/>
            <w:r w:rsidRPr="007F1D3F">
              <w:rPr>
                <w:sz w:val="26"/>
                <w:szCs w:val="26"/>
              </w:rPr>
              <w:t>nước</w:t>
            </w:r>
            <w:proofErr w:type="spellEnd"/>
            <w:r w:rsidRPr="007F1D3F">
              <w:rPr>
                <w:sz w:val="26"/>
                <w:szCs w:val="26"/>
              </w:rPr>
              <w:t xml:space="preserve"> </w:t>
            </w:r>
            <w:proofErr w:type="spellStart"/>
            <w:r w:rsidRPr="007F1D3F">
              <w:rPr>
                <w:sz w:val="26"/>
                <w:szCs w:val="26"/>
              </w:rPr>
              <w:t>dịch</w:t>
            </w:r>
            <w:proofErr w:type="spellEnd"/>
            <w:r w:rsidRPr="007F1D3F">
              <w:rPr>
                <w:sz w:val="26"/>
                <w:szCs w:val="26"/>
              </w:rPr>
              <w:t xml:space="preserve"> </w:t>
            </w:r>
            <w:proofErr w:type="spellStart"/>
            <w:r w:rsidRPr="007F1D3F">
              <w:rPr>
                <w:sz w:val="26"/>
                <w:szCs w:val="26"/>
              </w:rPr>
              <w:t>vụ</w:t>
            </w:r>
            <w:proofErr w:type="spellEnd"/>
            <w:r w:rsidRPr="007F1D3F">
              <w:rPr>
                <w:sz w:val="26"/>
                <w:szCs w:val="26"/>
              </w:rPr>
              <w:t xml:space="preserve">, </w:t>
            </w:r>
            <w:proofErr w:type="spellStart"/>
            <w:r w:rsidRPr="007F1D3F">
              <w:rPr>
                <w:sz w:val="26"/>
                <w:szCs w:val="26"/>
              </w:rPr>
              <w:t>công</w:t>
            </w:r>
            <w:proofErr w:type="spellEnd"/>
            <w:r w:rsidRPr="007F1D3F">
              <w:rPr>
                <w:sz w:val="26"/>
                <w:szCs w:val="26"/>
              </w:rPr>
              <w:t xml:space="preserve"> </w:t>
            </w:r>
            <w:proofErr w:type="spellStart"/>
            <w:r w:rsidRPr="007F1D3F">
              <w:rPr>
                <w:sz w:val="26"/>
                <w:szCs w:val="26"/>
              </w:rPr>
              <w:t>cộng</w:t>
            </w:r>
            <w:proofErr w:type="spellEnd"/>
          </w:p>
        </w:tc>
        <w:tc>
          <w:tcPr>
            <w:tcW w:w="898" w:type="pct"/>
            <w:tcBorders>
              <w:top w:val="single" w:sz="4" w:space="0" w:color="auto"/>
              <w:left w:val="single" w:sz="4" w:space="0" w:color="auto"/>
              <w:bottom w:val="single" w:sz="4" w:space="0" w:color="auto"/>
              <w:right w:val="single" w:sz="4" w:space="0" w:color="auto"/>
            </w:tcBorders>
            <w:shd w:val="clear" w:color="auto" w:fill="auto"/>
            <w:vAlign w:val="center"/>
          </w:tcPr>
          <w:p w14:paraId="44C512C6" w14:textId="77777777" w:rsidR="00E85D5B" w:rsidRPr="007F1D3F" w:rsidRDefault="00E85D5B" w:rsidP="008B55B7">
            <w:pPr>
              <w:autoSpaceDE w:val="0"/>
              <w:autoSpaceDN w:val="0"/>
              <w:adjustRightInd w:val="0"/>
              <w:jc w:val="center"/>
              <w:rPr>
                <w:sz w:val="26"/>
                <w:szCs w:val="26"/>
              </w:rPr>
            </w:pPr>
            <w:r w:rsidRPr="007F1D3F">
              <w:rPr>
                <w:sz w:val="26"/>
                <w:szCs w:val="26"/>
              </w:rPr>
              <w:t>%</w:t>
            </w:r>
          </w:p>
        </w:tc>
        <w:tc>
          <w:tcPr>
            <w:tcW w:w="769" w:type="pct"/>
            <w:tcBorders>
              <w:top w:val="single" w:sz="4" w:space="0" w:color="auto"/>
              <w:left w:val="single" w:sz="4" w:space="0" w:color="auto"/>
              <w:bottom w:val="single" w:sz="4" w:space="0" w:color="auto"/>
              <w:right w:val="single" w:sz="4" w:space="0" w:color="auto"/>
            </w:tcBorders>
            <w:shd w:val="clear" w:color="auto" w:fill="auto"/>
            <w:vAlign w:val="center"/>
          </w:tcPr>
          <w:p w14:paraId="576E1CBB" w14:textId="77777777" w:rsidR="00E85D5B" w:rsidRPr="007F1D3F" w:rsidRDefault="00E85D5B" w:rsidP="008B55B7">
            <w:pPr>
              <w:autoSpaceDE w:val="0"/>
              <w:autoSpaceDN w:val="0"/>
              <w:adjustRightInd w:val="0"/>
              <w:jc w:val="center"/>
              <w:rPr>
                <w:sz w:val="26"/>
                <w:szCs w:val="26"/>
              </w:rPr>
            </w:pPr>
            <w:r w:rsidRPr="007F1D3F">
              <w:rPr>
                <w:sz w:val="26"/>
                <w:szCs w:val="26"/>
              </w:rPr>
              <w:t xml:space="preserve">12% </w:t>
            </w:r>
            <w:proofErr w:type="spellStart"/>
            <w:r w:rsidRPr="007F1D3F">
              <w:rPr>
                <w:sz w:val="26"/>
                <w:szCs w:val="26"/>
              </w:rPr>
              <w:t>Qsh</w:t>
            </w:r>
            <w:proofErr w:type="spellEnd"/>
          </w:p>
        </w:tc>
        <w:tc>
          <w:tcPr>
            <w:tcW w:w="758" w:type="pct"/>
            <w:tcBorders>
              <w:top w:val="single" w:sz="4" w:space="0" w:color="auto"/>
              <w:left w:val="single" w:sz="4" w:space="0" w:color="auto"/>
              <w:bottom w:val="single" w:sz="4" w:space="0" w:color="auto"/>
              <w:right w:val="single" w:sz="4" w:space="0" w:color="auto"/>
            </w:tcBorders>
            <w:shd w:val="clear" w:color="auto" w:fill="auto"/>
            <w:vAlign w:val="center"/>
          </w:tcPr>
          <w:p w14:paraId="365113DE" w14:textId="77777777" w:rsidR="00E85D5B" w:rsidRPr="007F1D3F" w:rsidRDefault="00E85D5B" w:rsidP="008B55B7">
            <w:pPr>
              <w:autoSpaceDE w:val="0"/>
              <w:autoSpaceDN w:val="0"/>
              <w:adjustRightInd w:val="0"/>
              <w:jc w:val="center"/>
              <w:rPr>
                <w:sz w:val="26"/>
                <w:szCs w:val="26"/>
              </w:rPr>
            </w:pPr>
            <w:r w:rsidRPr="007F1D3F">
              <w:rPr>
                <w:sz w:val="26"/>
                <w:szCs w:val="26"/>
              </w:rPr>
              <w:t xml:space="preserve">15% </w:t>
            </w:r>
            <w:proofErr w:type="spellStart"/>
            <w:r w:rsidRPr="007F1D3F">
              <w:rPr>
                <w:sz w:val="26"/>
                <w:szCs w:val="26"/>
              </w:rPr>
              <w:t>Qsh</w:t>
            </w:r>
            <w:proofErr w:type="spellEnd"/>
          </w:p>
        </w:tc>
      </w:tr>
      <w:tr w:rsidR="007F1D3F" w:rsidRPr="007F1D3F" w14:paraId="14D5326C" w14:textId="77777777" w:rsidTr="00EA0305">
        <w:trPr>
          <w:trHeight w:val="319"/>
          <w:jc w:val="center"/>
        </w:trPr>
        <w:tc>
          <w:tcPr>
            <w:tcW w:w="382" w:type="pct"/>
            <w:tcBorders>
              <w:top w:val="single" w:sz="4" w:space="0" w:color="auto"/>
              <w:left w:val="single" w:sz="4" w:space="0" w:color="auto"/>
              <w:bottom w:val="single" w:sz="4" w:space="0" w:color="auto"/>
              <w:right w:val="single" w:sz="4" w:space="0" w:color="auto"/>
            </w:tcBorders>
            <w:shd w:val="clear" w:color="auto" w:fill="auto"/>
          </w:tcPr>
          <w:p w14:paraId="7D96A586" w14:textId="77777777" w:rsidR="00E85D5B" w:rsidRPr="007F1D3F" w:rsidRDefault="00E85D5B" w:rsidP="00EA0305">
            <w:pPr>
              <w:autoSpaceDE w:val="0"/>
              <w:autoSpaceDN w:val="0"/>
              <w:adjustRightInd w:val="0"/>
              <w:jc w:val="center"/>
              <w:rPr>
                <w:sz w:val="26"/>
                <w:szCs w:val="26"/>
              </w:rPr>
            </w:pPr>
          </w:p>
        </w:tc>
        <w:tc>
          <w:tcPr>
            <w:tcW w:w="2193" w:type="pct"/>
            <w:tcBorders>
              <w:top w:val="single" w:sz="4" w:space="0" w:color="auto"/>
              <w:left w:val="single" w:sz="4" w:space="0" w:color="auto"/>
              <w:bottom w:val="single" w:sz="4" w:space="0" w:color="auto"/>
              <w:right w:val="single" w:sz="4" w:space="0" w:color="auto"/>
            </w:tcBorders>
            <w:shd w:val="clear" w:color="auto" w:fill="auto"/>
            <w:vAlign w:val="center"/>
          </w:tcPr>
          <w:p w14:paraId="1758FC5E" w14:textId="77777777" w:rsidR="00E85D5B" w:rsidRPr="007F1D3F" w:rsidRDefault="00E85D5B" w:rsidP="00EA0305">
            <w:pPr>
              <w:autoSpaceDE w:val="0"/>
              <w:autoSpaceDN w:val="0"/>
              <w:adjustRightInd w:val="0"/>
              <w:rPr>
                <w:sz w:val="26"/>
                <w:szCs w:val="26"/>
              </w:rPr>
            </w:pPr>
            <w:proofErr w:type="spellStart"/>
            <w:r w:rsidRPr="007F1D3F">
              <w:rPr>
                <w:sz w:val="26"/>
                <w:szCs w:val="26"/>
              </w:rPr>
              <w:t>Cấp</w:t>
            </w:r>
            <w:proofErr w:type="spellEnd"/>
            <w:r w:rsidRPr="007F1D3F">
              <w:rPr>
                <w:sz w:val="26"/>
                <w:szCs w:val="26"/>
              </w:rPr>
              <w:t xml:space="preserve"> </w:t>
            </w:r>
            <w:proofErr w:type="spellStart"/>
            <w:r w:rsidRPr="007F1D3F">
              <w:rPr>
                <w:sz w:val="26"/>
                <w:szCs w:val="26"/>
              </w:rPr>
              <w:t>nước</w:t>
            </w:r>
            <w:proofErr w:type="spellEnd"/>
            <w:r w:rsidRPr="007F1D3F">
              <w:rPr>
                <w:sz w:val="26"/>
                <w:szCs w:val="26"/>
              </w:rPr>
              <w:t xml:space="preserve"> </w:t>
            </w:r>
            <w:proofErr w:type="spellStart"/>
            <w:r w:rsidRPr="007F1D3F">
              <w:rPr>
                <w:sz w:val="26"/>
                <w:szCs w:val="26"/>
              </w:rPr>
              <w:t>tưới</w:t>
            </w:r>
            <w:proofErr w:type="spellEnd"/>
            <w:r w:rsidRPr="007F1D3F">
              <w:rPr>
                <w:sz w:val="26"/>
                <w:szCs w:val="26"/>
              </w:rPr>
              <w:t xml:space="preserve"> </w:t>
            </w:r>
            <w:proofErr w:type="spellStart"/>
            <w:r w:rsidRPr="007F1D3F">
              <w:rPr>
                <w:sz w:val="26"/>
                <w:szCs w:val="26"/>
              </w:rPr>
              <w:t>cây</w:t>
            </w:r>
            <w:proofErr w:type="spellEnd"/>
            <w:r w:rsidRPr="007F1D3F">
              <w:rPr>
                <w:sz w:val="26"/>
                <w:szCs w:val="26"/>
              </w:rPr>
              <w:t xml:space="preserve">, </w:t>
            </w:r>
            <w:proofErr w:type="spellStart"/>
            <w:r w:rsidRPr="007F1D3F">
              <w:rPr>
                <w:sz w:val="26"/>
                <w:szCs w:val="26"/>
              </w:rPr>
              <w:t>rửa</w:t>
            </w:r>
            <w:proofErr w:type="spellEnd"/>
            <w:r w:rsidRPr="007F1D3F">
              <w:rPr>
                <w:sz w:val="26"/>
                <w:szCs w:val="26"/>
              </w:rPr>
              <w:t xml:space="preserve"> </w:t>
            </w:r>
            <w:proofErr w:type="spellStart"/>
            <w:r w:rsidRPr="007F1D3F">
              <w:rPr>
                <w:sz w:val="26"/>
                <w:szCs w:val="26"/>
              </w:rPr>
              <w:t>đường</w:t>
            </w:r>
            <w:proofErr w:type="spellEnd"/>
          </w:p>
        </w:tc>
        <w:tc>
          <w:tcPr>
            <w:tcW w:w="898" w:type="pct"/>
            <w:tcBorders>
              <w:top w:val="single" w:sz="4" w:space="0" w:color="auto"/>
              <w:left w:val="single" w:sz="4" w:space="0" w:color="auto"/>
              <w:bottom w:val="single" w:sz="4" w:space="0" w:color="auto"/>
              <w:right w:val="single" w:sz="4" w:space="0" w:color="auto"/>
            </w:tcBorders>
            <w:shd w:val="clear" w:color="auto" w:fill="auto"/>
            <w:vAlign w:val="center"/>
          </w:tcPr>
          <w:p w14:paraId="4BD67133" w14:textId="77777777" w:rsidR="00E85D5B" w:rsidRPr="007F1D3F" w:rsidRDefault="00E85D5B" w:rsidP="008B55B7">
            <w:pPr>
              <w:autoSpaceDE w:val="0"/>
              <w:autoSpaceDN w:val="0"/>
              <w:adjustRightInd w:val="0"/>
              <w:jc w:val="center"/>
              <w:rPr>
                <w:sz w:val="26"/>
                <w:szCs w:val="26"/>
              </w:rPr>
            </w:pPr>
            <w:r w:rsidRPr="007F1D3F">
              <w:rPr>
                <w:sz w:val="26"/>
                <w:szCs w:val="26"/>
              </w:rPr>
              <w:t>%</w:t>
            </w:r>
          </w:p>
        </w:tc>
        <w:tc>
          <w:tcPr>
            <w:tcW w:w="769" w:type="pct"/>
            <w:tcBorders>
              <w:top w:val="single" w:sz="4" w:space="0" w:color="auto"/>
              <w:left w:val="single" w:sz="4" w:space="0" w:color="auto"/>
              <w:bottom w:val="single" w:sz="4" w:space="0" w:color="auto"/>
              <w:right w:val="single" w:sz="4" w:space="0" w:color="auto"/>
            </w:tcBorders>
            <w:shd w:val="clear" w:color="auto" w:fill="auto"/>
            <w:vAlign w:val="center"/>
          </w:tcPr>
          <w:p w14:paraId="7CC17D34" w14:textId="77777777" w:rsidR="00E85D5B" w:rsidRPr="007F1D3F" w:rsidRDefault="00E85D5B" w:rsidP="008B55B7">
            <w:pPr>
              <w:autoSpaceDE w:val="0"/>
              <w:autoSpaceDN w:val="0"/>
              <w:adjustRightInd w:val="0"/>
              <w:jc w:val="center"/>
              <w:rPr>
                <w:sz w:val="26"/>
                <w:szCs w:val="26"/>
              </w:rPr>
            </w:pPr>
            <w:r w:rsidRPr="007F1D3F">
              <w:rPr>
                <w:sz w:val="26"/>
                <w:szCs w:val="26"/>
              </w:rPr>
              <w:t xml:space="preserve">8% </w:t>
            </w:r>
            <w:proofErr w:type="spellStart"/>
            <w:r w:rsidRPr="007F1D3F">
              <w:rPr>
                <w:sz w:val="26"/>
                <w:szCs w:val="26"/>
              </w:rPr>
              <w:t>Qsh</w:t>
            </w:r>
            <w:proofErr w:type="spellEnd"/>
          </w:p>
        </w:tc>
        <w:tc>
          <w:tcPr>
            <w:tcW w:w="758" w:type="pct"/>
            <w:tcBorders>
              <w:top w:val="single" w:sz="4" w:space="0" w:color="auto"/>
              <w:left w:val="single" w:sz="4" w:space="0" w:color="auto"/>
              <w:bottom w:val="single" w:sz="4" w:space="0" w:color="auto"/>
              <w:right w:val="single" w:sz="4" w:space="0" w:color="auto"/>
            </w:tcBorders>
            <w:shd w:val="clear" w:color="auto" w:fill="auto"/>
            <w:vAlign w:val="center"/>
          </w:tcPr>
          <w:p w14:paraId="25ED1F44" w14:textId="77777777" w:rsidR="00E85D5B" w:rsidRPr="007F1D3F" w:rsidRDefault="00E85D5B" w:rsidP="008B55B7">
            <w:pPr>
              <w:autoSpaceDE w:val="0"/>
              <w:autoSpaceDN w:val="0"/>
              <w:adjustRightInd w:val="0"/>
              <w:jc w:val="center"/>
              <w:rPr>
                <w:sz w:val="26"/>
                <w:szCs w:val="26"/>
              </w:rPr>
            </w:pPr>
            <w:r w:rsidRPr="007F1D3F">
              <w:rPr>
                <w:sz w:val="26"/>
                <w:szCs w:val="26"/>
              </w:rPr>
              <w:t xml:space="preserve">8% </w:t>
            </w:r>
            <w:proofErr w:type="spellStart"/>
            <w:r w:rsidRPr="007F1D3F">
              <w:rPr>
                <w:sz w:val="26"/>
                <w:szCs w:val="26"/>
              </w:rPr>
              <w:t>Qsh</w:t>
            </w:r>
            <w:proofErr w:type="spellEnd"/>
          </w:p>
        </w:tc>
      </w:tr>
      <w:tr w:rsidR="007F1D3F" w:rsidRPr="007F1D3F" w14:paraId="0587D2E9" w14:textId="77777777" w:rsidTr="00EA0305">
        <w:trPr>
          <w:trHeight w:val="319"/>
          <w:jc w:val="center"/>
        </w:trPr>
        <w:tc>
          <w:tcPr>
            <w:tcW w:w="382" w:type="pct"/>
            <w:tcBorders>
              <w:top w:val="single" w:sz="4" w:space="0" w:color="auto"/>
              <w:left w:val="single" w:sz="4" w:space="0" w:color="auto"/>
              <w:bottom w:val="single" w:sz="4" w:space="0" w:color="auto"/>
              <w:right w:val="single" w:sz="4" w:space="0" w:color="auto"/>
            </w:tcBorders>
            <w:shd w:val="clear" w:color="auto" w:fill="auto"/>
          </w:tcPr>
          <w:p w14:paraId="51FC0DFC" w14:textId="77777777" w:rsidR="00E85D5B" w:rsidRPr="007F1D3F" w:rsidRDefault="00E85D5B" w:rsidP="00EA0305">
            <w:pPr>
              <w:autoSpaceDE w:val="0"/>
              <w:autoSpaceDN w:val="0"/>
              <w:adjustRightInd w:val="0"/>
              <w:jc w:val="center"/>
              <w:rPr>
                <w:sz w:val="26"/>
                <w:szCs w:val="26"/>
              </w:rPr>
            </w:pPr>
            <w:r w:rsidRPr="007F1D3F">
              <w:rPr>
                <w:sz w:val="26"/>
                <w:szCs w:val="26"/>
              </w:rPr>
              <w:t>e</w:t>
            </w:r>
          </w:p>
        </w:tc>
        <w:tc>
          <w:tcPr>
            <w:tcW w:w="2193" w:type="pct"/>
            <w:tcBorders>
              <w:top w:val="single" w:sz="4" w:space="0" w:color="auto"/>
              <w:left w:val="single" w:sz="4" w:space="0" w:color="auto"/>
              <w:bottom w:val="single" w:sz="4" w:space="0" w:color="auto"/>
              <w:right w:val="single" w:sz="4" w:space="0" w:color="auto"/>
            </w:tcBorders>
            <w:shd w:val="clear" w:color="auto" w:fill="auto"/>
            <w:vAlign w:val="center"/>
          </w:tcPr>
          <w:p w14:paraId="4DB15197" w14:textId="77777777" w:rsidR="00E85D5B" w:rsidRPr="007F1D3F" w:rsidRDefault="00E85D5B" w:rsidP="00EA0305">
            <w:pPr>
              <w:autoSpaceDE w:val="0"/>
              <w:autoSpaceDN w:val="0"/>
              <w:adjustRightInd w:val="0"/>
              <w:rPr>
                <w:sz w:val="26"/>
                <w:szCs w:val="26"/>
              </w:rPr>
            </w:pPr>
            <w:proofErr w:type="spellStart"/>
            <w:r w:rsidRPr="007F1D3F">
              <w:rPr>
                <w:sz w:val="26"/>
                <w:szCs w:val="26"/>
              </w:rPr>
              <w:t>Tỷ</w:t>
            </w:r>
            <w:proofErr w:type="spellEnd"/>
            <w:r w:rsidRPr="007F1D3F">
              <w:rPr>
                <w:sz w:val="26"/>
                <w:szCs w:val="26"/>
              </w:rPr>
              <w:t xml:space="preserve"> </w:t>
            </w:r>
            <w:proofErr w:type="spellStart"/>
            <w:r w:rsidRPr="007F1D3F">
              <w:rPr>
                <w:sz w:val="26"/>
                <w:szCs w:val="26"/>
              </w:rPr>
              <w:t>lệ</w:t>
            </w:r>
            <w:proofErr w:type="spellEnd"/>
            <w:r w:rsidRPr="007F1D3F">
              <w:rPr>
                <w:sz w:val="26"/>
                <w:szCs w:val="26"/>
              </w:rPr>
              <w:t xml:space="preserve"> </w:t>
            </w:r>
            <w:proofErr w:type="spellStart"/>
            <w:r w:rsidRPr="007F1D3F">
              <w:rPr>
                <w:sz w:val="26"/>
                <w:szCs w:val="26"/>
              </w:rPr>
              <w:t>thu</w:t>
            </w:r>
            <w:proofErr w:type="spellEnd"/>
            <w:r w:rsidRPr="007F1D3F">
              <w:rPr>
                <w:sz w:val="26"/>
                <w:szCs w:val="26"/>
              </w:rPr>
              <w:t xml:space="preserve"> </w:t>
            </w:r>
            <w:proofErr w:type="spellStart"/>
            <w:r w:rsidRPr="007F1D3F">
              <w:rPr>
                <w:sz w:val="26"/>
                <w:szCs w:val="26"/>
              </w:rPr>
              <w:t>gom</w:t>
            </w:r>
            <w:proofErr w:type="spellEnd"/>
            <w:r w:rsidRPr="007F1D3F">
              <w:rPr>
                <w:sz w:val="26"/>
                <w:szCs w:val="26"/>
              </w:rPr>
              <w:t xml:space="preserve"> </w:t>
            </w:r>
            <w:proofErr w:type="spellStart"/>
            <w:r w:rsidRPr="007F1D3F">
              <w:rPr>
                <w:sz w:val="26"/>
                <w:szCs w:val="26"/>
              </w:rPr>
              <w:t>nước</w:t>
            </w:r>
            <w:proofErr w:type="spellEnd"/>
            <w:r w:rsidRPr="007F1D3F">
              <w:rPr>
                <w:sz w:val="26"/>
                <w:szCs w:val="26"/>
              </w:rPr>
              <w:t xml:space="preserve"> </w:t>
            </w:r>
            <w:proofErr w:type="spellStart"/>
            <w:r w:rsidRPr="007F1D3F">
              <w:rPr>
                <w:sz w:val="26"/>
                <w:szCs w:val="26"/>
              </w:rPr>
              <w:t>thải</w:t>
            </w:r>
            <w:proofErr w:type="spellEnd"/>
            <w:r w:rsidRPr="007F1D3F">
              <w:rPr>
                <w:sz w:val="26"/>
                <w:szCs w:val="26"/>
              </w:rPr>
              <w:t xml:space="preserve"> </w:t>
            </w:r>
            <w:proofErr w:type="spellStart"/>
            <w:r w:rsidRPr="007F1D3F">
              <w:rPr>
                <w:sz w:val="26"/>
                <w:szCs w:val="26"/>
              </w:rPr>
              <w:t>sinh</w:t>
            </w:r>
            <w:proofErr w:type="spellEnd"/>
            <w:r w:rsidRPr="007F1D3F">
              <w:rPr>
                <w:sz w:val="26"/>
                <w:szCs w:val="26"/>
              </w:rPr>
              <w:t xml:space="preserve"> </w:t>
            </w:r>
            <w:proofErr w:type="spellStart"/>
            <w:r w:rsidRPr="007F1D3F">
              <w:rPr>
                <w:sz w:val="26"/>
                <w:szCs w:val="26"/>
              </w:rPr>
              <w:t>hoạt</w:t>
            </w:r>
            <w:proofErr w:type="spellEnd"/>
          </w:p>
        </w:tc>
        <w:tc>
          <w:tcPr>
            <w:tcW w:w="898" w:type="pct"/>
            <w:tcBorders>
              <w:top w:val="single" w:sz="4" w:space="0" w:color="auto"/>
              <w:left w:val="single" w:sz="4" w:space="0" w:color="auto"/>
              <w:bottom w:val="single" w:sz="4" w:space="0" w:color="auto"/>
              <w:right w:val="single" w:sz="4" w:space="0" w:color="auto"/>
            </w:tcBorders>
            <w:shd w:val="clear" w:color="auto" w:fill="auto"/>
            <w:vAlign w:val="center"/>
          </w:tcPr>
          <w:p w14:paraId="2693EDEA" w14:textId="77777777" w:rsidR="00E85D5B" w:rsidRPr="007F1D3F" w:rsidRDefault="00E85D5B" w:rsidP="008B55B7">
            <w:pPr>
              <w:autoSpaceDE w:val="0"/>
              <w:autoSpaceDN w:val="0"/>
              <w:adjustRightInd w:val="0"/>
              <w:jc w:val="center"/>
              <w:rPr>
                <w:sz w:val="26"/>
                <w:szCs w:val="26"/>
              </w:rPr>
            </w:pPr>
            <w:r w:rsidRPr="007F1D3F">
              <w:rPr>
                <w:sz w:val="26"/>
                <w:szCs w:val="26"/>
              </w:rPr>
              <w:t>%</w:t>
            </w:r>
          </w:p>
        </w:tc>
        <w:tc>
          <w:tcPr>
            <w:tcW w:w="769" w:type="pct"/>
            <w:tcBorders>
              <w:top w:val="single" w:sz="4" w:space="0" w:color="auto"/>
              <w:left w:val="single" w:sz="4" w:space="0" w:color="auto"/>
              <w:bottom w:val="single" w:sz="4" w:space="0" w:color="auto"/>
              <w:right w:val="single" w:sz="4" w:space="0" w:color="auto"/>
            </w:tcBorders>
            <w:shd w:val="clear" w:color="auto" w:fill="auto"/>
            <w:vAlign w:val="center"/>
          </w:tcPr>
          <w:p w14:paraId="141AFE9B" w14:textId="77777777" w:rsidR="00E85D5B" w:rsidRPr="007F1D3F" w:rsidRDefault="00E85D5B" w:rsidP="008B55B7">
            <w:pPr>
              <w:autoSpaceDE w:val="0"/>
              <w:autoSpaceDN w:val="0"/>
              <w:adjustRightInd w:val="0"/>
              <w:jc w:val="center"/>
              <w:rPr>
                <w:sz w:val="26"/>
                <w:szCs w:val="26"/>
              </w:rPr>
            </w:pPr>
            <w:r w:rsidRPr="007F1D3F">
              <w:rPr>
                <w:sz w:val="26"/>
                <w:szCs w:val="26"/>
              </w:rPr>
              <w:t>80</w:t>
            </w:r>
          </w:p>
        </w:tc>
        <w:tc>
          <w:tcPr>
            <w:tcW w:w="758" w:type="pct"/>
            <w:tcBorders>
              <w:top w:val="single" w:sz="4" w:space="0" w:color="auto"/>
              <w:left w:val="single" w:sz="4" w:space="0" w:color="auto"/>
              <w:bottom w:val="single" w:sz="4" w:space="0" w:color="auto"/>
              <w:right w:val="single" w:sz="4" w:space="0" w:color="auto"/>
            </w:tcBorders>
            <w:shd w:val="clear" w:color="auto" w:fill="auto"/>
            <w:vAlign w:val="center"/>
          </w:tcPr>
          <w:p w14:paraId="6AA6368E" w14:textId="77777777" w:rsidR="00E85D5B" w:rsidRPr="007F1D3F" w:rsidRDefault="00E85D5B" w:rsidP="008B55B7">
            <w:pPr>
              <w:autoSpaceDE w:val="0"/>
              <w:autoSpaceDN w:val="0"/>
              <w:adjustRightInd w:val="0"/>
              <w:jc w:val="center"/>
              <w:rPr>
                <w:sz w:val="26"/>
                <w:szCs w:val="26"/>
              </w:rPr>
            </w:pPr>
            <w:r w:rsidRPr="007F1D3F">
              <w:rPr>
                <w:sz w:val="26"/>
                <w:szCs w:val="26"/>
              </w:rPr>
              <w:t>90</w:t>
            </w:r>
          </w:p>
        </w:tc>
      </w:tr>
      <w:tr w:rsidR="007F1D3F" w:rsidRPr="007F1D3F" w14:paraId="5251720C" w14:textId="77777777" w:rsidTr="00EA0305">
        <w:trPr>
          <w:trHeight w:val="319"/>
          <w:jc w:val="center"/>
        </w:trPr>
        <w:tc>
          <w:tcPr>
            <w:tcW w:w="382" w:type="pct"/>
            <w:tcBorders>
              <w:top w:val="single" w:sz="4" w:space="0" w:color="auto"/>
              <w:left w:val="single" w:sz="4" w:space="0" w:color="auto"/>
              <w:bottom w:val="single" w:sz="4" w:space="0" w:color="auto"/>
              <w:right w:val="single" w:sz="4" w:space="0" w:color="auto"/>
            </w:tcBorders>
            <w:shd w:val="clear" w:color="auto" w:fill="auto"/>
          </w:tcPr>
          <w:p w14:paraId="46B2E8A5" w14:textId="77777777" w:rsidR="00E85D5B" w:rsidRPr="007F1D3F" w:rsidRDefault="00E85D5B" w:rsidP="00EA0305">
            <w:pPr>
              <w:autoSpaceDE w:val="0"/>
              <w:autoSpaceDN w:val="0"/>
              <w:adjustRightInd w:val="0"/>
              <w:jc w:val="center"/>
              <w:rPr>
                <w:sz w:val="26"/>
                <w:szCs w:val="26"/>
              </w:rPr>
            </w:pPr>
          </w:p>
        </w:tc>
        <w:tc>
          <w:tcPr>
            <w:tcW w:w="2193" w:type="pct"/>
            <w:tcBorders>
              <w:top w:val="single" w:sz="4" w:space="0" w:color="auto"/>
              <w:left w:val="single" w:sz="4" w:space="0" w:color="auto"/>
              <w:bottom w:val="single" w:sz="4" w:space="0" w:color="auto"/>
              <w:right w:val="single" w:sz="4" w:space="0" w:color="auto"/>
            </w:tcBorders>
            <w:shd w:val="clear" w:color="auto" w:fill="auto"/>
            <w:vAlign w:val="center"/>
          </w:tcPr>
          <w:p w14:paraId="5893DE07" w14:textId="77777777" w:rsidR="00E85D5B" w:rsidRPr="007F1D3F" w:rsidRDefault="00E85D5B" w:rsidP="00EA0305">
            <w:pPr>
              <w:autoSpaceDE w:val="0"/>
              <w:autoSpaceDN w:val="0"/>
              <w:adjustRightInd w:val="0"/>
              <w:rPr>
                <w:sz w:val="26"/>
                <w:szCs w:val="26"/>
              </w:rPr>
            </w:pPr>
            <w:proofErr w:type="spellStart"/>
            <w:r w:rsidRPr="007F1D3F">
              <w:rPr>
                <w:sz w:val="26"/>
                <w:szCs w:val="26"/>
              </w:rPr>
              <w:t>Tỷ</w:t>
            </w:r>
            <w:proofErr w:type="spellEnd"/>
            <w:r w:rsidRPr="007F1D3F">
              <w:rPr>
                <w:sz w:val="26"/>
                <w:szCs w:val="26"/>
              </w:rPr>
              <w:t xml:space="preserve"> </w:t>
            </w:r>
            <w:proofErr w:type="spellStart"/>
            <w:r w:rsidRPr="007F1D3F">
              <w:rPr>
                <w:sz w:val="26"/>
                <w:szCs w:val="26"/>
              </w:rPr>
              <w:t>lệ</w:t>
            </w:r>
            <w:proofErr w:type="spellEnd"/>
            <w:r w:rsidRPr="007F1D3F">
              <w:rPr>
                <w:sz w:val="26"/>
                <w:szCs w:val="26"/>
              </w:rPr>
              <w:t xml:space="preserve"> </w:t>
            </w:r>
            <w:proofErr w:type="spellStart"/>
            <w:r w:rsidRPr="007F1D3F">
              <w:rPr>
                <w:sz w:val="26"/>
                <w:szCs w:val="26"/>
              </w:rPr>
              <w:t>thu</w:t>
            </w:r>
            <w:proofErr w:type="spellEnd"/>
            <w:r w:rsidRPr="007F1D3F">
              <w:rPr>
                <w:sz w:val="26"/>
                <w:szCs w:val="26"/>
              </w:rPr>
              <w:t xml:space="preserve"> </w:t>
            </w:r>
            <w:proofErr w:type="spellStart"/>
            <w:r w:rsidRPr="007F1D3F">
              <w:rPr>
                <w:sz w:val="26"/>
                <w:szCs w:val="26"/>
              </w:rPr>
              <w:t>gom</w:t>
            </w:r>
            <w:proofErr w:type="spellEnd"/>
            <w:r w:rsidRPr="007F1D3F">
              <w:rPr>
                <w:sz w:val="26"/>
                <w:szCs w:val="26"/>
              </w:rPr>
              <w:t xml:space="preserve"> </w:t>
            </w:r>
            <w:proofErr w:type="spellStart"/>
            <w:r w:rsidRPr="007F1D3F">
              <w:rPr>
                <w:sz w:val="26"/>
                <w:szCs w:val="26"/>
              </w:rPr>
              <w:t>nước</w:t>
            </w:r>
            <w:proofErr w:type="spellEnd"/>
            <w:r w:rsidRPr="007F1D3F">
              <w:rPr>
                <w:sz w:val="26"/>
                <w:szCs w:val="26"/>
              </w:rPr>
              <w:t xml:space="preserve"> </w:t>
            </w:r>
            <w:proofErr w:type="spellStart"/>
            <w:r w:rsidRPr="007F1D3F">
              <w:rPr>
                <w:sz w:val="26"/>
                <w:szCs w:val="26"/>
              </w:rPr>
              <w:t>thải</w:t>
            </w:r>
            <w:proofErr w:type="spellEnd"/>
            <w:r w:rsidRPr="007F1D3F">
              <w:rPr>
                <w:sz w:val="26"/>
                <w:szCs w:val="26"/>
              </w:rPr>
              <w:t xml:space="preserve"> CN</w:t>
            </w:r>
          </w:p>
        </w:tc>
        <w:tc>
          <w:tcPr>
            <w:tcW w:w="898" w:type="pct"/>
            <w:tcBorders>
              <w:top w:val="single" w:sz="4" w:space="0" w:color="auto"/>
              <w:left w:val="single" w:sz="4" w:space="0" w:color="auto"/>
              <w:bottom w:val="single" w:sz="4" w:space="0" w:color="auto"/>
              <w:right w:val="single" w:sz="4" w:space="0" w:color="auto"/>
            </w:tcBorders>
            <w:shd w:val="clear" w:color="auto" w:fill="auto"/>
            <w:vAlign w:val="center"/>
          </w:tcPr>
          <w:p w14:paraId="3BB99573" w14:textId="77777777" w:rsidR="00E85D5B" w:rsidRPr="007F1D3F" w:rsidRDefault="00E85D5B" w:rsidP="008B55B7">
            <w:pPr>
              <w:autoSpaceDE w:val="0"/>
              <w:autoSpaceDN w:val="0"/>
              <w:adjustRightInd w:val="0"/>
              <w:jc w:val="center"/>
              <w:rPr>
                <w:sz w:val="26"/>
                <w:szCs w:val="26"/>
              </w:rPr>
            </w:pPr>
            <w:r w:rsidRPr="007F1D3F">
              <w:rPr>
                <w:sz w:val="26"/>
                <w:szCs w:val="26"/>
              </w:rPr>
              <w:t>%</w:t>
            </w:r>
          </w:p>
        </w:tc>
        <w:tc>
          <w:tcPr>
            <w:tcW w:w="769" w:type="pct"/>
            <w:tcBorders>
              <w:top w:val="single" w:sz="4" w:space="0" w:color="auto"/>
              <w:left w:val="single" w:sz="4" w:space="0" w:color="auto"/>
              <w:bottom w:val="single" w:sz="4" w:space="0" w:color="auto"/>
              <w:right w:val="single" w:sz="4" w:space="0" w:color="auto"/>
            </w:tcBorders>
            <w:shd w:val="clear" w:color="auto" w:fill="auto"/>
            <w:vAlign w:val="center"/>
          </w:tcPr>
          <w:p w14:paraId="59A72DA0" w14:textId="0E9DC340" w:rsidR="00E85D5B" w:rsidRPr="007F1D3F" w:rsidRDefault="00730ACC" w:rsidP="008B55B7">
            <w:pPr>
              <w:autoSpaceDE w:val="0"/>
              <w:autoSpaceDN w:val="0"/>
              <w:adjustRightInd w:val="0"/>
              <w:jc w:val="center"/>
              <w:rPr>
                <w:sz w:val="26"/>
                <w:szCs w:val="26"/>
              </w:rPr>
            </w:pPr>
            <w:r w:rsidRPr="007F1D3F">
              <w:rPr>
                <w:sz w:val="26"/>
                <w:szCs w:val="26"/>
              </w:rPr>
              <w:t>100</w:t>
            </w:r>
          </w:p>
        </w:tc>
        <w:tc>
          <w:tcPr>
            <w:tcW w:w="758" w:type="pct"/>
            <w:tcBorders>
              <w:top w:val="single" w:sz="4" w:space="0" w:color="auto"/>
              <w:left w:val="single" w:sz="4" w:space="0" w:color="auto"/>
              <w:bottom w:val="single" w:sz="4" w:space="0" w:color="auto"/>
              <w:right w:val="single" w:sz="4" w:space="0" w:color="auto"/>
            </w:tcBorders>
            <w:shd w:val="clear" w:color="auto" w:fill="auto"/>
            <w:vAlign w:val="center"/>
          </w:tcPr>
          <w:p w14:paraId="7D8E2C96" w14:textId="77777777" w:rsidR="00E85D5B" w:rsidRPr="007F1D3F" w:rsidRDefault="00E85D5B" w:rsidP="008B55B7">
            <w:pPr>
              <w:autoSpaceDE w:val="0"/>
              <w:autoSpaceDN w:val="0"/>
              <w:adjustRightInd w:val="0"/>
              <w:jc w:val="center"/>
              <w:rPr>
                <w:sz w:val="26"/>
                <w:szCs w:val="26"/>
              </w:rPr>
            </w:pPr>
            <w:r w:rsidRPr="007F1D3F">
              <w:rPr>
                <w:sz w:val="26"/>
                <w:szCs w:val="26"/>
              </w:rPr>
              <w:t>100</w:t>
            </w:r>
          </w:p>
        </w:tc>
      </w:tr>
      <w:tr w:rsidR="007F1D3F" w:rsidRPr="007F1D3F" w14:paraId="505862D9" w14:textId="77777777" w:rsidTr="00EA0305">
        <w:trPr>
          <w:trHeight w:val="319"/>
          <w:jc w:val="center"/>
        </w:trPr>
        <w:tc>
          <w:tcPr>
            <w:tcW w:w="382" w:type="pct"/>
            <w:tcBorders>
              <w:top w:val="single" w:sz="4" w:space="0" w:color="auto"/>
              <w:left w:val="single" w:sz="4" w:space="0" w:color="auto"/>
              <w:bottom w:val="single" w:sz="4" w:space="0" w:color="auto"/>
              <w:right w:val="single" w:sz="4" w:space="0" w:color="auto"/>
            </w:tcBorders>
            <w:shd w:val="clear" w:color="auto" w:fill="auto"/>
          </w:tcPr>
          <w:p w14:paraId="1991246F" w14:textId="77777777" w:rsidR="00E85D5B" w:rsidRPr="007F1D3F" w:rsidRDefault="00E85D5B" w:rsidP="00EA0305">
            <w:pPr>
              <w:autoSpaceDE w:val="0"/>
              <w:autoSpaceDN w:val="0"/>
              <w:adjustRightInd w:val="0"/>
              <w:jc w:val="center"/>
              <w:rPr>
                <w:sz w:val="26"/>
                <w:szCs w:val="26"/>
              </w:rPr>
            </w:pPr>
            <w:r w:rsidRPr="007F1D3F">
              <w:rPr>
                <w:sz w:val="26"/>
                <w:szCs w:val="26"/>
              </w:rPr>
              <w:t>f</w:t>
            </w:r>
          </w:p>
        </w:tc>
        <w:tc>
          <w:tcPr>
            <w:tcW w:w="2193" w:type="pct"/>
            <w:tcBorders>
              <w:top w:val="single" w:sz="4" w:space="0" w:color="auto"/>
              <w:left w:val="single" w:sz="4" w:space="0" w:color="auto"/>
              <w:bottom w:val="single" w:sz="4" w:space="0" w:color="auto"/>
              <w:right w:val="single" w:sz="4" w:space="0" w:color="auto"/>
            </w:tcBorders>
            <w:shd w:val="clear" w:color="auto" w:fill="auto"/>
            <w:vAlign w:val="center"/>
          </w:tcPr>
          <w:p w14:paraId="702F6347" w14:textId="77777777" w:rsidR="00E85D5B" w:rsidRPr="007F1D3F" w:rsidRDefault="00E85D5B" w:rsidP="00EA0305">
            <w:pPr>
              <w:autoSpaceDE w:val="0"/>
              <w:autoSpaceDN w:val="0"/>
              <w:adjustRightInd w:val="0"/>
              <w:rPr>
                <w:sz w:val="26"/>
                <w:szCs w:val="26"/>
              </w:rPr>
            </w:pPr>
            <w:proofErr w:type="spellStart"/>
            <w:r w:rsidRPr="007F1D3F">
              <w:rPr>
                <w:sz w:val="26"/>
                <w:szCs w:val="26"/>
              </w:rPr>
              <w:t>Chỉ</w:t>
            </w:r>
            <w:proofErr w:type="spellEnd"/>
            <w:r w:rsidRPr="007F1D3F">
              <w:rPr>
                <w:sz w:val="26"/>
                <w:szCs w:val="26"/>
              </w:rPr>
              <w:t xml:space="preserve"> </w:t>
            </w:r>
            <w:proofErr w:type="spellStart"/>
            <w:r w:rsidRPr="007F1D3F">
              <w:rPr>
                <w:sz w:val="26"/>
                <w:szCs w:val="26"/>
              </w:rPr>
              <w:t>tiêu</w:t>
            </w:r>
            <w:proofErr w:type="spellEnd"/>
            <w:r w:rsidRPr="007F1D3F">
              <w:rPr>
                <w:sz w:val="26"/>
                <w:szCs w:val="26"/>
              </w:rPr>
              <w:t xml:space="preserve"> </w:t>
            </w:r>
            <w:proofErr w:type="spellStart"/>
            <w:r w:rsidRPr="007F1D3F">
              <w:rPr>
                <w:sz w:val="26"/>
                <w:szCs w:val="26"/>
              </w:rPr>
              <w:t>thu</w:t>
            </w:r>
            <w:proofErr w:type="spellEnd"/>
            <w:r w:rsidRPr="007F1D3F">
              <w:rPr>
                <w:sz w:val="26"/>
                <w:szCs w:val="26"/>
              </w:rPr>
              <w:t xml:space="preserve"> </w:t>
            </w:r>
            <w:proofErr w:type="spellStart"/>
            <w:r w:rsidRPr="007F1D3F">
              <w:rPr>
                <w:sz w:val="26"/>
                <w:szCs w:val="26"/>
              </w:rPr>
              <w:t>gom</w:t>
            </w:r>
            <w:proofErr w:type="spellEnd"/>
            <w:r w:rsidRPr="007F1D3F">
              <w:rPr>
                <w:sz w:val="26"/>
                <w:szCs w:val="26"/>
              </w:rPr>
              <w:t xml:space="preserve"> </w:t>
            </w:r>
            <w:proofErr w:type="spellStart"/>
            <w:r w:rsidRPr="007F1D3F">
              <w:rPr>
                <w:sz w:val="26"/>
                <w:szCs w:val="26"/>
              </w:rPr>
              <w:t>chất</w:t>
            </w:r>
            <w:proofErr w:type="spellEnd"/>
            <w:r w:rsidRPr="007F1D3F">
              <w:rPr>
                <w:sz w:val="26"/>
                <w:szCs w:val="26"/>
              </w:rPr>
              <w:t xml:space="preserve"> </w:t>
            </w:r>
            <w:proofErr w:type="spellStart"/>
            <w:r w:rsidRPr="007F1D3F">
              <w:rPr>
                <w:sz w:val="26"/>
                <w:szCs w:val="26"/>
              </w:rPr>
              <w:t>thải</w:t>
            </w:r>
            <w:proofErr w:type="spellEnd"/>
            <w:r w:rsidRPr="007F1D3F">
              <w:rPr>
                <w:sz w:val="26"/>
                <w:szCs w:val="26"/>
              </w:rPr>
              <w:t xml:space="preserve"> </w:t>
            </w:r>
            <w:proofErr w:type="spellStart"/>
            <w:r w:rsidRPr="007F1D3F">
              <w:rPr>
                <w:sz w:val="26"/>
                <w:szCs w:val="26"/>
              </w:rPr>
              <w:t>rắn</w:t>
            </w:r>
            <w:proofErr w:type="spellEnd"/>
          </w:p>
        </w:tc>
        <w:tc>
          <w:tcPr>
            <w:tcW w:w="898" w:type="pct"/>
            <w:tcBorders>
              <w:top w:val="single" w:sz="4" w:space="0" w:color="auto"/>
              <w:left w:val="single" w:sz="4" w:space="0" w:color="auto"/>
              <w:bottom w:val="single" w:sz="4" w:space="0" w:color="auto"/>
              <w:right w:val="single" w:sz="4" w:space="0" w:color="auto"/>
            </w:tcBorders>
            <w:shd w:val="clear" w:color="auto" w:fill="auto"/>
            <w:vAlign w:val="center"/>
          </w:tcPr>
          <w:p w14:paraId="65009A65" w14:textId="77777777" w:rsidR="00E85D5B" w:rsidRPr="007F1D3F" w:rsidRDefault="00E85D5B" w:rsidP="008B55B7">
            <w:pPr>
              <w:autoSpaceDE w:val="0"/>
              <w:autoSpaceDN w:val="0"/>
              <w:adjustRightInd w:val="0"/>
              <w:jc w:val="center"/>
              <w:rPr>
                <w:sz w:val="26"/>
                <w:szCs w:val="26"/>
              </w:rPr>
            </w:pPr>
            <w:r w:rsidRPr="007F1D3F">
              <w:rPr>
                <w:sz w:val="26"/>
                <w:szCs w:val="26"/>
              </w:rPr>
              <w:t>kg/ng/</w:t>
            </w:r>
            <w:proofErr w:type="spellStart"/>
            <w:r w:rsidRPr="007F1D3F">
              <w:rPr>
                <w:sz w:val="26"/>
                <w:szCs w:val="26"/>
              </w:rPr>
              <w:t>ngày</w:t>
            </w:r>
            <w:proofErr w:type="spellEnd"/>
          </w:p>
        </w:tc>
        <w:tc>
          <w:tcPr>
            <w:tcW w:w="769" w:type="pct"/>
            <w:tcBorders>
              <w:top w:val="single" w:sz="4" w:space="0" w:color="auto"/>
              <w:left w:val="single" w:sz="4" w:space="0" w:color="auto"/>
              <w:bottom w:val="single" w:sz="4" w:space="0" w:color="auto"/>
              <w:right w:val="single" w:sz="4" w:space="0" w:color="auto"/>
            </w:tcBorders>
            <w:shd w:val="clear" w:color="auto" w:fill="auto"/>
            <w:vAlign w:val="center"/>
          </w:tcPr>
          <w:p w14:paraId="632FFB6B" w14:textId="77777777" w:rsidR="00E85D5B" w:rsidRPr="007F1D3F" w:rsidRDefault="00E85D5B" w:rsidP="008B55B7">
            <w:pPr>
              <w:autoSpaceDE w:val="0"/>
              <w:autoSpaceDN w:val="0"/>
              <w:adjustRightInd w:val="0"/>
              <w:jc w:val="center"/>
              <w:rPr>
                <w:sz w:val="26"/>
                <w:szCs w:val="26"/>
              </w:rPr>
            </w:pPr>
            <w:r w:rsidRPr="007F1D3F">
              <w:rPr>
                <w:sz w:val="26"/>
                <w:szCs w:val="26"/>
              </w:rPr>
              <w:t>1,3</w:t>
            </w:r>
          </w:p>
        </w:tc>
        <w:tc>
          <w:tcPr>
            <w:tcW w:w="758" w:type="pct"/>
            <w:tcBorders>
              <w:top w:val="single" w:sz="4" w:space="0" w:color="auto"/>
              <w:left w:val="single" w:sz="4" w:space="0" w:color="auto"/>
              <w:bottom w:val="single" w:sz="4" w:space="0" w:color="auto"/>
              <w:right w:val="single" w:sz="4" w:space="0" w:color="auto"/>
            </w:tcBorders>
            <w:shd w:val="clear" w:color="auto" w:fill="auto"/>
            <w:vAlign w:val="center"/>
          </w:tcPr>
          <w:p w14:paraId="42CD12D6" w14:textId="77777777" w:rsidR="00E85D5B" w:rsidRPr="007F1D3F" w:rsidRDefault="00E85D5B" w:rsidP="008B55B7">
            <w:pPr>
              <w:autoSpaceDE w:val="0"/>
              <w:autoSpaceDN w:val="0"/>
              <w:adjustRightInd w:val="0"/>
              <w:jc w:val="center"/>
              <w:rPr>
                <w:sz w:val="26"/>
                <w:szCs w:val="26"/>
              </w:rPr>
            </w:pPr>
            <w:r w:rsidRPr="007F1D3F">
              <w:rPr>
                <w:sz w:val="26"/>
                <w:szCs w:val="26"/>
              </w:rPr>
              <w:t>1,3</w:t>
            </w:r>
          </w:p>
        </w:tc>
      </w:tr>
      <w:tr w:rsidR="007F1D3F" w:rsidRPr="007F1D3F" w14:paraId="0424ED30" w14:textId="77777777" w:rsidTr="00EA0305">
        <w:trPr>
          <w:trHeight w:val="319"/>
          <w:jc w:val="center"/>
        </w:trPr>
        <w:tc>
          <w:tcPr>
            <w:tcW w:w="382" w:type="pct"/>
            <w:tcBorders>
              <w:top w:val="single" w:sz="4" w:space="0" w:color="auto"/>
              <w:left w:val="single" w:sz="4" w:space="0" w:color="auto"/>
              <w:bottom w:val="single" w:sz="4" w:space="0" w:color="auto"/>
              <w:right w:val="single" w:sz="4" w:space="0" w:color="auto"/>
            </w:tcBorders>
            <w:shd w:val="clear" w:color="auto" w:fill="auto"/>
          </w:tcPr>
          <w:p w14:paraId="69D50721" w14:textId="77777777" w:rsidR="00E85D5B" w:rsidRPr="007F1D3F" w:rsidRDefault="00E85D5B" w:rsidP="00EA0305">
            <w:pPr>
              <w:autoSpaceDE w:val="0"/>
              <w:autoSpaceDN w:val="0"/>
              <w:adjustRightInd w:val="0"/>
              <w:jc w:val="center"/>
              <w:rPr>
                <w:sz w:val="26"/>
                <w:szCs w:val="26"/>
              </w:rPr>
            </w:pPr>
          </w:p>
        </w:tc>
        <w:tc>
          <w:tcPr>
            <w:tcW w:w="2193" w:type="pct"/>
            <w:tcBorders>
              <w:top w:val="single" w:sz="4" w:space="0" w:color="auto"/>
              <w:left w:val="single" w:sz="4" w:space="0" w:color="auto"/>
              <w:bottom w:val="single" w:sz="4" w:space="0" w:color="auto"/>
              <w:right w:val="single" w:sz="4" w:space="0" w:color="auto"/>
            </w:tcBorders>
            <w:shd w:val="clear" w:color="auto" w:fill="auto"/>
            <w:vAlign w:val="center"/>
          </w:tcPr>
          <w:p w14:paraId="2C7F7733" w14:textId="77777777" w:rsidR="00E85D5B" w:rsidRPr="007F1D3F" w:rsidRDefault="00E85D5B" w:rsidP="00EA0305">
            <w:pPr>
              <w:autoSpaceDE w:val="0"/>
              <w:autoSpaceDN w:val="0"/>
              <w:adjustRightInd w:val="0"/>
              <w:rPr>
                <w:sz w:val="26"/>
                <w:szCs w:val="26"/>
              </w:rPr>
            </w:pPr>
            <w:proofErr w:type="spellStart"/>
            <w:r w:rsidRPr="007F1D3F">
              <w:rPr>
                <w:sz w:val="26"/>
                <w:szCs w:val="26"/>
              </w:rPr>
              <w:t>Tỷ</w:t>
            </w:r>
            <w:proofErr w:type="spellEnd"/>
            <w:r w:rsidRPr="007F1D3F">
              <w:rPr>
                <w:sz w:val="26"/>
                <w:szCs w:val="26"/>
              </w:rPr>
              <w:t xml:space="preserve"> </w:t>
            </w:r>
            <w:proofErr w:type="spellStart"/>
            <w:r w:rsidRPr="007F1D3F">
              <w:rPr>
                <w:sz w:val="26"/>
                <w:szCs w:val="26"/>
              </w:rPr>
              <w:t>lệ</w:t>
            </w:r>
            <w:proofErr w:type="spellEnd"/>
            <w:r w:rsidRPr="007F1D3F">
              <w:rPr>
                <w:sz w:val="26"/>
                <w:szCs w:val="26"/>
              </w:rPr>
              <w:t xml:space="preserve"> </w:t>
            </w:r>
            <w:proofErr w:type="spellStart"/>
            <w:r w:rsidRPr="007F1D3F">
              <w:rPr>
                <w:sz w:val="26"/>
                <w:szCs w:val="26"/>
              </w:rPr>
              <w:t>thu</w:t>
            </w:r>
            <w:proofErr w:type="spellEnd"/>
            <w:r w:rsidRPr="007F1D3F">
              <w:rPr>
                <w:sz w:val="26"/>
                <w:szCs w:val="26"/>
              </w:rPr>
              <w:t xml:space="preserve"> </w:t>
            </w:r>
            <w:proofErr w:type="spellStart"/>
            <w:r w:rsidRPr="007F1D3F">
              <w:rPr>
                <w:sz w:val="26"/>
                <w:szCs w:val="26"/>
              </w:rPr>
              <w:t>gom</w:t>
            </w:r>
            <w:proofErr w:type="spellEnd"/>
          </w:p>
        </w:tc>
        <w:tc>
          <w:tcPr>
            <w:tcW w:w="898" w:type="pct"/>
            <w:tcBorders>
              <w:top w:val="single" w:sz="4" w:space="0" w:color="auto"/>
              <w:left w:val="single" w:sz="4" w:space="0" w:color="auto"/>
              <w:bottom w:val="single" w:sz="4" w:space="0" w:color="auto"/>
              <w:right w:val="single" w:sz="4" w:space="0" w:color="auto"/>
            </w:tcBorders>
            <w:shd w:val="clear" w:color="auto" w:fill="auto"/>
            <w:vAlign w:val="center"/>
          </w:tcPr>
          <w:p w14:paraId="310C9CD2" w14:textId="77777777" w:rsidR="00E85D5B" w:rsidRPr="007F1D3F" w:rsidRDefault="00E85D5B" w:rsidP="008B55B7">
            <w:pPr>
              <w:autoSpaceDE w:val="0"/>
              <w:autoSpaceDN w:val="0"/>
              <w:adjustRightInd w:val="0"/>
              <w:jc w:val="center"/>
              <w:rPr>
                <w:sz w:val="26"/>
                <w:szCs w:val="26"/>
              </w:rPr>
            </w:pPr>
            <w:r w:rsidRPr="007F1D3F">
              <w:rPr>
                <w:sz w:val="26"/>
                <w:szCs w:val="26"/>
              </w:rPr>
              <w:t>%</w:t>
            </w:r>
          </w:p>
        </w:tc>
        <w:tc>
          <w:tcPr>
            <w:tcW w:w="769" w:type="pct"/>
            <w:tcBorders>
              <w:top w:val="single" w:sz="4" w:space="0" w:color="auto"/>
              <w:left w:val="single" w:sz="4" w:space="0" w:color="auto"/>
              <w:bottom w:val="single" w:sz="4" w:space="0" w:color="auto"/>
              <w:right w:val="single" w:sz="4" w:space="0" w:color="auto"/>
            </w:tcBorders>
            <w:shd w:val="clear" w:color="auto" w:fill="auto"/>
            <w:vAlign w:val="center"/>
          </w:tcPr>
          <w:p w14:paraId="4BE8EE18" w14:textId="77777777" w:rsidR="00E85D5B" w:rsidRPr="007F1D3F" w:rsidRDefault="00E85D5B" w:rsidP="008B55B7">
            <w:pPr>
              <w:autoSpaceDE w:val="0"/>
              <w:autoSpaceDN w:val="0"/>
              <w:adjustRightInd w:val="0"/>
              <w:jc w:val="center"/>
              <w:rPr>
                <w:sz w:val="26"/>
                <w:szCs w:val="26"/>
              </w:rPr>
            </w:pPr>
            <w:r w:rsidRPr="007F1D3F">
              <w:rPr>
                <w:sz w:val="26"/>
                <w:szCs w:val="26"/>
              </w:rPr>
              <w:t>95</w:t>
            </w:r>
          </w:p>
        </w:tc>
        <w:tc>
          <w:tcPr>
            <w:tcW w:w="758" w:type="pct"/>
            <w:tcBorders>
              <w:top w:val="single" w:sz="4" w:space="0" w:color="auto"/>
              <w:left w:val="single" w:sz="4" w:space="0" w:color="auto"/>
              <w:bottom w:val="single" w:sz="4" w:space="0" w:color="auto"/>
              <w:right w:val="single" w:sz="4" w:space="0" w:color="auto"/>
            </w:tcBorders>
            <w:shd w:val="clear" w:color="auto" w:fill="auto"/>
            <w:vAlign w:val="center"/>
          </w:tcPr>
          <w:p w14:paraId="4202E556" w14:textId="77777777" w:rsidR="00E85D5B" w:rsidRPr="007F1D3F" w:rsidRDefault="00E85D5B" w:rsidP="008B55B7">
            <w:pPr>
              <w:autoSpaceDE w:val="0"/>
              <w:autoSpaceDN w:val="0"/>
              <w:adjustRightInd w:val="0"/>
              <w:jc w:val="center"/>
              <w:rPr>
                <w:sz w:val="26"/>
                <w:szCs w:val="26"/>
              </w:rPr>
            </w:pPr>
            <w:r w:rsidRPr="007F1D3F">
              <w:rPr>
                <w:sz w:val="26"/>
                <w:szCs w:val="26"/>
              </w:rPr>
              <w:t>100%</w:t>
            </w:r>
          </w:p>
        </w:tc>
      </w:tr>
      <w:tr w:rsidR="007F1D3F" w:rsidRPr="007F1D3F" w14:paraId="3CCF5672" w14:textId="77777777" w:rsidTr="00EA0305">
        <w:trPr>
          <w:trHeight w:val="319"/>
          <w:jc w:val="center"/>
        </w:trPr>
        <w:tc>
          <w:tcPr>
            <w:tcW w:w="382" w:type="pct"/>
            <w:tcBorders>
              <w:top w:val="single" w:sz="4" w:space="0" w:color="auto"/>
              <w:left w:val="single" w:sz="4" w:space="0" w:color="auto"/>
              <w:bottom w:val="single" w:sz="4" w:space="0" w:color="auto"/>
              <w:right w:val="single" w:sz="4" w:space="0" w:color="auto"/>
            </w:tcBorders>
            <w:shd w:val="clear" w:color="auto" w:fill="auto"/>
          </w:tcPr>
          <w:p w14:paraId="17ABEEDB" w14:textId="77777777" w:rsidR="00E85D5B" w:rsidRPr="007F1D3F" w:rsidRDefault="00E85D5B" w:rsidP="00EA0305">
            <w:pPr>
              <w:autoSpaceDE w:val="0"/>
              <w:autoSpaceDN w:val="0"/>
              <w:adjustRightInd w:val="0"/>
              <w:jc w:val="center"/>
              <w:rPr>
                <w:sz w:val="26"/>
                <w:szCs w:val="26"/>
              </w:rPr>
            </w:pPr>
            <w:r w:rsidRPr="007F1D3F">
              <w:rPr>
                <w:sz w:val="26"/>
                <w:szCs w:val="26"/>
              </w:rPr>
              <w:t>g</w:t>
            </w:r>
          </w:p>
        </w:tc>
        <w:tc>
          <w:tcPr>
            <w:tcW w:w="2193" w:type="pct"/>
            <w:tcBorders>
              <w:top w:val="single" w:sz="4" w:space="0" w:color="auto"/>
              <w:left w:val="single" w:sz="4" w:space="0" w:color="auto"/>
              <w:bottom w:val="single" w:sz="4" w:space="0" w:color="auto"/>
              <w:right w:val="single" w:sz="4" w:space="0" w:color="auto"/>
            </w:tcBorders>
            <w:shd w:val="clear" w:color="auto" w:fill="auto"/>
            <w:vAlign w:val="center"/>
          </w:tcPr>
          <w:p w14:paraId="39F705AD" w14:textId="77777777" w:rsidR="00E85D5B" w:rsidRPr="007F1D3F" w:rsidRDefault="00E85D5B" w:rsidP="00EA0305">
            <w:pPr>
              <w:autoSpaceDE w:val="0"/>
              <w:autoSpaceDN w:val="0"/>
              <w:adjustRightInd w:val="0"/>
              <w:rPr>
                <w:sz w:val="26"/>
                <w:szCs w:val="26"/>
              </w:rPr>
            </w:pPr>
            <w:proofErr w:type="spellStart"/>
            <w:r w:rsidRPr="007F1D3F">
              <w:rPr>
                <w:sz w:val="26"/>
                <w:szCs w:val="26"/>
              </w:rPr>
              <w:t>Cấp</w:t>
            </w:r>
            <w:proofErr w:type="spellEnd"/>
            <w:r w:rsidRPr="007F1D3F">
              <w:rPr>
                <w:sz w:val="26"/>
                <w:szCs w:val="26"/>
              </w:rPr>
              <w:t xml:space="preserve"> </w:t>
            </w:r>
            <w:proofErr w:type="spellStart"/>
            <w:r w:rsidRPr="007F1D3F">
              <w:rPr>
                <w:sz w:val="26"/>
                <w:szCs w:val="26"/>
              </w:rPr>
              <w:t>điện</w:t>
            </w:r>
            <w:proofErr w:type="spellEnd"/>
            <w:r w:rsidRPr="007F1D3F">
              <w:rPr>
                <w:sz w:val="26"/>
                <w:szCs w:val="26"/>
              </w:rPr>
              <w:t xml:space="preserve"> </w:t>
            </w:r>
            <w:proofErr w:type="spellStart"/>
            <w:r w:rsidRPr="007F1D3F">
              <w:rPr>
                <w:sz w:val="26"/>
                <w:szCs w:val="26"/>
              </w:rPr>
              <w:t>sinh</w:t>
            </w:r>
            <w:proofErr w:type="spellEnd"/>
            <w:r w:rsidRPr="007F1D3F">
              <w:rPr>
                <w:sz w:val="26"/>
                <w:szCs w:val="26"/>
              </w:rPr>
              <w:t xml:space="preserve"> </w:t>
            </w:r>
            <w:proofErr w:type="spellStart"/>
            <w:r w:rsidRPr="007F1D3F">
              <w:rPr>
                <w:sz w:val="26"/>
                <w:szCs w:val="26"/>
              </w:rPr>
              <w:t>hoạt</w:t>
            </w:r>
            <w:proofErr w:type="spellEnd"/>
          </w:p>
        </w:tc>
        <w:tc>
          <w:tcPr>
            <w:tcW w:w="898" w:type="pct"/>
            <w:tcBorders>
              <w:top w:val="single" w:sz="4" w:space="0" w:color="auto"/>
              <w:left w:val="single" w:sz="4" w:space="0" w:color="auto"/>
              <w:bottom w:val="single" w:sz="4" w:space="0" w:color="auto"/>
              <w:right w:val="single" w:sz="4" w:space="0" w:color="auto"/>
            </w:tcBorders>
            <w:shd w:val="clear" w:color="auto" w:fill="auto"/>
            <w:vAlign w:val="center"/>
          </w:tcPr>
          <w:p w14:paraId="54A18793" w14:textId="60AFB7D0" w:rsidR="00E85D5B" w:rsidRPr="007F1D3F" w:rsidRDefault="00E85D5B" w:rsidP="008B55B7">
            <w:pPr>
              <w:autoSpaceDE w:val="0"/>
              <w:autoSpaceDN w:val="0"/>
              <w:adjustRightInd w:val="0"/>
              <w:jc w:val="center"/>
              <w:rPr>
                <w:sz w:val="26"/>
                <w:szCs w:val="26"/>
              </w:rPr>
            </w:pPr>
            <w:r w:rsidRPr="007F1D3F">
              <w:rPr>
                <w:sz w:val="26"/>
                <w:szCs w:val="26"/>
              </w:rPr>
              <w:t>W/</w:t>
            </w:r>
            <w:proofErr w:type="spellStart"/>
            <w:r w:rsidRPr="007F1D3F">
              <w:rPr>
                <w:sz w:val="26"/>
                <w:szCs w:val="26"/>
              </w:rPr>
              <w:t>người</w:t>
            </w:r>
            <w:proofErr w:type="spellEnd"/>
          </w:p>
        </w:tc>
        <w:tc>
          <w:tcPr>
            <w:tcW w:w="769" w:type="pct"/>
            <w:tcBorders>
              <w:top w:val="single" w:sz="4" w:space="0" w:color="auto"/>
              <w:left w:val="single" w:sz="4" w:space="0" w:color="auto"/>
              <w:bottom w:val="single" w:sz="4" w:space="0" w:color="auto"/>
              <w:right w:val="single" w:sz="4" w:space="0" w:color="auto"/>
            </w:tcBorders>
            <w:shd w:val="clear" w:color="auto" w:fill="auto"/>
            <w:vAlign w:val="center"/>
          </w:tcPr>
          <w:p w14:paraId="53DB086A" w14:textId="06AA0725" w:rsidR="00E85D5B" w:rsidRPr="007F1D3F" w:rsidRDefault="00EA0305" w:rsidP="008B55B7">
            <w:pPr>
              <w:autoSpaceDE w:val="0"/>
              <w:autoSpaceDN w:val="0"/>
              <w:adjustRightInd w:val="0"/>
              <w:jc w:val="center"/>
              <w:rPr>
                <w:sz w:val="26"/>
                <w:szCs w:val="26"/>
              </w:rPr>
            </w:pPr>
            <w:r w:rsidRPr="007F1D3F">
              <w:rPr>
                <w:sz w:val="26"/>
                <w:szCs w:val="26"/>
              </w:rPr>
              <w:t>330</w:t>
            </w:r>
          </w:p>
        </w:tc>
        <w:tc>
          <w:tcPr>
            <w:tcW w:w="758" w:type="pct"/>
            <w:tcBorders>
              <w:top w:val="single" w:sz="4" w:space="0" w:color="auto"/>
              <w:left w:val="single" w:sz="4" w:space="0" w:color="auto"/>
              <w:bottom w:val="single" w:sz="4" w:space="0" w:color="auto"/>
              <w:right w:val="single" w:sz="4" w:space="0" w:color="auto"/>
            </w:tcBorders>
            <w:shd w:val="clear" w:color="auto" w:fill="auto"/>
            <w:vAlign w:val="center"/>
          </w:tcPr>
          <w:p w14:paraId="14DEA792" w14:textId="75450DA5" w:rsidR="00E85D5B" w:rsidRPr="007F1D3F" w:rsidRDefault="000025BC" w:rsidP="008B55B7">
            <w:pPr>
              <w:autoSpaceDE w:val="0"/>
              <w:autoSpaceDN w:val="0"/>
              <w:adjustRightInd w:val="0"/>
              <w:jc w:val="center"/>
              <w:rPr>
                <w:sz w:val="26"/>
                <w:szCs w:val="26"/>
              </w:rPr>
            </w:pPr>
            <w:r w:rsidRPr="007F1D3F">
              <w:rPr>
                <w:sz w:val="26"/>
                <w:szCs w:val="26"/>
              </w:rPr>
              <w:t>45</w:t>
            </w:r>
            <w:r w:rsidR="00E85D5B" w:rsidRPr="007F1D3F">
              <w:rPr>
                <w:sz w:val="26"/>
                <w:szCs w:val="26"/>
              </w:rPr>
              <w:t>0</w:t>
            </w:r>
          </w:p>
        </w:tc>
      </w:tr>
      <w:tr w:rsidR="007F1D3F" w:rsidRPr="007F1D3F" w14:paraId="515F3B58" w14:textId="77777777" w:rsidTr="00EA0305">
        <w:trPr>
          <w:trHeight w:val="319"/>
          <w:jc w:val="center"/>
        </w:trPr>
        <w:tc>
          <w:tcPr>
            <w:tcW w:w="382" w:type="pct"/>
            <w:tcBorders>
              <w:top w:val="single" w:sz="4" w:space="0" w:color="auto"/>
              <w:left w:val="single" w:sz="4" w:space="0" w:color="auto"/>
              <w:bottom w:val="single" w:sz="4" w:space="0" w:color="auto"/>
              <w:right w:val="single" w:sz="4" w:space="0" w:color="auto"/>
            </w:tcBorders>
            <w:shd w:val="clear" w:color="auto" w:fill="auto"/>
          </w:tcPr>
          <w:p w14:paraId="7934150C" w14:textId="77777777" w:rsidR="00E85D5B" w:rsidRPr="007F1D3F" w:rsidRDefault="00E85D5B" w:rsidP="00EA0305">
            <w:pPr>
              <w:autoSpaceDE w:val="0"/>
              <w:autoSpaceDN w:val="0"/>
              <w:adjustRightInd w:val="0"/>
              <w:jc w:val="center"/>
              <w:rPr>
                <w:sz w:val="26"/>
                <w:szCs w:val="26"/>
              </w:rPr>
            </w:pPr>
          </w:p>
        </w:tc>
        <w:tc>
          <w:tcPr>
            <w:tcW w:w="2193" w:type="pct"/>
            <w:tcBorders>
              <w:top w:val="single" w:sz="4" w:space="0" w:color="auto"/>
              <w:left w:val="single" w:sz="4" w:space="0" w:color="auto"/>
              <w:bottom w:val="single" w:sz="4" w:space="0" w:color="auto"/>
              <w:right w:val="single" w:sz="4" w:space="0" w:color="auto"/>
            </w:tcBorders>
            <w:shd w:val="clear" w:color="auto" w:fill="auto"/>
            <w:vAlign w:val="center"/>
          </w:tcPr>
          <w:p w14:paraId="5E18720E" w14:textId="77777777" w:rsidR="00E85D5B" w:rsidRPr="007F1D3F" w:rsidRDefault="00E85D5B" w:rsidP="00EA0305">
            <w:pPr>
              <w:autoSpaceDE w:val="0"/>
              <w:autoSpaceDN w:val="0"/>
              <w:adjustRightInd w:val="0"/>
              <w:rPr>
                <w:sz w:val="26"/>
                <w:szCs w:val="26"/>
              </w:rPr>
            </w:pPr>
            <w:proofErr w:type="spellStart"/>
            <w:r w:rsidRPr="007F1D3F">
              <w:rPr>
                <w:sz w:val="26"/>
                <w:szCs w:val="26"/>
              </w:rPr>
              <w:t>Cấp</w:t>
            </w:r>
            <w:proofErr w:type="spellEnd"/>
            <w:r w:rsidRPr="007F1D3F">
              <w:rPr>
                <w:sz w:val="26"/>
                <w:szCs w:val="26"/>
              </w:rPr>
              <w:t xml:space="preserve"> </w:t>
            </w:r>
            <w:proofErr w:type="spellStart"/>
            <w:r w:rsidRPr="007F1D3F">
              <w:rPr>
                <w:sz w:val="26"/>
                <w:szCs w:val="26"/>
              </w:rPr>
              <w:t>điện</w:t>
            </w:r>
            <w:proofErr w:type="spellEnd"/>
            <w:r w:rsidRPr="007F1D3F">
              <w:rPr>
                <w:sz w:val="26"/>
                <w:szCs w:val="26"/>
              </w:rPr>
              <w:t xml:space="preserve"> </w:t>
            </w:r>
            <w:proofErr w:type="spellStart"/>
            <w:r w:rsidRPr="007F1D3F">
              <w:rPr>
                <w:sz w:val="26"/>
                <w:szCs w:val="26"/>
              </w:rPr>
              <w:t>cộng</w:t>
            </w:r>
            <w:proofErr w:type="spellEnd"/>
            <w:r w:rsidRPr="007F1D3F">
              <w:rPr>
                <w:sz w:val="26"/>
                <w:szCs w:val="26"/>
              </w:rPr>
              <w:t xml:space="preserve"> </w:t>
            </w:r>
            <w:proofErr w:type="spellStart"/>
            <w:r w:rsidRPr="007F1D3F">
              <w:rPr>
                <w:sz w:val="26"/>
                <w:szCs w:val="26"/>
              </w:rPr>
              <w:t>cộng</w:t>
            </w:r>
            <w:proofErr w:type="spellEnd"/>
          </w:p>
        </w:tc>
        <w:tc>
          <w:tcPr>
            <w:tcW w:w="898" w:type="pct"/>
            <w:tcBorders>
              <w:top w:val="single" w:sz="4" w:space="0" w:color="auto"/>
              <w:left w:val="single" w:sz="4" w:space="0" w:color="auto"/>
              <w:bottom w:val="single" w:sz="4" w:space="0" w:color="auto"/>
              <w:right w:val="single" w:sz="4" w:space="0" w:color="auto"/>
            </w:tcBorders>
            <w:shd w:val="clear" w:color="auto" w:fill="auto"/>
            <w:vAlign w:val="center"/>
          </w:tcPr>
          <w:p w14:paraId="6ADC774C" w14:textId="77777777" w:rsidR="00E85D5B" w:rsidRPr="007F1D3F" w:rsidRDefault="00E85D5B" w:rsidP="008B55B7">
            <w:pPr>
              <w:autoSpaceDE w:val="0"/>
              <w:autoSpaceDN w:val="0"/>
              <w:adjustRightInd w:val="0"/>
              <w:jc w:val="center"/>
              <w:rPr>
                <w:sz w:val="26"/>
                <w:szCs w:val="26"/>
              </w:rPr>
            </w:pPr>
            <w:r w:rsidRPr="007F1D3F">
              <w:rPr>
                <w:sz w:val="26"/>
                <w:szCs w:val="26"/>
              </w:rPr>
              <w:t>%</w:t>
            </w:r>
          </w:p>
        </w:tc>
        <w:tc>
          <w:tcPr>
            <w:tcW w:w="769" w:type="pct"/>
            <w:tcBorders>
              <w:top w:val="single" w:sz="4" w:space="0" w:color="auto"/>
              <w:left w:val="single" w:sz="4" w:space="0" w:color="auto"/>
              <w:bottom w:val="single" w:sz="4" w:space="0" w:color="auto"/>
              <w:right w:val="single" w:sz="4" w:space="0" w:color="auto"/>
            </w:tcBorders>
            <w:shd w:val="clear" w:color="auto" w:fill="auto"/>
            <w:vAlign w:val="center"/>
          </w:tcPr>
          <w:p w14:paraId="26D99440" w14:textId="77777777" w:rsidR="00E85D5B" w:rsidRPr="007F1D3F" w:rsidRDefault="00E85D5B" w:rsidP="008B55B7">
            <w:pPr>
              <w:autoSpaceDE w:val="0"/>
              <w:autoSpaceDN w:val="0"/>
              <w:adjustRightInd w:val="0"/>
              <w:jc w:val="center"/>
              <w:rPr>
                <w:sz w:val="26"/>
                <w:szCs w:val="26"/>
              </w:rPr>
            </w:pPr>
            <w:r w:rsidRPr="007F1D3F">
              <w:rPr>
                <w:sz w:val="26"/>
                <w:szCs w:val="26"/>
              </w:rPr>
              <w:t>35%Qsh</w:t>
            </w:r>
          </w:p>
        </w:tc>
        <w:tc>
          <w:tcPr>
            <w:tcW w:w="758" w:type="pct"/>
            <w:tcBorders>
              <w:top w:val="single" w:sz="4" w:space="0" w:color="auto"/>
              <w:left w:val="single" w:sz="4" w:space="0" w:color="auto"/>
              <w:bottom w:val="single" w:sz="4" w:space="0" w:color="auto"/>
              <w:right w:val="single" w:sz="4" w:space="0" w:color="auto"/>
            </w:tcBorders>
            <w:shd w:val="clear" w:color="auto" w:fill="auto"/>
            <w:vAlign w:val="center"/>
          </w:tcPr>
          <w:p w14:paraId="041915A0" w14:textId="7D9A24E5" w:rsidR="00E85D5B" w:rsidRPr="007F1D3F" w:rsidRDefault="000025BC" w:rsidP="008B55B7">
            <w:pPr>
              <w:autoSpaceDE w:val="0"/>
              <w:autoSpaceDN w:val="0"/>
              <w:adjustRightInd w:val="0"/>
              <w:jc w:val="center"/>
              <w:rPr>
                <w:sz w:val="26"/>
                <w:szCs w:val="26"/>
              </w:rPr>
            </w:pPr>
            <w:r w:rsidRPr="007F1D3F">
              <w:rPr>
                <w:sz w:val="26"/>
                <w:szCs w:val="26"/>
              </w:rPr>
              <w:t>40</w:t>
            </w:r>
            <w:r w:rsidR="00E85D5B" w:rsidRPr="007F1D3F">
              <w:rPr>
                <w:sz w:val="26"/>
                <w:szCs w:val="26"/>
              </w:rPr>
              <w:t xml:space="preserve">% </w:t>
            </w:r>
            <w:proofErr w:type="spellStart"/>
            <w:r w:rsidR="00E85D5B" w:rsidRPr="007F1D3F">
              <w:rPr>
                <w:sz w:val="26"/>
                <w:szCs w:val="26"/>
              </w:rPr>
              <w:t>Qsh</w:t>
            </w:r>
            <w:proofErr w:type="spellEnd"/>
          </w:p>
        </w:tc>
      </w:tr>
      <w:tr w:rsidR="007F1D3F" w:rsidRPr="007F1D3F" w14:paraId="0C2BED98" w14:textId="77777777" w:rsidTr="00EA0305">
        <w:trPr>
          <w:trHeight w:val="319"/>
          <w:jc w:val="center"/>
        </w:trPr>
        <w:tc>
          <w:tcPr>
            <w:tcW w:w="382" w:type="pct"/>
            <w:tcBorders>
              <w:top w:val="single" w:sz="4" w:space="0" w:color="auto"/>
              <w:left w:val="single" w:sz="4" w:space="0" w:color="auto"/>
              <w:bottom w:val="single" w:sz="4" w:space="0" w:color="auto"/>
              <w:right w:val="single" w:sz="4" w:space="0" w:color="auto"/>
            </w:tcBorders>
            <w:shd w:val="clear" w:color="auto" w:fill="auto"/>
          </w:tcPr>
          <w:p w14:paraId="4D747CDA" w14:textId="77777777" w:rsidR="00E85D5B" w:rsidRPr="007F1D3F" w:rsidRDefault="00E85D5B" w:rsidP="00EA0305">
            <w:pPr>
              <w:autoSpaceDE w:val="0"/>
              <w:autoSpaceDN w:val="0"/>
              <w:adjustRightInd w:val="0"/>
              <w:jc w:val="center"/>
              <w:rPr>
                <w:sz w:val="26"/>
                <w:szCs w:val="26"/>
              </w:rPr>
            </w:pPr>
          </w:p>
        </w:tc>
        <w:tc>
          <w:tcPr>
            <w:tcW w:w="2193" w:type="pct"/>
            <w:tcBorders>
              <w:top w:val="single" w:sz="4" w:space="0" w:color="auto"/>
              <w:left w:val="single" w:sz="4" w:space="0" w:color="auto"/>
              <w:bottom w:val="single" w:sz="4" w:space="0" w:color="auto"/>
              <w:right w:val="single" w:sz="4" w:space="0" w:color="auto"/>
            </w:tcBorders>
            <w:shd w:val="clear" w:color="auto" w:fill="auto"/>
            <w:vAlign w:val="center"/>
          </w:tcPr>
          <w:p w14:paraId="08E6A7E4" w14:textId="77777777" w:rsidR="00E85D5B" w:rsidRPr="007F1D3F" w:rsidRDefault="00E85D5B" w:rsidP="00EA0305">
            <w:pPr>
              <w:autoSpaceDE w:val="0"/>
              <w:autoSpaceDN w:val="0"/>
              <w:adjustRightInd w:val="0"/>
              <w:rPr>
                <w:sz w:val="26"/>
                <w:szCs w:val="26"/>
              </w:rPr>
            </w:pPr>
            <w:proofErr w:type="spellStart"/>
            <w:r w:rsidRPr="007F1D3F">
              <w:rPr>
                <w:sz w:val="26"/>
                <w:szCs w:val="26"/>
              </w:rPr>
              <w:t>Cấp</w:t>
            </w:r>
            <w:proofErr w:type="spellEnd"/>
            <w:r w:rsidRPr="007F1D3F">
              <w:rPr>
                <w:sz w:val="26"/>
                <w:szCs w:val="26"/>
              </w:rPr>
              <w:t xml:space="preserve"> </w:t>
            </w:r>
            <w:proofErr w:type="spellStart"/>
            <w:r w:rsidRPr="007F1D3F">
              <w:rPr>
                <w:sz w:val="26"/>
                <w:szCs w:val="26"/>
              </w:rPr>
              <w:t>điện</w:t>
            </w:r>
            <w:proofErr w:type="spellEnd"/>
            <w:r w:rsidRPr="007F1D3F">
              <w:rPr>
                <w:sz w:val="26"/>
                <w:szCs w:val="26"/>
              </w:rPr>
              <w:t xml:space="preserve"> </w:t>
            </w:r>
            <w:proofErr w:type="spellStart"/>
            <w:r w:rsidRPr="007F1D3F">
              <w:rPr>
                <w:sz w:val="26"/>
                <w:szCs w:val="26"/>
              </w:rPr>
              <w:t>công</w:t>
            </w:r>
            <w:proofErr w:type="spellEnd"/>
            <w:r w:rsidRPr="007F1D3F">
              <w:rPr>
                <w:sz w:val="26"/>
                <w:szCs w:val="26"/>
              </w:rPr>
              <w:t xml:space="preserve"> </w:t>
            </w:r>
            <w:proofErr w:type="spellStart"/>
            <w:r w:rsidRPr="007F1D3F">
              <w:rPr>
                <w:sz w:val="26"/>
                <w:szCs w:val="26"/>
              </w:rPr>
              <w:t>nghiệp</w:t>
            </w:r>
            <w:proofErr w:type="spellEnd"/>
          </w:p>
        </w:tc>
        <w:tc>
          <w:tcPr>
            <w:tcW w:w="898" w:type="pct"/>
            <w:tcBorders>
              <w:top w:val="single" w:sz="4" w:space="0" w:color="auto"/>
              <w:left w:val="single" w:sz="4" w:space="0" w:color="auto"/>
              <w:bottom w:val="single" w:sz="4" w:space="0" w:color="auto"/>
              <w:right w:val="single" w:sz="4" w:space="0" w:color="auto"/>
            </w:tcBorders>
            <w:shd w:val="clear" w:color="auto" w:fill="auto"/>
            <w:vAlign w:val="center"/>
          </w:tcPr>
          <w:p w14:paraId="13C39080" w14:textId="77777777" w:rsidR="00E85D5B" w:rsidRPr="007F1D3F" w:rsidRDefault="00E85D5B" w:rsidP="008B55B7">
            <w:pPr>
              <w:autoSpaceDE w:val="0"/>
              <w:autoSpaceDN w:val="0"/>
              <w:adjustRightInd w:val="0"/>
              <w:jc w:val="center"/>
              <w:rPr>
                <w:sz w:val="26"/>
                <w:szCs w:val="26"/>
              </w:rPr>
            </w:pPr>
            <w:r w:rsidRPr="007F1D3F">
              <w:rPr>
                <w:sz w:val="26"/>
                <w:szCs w:val="26"/>
              </w:rPr>
              <w:t>KW/ha</w:t>
            </w:r>
          </w:p>
        </w:tc>
        <w:tc>
          <w:tcPr>
            <w:tcW w:w="769" w:type="pct"/>
            <w:tcBorders>
              <w:top w:val="single" w:sz="4" w:space="0" w:color="auto"/>
              <w:left w:val="single" w:sz="4" w:space="0" w:color="auto"/>
              <w:bottom w:val="single" w:sz="4" w:space="0" w:color="auto"/>
              <w:right w:val="single" w:sz="4" w:space="0" w:color="auto"/>
            </w:tcBorders>
            <w:shd w:val="clear" w:color="auto" w:fill="auto"/>
            <w:vAlign w:val="center"/>
          </w:tcPr>
          <w:p w14:paraId="508B3A98" w14:textId="77777777" w:rsidR="00E85D5B" w:rsidRPr="007F1D3F" w:rsidRDefault="00E85D5B" w:rsidP="008B55B7">
            <w:pPr>
              <w:autoSpaceDE w:val="0"/>
              <w:autoSpaceDN w:val="0"/>
              <w:adjustRightInd w:val="0"/>
              <w:jc w:val="center"/>
              <w:rPr>
                <w:sz w:val="26"/>
                <w:szCs w:val="26"/>
              </w:rPr>
            </w:pPr>
            <w:r w:rsidRPr="007F1D3F">
              <w:rPr>
                <w:sz w:val="26"/>
                <w:szCs w:val="26"/>
              </w:rPr>
              <w:t>50-350</w:t>
            </w:r>
          </w:p>
        </w:tc>
        <w:tc>
          <w:tcPr>
            <w:tcW w:w="758" w:type="pct"/>
            <w:tcBorders>
              <w:top w:val="single" w:sz="4" w:space="0" w:color="auto"/>
              <w:left w:val="single" w:sz="4" w:space="0" w:color="auto"/>
              <w:bottom w:val="single" w:sz="4" w:space="0" w:color="auto"/>
              <w:right w:val="single" w:sz="4" w:space="0" w:color="auto"/>
            </w:tcBorders>
            <w:shd w:val="clear" w:color="auto" w:fill="auto"/>
            <w:vAlign w:val="center"/>
          </w:tcPr>
          <w:p w14:paraId="0853A6A0" w14:textId="77777777" w:rsidR="00E85D5B" w:rsidRPr="007F1D3F" w:rsidRDefault="00E85D5B" w:rsidP="008B55B7">
            <w:pPr>
              <w:autoSpaceDE w:val="0"/>
              <w:autoSpaceDN w:val="0"/>
              <w:adjustRightInd w:val="0"/>
              <w:jc w:val="center"/>
              <w:rPr>
                <w:sz w:val="26"/>
                <w:szCs w:val="26"/>
              </w:rPr>
            </w:pPr>
            <w:r w:rsidRPr="007F1D3F">
              <w:rPr>
                <w:sz w:val="26"/>
                <w:szCs w:val="26"/>
              </w:rPr>
              <w:t>50-350</w:t>
            </w:r>
          </w:p>
        </w:tc>
      </w:tr>
      <w:tr w:rsidR="007F1D3F" w:rsidRPr="007F1D3F" w14:paraId="1F655D67" w14:textId="77777777" w:rsidTr="00EA0305">
        <w:trPr>
          <w:trHeight w:val="319"/>
          <w:jc w:val="center"/>
        </w:trPr>
        <w:tc>
          <w:tcPr>
            <w:tcW w:w="382" w:type="pct"/>
            <w:tcBorders>
              <w:top w:val="single" w:sz="4" w:space="0" w:color="auto"/>
              <w:left w:val="single" w:sz="4" w:space="0" w:color="auto"/>
              <w:bottom w:val="single" w:sz="4" w:space="0" w:color="auto"/>
              <w:right w:val="single" w:sz="4" w:space="0" w:color="auto"/>
            </w:tcBorders>
            <w:shd w:val="clear" w:color="auto" w:fill="auto"/>
          </w:tcPr>
          <w:p w14:paraId="0C468CCE" w14:textId="77777777" w:rsidR="00E85D5B" w:rsidRPr="007F1D3F" w:rsidRDefault="00E85D5B" w:rsidP="00EA0305">
            <w:pPr>
              <w:autoSpaceDE w:val="0"/>
              <w:autoSpaceDN w:val="0"/>
              <w:adjustRightInd w:val="0"/>
              <w:jc w:val="center"/>
              <w:rPr>
                <w:sz w:val="26"/>
                <w:szCs w:val="26"/>
              </w:rPr>
            </w:pPr>
          </w:p>
        </w:tc>
        <w:tc>
          <w:tcPr>
            <w:tcW w:w="2193" w:type="pct"/>
            <w:tcBorders>
              <w:top w:val="single" w:sz="4" w:space="0" w:color="auto"/>
              <w:left w:val="single" w:sz="4" w:space="0" w:color="auto"/>
              <w:bottom w:val="single" w:sz="4" w:space="0" w:color="auto"/>
              <w:right w:val="single" w:sz="4" w:space="0" w:color="auto"/>
            </w:tcBorders>
            <w:shd w:val="clear" w:color="auto" w:fill="auto"/>
            <w:vAlign w:val="center"/>
          </w:tcPr>
          <w:p w14:paraId="0994713D" w14:textId="77777777" w:rsidR="00E85D5B" w:rsidRPr="007F1D3F" w:rsidRDefault="00E85D5B" w:rsidP="00EA0305">
            <w:pPr>
              <w:autoSpaceDE w:val="0"/>
              <w:autoSpaceDN w:val="0"/>
              <w:adjustRightInd w:val="0"/>
              <w:rPr>
                <w:sz w:val="26"/>
                <w:szCs w:val="26"/>
              </w:rPr>
            </w:pPr>
            <w:proofErr w:type="spellStart"/>
            <w:r w:rsidRPr="007F1D3F">
              <w:rPr>
                <w:sz w:val="26"/>
                <w:szCs w:val="26"/>
              </w:rPr>
              <w:t>Chiếu</w:t>
            </w:r>
            <w:proofErr w:type="spellEnd"/>
            <w:r w:rsidRPr="007F1D3F">
              <w:rPr>
                <w:sz w:val="26"/>
                <w:szCs w:val="26"/>
              </w:rPr>
              <w:t xml:space="preserve"> </w:t>
            </w:r>
            <w:proofErr w:type="spellStart"/>
            <w:r w:rsidRPr="007F1D3F">
              <w:rPr>
                <w:sz w:val="26"/>
                <w:szCs w:val="26"/>
              </w:rPr>
              <w:t>sáng</w:t>
            </w:r>
            <w:proofErr w:type="spellEnd"/>
            <w:r w:rsidRPr="007F1D3F">
              <w:rPr>
                <w:sz w:val="26"/>
                <w:szCs w:val="26"/>
              </w:rPr>
              <w:t xml:space="preserve"> </w:t>
            </w:r>
            <w:proofErr w:type="spellStart"/>
            <w:r w:rsidRPr="007F1D3F">
              <w:rPr>
                <w:sz w:val="26"/>
                <w:szCs w:val="26"/>
              </w:rPr>
              <w:t>giao</w:t>
            </w:r>
            <w:proofErr w:type="spellEnd"/>
            <w:r w:rsidRPr="007F1D3F">
              <w:rPr>
                <w:sz w:val="26"/>
                <w:szCs w:val="26"/>
              </w:rPr>
              <w:t xml:space="preserve"> </w:t>
            </w:r>
            <w:proofErr w:type="spellStart"/>
            <w:r w:rsidRPr="007F1D3F">
              <w:rPr>
                <w:sz w:val="26"/>
                <w:szCs w:val="26"/>
              </w:rPr>
              <w:t>thông</w:t>
            </w:r>
            <w:proofErr w:type="spellEnd"/>
            <w:r w:rsidRPr="007F1D3F">
              <w:rPr>
                <w:sz w:val="26"/>
                <w:szCs w:val="26"/>
              </w:rPr>
              <w:t xml:space="preserve"> </w:t>
            </w:r>
            <w:proofErr w:type="spellStart"/>
            <w:r w:rsidRPr="007F1D3F">
              <w:rPr>
                <w:sz w:val="26"/>
                <w:szCs w:val="26"/>
              </w:rPr>
              <w:t>cây</w:t>
            </w:r>
            <w:proofErr w:type="spellEnd"/>
            <w:r w:rsidRPr="007F1D3F">
              <w:rPr>
                <w:sz w:val="26"/>
                <w:szCs w:val="26"/>
              </w:rPr>
              <w:t xml:space="preserve"> </w:t>
            </w:r>
            <w:proofErr w:type="spellStart"/>
            <w:r w:rsidRPr="007F1D3F">
              <w:rPr>
                <w:sz w:val="26"/>
                <w:szCs w:val="26"/>
              </w:rPr>
              <w:t>xanh</w:t>
            </w:r>
            <w:proofErr w:type="spellEnd"/>
          </w:p>
        </w:tc>
        <w:tc>
          <w:tcPr>
            <w:tcW w:w="898" w:type="pct"/>
            <w:tcBorders>
              <w:top w:val="single" w:sz="4" w:space="0" w:color="auto"/>
              <w:left w:val="single" w:sz="4" w:space="0" w:color="auto"/>
              <w:bottom w:val="single" w:sz="4" w:space="0" w:color="auto"/>
              <w:right w:val="single" w:sz="4" w:space="0" w:color="auto"/>
            </w:tcBorders>
            <w:shd w:val="clear" w:color="auto" w:fill="auto"/>
            <w:vAlign w:val="center"/>
          </w:tcPr>
          <w:p w14:paraId="1EC8DFB1" w14:textId="77777777" w:rsidR="00E85D5B" w:rsidRPr="007F1D3F" w:rsidRDefault="00E85D5B" w:rsidP="008B55B7">
            <w:pPr>
              <w:autoSpaceDE w:val="0"/>
              <w:autoSpaceDN w:val="0"/>
              <w:adjustRightInd w:val="0"/>
              <w:jc w:val="center"/>
              <w:rPr>
                <w:sz w:val="26"/>
                <w:szCs w:val="26"/>
              </w:rPr>
            </w:pPr>
            <w:r w:rsidRPr="007F1D3F">
              <w:rPr>
                <w:sz w:val="26"/>
                <w:szCs w:val="26"/>
              </w:rPr>
              <w:t>W/m</w:t>
            </w:r>
            <w:r w:rsidRPr="007F1D3F">
              <w:rPr>
                <w:sz w:val="26"/>
                <w:szCs w:val="26"/>
                <w:vertAlign w:val="superscript"/>
              </w:rPr>
              <w:t>2</w:t>
            </w:r>
          </w:p>
        </w:tc>
        <w:tc>
          <w:tcPr>
            <w:tcW w:w="769" w:type="pct"/>
            <w:tcBorders>
              <w:top w:val="single" w:sz="4" w:space="0" w:color="auto"/>
              <w:left w:val="single" w:sz="4" w:space="0" w:color="auto"/>
              <w:bottom w:val="single" w:sz="4" w:space="0" w:color="auto"/>
              <w:right w:val="single" w:sz="4" w:space="0" w:color="auto"/>
            </w:tcBorders>
            <w:shd w:val="clear" w:color="auto" w:fill="auto"/>
            <w:vAlign w:val="center"/>
          </w:tcPr>
          <w:p w14:paraId="1B3A5B6D" w14:textId="77777777" w:rsidR="00E85D5B" w:rsidRPr="007F1D3F" w:rsidRDefault="00E85D5B" w:rsidP="008B55B7">
            <w:pPr>
              <w:autoSpaceDE w:val="0"/>
              <w:autoSpaceDN w:val="0"/>
              <w:adjustRightInd w:val="0"/>
              <w:jc w:val="center"/>
              <w:rPr>
                <w:sz w:val="26"/>
                <w:szCs w:val="26"/>
              </w:rPr>
            </w:pPr>
            <w:r w:rsidRPr="007F1D3F">
              <w:rPr>
                <w:sz w:val="26"/>
                <w:szCs w:val="26"/>
              </w:rPr>
              <w:t>0,5÷1,0</w:t>
            </w:r>
          </w:p>
        </w:tc>
        <w:tc>
          <w:tcPr>
            <w:tcW w:w="758" w:type="pct"/>
            <w:tcBorders>
              <w:top w:val="single" w:sz="4" w:space="0" w:color="auto"/>
              <w:left w:val="single" w:sz="4" w:space="0" w:color="auto"/>
              <w:bottom w:val="single" w:sz="4" w:space="0" w:color="auto"/>
              <w:right w:val="single" w:sz="4" w:space="0" w:color="auto"/>
            </w:tcBorders>
            <w:shd w:val="clear" w:color="auto" w:fill="auto"/>
            <w:vAlign w:val="center"/>
          </w:tcPr>
          <w:p w14:paraId="28D21B13" w14:textId="77777777" w:rsidR="00E85D5B" w:rsidRPr="007F1D3F" w:rsidRDefault="00E85D5B" w:rsidP="008B55B7">
            <w:pPr>
              <w:autoSpaceDE w:val="0"/>
              <w:autoSpaceDN w:val="0"/>
              <w:adjustRightInd w:val="0"/>
              <w:jc w:val="center"/>
              <w:rPr>
                <w:sz w:val="26"/>
                <w:szCs w:val="26"/>
              </w:rPr>
            </w:pPr>
            <w:r w:rsidRPr="007F1D3F">
              <w:rPr>
                <w:sz w:val="26"/>
                <w:szCs w:val="26"/>
              </w:rPr>
              <w:t>0,5÷1,0</w:t>
            </w:r>
          </w:p>
        </w:tc>
      </w:tr>
      <w:tr w:rsidR="007F1D3F" w:rsidRPr="007F1D3F" w14:paraId="578D08F6" w14:textId="77777777" w:rsidTr="00EA0305">
        <w:trPr>
          <w:trHeight w:val="319"/>
          <w:jc w:val="center"/>
        </w:trPr>
        <w:tc>
          <w:tcPr>
            <w:tcW w:w="382" w:type="pct"/>
            <w:tcBorders>
              <w:top w:val="single" w:sz="4" w:space="0" w:color="auto"/>
              <w:left w:val="single" w:sz="4" w:space="0" w:color="auto"/>
              <w:bottom w:val="single" w:sz="4" w:space="0" w:color="auto"/>
              <w:right w:val="single" w:sz="4" w:space="0" w:color="auto"/>
            </w:tcBorders>
            <w:shd w:val="clear" w:color="auto" w:fill="auto"/>
          </w:tcPr>
          <w:p w14:paraId="0EBD066C" w14:textId="77777777" w:rsidR="00317FA8" w:rsidRPr="007F1D3F" w:rsidRDefault="00317FA8" w:rsidP="00EA0305">
            <w:pPr>
              <w:autoSpaceDE w:val="0"/>
              <w:autoSpaceDN w:val="0"/>
              <w:adjustRightInd w:val="0"/>
              <w:jc w:val="center"/>
              <w:rPr>
                <w:sz w:val="26"/>
                <w:szCs w:val="26"/>
              </w:rPr>
            </w:pPr>
            <w:r w:rsidRPr="007F1D3F">
              <w:rPr>
                <w:sz w:val="26"/>
                <w:szCs w:val="26"/>
              </w:rPr>
              <w:t>h</w:t>
            </w:r>
          </w:p>
        </w:tc>
        <w:tc>
          <w:tcPr>
            <w:tcW w:w="2193" w:type="pct"/>
            <w:tcBorders>
              <w:top w:val="single" w:sz="4" w:space="0" w:color="auto"/>
              <w:left w:val="single" w:sz="4" w:space="0" w:color="auto"/>
              <w:bottom w:val="single" w:sz="4" w:space="0" w:color="auto"/>
              <w:right w:val="single" w:sz="4" w:space="0" w:color="auto"/>
            </w:tcBorders>
            <w:shd w:val="clear" w:color="auto" w:fill="auto"/>
            <w:vAlign w:val="center"/>
          </w:tcPr>
          <w:p w14:paraId="04AC1416" w14:textId="16EBA44A" w:rsidR="00317FA8" w:rsidRPr="007F1D3F" w:rsidRDefault="00317FA8" w:rsidP="00EA0305">
            <w:pPr>
              <w:autoSpaceDE w:val="0"/>
              <w:autoSpaceDN w:val="0"/>
              <w:adjustRightInd w:val="0"/>
              <w:rPr>
                <w:sz w:val="26"/>
                <w:szCs w:val="26"/>
              </w:rPr>
            </w:pPr>
            <w:proofErr w:type="spellStart"/>
            <w:r w:rsidRPr="007F1D3F">
              <w:rPr>
                <w:sz w:val="26"/>
                <w:szCs w:val="26"/>
              </w:rPr>
              <w:t>Mật</w:t>
            </w:r>
            <w:proofErr w:type="spellEnd"/>
            <w:r w:rsidRPr="007F1D3F">
              <w:rPr>
                <w:sz w:val="26"/>
                <w:szCs w:val="26"/>
              </w:rPr>
              <w:t xml:space="preserve"> </w:t>
            </w:r>
            <w:proofErr w:type="spellStart"/>
            <w:r w:rsidRPr="007F1D3F">
              <w:rPr>
                <w:sz w:val="26"/>
                <w:szCs w:val="26"/>
              </w:rPr>
              <w:t>độ</w:t>
            </w:r>
            <w:proofErr w:type="spellEnd"/>
            <w:r w:rsidRPr="007F1D3F">
              <w:rPr>
                <w:sz w:val="26"/>
                <w:szCs w:val="26"/>
              </w:rPr>
              <w:t xml:space="preserve"> </w:t>
            </w:r>
            <w:proofErr w:type="spellStart"/>
            <w:r w:rsidRPr="007F1D3F">
              <w:rPr>
                <w:sz w:val="26"/>
                <w:szCs w:val="26"/>
              </w:rPr>
              <w:t>thuê</w:t>
            </w:r>
            <w:proofErr w:type="spellEnd"/>
            <w:r w:rsidRPr="007F1D3F">
              <w:rPr>
                <w:sz w:val="26"/>
                <w:szCs w:val="26"/>
              </w:rPr>
              <w:t xml:space="preserve"> bao </w:t>
            </w:r>
            <w:proofErr w:type="spellStart"/>
            <w:r w:rsidR="009764D6" w:rsidRPr="007F1D3F">
              <w:rPr>
                <w:sz w:val="26"/>
                <w:szCs w:val="26"/>
              </w:rPr>
              <w:t>băng</w:t>
            </w:r>
            <w:proofErr w:type="spellEnd"/>
            <w:r w:rsidR="009764D6" w:rsidRPr="007F1D3F">
              <w:rPr>
                <w:sz w:val="26"/>
                <w:szCs w:val="26"/>
              </w:rPr>
              <w:t xml:space="preserve"> </w:t>
            </w:r>
            <w:proofErr w:type="spellStart"/>
            <w:r w:rsidR="009764D6" w:rsidRPr="007F1D3F">
              <w:rPr>
                <w:sz w:val="26"/>
                <w:szCs w:val="26"/>
              </w:rPr>
              <w:t>rộng</w:t>
            </w:r>
            <w:proofErr w:type="spellEnd"/>
            <w:r w:rsidR="009764D6" w:rsidRPr="007F1D3F">
              <w:rPr>
                <w:sz w:val="26"/>
                <w:szCs w:val="26"/>
              </w:rPr>
              <w:t xml:space="preserve"> di </w:t>
            </w:r>
            <w:proofErr w:type="spellStart"/>
            <w:r w:rsidR="009764D6" w:rsidRPr="007F1D3F">
              <w:rPr>
                <w:sz w:val="26"/>
                <w:szCs w:val="26"/>
              </w:rPr>
              <w:t>động</w:t>
            </w:r>
            <w:proofErr w:type="spellEnd"/>
          </w:p>
        </w:tc>
        <w:tc>
          <w:tcPr>
            <w:tcW w:w="898" w:type="pct"/>
            <w:tcBorders>
              <w:top w:val="single" w:sz="4" w:space="0" w:color="auto"/>
              <w:left w:val="single" w:sz="4" w:space="0" w:color="auto"/>
              <w:bottom w:val="single" w:sz="4" w:space="0" w:color="auto"/>
              <w:right w:val="single" w:sz="4" w:space="0" w:color="auto"/>
            </w:tcBorders>
            <w:shd w:val="clear" w:color="auto" w:fill="auto"/>
            <w:vAlign w:val="center"/>
          </w:tcPr>
          <w:p w14:paraId="588B41F8" w14:textId="688E5B2C" w:rsidR="00317FA8" w:rsidRPr="007F1D3F" w:rsidRDefault="00317FA8" w:rsidP="00317FA8">
            <w:pPr>
              <w:autoSpaceDE w:val="0"/>
              <w:autoSpaceDN w:val="0"/>
              <w:adjustRightInd w:val="0"/>
              <w:jc w:val="center"/>
              <w:rPr>
                <w:sz w:val="26"/>
                <w:szCs w:val="26"/>
              </w:rPr>
            </w:pPr>
            <w:r w:rsidRPr="007F1D3F">
              <w:rPr>
                <w:sz w:val="26"/>
                <w:szCs w:val="26"/>
              </w:rPr>
              <w:t xml:space="preserve">TB/100 </w:t>
            </w:r>
            <w:proofErr w:type="spellStart"/>
            <w:r w:rsidRPr="007F1D3F">
              <w:rPr>
                <w:sz w:val="26"/>
                <w:szCs w:val="26"/>
              </w:rPr>
              <w:t>dân</w:t>
            </w:r>
            <w:proofErr w:type="spellEnd"/>
          </w:p>
        </w:tc>
        <w:tc>
          <w:tcPr>
            <w:tcW w:w="769" w:type="pct"/>
            <w:tcBorders>
              <w:top w:val="single" w:sz="4" w:space="0" w:color="auto"/>
              <w:left w:val="single" w:sz="4" w:space="0" w:color="auto"/>
              <w:bottom w:val="single" w:sz="4" w:space="0" w:color="auto"/>
              <w:right w:val="single" w:sz="4" w:space="0" w:color="auto"/>
            </w:tcBorders>
            <w:shd w:val="clear" w:color="auto" w:fill="auto"/>
            <w:vAlign w:val="center"/>
          </w:tcPr>
          <w:p w14:paraId="716EA6D9" w14:textId="5E46D58B" w:rsidR="00317FA8" w:rsidRPr="007F1D3F" w:rsidRDefault="00317FA8" w:rsidP="00317FA8">
            <w:pPr>
              <w:autoSpaceDE w:val="0"/>
              <w:autoSpaceDN w:val="0"/>
              <w:adjustRightInd w:val="0"/>
              <w:jc w:val="center"/>
              <w:rPr>
                <w:sz w:val="26"/>
                <w:szCs w:val="26"/>
              </w:rPr>
            </w:pPr>
            <w:r w:rsidRPr="007F1D3F">
              <w:rPr>
                <w:sz w:val="26"/>
                <w:szCs w:val="26"/>
              </w:rPr>
              <w:t>≥</w:t>
            </w:r>
            <w:r w:rsidR="00126225" w:rsidRPr="007F1D3F">
              <w:rPr>
                <w:sz w:val="26"/>
                <w:szCs w:val="26"/>
              </w:rPr>
              <w:t>80</w:t>
            </w:r>
          </w:p>
        </w:tc>
        <w:tc>
          <w:tcPr>
            <w:tcW w:w="758" w:type="pct"/>
            <w:tcBorders>
              <w:top w:val="single" w:sz="4" w:space="0" w:color="auto"/>
              <w:left w:val="single" w:sz="4" w:space="0" w:color="auto"/>
              <w:bottom w:val="single" w:sz="4" w:space="0" w:color="auto"/>
              <w:right w:val="single" w:sz="4" w:space="0" w:color="auto"/>
            </w:tcBorders>
            <w:shd w:val="clear" w:color="auto" w:fill="auto"/>
            <w:vAlign w:val="center"/>
          </w:tcPr>
          <w:p w14:paraId="3D03D848" w14:textId="197471D0" w:rsidR="00317FA8" w:rsidRPr="007F1D3F" w:rsidRDefault="00126225" w:rsidP="00317FA8">
            <w:pPr>
              <w:autoSpaceDE w:val="0"/>
              <w:autoSpaceDN w:val="0"/>
              <w:adjustRightInd w:val="0"/>
              <w:jc w:val="center"/>
              <w:rPr>
                <w:sz w:val="26"/>
                <w:szCs w:val="26"/>
              </w:rPr>
            </w:pPr>
            <w:r w:rsidRPr="007F1D3F">
              <w:rPr>
                <w:sz w:val="26"/>
                <w:szCs w:val="26"/>
              </w:rPr>
              <w:t>100</w:t>
            </w:r>
          </w:p>
        </w:tc>
      </w:tr>
    </w:tbl>
    <w:p w14:paraId="7A2723D2" w14:textId="03494C28" w:rsidR="00E85D5B" w:rsidRPr="007F1D3F" w:rsidRDefault="00E85D5B" w:rsidP="000D5FDA">
      <w:pPr>
        <w:pStyle w:val="paragraph"/>
        <w:spacing w:before="0" w:beforeAutospacing="0" w:after="120" w:afterAutospacing="0"/>
        <w:ind w:right="90" w:firstLine="567"/>
        <w:jc w:val="both"/>
        <w:textAlignment w:val="baseline"/>
        <w:rPr>
          <w:rStyle w:val="normaltextrun"/>
          <w:i/>
          <w:iCs/>
          <w:sz w:val="26"/>
          <w:szCs w:val="26"/>
          <w:lang w:val="sv-SE"/>
        </w:rPr>
      </w:pPr>
      <w:bookmarkStart w:id="255" w:name="_Toc157002318"/>
      <w:bookmarkStart w:id="256" w:name="_Toc166486505"/>
      <w:r w:rsidRPr="007F1D3F">
        <w:rPr>
          <w:rStyle w:val="normaltextrun"/>
          <w:i/>
          <w:iCs/>
          <w:sz w:val="26"/>
          <w:szCs w:val="26"/>
          <w:lang w:val="sv-SE"/>
        </w:rPr>
        <w:t xml:space="preserve">(Các chỉ tiêu được tính toán xác định cụ thể trong quá trình lập </w:t>
      </w:r>
      <w:r w:rsidR="00EA0305" w:rsidRPr="007F1D3F">
        <w:rPr>
          <w:rStyle w:val="normaltextrun"/>
          <w:i/>
          <w:iCs/>
          <w:sz w:val="26"/>
          <w:szCs w:val="26"/>
          <w:lang w:val="sv-SE"/>
        </w:rPr>
        <w:t xml:space="preserve">đồ án </w:t>
      </w:r>
      <w:r w:rsidRPr="007F1D3F">
        <w:rPr>
          <w:rStyle w:val="normaltextrun"/>
          <w:i/>
          <w:iCs/>
          <w:sz w:val="26"/>
          <w:szCs w:val="26"/>
          <w:lang w:val="sv-SE"/>
        </w:rPr>
        <w:t>quy hoạch).</w:t>
      </w:r>
      <w:bookmarkEnd w:id="255"/>
      <w:bookmarkEnd w:id="256"/>
      <w:r w:rsidR="00D10811" w:rsidRPr="007F1D3F">
        <w:rPr>
          <w:rStyle w:val="normaltextrun"/>
          <w:i/>
          <w:iCs/>
          <w:sz w:val="26"/>
          <w:szCs w:val="26"/>
          <w:lang w:val="sv-SE"/>
        </w:rPr>
        <w:t xml:space="preserve"> </w:t>
      </w:r>
    </w:p>
    <w:p w14:paraId="20FB508D" w14:textId="5F489C9D" w:rsidR="0082251A" w:rsidRPr="007F1D3F" w:rsidRDefault="0082251A" w:rsidP="00AE0801">
      <w:pPr>
        <w:pStyle w:val="ListParagraph"/>
        <w:numPr>
          <w:ilvl w:val="1"/>
          <w:numId w:val="12"/>
        </w:numPr>
        <w:tabs>
          <w:tab w:val="left" w:pos="567"/>
        </w:tabs>
        <w:spacing w:before="120" w:after="120"/>
        <w:ind w:left="426" w:hanging="426"/>
        <w:jc w:val="both"/>
        <w:outlineLvl w:val="1"/>
        <w:rPr>
          <w:b/>
          <w:sz w:val="26"/>
          <w:szCs w:val="26"/>
        </w:rPr>
      </w:pPr>
      <w:bookmarkStart w:id="257" w:name="_Toc169595931"/>
      <w:r w:rsidRPr="007F1D3F">
        <w:rPr>
          <w:b/>
          <w:sz w:val="26"/>
          <w:szCs w:val="26"/>
        </w:rPr>
        <w:t xml:space="preserve">Các </w:t>
      </w:r>
      <w:proofErr w:type="spellStart"/>
      <w:r w:rsidRPr="007F1D3F">
        <w:rPr>
          <w:b/>
          <w:sz w:val="26"/>
          <w:szCs w:val="26"/>
        </w:rPr>
        <w:t>yêu</w:t>
      </w:r>
      <w:proofErr w:type="spellEnd"/>
      <w:r w:rsidRPr="007F1D3F">
        <w:rPr>
          <w:b/>
          <w:sz w:val="26"/>
          <w:szCs w:val="26"/>
        </w:rPr>
        <w:t xml:space="preserve"> </w:t>
      </w:r>
      <w:proofErr w:type="spellStart"/>
      <w:r w:rsidRPr="007F1D3F">
        <w:rPr>
          <w:b/>
          <w:sz w:val="26"/>
          <w:szCs w:val="26"/>
        </w:rPr>
        <w:t>cầu</w:t>
      </w:r>
      <w:proofErr w:type="spellEnd"/>
      <w:r w:rsidRPr="007F1D3F">
        <w:rPr>
          <w:b/>
          <w:sz w:val="26"/>
          <w:szCs w:val="26"/>
        </w:rPr>
        <w:t xml:space="preserve"> </w:t>
      </w:r>
      <w:proofErr w:type="spellStart"/>
      <w:r w:rsidRPr="007F1D3F">
        <w:rPr>
          <w:b/>
          <w:sz w:val="26"/>
          <w:szCs w:val="26"/>
        </w:rPr>
        <w:t>chính</w:t>
      </w:r>
      <w:proofErr w:type="spellEnd"/>
      <w:r w:rsidRPr="007F1D3F">
        <w:rPr>
          <w:b/>
          <w:sz w:val="26"/>
          <w:szCs w:val="26"/>
        </w:rPr>
        <w:t xml:space="preserve"> </w:t>
      </w:r>
      <w:proofErr w:type="spellStart"/>
      <w:r w:rsidRPr="007F1D3F">
        <w:rPr>
          <w:b/>
          <w:sz w:val="26"/>
          <w:szCs w:val="26"/>
        </w:rPr>
        <w:t>về</w:t>
      </w:r>
      <w:proofErr w:type="spellEnd"/>
      <w:r w:rsidRPr="007F1D3F">
        <w:rPr>
          <w:b/>
          <w:sz w:val="26"/>
          <w:szCs w:val="26"/>
        </w:rPr>
        <w:t xml:space="preserve"> </w:t>
      </w:r>
      <w:proofErr w:type="spellStart"/>
      <w:r w:rsidRPr="007F1D3F">
        <w:rPr>
          <w:b/>
          <w:sz w:val="26"/>
          <w:szCs w:val="26"/>
        </w:rPr>
        <w:t>nội</w:t>
      </w:r>
      <w:proofErr w:type="spellEnd"/>
      <w:r w:rsidRPr="007F1D3F">
        <w:rPr>
          <w:b/>
          <w:sz w:val="26"/>
          <w:szCs w:val="26"/>
        </w:rPr>
        <w:t xml:space="preserve"> dung </w:t>
      </w:r>
      <w:proofErr w:type="spellStart"/>
      <w:r w:rsidRPr="007F1D3F">
        <w:rPr>
          <w:b/>
          <w:sz w:val="26"/>
          <w:szCs w:val="26"/>
        </w:rPr>
        <w:t>nghiên</w:t>
      </w:r>
      <w:proofErr w:type="spellEnd"/>
      <w:r w:rsidRPr="007F1D3F">
        <w:rPr>
          <w:b/>
          <w:sz w:val="26"/>
          <w:szCs w:val="26"/>
        </w:rPr>
        <w:t xml:space="preserve"> </w:t>
      </w:r>
      <w:proofErr w:type="spellStart"/>
      <w:r w:rsidRPr="007F1D3F">
        <w:rPr>
          <w:b/>
          <w:sz w:val="26"/>
          <w:szCs w:val="26"/>
        </w:rPr>
        <w:t>cứu</w:t>
      </w:r>
      <w:proofErr w:type="spellEnd"/>
      <w:r w:rsidRPr="007F1D3F">
        <w:rPr>
          <w:b/>
          <w:sz w:val="26"/>
          <w:szCs w:val="26"/>
        </w:rPr>
        <w:t xml:space="preserve"> </w:t>
      </w:r>
      <w:proofErr w:type="spellStart"/>
      <w:r w:rsidRPr="007F1D3F">
        <w:rPr>
          <w:b/>
          <w:sz w:val="26"/>
          <w:szCs w:val="26"/>
        </w:rPr>
        <w:t>và</w:t>
      </w:r>
      <w:proofErr w:type="spellEnd"/>
      <w:r w:rsidRPr="007F1D3F">
        <w:rPr>
          <w:b/>
          <w:sz w:val="26"/>
          <w:szCs w:val="26"/>
        </w:rPr>
        <w:t xml:space="preserve"> </w:t>
      </w:r>
      <w:proofErr w:type="spellStart"/>
      <w:r w:rsidRPr="007F1D3F">
        <w:rPr>
          <w:b/>
          <w:sz w:val="26"/>
          <w:szCs w:val="26"/>
        </w:rPr>
        <w:t>các</w:t>
      </w:r>
      <w:proofErr w:type="spellEnd"/>
      <w:r w:rsidRPr="007F1D3F">
        <w:rPr>
          <w:b/>
          <w:sz w:val="26"/>
          <w:szCs w:val="26"/>
        </w:rPr>
        <w:t xml:space="preserve"> </w:t>
      </w:r>
      <w:proofErr w:type="spellStart"/>
      <w:r w:rsidRPr="007F1D3F">
        <w:rPr>
          <w:b/>
          <w:sz w:val="26"/>
          <w:szCs w:val="26"/>
        </w:rPr>
        <w:t>nguyên</w:t>
      </w:r>
      <w:proofErr w:type="spellEnd"/>
      <w:r w:rsidRPr="007F1D3F">
        <w:rPr>
          <w:b/>
          <w:sz w:val="26"/>
          <w:szCs w:val="26"/>
        </w:rPr>
        <w:t xml:space="preserve"> </w:t>
      </w:r>
      <w:proofErr w:type="spellStart"/>
      <w:r w:rsidRPr="007F1D3F">
        <w:rPr>
          <w:b/>
          <w:sz w:val="26"/>
          <w:szCs w:val="26"/>
        </w:rPr>
        <w:t>tắc</w:t>
      </w:r>
      <w:proofErr w:type="spellEnd"/>
      <w:r w:rsidRPr="007F1D3F">
        <w:rPr>
          <w:b/>
          <w:sz w:val="26"/>
          <w:szCs w:val="26"/>
        </w:rPr>
        <w:t xml:space="preserve"> </w:t>
      </w:r>
      <w:proofErr w:type="spellStart"/>
      <w:r w:rsidRPr="007F1D3F">
        <w:rPr>
          <w:b/>
          <w:sz w:val="26"/>
          <w:szCs w:val="26"/>
        </w:rPr>
        <w:t>về</w:t>
      </w:r>
      <w:proofErr w:type="spellEnd"/>
      <w:r w:rsidRPr="007F1D3F">
        <w:rPr>
          <w:b/>
          <w:sz w:val="26"/>
          <w:szCs w:val="26"/>
        </w:rPr>
        <w:t xml:space="preserve"> </w:t>
      </w:r>
      <w:proofErr w:type="spellStart"/>
      <w:r w:rsidRPr="007F1D3F">
        <w:rPr>
          <w:b/>
          <w:sz w:val="26"/>
          <w:szCs w:val="26"/>
        </w:rPr>
        <w:t>tổ</w:t>
      </w:r>
      <w:proofErr w:type="spellEnd"/>
      <w:r w:rsidRPr="007F1D3F">
        <w:rPr>
          <w:b/>
          <w:sz w:val="26"/>
          <w:szCs w:val="26"/>
        </w:rPr>
        <w:t xml:space="preserve"> </w:t>
      </w:r>
      <w:proofErr w:type="spellStart"/>
      <w:r w:rsidRPr="007F1D3F">
        <w:rPr>
          <w:b/>
          <w:sz w:val="26"/>
          <w:szCs w:val="26"/>
        </w:rPr>
        <w:t>chức</w:t>
      </w:r>
      <w:proofErr w:type="spellEnd"/>
      <w:r w:rsidRPr="007F1D3F">
        <w:rPr>
          <w:b/>
          <w:sz w:val="26"/>
          <w:szCs w:val="26"/>
        </w:rPr>
        <w:t xml:space="preserve"> </w:t>
      </w:r>
      <w:proofErr w:type="spellStart"/>
      <w:r w:rsidRPr="007F1D3F">
        <w:rPr>
          <w:b/>
          <w:sz w:val="26"/>
          <w:szCs w:val="26"/>
        </w:rPr>
        <w:t>không</w:t>
      </w:r>
      <w:proofErr w:type="spellEnd"/>
      <w:r w:rsidRPr="007F1D3F">
        <w:rPr>
          <w:b/>
          <w:sz w:val="26"/>
          <w:szCs w:val="26"/>
        </w:rPr>
        <w:t xml:space="preserve"> </w:t>
      </w:r>
      <w:proofErr w:type="spellStart"/>
      <w:r w:rsidRPr="007F1D3F">
        <w:rPr>
          <w:b/>
          <w:sz w:val="26"/>
          <w:szCs w:val="26"/>
        </w:rPr>
        <w:t>gian</w:t>
      </w:r>
      <w:proofErr w:type="spellEnd"/>
      <w:r w:rsidRPr="007F1D3F">
        <w:rPr>
          <w:b/>
          <w:sz w:val="26"/>
          <w:szCs w:val="26"/>
        </w:rPr>
        <w:t xml:space="preserve">, </w:t>
      </w:r>
      <w:proofErr w:type="spellStart"/>
      <w:r w:rsidRPr="007F1D3F">
        <w:rPr>
          <w:b/>
          <w:sz w:val="26"/>
          <w:szCs w:val="26"/>
        </w:rPr>
        <w:t>kiến</w:t>
      </w:r>
      <w:proofErr w:type="spellEnd"/>
      <w:r w:rsidRPr="007F1D3F">
        <w:rPr>
          <w:b/>
          <w:sz w:val="26"/>
          <w:szCs w:val="26"/>
        </w:rPr>
        <w:t xml:space="preserve"> </w:t>
      </w:r>
      <w:proofErr w:type="spellStart"/>
      <w:r w:rsidRPr="007F1D3F">
        <w:rPr>
          <w:b/>
          <w:sz w:val="26"/>
          <w:szCs w:val="26"/>
        </w:rPr>
        <w:t>trúc</w:t>
      </w:r>
      <w:proofErr w:type="spellEnd"/>
      <w:r w:rsidRPr="007F1D3F">
        <w:rPr>
          <w:b/>
          <w:sz w:val="26"/>
          <w:szCs w:val="26"/>
        </w:rPr>
        <w:t xml:space="preserve">, </w:t>
      </w:r>
      <w:proofErr w:type="spellStart"/>
      <w:r w:rsidRPr="007F1D3F">
        <w:rPr>
          <w:b/>
          <w:sz w:val="26"/>
          <w:szCs w:val="26"/>
        </w:rPr>
        <w:t>kết</w:t>
      </w:r>
      <w:proofErr w:type="spellEnd"/>
      <w:r w:rsidRPr="007F1D3F">
        <w:rPr>
          <w:b/>
          <w:sz w:val="26"/>
          <w:szCs w:val="26"/>
        </w:rPr>
        <w:t xml:space="preserve"> </w:t>
      </w:r>
      <w:proofErr w:type="spellStart"/>
      <w:r w:rsidRPr="007F1D3F">
        <w:rPr>
          <w:b/>
          <w:sz w:val="26"/>
          <w:szCs w:val="26"/>
        </w:rPr>
        <w:t>nối</w:t>
      </w:r>
      <w:proofErr w:type="spellEnd"/>
      <w:r w:rsidRPr="007F1D3F">
        <w:rPr>
          <w:b/>
          <w:sz w:val="26"/>
          <w:szCs w:val="26"/>
        </w:rPr>
        <w:t xml:space="preserve"> ha </w:t>
      </w:r>
      <w:proofErr w:type="spellStart"/>
      <w:r w:rsidRPr="007F1D3F">
        <w:rPr>
          <w:b/>
          <w:sz w:val="26"/>
          <w:szCs w:val="26"/>
        </w:rPr>
        <w:t>t</w:t>
      </w:r>
      <w:r w:rsidR="005B2A6B" w:rsidRPr="007F1D3F">
        <w:rPr>
          <w:b/>
          <w:sz w:val="26"/>
          <w:szCs w:val="26"/>
        </w:rPr>
        <w:t>ầng</w:t>
      </w:r>
      <w:proofErr w:type="spellEnd"/>
      <w:r w:rsidRPr="007F1D3F">
        <w:rPr>
          <w:b/>
          <w:sz w:val="26"/>
          <w:szCs w:val="26"/>
        </w:rPr>
        <w:t xml:space="preserve"> </w:t>
      </w:r>
      <w:proofErr w:type="spellStart"/>
      <w:r w:rsidRPr="007F1D3F">
        <w:rPr>
          <w:b/>
          <w:sz w:val="26"/>
          <w:szCs w:val="26"/>
        </w:rPr>
        <w:t>kỹ</w:t>
      </w:r>
      <w:proofErr w:type="spellEnd"/>
      <w:r w:rsidRPr="007F1D3F">
        <w:rPr>
          <w:b/>
          <w:sz w:val="26"/>
          <w:szCs w:val="26"/>
        </w:rPr>
        <w:t xml:space="preserve"> </w:t>
      </w:r>
      <w:proofErr w:type="spellStart"/>
      <w:r w:rsidRPr="007F1D3F">
        <w:rPr>
          <w:b/>
          <w:sz w:val="26"/>
          <w:szCs w:val="26"/>
        </w:rPr>
        <w:t>thuật</w:t>
      </w:r>
      <w:bookmarkEnd w:id="257"/>
      <w:proofErr w:type="spellEnd"/>
    </w:p>
    <w:p w14:paraId="05E8E53F" w14:textId="75711CA3" w:rsidR="00696E67" w:rsidRPr="007F1D3F" w:rsidRDefault="001B2F2B" w:rsidP="001B2F2B">
      <w:pPr>
        <w:tabs>
          <w:tab w:val="left" w:pos="851"/>
        </w:tabs>
        <w:spacing w:before="120" w:after="120" w:line="264" w:lineRule="auto"/>
        <w:jc w:val="both"/>
        <w:outlineLvl w:val="1"/>
        <w:rPr>
          <w:b/>
          <w:i/>
          <w:iCs/>
          <w:sz w:val="26"/>
          <w:szCs w:val="26"/>
          <w:lang w:val="sv-SE"/>
        </w:rPr>
      </w:pPr>
      <w:bookmarkStart w:id="258" w:name="_Toc169595932"/>
      <w:bookmarkStart w:id="259" w:name="_Toc216977976"/>
      <w:bookmarkStart w:id="260" w:name="_Toc370285317"/>
      <w:bookmarkStart w:id="261" w:name="_Toc66726202"/>
      <w:bookmarkStart w:id="262" w:name="_Toc83026277"/>
      <w:r w:rsidRPr="007F1D3F">
        <w:rPr>
          <w:b/>
          <w:i/>
          <w:iCs/>
          <w:sz w:val="26"/>
          <w:szCs w:val="26"/>
          <w:lang w:val="sv-SE"/>
        </w:rPr>
        <w:t>2.1</w:t>
      </w:r>
      <w:r w:rsidR="008440E2">
        <w:rPr>
          <w:b/>
          <w:i/>
          <w:iCs/>
          <w:sz w:val="26"/>
          <w:szCs w:val="26"/>
          <w:lang w:val="sv-SE"/>
        </w:rPr>
        <w:t>3</w:t>
      </w:r>
      <w:r w:rsidRPr="007F1D3F">
        <w:rPr>
          <w:b/>
          <w:i/>
          <w:iCs/>
          <w:sz w:val="26"/>
          <w:szCs w:val="26"/>
          <w:lang w:val="sv-SE"/>
        </w:rPr>
        <w:t xml:space="preserve">.1. </w:t>
      </w:r>
      <w:r w:rsidR="00696E67" w:rsidRPr="007F1D3F">
        <w:rPr>
          <w:b/>
          <w:i/>
          <w:iCs/>
          <w:sz w:val="26"/>
          <w:szCs w:val="26"/>
          <w:lang w:val="sv-SE"/>
        </w:rPr>
        <w:t>Phân tích đánh giá hiện trạng khu vực lập quy hoạch và xác định quy mô phát triển.</w:t>
      </w:r>
      <w:bookmarkEnd w:id="258"/>
    </w:p>
    <w:bookmarkEnd w:id="259"/>
    <w:bookmarkEnd w:id="260"/>
    <w:bookmarkEnd w:id="261"/>
    <w:bookmarkEnd w:id="262"/>
    <w:p w14:paraId="52AF4E9E" w14:textId="6139F3FA" w:rsidR="00696E67" w:rsidRPr="007F1D3F" w:rsidRDefault="00277B8E" w:rsidP="001B2F2B">
      <w:pPr>
        <w:pStyle w:val="paragraph"/>
        <w:spacing w:before="0" w:beforeAutospacing="0" w:after="120" w:afterAutospacing="0"/>
        <w:ind w:right="90" w:firstLine="567"/>
        <w:jc w:val="both"/>
        <w:textAlignment w:val="baseline"/>
        <w:rPr>
          <w:rStyle w:val="normaltextrun"/>
          <w:i/>
          <w:iCs/>
          <w:sz w:val="26"/>
          <w:szCs w:val="26"/>
          <w:lang w:val="sv-SE"/>
        </w:rPr>
      </w:pPr>
      <w:r w:rsidRPr="007F1D3F">
        <w:rPr>
          <w:rStyle w:val="normaltextrun"/>
          <w:i/>
          <w:iCs/>
          <w:sz w:val="26"/>
          <w:szCs w:val="26"/>
          <w:lang w:val="sv-SE"/>
        </w:rPr>
        <w:t xml:space="preserve">a) </w:t>
      </w:r>
      <w:r w:rsidR="00696E67" w:rsidRPr="007F1D3F">
        <w:rPr>
          <w:rStyle w:val="normaltextrun"/>
          <w:i/>
          <w:iCs/>
          <w:sz w:val="26"/>
          <w:szCs w:val="26"/>
          <w:lang w:val="sv-SE"/>
        </w:rPr>
        <w:t>Đánh giá các điều kiện tự nhiên</w:t>
      </w:r>
    </w:p>
    <w:p w14:paraId="2A67EE19" w14:textId="47760B44" w:rsidR="00696E67" w:rsidRPr="007F1D3F" w:rsidRDefault="00A30754" w:rsidP="001B2F2B">
      <w:pPr>
        <w:pStyle w:val="paragraph"/>
        <w:spacing w:before="0" w:beforeAutospacing="0" w:after="120" w:afterAutospacing="0"/>
        <w:ind w:right="90" w:firstLine="567"/>
        <w:jc w:val="both"/>
        <w:textAlignment w:val="baseline"/>
        <w:rPr>
          <w:rStyle w:val="normaltextrun"/>
          <w:sz w:val="26"/>
          <w:szCs w:val="26"/>
          <w:lang w:val="sv-SE"/>
        </w:rPr>
      </w:pPr>
      <w:r w:rsidRPr="007F1D3F">
        <w:rPr>
          <w:rStyle w:val="normaltextrun"/>
          <w:sz w:val="26"/>
          <w:szCs w:val="26"/>
          <w:lang w:val="sv-SE"/>
        </w:rPr>
        <w:t xml:space="preserve">- </w:t>
      </w:r>
      <w:r w:rsidR="00696E67" w:rsidRPr="007F1D3F">
        <w:rPr>
          <w:rStyle w:val="normaltextrun"/>
          <w:sz w:val="26"/>
          <w:szCs w:val="26"/>
          <w:lang w:val="sv-SE"/>
        </w:rPr>
        <w:t xml:space="preserve">Tổng quan các đặc điểm tự nhiên (địa hình, địa mạo, khí hậu, thủy hải văn, thủy lợi, địa chất công trình, địa chấn...), đặc điểm cảnh quan sinh thái của khu vực trong mối liên kết với các khu vực có liên quan. </w:t>
      </w:r>
    </w:p>
    <w:p w14:paraId="702601BB" w14:textId="540F1393" w:rsidR="00696E67" w:rsidRPr="007F1D3F" w:rsidRDefault="00A30754" w:rsidP="001B2F2B">
      <w:pPr>
        <w:pStyle w:val="paragraph"/>
        <w:spacing w:before="0" w:beforeAutospacing="0" w:after="120" w:afterAutospacing="0"/>
        <w:ind w:right="90" w:firstLine="567"/>
        <w:jc w:val="both"/>
        <w:textAlignment w:val="baseline"/>
        <w:rPr>
          <w:rStyle w:val="normaltextrun"/>
          <w:sz w:val="26"/>
          <w:szCs w:val="26"/>
          <w:lang w:val="sv-SE"/>
        </w:rPr>
      </w:pPr>
      <w:r w:rsidRPr="007F1D3F">
        <w:rPr>
          <w:rStyle w:val="normaltextrun"/>
          <w:sz w:val="26"/>
          <w:szCs w:val="26"/>
          <w:lang w:val="sv-SE"/>
        </w:rPr>
        <w:t xml:space="preserve">- </w:t>
      </w:r>
      <w:r w:rsidR="00696E67" w:rsidRPr="007F1D3F">
        <w:rPr>
          <w:rStyle w:val="normaltextrun"/>
          <w:sz w:val="26"/>
          <w:szCs w:val="26"/>
          <w:lang w:val="sv-SE"/>
        </w:rPr>
        <w:t>Đánh giá và nhận xét điều kiện tự nhiên đặc thù và các ảnh hưởng tiêu cực và tích cực tới sự phát triển của khu vực nghiên cứu. Đánh giá chi tiết về quỹ đất xây dựng trên cơ sở phân vùng xây dựng thuận lợi, không thuận lợi và cấm xây dựng.</w:t>
      </w:r>
    </w:p>
    <w:p w14:paraId="7D1D5C2A" w14:textId="71D9A622" w:rsidR="00696E67" w:rsidRPr="007F1D3F" w:rsidRDefault="00A30754" w:rsidP="001B2F2B">
      <w:pPr>
        <w:pStyle w:val="paragraph"/>
        <w:spacing w:before="0" w:beforeAutospacing="0" w:after="120" w:afterAutospacing="0"/>
        <w:ind w:right="90" w:firstLine="567"/>
        <w:jc w:val="both"/>
        <w:textAlignment w:val="baseline"/>
        <w:rPr>
          <w:rStyle w:val="normaltextrun"/>
          <w:sz w:val="26"/>
          <w:szCs w:val="26"/>
          <w:lang w:val="sv-SE"/>
        </w:rPr>
      </w:pPr>
      <w:r w:rsidRPr="007F1D3F">
        <w:rPr>
          <w:rStyle w:val="normaltextrun"/>
          <w:sz w:val="26"/>
          <w:szCs w:val="26"/>
          <w:lang w:val="sv-SE"/>
        </w:rPr>
        <w:t xml:space="preserve">- </w:t>
      </w:r>
      <w:r w:rsidR="00696E67" w:rsidRPr="007F1D3F">
        <w:rPr>
          <w:rStyle w:val="normaltextrun"/>
          <w:sz w:val="26"/>
          <w:szCs w:val="26"/>
          <w:lang w:val="sv-SE"/>
        </w:rPr>
        <w:t>Xác định các khu vực có tiềm năng về tự nhiên, có thể khai thác tạo động lực phát triển kinh tế, đô thị v.v...</w:t>
      </w:r>
    </w:p>
    <w:p w14:paraId="6DB14270" w14:textId="45C75732" w:rsidR="000645D1" w:rsidRPr="007F1D3F" w:rsidRDefault="00A30754" w:rsidP="001B2F2B">
      <w:pPr>
        <w:pStyle w:val="paragraph"/>
        <w:spacing w:before="0" w:beforeAutospacing="0" w:after="120" w:afterAutospacing="0"/>
        <w:ind w:right="90" w:firstLine="567"/>
        <w:jc w:val="both"/>
        <w:textAlignment w:val="baseline"/>
        <w:rPr>
          <w:rStyle w:val="normaltextrun"/>
          <w:sz w:val="26"/>
          <w:szCs w:val="26"/>
          <w:lang w:val="sv-SE"/>
        </w:rPr>
      </w:pPr>
      <w:r w:rsidRPr="007F1D3F">
        <w:rPr>
          <w:rStyle w:val="normaltextrun"/>
          <w:sz w:val="26"/>
          <w:szCs w:val="26"/>
          <w:lang w:val="sv-SE"/>
        </w:rPr>
        <w:t>-</w:t>
      </w:r>
      <w:r w:rsidR="00696E67" w:rsidRPr="007F1D3F">
        <w:rPr>
          <w:rStyle w:val="normaltextrun"/>
          <w:sz w:val="26"/>
          <w:szCs w:val="26"/>
          <w:lang w:val="sv-SE"/>
        </w:rPr>
        <w:t xml:space="preserve"> Trong quá trình lập đồ án quy hoạch, cần lưu ý đến một số khu vực đã được điều tra, đánh giá khoáng sản. Các khu vực thăm dò, khai thác, chế biến khoáng sản quốc gia và khu vực dự trữ khoáng sản quốc gia đã được phê duyệt. </w:t>
      </w:r>
    </w:p>
    <w:p w14:paraId="6A65B390" w14:textId="73481649" w:rsidR="00696E67" w:rsidRPr="007F1D3F" w:rsidRDefault="00277B8E" w:rsidP="001B2F2B">
      <w:pPr>
        <w:pStyle w:val="paragraph"/>
        <w:spacing w:before="0" w:beforeAutospacing="0" w:after="120" w:afterAutospacing="0"/>
        <w:ind w:right="90" w:firstLine="567"/>
        <w:jc w:val="both"/>
        <w:textAlignment w:val="baseline"/>
        <w:rPr>
          <w:rStyle w:val="normaltextrun"/>
          <w:i/>
          <w:iCs/>
          <w:sz w:val="26"/>
          <w:szCs w:val="26"/>
          <w:lang w:val="sv-SE"/>
        </w:rPr>
      </w:pPr>
      <w:r w:rsidRPr="007F1D3F">
        <w:rPr>
          <w:rStyle w:val="normaltextrun"/>
          <w:i/>
          <w:iCs/>
          <w:sz w:val="26"/>
          <w:szCs w:val="26"/>
          <w:lang w:val="sv-SE"/>
        </w:rPr>
        <w:lastRenderedPageBreak/>
        <w:t xml:space="preserve">b) </w:t>
      </w:r>
      <w:r w:rsidR="00696E67" w:rsidRPr="007F1D3F">
        <w:rPr>
          <w:rStyle w:val="normaltextrun"/>
          <w:i/>
          <w:iCs/>
          <w:sz w:val="26"/>
          <w:szCs w:val="26"/>
          <w:lang w:val="sv-SE"/>
        </w:rPr>
        <w:t>Phân tích, đánh giá hiện trạng kinh tế - xã hội</w:t>
      </w:r>
    </w:p>
    <w:p w14:paraId="5AA68256" w14:textId="51AFDC85" w:rsidR="00696E67" w:rsidRPr="007F1D3F" w:rsidRDefault="00A30754" w:rsidP="001B2F2B">
      <w:pPr>
        <w:pStyle w:val="paragraph"/>
        <w:spacing w:before="0" w:beforeAutospacing="0" w:after="120" w:afterAutospacing="0"/>
        <w:ind w:right="90" w:firstLine="567"/>
        <w:jc w:val="both"/>
        <w:textAlignment w:val="baseline"/>
        <w:rPr>
          <w:rStyle w:val="normaltextrun"/>
          <w:sz w:val="26"/>
          <w:szCs w:val="26"/>
          <w:lang w:val="sv-SE"/>
        </w:rPr>
      </w:pPr>
      <w:r w:rsidRPr="007F1D3F">
        <w:rPr>
          <w:rStyle w:val="normaltextrun"/>
          <w:sz w:val="26"/>
          <w:szCs w:val="26"/>
          <w:lang w:val="sv-SE"/>
        </w:rPr>
        <w:t xml:space="preserve">- </w:t>
      </w:r>
      <w:r w:rsidR="00696E67" w:rsidRPr="007F1D3F">
        <w:rPr>
          <w:rStyle w:val="normaltextrun"/>
          <w:sz w:val="26"/>
          <w:szCs w:val="26"/>
          <w:lang w:val="sv-SE"/>
        </w:rPr>
        <w:t>Đánh giá hiện trạng phát triển kinh tế - xã hội trong phạm vi lập quy hoạch, phân tích các yếu tố hiện trạng dân số, lao động, việc làm trong khu vực nghiên cứu quy hoạch. Xem xét mức độ phát triển kinh tế, khả năng tăng trưởng, thu hút nguồn nhân lực và mối liên hệ kinh tế, văn hóa với các khu vực khác trong tỉnh.</w:t>
      </w:r>
    </w:p>
    <w:p w14:paraId="40E31414" w14:textId="1C8BE738" w:rsidR="00696E67" w:rsidRPr="007F1D3F" w:rsidRDefault="00A30754" w:rsidP="001B2F2B">
      <w:pPr>
        <w:pStyle w:val="paragraph"/>
        <w:spacing w:before="0" w:beforeAutospacing="0" w:after="120" w:afterAutospacing="0"/>
        <w:ind w:right="90" w:firstLine="567"/>
        <w:jc w:val="both"/>
        <w:textAlignment w:val="baseline"/>
        <w:rPr>
          <w:rStyle w:val="normaltextrun"/>
          <w:sz w:val="26"/>
          <w:szCs w:val="26"/>
          <w:lang w:val="sv-SE"/>
        </w:rPr>
      </w:pPr>
      <w:r w:rsidRPr="007F1D3F">
        <w:rPr>
          <w:rStyle w:val="normaltextrun"/>
          <w:sz w:val="26"/>
          <w:szCs w:val="26"/>
          <w:lang w:val="sv-SE"/>
        </w:rPr>
        <w:t xml:space="preserve">- </w:t>
      </w:r>
      <w:r w:rsidR="00696E67" w:rsidRPr="007F1D3F">
        <w:rPr>
          <w:rStyle w:val="normaltextrun"/>
          <w:sz w:val="26"/>
          <w:szCs w:val="26"/>
          <w:lang w:val="sv-SE"/>
        </w:rPr>
        <w:t>Đánh giá thực trạng phát triển các ngành, lĩnh vực,</w:t>
      </w:r>
      <w:r w:rsidR="009E1341" w:rsidRPr="007F1D3F">
        <w:rPr>
          <w:rStyle w:val="normaltextrun"/>
          <w:sz w:val="26"/>
          <w:szCs w:val="26"/>
          <w:lang w:val="sv-SE"/>
        </w:rPr>
        <w:t xml:space="preserve"> hệ thống hạ tầng kinh tế,</w:t>
      </w:r>
      <w:r w:rsidR="00696E67" w:rsidRPr="007F1D3F">
        <w:rPr>
          <w:rStyle w:val="normaltextrun"/>
          <w:sz w:val="26"/>
          <w:szCs w:val="26"/>
          <w:lang w:val="sv-SE"/>
        </w:rPr>
        <w:t xml:space="preserve"> mức độ đáp ứng của hạ tầng này đối với tính chất và sự phát triển của </w:t>
      </w:r>
      <w:r w:rsidR="00277B8E" w:rsidRPr="007F1D3F">
        <w:rPr>
          <w:rStyle w:val="normaltextrun"/>
          <w:sz w:val="26"/>
          <w:szCs w:val="26"/>
          <w:lang w:val="sv-SE"/>
        </w:rPr>
        <w:t>thị xã Hoài Nhơn</w:t>
      </w:r>
      <w:r w:rsidR="00696E67" w:rsidRPr="007F1D3F">
        <w:rPr>
          <w:rStyle w:val="normaltextrun"/>
          <w:sz w:val="26"/>
          <w:szCs w:val="26"/>
          <w:lang w:val="sv-SE"/>
        </w:rPr>
        <w:t xml:space="preserve"> nói riêng và của tỉnh </w:t>
      </w:r>
      <w:r w:rsidR="00277B8E" w:rsidRPr="007F1D3F">
        <w:rPr>
          <w:rStyle w:val="normaltextrun"/>
          <w:sz w:val="26"/>
          <w:szCs w:val="26"/>
          <w:lang w:val="sv-SE"/>
        </w:rPr>
        <w:t>Bình Định</w:t>
      </w:r>
      <w:r w:rsidR="00696E67" w:rsidRPr="007F1D3F">
        <w:rPr>
          <w:rStyle w:val="normaltextrun"/>
          <w:sz w:val="26"/>
          <w:szCs w:val="26"/>
          <w:lang w:val="sv-SE"/>
        </w:rPr>
        <w:t xml:space="preserve"> nói chung.</w:t>
      </w:r>
    </w:p>
    <w:p w14:paraId="62862040" w14:textId="70941256" w:rsidR="00696E67" w:rsidRPr="007F1D3F" w:rsidRDefault="00A30754" w:rsidP="001B2F2B">
      <w:pPr>
        <w:pStyle w:val="paragraph"/>
        <w:spacing w:before="0" w:beforeAutospacing="0" w:after="120" w:afterAutospacing="0"/>
        <w:ind w:right="90" w:firstLine="567"/>
        <w:jc w:val="both"/>
        <w:textAlignment w:val="baseline"/>
        <w:rPr>
          <w:rStyle w:val="normaltextrun"/>
          <w:sz w:val="26"/>
          <w:szCs w:val="26"/>
          <w:lang w:val="sv-SE"/>
        </w:rPr>
      </w:pPr>
      <w:r w:rsidRPr="007F1D3F">
        <w:rPr>
          <w:rStyle w:val="normaltextrun"/>
          <w:sz w:val="26"/>
          <w:szCs w:val="26"/>
          <w:lang w:val="sv-SE"/>
        </w:rPr>
        <w:t xml:space="preserve">- </w:t>
      </w:r>
      <w:r w:rsidR="00696E67" w:rsidRPr="007F1D3F">
        <w:rPr>
          <w:rStyle w:val="normaltextrun"/>
          <w:sz w:val="26"/>
          <w:szCs w:val="26"/>
          <w:lang w:val="sv-SE"/>
        </w:rPr>
        <w:t>Nghiên cứu tập quán sinh hoạt, văn hóa, tín ngưỡng của người dân, trong đó xác định các tiềm năng có thể khai thác, nhân rộng phục vụ nhu cầu phát triển kinh tế.</w:t>
      </w:r>
    </w:p>
    <w:p w14:paraId="4E90210C" w14:textId="6A59D30F" w:rsidR="00696E67" w:rsidRPr="007F1D3F" w:rsidRDefault="00A30754" w:rsidP="001B2F2B">
      <w:pPr>
        <w:pStyle w:val="paragraph"/>
        <w:spacing w:before="0" w:beforeAutospacing="0" w:after="120" w:afterAutospacing="0"/>
        <w:ind w:right="90" w:firstLine="567"/>
        <w:jc w:val="both"/>
        <w:textAlignment w:val="baseline"/>
        <w:rPr>
          <w:rStyle w:val="normaltextrun"/>
          <w:sz w:val="26"/>
          <w:szCs w:val="26"/>
          <w:lang w:val="sv-SE"/>
        </w:rPr>
      </w:pPr>
      <w:r w:rsidRPr="007F1D3F">
        <w:rPr>
          <w:rStyle w:val="normaltextrun"/>
          <w:sz w:val="26"/>
          <w:szCs w:val="26"/>
          <w:lang w:val="sv-SE"/>
        </w:rPr>
        <w:t xml:space="preserve">- </w:t>
      </w:r>
      <w:r w:rsidR="00696E67" w:rsidRPr="007F1D3F">
        <w:rPr>
          <w:rStyle w:val="normaltextrun"/>
          <w:sz w:val="26"/>
          <w:szCs w:val="26"/>
          <w:lang w:val="sv-SE"/>
        </w:rPr>
        <w:t>Đánh giá các hoạt động sản xuất và lao động trong các ngành nghề: Công nghiệp, tiểu thủ công nghiệp, nông nghiệp. Nhận diện các tiềm năng, thế mạnh, các vấn đề hạn chế, khó khăn...</w:t>
      </w:r>
    </w:p>
    <w:p w14:paraId="0A50B57C" w14:textId="3B00A8D5" w:rsidR="00696E67" w:rsidRPr="007F1D3F" w:rsidRDefault="00A30754" w:rsidP="001B2F2B">
      <w:pPr>
        <w:pStyle w:val="paragraph"/>
        <w:spacing w:before="0" w:beforeAutospacing="0" w:after="120" w:afterAutospacing="0"/>
        <w:ind w:right="90" w:firstLine="567"/>
        <w:jc w:val="both"/>
        <w:textAlignment w:val="baseline"/>
        <w:rPr>
          <w:rStyle w:val="normaltextrun"/>
          <w:i/>
          <w:iCs/>
          <w:sz w:val="26"/>
          <w:szCs w:val="26"/>
          <w:lang w:val="sv-SE"/>
        </w:rPr>
      </w:pPr>
      <w:r w:rsidRPr="007F1D3F">
        <w:rPr>
          <w:rStyle w:val="normaltextrun"/>
          <w:i/>
          <w:iCs/>
          <w:sz w:val="26"/>
          <w:szCs w:val="26"/>
          <w:lang w:val="sv-SE"/>
        </w:rPr>
        <w:t xml:space="preserve">c) </w:t>
      </w:r>
      <w:r w:rsidR="00696E67" w:rsidRPr="007F1D3F">
        <w:rPr>
          <w:rStyle w:val="normaltextrun"/>
          <w:i/>
          <w:iCs/>
          <w:sz w:val="26"/>
          <w:szCs w:val="26"/>
          <w:lang w:val="sv-SE"/>
        </w:rPr>
        <w:t>Đánh giá hiện trạng sử dụng đất và hiện trạng xây dựng</w:t>
      </w:r>
    </w:p>
    <w:p w14:paraId="554F0DA5" w14:textId="2CCFD73B" w:rsidR="00696E67" w:rsidRPr="007F1D3F" w:rsidRDefault="00A30754" w:rsidP="001B2F2B">
      <w:pPr>
        <w:pStyle w:val="paragraph"/>
        <w:spacing w:before="0" w:beforeAutospacing="0" w:after="120" w:afterAutospacing="0"/>
        <w:ind w:right="90" w:firstLine="567"/>
        <w:jc w:val="both"/>
        <w:textAlignment w:val="baseline"/>
        <w:rPr>
          <w:rStyle w:val="normaltextrun"/>
          <w:sz w:val="26"/>
          <w:szCs w:val="26"/>
          <w:lang w:val="sv-SE"/>
        </w:rPr>
      </w:pPr>
      <w:r w:rsidRPr="007F1D3F">
        <w:rPr>
          <w:rStyle w:val="normaltextrun"/>
          <w:sz w:val="26"/>
          <w:szCs w:val="26"/>
          <w:lang w:val="sv-SE"/>
        </w:rPr>
        <w:t xml:space="preserve">- </w:t>
      </w:r>
      <w:r w:rsidR="00696E67" w:rsidRPr="007F1D3F">
        <w:rPr>
          <w:rStyle w:val="normaltextrun"/>
          <w:sz w:val="26"/>
          <w:szCs w:val="26"/>
          <w:lang w:val="sv-SE"/>
        </w:rPr>
        <w:t xml:space="preserve">Thống kê sử dụng đất khu vực lập quy hoạch, phân tích đánh giá tỷ lệ và sự phân bổ các loại đất, lựa chọn quỹ đất có thể chuyển đổi khi phát triển. </w:t>
      </w:r>
    </w:p>
    <w:p w14:paraId="54CB443D" w14:textId="0C2FFB95" w:rsidR="00696E67" w:rsidRPr="007F1D3F" w:rsidRDefault="00A30754" w:rsidP="001B2F2B">
      <w:pPr>
        <w:pStyle w:val="paragraph"/>
        <w:spacing w:before="0" w:beforeAutospacing="0" w:after="120" w:afterAutospacing="0"/>
        <w:ind w:right="90" w:firstLine="567"/>
        <w:jc w:val="both"/>
        <w:textAlignment w:val="baseline"/>
        <w:rPr>
          <w:rStyle w:val="normaltextrun"/>
          <w:sz w:val="26"/>
          <w:szCs w:val="26"/>
          <w:lang w:val="sv-SE"/>
        </w:rPr>
      </w:pPr>
      <w:r w:rsidRPr="007F1D3F">
        <w:rPr>
          <w:rStyle w:val="normaltextrun"/>
          <w:sz w:val="26"/>
          <w:szCs w:val="26"/>
          <w:lang w:val="sv-SE"/>
        </w:rPr>
        <w:t xml:space="preserve">- </w:t>
      </w:r>
      <w:r w:rsidR="00696E67" w:rsidRPr="007F1D3F">
        <w:rPr>
          <w:rStyle w:val="normaltextrun"/>
          <w:sz w:val="26"/>
          <w:szCs w:val="26"/>
          <w:lang w:val="sv-SE"/>
        </w:rPr>
        <w:t xml:space="preserve">Đánh giá về hiện trạng phân bố dân cư của toàn khu vực, các khu vực tập trung dân cư, các vấn đề liên quan đến phân bố dân cư cần được giải quyết trong đồ án. </w:t>
      </w:r>
    </w:p>
    <w:p w14:paraId="1505B513" w14:textId="379BB03B" w:rsidR="00696E67" w:rsidRPr="007F1D3F" w:rsidRDefault="00A30754" w:rsidP="001B2F2B">
      <w:pPr>
        <w:pStyle w:val="paragraph"/>
        <w:spacing w:before="0" w:beforeAutospacing="0" w:after="120" w:afterAutospacing="0"/>
        <w:ind w:right="90" w:firstLine="567"/>
        <w:jc w:val="both"/>
        <w:textAlignment w:val="baseline"/>
        <w:rPr>
          <w:rStyle w:val="normaltextrun"/>
          <w:sz w:val="26"/>
          <w:szCs w:val="26"/>
          <w:lang w:val="sv-SE"/>
        </w:rPr>
      </w:pPr>
      <w:r w:rsidRPr="007F1D3F">
        <w:rPr>
          <w:rStyle w:val="normaltextrun"/>
          <w:sz w:val="26"/>
          <w:szCs w:val="26"/>
          <w:lang w:val="sv-SE"/>
        </w:rPr>
        <w:t xml:space="preserve">- </w:t>
      </w:r>
      <w:r w:rsidR="00696E67" w:rsidRPr="007F1D3F">
        <w:rPr>
          <w:rStyle w:val="normaltextrun"/>
          <w:sz w:val="26"/>
          <w:szCs w:val="26"/>
          <w:lang w:val="sv-SE"/>
        </w:rPr>
        <w:t>Đánh giá hiện trạng nhà ở và cơ sở hạ tầng xã hội (y tế, văn hóa, giáo dục, thương mại...). Rà soát các dự án quy hoạch trong khu vực.</w:t>
      </w:r>
    </w:p>
    <w:p w14:paraId="4655286C" w14:textId="1374973A" w:rsidR="009E3A7B" w:rsidRPr="007F1D3F" w:rsidRDefault="00A30754" w:rsidP="001B2F2B">
      <w:pPr>
        <w:pStyle w:val="paragraph"/>
        <w:spacing w:before="0" w:beforeAutospacing="0" w:after="120" w:afterAutospacing="0"/>
        <w:ind w:right="90" w:firstLine="567"/>
        <w:jc w:val="both"/>
        <w:textAlignment w:val="baseline"/>
        <w:rPr>
          <w:rStyle w:val="normaltextrun"/>
          <w:sz w:val="26"/>
          <w:szCs w:val="26"/>
          <w:lang w:val="sv-SE"/>
        </w:rPr>
      </w:pPr>
      <w:r w:rsidRPr="007F1D3F">
        <w:rPr>
          <w:rStyle w:val="normaltextrun"/>
          <w:sz w:val="26"/>
          <w:szCs w:val="26"/>
          <w:lang w:val="sv-SE"/>
        </w:rPr>
        <w:t xml:space="preserve">- </w:t>
      </w:r>
      <w:r w:rsidR="00696E67" w:rsidRPr="007F1D3F">
        <w:rPr>
          <w:rStyle w:val="normaltextrun"/>
          <w:sz w:val="26"/>
          <w:szCs w:val="26"/>
          <w:lang w:val="sv-SE"/>
        </w:rPr>
        <w:t>Nhận xét đánh giá các vấn đề tồn tại cần giải quyết, xác định cơ cấu sử dụng đất hiện nay để làm cơ sở cho lựa chọn phương án phát triển.</w:t>
      </w:r>
      <w:r w:rsidR="009E3A7B" w:rsidRPr="007F1D3F">
        <w:rPr>
          <w:rStyle w:val="normaltextrun"/>
          <w:sz w:val="26"/>
          <w:szCs w:val="26"/>
          <w:lang w:val="sv-SE"/>
        </w:rPr>
        <w:t xml:space="preserve"> </w:t>
      </w:r>
    </w:p>
    <w:p w14:paraId="02FE4465" w14:textId="0976C944" w:rsidR="00696E67" w:rsidRPr="007F1D3F" w:rsidRDefault="00A30754" w:rsidP="001B2F2B">
      <w:pPr>
        <w:pStyle w:val="paragraph"/>
        <w:spacing w:before="0" w:beforeAutospacing="0" w:after="120" w:afterAutospacing="0"/>
        <w:ind w:right="90" w:firstLine="567"/>
        <w:jc w:val="both"/>
        <w:textAlignment w:val="baseline"/>
        <w:rPr>
          <w:rStyle w:val="normaltextrun"/>
          <w:i/>
          <w:iCs/>
          <w:sz w:val="26"/>
          <w:szCs w:val="26"/>
          <w:lang w:val="sv-SE"/>
        </w:rPr>
      </w:pPr>
      <w:r w:rsidRPr="007F1D3F">
        <w:rPr>
          <w:rStyle w:val="normaltextrun"/>
          <w:i/>
          <w:iCs/>
          <w:sz w:val="26"/>
          <w:szCs w:val="26"/>
          <w:lang w:val="sv-SE"/>
        </w:rPr>
        <w:t xml:space="preserve">d) </w:t>
      </w:r>
      <w:r w:rsidR="00696E67" w:rsidRPr="007F1D3F">
        <w:rPr>
          <w:rStyle w:val="normaltextrun"/>
          <w:i/>
          <w:iCs/>
          <w:sz w:val="26"/>
          <w:szCs w:val="26"/>
          <w:lang w:val="sv-SE"/>
        </w:rPr>
        <w:t>Hiện trạng hệ thống hạ tầng kỹ thuật và môi trường:</w:t>
      </w:r>
    </w:p>
    <w:p w14:paraId="6F928DE9" w14:textId="21B10C4C" w:rsidR="00696E67" w:rsidRPr="007F1D3F" w:rsidRDefault="009E1341" w:rsidP="001B2F2B">
      <w:pPr>
        <w:pStyle w:val="paragraph"/>
        <w:spacing w:before="0" w:beforeAutospacing="0" w:after="120" w:afterAutospacing="0"/>
        <w:ind w:right="90" w:firstLine="567"/>
        <w:jc w:val="both"/>
        <w:textAlignment w:val="baseline"/>
        <w:rPr>
          <w:rStyle w:val="normaltextrun"/>
          <w:sz w:val="26"/>
          <w:szCs w:val="26"/>
          <w:lang w:val="sv-SE"/>
        </w:rPr>
      </w:pPr>
      <w:r w:rsidRPr="007F1D3F">
        <w:rPr>
          <w:rStyle w:val="normaltextrun"/>
          <w:sz w:val="26"/>
          <w:szCs w:val="26"/>
          <w:lang w:val="sv-SE"/>
        </w:rPr>
        <w:t xml:space="preserve">- </w:t>
      </w:r>
      <w:r w:rsidR="00696E67" w:rsidRPr="007F1D3F">
        <w:rPr>
          <w:rStyle w:val="normaltextrun"/>
          <w:sz w:val="26"/>
          <w:szCs w:val="26"/>
          <w:lang w:val="sv-SE"/>
        </w:rPr>
        <w:t>Đánh giá hiện trạng hệ thống hạ tầng kỹ thuật bao gồm: Chuẩn bị kỹ thuật (nền xây dựng, thoát nước mưa); Giao thông (Đầu mối giao thông, mạng lưới, công trình và các loại hình giao thông…); Cấp nước (nguồn cấp nước, công trình đầu mối, mạng lưới, chất lượng, khả năng cung cấp...); Cấp điện, thông tin liên lạc (nguồn cấp điện, vị trí trạm biến áp, quy mô trạm, khả năng cung cấp, chất lượng mạng lưới...); Thoát nước thải (hiện trạng hệ thống thoát nước thải, khả năng đáp ứng khi phát triển các khu chức năng...); Xử lý chất thải rắn, nghĩa trang (hiện trạng thu gom chất thải rắn, vị trí bãi chôn lấp, khả năng thu gom, khu vực nghĩa trang, mức độ gần khu dân cư và ô nhiễm môi trường...). Thống kê tỷ lệ % khối lượng đã triển khai thực tế đối với hệ thống thu gom và thoát nước mưa, hệ thống thu gom và xử lý nước thải so với định hướng quy hoạch đã có.</w:t>
      </w:r>
    </w:p>
    <w:p w14:paraId="645B1ED4" w14:textId="25FEAECF" w:rsidR="00696E67" w:rsidRPr="007F1D3F" w:rsidRDefault="009E1341" w:rsidP="001B2F2B">
      <w:pPr>
        <w:pStyle w:val="paragraph"/>
        <w:spacing w:before="0" w:beforeAutospacing="0" w:after="120" w:afterAutospacing="0"/>
        <w:ind w:right="90" w:firstLine="567"/>
        <w:jc w:val="both"/>
        <w:textAlignment w:val="baseline"/>
        <w:rPr>
          <w:rStyle w:val="normaltextrun"/>
          <w:sz w:val="26"/>
          <w:szCs w:val="26"/>
          <w:lang w:val="sv-SE"/>
        </w:rPr>
      </w:pPr>
      <w:r w:rsidRPr="007F1D3F">
        <w:rPr>
          <w:rStyle w:val="normaltextrun"/>
          <w:sz w:val="26"/>
          <w:szCs w:val="26"/>
          <w:lang w:val="sv-SE"/>
        </w:rPr>
        <w:t xml:space="preserve">- </w:t>
      </w:r>
      <w:r w:rsidR="00696E67" w:rsidRPr="007F1D3F">
        <w:rPr>
          <w:rStyle w:val="normaltextrun"/>
          <w:sz w:val="26"/>
          <w:szCs w:val="26"/>
          <w:lang w:val="sv-SE"/>
        </w:rPr>
        <w:t>Đánh giá các ưu điểm, các vấn đề tồn tại liên quan đến hệ thống hạ tầng kỹ thuật cần giải quyết trong điều chỉnh tổng thể quy hoạch chung. Đánh giá mối liên quan về hiện trạng với mạng lưới hạ tầng kỹ thuật như các tuyến chính, các công trình đầu mối cấp khu vực bên ngoài phạm vi nghiên cứu.</w:t>
      </w:r>
    </w:p>
    <w:p w14:paraId="16BA8D40" w14:textId="29909D4D" w:rsidR="00696E67" w:rsidRPr="007F1D3F" w:rsidRDefault="009E1341" w:rsidP="001B2F2B">
      <w:pPr>
        <w:pStyle w:val="paragraph"/>
        <w:spacing w:before="0" w:beforeAutospacing="0" w:after="120" w:afterAutospacing="0"/>
        <w:ind w:right="90" w:firstLine="567"/>
        <w:jc w:val="both"/>
        <w:textAlignment w:val="baseline"/>
        <w:rPr>
          <w:rStyle w:val="normaltextrun"/>
          <w:sz w:val="26"/>
          <w:szCs w:val="26"/>
          <w:lang w:val="sv-SE"/>
        </w:rPr>
      </w:pPr>
      <w:r w:rsidRPr="007F1D3F">
        <w:rPr>
          <w:rStyle w:val="normaltextrun"/>
          <w:sz w:val="26"/>
          <w:szCs w:val="26"/>
          <w:lang w:val="sv-SE"/>
        </w:rPr>
        <w:lastRenderedPageBreak/>
        <w:t xml:space="preserve">- </w:t>
      </w:r>
      <w:r w:rsidR="00696E67" w:rsidRPr="007F1D3F">
        <w:rPr>
          <w:rStyle w:val="normaltextrun"/>
          <w:sz w:val="26"/>
          <w:szCs w:val="26"/>
          <w:lang w:val="sv-SE"/>
        </w:rPr>
        <w:t xml:space="preserve">Nêu thực trạng và đánh giá hiện trạng môi trường tự nhiên (nước, không khí, đất, hệ sinh thái…) và môi trường xã hội.  </w:t>
      </w:r>
    </w:p>
    <w:p w14:paraId="0DC988C0" w14:textId="161DD390" w:rsidR="00696E67" w:rsidRPr="007F1D3F" w:rsidRDefault="009E1341" w:rsidP="001B2F2B">
      <w:pPr>
        <w:pStyle w:val="paragraph"/>
        <w:spacing w:before="0" w:beforeAutospacing="0" w:after="120" w:afterAutospacing="0"/>
        <w:ind w:right="90" w:firstLine="567"/>
        <w:jc w:val="both"/>
        <w:textAlignment w:val="baseline"/>
        <w:rPr>
          <w:rStyle w:val="normaltextrun"/>
          <w:sz w:val="26"/>
          <w:szCs w:val="26"/>
          <w:lang w:val="sv-SE"/>
        </w:rPr>
      </w:pPr>
      <w:r w:rsidRPr="007F1D3F">
        <w:rPr>
          <w:rStyle w:val="normaltextrun"/>
          <w:sz w:val="26"/>
          <w:szCs w:val="26"/>
          <w:lang w:val="sv-SE"/>
        </w:rPr>
        <w:t xml:space="preserve">- </w:t>
      </w:r>
      <w:r w:rsidR="00696E67" w:rsidRPr="007F1D3F">
        <w:rPr>
          <w:rStyle w:val="normaltextrun"/>
          <w:sz w:val="26"/>
          <w:szCs w:val="26"/>
          <w:lang w:val="sv-SE"/>
        </w:rPr>
        <w:t xml:space="preserve">Những vấn đề về môi trường và những vùng dễ bị tác động, những khuyến cáo về tình hình ô nhiễm, suy thoái môi trường; xác định các nội dung bảo vệ môi trường mà quy hoạch cần giải quyết. </w:t>
      </w:r>
    </w:p>
    <w:p w14:paraId="078FDF95" w14:textId="5EDB9037" w:rsidR="00696E67" w:rsidRPr="007F1D3F" w:rsidRDefault="009E1341" w:rsidP="001B2F2B">
      <w:pPr>
        <w:pStyle w:val="paragraph"/>
        <w:spacing w:before="0" w:beforeAutospacing="0" w:after="120" w:afterAutospacing="0"/>
        <w:ind w:right="90" w:firstLine="567"/>
        <w:jc w:val="both"/>
        <w:textAlignment w:val="baseline"/>
        <w:rPr>
          <w:rStyle w:val="normaltextrun"/>
          <w:sz w:val="26"/>
          <w:szCs w:val="26"/>
          <w:lang w:val="sv-SE"/>
        </w:rPr>
      </w:pPr>
      <w:r w:rsidRPr="007F1D3F">
        <w:rPr>
          <w:rStyle w:val="normaltextrun"/>
          <w:sz w:val="26"/>
          <w:szCs w:val="26"/>
          <w:lang w:val="sv-SE"/>
        </w:rPr>
        <w:t xml:space="preserve">- </w:t>
      </w:r>
      <w:r w:rsidR="00696E67" w:rsidRPr="007F1D3F">
        <w:rPr>
          <w:rStyle w:val="normaltextrun"/>
          <w:sz w:val="26"/>
          <w:szCs w:val="26"/>
          <w:lang w:val="sv-SE"/>
        </w:rPr>
        <w:t>Đánh giá nguy cơ về biến đổi khí hậu và thiên tai, đặc biệt là nguy cơ sạt lở ven lòng hồ, ven suối, ven đồi núi và có các biện pháp phòng chống và thích ứng.</w:t>
      </w:r>
    </w:p>
    <w:p w14:paraId="35810297" w14:textId="711F22E5" w:rsidR="00696E67" w:rsidRPr="007F1D3F" w:rsidRDefault="009E1341" w:rsidP="001B2F2B">
      <w:pPr>
        <w:pStyle w:val="paragraph"/>
        <w:spacing w:before="0" w:beforeAutospacing="0" w:after="120" w:afterAutospacing="0"/>
        <w:ind w:right="90" w:firstLine="567"/>
        <w:jc w:val="both"/>
        <w:textAlignment w:val="baseline"/>
        <w:rPr>
          <w:rStyle w:val="normaltextrun"/>
          <w:i/>
          <w:iCs/>
          <w:sz w:val="26"/>
          <w:szCs w:val="26"/>
          <w:lang w:val="sv-SE"/>
        </w:rPr>
      </w:pPr>
      <w:r w:rsidRPr="007F1D3F">
        <w:rPr>
          <w:rStyle w:val="normaltextrun"/>
          <w:i/>
          <w:iCs/>
          <w:sz w:val="26"/>
          <w:szCs w:val="26"/>
          <w:lang w:val="sv-SE"/>
        </w:rPr>
        <w:t xml:space="preserve">e) </w:t>
      </w:r>
      <w:r w:rsidR="00696E67" w:rsidRPr="007F1D3F">
        <w:rPr>
          <w:rStyle w:val="normaltextrun"/>
          <w:i/>
          <w:iCs/>
          <w:sz w:val="26"/>
          <w:szCs w:val="26"/>
          <w:lang w:val="sv-SE"/>
        </w:rPr>
        <w:t xml:space="preserve">Rà soát, cập nhật, khớp nối các đồ án quy hoạch, các dự án, chương trình đang triển khai: </w:t>
      </w:r>
    </w:p>
    <w:p w14:paraId="314D1BD2" w14:textId="5F2FC53B" w:rsidR="00696E67" w:rsidRPr="007F1D3F" w:rsidRDefault="001D76F8" w:rsidP="001B2F2B">
      <w:pPr>
        <w:pStyle w:val="paragraph"/>
        <w:spacing w:before="0" w:beforeAutospacing="0" w:after="120" w:afterAutospacing="0"/>
        <w:ind w:right="90" w:firstLine="567"/>
        <w:jc w:val="both"/>
        <w:textAlignment w:val="baseline"/>
        <w:rPr>
          <w:rStyle w:val="normaltextrun"/>
          <w:sz w:val="26"/>
          <w:szCs w:val="26"/>
          <w:lang w:val="sv-SE"/>
        </w:rPr>
      </w:pPr>
      <w:r w:rsidRPr="007F1D3F">
        <w:rPr>
          <w:rStyle w:val="normaltextrun"/>
          <w:sz w:val="26"/>
          <w:szCs w:val="26"/>
          <w:lang w:val="sv-SE"/>
        </w:rPr>
        <w:t xml:space="preserve">- </w:t>
      </w:r>
      <w:r w:rsidR="00696E67" w:rsidRPr="007F1D3F">
        <w:rPr>
          <w:rStyle w:val="normaltextrun"/>
          <w:sz w:val="26"/>
          <w:szCs w:val="26"/>
          <w:lang w:val="sv-SE"/>
        </w:rPr>
        <w:t>Đánh giá quá trình thực hiện và quản lý quy hoạch tại khu v</w:t>
      </w:r>
      <w:r w:rsidRPr="007F1D3F">
        <w:rPr>
          <w:rStyle w:val="normaltextrun"/>
          <w:sz w:val="26"/>
          <w:szCs w:val="26"/>
          <w:lang w:val="sv-SE"/>
        </w:rPr>
        <w:t>ự</w:t>
      </w:r>
      <w:r w:rsidR="00696E67" w:rsidRPr="007F1D3F">
        <w:rPr>
          <w:rStyle w:val="normaltextrun"/>
          <w:sz w:val="26"/>
          <w:szCs w:val="26"/>
          <w:lang w:val="sv-SE"/>
        </w:rPr>
        <w:t xml:space="preserve">c nghiên cứu </w:t>
      </w:r>
      <w:r w:rsidRPr="007F1D3F">
        <w:rPr>
          <w:rStyle w:val="normaltextrun"/>
          <w:sz w:val="26"/>
          <w:szCs w:val="26"/>
          <w:lang w:val="sv-SE"/>
        </w:rPr>
        <w:t>quy hoạch.</w:t>
      </w:r>
    </w:p>
    <w:p w14:paraId="76310D45" w14:textId="27EBF530" w:rsidR="00696E67" w:rsidRPr="007F1D3F" w:rsidRDefault="001D76F8" w:rsidP="001B2F2B">
      <w:pPr>
        <w:pStyle w:val="paragraph"/>
        <w:spacing w:before="0" w:beforeAutospacing="0" w:after="120" w:afterAutospacing="0"/>
        <w:ind w:right="90" w:firstLine="567"/>
        <w:jc w:val="both"/>
        <w:textAlignment w:val="baseline"/>
        <w:rPr>
          <w:rStyle w:val="normaltextrun"/>
          <w:sz w:val="26"/>
          <w:szCs w:val="26"/>
          <w:lang w:val="sv-SE"/>
        </w:rPr>
      </w:pPr>
      <w:r w:rsidRPr="007F1D3F">
        <w:rPr>
          <w:rStyle w:val="normaltextrun"/>
          <w:sz w:val="26"/>
          <w:szCs w:val="26"/>
          <w:lang w:val="sv-SE"/>
        </w:rPr>
        <w:t xml:space="preserve">- </w:t>
      </w:r>
      <w:r w:rsidR="00696E67" w:rsidRPr="007F1D3F">
        <w:rPr>
          <w:rStyle w:val="normaltextrun"/>
          <w:sz w:val="26"/>
          <w:szCs w:val="26"/>
          <w:lang w:val="sv-SE"/>
        </w:rPr>
        <w:t>Tổng quan chung về các quy hoạch, chương trình, dự án trong khu vực như: Danh mục và tính chất các dự án về quy hoạch; danh mục các dự án về hạ tầng kỹ thuật; danh mục các dự án về công trình xây dựng.</w:t>
      </w:r>
    </w:p>
    <w:p w14:paraId="52D702EE" w14:textId="3EF57632" w:rsidR="00696E67" w:rsidRPr="007F1D3F" w:rsidRDefault="001D76F8" w:rsidP="001B2F2B">
      <w:pPr>
        <w:pStyle w:val="paragraph"/>
        <w:spacing w:before="0" w:beforeAutospacing="0" w:after="120" w:afterAutospacing="0"/>
        <w:ind w:right="90" w:firstLine="567"/>
        <w:jc w:val="both"/>
        <w:textAlignment w:val="baseline"/>
        <w:rPr>
          <w:rStyle w:val="normaltextrun"/>
          <w:sz w:val="26"/>
          <w:szCs w:val="26"/>
          <w:lang w:val="sv-SE"/>
        </w:rPr>
      </w:pPr>
      <w:r w:rsidRPr="007F1D3F">
        <w:rPr>
          <w:rStyle w:val="normaltextrun"/>
          <w:sz w:val="26"/>
          <w:szCs w:val="26"/>
          <w:lang w:val="sv-SE"/>
        </w:rPr>
        <w:t xml:space="preserve">- </w:t>
      </w:r>
      <w:r w:rsidR="00696E67" w:rsidRPr="007F1D3F">
        <w:rPr>
          <w:rStyle w:val="normaltextrun"/>
          <w:sz w:val="26"/>
          <w:szCs w:val="26"/>
          <w:lang w:val="sv-SE"/>
        </w:rPr>
        <w:t>Nghiên cứu các dự án đầu tư ngoài ranh giới có liên quan trực tiếp hoặc gián tiếp, đặc biệt là các dự án về hệ thống hạ tầng kỹ thuật.</w:t>
      </w:r>
    </w:p>
    <w:p w14:paraId="1D984FD6" w14:textId="2472F767" w:rsidR="00696E67" w:rsidRPr="007F1D3F" w:rsidRDefault="001D76F8" w:rsidP="001B2F2B">
      <w:pPr>
        <w:pStyle w:val="paragraph"/>
        <w:spacing w:before="0" w:beforeAutospacing="0" w:after="120" w:afterAutospacing="0"/>
        <w:ind w:right="90" w:firstLine="567"/>
        <w:jc w:val="both"/>
        <w:textAlignment w:val="baseline"/>
        <w:rPr>
          <w:rStyle w:val="normaltextrun"/>
          <w:sz w:val="26"/>
          <w:szCs w:val="26"/>
          <w:lang w:val="sv-SE"/>
        </w:rPr>
      </w:pPr>
      <w:r w:rsidRPr="007F1D3F">
        <w:rPr>
          <w:rStyle w:val="normaltextrun"/>
          <w:sz w:val="26"/>
          <w:szCs w:val="26"/>
          <w:lang w:val="sv-SE"/>
        </w:rPr>
        <w:t xml:space="preserve">- </w:t>
      </w:r>
      <w:r w:rsidR="00696E67" w:rsidRPr="007F1D3F">
        <w:rPr>
          <w:rStyle w:val="normaltextrun"/>
          <w:sz w:val="26"/>
          <w:szCs w:val="26"/>
          <w:lang w:val="sv-SE"/>
        </w:rPr>
        <w:t xml:space="preserve">Rà soát mức độ triển khai, chất lượng và phân loại từng dự án với tổng thể chung của toàn khu. Xem xét tính hiệu quả và sự phù hợp của các chương trình, dự án với các vấn đề về mục tiêu và tầm nhìn đã đặt ra. </w:t>
      </w:r>
    </w:p>
    <w:p w14:paraId="50BAEA11" w14:textId="6D1D3D4E" w:rsidR="009E3A7B" w:rsidRPr="007F1D3F" w:rsidRDefault="001D76F8" w:rsidP="001B2F2B">
      <w:pPr>
        <w:pStyle w:val="paragraph"/>
        <w:spacing w:before="0" w:beforeAutospacing="0" w:after="120" w:afterAutospacing="0"/>
        <w:ind w:right="90" w:firstLine="567"/>
        <w:jc w:val="both"/>
        <w:textAlignment w:val="baseline"/>
        <w:rPr>
          <w:rStyle w:val="normaltextrun"/>
          <w:sz w:val="26"/>
          <w:szCs w:val="26"/>
          <w:lang w:val="sv-SE"/>
        </w:rPr>
      </w:pPr>
      <w:r w:rsidRPr="007F1D3F">
        <w:rPr>
          <w:rStyle w:val="normaltextrun"/>
          <w:sz w:val="26"/>
          <w:szCs w:val="26"/>
          <w:lang w:val="sv-SE"/>
        </w:rPr>
        <w:t xml:space="preserve">- </w:t>
      </w:r>
      <w:r w:rsidR="00696E67" w:rsidRPr="007F1D3F">
        <w:rPr>
          <w:rStyle w:val="normaltextrun"/>
          <w:sz w:val="26"/>
          <w:szCs w:val="26"/>
          <w:lang w:val="sv-SE"/>
        </w:rPr>
        <w:t xml:space="preserve">Cần rà soát, phối hợp chặt chẽ với các cơ quan có liên quan để đảm bảo không chồng lấn lên đất của Quốc phòng an ninh và các cơ sở tôn giáo. </w:t>
      </w:r>
    </w:p>
    <w:p w14:paraId="412C1ABF" w14:textId="05AD0E39" w:rsidR="00696E67" w:rsidRPr="007F1D3F" w:rsidRDefault="001D76F8" w:rsidP="001B2F2B">
      <w:pPr>
        <w:pStyle w:val="paragraph"/>
        <w:spacing w:before="0" w:beforeAutospacing="0" w:after="120" w:afterAutospacing="0"/>
        <w:ind w:right="90" w:firstLine="567"/>
        <w:jc w:val="both"/>
        <w:textAlignment w:val="baseline"/>
        <w:rPr>
          <w:rStyle w:val="normaltextrun"/>
          <w:i/>
          <w:iCs/>
          <w:sz w:val="26"/>
          <w:szCs w:val="26"/>
          <w:lang w:val="sv-SE"/>
        </w:rPr>
      </w:pPr>
      <w:r w:rsidRPr="007F1D3F">
        <w:rPr>
          <w:rStyle w:val="normaltextrun"/>
          <w:i/>
          <w:iCs/>
          <w:sz w:val="26"/>
          <w:szCs w:val="26"/>
          <w:lang w:val="sv-SE"/>
        </w:rPr>
        <w:t xml:space="preserve">f) </w:t>
      </w:r>
      <w:r w:rsidR="00696E67" w:rsidRPr="007F1D3F">
        <w:rPr>
          <w:rStyle w:val="normaltextrun"/>
          <w:i/>
          <w:iCs/>
          <w:sz w:val="26"/>
          <w:szCs w:val="26"/>
          <w:lang w:val="sv-SE"/>
        </w:rPr>
        <w:t>Đánh giá tổng hợp hiện trạng:</w:t>
      </w:r>
    </w:p>
    <w:p w14:paraId="540AEAA0" w14:textId="41E50FE1" w:rsidR="00696E67" w:rsidRPr="007F1D3F" w:rsidRDefault="001D76F8" w:rsidP="001B2F2B">
      <w:pPr>
        <w:pStyle w:val="paragraph"/>
        <w:spacing w:before="0" w:beforeAutospacing="0" w:after="120" w:afterAutospacing="0"/>
        <w:ind w:right="90" w:firstLine="567"/>
        <w:jc w:val="both"/>
        <w:textAlignment w:val="baseline"/>
        <w:rPr>
          <w:rStyle w:val="normaltextrun"/>
          <w:sz w:val="26"/>
          <w:szCs w:val="26"/>
          <w:lang w:val="sv-SE"/>
        </w:rPr>
      </w:pPr>
      <w:r w:rsidRPr="007F1D3F">
        <w:rPr>
          <w:rStyle w:val="normaltextrun"/>
          <w:sz w:val="26"/>
          <w:szCs w:val="26"/>
          <w:lang w:val="sv-SE"/>
        </w:rPr>
        <w:t xml:space="preserve">- </w:t>
      </w:r>
      <w:r w:rsidR="00696E67" w:rsidRPr="007F1D3F">
        <w:rPr>
          <w:rStyle w:val="normaltextrun"/>
          <w:sz w:val="26"/>
          <w:szCs w:val="26"/>
          <w:lang w:val="sv-SE"/>
        </w:rPr>
        <w:t>Tổng hợp được các vấn đề hiện trạng. Lập phân tích về điểm mạnh, điểm yếu, cơ hội, thách thức đối với tương lai phát triển của khu đô thị.</w:t>
      </w:r>
    </w:p>
    <w:p w14:paraId="41D7E2C7" w14:textId="6BF2F0CB" w:rsidR="00696E67" w:rsidRPr="007F1D3F" w:rsidRDefault="001D76F8" w:rsidP="001B2F2B">
      <w:pPr>
        <w:pStyle w:val="paragraph"/>
        <w:spacing w:before="0" w:beforeAutospacing="0" w:after="120" w:afterAutospacing="0"/>
        <w:ind w:right="90" w:firstLine="567"/>
        <w:jc w:val="both"/>
        <w:textAlignment w:val="baseline"/>
        <w:rPr>
          <w:rStyle w:val="normaltextrun"/>
          <w:sz w:val="26"/>
          <w:szCs w:val="26"/>
          <w:lang w:val="sv-SE"/>
        </w:rPr>
      </w:pPr>
      <w:r w:rsidRPr="007F1D3F">
        <w:rPr>
          <w:rStyle w:val="normaltextrun"/>
          <w:sz w:val="26"/>
          <w:szCs w:val="26"/>
          <w:lang w:val="sv-SE"/>
        </w:rPr>
        <w:t xml:space="preserve">- </w:t>
      </w:r>
      <w:r w:rsidR="00696E67" w:rsidRPr="007F1D3F">
        <w:rPr>
          <w:rStyle w:val="normaltextrun"/>
          <w:sz w:val="26"/>
          <w:szCs w:val="26"/>
          <w:lang w:val="sv-SE"/>
        </w:rPr>
        <w:t>Đề xuất toàn diện các vấn đề cần giải quyết và các ưu điểm cần phải khai thác, làm cơ sở hướng đến một đô thị phát triển hiệu quả về kinh tế, hài hòa về xã hội, bền vững với môi trường.</w:t>
      </w:r>
    </w:p>
    <w:p w14:paraId="1223C04A" w14:textId="21221269" w:rsidR="00696E67" w:rsidRPr="007F1D3F" w:rsidRDefault="001B2F2B" w:rsidP="001B2F2B">
      <w:pPr>
        <w:tabs>
          <w:tab w:val="left" w:pos="851"/>
        </w:tabs>
        <w:spacing w:before="120" w:after="120" w:line="264" w:lineRule="auto"/>
        <w:jc w:val="both"/>
        <w:outlineLvl w:val="1"/>
        <w:rPr>
          <w:b/>
          <w:i/>
          <w:iCs/>
          <w:sz w:val="26"/>
          <w:szCs w:val="26"/>
          <w:lang w:val="sv-SE"/>
        </w:rPr>
      </w:pPr>
      <w:bookmarkStart w:id="263" w:name="_Toc169595933"/>
      <w:r w:rsidRPr="007F1D3F">
        <w:rPr>
          <w:b/>
          <w:i/>
          <w:iCs/>
          <w:sz w:val="26"/>
          <w:szCs w:val="26"/>
          <w:lang w:val="sv-SE"/>
        </w:rPr>
        <w:t>2.1</w:t>
      </w:r>
      <w:r w:rsidR="008440E2">
        <w:rPr>
          <w:b/>
          <w:i/>
          <w:iCs/>
          <w:sz w:val="26"/>
          <w:szCs w:val="26"/>
          <w:lang w:val="sv-SE"/>
        </w:rPr>
        <w:t>3</w:t>
      </w:r>
      <w:r w:rsidRPr="007F1D3F">
        <w:rPr>
          <w:b/>
          <w:i/>
          <w:iCs/>
          <w:sz w:val="26"/>
          <w:szCs w:val="26"/>
          <w:lang w:val="sv-SE"/>
        </w:rPr>
        <w:t xml:space="preserve">.2. </w:t>
      </w:r>
      <w:r w:rsidR="00696E67" w:rsidRPr="007F1D3F">
        <w:rPr>
          <w:b/>
          <w:i/>
          <w:iCs/>
          <w:sz w:val="26"/>
          <w:szCs w:val="26"/>
          <w:lang w:val="sv-SE"/>
        </w:rPr>
        <w:t>Dự báo phát triển đô thị</w:t>
      </w:r>
      <w:bookmarkEnd w:id="263"/>
    </w:p>
    <w:p w14:paraId="0094A21D" w14:textId="28C6E524" w:rsidR="00696E67" w:rsidRPr="007F1D3F" w:rsidRDefault="00F47ABD" w:rsidP="00F47ABD">
      <w:pPr>
        <w:pStyle w:val="paragraph"/>
        <w:spacing w:before="0" w:beforeAutospacing="0" w:after="120" w:afterAutospacing="0"/>
        <w:ind w:right="90" w:firstLine="567"/>
        <w:jc w:val="both"/>
        <w:textAlignment w:val="baseline"/>
        <w:rPr>
          <w:rStyle w:val="normaltextrun"/>
          <w:i/>
          <w:iCs/>
          <w:sz w:val="26"/>
          <w:szCs w:val="26"/>
          <w:lang w:val="sv-SE"/>
        </w:rPr>
      </w:pPr>
      <w:bookmarkStart w:id="264" w:name="_Toc370285320"/>
      <w:bookmarkStart w:id="265" w:name="_Toc83026279"/>
      <w:r w:rsidRPr="007F1D3F">
        <w:rPr>
          <w:rStyle w:val="normaltextrun"/>
          <w:i/>
          <w:iCs/>
          <w:sz w:val="26"/>
          <w:szCs w:val="26"/>
          <w:lang w:val="sv-SE"/>
        </w:rPr>
        <w:t xml:space="preserve">a) </w:t>
      </w:r>
      <w:r w:rsidR="00696E67" w:rsidRPr="007F1D3F">
        <w:rPr>
          <w:rStyle w:val="normaltextrun"/>
          <w:i/>
          <w:iCs/>
          <w:sz w:val="26"/>
          <w:szCs w:val="26"/>
          <w:lang w:val="sv-SE"/>
        </w:rPr>
        <w:t>Dự báo quy mô dân số</w:t>
      </w:r>
      <w:bookmarkEnd w:id="264"/>
      <w:bookmarkEnd w:id="265"/>
      <w:r w:rsidR="00696E67" w:rsidRPr="007F1D3F">
        <w:rPr>
          <w:rStyle w:val="normaltextrun"/>
          <w:i/>
          <w:iCs/>
          <w:sz w:val="26"/>
          <w:szCs w:val="26"/>
          <w:lang w:val="sv-SE"/>
        </w:rPr>
        <w:t>, tỷ lệ đô thị hóa</w:t>
      </w:r>
    </w:p>
    <w:p w14:paraId="611BF419" w14:textId="2C4AFC05" w:rsidR="00696E67" w:rsidRPr="007F1D3F" w:rsidRDefault="006F1CCF" w:rsidP="00F47ABD">
      <w:pPr>
        <w:pStyle w:val="paragraph"/>
        <w:spacing w:before="0" w:beforeAutospacing="0" w:after="120" w:afterAutospacing="0"/>
        <w:ind w:right="90" w:firstLine="567"/>
        <w:jc w:val="both"/>
        <w:textAlignment w:val="baseline"/>
        <w:rPr>
          <w:rStyle w:val="normaltextrun"/>
          <w:sz w:val="26"/>
          <w:szCs w:val="26"/>
          <w:lang w:val="sv-SE"/>
        </w:rPr>
      </w:pPr>
      <w:r w:rsidRPr="007F1D3F">
        <w:rPr>
          <w:rStyle w:val="normaltextrun"/>
          <w:sz w:val="26"/>
          <w:szCs w:val="26"/>
          <w:lang w:val="sv-SE"/>
        </w:rPr>
        <w:t xml:space="preserve">- </w:t>
      </w:r>
      <w:r w:rsidR="00696E67" w:rsidRPr="007F1D3F">
        <w:rPr>
          <w:rStyle w:val="normaltextrun"/>
          <w:sz w:val="26"/>
          <w:szCs w:val="26"/>
          <w:lang w:val="sv-SE"/>
        </w:rPr>
        <w:t xml:space="preserve">Tổng quan những nét chính của quá trình tăng trưởng dân số những năm gần đây. </w:t>
      </w:r>
    </w:p>
    <w:p w14:paraId="08703A74" w14:textId="1779B515" w:rsidR="00696E67" w:rsidRPr="007F1D3F" w:rsidRDefault="006F1CCF" w:rsidP="00F47ABD">
      <w:pPr>
        <w:pStyle w:val="paragraph"/>
        <w:spacing w:before="0" w:beforeAutospacing="0" w:after="120" w:afterAutospacing="0"/>
        <w:ind w:right="90" w:firstLine="567"/>
        <w:jc w:val="both"/>
        <w:textAlignment w:val="baseline"/>
        <w:rPr>
          <w:rStyle w:val="normaltextrun"/>
          <w:sz w:val="26"/>
          <w:szCs w:val="26"/>
          <w:lang w:val="sv-SE"/>
        </w:rPr>
      </w:pPr>
      <w:r w:rsidRPr="007F1D3F">
        <w:rPr>
          <w:rStyle w:val="normaltextrun"/>
          <w:sz w:val="26"/>
          <w:szCs w:val="26"/>
          <w:lang w:val="sv-SE"/>
        </w:rPr>
        <w:t xml:space="preserve">- </w:t>
      </w:r>
      <w:r w:rsidR="00696E67" w:rsidRPr="007F1D3F">
        <w:rPr>
          <w:rStyle w:val="normaltextrun"/>
          <w:sz w:val="26"/>
          <w:szCs w:val="26"/>
          <w:lang w:val="sv-SE"/>
        </w:rPr>
        <w:t>Dựa trên các phân tích hiện trạng về dân số - kinh tế - xã hội, mối quan hệ và tác động qua lại của các yếu tố ảnh hưởng dân số, tính ra hệ số phát triển dân số - lao động trong vài năm gần đây.</w:t>
      </w:r>
    </w:p>
    <w:p w14:paraId="2DA6C3FE" w14:textId="41C20507" w:rsidR="00696E67" w:rsidRPr="007F1D3F" w:rsidRDefault="00C31CFE" w:rsidP="00F47ABD">
      <w:pPr>
        <w:pStyle w:val="paragraph"/>
        <w:spacing w:before="0" w:beforeAutospacing="0" w:after="120" w:afterAutospacing="0"/>
        <w:ind w:right="90" w:firstLine="567"/>
        <w:jc w:val="both"/>
        <w:textAlignment w:val="baseline"/>
        <w:rPr>
          <w:rStyle w:val="normaltextrun"/>
          <w:sz w:val="26"/>
          <w:szCs w:val="26"/>
          <w:lang w:val="sv-SE"/>
        </w:rPr>
      </w:pPr>
      <w:r w:rsidRPr="007F1D3F">
        <w:rPr>
          <w:rStyle w:val="normaltextrun"/>
          <w:sz w:val="26"/>
          <w:szCs w:val="26"/>
          <w:lang w:val="sv-SE"/>
        </w:rPr>
        <w:t xml:space="preserve">- </w:t>
      </w:r>
      <w:r w:rsidR="00696E67" w:rsidRPr="007F1D3F">
        <w:rPr>
          <w:rStyle w:val="normaltextrun"/>
          <w:sz w:val="26"/>
          <w:szCs w:val="26"/>
          <w:lang w:val="sv-SE"/>
        </w:rPr>
        <w:t xml:space="preserve">So sánh, cân đối với các tính toán dân số trong các Quy hoạch </w:t>
      </w:r>
      <w:r w:rsidRPr="007F1D3F">
        <w:rPr>
          <w:rStyle w:val="normaltextrun"/>
          <w:sz w:val="26"/>
          <w:szCs w:val="26"/>
          <w:lang w:val="sv-SE"/>
        </w:rPr>
        <w:t>cấp trên có liên quan.</w:t>
      </w:r>
    </w:p>
    <w:p w14:paraId="71B9BEC9" w14:textId="1EB6854B" w:rsidR="00696E67" w:rsidRPr="007F1D3F" w:rsidRDefault="00C31CFE" w:rsidP="00F47ABD">
      <w:pPr>
        <w:pStyle w:val="paragraph"/>
        <w:spacing w:before="0" w:beforeAutospacing="0" w:after="120" w:afterAutospacing="0"/>
        <w:ind w:right="90" w:firstLine="567"/>
        <w:jc w:val="both"/>
        <w:textAlignment w:val="baseline"/>
        <w:rPr>
          <w:rStyle w:val="normaltextrun"/>
          <w:sz w:val="26"/>
          <w:szCs w:val="26"/>
          <w:lang w:val="sv-SE"/>
        </w:rPr>
      </w:pPr>
      <w:r w:rsidRPr="007F1D3F">
        <w:rPr>
          <w:rStyle w:val="normaltextrun"/>
          <w:sz w:val="26"/>
          <w:szCs w:val="26"/>
          <w:lang w:val="sv-SE"/>
        </w:rPr>
        <w:lastRenderedPageBreak/>
        <w:t xml:space="preserve">- </w:t>
      </w:r>
      <w:r w:rsidR="00696E67" w:rsidRPr="007F1D3F">
        <w:rPr>
          <w:rStyle w:val="normaltextrun"/>
          <w:sz w:val="26"/>
          <w:szCs w:val="26"/>
          <w:lang w:val="sv-SE"/>
        </w:rPr>
        <w:t>Dự báo dâ</w:t>
      </w:r>
      <w:r w:rsidR="00165416" w:rsidRPr="007F1D3F">
        <w:rPr>
          <w:rStyle w:val="normaltextrun"/>
          <w:sz w:val="26"/>
          <w:szCs w:val="26"/>
          <w:lang w:val="sv-SE"/>
        </w:rPr>
        <w:t xml:space="preserve">n số, tỷ lệ đô thị hóa </w:t>
      </w:r>
      <w:r w:rsidRPr="007F1D3F">
        <w:rPr>
          <w:rStyle w:val="normaltextrun"/>
          <w:sz w:val="26"/>
          <w:szCs w:val="26"/>
          <w:lang w:val="sv-SE"/>
        </w:rPr>
        <w:t>đô thị Hoài Nhơn</w:t>
      </w:r>
      <w:r w:rsidR="00696E67" w:rsidRPr="007F1D3F">
        <w:rPr>
          <w:rStyle w:val="normaltextrun"/>
          <w:sz w:val="26"/>
          <w:szCs w:val="26"/>
          <w:lang w:val="sv-SE"/>
        </w:rPr>
        <w:t xml:space="preserve"> theo các giai đoạn 203</w:t>
      </w:r>
      <w:r w:rsidRPr="007F1D3F">
        <w:rPr>
          <w:rStyle w:val="normaltextrun"/>
          <w:sz w:val="26"/>
          <w:szCs w:val="26"/>
          <w:lang w:val="sv-SE"/>
        </w:rPr>
        <w:t>5</w:t>
      </w:r>
      <w:r w:rsidR="00696E67" w:rsidRPr="007F1D3F">
        <w:rPr>
          <w:rStyle w:val="normaltextrun"/>
          <w:sz w:val="26"/>
          <w:szCs w:val="26"/>
          <w:lang w:val="sv-SE"/>
        </w:rPr>
        <w:t xml:space="preserve"> và 2045.</w:t>
      </w:r>
    </w:p>
    <w:p w14:paraId="0F5BC31C" w14:textId="606D5D1F" w:rsidR="00696E67" w:rsidRPr="007F1D3F" w:rsidRDefault="00C31CFE" w:rsidP="00F47ABD">
      <w:pPr>
        <w:pStyle w:val="paragraph"/>
        <w:spacing w:before="0" w:beforeAutospacing="0" w:after="120" w:afterAutospacing="0"/>
        <w:ind w:right="90" w:firstLine="567"/>
        <w:jc w:val="both"/>
        <w:textAlignment w:val="baseline"/>
        <w:rPr>
          <w:rStyle w:val="normaltextrun"/>
          <w:sz w:val="26"/>
          <w:szCs w:val="26"/>
          <w:lang w:val="sv-SE"/>
        </w:rPr>
      </w:pPr>
      <w:r w:rsidRPr="007F1D3F">
        <w:rPr>
          <w:rStyle w:val="normaltextrun"/>
          <w:sz w:val="26"/>
          <w:szCs w:val="26"/>
          <w:lang w:val="sv-SE"/>
        </w:rPr>
        <w:t xml:space="preserve">- </w:t>
      </w:r>
      <w:r w:rsidR="00696E67" w:rsidRPr="007F1D3F">
        <w:rPr>
          <w:rStyle w:val="normaltextrun"/>
          <w:sz w:val="26"/>
          <w:szCs w:val="26"/>
          <w:lang w:val="sv-SE"/>
        </w:rPr>
        <w:t xml:space="preserve">Đề xuất mô hình phân bố dân cư đô thị theo các khu vực. </w:t>
      </w:r>
    </w:p>
    <w:p w14:paraId="4E58D2D3" w14:textId="59BE03F6" w:rsidR="00696E67" w:rsidRPr="007F1D3F" w:rsidRDefault="00C31CFE" w:rsidP="00F47ABD">
      <w:pPr>
        <w:pStyle w:val="paragraph"/>
        <w:spacing w:before="0" w:beforeAutospacing="0" w:after="120" w:afterAutospacing="0"/>
        <w:ind w:right="90" w:firstLine="567"/>
        <w:jc w:val="both"/>
        <w:textAlignment w:val="baseline"/>
        <w:rPr>
          <w:rStyle w:val="normaltextrun"/>
          <w:sz w:val="26"/>
          <w:szCs w:val="26"/>
          <w:lang w:val="sv-SE"/>
        </w:rPr>
      </w:pPr>
      <w:r w:rsidRPr="007F1D3F">
        <w:rPr>
          <w:rStyle w:val="normaltextrun"/>
          <w:sz w:val="26"/>
          <w:szCs w:val="26"/>
          <w:lang w:val="sv-SE"/>
        </w:rPr>
        <w:t xml:space="preserve">- </w:t>
      </w:r>
      <w:r w:rsidR="00696E67" w:rsidRPr="007F1D3F">
        <w:rPr>
          <w:rStyle w:val="normaltextrun"/>
          <w:sz w:val="26"/>
          <w:szCs w:val="26"/>
          <w:lang w:val="sv-SE"/>
        </w:rPr>
        <w:t xml:space="preserve">Đề xuất các mục tiêu, quy mô phát triển, kiểm </w:t>
      </w:r>
      <w:r w:rsidR="00347194" w:rsidRPr="007F1D3F">
        <w:rPr>
          <w:rStyle w:val="normaltextrun"/>
          <w:sz w:val="26"/>
          <w:szCs w:val="26"/>
          <w:lang w:val="sv-SE"/>
        </w:rPr>
        <w:t>soát</w:t>
      </w:r>
      <w:r w:rsidR="00696E67" w:rsidRPr="007F1D3F">
        <w:rPr>
          <w:rStyle w:val="normaltextrun"/>
          <w:sz w:val="26"/>
          <w:szCs w:val="26"/>
          <w:lang w:val="sv-SE"/>
        </w:rPr>
        <w:t>, biện pháp điều tiết phát triển dân số nhằm bảo đảm cân đối giữa phát triển dân số với phát triển kinh tế và khả năng đáp ứng của hạ tầng đô thị, cũng như giải pháp chọn lọc dân số, nâng cao chất lượng và trình độ lao động.</w:t>
      </w:r>
    </w:p>
    <w:p w14:paraId="409CD7B2" w14:textId="5FFCD119" w:rsidR="00696E67" w:rsidRPr="007F1D3F" w:rsidRDefault="00F47ABD" w:rsidP="00F47ABD">
      <w:pPr>
        <w:pStyle w:val="paragraph"/>
        <w:spacing w:before="0" w:beforeAutospacing="0" w:after="120" w:afterAutospacing="0"/>
        <w:ind w:right="90" w:firstLine="567"/>
        <w:jc w:val="both"/>
        <w:textAlignment w:val="baseline"/>
        <w:rPr>
          <w:rStyle w:val="normaltextrun"/>
          <w:i/>
          <w:iCs/>
          <w:sz w:val="26"/>
          <w:szCs w:val="26"/>
          <w:lang w:val="sv-SE"/>
        </w:rPr>
      </w:pPr>
      <w:bookmarkStart w:id="266" w:name="_Toc370285321"/>
      <w:bookmarkStart w:id="267" w:name="_Toc83026280"/>
      <w:r w:rsidRPr="007F1D3F">
        <w:rPr>
          <w:rStyle w:val="normaltextrun"/>
          <w:i/>
          <w:iCs/>
          <w:sz w:val="26"/>
          <w:szCs w:val="26"/>
          <w:lang w:val="sv-SE"/>
        </w:rPr>
        <w:t xml:space="preserve">b) </w:t>
      </w:r>
      <w:r w:rsidR="00696E67" w:rsidRPr="007F1D3F">
        <w:rPr>
          <w:rStyle w:val="normaltextrun"/>
          <w:i/>
          <w:iCs/>
          <w:sz w:val="26"/>
          <w:szCs w:val="26"/>
          <w:lang w:val="sv-SE"/>
        </w:rPr>
        <w:t>Dự báo quy mô đất đai</w:t>
      </w:r>
      <w:bookmarkEnd w:id="266"/>
      <w:bookmarkEnd w:id="267"/>
    </w:p>
    <w:p w14:paraId="5C0BA8D8" w14:textId="311C383D" w:rsidR="00696E67" w:rsidRPr="007F1D3F" w:rsidRDefault="00C31CFE" w:rsidP="00F47ABD">
      <w:pPr>
        <w:pStyle w:val="paragraph"/>
        <w:spacing w:before="0" w:beforeAutospacing="0" w:after="120" w:afterAutospacing="0"/>
        <w:ind w:right="90" w:firstLine="567"/>
        <w:jc w:val="both"/>
        <w:textAlignment w:val="baseline"/>
        <w:rPr>
          <w:rStyle w:val="normaltextrun"/>
          <w:sz w:val="26"/>
          <w:szCs w:val="26"/>
          <w:lang w:val="sv-SE"/>
        </w:rPr>
      </w:pPr>
      <w:r w:rsidRPr="007F1D3F">
        <w:rPr>
          <w:rStyle w:val="normaltextrun"/>
          <w:sz w:val="26"/>
          <w:szCs w:val="26"/>
          <w:lang w:val="sv-SE"/>
        </w:rPr>
        <w:t xml:space="preserve">- </w:t>
      </w:r>
      <w:r w:rsidR="00696E67" w:rsidRPr="007F1D3F">
        <w:rPr>
          <w:rStyle w:val="normaltextrun"/>
          <w:sz w:val="26"/>
          <w:szCs w:val="26"/>
          <w:lang w:val="sv-SE"/>
        </w:rPr>
        <w:t xml:space="preserve">Trên cơ sở dự báo quy mô dân số, hiện trạng đất đai, khả năng tăng sức dung chứa của các khu đô thị hiện có, các khu đô thị dự kiến, dựa trên các chỉ tiêu kinh tế kỹ thuật về sử dụng đất đai đã đề xuất; dự báo tổng quy mô đất đai xây dựng đô thị và các quy mô cho từng thể loại thành phần. </w:t>
      </w:r>
    </w:p>
    <w:p w14:paraId="465956DC" w14:textId="1CE4EB22" w:rsidR="00696E67" w:rsidRPr="007F1D3F" w:rsidRDefault="00C31CFE" w:rsidP="00F47ABD">
      <w:pPr>
        <w:pStyle w:val="paragraph"/>
        <w:spacing w:before="0" w:beforeAutospacing="0" w:after="120" w:afterAutospacing="0"/>
        <w:ind w:right="90" w:firstLine="567"/>
        <w:jc w:val="both"/>
        <w:textAlignment w:val="baseline"/>
        <w:rPr>
          <w:rStyle w:val="normaltextrun"/>
          <w:sz w:val="26"/>
          <w:szCs w:val="26"/>
          <w:lang w:val="sv-SE"/>
        </w:rPr>
      </w:pPr>
      <w:r w:rsidRPr="007F1D3F">
        <w:rPr>
          <w:rStyle w:val="normaltextrun"/>
          <w:sz w:val="26"/>
          <w:szCs w:val="26"/>
          <w:lang w:val="sv-SE"/>
        </w:rPr>
        <w:t xml:space="preserve">- </w:t>
      </w:r>
      <w:r w:rsidR="00696E67" w:rsidRPr="007F1D3F">
        <w:rPr>
          <w:rStyle w:val="normaltextrun"/>
          <w:sz w:val="26"/>
          <w:szCs w:val="26"/>
          <w:lang w:val="sv-SE"/>
        </w:rPr>
        <w:t xml:space="preserve">Dự kiến nhu cầu sử dụng đất của </w:t>
      </w:r>
      <w:r w:rsidRPr="007F1D3F">
        <w:rPr>
          <w:rStyle w:val="normaltextrun"/>
          <w:sz w:val="26"/>
          <w:szCs w:val="26"/>
          <w:lang w:val="sv-SE"/>
        </w:rPr>
        <w:t>đô thị Hoài Nhơn</w:t>
      </w:r>
      <w:r w:rsidR="00696E67" w:rsidRPr="007F1D3F">
        <w:rPr>
          <w:rStyle w:val="normaltextrun"/>
          <w:sz w:val="26"/>
          <w:szCs w:val="26"/>
          <w:lang w:val="sv-SE"/>
        </w:rPr>
        <w:t xml:space="preserve"> theo yêu cầu phát triển của từng giai đoạn.</w:t>
      </w:r>
    </w:p>
    <w:p w14:paraId="6C662171" w14:textId="08FF1D63" w:rsidR="00696E67" w:rsidRPr="007F1D3F" w:rsidRDefault="00F47ABD" w:rsidP="00F47ABD">
      <w:pPr>
        <w:pStyle w:val="paragraph"/>
        <w:spacing w:before="0" w:beforeAutospacing="0" w:after="120" w:afterAutospacing="0"/>
        <w:ind w:right="90" w:firstLine="567"/>
        <w:jc w:val="both"/>
        <w:textAlignment w:val="baseline"/>
        <w:rPr>
          <w:rStyle w:val="normaltextrun"/>
          <w:i/>
          <w:iCs/>
          <w:sz w:val="26"/>
          <w:szCs w:val="26"/>
          <w:lang w:val="sv-SE"/>
        </w:rPr>
      </w:pPr>
      <w:bookmarkStart w:id="268" w:name="_Toc370285319"/>
      <w:bookmarkStart w:id="269" w:name="_Toc83026281"/>
      <w:r w:rsidRPr="007F1D3F">
        <w:rPr>
          <w:rStyle w:val="normaltextrun"/>
          <w:i/>
          <w:iCs/>
          <w:sz w:val="26"/>
          <w:szCs w:val="26"/>
          <w:lang w:val="sv-SE"/>
        </w:rPr>
        <w:t xml:space="preserve">c) </w:t>
      </w:r>
      <w:r w:rsidR="00696E67" w:rsidRPr="007F1D3F">
        <w:rPr>
          <w:rStyle w:val="normaltextrun"/>
          <w:i/>
          <w:iCs/>
          <w:sz w:val="26"/>
          <w:szCs w:val="26"/>
          <w:lang w:val="sv-SE"/>
        </w:rPr>
        <w:t>Dự báo nhu cầu không gian phát triển kinh tế</w:t>
      </w:r>
      <w:bookmarkEnd w:id="268"/>
      <w:r w:rsidR="00696E67" w:rsidRPr="007F1D3F">
        <w:rPr>
          <w:rStyle w:val="normaltextrun"/>
          <w:i/>
          <w:iCs/>
          <w:sz w:val="26"/>
          <w:szCs w:val="26"/>
          <w:lang w:val="sv-SE"/>
        </w:rPr>
        <w:t xml:space="preserve"> xã hội</w:t>
      </w:r>
      <w:bookmarkEnd w:id="269"/>
    </w:p>
    <w:p w14:paraId="251DDEFE" w14:textId="5B54CB50" w:rsidR="00696E67" w:rsidRPr="007F1D3F" w:rsidRDefault="00C31CFE" w:rsidP="00F47ABD">
      <w:pPr>
        <w:pStyle w:val="paragraph"/>
        <w:spacing w:before="0" w:beforeAutospacing="0" w:after="120" w:afterAutospacing="0"/>
        <w:ind w:right="90" w:firstLine="567"/>
        <w:jc w:val="both"/>
        <w:textAlignment w:val="baseline"/>
        <w:rPr>
          <w:rStyle w:val="normaltextrun"/>
          <w:sz w:val="26"/>
          <w:szCs w:val="26"/>
          <w:lang w:val="sv-SE"/>
        </w:rPr>
      </w:pPr>
      <w:r w:rsidRPr="007F1D3F">
        <w:rPr>
          <w:rStyle w:val="normaltextrun"/>
          <w:sz w:val="26"/>
          <w:szCs w:val="26"/>
          <w:lang w:val="sv-SE"/>
        </w:rPr>
        <w:t xml:space="preserve">- </w:t>
      </w:r>
      <w:r w:rsidR="00696E67" w:rsidRPr="007F1D3F">
        <w:rPr>
          <w:rStyle w:val="normaltextrun"/>
          <w:sz w:val="26"/>
          <w:szCs w:val="26"/>
          <w:lang w:val="sv-SE"/>
        </w:rPr>
        <w:t xml:space="preserve">Phối hợp với các </w:t>
      </w:r>
      <w:r w:rsidRPr="007F1D3F">
        <w:rPr>
          <w:rStyle w:val="normaltextrun"/>
          <w:sz w:val="26"/>
          <w:szCs w:val="26"/>
          <w:lang w:val="sv-SE"/>
        </w:rPr>
        <w:t>định hướng phát triển của vùng Bắc Trung Bộ và Duyên hải miền Trung, của tỉnh Bình Định</w:t>
      </w:r>
      <w:r w:rsidR="00696E67" w:rsidRPr="007F1D3F">
        <w:rPr>
          <w:rStyle w:val="normaltextrun"/>
          <w:sz w:val="26"/>
          <w:szCs w:val="26"/>
          <w:lang w:val="sv-SE"/>
        </w:rPr>
        <w:t>, dự báo các tác động của phát triển kinh tế xã hội, dẫn đến yêu cầu về cấu trúc không gian đô thị.</w:t>
      </w:r>
    </w:p>
    <w:p w14:paraId="06008254" w14:textId="23EE5952" w:rsidR="00696E67" w:rsidRPr="007F1D3F" w:rsidRDefault="00C31CFE" w:rsidP="00F47ABD">
      <w:pPr>
        <w:pStyle w:val="paragraph"/>
        <w:spacing w:before="0" w:beforeAutospacing="0" w:after="120" w:afterAutospacing="0"/>
        <w:ind w:right="90" w:firstLine="567"/>
        <w:jc w:val="both"/>
        <w:textAlignment w:val="baseline"/>
        <w:rPr>
          <w:rStyle w:val="normaltextrun"/>
          <w:sz w:val="26"/>
          <w:szCs w:val="26"/>
          <w:lang w:val="sv-SE"/>
        </w:rPr>
      </w:pPr>
      <w:r w:rsidRPr="007F1D3F">
        <w:rPr>
          <w:rStyle w:val="normaltextrun"/>
          <w:sz w:val="26"/>
          <w:szCs w:val="26"/>
          <w:lang w:val="sv-SE"/>
        </w:rPr>
        <w:t xml:space="preserve">- </w:t>
      </w:r>
      <w:r w:rsidR="00696E67" w:rsidRPr="007F1D3F">
        <w:rPr>
          <w:rStyle w:val="normaltextrun"/>
          <w:sz w:val="26"/>
          <w:szCs w:val="26"/>
          <w:lang w:val="sv-SE"/>
        </w:rPr>
        <w:t xml:space="preserve">Lựa chọn phương án khả thi về cơ cấu, ngành nghề, phương án tăng trưởng kinh tế cho </w:t>
      </w:r>
      <w:r w:rsidRPr="007F1D3F">
        <w:rPr>
          <w:rStyle w:val="normaltextrun"/>
          <w:sz w:val="26"/>
          <w:szCs w:val="26"/>
          <w:lang w:val="sv-SE"/>
        </w:rPr>
        <w:t>đô thị Hoài Nhơn</w:t>
      </w:r>
      <w:r w:rsidR="00696E67" w:rsidRPr="007F1D3F">
        <w:rPr>
          <w:rStyle w:val="normaltextrun"/>
          <w:sz w:val="26"/>
          <w:szCs w:val="26"/>
          <w:lang w:val="sv-SE"/>
        </w:rPr>
        <w:t>.</w:t>
      </w:r>
    </w:p>
    <w:p w14:paraId="5C949200" w14:textId="31FFAB33" w:rsidR="00696E67" w:rsidRPr="007F1D3F" w:rsidRDefault="00486D81" w:rsidP="00F47ABD">
      <w:pPr>
        <w:pStyle w:val="paragraph"/>
        <w:spacing w:before="0" w:beforeAutospacing="0" w:after="120" w:afterAutospacing="0"/>
        <w:ind w:right="90" w:firstLine="567"/>
        <w:jc w:val="both"/>
        <w:textAlignment w:val="baseline"/>
        <w:rPr>
          <w:rStyle w:val="normaltextrun"/>
          <w:sz w:val="26"/>
          <w:szCs w:val="26"/>
          <w:lang w:val="sv-SE"/>
        </w:rPr>
      </w:pPr>
      <w:r w:rsidRPr="007F1D3F">
        <w:rPr>
          <w:rStyle w:val="normaltextrun"/>
          <w:sz w:val="26"/>
          <w:szCs w:val="26"/>
          <w:lang w:val="sv-SE"/>
        </w:rPr>
        <w:t xml:space="preserve">- </w:t>
      </w:r>
      <w:r w:rsidR="00696E67" w:rsidRPr="007F1D3F">
        <w:rPr>
          <w:rStyle w:val="normaltextrun"/>
          <w:sz w:val="26"/>
          <w:szCs w:val="26"/>
          <w:lang w:val="sv-SE"/>
        </w:rPr>
        <w:t xml:space="preserve">Phân bố các không gian phát triển kinh tế dựa vào tiềm năng và vị thế của </w:t>
      </w:r>
      <w:r w:rsidRPr="007F1D3F">
        <w:rPr>
          <w:rStyle w:val="normaltextrun"/>
          <w:sz w:val="26"/>
          <w:szCs w:val="26"/>
          <w:lang w:val="sv-SE"/>
        </w:rPr>
        <w:t>đô thị Hoài Nhơn</w:t>
      </w:r>
      <w:r w:rsidR="00696E67" w:rsidRPr="007F1D3F">
        <w:rPr>
          <w:rStyle w:val="normaltextrun"/>
          <w:sz w:val="26"/>
          <w:szCs w:val="26"/>
          <w:lang w:val="sv-SE"/>
        </w:rPr>
        <w:t xml:space="preserve"> có gắn kết với các </w:t>
      </w:r>
      <w:r w:rsidRPr="007F1D3F">
        <w:rPr>
          <w:rStyle w:val="normaltextrun"/>
          <w:sz w:val="26"/>
          <w:szCs w:val="26"/>
          <w:lang w:val="sv-SE"/>
        </w:rPr>
        <w:t>đ</w:t>
      </w:r>
      <w:r w:rsidR="00696E67" w:rsidRPr="007F1D3F">
        <w:rPr>
          <w:rStyle w:val="normaltextrun"/>
          <w:sz w:val="26"/>
          <w:szCs w:val="26"/>
          <w:lang w:val="sv-SE"/>
        </w:rPr>
        <w:t xml:space="preserve">ô thị trong khu vực. </w:t>
      </w:r>
    </w:p>
    <w:p w14:paraId="4AB200C3" w14:textId="7B37A5A5" w:rsidR="00696E67" w:rsidRPr="007F1D3F" w:rsidRDefault="00486D81" w:rsidP="00F47ABD">
      <w:pPr>
        <w:pStyle w:val="paragraph"/>
        <w:spacing w:before="0" w:beforeAutospacing="0" w:after="120" w:afterAutospacing="0"/>
        <w:ind w:right="90" w:firstLine="567"/>
        <w:jc w:val="both"/>
        <w:textAlignment w:val="baseline"/>
        <w:rPr>
          <w:rStyle w:val="normaltextrun"/>
          <w:sz w:val="26"/>
          <w:szCs w:val="26"/>
          <w:lang w:val="sv-SE"/>
        </w:rPr>
      </w:pPr>
      <w:r w:rsidRPr="007F1D3F">
        <w:rPr>
          <w:rStyle w:val="normaltextrun"/>
          <w:sz w:val="26"/>
          <w:szCs w:val="26"/>
          <w:lang w:val="sv-SE"/>
        </w:rPr>
        <w:t xml:space="preserve">- </w:t>
      </w:r>
      <w:r w:rsidR="00696E67" w:rsidRPr="007F1D3F">
        <w:rPr>
          <w:rStyle w:val="normaltextrun"/>
          <w:sz w:val="26"/>
          <w:szCs w:val="26"/>
          <w:lang w:val="sv-SE"/>
        </w:rPr>
        <w:t xml:space="preserve">Phối hợp không gian kinh tế giữa các lĩnh vực trong tổng thể chung đô thị, đảm bảo các lĩnh vực có không gian hoạt động và phát triển tốt, song không cạnh tranh tiêu cực lẫn nhau. </w:t>
      </w:r>
    </w:p>
    <w:p w14:paraId="29D40EDC" w14:textId="497B1237" w:rsidR="00696E67" w:rsidRPr="007F1D3F" w:rsidRDefault="001B2F2B" w:rsidP="001B2F2B">
      <w:pPr>
        <w:tabs>
          <w:tab w:val="left" w:pos="851"/>
        </w:tabs>
        <w:spacing w:before="120" w:after="120" w:line="264" w:lineRule="auto"/>
        <w:jc w:val="both"/>
        <w:outlineLvl w:val="1"/>
        <w:rPr>
          <w:b/>
          <w:i/>
          <w:iCs/>
          <w:sz w:val="26"/>
          <w:szCs w:val="26"/>
          <w:lang w:val="sv-SE"/>
        </w:rPr>
      </w:pPr>
      <w:bookmarkStart w:id="270" w:name="_Toc370285323"/>
      <w:bookmarkStart w:id="271" w:name="_Toc66726204"/>
      <w:bookmarkStart w:id="272" w:name="_Toc83026282"/>
      <w:bookmarkStart w:id="273" w:name="_Toc169595934"/>
      <w:bookmarkStart w:id="274" w:name="_Toc216977982"/>
      <w:r w:rsidRPr="007F1D3F">
        <w:rPr>
          <w:b/>
          <w:i/>
          <w:iCs/>
          <w:sz w:val="26"/>
          <w:szCs w:val="26"/>
          <w:lang w:val="sv-SE"/>
        </w:rPr>
        <w:t>2.1</w:t>
      </w:r>
      <w:r w:rsidR="008440E2">
        <w:rPr>
          <w:b/>
          <w:i/>
          <w:iCs/>
          <w:sz w:val="26"/>
          <w:szCs w:val="26"/>
          <w:lang w:val="sv-SE"/>
        </w:rPr>
        <w:t>3</w:t>
      </w:r>
      <w:r w:rsidRPr="007F1D3F">
        <w:rPr>
          <w:b/>
          <w:i/>
          <w:iCs/>
          <w:sz w:val="26"/>
          <w:szCs w:val="26"/>
          <w:lang w:val="sv-SE"/>
        </w:rPr>
        <w:t xml:space="preserve">.3. </w:t>
      </w:r>
      <w:r w:rsidR="00696E67" w:rsidRPr="007F1D3F">
        <w:rPr>
          <w:b/>
          <w:i/>
          <w:iCs/>
          <w:sz w:val="26"/>
          <w:szCs w:val="26"/>
          <w:lang w:val="sv-SE"/>
        </w:rPr>
        <w:t>Xây dựng tầm nhìn, chiến lược khung</w:t>
      </w:r>
      <w:bookmarkEnd w:id="270"/>
      <w:r w:rsidR="00696E67" w:rsidRPr="007F1D3F">
        <w:rPr>
          <w:b/>
          <w:i/>
          <w:iCs/>
          <w:sz w:val="26"/>
          <w:szCs w:val="26"/>
          <w:lang w:val="sv-SE"/>
        </w:rPr>
        <w:t xml:space="preserve"> và đề xuất các chỉ tiêu kinh tế - xã hội</w:t>
      </w:r>
      <w:bookmarkEnd w:id="271"/>
      <w:bookmarkEnd w:id="272"/>
      <w:bookmarkEnd w:id="273"/>
    </w:p>
    <w:p w14:paraId="474AD57A" w14:textId="62CA307D" w:rsidR="00696E67" w:rsidRPr="007F1D3F" w:rsidRDefault="00F47ABD" w:rsidP="00F47ABD">
      <w:pPr>
        <w:pStyle w:val="paragraph"/>
        <w:spacing w:before="0" w:beforeAutospacing="0" w:after="120" w:afterAutospacing="0"/>
        <w:ind w:right="90" w:firstLine="567"/>
        <w:jc w:val="both"/>
        <w:textAlignment w:val="baseline"/>
        <w:rPr>
          <w:rStyle w:val="normaltextrun"/>
          <w:i/>
          <w:iCs/>
          <w:sz w:val="26"/>
          <w:szCs w:val="26"/>
          <w:lang w:val="sv-SE"/>
        </w:rPr>
      </w:pPr>
      <w:bookmarkStart w:id="275" w:name="_Toc83026283"/>
      <w:bookmarkStart w:id="276" w:name="_Toc370285324"/>
      <w:r w:rsidRPr="007F1D3F">
        <w:rPr>
          <w:rStyle w:val="normaltextrun"/>
          <w:i/>
          <w:iCs/>
          <w:sz w:val="26"/>
          <w:szCs w:val="26"/>
          <w:lang w:val="sv-SE"/>
        </w:rPr>
        <w:t xml:space="preserve">a) </w:t>
      </w:r>
      <w:r w:rsidR="00696E67" w:rsidRPr="007F1D3F">
        <w:rPr>
          <w:rStyle w:val="normaltextrun"/>
          <w:i/>
          <w:iCs/>
          <w:sz w:val="26"/>
          <w:szCs w:val="26"/>
          <w:lang w:val="sv-SE"/>
        </w:rPr>
        <w:t>Tầm nhìn</w:t>
      </w:r>
      <w:bookmarkEnd w:id="275"/>
      <w:r w:rsidR="00696E67" w:rsidRPr="007F1D3F">
        <w:rPr>
          <w:rStyle w:val="normaltextrun"/>
          <w:i/>
          <w:iCs/>
          <w:sz w:val="26"/>
          <w:szCs w:val="26"/>
          <w:lang w:val="sv-SE"/>
        </w:rPr>
        <w:t xml:space="preserve"> </w:t>
      </w:r>
      <w:bookmarkEnd w:id="274"/>
      <w:bookmarkEnd w:id="276"/>
    </w:p>
    <w:p w14:paraId="1CEC9512" w14:textId="71D34B80" w:rsidR="00696E67" w:rsidRPr="007F1D3F" w:rsidRDefault="00696E67" w:rsidP="00F47ABD">
      <w:pPr>
        <w:pStyle w:val="paragraph"/>
        <w:spacing w:before="0" w:beforeAutospacing="0" w:after="120" w:afterAutospacing="0"/>
        <w:ind w:right="90" w:firstLine="567"/>
        <w:jc w:val="both"/>
        <w:textAlignment w:val="baseline"/>
        <w:rPr>
          <w:rStyle w:val="normaltextrun"/>
          <w:sz w:val="26"/>
          <w:szCs w:val="26"/>
          <w:lang w:val="sv-SE"/>
        </w:rPr>
      </w:pPr>
      <w:bookmarkStart w:id="277" w:name="_Toc370285325"/>
      <w:r w:rsidRPr="007F1D3F">
        <w:rPr>
          <w:rStyle w:val="normaltextrun"/>
          <w:sz w:val="26"/>
          <w:szCs w:val="26"/>
          <w:lang w:val="sv-SE"/>
        </w:rPr>
        <w:t xml:space="preserve">Tầm nhìn là một viễn cảnh khả thi mà sự phát triển từ các điều kiện hiện có của </w:t>
      </w:r>
      <w:r w:rsidR="002E0139" w:rsidRPr="007F1D3F">
        <w:rPr>
          <w:rStyle w:val="normaltextrun"/>
          <w:sz w:val="26"/>
          <w:szCs w:val="26"/>
          <w:lang w:val="sv-SE"/>
        </w:rPr>
        <w:t>đô thị</w:t>
      </w:r>
      <w:r w:rsidRPr="007F1D3F">
        <w:rPr>
          <w:rStyle w:val="normaltextrun"/>
          <w:sz w:val="26"/>
          <w:szCs w:val="26"/>
          <w:lang w:val="sv-SE"/>
        </w:rPr>
        <w:t xml:space="preserve"> có thể đạt được trong tương lai dài hạn, nếu như thực hiện đúng theo kịch bản mà quy hoạch đề xuất. Tầm nhìn là “quốc sách”, là kim chỉ nam cho các kế hoạch, chiến lược đề xuất trong quy hoạch, mà thành phố sẽ tập trung nguồn lực để theo đuổi dài hạn. Do đó phải được cân nhắc kỹ lưỡng, dựa trên lý luận khoa học. </w:t>
      </w:r>
    </w:p>
    <w:p w14:paraId="3B1F8EA8" w14:textId="69193565" w:rsidR="00696E67" w:rsidRPr="007F1D3F" w:rsidRDefault="00F47ABD" w:rsidP="00F47ABD">
      <w:pPr>
        <w:pStyle w:val="paragraph"/>
        <w:spacing w:before="0" w:beforeAutospacing="0" w:after="120" w:afterAutospacing="0"/>
        <w:ind w:right="90" w:firstLine="567"/>
        <w:jc w:val="both"/>
        <w:textAlignment w:val="baseline"/>
        <w:rPr>
          <w:rStyle w:val="normaltextrun"/>
          <w:i/>
          <w:iCs/>
          <w:sz w:val="26"/>
          <w:szCs w:val="26"/>
          <w:lang w:val="sv-SE"/>
        </w:rPr>
      </w:pPr>
      <w:bookmarkStart w:id="278" w:name="_Toc83026284"/>
      <w:r w:rsidRPr="007F1D3F">
        <w:rPr>
          <w:rStyle w:val="normaltextrun"/>
          <w:i/>
          <w:iCs/>
          <w:sz w:val="26"/>
          <w:szCs w:val="26"/>
          <w:lang w:val="sv-SE"/>
        </w:rPr>
        <w:t xml:space="preserve">b) </w:t>
      </w:r>
      <w:r w:rsidR="00696E67" w:rsidRPr="007F1D3F">
        <w:rPr>
          <w:rStyle w:val="normaltextrun"/>
          <w:i/>
          <w:iCs/>
          <w:sz w:val="26"/>
          <w:szCs w:val="26"/>
          <w:lang w:val="sv-SE"/>
        </w:rPr>
        <w:t xml:space="preserve">Xây dựng chiến lược </w:t>
      </w:r>
      <w:bookmarkEnd w:id="277"/>
      <w:r w:rsidR="00696E67" w:rsidRPr="007F1D3F">
        <w:rPr>
          <w:rStyle w:val="normaltextrun"/>
          <w:i/>
          <w:iCs/>
          <w:sz w:val="26"/>
          <w:szCs w:val="26"/>
          <w:lang w:val="sv-SE"/>
        </w:rPr>
        <w:t>tổng thể phát triển không gian đô thị</w:t>
      </w:r>
      <w:bookmarkEnd w:id="278"/>
      <w:r w:rsidR="00696E67" w:rsidRPr="007F1D3F">
        <w:rPr>
          <w:rStyle w:val="normaltextrun"/>
          <w:i/>
          <w:iCs/>
          <w:sz w:val="26"/>
          <w:szCs w:val="26"/>
          <w:lang w:val="sv-SE"/>
        </w:rPr>
        <w:t> </w:t>
      </w:r>
    </w:p>
    <w:p w14:paraId="44B0A8EF" w14:textId="77777777" w:rsidR="00696E67" w:rsidRPr="007F1D3F" w:rsidRDefault="00696E67" w:rsidP="00F47ABD">
      <w:pPr>
        <w:pStyle w:val="paragraph"/>
        <w:spacing w:before="0" w:beforeAutospacing="0" w:after="120" w:afterAutospacing="0"/>
        <w:ind w:right="90" w:firstLine="567"/>
        <w:jc w:val="both"/>
        <w:textAlignment w:val="baseline"/>
        <w:rPr>
          <w:rStyle w:val="normaltextrun"/>
          <w:sz w:val="26"/>
          <w:szCs w:val="26"/>
          <w:lang w:val="sv-SE"/>
        </w:rPr>
      </w:pPr>
      <w:r w:rsidRPr="007F1D3F">
        <w:rPr>
          <w:rStyle w:val="normaltextrun"/>
          <w:sz w:val="26"/>
          <w:szCs w:val="26"/>
          <w:lang w:val="sv-SE"/>
        </w:rPr>
        <w:t xml:space="preserve">Dựa trên “Tầm nhìn”, xây dựng chiến lược để tìm giải pháp quy hoạch phù hợp nhằm đạt tầm nhìn. Để đảm bảo tính khả thi của chiến lược, cần tham chiếu đến các nguồn lực, các cơ chế chính sách khả dụng. Chiến lược phải được xây dựng trên cơ sở tuân thủ, phù hợp với các định hướng của Quy hoạch tổng thể kinh tế xã hội hiện hành của vùng, tỉnh và thành phố. Chiến lược khung trải rộng trên các lĩnh vực kinh tế, xây </w:t>
      </w:r>
      <w:r w:rsidRPr="007F1D3F">
        <w:rPr>
          <w:rStyle w:val="normaltextrun"/>
          <w:sz w:val="26"/>
          <w:szCs w:val="26"/>
          <w:lang w:val="sv-SE"/>
        </w:rPr>
        <w:lastRenderedPageBreak/>
        <w:t>dựng, hạ tầng đô thị, là cơ sở để xây dựng các chiến lược thành phần, nhằm tìm hướng tổ chức không gian đô thị phù hợp. Ví dụ: chiến lược khung phát triển giao thông, chuyển đổi cơ cấu ngành nghề... của quy hoạch chung cần cụ thể hóa theo các chiến lược trong quy hoạch tổng thể kinh tế xã hội đã và đang được thực hiện.</w:t>
      </w:r>
    </w:p>
    <w:p w14:paraId="484DB3DD" w14:textId="38FD998B" w:rsidR="00696E67" w:rsidRPr="007F1D3F" w:rsidRDefault="00F47ABD" w:rsidP="00F47ABD">
      <w:pPr>
        <w:pStyle w:val="paragraph"/>
        <w:spacing w:before="0" w:beforeAutospacing="0" w:after="120" w:afterAutospacing="0"/>
        <w:ind w:right="90" w:firstLine="567"/>
        <w:jc w:val="both"/>
        <w:textAlignment w:val="baseline"/>
        <w:rPr>
          <w:rStyle w:val="normaltextrun"/>
          <w:i/>
          <w:iCs/>
          <w:sz w:val="26"/>
          <w:szCs w:val="26"/>
          <w:lang w:val="sv-SE"/>
        </w:rPr>
      </w:pPr>
      <w:bookmarkStart w:id="279" w:name="_Toc83026285"/>
      <w:r w:rsidRPr="007F1D3F">
        <w:rPr>
          <w:rStyle w:val="normaltextrun"/>
          <w:i/>
          <w:iCs/>
          <w:sz w:val="26"/>
          <w:szCs w:val="26"/>
          <w:lang w:val="sv-SE"/>
        </w:rPr>
        <w:t xml:space="preserve">c) </w:t>
      </w:r>
      <w:r w:rsidR="00696E67" w:rsidRPr="007F1D3F">
        <w:rPr>
          <w:rStyle w:val="normaltextrun"/>
          <w:i/>
          <w:iCs/>
          <w:sz w:val="26"/>
          <w:szCs w:val="26"/>
          <w:lang w:val="sv-SE"/>
        </w:rPr>
        <w:t>Đề xuất các chỉ tiêu kinh tế</w:t>
      </w:r>
      <w:r w:rsidR="00DC3C8E" w:rsidRPr="007F1D3F">
        <w:rPr>
          <w:rStyle w:val="normaltextrun"/>
          <w:i/>
          <w:iCs/>
          <w:sz w:val="26"/>
          <w:szCs w:val="26"/>
          <w:lang w:val="sv-SE"/>
        </w:rPr>
        <w:t xml:space="preserve"> kỹ thuật</w:t>
      </w:r>
      <w:r w:rsidR="00696E67" w:rsidRPr="007F1D3F">
        <w:rPr>
          <w:rStyle w:val="normaltextrun"/>
          <w:i/>
          <w:iCs/>
          <w:sz w:val="26"/>
          <w:szCs w:val="26"/>
          <w:lang w:val="sv-SE"/>
        </w:rPr>
        <w:t xml:space="preserve"> quy hoạch</w:t>
      </w:r>
      <w:bookmarkEnd w:id="279"/>
    </w:p>
    <w:p w14:paraId="67F9F35C" w14:textId="77777777" w:rsidR="00696E67" w:rsidRPr="007F1D3F" w:rsidRDefault="00696E67" w:rsidP="00F47ABD">
      <w:pPr>
        <w:pStyle w:val="paragraph"/>
        <w:spacing w:before="0" w:beforeAutospacing="0" w:after="120" w:afterAutospacing="0"/>
        <w:ind w:right="90" w:firstLine="567"/>
        <w:jc w:val="both"/>
        <w:textAlignment w:val="baseline"/>
        <w:rPr>
          <w:rStyle w:val="normaltextrun"/>
          <w:sz w:val="26"/>
          <w:szCs w:val="26"/>
          <w:lang w:val="sv-SE"/>
        </w:rPr>
      </w:pPr>
      <w:r w:rsidRPr="007F1D3F">
        <w:rPr>
          <w:rStyle w:val="normaltextrun"/>
          <w:sz w:val="26"/>
          <w:szCs w:val="26"/>
          <w:lang w:val="sv-SE"/>
        </w:rPr>
        <w:t>Các chỉ tiêu chính được xác định cho từng khu chức năng đảm bảo phù hợp với tiêu chuẩn, quy chuẩn quy hoạch hiện hành. Đối với khu vực đô thị: Chỉ tiêu đất xây dựng đô thị, chỉ tiêu giao thông, mật độ đường chính; các chỉ tiêu hạ tầng kỹ thuật như: cấp nước, cấp điện, thoát nước thải, vệ sinh môi trường...</w:t>
      </w:r>
    </w:p>
    <w:p w14:paraId="7AF9F499" w14:textId="0CC0C2C5" w:rsidR="00696E67" w:rsidRPr="007F1D3F" w:rsidRDefault="001B2F2B" w:rsidP="001B2F2B">
      <w:pPr>
        <w:tabs>
          <w:tab w:val="left" w:pos="851"/>
        </w:tabs>
        <w:spacing w:before="120" w:after="120" w:line="264" w:lineRule="auto"/>
        <w:jc w:val="both"/>
        <w:outlineLvl w:val="1"/>
        <w:rPr>
          <w:b/>
          <w:i/>
          <w:iCs/>
          <w:sz w:val="26"/>
          <w:szCs w:val="26"/>
          <w:lang w:val="sv-SE"/>
        </w:rPr>
      </w:pPr>
      <w:bookmarkStart w:id="280" w:name="_Toc169595935"/>
      <w:r w:rsidRPr="007F1D3F">
        <w:rPr>
          <w:b/>
          <w:i/>
          <w:iCs/>
          <w:sz w:val="26"/>
          <w:szCs w:val="26"/>
          <w:lang w:val="sv-SE"/>
        </w:rPr>
        <w:t>2.1</w:t>
      </w:r>
      <w:r w:rsidR="008440E2">
        <w:rPr>
          <w:b/>
          <w:i/>
          <w:iCs/>
          <w:sz w:val="26"/>
          <w:szCs w:val="26"/>
          <w:lang w:val="sv-SE"/>
        </w:rPr>
        <w:t>3</w:t>
      </w:r>
      <w:r w:rsidRPr="007F1D3F">
        <w:rPr>
          <w:b/>
          <w:i/>
          <w:iCs/>
          <w:sz w:val="26"/>
          <w:szCs w:val="26"/>
          <w:lang w:val="sv-SE"/>
        </w:rPr>
        <w:t xml:space="preserve">.4. </w:t>
      </w:r>
      <w:r w:rsidR="00696E67" w:rsidRPr="007F1D3F">
        <w:rPr>
          <w:b/>
          <w:i/>
          <w:iCs/>
          <w:sz w:val="26"/>
          <w:szCs w:val="26"/>
          <w:lang w:val="sv-SE"/>
        </w:rPr>
        <w:t>Cơ cấu tổ chức quy hoạch</w:t>
      </w:r>
      <w:bookmarkEnd w:id="280"/>
    </w:p>
    <w:p w14:paraId="62298C2A" w14:textId="6B7B09CC" w:rsidR="00696E67" w:rsidRPr="007F1D3F" w:rsidRDefault="00DC3C8E" w:rsidP="00F47ABD">
      <w:pPr>
        <w:pStyle w:val="paragraph"/>
        <w:spacing w:before="0" w:beforeAutospacing="0" w:after="120" w:afterAutospacing="0"/>
        <w:ind w:right="90" w:firstLine="567"/>
        <w:jc w:val="both"/>
        <w:textAlignment w:val="baseline"/>
        <w:rPr>
          <w:rStyle w:val="normaltextrun"/>
          <w:sz w:val="26"/>
          <w:szCs w:val="26"/>
          <w:lang w:val="sv-SE"/>
        </w:rPr>
      </w:pPr>
      <w:r w:rsidRPr="007F1D3F">
        <w:rPr>
          <w:rStyle w:val="normaltextrun"/>
          <w:sz w:val="26"/>
          <w:szCs w:val="26"/>
          <w:lang w:val="sv-SE"/>
        </w:rPr>
        <w:t xml:space="preserve">- </w:t>
      </w:r>
      <w:r w:rsidR="00696E67" w:rsidRPr="007F1D3F">
        <w:rPr>
          <w:rStyle w:val="normaltextrun"/>
          <w:sz w:val="26"/>
          <w:szCs w:val="26"/>
          <w:lang w:val="sv-SE"/>
        </w:rPr>
        <w:t>Lập các phương án cơ cấu quy hoạch.</w:t>
      </w:r>
    </w:p>
    <w:p w14:paraId="6EF30763" w14:textId="600EDE4C" w:rsidR="00696E67" w:rsidRPr="007F1D3F" w:rsidRDefault="00DC3C8E" w:rsidP="00F47ABD">
      <w:pPr>
        <w:pStyle w:val="paragraph"/>
        <w:spacing w:before="0" w:beforeAutospacing="0" w:after="120" w:afterAutospacing="0"/>
        <w:ind w:right="90" w:firstLine="567"/>
        <w:jc w:val="both"/>
        <w:textAlignment w:val="baseline"/>
        <w:rPr>
          <w:rStyle w:val="normaltextrun"/>
          <w:sz w:val="26"/>
          <w:szCs w:val="26"/>
          <w:lang w:val="sv-SE"/>
        </w:rPr>
      </w:pPr>
      <w:r w:rsidRPr="007F1D3F">
        <w:rPr>
          <w:rStyle w:val="normaltextrun"/>
          <w:sz w:val="26"/>
          <w:szCs w:val="26"/>
          <w:lang w:val="sv-SE"/>
        </w:rPr>
        <w:t xml:space="preserve">- </w:t>
      </w:r>
      <w:r w:rsidR="00696E67" w:rsidRPr="007F1D3F">
        <w:rPr>
          <w:rStyle w:val="normaltextrun"/>
          <w:sz w:val="26"/>
          <w:szCs w:val="26"/>
          <w:lang w:val="sv-SE"/>
        </w:rPr>
        <w:t>Nêu các luận cứ để xác định phương án tối ưu.</w:t>
      </w:r>
    </w:p>
    <w:p w14:paraId="7C6F62E3" w14:textId="13F11FED" w:rsidR="00696E67" w:rsidRPr="007F1D3F" w:rsidRDefault="00DC3C8E" w:rsidP="00F47ABD">
      <w:pPr>
        <w:pStyle w:val="paragraph"/>
        <w:spacing w:before="0" w:beforeAutospacing="0" w:after="120" w:afterAutospacing="0"/>
        <w:ind w:right="90" w:firstLine="567"/>
        <w:jc w:val="both"/>
        <w:textAlignment w:val="baseline"/>
        <w:rPr>
          <w:rStyle w:val="normaltextrun"/>
          <w:sz w:val="26"/>
          <w:szCs w:val="26"/>
          <w:lang w:val="sv-SE"/>
        </w:rPr>
      </w:pPr>
      <w:r w:rsidRPr="007F1D3F">
        <w:rPr>
          <w:rStyle w:val="normaltextrun"/>
          <w:sz w:val="26"/>
          <w:szCs w:val="26"/>
          <w:lang w:val="sv-SE"/>
        </w:rPr>
        <w:t xml:space="preserve">- </w:t>
      </w:r>
      <w:r w:rsidR="00696E67" w:rsidRPr="007F1D3F">
        <w:rPr>
          <w:rStyle w:val="normaltextrun"/>
          <w:sz w:val="26"/>
          <w:szCs w:val="26"/>
          <w:lang w:val="sv-SE"/>
        </w:rPr>
        <w:t>Nêu rõ ý đồ về cơ cấu, tổ chức của phương án được chọn lựa trên các mặt: Nguyên tắc tổ chức không gian kiến trúc cảnh quan và phân khu chức năng, mối liên hệ về kiến trúc cảnh quan, kinh tế xã hội giữa khu vực nghiên cứu lập quy hoạch và các khu vực khác ngoài phạm vi lập quy hoạch.</w:t>
      </w:r>
    </w:p>
    <w:p w14:paraId="58319D78" w14:textId="4EE9191B" w:rsidR="00696E67" w:rsidRPr="007F1D3F" w:rsidRDefault="001B2F2B" w:rsidP="001B2F2B">
      <w:pPr>
        <w:tabs>
          <w:tab w:val="left" w:pos="851"/>
        </w:tabs>
        <w:spacing w:before="120" w:after="120" w:line="264" w:lineRule="auto"/>
        <w:jc w:val="both"/>
        <w:outlineLvl w:val="1"/>
        <w:rPr>
          <w:b/>
          <w:i/>
          <w:iCs/>
          <w:sz w:val="26"/>
          <w:szCs w:val="26"/>
          <w:lang w:val="sv-SE"/>
        </w:rPr>
      </w:pPr>
      <w:bookmarkStart w:id="281" w:name="_Toc370285326"/>
      <w:bookmarkStart w:id="282" w:name="_Toc216977981"/>
      <w:bookmarkStart w:id="283" w:name="_Toc66726205"/>
      <w:bookmarkStart w:id="284" w:name="_Toc83026286"/>
      <w:bookmarkStart w:id="285" w:name="_Toc169595936"/>
      <w:r w:rsidRPr="007F1D3F">
        <w:rPr>
          <w:b/>
          <w:i/>
          <w:iCs/>
          <w:sz w:val="26"/>
          <w:szCs w:val="26"/>
          <w:lang w:val="sv-SE"/>
        </w:rPr>
        <w:t>2.1</w:t>
      </w:r>
      <w:r w:rsidR="008440E2">
        <w:rPr>
          <w:b/>
          <w:i/>
          <w:iCs/>
          <w:sz w:val="26"/>
          <w:szCs w:val="26"/>
          <w:lang w:val="sv-SE"/>
        </w:rPr>
        <w:t>3</w:t>
      </w:r>
      <w:r w:rsidRPr="007F1D3F">
        <w:rPr>
          <w:b/>
          <w:i/>
          <w:iCs/>
          <w:sz w:val="26"/>
          <w:szCs w:val="26"/>
          <w:lang w:val="sv-SE"/>
        </w:rPr>
        <w:t xml:space="preserve">.5. </w:t>
      </w:r>
      <w:r w:rsidR="00696E67" w:rsidRPr="007F1D3F">
        <w:rPr>
          <w:b/>
          <w:i/>
          <w:iCs/>
          <w:sz w:val="26"/>
          <w:szCs w:val="26"/>
          <w:lang w:val="sv-SE"/>
        </w:rPr>
        <w:t>Định hướng phát triển không gian</w:t>
      </w:r>
      <w:bookmarkEnd w:id="281"/>
      <w:bookmarkEnd w:id="282"/>
      <w:bookmarkEnd w:id="283"/>
      <w:bookmarkEnd w:id="284"/>
      <w:bookmarkEnd w:id="285"/>
    </w:p>
    <w:p w14:paraId="0272D9F1" w14:textId="3E0707FF" w:rsidR="00696E67" w:rsidRPr="007F1D3F" w:rsidRDefault="00F47ABD" w:rsidP="00F47ABD">
      <w:pPr>
        <w:pStyle w:val="paragraph"/>
        <w:spacing w:before="0" w:beforeAutospacing="0" w:after="120" w:afterAutospacing="0"/>
        <w:ind w:right="90" w:firstLine="567"/>
        <w:jc w:val="both"/>
        <w:textAlignment w:val="baseline"/>
        <w:rPr>
          <w:rStyle w:val="normaltextrun"/>
          <w:i/>
          <w:iCs/>
          <w:sz w:val="26"/>
          <w:szCs w:val="26"/>
          <w:lang w:val="sv-SE"/>
        </w:rPr>
      </w:pPr>
      <w:bookmarkStart w:id="286" w:name="_Toc370285327"/>
      <w:bookmarkStart w:id="287" w:name="_Toc83026287"/>
      <w:r w:rsidRPr="007F1D3F">
        <w:rPr>
          <w:rStyle w:val="normaltextrun"/>
          <w:i/>
          <w:iCs/>
          <w:sz w:val="26"/>
          <w:szCs w:val="26"/>
          <w:lang w:val="sv-SE"/>
        </w:rPr>
        <w:t xml:space="preserve">a) </w:t>
      </w:r>
      <w:r w:rsidR="00696E67" w:rsidRPr="007F1D3F">
        <w:rPr>
          <w:rStyle w:val="normaltextrun"/>
          <w:i/>
          <w:iCs/>
          <w:sz w:val="26"/>
          <w:szCs w:val="26"/>
          <w:lang w:val="sv-SE"/>
        </w:rPr>
        <w:t>Đề xuất mô hình phát triển không gian đô thị</w:t>
      </w:r>
      <w:bookmarkEnd w:id="286"/>
      <w:bookmarkEnd w:id="287"/>
    </w:p>
    <w:p w14:paraId="0B1FA1C2" w14:textId="0B576847" w:rsidR="00696E67" w:rsidRPr="007F1D3F" w:rsidRDefault="00696E67" w:rsidP="00F47ABD">
      <w:pPr>
        <w:pStyle w:val="paragraph"/>
        <w:spacing w:before="0" w:beforeAutospacing="0" w:after="120" w:afterAutospacing="0"/>
        <w:ind w:right="90" w:firstLine="567"/>
        <w:jc w:val="both"/>
        <w:textAlignment w:val="baseline"/>
        <w:rPr>
          <w:rStyle w:val="normaltextrun"/>
          <w:sz w:val="26"/>
          <w:szCs w:val="26"/>
          <w:lang w:val="sv-SE"/>
        </w:rPr>
      </w:pPr>
      <w:r w:rsidRPr="007F1D3F">
        <w:rPr>
          <w:rStyle w:val="normaltextrun"/>
          <w:sz w:val="26"/>
          <w:szCs w:val="26"/>
          <w:lang w:val="sv-SE"/>
        </w:rPr>
        <w:t>Trên cơ sở chiến lược khung, đề xuất mô hình, cấu trúc không gian toàn đô thị, chú ý đảm bảo các yếu tố sau:</w:t>
      </w:r>
    </w:p>
    <w:p w14:paraId="578D5396" w14:textId="6C6B3D99" w:rsidR="00696E67" w:rsidRPr="007F1D3F" w:rsidRDefault="002E2776" w:rsidP="00F47ABD">
      <w:pPr>
        <w:pStyle w:val="paragraph"/>
        <w:spacing w:before="0" w:beforeAutospacing="0" w:after="120" w:afterAutospacing="0"/>
        <w:ind w:right="90" w:firstLine="567"/>
        <w:jc w:val="both"/>
        <w:textAlignment w:val="baseline"/>
        <w:rPr>
          <w:rStyle w:val="normaltextrun"/>
          <w:sz w:val="26"/>
          <w:szCs w:val="26"/>
          <w:lang w:val="sv-SE"/>
        </w:rPr>
      </w:pPr>
      <w:r w:rsidRPr="007F1D3F">
        <w:rPr>
          <w:rStyle w:val="normaltextrun"/>
          <w:sz w:val="26"/>
          <w:szCs w:val="26"/>
          <w:lang w:val="sv-SE"/>
        </w:rPr>
        <w:t xml:space="preserve">+ </w:t>
      </w:r>
      <w:r w:rsidR="00696E67" w:rsidRPr="007F1D3F">
        <w:rPr>
          <w:rStyle w:val="normaltextrun"/>
          <w:sz w:val="26"/>
          <w:szCs w:val="26"/>
          <w:lang w:val="sv-SE"/>
        </w:rPr>
        <w:t xml:space="preserve">Xác định các mối liên kết tương hỗ về không gian giữa </w:t>
      </w:r>
      <w:r w:rsidRPr="007F1D3F">
        <w:rPr>
          <w:rStyle w:val="normaltextrun"/>
          <w:sz w:val="26"/>
          <w:szCs w:val="26"/>
          <w:lang w:val="sv-SE"/>
        </w:rPr>
        <w:t>đô thị Hoài Nhơn</w:t>
      </w:r>
      <w:r w:rsidR="00696E67" w:rsidRPr="007F1D3F">
        <w:rPr>
          <w:rStyle w:val="normaltextrun"/>
          <w:sz w:val="26"/>
          <w:szCs w:val="26"/>
          <w:lang w:val="sv-SE"/>
        </w:rPr>
        <w:t xml:space="preserve"> với hệ thống đô thị trong tỉnh </w:t>
      </w:r>
      <w:r w:rsidRPr="007F1D3F">
        <w:rPr>
          <w:rStyle w:val="normaltextrun"/>
          <w:sz w:val="26"/>
          <w:szCs w:val="26"/>
          <w:lang w:val="sv-SE"/>
        </w:rPr>
        <w:t>Bình Định</w:t>
      </w:r>
      <w:r w:rsidR="00696E67" w:rsidRPr="007F1D3F">
        <w:rPr>
          <w:rStyle w:val="normaltextrun"/>
          <w:sz w:val="26"/>
          <w:szCs w:val="26"/>
          <w:lang w:val="sv-SE"/>
        </w:rPr>
        <w:t xml:space="preserve">, các đô thị lớn trong vùng </w:t>
      </w:r>
      <w:r w:rsidRPr="007F1D3F">
        <w:rPr>
          <w:rStyle w:val="normaltextrun"/>
          <w:sz w:val="26"/>
          <w:szCs w:val="26"/>
          <w:lang w:val="sv-SE"/>
        </w:rPr>
        <w:t>Trung Trung Bộ</w:t>
      </w:r>
      <w:r w:rsidR="00696E67" w:rsidRPr="007F1D3F">
        <w:rPr>
          <w:rStyle w:val="normaltextrun"/>
          <w:sz w:val="26"/>
          <w:szCs w:val="26"/>
          <w:lang w:val="sv-SE"/>
        </w:rPr>
        <w:t xml:space="preserve">. </w:t>
      </w:r>
    </w:p>
    <w:p w14:paraId="63CC9698" w14:textId="1A7CBBF6" w:rsidR="00696E67" w:rsidRPr="007F1D3F" w:rsidRDefault="002E2776" w:rsidP="00F47ABD">
      <w:pPr>
        <w:pStyle w:val="paragraph"/>
        <w:spacing w:before="0" w:beforeAutospacing="0" w:after="120" w:afterAutospacing="0"/>
        <w:ind w:right="90" w:firstLine="567"/>
        <w:jc w:val="both"/>
        <w:textAlignment w:val="baseline"/>
        <w:rPr>
          <w:rStyle w:val="normaltextrun"/>
          <w:sz w:val="26"/>
          <w:szCs w:val="26"/>
          <w:lang w:val="sv-SE"/>
        </w:rPr>
      </w:pPr>
      <w:r w:rsidRPr="007F1D3F">
        <w:rPr>
          <w:rStyle w:val="normaltextrun"/>
          <w:sz w:val="26"/>
          <w:szCs w:val="26"/>
          <w:lang w:val="sv-SE"/>
        </w:rPr>
        <w:t xml:space="preserve">+ </w:t>
      </w:r>
      <w:r w:rsidR="00696E67" w:rsidRPr="007F1D3F">
        <w:rPr>
          <w:rStyle w:val="normaltextrun"/>
          <w:sz w:val="26"/>
          <w:szCs w:val="26"/>
          <w:lang w:val="sv-SE"/>
        </w:rPr>
        <w:t xml:space="preserve">Đề xuất mô hình phát triển, cấu trúc không gian đô thị, phân bố hệ thống trung tâm đô thị đảm bảo phù hợp với quan điểm, mục tiêu phát triển, đặc thù đô thị.  </w:t>
      </w:r>
    </w:p>
    <w:p w14:paraId="3ABA3277" w14:textId="3DEF65B7" w:rsidR="00696E67" w:rsidRPr="007F1D3F" w:rsidRDefault="002E2776" w:rsidP="00F47ABD">
      <w:pPr>
        <w:pStyle w:val="paragraph"/>
        <w:spacing w:before="0" w:beforeAutospacing="0" w:after="120" w:afterAutospacing="0"/>
        <w:ind w:right="90" w:firstLine="567"/>
        <w:jc w:val="both"/>
        <w:textAlignment w:val="baseline"/>
        <w:rPr>
          <w:rStyle w:val="normaltextrun"/>
          <w:sz w:val="26"/>
          <w:szCs w:val="26"/>
          <w:lang w:val="sv-SE"/>
        </w:rPr>
      </w:pPr>
      <w:r w:rsidRPr="007F1D3F">
        <w:rPr>
          <w:rStyle w:val="normaltextrun"/>
          <w:sz w:val="26"/>
          <w:szCs w:val="26"/>
          <w:lang w:val="sv-SE"/>
        </w:rPr>
        <w:t xml:space="preserve">+ </w:t>
      </w:r>
      <w:r w:rsidR="00696E67" w:rsidRPr="007F1D3F">
        <w:rPr>
          <w:rStyle w:val="normaltextrun"/>
          <w:sz w:val="26"/>
          <w:szCs w:val="26"/>
          <w:lang w:val="sv-SE"/>
        </w:rPr>
        <w:t xml:space="preserve">Xác định ngưỡng phát triển về quy mô dân số, đất đai đối với khu vực nội </w:t>
      </w:r>
      <w:r w:rsidR="000D7D1B" w:rsidRPr="007F1D3F">
        <w:rPr>
          <w:rStyle w:val="normaltextrun"/>
          <w:sz w:val="26"/>
          <w:szCs w:val="26"/>
          <w:lang w:val="sv-SE"/>
        </w:rPr>
        <w:t>thị</w:t>
      </w:r>
      <w:r w:rsidR="00696E67" w:rsidRPr="007F1D3F">
        <w:rPr>
          <w:rStyle w:val="normaltextrun"/>
          <w:sz w:val="26"/>
          <w:szCs w:val="26"/>
          <w:lang w:val="sv-SE"/>
        </w:rPr>
        <w:t xml:space="preserve"> để giảm sức ép dân cư, nâng cao chất lượng và điều kiện sống; bảo tồn được không gian, kiến trúc, cảnh quan đặc thù. </w:t>
      </w:r>
    </w:p>
    <w:p w14:paraId="142ED2A1" w14:textId="54578124" w:rsidR="00696E67" w:rsidRPr="007F1D3F" w:rsidRDefault="00742841" w:rsidP="00F47ABD">
      <w:pPr>
        <w:pStyle w:val="paragraph"/>
        <w:spacing w:before="0" w:beforeAutospacing="0" w:after="120" w:afterAutospacing="0"/>
        <w:ind w:right="90" w:firstLine="567"/>
        <w:jc w:val="both"/>
        <w:textAlignment w:val="baseline"/>
        <w:rPr>
          <w:rStyle w:val="normaltextrun"/>
          <w:sz w:val="26"/>
          <w:szCs w:val="26"/>
          <w:lang w:val="sv-SE"/>
        </w:rPr>
      </w:pPr>
      <w:bookmarkStart w:id="288" w:name="_Hlk148518581"/>
      <w:r w:rsidRPr="007F1D3F">
        <w:rPr>
          <w:rStyle w:val="normaltextrun"/>
          <w:sz w:val="26"/>
          <w:szCs w:val="26"/>
          <w:lang w:val="sv-SE"/>
        </w:rPr>
        <w:t xml:space="preserve">+ </w:t>
      </w:r>
      <w:r w:rsidR="00696E67" w:rsidRPr="007F1D3F">
        <w:rPr>
          <w:rStyle w:val="normaltextrun"/>
          <w:sz w:val="26"/>
          <w:szCs w:val="26"/>
          <w:lang w:val="sv-SE"/>
        </w:rPr>
        <w:t xml:space="preserve">Đề xuất các cấu trúc tổ chức không gian/định hướng phát triển không gian và thiết kế đô thị, đảm bảo phát huy được giá trị và tiềm năng của </w:t>
      </w:r>
      <w:r w:rsidRPr="007F1D3F">
        <w:rPr>
          <w:rStyle w:val="normaltextrun"/>
          <w:sz w:val="26"/>
          <w:szCs w:val="26"/>
          <w:lang w:val="sv-SE"/>
        </w:rPr>
        <w:t>đô thị</w:t>
      </w:r>
      <w:r w:rsidR="00696E67" w:rsidRPr="007F1D3F">
        <w:rPr>
          <w:rStyle w:val="normaltextrun"/>
          <w:sz w:val="26"/>
          <w:szCs w:val="26"/>
          <w:lang w:val="sv-SE"/>
        </w:rPr>
        <w:t>. Chú trọng cải tạo và nâng cấp các khu dân cư hiện hữu cũng như tạo ra các không gian phát triển mới, tạo động lực phát triển kinh tế, hài hòa về mặt xã hội và môi trường. Các giải pháp quy hoạch sử dụng đất cần đáp ứng được yêu cầu về sử dụng đất hỗn hợp, đảm bảo đáp ứng linh hoạt và năng động cho nhu cầu phát triển của thành phố nói chung và từng khu vực nói riêng</w:t>
      </w:r>
      <w:bookmarkEnd w:id="288"/>
      <w:r w:rsidR="00696E67" w:rsidRPr="007F1D3F">
        <w:rPr>
          <w:rStyle w:val="normaltextrun"/>
          <w:sz w:val="26"/>
          <w:szCs w:val="26"/>
          <w:lang w:val="sv-SE"/>
        </w:rPr>
        <w:t>.</w:t>
      </w:r>
    </w:p>
    <w:p w14:paraId="63532455" w14:textId="060906A5" w:rsidR="00696E67" w:rsidRPr="007F1D3F" w:rsidRDefault="00F47ABD" w:rsidP="00F47ABD">
      <w:pPr>
        <w:pStyle w:val="paragraph"/>
        <w:spacing w:before="0" w:beforeAutospacing="0" w:after="120" w:afterAutospacing="0"/>
        <w:ind w:right="90" w:firstLine="567"/>
        <w:jc w:val="both"/>
        <w:textAlignment w:val="baseline"/>
        <w:rPr>
          <w:rStyle w:val="normaltextrun"/>
          <w:i/>
          <w:iCs/>
          <w:sz w:val="26"/>
          <w:szCs w:val="26"/>
          <w:lang w:val="sv-SE"/>
        </w:rPr>
      </w:pPr>
      <w:bookmarkStart w:id="289" w:name="_Toc83026288"/>
      <w:r w:rsidRPr="007F1D3F">
        <w:rPr>
          <w:rStyle w:val="normaltextrun"/>
          <w:i/>
          <w:iCs/>
          <w:sz w:val="26"/>
          <w:szCs w:val="26"/>
          <w:lang w:val="sv-SE"/>
        </w:rPr>
        <w:t xml:space="preserve">b) </w:t>
      </w:r>
      <w:r w:rsidR="00696E67" w:rsidRPr="007F1D3F">
        <w:rPr>
          <w:rStyle w:val="normaltextrun"/>
          <w:i/>
          <w:iCs/>
          <w:sz w:val="26"/>
          <w:szCs w:val="26"/>
          <w:lang w:val="sv-SE"/>
        </w:rPr>
        <w:t>Định hướng phát triển không gian đô thị</w:t>
      </w:r>
      <w:bookmarkEnd w:id="289"/>
    </w:p>
    <w:p w14:paraId="07A5B36A" w14:textId="3A109700" w:rsidR="00696E67" w:rsidRPr="007F1D3F" w:rsidRDefault="00655ED8" w:rsidP="00F47ABD">
      <w:pPr>
        <w:pStyle w:val="paragraph"/>
        <w:spacing w:before="0" w:beforeAutospacing="0" w:after="120" w:afterAutospacing="0"/>
        <w:ind w:right="90" w:firstLine="567"/>
        <w:jc w:val="both"/>
        <w:textAlignment w:val="baseline"/>
        <w:rPr>
          <w:rStyle w:val="normaltextrun"/>
          <w:sz w:val="26"/>
          <w:szCs w:val="26"/>
          <w:lang w:val="sv-SE"/>
        </w:rPr>
      </w:pPr>
      <w:r w:rsidRPr="007F1D3F">
        <w:rPr>
          <w:rStyle w:val="normaltextrun"/>
          <w:sz w:val="26"/>
          <w:szCs w:val="26"/>
          <w:lang w:val="sv-SE"/>
        </w:rPr>
        <w:t xml:space="preserve">- </w:t>
      </w:r>
      <w:r w:rsidR="00696E67" w:rsidRPr="007F1D3F">
        <w:rPr>
          <w:rStyle w:val="normaltextrun"/>
          <w:sz w:val="26"/>
          <w:szCs w:val="26"/>
          <w:lang w:val="sv-SE"/>
        </w:rPr>
        <w:t>Trên cơ sở mô hình cấu trúc với quy mô, chức năng, phạm vi đã đề xuất, nghiên cứu các định hướng theo từng thời kỳ quy hoạch như sau:</w:t>
      </w:r>
    </w:p>
    <w:p w14:paraId="7AE09783" w14:textId="234DC0C3" w:rsidR="00696E67" w:rsidRPr="007F1D3F" w:rsidRDefault="00742841" w:rsidP="00F47ABD">
      <w:pPr>
        <w:pStyle w:val="paragraph"/>
        <w:spacing w:before="0" w:beforeAutospacing="0" w:after="120" w:afterAutospacing="0"/>
        <w:ind w:right="90" w:firstLine="567"/>
        <w:jc w:val="both"/>
        <w:textAlignment w:val="baseline"/>
        <w:rPr>
          <w:rStyle w:val="normaltextrun"/>
          <w:sz w:val="26"/>
          <w:szCs w:val="26"/>
          <w:lang w:val="sv-SE"/>
        </w:rPr>
      </w:pPr>
      <w:r w:rsidRPr="007F1D3F">
        <w:rPr>
          <w:rStyle w:val="normaltextrun"/>
          <w:sz w:val="26"/>
          <w:szCs w:val="26"/>
          <w:lang w:val="sv-SE"/>
        </w:rPr>
        <w:lastRenderedPageBreak/>
        <w:t xml:space="preserve">+ </w:t>
      </w:r>
      <w:r w:rsidR="00696E67" w:rsidRPr="007F1D3F">
        <w:rPr>
          <w:rStyle w:val="normaltextrun"/>
          <w:sz w:val="26"/>
          <w:szCs w:val="26"/>
          <w:lang w:val="sv-SE"/>
        </w:rPr>
        <w:t>Xác định vị trí, quy mô, tính chất, chức năng, phạm vi và nguyên tắc phát triển của vùng đô thị hóa mở rộng</w:t>
      </w:r>
      <w:r w:rsidR="003A1CAD" w:rsidRPr="007F1D3F">
        <w:rPr>
          <w:rStyle w:val="normaltextrun"/>
          <w:sz w:val="26"/>
          <w:szCs w:val="26"/>
          <w:lang w:val="sv-SE"/>
        </w:rPr>
        <w:t xml:space="preserve">, trong đó có </w:t>
      </w:r>
      <w:r w:rsidR="00C75277" w:rsidRPr="007F1D3F">
        <w:rPr>
          <w:rStyle w:val="normaltextrun"/>
          <w:sz w:val="26"/>
          <w:szCs w:val="26"/>
          <w:lang w:val="sv-SE"/>
        </w:rPr>
        <w:t>quan tâm đến việc nâng cấp một số xã lên thành phường.</w:t>
      </w:r>
    </w:p>
    <w:p w14:paraId="49EC8BE4" w14:textId="33BB15E1" w:rsidR="00C058E9" w:rsidRPr="007F1D3F" w:rsidRDefault="00742841" w:rsidP="00C058E9">
      <w:pPr>
        <w:pStyle w:val="paragraph"/>
        <w:spacing w:before="0" w:beforeAutospacing="0" w:after="120" w:afterAutospacing="0"/>
        <w:ind w:right="90" w:firstLine="567"/>
        <w:jc w:val="both"/>
        <w:textAlignment w:val="baseline"/>
        <w:rPr>
          <w:rStyle w:val="normaltextrun"/>
          <w:i/>
          <w:sz w:val="26"/>
          <w:szCs w:val="26"/>
        </w:rPr>
      </w:pPr>
      <w:r w:rsidRPr="007F1D3F">
        <w:rPr>
          <w:rStyle w:val="normaltextrun"/>
          <w:sz w:val="26"/>
          <w:szCs w:val="26"/>
          <w:lang w:val="sv-SE"/>
        </w:rPr>
        <w:t xml:space="preserve">+ </w:t>
      </w:r>
      <w:r w:rsidR="00696E67" w:rsidRPr="007F1D3F">
        <w:rPr>
          <w:rStyle w:val="normaltextrun"/>
          <w:sz w:val="26"/>
          <w:szCs w:val="26"/>
          <w:lang w:val="sv-SE"/>
        </w:rPr>
        <w:t>Xác định tính chất, phạm vi, quy mô, nguyên tắc và định hướng phát triển các vùng chức năng khác (công nghiệp, nông nghiệp, lâm nghiệp, du lịch, sinh thái, bảo tồn…)</w:t>
      </w:r>
      <w:r w:rsidR="00C058E9" w:rsidRPr="007F1D3F">
        <w:rPr>
          <w:rStyle w:val="normaltextrun"/>
          <w:sz w:val="26"/>
          <w:szCs w:val="26"/>
          <w:lang w:val="sv-SE"/>
        </w:rPr>
        <w:t>;</w:t>
      </w:r>
    </w:p>
    <w:p w14:paraId="3E05A8CA" w14:textId="4C54254C" w:rsidR="00696E67" w:rsidRPr="007F1D3F" w:rsidRDefault="00742841" w:rsidP="00F47ABD">
      <w:pPr>
        <w:pStyle w:val="paragraph"/>
        <w:spacing w:before="0" w:beforeAutospacing="0" w:after="120" w:afterAutospacing="0"/>
        <w:ind w:right="90" w:firstLine="567"/>
        <w:jc w:val="both"/>
        <w:textAlignment w:val="baseline"/>
        <w:rPr>
          <w:rStyle w:val="normaltextrun"/>
          <w:sz w:val="26"/>
          <w:szCs w:val="26"/>
          <w:lang w:val="sv-SE"/>
        </w:rPr>
      </w:pPr>
      <w:r w:rsidRPr="007F1D3F">
        <w:rPr>
          <w:rStyle w:val="normaltextrun"/>
          <w:sz w:val="26"/>
          <w:szCs w:val="26"/>
          <w:lang w:val="sv-SE"/>
        </w:rPr>
        <w:t xml:space="preserve">+ </w:t>
      </w:r>
      <w:r w:rsidR="00696E67" w:rsidRPr="007F1D3F">
        <w:rPr>
          <w:rStyle w:val="normaltextrun"/>
          <w:sz w:val="26"/>
          <w:szCs w:val="26"/>
          <w:lang w:val="sv-SE"/>
        </w:rPr>
        <w:t>Định hướng phát triển dài hạn các trục không gian, hành lang phát triển đô thị của thành phố.</w:t>
      </w:r>
    </w:p>
    <w:p w14:paraId="7A292D96" w14:textId="3786DEFB" w:rsidR="00696E67" w:rsidRPr="007F1D3F" w:rsidRDefault="00742841" w:rsidP="00F47ABD">
      <w:pPr>
        <w:pStyle w:val="paragraph"/>
        <w:spacing w:before="0" w:beforeAutospacing="0" w:after="120" w:afterAutospacing="0"/>
        <w:ind w:right="90" w:firstLine="567"/>
        <w:jc w:val="both"/>
        <w:textAlignment w:val="baseline"/>
        <w:rPr>
          <w:rStyle w:val="normaltextrun"/>
          <w:sz w:val="26"/>
          <w:szCs w:val="26"/>
          <w:lang w:val="sv-SE"/>
        </w:rPr>
      </w:pPr>
      <w:bookmarkStart w:id="290" w:name="_Toc83026289"/>
      <w:r w:rsidRPr="007F1D3F">
        <w:rPr>
          <w:rStyle w:val="normaltextrun"/>
          <w:sz w:val="26"/>
          <w:szCs w:val="26"/>
          <w:lang w:val="sv-SE"/>
        </w:rPr>
        <w:t xml:space="preserve">+ </w:t>
      </w:r>
      <w:r w:rsidR="00696E67" w:rsidRPr="007F1D3F">
        <w:rPr>
          <w:rStyle w:val="normaltextrun"/>
          <w:sz w:val="26"/>
          <w:szCs w:val="26"/>
          <w:lang w:val="sv-SE"/>
        </w:rPr>
        <w:t>Định hướng phát triển các không gian cho khu vực đô thị</w:t>
      </w:r>
      <w:bookmarkEnd w:id="290"/>
    </w:p>
    <w:p w14:paraId="18C6DC64" w14:textId="6745F6BA" w:rsidR="00696E67" w:rsidRPr="007F1D3F" w:rsidRDefault="00696E67" w:rsidP="00655ED8">
      <w:pPr>
        <w:pStyle w:val="paragraph"/>
        <w:numPr>
          <w:ilvl w:val="0"/>
          <w:numId w:val="7"/>
        </w:numPr>
        <w:spacing w:before="0" w:beforeAutospacing="0" w:after="120" w:afterAutospacing="0"/>
        <w:ind w:right="90"/>
        <w:jc w:val="both"/>
        <w:textAlignment w:val="baseline"/>
        <w:rPr>
          <w:rStyle w:val="normaltextrun"/>
          <w:sz w:val="26"/>
          <w:szCs w:val="26"/>
          <w:lang w:val="sv-SE"/>
        </w:rPr>
      </w:pPr>
      <w:r w:rsidRPr="007F1D3F">
        <w:rPr>
          <w:rStyle w:val="normaltextrun"/>
          <w:sz w:val="26"/>
          <w:szCs w:val="26"/>
          <w:lang w:val="sv-SE"/>
        </w:rPr>
        <w:t>Giải pháp cho khu đô thị hiện hữu</w:t>
      </w:r>
    </w:p>
    <w:p w14:paraId="20019669" w14:textId="4CD85292" w:rsidR="00696E67" w:rsidRPr="007F1D3F" w:rsidRDefault="00655ED8" w:rsidP="00F47ABD">
      <w:pPr>
        <w:pStyle w:val="paragraph"/>
        <w:spacing w:before="0" w:beforeAutospacing="0" w:after="120" w:afterAutospacing="0"/>
        <w:ind w:right="90" w:firstLine="567"/>
        <w:jc w:val="both"/>
        <w:textAlignment w:val="baseline"/>
        <w:rPr>
          <w:rStyle w:val="normaltextrun"/>
          <w:sz w:val="26"/>
          <w:szCs w:val="26"/>
          <w:lang w:val="sv-SE"/>
        </w:rPr>
      </w:pPr>
      <w:r w:rsidRPr="007F1D3F">
        <w:rPr>
          <w:rStyle w:val="normaltextrun"/>
          <w:sz w:val="26"/>
          <w:szCs w:val="26"/>
          <w:lang w:val="sv-SE"/>
        </w:rPr>
        <w:t xml:space="preserve">+ </w:t>
      </w:r>
      <w:r w:rsidR="00696E67" w:rsidRPr="007F1D3F">
        <w:rPr>
          <w:rStyle w:val="normaltextrun"/>
          <w:sz w:val="26"/>
          <w:szCs w:val="26"/>
          <w:lang w:val="sv-SE"/>
        </w:rPr>
        <w:t xml:space="preserve">Đề xuất giải pháp tái phát triển, chỉnh trang, bổ sung hạ tầng xã hội, kỹ thuật, không gian mở cho đô thị hiện hữu. </w:t>
      </w:r>
    </w:p>
    <w:p w14:paraId="77F408D1" w14:textId="59BBB287" w:rsidR="00696E67" w:rsidRPr="007F1D3F" w:rsidRDefault="00655ED8" w:rsidP="00F47ABD">
      <w:pPr>
        <w:pStyle w:val="paragraph"/>
        <w:spacing w:before="0" w:beforeAutospacing="0" w:after="120" w:afterAutospacing="0"/>
        <w:ind w:right="90" w:firstLine="567"/>
        <w:jc w:val="both"/>
        <w:textAlignment w:val="baseline"/>
        <w:rPr>
          <w:rStyle w:val="normaltextrun"/>
          <w:sz w:val="26"/>
          <w:szCs w:val="26"/>
          <w:lang w:val="sv-SE"/>
        </w:rPr>
      </w:pPr>
      <w:r w:rsidRPr="007F1D3F">
        <w:rPr>
          <w:rStyle w:val="normaltextrun"/>
          <w:sz w:val="26"/>
          <w:szCs w:val="26"/>
          <w:lang w:val="sv-SE"/>
        </w:rPr>
        <w:t xml:space="preserve">+ </w:t>
      </w:r>
      <w:r w:rsidR="00696E67" w:rsidRPr="007F1D3F">
        <w:rPr>
          <w:rStyle w:val="normaltextrun"/>
          <w:sz w:val="26"/>
          <w:szCs w:val="26"/>
          <w:lang w:val="sv-SE"/>
        </w:rPr>
        <w:t>Đề xuất các chỉ tiêu kiểm soát phát triển cho từng khu vực (như dân số, chiều cao tầng xây dựng, mật độ...)</w:t>
      </w:r>
    </w:p>
    <w:p w14:paraId="68032F7C" w14:textId="1F1BEA51" w:rsidR="00696E67" w:rsidRPr="007F1D3F" w:rsidRDefault="00696E67" w:rsidP="00655ED8">
      <w:pPr>
        <w:pStyle w:val="paragraph"/>
        <w:numPr>
          <w:ilvl w:val="0"/>
          <w:numId w:val="7"/>
        </w:numPr>
        <w:spacing w:before="0" w:beforeAutospacing="0" w:after="120" w:afterAutospacing="0"/>
        <w:ind w:right="90"/>
        <w:jc w:val="both"/>
        <w:textAlignment w:val="baseline"/>
        <w:rPr>
          <w:rStyle w:val="normaltextrun"/>
          <w:sz w:val="26"/>
          <w:szCs w:val="26"/>
          <w:lang w:val="sv-SE"/>
        </w:rPr>
      </w:pPr>
      <w:r w:rsidRPr="007F1D3F">
        <w:rPr>
          <w:rStyle w:val="normaltextrun"/>
          <w:sz w:val="26"/>
          <w:szCs w:val="26"/>
          <w:lang w:val="sv-SE"/>
        </w:rPr>
        <w:t>Giải pháp cho các khu vực phát triển mới</w:t>
      </w:r>
    </w:p>
    <w:p w14:paraId="5D41A819" w14:textId="2BE54E09" w:rsidR="00696E67" w:rsidRPr="007F1D3F" w:rsidRDefault="00655ED8" w:rsidP="00F47ABD">
      <w:pPr>
        <w:pStyle w:val="paragraph"/>
        <w:spacing w:before="0" w:beforeAutospacing="0" w:after="120" w:afterAutospacing="0"/>
        <w:ind w:right="90" w:firstLine="567"/>
        <w:jc w:val="both"/>
        <w:textAlignment w:val="baseline"/>
        <w:rPr>
          <w:rStyle w:val="normaltextrun"/>
          <w:sz w:val="26"/>
          <w:szCs w:val="26"/>
          <w:lang w:val="sv-SE"/>
        </w:rPr>
      </w:pPr>
      <w:r w:rsidRPr="007F1D3F">
        <w:rPr>
          <w:rStyle w:val="normaltextrun"/>
          <w:sz w:val="26"/>
          <w:szCs w:val="26"/>
          <w:lang w:val="sv-SE"/>
        </w:rPr>
        <w:t xml:space="preserve">+ </w:t>
      </w:r>
      <w:r w:rsidR="00696E67" w:rsidRPr="007F1D3F">
        <w:rPr>
          <w:rStyle w:val="normaltextrun"/>
          <w:sz w:val="26"/>
          <w:szCs w:val="26"/>
          <w:lang w:val="sv-SE"/>
        </w:rPr>
        <w:t xml:space="preserve">Đề xuất ý tưởng, các mục tiêu, định hướng phát triển và mở rộng đô thị. Vị trí, vai trò các khu vực đô thị trong mối liên hệ tổng thể </w:t>
      </w:r>
      <w:r w:rsidRPr="007F1D3F">
        <w:rPr>
          <w:rStyle w:val="normaltextrun"/>
          <w:sz w:val="26"/>
          <w:szCs w:val="26"/>
          <w:lang w:val="sv-SE"/>
        </w:rPr>
        <w:t>đô thị Hoài Nhơn</w:t>
      </w:r>
      <w:r w:rsidR="00696E67" w:rsidRPr="007F1D3F">
        <w:rPr>
          <w:rStyle w:val="normaltextrun"/>
          <w:sz w:val="26"/>
          <w:szCs w:val="26"/>
          <w:lang w:val="sv-SE"/>
        </w:rPr>
        <w:t xml:space="preserve">. </w:t>
      </w:r>
    </w:p>
    <w:p w14:paraId="3ADAB12E" w14:textId="04B9211E" w:rsidR="00696E67" w:rsidRPr="007F1D3F" w:rsidRDefault="00A34EDC" w:rsidP="00F47ABD">
      <w:pPr>
        <w:pStyle w:val="paragraph"/>
        <w:spacing w:before="0" w:beforeAutospacing="0" w:after="120" w:afterAutospacing="0"/>
        <w:ind w:right="90" w:firstLine="567"/>
        <w:jc w:val="both"/>
        <w:textAlignment w:val="baseline"/>
        <w:rPr>
          <w:rStyle w:val="normaltextrun"/>
          <w:sz w:val="26"/>
          <w:szCs w:val="26"/>
          <w:lang w:val="sv-SE"/>
        </w:rPr>
      </w:pPr>
      <w:r w:rsidRPr="007F1D3F">
        <w:rPr>
          <w:rStyle w:val="normaltextrun"/>
          <w:sz w:val="26"/>
          <w:szCs w:val="26"/>
          <w:lang w:val="sv-SE"/>
        </w:rPr>
        <w:t>-</w:t>
      </w:r>
      <w:r w:rsidR="00655ED8" w:rsidRPr="007F1D3F">
        <w:rPr>
          <w:rStyle w:val="normaltextrun"/>
          <w:sz w:val="26"/>
          <w:szCs w:val="26"/>
          <w:lang w:val="sv-SE"/>
        </w:rPr>
        <w:t xml:space="preserve"> </w:t>
      </w:r>
      <w:r w:rsidR="00696E67" w:rsidRPr="007F1D3F">
        <w:rPr>
          <w:rStyle w:val="normaltextrun"/>
          <w:sz w:val="26"/>
          <w:szCs w:val="26"/>
          <w:lang w:val="sv-SE"/>
        </w:rPr>
        <w:t>Xác định phạm vi, quy mô các khu chức năng; các khu chuyển đổi chức năng; khu hiện có hạn chế phát triển, khu chỉnh trang, cải tạo; khu cần bảo tồn, tôn tạo (Khoanh vùng, xác định lại ranh giới khu phố cũ ... và các khu chức năng đặc biệt để đề xuất các vấn đề về bảo tồn, bảo vệ, cho phép phát triển, giữ nguyên...); khu cấm xây dựng; các khu dự trữ phát triển; xác định các quỹ đất thuận lợi để phát triển đô thị để đưa vào định hướng quy hoạch, đặc biệt là phát triển đô thị kết hợp với các tuyến giao thông mới, các trục giao thông kết nối quan trọng để phát triển đô thị.</w:t>
      </w:r>
    </w:p>
    <w:p w14:paraId="72CC1357" w14:textId="4A31082D" w:rsidR="00696E67" w:rsidRPr="007F1D3F" w:rsidRDefault="00A34EDC" w:rsidP="00F47ABD">
      <w:pPr>
        <w:pStyle w:val="paragraph"/>
        <w:spacing w:before="0" w:beforeAutospacing="0" w:after="120" w:afterAutospacing="0"/>
        <w:ind w:right="90" w:firstLine="567"/>
        <w:jc w:val="both"/>
        <w:textAlignment w:val="baseline"/>
        <w:rPr>
          <w:rStyle w:val="normaltextrun"/>
          <w:sz w:val="26"/>
          <w:szCs w:val="26"/>
          <w:lang w:val="sv-SE"/>
        </w:rPr>
      </w:pPr>
      <w:r w:rsidRPr="007F1D3F">
        <w:rPr>
          <w:rStyle w:val="normaltextrun"/>
          <w:sz w:val="26"/>
          <w:szCs w:val="26"/>
          <w:lang w:val="sv-SE"/>
        </w:rPr>
        <w:t xml:space="preserve">- </w:t>
      </w:r>
      <w:r w:rsidR="00696E67" w:rsidRPr="007F1D3F">
        <w:rPr>
          <w:rStyle w:val="normaltextrun"/>
          <w:sz w:val="26"/>
          <w:szCs w:val="26"/>
          <w:lang w:val="sv-SE"/>
        </w:rPr>
        <w:t>Xác định chỉ tiêu về mật độ dân cư, chỉ tiêu sử dụng đất quy hoạch đô thị, nguyên tắc phát triển đối với các khu chức năng; Ngưỡng phát triển về mật độ xây dựng và tầng cao, quy định các loại hình kiến trúc cho từng khu vực; Khả năng dung nạp, ngưỡng phát triển về dân số và nguyên tắc kiểm soát phát triển.</w:t>
      </w:r>
    </w:p>
    <w:p w14:paraId="1A0EE472" w14:textId="22F0642D" w:rsidR="00696E67" w:rsidRPr="007F1D3F" w:rsidRDefault="00A34EDC" w:rsidP="00F47ABD">
      <w:pPr>
        <w:pStyle w:val="paragraph"/>
        <w:spacing w:before="0" w:beforeAutospacing="0" w:after="120" w:afterAutospacing="0"/>
        <w:ind w:right="90" w:firstLine="567"/>
        <w:jc w:val="both"/>
        <w:textAlignment w:val="baseline"/>
        <w:rPr>
          <w:rStyle w:val="normaltextrun"/>
          <w:sz w:val="26"/>
          <w:szCs w:val="26"/>
          <w:lang w:val="sv-SE"/>
        </w:rPr>
      </w:pPr>
      <w:r w:rsidRPr="007F1D3F">
        <w:rPr>
          <w:rStyle w:val="normaltextrun"/>
          <w:sz w:val="26"/>
          <w:szCs w:val="26"/>
          <w:lang w:val="sv-SE"/>
        </w:rPr>
        <w:t xml:space="preserve">- </w:t>
      </w:r>
      <w:r w:rsidR="00696E67" w:rsidRPr="007F1D3F">
        <w:rPr>
          <w:rStyle w:val="normaltextrun"/>
          <w:sz w:val="26"/>
          <w:szCs w:val="26"/>
          <w:lang w:val="sv-SE"/>
        </w:rPr>
        <w:t xml:space="preserve">Xác định hệ thống trung tâm hành chính, thương mại, dịch vụ (phát triển hệ thống thương mại dịch vụ đô thị, bao gồm các trung tâm dịch vụ thương mại, tài chính, ngân hàng, khách sạn, các trung tâm mua sắm...), trung tâm công cộng, TDTT, công viên đô thị; trung tâm chuyên ngành cấp thành phố; </w:t>
      </w:r>
    </w:p>
    <w:p w14:paraId="485EBC5C" w14:textId="5B32C331" w:rsidR="00696E67" w:rsidRPr="007F1D3F" w:rsidRDefault="00A34EDC" w:rsidP="00F47ABD">
      <w:pPr>
        <w:pStyle w:val="paragraph"/>
        <w:spacing w:before="0" w:beforeAutospacing="0" w:after="120" w:afterAutospacing="0"/>
        <w:ind w:right="90" w:firstLine="567"/>
        <w:jc w:val="both"/>
        <w:textAlignment w:val="baseline"/>
        <w:rPr>
          <w:rStyle w:val="normaltextrun"/>
          <w:sz w:val="26"/>
          <w:szCs w:val="26"/>
          <w:lang w:val="sv-SE"/>
        </w:rPr>
      </w:pPr>
      <w:r w:rsidRPr="007F1D3F">
        <w:rPr>
          <w:rStyle w:val="normaltextrun"/>
          <w:sz w:val="26"/>
          <w:szCs w:val="26"/>
          <w:lang w:val="sv-SE"/>
        </w:rPr>
        <w:t xml:space="preserve">- </w:t>
      </w:r>
      <w:r w:rsidR="00696E67" w:rsidRPr="007F1D3F">
        <w:rPr>
          <w:rStyle w:val="normaltextrun"/>
          <w:sz w:val="26"/>
          <w:szCs w:val="26"/>
          <w:lang w:val="sv-SE"/>
        </w:rPr>
        <w:t>Xác định các khu vực dự kiến xây dựng công trình ngầm;</w:t>
      </w:r>
    </w:p>
    <w:p w14:paraId="756CF22E" w14:textId="1A7A9449" w:rsidR="00696E67" w:rsidRPr="007F1D3F" w:rsidRDefault="00756689" w:rsidP="00F47ABD">
      <w:pPr>
        <w:pStyle w:val="paragraph"/>
        <w:spacing w:before="0" w:beforeAutospacing="0" w:after="120" w:afterAutospacing="0"/>
        <w:ind w:right="90" w:firstLine="567"/>
        <w:jc w:val="both"/>
        <w:textAlignment w:val="baseline"/>
        <w:rPr>
          <w:rStyle w:val="normaltextrun"/>
          <w:sz w:val="26"/>
          <w:szCs w:val="26"/>
          <w:lang w:val="sv-SE"/>
        </w:rPr>
      </w:pPr>
      <w:r w:rsidRPr="007F1D3F">
        <w:rPr>
          <w:rStyle w:val="normaltextrun"/>
          <w:i/>
          <w:iCs/>
          <w:sz w:val="26"/>
          <w:szCs w:val="26"/>
          <w:lang w:val="sv-SE"/>
        </w:rPr>
        <w:t xml:space="preserve">c) </w:t>
      </w:r>
      <w:r w:rsidR="00696E67" w:rsidRPr="007F1D3F">
        <w:rPr>
          <w:rStyle w:val="normaltextrun"/>
          <w:i/>
          <w:iCs/>
          <w:sz w:val="26"/>
          <w:szCs w:val="26"/>
          <w:lang w:val="sv-SE"/>
        </w:rPr>
        <w:t>Thiết kế đô thị</w:t>
      </w:r>
      <w:r w:rsidR="00696E67" w:rsidRPr="007F1D3F">
        <w:rPr>
          <w:rStyle w:val="normaltextrun"/>
          <w:sz w:val="26"/>
          <w:szCs w:val="26"/>
          <w:lang w:val="sv-SE"/>
        </w:rPr>
        <w:t>: Xác định các vùng kiến trúc, cảnh quan, các khu vực trung tâm, khu vực cửa ngõ của đô thị, trục không gian chính, quảng trường lớn, không gian cây xanh - mặt nước, điểm nhấn trong đô thị và đề xuất nguyên tắc, yêu cầu tổ chức không gian, tầng cao trung bình - điển hình - tối đa cho các khu vực.</w:t>
      </w:r>
    </w:p>
    <w:p w14:paraId="6F93C9F7" w14:textId="77777777" w:rsidR="00696E67" w:rsidRPr="007F1D3F" w:rsidRDefault="00696E67" w:rsidP="00F47ABD">
      <w:pPr>
        <w:pStyle w:val="paragraph"/>
        <w:spacing w:before="0" w:beforeAutospacing="0" w:after="120" w:afterAutospacing="0"/>
        <w:ind w:right="90" w:firstLine="567"/>
        <w:jc w:val="both"/>
        <w:textAlignment w:val="baseline"/>
        <w:rPr>
          <w:rStyle w:val="normaltextrun"/>
          <w:sz w:val="26"/>
          <w:szCs w:val="26"/>
          <w:lang w:val="sv-SE"/>
        </w:rPr>
      </w:pPr>
      <w:bookmarkStart w:id="291" w:name="_Hlk155781391"/>
      <w:r w:rsidRPr="007F1D3F">
        <w:rPr>
          <w:rStyle w:val="normaltextrun"/>
          <w:sz w:val="26"/>
          <w:szCs w:val="26"/>
          <w:lang w:val="sv-SE"/>
        </w:rPr>
        <w:t>Định hướng các khu vực dân cư nông thôn…</w:t>
      </w:r>
    </w:p>
    <w:p w14:paraId="13B8014B" w14:textId="27DFCB89" w:rsidR="00696E67" w:rsidRPr="007F1D3F" w:rsidRDefault="001B2F2B" w:rsidP="001B2F2B">
      <w:pPr>
        <w:tabs>
          <w:tab w:val="left" w:pos="851"/>
        </w:tabs>
        <w:spacing w:before="120" w:after="120" w:line="264" w:lineRule="auto"/>
        <w:jc w:val="both"/>
        <w:outlineLvl w:val="1"/>
        <w:rPr>
          <w:b/>
          <w:i/>
          <w:iCs/>
          <w:sz w:val="26"/>
          <w:szCs w:val="26"/>
          <w:lang w:val="sv-SE"/>
        </w:rPr>
      </w:pPr>
      <w:bookmarkStart w:id="292" w:name="_Toc216977986"/>
      <w:bookmarkStart w:id="293" w:name="_Toc370285330"/>
      <w:bookmarkStart w:id="294" w:name="_Toc66726206"/>
      <w:bookmarkStart w:id="295" w:name="_Toc83026290"/>
      <w:bookmarkStart w:id="296" w:name="_Toc169595937"/>
      <w:bookmarkEnd w:id="291"/>
      <w:r w:rsidRPr="007F1D3F">
        <w:rPr>
          <w:b/>
          <w:i/>
          <w:iCs/>
          <w:sz w:val="26"/>
          <w:szCs w:val="26"/>
          <w:lang w:val="sv-SE"/>
        </w:rPr>
        <w:lastRenderedPageBreak/>
        <w:t>2.1</w:t>
      </w:r>
      <w:r w:rsidR="008440E2">
        <w:rPr>
          <w:b/>
          <w:i/>
          <w:iCs/>
          <w:sz w:val="26"/>
          <w:szCs w:val="26"/>
          <w:lang w:val="sv-SE"/>
        </w:rPr>
        <w:t>3</w:t>
      </w:r>
      <w:r w:rsidRPr="007F1D3F">
        <w:rPr>
          <w:b/>
          <w:i/>
          <w:iCs/>
          <w:sz w:val="26"/>
          <w:szCs w:val="26"/>
          <w:lang w:val="sv-SE"/>
        </w:rPr>
        <w:t xml:space="preserve">.6. </w:t>
      </w:r>
      <w:r w:rsidR="00696E67" w:rsidRPr="007F1D3F">
        <w:rPr>
          <w:b/>
          <w:i/>
          <w:iCs/>
          <w:sz w:val="26"/>
          <w:szCs w:val="26"/>
          <w:lang w:val="sv-SE"/>
        </w:rPr>
        <w:t>Quy hoạch sử dụng đất đai</w:t>
      </w:r>
      <w:bookmarkEnd w:id="292"/>
      <w:bookmarkEnd w:id="293"/>
      <w:bookmarkEnd w:id="294"/>
      <w:bookmarkEnd w:id="295"/>
      <w:bookmarkEnd w:id="296"/>
    </w:p>
    <w:p w14:paraId="151657C4" w14:textId="7E7729DA" w:rsidR="00696E67" w:rsidRPr="007F1D3F" w:rsidRDefault="00756689" w:rsidP="00756689">
      <w:pPr>
        <w:pStyle w:val="paragraph"/>
        <w:spacing w:before="0" w:beforeAutospacing="0" w:after="120" w:afterAutospacing="0"/>
        <w:ind w:right="90" w:firstLine="567"/>
        <w:jc w:val="both"/>
        <w:textAlignment w:val="baseline"/>
        <w:rPr>
          <w:rStyle w:val="normaltextrun"/>
          <w:i/>
          <w:iCs/>
          <w:sz w:val="26"/>
          <w:szCs w:val="26"/>
          <w:lang w:val="sv-SE"/>
        </w:rPr>
      </w:pPr>
      <w:bookmarkStart w:id="297" w:name="_Toc212051255"/>
      <w:bookmarkStart w:id="298" w:name="_Toc212051520"/>
      <w:bookmarkStart w:id="299" w:name="_Toc212051569"/>
      <w:bookmarkStart w:id="300" w:name="_Toc212051604"/>
      <w:bookmarkStart w:id="301" w:name="_Toc212051800"/>
      <w:bookmarkStart w:id="302" w:name="_Toc212055438"/>
      <w:bookmarkStart w:id="303" w:name="_Toc212051527"/>
      <w:bookmarkStart w:id="304" w:name="_Toc212051576"/>
      <w:bookmarkStart w:id="305" w:name="_Toc212051611"/>
      <w:bookmarkStart w:id="306" w:name="_Toc212051807"/>
      <w:bookmarkStart w:id="307" w:name="_Toc212055445"/>
      <w:bookmarkStart w:id="308" w:name="_Toc212057755"/>
      <w:bookmarkStart w:id="309" w:name="_Toc212057795"/>
      <w:bookmarkStart w:id="310" w:name="_Toc212057832"/>
      <w:bookmarkStart w:id="311" w:name="_Toc212057869"/>
      <w:bookmarkStart w:id="312" w:name="_Toc212057906"/>
      <w:bookmarkStart w:id="313" w:name="_Toc212057943"/>
      <w:bookmarkStart w:id="314" w:name="_Toc212058086"/>
      <w:bookmarkStart w:id="315" w:name="_Toc212058124"/>
      <w:bookmarkStart w:id="316" w:name="_Toc212058172"/>
      <w:bookmarkStart w:id="317" w:name="_Toc212058250"/>
      <w:bookmarkStart w:id="318" w:name="_Toc212058292"/>
      <w:bookmarkStart w:id="319" w:name="_Toc212058331"/>
      <w:bookmarkStart w:id="320" w:name="_Toc212058368"/>
      <w:bookmarkStart w:id="321" w:name="_Toc212058407"/>
      <w:bookmarkStart w:id="322" w:name="_Toc212058446"/>
      <w:bookmarkStart w:id="323" w:name="_Toc212059002"/>
      <w:bookmarkStart w:id="324" w:name="_Toc212059130"/>
      <w:bookmarkStart w:id="325" w:name="_Toc212059252"/>
      <w:bookmarkStart w:id="326" w:name="_Toc370285331"/>
      <w:bookmarkStart w:id="327" w:name="_Toc83026291"/>
      <w:bookmarkEnd w:id="297"/>
      <w:bookmarkEnd w:id="298"/>
      <w:bookmarkEnd w:id="299"/>
      <w:bookmarkEnd w:id="300"/>
      <w:bookmarkEnd w:id="301"/>
      <w:bookmarkEnd w:id="302"/>
      <w:bookmarkEnd w:id="303"/>
      <w:bookmarkEnd w:id="304"/>
      <w:bookmarkEnd w:id="305"/>
      <w:bookmarkEnd w:id="306"/>
      <w:bookmarkEnd w:id="307"/>
      <w:bookmarkEnd w:id="308"/>
      <w:bookmarkEnd w:id="309"/>
      <w:bookmarkEnd w:id="310"/>
      <w:bookmarkEnd w:id="311"/>
      <w:bookmarkEnd w:id="312"/>
      <w:bookmarkEnd w:id="313"/>
      <w:bookmarkEnd w:id="314"/>
      <w:bookmarkEnd w:id="315"/>
      <w:bookmarkEnd w:id="316"/>
      <w:bookmarkEnd w:id="317"/>
      <w:bookmarkEnd w:id="318"/>
      <w:bookmarkEnd w:id="319"/>
      <w:bookmarkEnd w:id="320"/>
      <w:bookmarkEnd w:id="321"/>
      <w:bookmarkEnd w:id="322"/>
      <w:bookmarkEnd w:id="323"/>
      <w:bookmarkEnd w:id="324"/>
      <w:bookmarkEnd w:id="325"/>
      <w:r w:rsidRPr="007F1D3F">
        <w:rPr>
          <w:rStyle w:val="normaltextrun"/>
          <w:i/>
          <w:iCs/>
          <w:sz w:val="26"/>
          <w:szCs w:val="26"/>
          <w:lang w:val="sv-SE"/>
        </w:rPr>
        <w:t xml:space="preserve">a) </w:t>
      </w:r>
      <w:r w:rsidR="00696E67" w:rsidRPr="007F1D3F">
        <w:rPr>
          <w:rStyle w:val="normaltextrun"/>
          <w:i/>
          <w:iCs/>
          <w:sz w:val="26"/>
          <w:szCs w:val="26"/>
          <w:lang w:val="sv-SE"/>
        </w:rPr>
        <w:t xml:space="preserve">Quy hoạch sử dụng đất đai toàn </w:t>
      </w:r>
      <w:bookmarkEnd w:id="326"/>
      <w:bookmarkEnd w:id="327"/>
      <w:r w:rsidR="00A34EDC" w:rsidRPr="007F1D3F">
        <w:rPr>
          <w:rStyle w:val="normaltextrun"/>
          <w:i/>
          <w:iCs/>
          <w:sz w:val="26"/>
          <w:szCs w:val="26"/>
          <w:lang w:val="sv-SE"/>
        </w:rPr>
        <w:t>đô thị</w:t>
      </w:r>
    </w:p>
    <w:p w14:paraId="1531B28D" w14:textId="588D6B5A" w:rsidR="00696E67" w:rsidRPr="007F1D3F" w:rsidRDefault="00422278" w:rsidP="00756689">
      <w:pPr>
        <w:pStyle w:val="paragraph"/>
        <w:spacing w:before="0" w:beforeAutospacing="0" w:after="120" w:afterAutospacing="0"/>
        <w:ind w:right="90" w:firstLine="567"/>
        <w:jc w:val="both"/>
        <w:textAlignment w:val="baseline"/>
        <w:rPr>
          <w:rStyle w:val="normaltextrun"/>
          <w:sz w:val="26"/>
          <w:szCs w:val="26"/>
          <w:lang w:val="sv-SE"/>
        </w:rPr>
      </w:pPr>
      <w:r w:rsidRPr="007F1D3F">
        <w:rPr>
          <w:rStyle w:val="normaltextrun"/>
          <w:sz w:val="26"/>
          <w:szCs w:val="26"/>
          <w:lang w:val="sv-SE"/>
        </w:rPr>
        <w:t xml:space="preserve">- </w:t>
      </w:r>
      <w:r w:rsidR="00696E67" w:rsidRPr="007F1D3F">
        <w:rPr>
          <w:rStyle w:val="normaltextrun"/>
          <w:sz w:val="26"/>
          <w:szCs w:val="26"/>
          <w:lang w:val="sv-SE"/>
        </w:rPr>
        <w:t>Trên cơ sở phân tích đánh giá thực trạng và định hướng sử dụng đất đai đã đề xuất, đưa ra các giải pháp quy hoạch sử dụng đất, chỉ tiêu sử dụng đất:</w:t>
      </w:r>
    </w:p>
    <w:p w14:paraId="2E9B957A" w14:textId="23FF7218" w:rsidR="00696E67" w:rsidRPr="007F1D3F" w:rsidRDefault="00422278" w:rsidP="00756689">
      <w:pPr>
        <w:pStyle w:val="paragraph"/>
        <w:spacing w:before="0" w:beforeAutospacing="0" w:after="120" w:afterAutospacing="0"/>
        <w:ind w:right="90" w:firstLine="567"/>
        <w:jc w:val="both"/>
        <w:textAlignment w:val="baseline"/>
        <w:rPr>
          <w:rStyle w:val="normaltextrun"/>
          <w:sz w:val="26"/>
          <w:szCs w:val="26"/>
          <w:lang w:val="sv-SE"/>
        </w:rPr>
      </w:pPr>
      <w:r w:rsidRPr="007F1D3F">
        <w:rPr>
          <w:rStyle w:val="normaltextrun"/>
          <w:sz w:val="26"/>
          <w:szCs w:val="26"/>
          <w:lang w:val="sv-SE"/>
        </w:rPr>
        <w:t xml:space="preserve">- </w:t>
      </w:r>
      <w:r w:rsidR="00696E67" w:rsidRPr="007F1D3F">
        <w:rPr>
          <w:rStyle w:val="normaltextrun"/>
          <w:sz w:val="26"/>
          <w:szCs w:val="26"/>
          <w:lang w:val="sv-SE"/>
        </w:rPr>
        <w:t>Xác định chỉ tiêu, quy mô cho khu đô thị hiện hữu, khu phát triển đô thị mới.</w:t>
      </w:r>
    </w:p>
    <w:p w14:paraId="21C24363" w14:textId="46BA0E8A" w:rsidR="00696E67" w:rsidRPr="007F1D3F" w:rsidRDefault="00422278" w:rsidP="00756689">
      <w:pPr>
        <w:pStyle w:val="paragraph"/>
        <w:spacing w:before="0" w:beforeAutospacing="0" w:after="120" w:afterAutospacing="0"/>
        <w:ind w:right="90" w:firstLine="567"/>
        <w:jc w:val="both"/>
        <w:textAlignment w:val="baseline"/>
        <w:rPr>
          <w:rStyle w:val="normaltextrun"/>
          <w:sz w:val="26"/>
          <w:szCs w:val="26"/>
          <w:lang w:val="sv-SE"/>
        </w:rPr>
      </w:pPr>
      <w:r w:rsidRPr="007F1D3F">
        <w:rPr>
          <w:rStyle w:val="normaltextrun"/>
          <w:sz w:val="26"/>
          <w:szCs w:val="26"/>
          <w:lang w:val="sv-SE"/>
        </w:rPr>
        <w:t xml:space="preserve">- </w:t>
      </w:r>
      <w:r w:rsidR="00696E67" w:rsidRPr="007F1D3F">
        <w:rPr>
          <w:rStyle w:val="normaltextrun"/>
          <w:sz w:val="26"/>
          <w:szCs w:val="26"/>
          <w:lang w:val="sv-SE"/>
        </w:rPr>
        <w:t>Xác định quỹ đất, vị trí các khu chức năng đô thị.</w:t>
      </w:r>
    </w:p>
    <w:p w14:paraId="349FED2E" w14:textId="46C9ABA5" w:rsidR="00696E67" w:rsidRPr="007F1D3F" w:rsidRDefault="00422278" w:rsidP="00756689">
      <w:pPr>
        <w:pStyle w:val="paragraph"/>
        <w:spacing w:before="0" w:beforeAutospacing="0" w:after="120" w:afterAutospacing="0"/>
        <w:ind w:right="90" w:firstLine="567"/>
        <w:jc w:val="both"/>
        <w:textAlignment w:val="baseline"/>
        <w:rPr>
          <w:rStyle w:val="normaltextrun"/>
          <w:sz w:val="26"/>
          <w:szCs w:val="26"/>
          <w:lang w:val="sv-SE"/>
        </w:rPr>
      </w:pPr>
      <w:r w:rsidRPr="007F1D3F">
        <w:rPr>
          <w:rStyle w:val="normaltextrun"/>
          <w:sz w:val="26"/>
          <w:szCs w:val="26"/>
          <w:lang w:val="sv-SE"/>
        </w:rPr>
        <w:t xml:space="preserve">- </w:t>
      </w:r>
      <w:r w:rsidR="00696E67" w:rsidRPr="007F1D3F">
        <w:rPr>
          <w:rStyle w:val="normaltextrun"/>
          <w:sz w:val="26"/>
          <w:szCs w:val="26"/>
          <w:lang w:val="sv-SE"/>
        </w:rPr>
        <w:t xml:space="preserve">Các khu vực cải tạo chỉnh trang đô thị hiện hữu (phố cũ, dân cư hiện hữu, làng dân tộc...). </w:t>
      </w:r>
    </w:p>
    <w:p w14:paraId="765ACABC" w14:textId="1AA65865" w:rsidR="00696E67" w:rsidRPr="007F1D3F" w:rsidRDefault="00422278" w:rsidP="00756689">
      <w:pPr>
        <w:pStyle w:val="paragraph"/>
        <w:spacing w:before="0" w:beforeAutospacing="0" w:after="120" w:afterAutospacing="0"/>
        <w:ind w:right="90" w:firstLine="567"/>
        <w:jc w:val="both"/>
        <w:textAlignment w:val="baseline"/>
        <w:rPr>
          <w:rStyle w:val="normaltextrun"/>
          <w:sz w:val="26"/>
          <w:szCs w:val="26"/>
          <w:lang w:val="sv-SE"/>
        </w:rPr>
      </w:pPr>
      <w:r w:rsidRPr="007F1D3F">
        <w:rPr>
          <w:rStyle w:val="normaltextrun"/>
          <w:sz w:val="26"/>
          <w:szCs w:val="26"/>
          <w:lang w:val="sv-SE"/>
        </w:rPr>
        <w:t xml:space="preserve">- </w:t>
      </w:r>
      <w:r w:rsidR="00696E67" w:rsidRPr="007F1D3F">
        <w:rPr>
          <w:rStyle w:val="normaltextrun"/>
          <w:sz w:val="26"/>
          <w:szCs w:val="26"/>
          <w:lang w:val="sv-SE"/>
        </w:rPr>
        <w:t>Xác định các khu vực hạn chế phát triển.</w:t>
      </w:r>
    </w:p>
    <w:p w14:paraId="14208403" w14:textId="7E0AA54D" w:rsidR="00696E67" w:rsidRPr="007F1D3F" w:rsidRDefault="00422278" w:rsidP="00756689">
      <w:pPr>
        <w:pStyle w:val="paragraph"/>
        <w:spacing w:before="0" w:beforeAutospacing="0" w:after="120" w:afterAutospacing="0"/>
        <w:ind w:right="90" w:firstLine="567"/>
        <w:jc w:val="both"/>
        <w:textAlignment w:val="baseline"/>
        <w:rPr>
          <w:rStyle w:val="normaltextrun"/>
          <w:sz w:val="26"/>
          <w:szCs w:val="26"/>
          <w:lang w:val="sv-SE"/>
        </w:rPr>
      </w:pPr>
      <w:r w:rsidRPr="007F1D3F">
        <w:rPr>
          <w:rStyle w:val="normaltextrun"/>
          <w:sz w:val="26"/>
          <w:szCs w:val="26"/>
          <w:lang w:val="sv-SE"/>
        </w:rPr>
        <w:t xml:space="preserve">- </w:t>
      </w:r>
      <w:r w:rsidR="00696E67" w:rsidRPr="007F1D3F">
        <w:rPr>
          <w:rStyle w:val="normaltextrun"/>
          <w:sz w:val="26"/>
          <w:szCs w:val="26"/>
          <w:lang w:val="sv-SE"/>
        </w:rPr>
        <w:t>Các khu vực xây dựng hệ thống công trình phúc lợi xã hội như giáo dục đào tạo, y tế, văn hóa lịch sử, hành chính. Chú ý khu vực phát triển trung tâm hành chính thành phố, cơ quan văn phòng, các trung tâm chuyên ngành KHKT, giáo dục, văn hoá, y tế... Chú ý phân khu đô thị có tính đến phân khu hành chính tương lai để trù tính hệ thống cơ quan hành chính và hạ tầng xã hội cấp phường.</w:t>
      </w:r>
    </w:p>
    <w:p w14:paraId="3E75285A" w14:textId="0386CC08" w:rsidR="00696E67" w:rsidRPr="007F1D3F" w:rsidRDefault="00422278" w:rsidP="00756689">
      <w:pPr>
        <w:pStyle w:val="paragraph"/>
        <w:spacing w:before="0" w:beforeAutospacing="0" w:after="120" w:afterAutospacing="0"/>
        <w:ind w:right="90" w:firstLine="567"/>
        <w:jc w:val="both"/>
        <w:textAlignment w:val="baseline"/>
        <w:rPr>
          <w:rStyle w:val="normaltextrun"/>
          <w:sz w:val="26"/>
          <w:szCs w:val="26"/>
          <w:lang w:val="sv-SE"/>
        </w:rPr>
      </w:pPr>
      <w:r w:rsidRPr="007F1D3F">
        <w:rPr>
          <w:rStyle w:val="normaltextrun"/>
          <w:sz w:val="26"/>
          <w:szCs w:val="26"/>
          <w:lang w:val="sv-SE"/>
        </w:rPr>
        <w:t xml:space="preserve">- </w:t>
      </w:r>
      <w:r w:rsidR="00696E67" w:rsidRPr="007F1D3F">
        <w:rPr>
          <w:rStyle w:val="normaltextrun"/>
          <w:sz w:val="26"/>
          <w:szCs w:val="26"/>
          <w:lang w:val="sv-SE"/>
        </w:rPr>
        <w:t>Các khu vực phát triển hệ thống thương mại đô thị, trung tâm dịch vụ thương mại, tài chính, ngân hàng, khách sạn, các trung tâm mua sắm, hạ tầng du lịch.</w:t>
      </w:r>
    </w:p>
    <w:p w14:paraId="2F99E68E" w14:textId="7C3FC0F6" w:rsidR="00696E67" w:rsidRPr="007F1D3F" w:rsidRDefault="00422278" w:rsidP="00756689">
      <w:pPr>
        <w:pStyle w:val="paragraph"/>
        <w:spacing w:before="0" w:beforeAutospacing="0" w:after="120" w:afterAutospacing="0"/>
        <w:ind w:right="90" w:firstLine="567"/>
        <w:jc w:val="both"/>
        <w:textAlignment w:val="baseline"/>
        <w:rPr>
          <w:rStyle w:val="normaltextrun"/>
          <w:sz w:val="26"/>
          <w:szCs w:val="26"/>
          <w:lang w:val="sv-SE"/>
        </w:rPr>
      </w:pPr>
      <w:r w:rsidRPr="007F1D3F">
        <w:rPr>
          <w:rStyle w:val="normaltextrun"/>
          <w:sz w:val="26"/>
          <w:szCs w:val="26"/>
          <w:lang w:val="sv-SE"/>
        </w:rPr>
        <w:t xml:space="preserve">- </w:t>
      </w:r>
      <w:r w:rsidR="00696E67" w:rsidRPr="007F1D3F">
        <w:rPr>
          <w:rStyle w:val="normaltextrun"/>
          <w:sz w:val="26"/>
          <w:szCs w:val="26"/>
          <w:lang w:val="sv-SE"/>
        </w:rPr>
        <w:t>Các khu vực không gian mở dành cho tái tạo sức lao động như quảng trường, cây xanh, công viên, mặt nước.</w:t>
      </w:r>
    </w:p>
    <w:p w14:paraId="3E2E919B" w14:textId="40380EAB" w:rsidR="00696E67" w:rsidRPr="007F1D3F" w:rsidRDefault="00422278" w:rsidP="00756689">
      <w:pPr>
        <w:pStyle w:val="paragraph"/>
        <w:spacing w:before="0" w:beforeAutospacing="0" w:after="120" w:afterAutospacing="0"/>
        <w:ind w:right="90" w:firstLine="567"/>
        <w:jc w:val="both"/>
        <w:textAlignment w:val="baseline"/>
        <w:rPr>
          <w:rStyle w:val="normaltextrun"/>
          <w:sz w:val="26"/>
          <w:szCs w:val="26"/>
          <w:lang w:val="sv-SE"/>
        </w:rPr>
      </w:pPr>
      <w:r w:rsidRPr="007F1D3F">
        <w:rPr>
          <w:rStyle w:val="normaltextrun"/>
          <w:sz w:val="26"/>
          <w:szCs w:val="26"/>
          <w:lang w:val="sv-SE"/>
        </w:rPr>
        <w:t xml:space="preserve">- </w:t>
      </w:r>
      <w:r w:rsidR="00696E67" w:rsidRPr="007F1D3F">
        <w:rPr>
          <w:rStyle w:val="normaltextrun"/>
          <w:sz w:val="26"/>
          <w:szCs w:val="26"/>
          <w:lang w:val="sv-SE"/>
        </w:rPr>
        <w:t>Các khu vực bảo tồn giá trị thiên nhiên.</w:t>
      </w:r>
    </w:p>
    <w:p w14:paraId="1B94ADBE" w14:textId="6DA30BBC" w:rsidR="00696E67" w:rsidRPr="007F1D3F" w:rsidRDefault="00422278" w:rsidP="00756689">
      <w:pPr>
        <w:pStyle w:val="paragraph"/>
        <w:spacing w:before="0" w:beforeAutospacing="0" w:after="120" w:afterAutospacing="0"/>
        <w:ind w:right="90" w:firstLine="567"/>
        <w:jc w:val="both"/>
        <w:textAlignment w:val="baseline"/>
        <w:rPr>
          <w:rStyle w:val="normaltextrun"/>
          <w:sz w:val="26"/>
          <w:szCs w:val="26"/>
          <w:lang w:val="sv-SE"/>
        </w:rPr>
      </w:pPr>
      <w:r w:rsidRPr="007F1D3F">
        <w:rPr>
          <w:rStyle w:val="normaltextrun"/>
          <w:sz w:val="26"/>
          <w:szCs w:val="26"/>
          <w:lang w:val="sv-SE"/>
        </w:rPr>
        <w:t xml:space="preserve">- </w:t>
      </w:r>
      <w:r w:rsidR="00696E67" w:rsidRPr="007F1D3F">
        <w:rPr>
          <w:rStyle w:val="normaltextrun"/>
          <w:sz w:val="26"/>
          <w:szCs w:val="26"/>
          <w:lang w:val="sv-SE"/>
        </w:rPr>
        <w:t>Các khu vực dành cho phát triển công nghiệp, công nghệ cao, TTCN.</w:t>
      </w:r>
    </w:p>
    <w:p w14:paraId="31DA21F9" w14:textId="3F01BC59" w:rsidR="00696E67" w:rsidRPr="007F1D3F" w:rsidRDefault="00422278" w:rsidP="00756689">
      <w:pPr>
        <w:pStyle w:val="paragraph"/>
        <w:spacing w:before="0" w:beforeAutospacing="0" w:after="120" w:afterAutospacing="0"/>
        <w:ind w:right="90" w:firstLine="567"/>
        <w:jc w:val="both"/>
        <w:textAlignment w:val="baseline"/>
        <w:rPr>
          <w:rStyle w:val="normaltextrun"/>
          <w:sz w:val="26"/>
          <w:szCs w:val="26"/>
          <w:lang w:val="sv-SE"/>
        </w:rPr>
      </w:pPr>
      <w:r w:rsidRPr="007F1D3F">
        <w:rPr>
          <w:rStyle w:val="normaltextrun"/>
          <w:sz w:val="26"/>
          <w:szCs w:val="26"/>
          <w:lang w:val="sv-SE"/>
        </w:rPr>
        <w:t xml:space="preserve">- </w:t>
      </w:r>
      <w:r w:rsidR="00696E67" w:rsidRPr="007F1D3F">
        <w:rPr>
          <w:rStyle w:val="normaltextrun"/>
          <w:sz w:val="26"/>
          <w:szCs w:val="26"/>
          <w:lang w:val="sv-SE"/>
        </w:rPr>
        <w:t>Các khu vực kinh tế sinh thái như nông trại, nông nghiệp công nghệ cao.</w:t>
      </w:r>
    </w:p>
    <w:p w14:paraId="18562008" w14:textId="5A301D8B" w:rsidR="00696E67" w:rsidRPr="007F1D3F" w:rsidRDefault="00422278" w:rsidP="00756689">
      <w:pPr>
        <w:pStyle w:val="paragraph"/>
        <w:spacing w:before="0" w:beforeAutospacing="0" w:after="120" w:afterAutospacing="0"/>
        <w:ind w:right="90" w:firstLine="567"/>
        <w:jc w:val="both"/>
        <w:textAlignment w:val="baseline"/>
        <w:rPr>
          <w:rStyle w:val="normaltextrun"/>
          <w:sz w:val="26"/>
          <w:szCs w:val="26"/>
        </w:rPr>
      </w:pPr>
      <w:r w:rsidRPr="007F1D3F">
        <w:rPr>
          <w:rStyle w:val="normaltextrun"/>
          <w:sz w:val="26"/>
          <w:szCs w:val="26"/>
        </w:rPr>
        <w:t xml:space="preserve">- </w:t>
      </w:r>
      <w:r w:rsidR="00696E67" w:rsidRPr="007F1D3F">
        <w:rPr>
          <w:rStyle w:val="normaltextrun"/>
          <w:sz w:val="26"/>
          <w:szCs w:val="26"/>
        </w:rPr>
        <w:t xml:space="preserve">Các </w:t>
      </w:r>
      <w:proofErr w:type="spellStart"/>
      <w:r w:rsidR="00696E67" w:rsidRPr="007F1D3F">
        <w:rPr>
          <w:rStyle w:val="normaltextrun"/>
          <w:sz w:val="26"/>
          <w:szCs w:val="26"/>
        </w:rPr>
        <w:t>khu</w:t>
      </w:r>
      <w:proofErr w:type="spellEnd"/>
      <w:r w:rsidR="00696E67" w:rsidRPr="007F1D3F">
        <w:rPr>
          <w:rStyle w:val="normaltextrun"/>
          <w:sz w:val="26"/>
          <w:szCs w:val="26"/>
        </w:rPr>
        <w:t xml:space="preserve"> </w:t>
      </w:r>
      <w:proofErr w:type="spellStart"/>
      <w:r w:rsidR="00696E67" w:rsidRPr="007F1D3F">
        <w:rPr>
          <w:rStyle w:val="normaltextrun"/>
          <w:sz w:val="26"/>
          <w:szCs w:val="26"/>
        </w:rPr>
        <w:t>vực</w:t>
      </w:r>
      <w:proofErr w:type="spellEnd"/>
      <w:r w:rsidR="00696E67" w:rsidRPr="007F1D3F">
        <w:rPr>
          <w:rStyle w:val="normaltextrun"/>
          <w:sz w:val="26"/>
          <w:szCs w:val="26"/>
        </w:rPr>
        <w:t xml:space="preserve"> an </w:t>
      </w:r>
      <w:proofErr w:type="spellStart"/>
      <w:r w:rsidR="00696E67" w:rsidRPr="007F1D3F">
        <w:rPr>
          <w:rStyle w:val="normaltextrun"/>
          <w:sz w:val="26"/>
          <w:szCs w:val="26"/>
        </w:rPr>
        <w:t>ninh</w:t>
      </w:r>
      <w:proofErr w:type="spellEnd"/>
      <w:r w:rsidR="00696E67" w:rsidRPr="007F1D3F">
        <w:rPr>
          <w:rStyle w:val="normaltextrun"/>
          <w:sz w:val="26"/>
          <w:szCs w:val="26"/>
        </w:rPr>
        <w:t xml:space="preserve"> </w:t>
      </w:r>
      <w:proofErr w:type="spellStart"/>
      <w:r w:rsidR="00696E67" w:rsidRPr="007F1D3F">
        <w:rPr>
          <w:rStyle w:val="normaltextrun"/>
          <w:sz w:val="26"/>
          <w:szCs w:val="26"/>
        </w:rPr>
        <w:t>quốc</w:t>
      </w:r>
      <w:proofErr w:type="spellEnd"/>
      <w:r w:rsidR="00696E67" w:rsidRPr="007F1D3F">
        <w:rPr>
          <w:rStyle w:val="normaltextrun"/>
          <w:sz w:val="26"/>
          <w:szCs w:val="26"/>
        </w:rPr>
        <w:t xml:space="preserve"> </w:t>
      </w:r>
      <w:proofErr w:type="spellStart"/>
      <w:r w:rsidR="00696E67" w:rsidRPr="007F1D3F">
        <w:rPr>
          <w:rStyle w:val="normaltextrun"/>
          <w:sz w:val="26"/>
          <w:szCs w:val="26"/>
        </w:rPr>
        <w:t>phòng</w:t>
      </w:r>
      <w:proofErr w:type="spellEnd"/>
      <w:r w:rsidR="00696E67" w:rsidRPr="007F1D3F">
        <w:rPr>
          <w:rStyle w:val="normaltextrun"/>
          <w:sz w:val="26"/>
          <w:szCs w:val="26"/>
        </w:rPr>
        <w:t>.</w:t>
      </w:r>
    </w:p>
    <w:p w14:paraId="3B178CD4" w14:textId="7175EC17" w:rsidR="00696E67" w:rsidRPr="007F1D3F" w:rsidRDefault="00422278" w:rsidP="00756689">
      <w:pPr>
        <w:pStyle w:val="paragraph"/>
        <w:spacing w:before="0" w:beforeAutospacing="0" w:after="120" w:afterAutospacing="0"/>
        <w:ind w:right="90" w:firstLine="567"/>
        <w:jc w:val="both"/>
        <w:textAlignment w:val="baseline"/>
        <w:rPr>
          <w:rStyle w:val="normaltextrun"/>
          <w:sz w:val="26"/>
          <w:szCs w:val="26"/>
        </w:rPr>
      </w:pPr>
      <w:r w:rsidRPr="007F1D3F">
        <w:rPr>
          <w:rStyle w:val="normaltextrun"/>
          <w:sz w:val="26"/>
          <w:szCs w:val="26"/>
        </w:rPr>
        <w:t xml:space="preserve">- </w:t>
      </w:r>
      <w:proofErr w:type="spellStart"/>
      <w:r w:rsidR="00696E67" w:rsidRPr="007F1D3F">
        <w:rPr>
          <w:rStyle w:val="normaltextrun"/>
          <w:sz w:val="26"/>
          <w:szCs w:val="26"/>
        </w:rPr>
        <w:t>Đất</w:t>
      </w:r>
      <w:proofErr w:type="spellEnd"/>
      <w:r w:rsidR="00696E67" w:rsidRPr="007F1D3F">
        <w:rPr>
          <w:rStyle w:val="normaltextrun"/>
          <w:sz w:val="26"/>
          <w:szCs w:val="26"/>
        </w:rPr>
        <w:t xml:space="preserve"> </w:t>
      </w:r>
      <w:proofErr w:type="spellStart"/>
      <w:r w:rsidR="00696E67" w:rsidRPr="007F1D3F">
        <w:rPr>
          <w:rStyle w:val="normaltextrun"/>
          <w:sz w:val="26"/>
          <w:szCs w:val="26"/>
        </w:rPr>
        <w:t>phát</w:t>
      </w:r>
      <w:proofErr w:type="spellEnd"/>
      <w:r w:rsidR="00696E67" w:rsidRPr="007F1D3F">
        <w:rPr>
          <w:rStyle w:val="normaltextrun"/>
          <w:sz w:val="26"/>
          <w:szCs w:val="26"/>
        </w:rPr>
        <w:t xml:space="preserve"> </w:t>
      </w:r>
      <w:proofErr w:type="spellStart"/>
      <w:r w:rsidR="00696E67" w:rsidRPr="007F1D3F">
        <w:rPr>
          <w:rStyle w:val="normaltextrun"/>
          <w:sz w:val="26"/>
          <w:szCs w:val="26"/>
        </w:rPr>
        <w:t>triển</w:t>
      </w:r>
      <w:proofErr w:type="spellEnd"/>
      <w:r w:rsidR="00696E67" w:rsidRPr="007F1D3F">
        <w:rPr>
          <w:rStyle w:val="normaltextrun"/>
          <w:sz w:val="26"/>
          <w:szCs w:val="26"/>
        </w:rPr>
        <w:t xml:space="preserve"> </w:t>
      </w:r>
      <w:proofErr w:type="spellStart"/>
      <w:r w:rsidR="00696E67" w:rsidRPr="007F1D3F">
        <w:rPr>
          <w:rStyle w:val="normaltextrun"/>
          <w:sz w:val="26"/>
          <w:szCs w:val="26"/>
        </w:rPr>
        <w:t>hệ</w:t>
      </w:r>
      <w:proofErr w:type="spellEnd"/>
      <w:r w:rsidR="00696E67" w:rsidRPr="007F1D3F">
        <w:rPr>
          <w:rStyle w:val="normaltextrun"/>
          <w:sz w:val="26"/>
          <w:szCs w:val="26"/>
        </w:rPr>
        <w:t xml:space="preserve"> </w:t>
      </w:r>
      <w:proofErr w:type="spellStart"/>
      <w:r w:rsidR="00696E67" w:rsidRPr="007F1D3F">
        <w:rPr>
          <w:rStyle w:val="normaltextrun"/>
          <w:sz w:val="26"/>
          <w:szCs w:val="26"/>
        </w:rPr>
        <w:t>thống</w:t>
      </w:r>
      <w:proofErr w:type="spellEnd"/>
      <w:r w:rsidR="00696E67" w:rsidRPr="007F1D3F">
        <w:rPr>
          <w:rStyle w:val="normaltextrun"/>
          <w:sz w:val="26"/>
          <w:szCs w:val="26"/>
        </w:rPr>
        <w:t xml:space="preserve"> </w:t>
      </w:r>
      <w:proofErr w:type="spellStart"/>
      <w:r w:rsidR="00696E67" w:rsidRPr="007F1D3F">
        <w:rPr>
          <w:rStyle w:val="normaltextrun"/>
          <w:sz w:val="26"/>
          <w:szCs w:val="26"/>
        </w:rPr>
        <w:t>giao</w:t>
      </w:r>
      <w:proofErr w:type="spellEnd"/>
      <w:r w:rsidR="00696E67" w:rsidRPr="007F1D3F">
        <w:rPr>
          <w:rStyle w:val="normaltextrun"/>
          <w:sz w:val="26"/>
          <w:szCs w:val="26"/>
        </w:rPr>
        <w:t xml:space="preserve"> </w:t>
      </w:r>
      <w:proofErr w:type="spellStart"/>
      <w:r w:rsidR="00696E67" w:rsidRPr="007F1D3F">
        <w:rPr>
          <w:rStyle w:val="normaltextrun"/>
          <w:sz w:val="26"/>
          <w:szCs w:val="26"/>
        </w:rPr>
        <w:t>thông</w:t>
      </w:r>
      <w:proofErr w:type="spellEnd"/>
      <w:r w:rsidR="00696E67" w:rsidRPr="007F1D3F">
        <w:rPr>
          <w:rStyle w:val="normaltextrun"/>
          <w:sz w:val="26"/>
          <w:szCs w:val="26"/>
        </w:rPr>
        <w:t xml:space="preserve">: </w:t>
      </w:r>
      <w:proofErr w:type="spellStart"/>
      <w:r w:rsidR="00696E67" w:rsidRPr="007F1D3F">
        <w:rPr>
          <w:rStyle w:val="normaltextrun"/>
          <w:sz w:val="26"/>
          <w:szCs w:val="26"/>
        </w:rPr>
        <w:t>đường</w:t>
      </w:r>
      <w:proofErr w:type="spellEnd"/>
      <w:r w:rsidR="00696E67" w:rsidRPr="007F1D3F">
        <w:rPr>
          <w:rStyle w:val="normaltextrun"/>
          <w:sz w:val="26"/>
          <w:szCs w:val="26"/>
        </w:rPr>
        <w:t xml:space="preserve">, </w:t>
      </w:r>
      <w:proofErr w:type="spellStart"/>
      <w:r w:rsidR="00696E67" w:rsidRPr="007F1D3F">
        <w:rPr>
          <w:rStyle w:val="normaltextrun"/>
          <w:sz w:val="26"/>
          <w:szCs w:val="26"/>
        </w:rPr>
        <w:t>đường</w:t>
      </w:r>
      <w:proofErr w:type="spellEnd"/>
      <w:r w:rsidR="00696E67" w:rsidRPr="007F1D3F">
        <w:rPr>
          <w:rStyle w:val="normaltextrun"/>
          <w:sz w:val="26"/>
          <w:szCs w:val="26"/>
        </w:rPr>
        <w:t xml:space="preserve"> </w:t>
      </w:r>
      <w:proofErr w:type="spellStart"/>
      <w:r w:rsidR="00696E67" w:rsidRPr="007F1D3F">
        <w:rPr>
          <w:rStyle w:val="normaltextrun"/>
          <w:sz w:val="26"/>
          <w:szCs w:val="26"/>
        </w:rPr>
        <w:t>sắt</w:t>
      </w:r>
      <w:proofErr w:type="spellEnd"/>
      <w:r w:rsidR="00696E67" w:rsidRPr="007F1D3F">
        <w:rPr>
          <w:rStyle w:val="normaltextrun"/>
          <w:sz w:val="26"/>
          <w:szCs w:val="26"/>
        </w:rPr>
        <w:t xml:space="preserve">, </w:t>
      </w:r>
      <w:proofErr w:type="spellStart"/>
      <w:r w:rsidR="00696E67" w:rsidRPr="007F1D3F">
        <w:rPr>
          <w:rStyle w:val="normaltextrun"/>
          <w:sz w:val="26"/>
          <w:szCs w:val="26"/>
        </w:rPr>
        <w:t>bến</w:t>
      </w:r>
      <w:proofErr w:type="spellEnd"/>
      <w:r w:rsidR="00696E67" w:rsidRPr="007F1D3F">
        <w:rPr>
          <w:rStyle w:val="normaltextrun"/>
          <w:sz w:val="26"/>
          <w:szCs w:val="26"/>
        </w:rPr>
        <w:t xml:space="preserve"> </w:t>
      </w:r>
      <w:proofErr w:type="spellStart"/>
      <w:r w:rsidR="00696E67" w:rsidRPr="007F1D3F">
        <w:rPr>
          <w:rStyle w:val="normaltextrun"/>
          <w:sz w:val="26"/>
          <w:szCs w:val="26"/>
        </w:rPr>
        <w:t>xe</w:t>
      </w:r>
      <w:proofErr w:type="spellEnd"/>
      <w:r w:rsidR="00696E67" w:rsidRPr="007F1D3F">
        <w:rPr>
          <w:rStyle w:val="normaltextrun"/>
          <w:sz w:val="26"/>
          <w:szCs w:val="26"/>
        </w:rPr>
        <w:t xml:space="preserve">, </w:t>
      </w:r>
      <w:proofErr w:type="spellStart"/>
      <w:r w:rsidR="00696E67" w:rsidRPr="007F1D3F">
        <w:rPr>
          <w:rStyle w:val="normaltextrun"/>
          <w:sz w:val="26"/>
          <w:szCs w:val="26"/>
        </w:rPr>
        <w:t>bãi</w:t>
      </w:r>
      <w:proofErr w:type="spellEnd"/>
      <w:r w:rsidR="00696E67" w:rsidRPr="007F1D3F">
        <w:rPr>
          <w:rStyle w:val="normaltextrun"/>
          <w:sz w:val="26"/>
          <w:szCs w:val="26"/>
        </w:rPr>
        <w:t xml:space="preserve"> </w:t>
      </w:r>
      <w:proofErr w:type="spellStart"/>
      <w:r w:rsidR="00696E67" w:rsidRPr="007F1D3F">
        <w:rPr>
          <w:rStyle w:val="normaltextrun"/>
          <w:sz w:val="26"/>
          <w:szCs w:val="26"/>
        </w:rPr>
        <w:t>đỗ</w:t>
      </w:r>
      <w:proofErr w:type="spellEnd"/>
      <w:r w:rsidR="00696E67" w:rsidRPr="007F1D3F">
        <w:rPr>
          <w:rStyle w:val="normaltextrun"/>
          <w:sz w:val="26"/>
          <w:szCs w:val="26"/>
        </w:rPr>
        <w:t xml:space="preserve"> </w:t>
      </w:r>
      <w:proofErr w:type="spellStart"/>
      <w:r w:rsidR="00696E67" w:rsidRPr="007F1D3F">
        <w:rPr>
          <w:rStyle w:val="normaltextrun"/>
          <w:sz w:val="26"/>
          <w:szCs w:val="26"/>
        </w:rPr>
        <w:t>xe</w:t>
      </w:r>
      <w:proofErr w:type="spellEnd"/>
      <w:r w:rsidR="00696E67" w:rsidRPr="007F1D3F">
        <w:rPr>
          <w:rStyle w:val="normaltextrun"/>
          <w:sz w:val="26"/>
          <w:szCs w:val="26"/>
        </w:rPr>
        <w:t xml:space="preserve">, </w:t>
      </w:r>
      <w:proofErr w:type="spellStart"/>
      <w:r w:rsidR="00696E67" w:rsidRPr="007F1D3F">
        <w:rPr>
          <w:rStyle w:val="normaltextrun"/>
          <w:sz w:val="26"/>
          <w:szCs w:val="26"/>
        </w:rPr>
        <w:t>cảng</w:t>
      </w:r>
      <w:proofErr w:type="spellEnd"/>
      <w:r w:rsidR="00696E67" w:rsidRPr="007F1D3F">
        <w:rPr>
          <w:rStyle w:val="normaltextrun"/>
          <w:sz w:val="26"/>
          <w:szCs w:val="26"/>
        </w:rPr>
        <w:t xml:space="preserve">, </w:t>
      </w:r>
      <w:proofErr w:type="spellStart"/>
      <w:r w:rsidR="00696E67" w:rsidRPr="007F1D3F">
        <w:rPr>
          <w:rStyle w:val="normaltextrun"/>
          <w:sz w:val="26"/>
          <w:szCs w:val="26"/>
        </w:rPr>
        <w:t>bến</w:t>
      </w:r>
      <w:proofErr w:type="spellEnd"/>
      <w:r w:rsidR="00696E67" w:rsidRPr="007F1D3F">
        <w:rPr>
          <w:rStyle w:val="normaltextrun"/>
          <w:sz w:val="26"/>
          <w:szCs w:val="26"/>
        </w:rPr>
        <w:t xml:space="preserve"> </w:t>
      </w:r>
      <w:proofErr w:type="spellStart"/>
      <w:r w:rsidR="00696E67" w:rsidRPr="007F1D3F">
        <w:rPr>
          <w:rStyle w:val="normaltextrun"/>
          <w:sz w:val="26"/>
          <w:szCs w:val="26"/>
        </w:rPr>
        <w:t>thuyền</w:t>
      </w:r>
      <w:proofErr w:type="spellEnd"/>
      <w:r w:rsidR="00696E67" w:rsidRPr="007F1D3F">
        <w:rPr>
          <w:rStyle w:val="normaltextrun"/>
          <w:sz w:val="26"/>
          <w:szCs w:val="26"/>
        </w:rPr>
        <w:t xml:space="preserve">, </w:t>
      </w:r>
      <w:proofErr w:type="spellStart"/>
      <w:r w:rsidR="00696E67" w:rsidRPr="007F1D3F">
        <w:rPr>
          <w:rStyle w:val="normaltextrun"/>
          <w:sz w:val="26"/>
          <w:szCs w:val="26"/>
        </w:rPr>
        <w:t>sân</w:t>
      </w:r>
      <w:proofErr w:type="spellEnd"/>
      <w:r w:rsidR="00696E67" w:rsidRPr="007F1D3F">
        <w:rPr>
          <w:rStyle w:val="normaltextrun"/>
          <w:sz w:val="26"/>
          <w:szCs w:val="26"/>
        </w:rPr>
        <w:t xml:space="preserve"> bay, </w:t>
      </w:r>
      <w:proofErr w:type="spellStart"/>
      <w:r w:rsidR="00696E67" w:rsidRPr="007F1D3F">
        <w:rPr>
          <w:rStyle w:val="normaltextrun"/>
          <w:sz w:val="26"/>
          <w:szCs w:val="26"/>
        </w:rPr>
        <w:t>và</w:t>
      </w:r>
      <w:proofErr w:type="spellEnd"/>
      <w:r w:rsidR="00696E67" w:rsidRPr="007F1D3F">
        <w:rPr>
          <w:rStyle w:val="normaltextrun"/>
          <w:sz w:val="26"/>
          <w:szCs w:val="26"/>
        </w:rPr>
        <w:t xml:space="preserve"> </w:t>
      </w:r>
      <w:proofErr w:type="spellStart"/>
      <w:r w:rsidR="00696E67" w:rsidRPr="007F1D3F">
        <w:rPr>
          <w:rStyle w:val="normaltextrun"/>
          <w:sz w:val="26"/>
          <w:szCs w:val="26"/>
        </w:rPr>
        <w:t>các</w:t>
      </w:r>
      <w:proofErr w:type="spellEnd"/>
      <w:r w:rsidR="00696E67" w:rsidRPr="007F1D3F">
        <w:rPr>
          <w:rStyle w:val="normaltextrun"/>
          <w:sz w:val="26"/>
          <w:szCs w:val="26"/>
        </w:rPr>
        <w:t xml:space="preserve"> </w:t>
      </w:r>
      <w:proofErr w:type="spellStart"/>
      <w:r w:rsidR="00696E67" w:rsidRPr="007F1D3F">
        <w:rPr>
          <w:rStyle w:val="normaltextrun"/>
          <w:sz w:val="26"/>
          <w:szCs w:val="26"/>
        </w:rPr>
        <w:t>hạ</w:t>
      </w:r>
      <w:proofErr w:type="spellEnd"/>
      <w:r w:rsidR="00696E67" w:rsidRPr="007F1D3F">
        <w:rPr>
          <w:rStyle w:val="normaltextrun"/>
          <w:sz w:val="26"/>
          <w:szCs w:val="26"/>
        </w:rPr>
        <w:t xml:space="preserve"> </w:t>
      </w:r>
      <w:proofErr w:type="spellStart"/>
      <w:r w:rsidR="00696E67" w:rsidRPr="007F1D3F">
        <w:rPr>
          <w:rStyle w:val="normaltextrun"/>
          <w:sz w:val="26"/>
          <w:szCs w:val="26"/>
        </w:rPr>
        <w:t>tầng</w:t>
      </w:r>
      <w:proofErr w:type="spellEnd"/>
      <w:r w:rsidR="00696E67" w:rsidRPr="007F1D3F">
        <w:rPr>
          <w:rStyle w:val="normaltextrun"/>
          <w:sz w:val="26"/>
          <w:szCs w:val="26"/>
        </w:rPr>
        <w:t xml:space="preserve"> </w:t>
      </w:r>
      <w:proofErr w:type="spellStart"/>
      <w:r w:rsidR="00696E67" w:rsidRPr="007F1D3F">
        <w:rPr>
          <w:rStyle w:val="normaltextrun"/>
          <w:sz w:val="26"/>
          <w:szCs w:val="26"/>
        </w:rPr>
        <w:t>giao</w:t>
      </w:r>
      <w:proofErr w:type="spellEnd"/>
      <w:r w:rsidR="00696E67" w:rsidRPr="007F1D3F">
        <w:rPr>
          <w:rStyle w:val="normaltextrun"/>
          <w:sz w:val="26"/>
          <w:szCs w:val="26"/>
        </w:rPr>
        <w:t xml:space="preserve"> </w:t>
      </w:r>
      <w:proofErr w:type="spellStart"/>
      <w:r w:rsidR="00696E67" w:rsidRPr="007F1D3F">
        <w:rPr>
          <w:rStyle w:val="normaltextrun"/>
          <w:sz w:val="26"/>
          <w:szCs w:val="26"/>
        </w:rPr>
        <w:t>thông</w:t>
      </w:r>
      <w:proofErr w:type="spellEnd"/>
      <w:r w:rsidR="00696E67" w:rsidRPr="007F1D3F">
        <w:rPr>
          <w:rStyle w:val="normaltextrun"/>
          <w:sz w:val="26"/>
          <w:szCs w:val="26"/>
        </w:rPr>
        <w:t xml:space="preserve"> </w:t>
      </w:r>
      <w:proofErr w:type="spellStart"/>
      <w:r w:rsidR="00696E67" w:rsidRPr="007F1D3F">
        <w:rPr>
          <w:rStyle w:val="normaltextrun"/>
          <w:sz w:val="26"/>
          <w:szCs w:val="26"/>
        </w:rPr>
        <w:t>khác</w:t>
      </w:r>
      <w:proofErr w:type="spellEnd"/>
      <w:r w:rsidR="00696E67" w:rsidRPr="007F1D3F">
        <w:rPr>
          <w:rStyle w:val="normaltextrun"/>
          <w:sz w:val="26"/>
          <w:szCs w:val="26"/>
        </w:rPr>
        <w:t xml:space="preserve">. </w:t>
      </w:r>
    </w:p>
    <w:p w14:paraId="11826428" w14:textId="15705F87" w:rsidR="00696E67" w:rsidRPr="007F1D3F" w:rsidRDefault="00422278" w:rsidP="00756689">
      <w:pPr>
        <w:pStyle w:val="paragraph"/>
        <w:spacing w:before="0" w:beforeAutospacing="0" w:after="120" w:afterAutospacing="0"/>
        <w:ind w:right="90" w:firstLine="567"/>
        <w:jc w:val="both"/>
        <w:textAlignment w:val="baseline"/>
        <w:rPr>
          <w:rStyle w:val="normaltextrun"/>
          <w:sz w:val="26"/>
          <w:szCs w:val="26"/>
        </w:rPr>
      </w:pPr>
      <w:r w:rsidRPr="007F1D3F">
        <w:rPr>
          <w:rStyle w:val="normaltextrun"/>
          <w:sz w:val="26"/>
          <w:szCs w:val="26"/>
        </w:rPr>
        <w:t xml:space="preserve">- </w:t>
      </w:r>
      <w:r w:rsidR="00696E67" w:rsidRPr="007F1D3F">
        <w:rPr>
          <w:rStyle w:val="normaltextrun"/>
          <w:sz w:val="26"/>
          <w:szCs w:val="26"/>
        </w:rPr>
        <w:t xml:space="preserve">Các </w:t>
      </w:r>
      <w:proofErr w:type="spellStart"/>
      <w:r w:rsidR="00696E67" w:rsidRPr="007F1D3F">
        <w:rPr>
          <w:rStyle w:val="normaltextrun"/>
          <w:sz w:val="26"/>
          <w:szCs w:val="26"/>
        </w:rPr>
        <w:t>khu</w:t>
      </w:r>
      <w:proofErr w:type="spellEnd"/>
      <w:r w:rsidR="00696E67" w:rsidRPr="007F1D3F">
        <w:rPr>
          <w:rStyle w:val="normaltextrun"/>
          <w:sz w:val="26"/>
          <w:szCs w:val="26"/>
        </w:rPr>
        <w:t xml:space="preserve"> </w:t>
      </w:r>
      <w:proofErr w:type="spellStart"/>
      <w:r w:rsidR="00696E67" w:rsidRPr="007F1D3F">
        <w:rPr>
          <w:rStyle w:val="normaltextrun"/>
          <w:sz w:val="26"/>
          <w:szCs w:val="26"/>
        </w:rPr>
        <w:t>vực</w:t>
      </w:r>
      <w:proofErr w:type="spellEnd"/>
      <w:r w:rsidR="00696E67" w:rsidRPr="007F1D3F">
        <w:rPr>
          <w:rStyle w:val="normaltextrun"/>
          <w:sz w:val="26"/>
          <w:szCs w:val="26"/>
        </w:rPr>
        <w:t xml:space="preserve"> </w:t>
      </w:r>
      <w:proofErr w:type="spellStart"/>
      <w:r w:rsidR="00696E67" w:rsidRPr="007F1D3F">
        <w:rPr>
          <w:rStyle w:val="normaltextrun"/>
          <w:sz w:val="26"/>
          <w:szCs w:val="26"/>
        </w:rPr>
        <w:t>phát</w:t>
      </w:r>
      <w:proofErr w:type="spellEnd"/>
      <w:r w:rsidR="00696E67" w:rsidRPr="007F1D3F">
        <w:rPr>
          <w:rStyle w:val="normaltextrun"/>
          <w:sz w:val="26"/>
          <w:szCs w:val="26"/>
        </w:rPr>
        <w:t xml:space="preserve"> </w:t>
      </w:r>
      <w:proofErr w:type="spellStart"/>
      <w:r w:rsidR="00696E67" w:rsidRPr="007F1D3F">
        <w:rPr>
          <w:rStyle w:val="normaltextrun"/>
          <w:sz w:val="26"/>
          <w:szCs w:val="26"/>
        </w:rPr>
        <w:t>triển</w:t>
      </w:r>
      <w:proofErr w:type="spellEnd"/>
      <w:r w:rsidR="00696E67" w:rsidRPr="007F1D3F">
        <w:rPr>
          <w:rStyle w:val="normaltextrun"/>
          <w:sz w:val="26"/>
          <w:szCs w:val="26"/>
        </w:rPr>
        <w:t xml:space="preserve"> </w:t>
      </w:r>
      <w:proofErr w:type="spellStart"/>
      <w:r w:rsidR="00696E67" w:rsidRPr="007F1D3F">
        <w:rPr>
          <w:rStyle w:val="normaltextrun"/>
          <w:sz w:val="26"/>
          <w:szCs w:val="26"/>
        </w:rPr>
        <w:t>hệ</w:t>
      </w:r>
      <w:proofErr w:type="spellEnd"/>
      <w:r w:rsidR="00696E67" w:rsidRPr="007F1D3F">
        <w:rPr>
          <w:rStyle w:val="normaltextrun"/>
          <w:sz w:val="26"/>
          <w:szCs w:val="26"/>
        </w:rPr>
        <w:t xml:space="preserve"> </w:t>
      </w:r>
      <w:proofErr w:type="spellStart"/>
      <w:r w:rsidR="00696E67" w:rsidRPr="007F1D3F">
        <w:rPr>
          <w:rStyle w:val="normaltextrun"/>
          <w:sz w:val="26"/>
          <w:szCs w:val="26"/>
        </w:rPr>
        <w:t>thống</w:t>
      </w:r>
      <w:proofErr w:type="spellEnd"/>
      <w:r w:rsidR="00696E67" w:rsidRPr="007F1D3F">
        <w:rPr>
          <w:rStyle w:val="normaltextrun"/>
          <w:sz w:val="26"/>
          <w:szCs w:val="26"/>
        </w:rPr>
        <w:t xml:space="preserve"> </w:t>
      </w:r>
      <w:proofErr w:type="spellStart"/>
      <w:r w:rsidR="00696E67" w:rsidRPr="007F1D3F">
        <w:rPr>
          <w:rStyle w:val="normaltextrun"/>
          <w:sz w:val="26"/>
          <w:szCs w:val="26"/>
        </w:rPr>
        <w:t>hạ</w:t>
      </w:r>
      <w:proofErr w:type="spellEnd"/>
      <w:r w:rsidR="00696E67" w:rsidRPr="007F1D3F">
        <w:rPr>
          <w:rStyle w:val="normaltextrun"/>
          <w:sz w:val="26"/>
          <w:szCs w:val="26"/>
        </w:rPr>
        <w:t xml:space="preserve"> </w:t>
      </w:r>
      <w:proofErr w:type="spellStart"/>
      <w:r w:rsidR="00696E67" w:rsidRPr="007F1D3F">
        <w:rPr>
          <w:rStyle w:val="normaltextrun"/>
          <w:sz w:val="26"/>
          <w:szCs w:val="26"/>
        </w:rPr>
        <w:t>tầng</w:t>
      </w:r>
      <w:proofErr w:type="spellEnd"/>
      <w:r w:rsidR="00696E67" w:rsidRPr="007F1D3F">
        <w:rPr>
          <w:rStyle w:val="normaltextrun"/>
          <w:sz w:val="26"/>
          <w:szCs w:val="26"/>
        </w:rPr>
        <w:t xml:space="preserve"> </w:t>
      </w:r>
      <w:proofErr w:type="spellStart"/>
      <w:r w:rsidR="00696E67" w:rsidRPr="007F1D3F">
        <w:rPr>
          <w:rStyle w:val="normaltextrun"/>
          <w:sz w:val="26"/>
          <w:szCs w:val="26"/>
        </w:rPr>
        <w:t>kỹ</w:t>
      </w:r>
      <w:proofErr w:type="spellEnd"/>
      <w:r w:rsidR="00696E67" w:rsidRPr="007F1D3F">
        <w:rPr>
          <w:rStyle w:val="normaltextrun"/>
          <w:sz w:val="26"/>
          <w:szCs w:val="26"/>
        </w:rPr>
        <w:t xml:space="preserve"> </w:t>
      </w:r>
      <w:proofErr w:type="spellStart"/>
      <w:r w:rsidR="00696E67" w:rsidRPr="007F1D3F">
        <w:rPr>
          <w:rStyle w:val="normaltextrun"/>
          <w:sz w:val="26"/>
          <w:szCs w:val="26"/>
        </w:rPr>
        <w:t>thuật</w:t>
      </w:r>
      <w:proofErr w:type="spellEnd"/>
      <w:r w:rsidR="00696E67" w:rsidRPr="007F1D3F">
        <w:rPr>
          <w:rStyle w:val="normaltextrun"/>
          <w:sz w:val="26"/>
          <w:szCs w:val="26"/>
        </w:rPr>
        <w:t xml:space="preserve"> </w:t>
      </w:r>
      <w:proofErr w:type="spellStart"/>
      <w:r w:rsidR="00696E67" w:rsidRPr="007F1D3F">
        <w:rPr>
          <w:rStyle w:val="normaltextrun"/>
          <w:sz w:val="26"/>
          <w:szCs w:val="26"/>
        </w:rPr>
        <w:t>đô</w:t>
      </w:r>
      <w:proofErr w:type="spellEnd"/>
      <w:r w:rsidR="00696E67" w:rsidRPr="007F1D3F">
        <w:rPr>
          <w:rStyle w:val="normaltextrun"/>
          <w:sz w:val="26"/>
          <w:szCs w:val="26"/>
        </w:rPr>
        <w:t xml:space="preserve"> </w:t>
      </w:r>
      <w:proofErr w:type="spellStart"/>
      <w:r w:rsidR="00696E67" w:rsidRPr="007F1D3F">
        <w:rPr>
          <w:rStyle w:val="normaltextrun"/>
          <w:sz w:val="26"/>
          <w:szCs w:val="26"/>
        </w:rPr>
        <w:t>thị</w:t>
      </w:r>
      <w:proofErr w:type="spellEnd"/>
      <w:r w:rsidR="00696E67" w:rsidRPr="007F1D3F">
        <w:rPr>
          <w:rStyle w:val="normaltextrun"/>
          <w:sz w:val="26"/>
          <w:szCs w:val="26"/>
        </w:rPr>
        <w:t>.</w:t>
      </w:r>
    </w:p>
    <w:p w14:paraId="3CE2CC71" w14:textId="70EAB3B3" w:rsidR="00696E67" w:rsidRPr="007F1D3F" w:rsidRDefault="00756689" w:rsidP="00756689">
      <w:pPr>
        <w:pStyle w:val="paragraph"/>
        <w:spacing w:before="0" w:beforeAutospacing="0" w:after="120" w:afterAutospacing="0"/>
        <w:ind w:right="90" w:firstLine="567"/>
        <w:jc w:val="both"/>
        <w:textAlignment w:val="baseline"/>
        <w:rPr>
          <w:rStyle w:val="normaltextrun"/>
          <w:i/>
          <w:iCs/>
          <w:sz w:val="26"/>
          <w:szCs w:val="26"/>
        </w:rPr>
      </w:pPr>
      <w:bookmarkStart w:id="328" w:name="_Toc370285332"/>
      <w:bookmarkStart w:id="329" w:name="_Toc338949458"/>
      <w:bookmarkStart w:id="330" w:name="_Toc83026292"/>
      <w:r w:rsidRPr="007F1D3F">
        <w:rPr>
          <w:rStyle w:val="normaltextrun"/>
          <w:i/>
          <w:iCs/>
          <w:sz w:val="26"/>
          <w:szCs w:val="26"/>
        </w:rPr>
        <w:t xml:space="preserve">b) </w:t>
      </w:r>
      <w:r w:rsidR="00696E67" w:rsidRPr="007F1D3F">
        <w:rPr>
          <w:rStyle w:val="normaltextrun"/>
          <w:i/>
          <w:iCs/>
          <w:sz w:val="26"/>
          <w:szCs w:val="26"/>
        </w:rPr>
        <w:t xml:space="preserve">Quy </w:t>
      </w:r>
      <w:proofErr w:type="spellStart"/>
      <w:r w:rsidR="00696E67" w:rsidRPr="007F1D3F">
        <w:rPr>
          <w:rStyle w:val="normaltextrun"/>
          <w:i/>
          <w:iCs/>
          <w:sz w:val="26"/>
          <w:szCs w:val="26"/>
        </w:rPr>
        <w:t>hoạch</w:t>
      </w:r>
      <w:proofErr w:type="spellEnd"/>
      <w:r w:rsidR="00696E67" w:rsidRPr="007F1D3F">
        <w:rPr>
          <w:rStyle w:val="normaltextrun"/>
          <w:i/>
          <w:iCs/>
          <w:sz w:val="26"/>
          <w:szCs w:val="26"/>
        </w:rPr>
        <w:t xml:space="preserve"> </w:t>
      </w:r>
      <w:proofErr w:type="spellStart"/>
      <w:r w:rsidR="00696E67" w:rsidRPr="007F1D3F">
        <w:rPr>
          <w:rStyle w:val="normaltextrun"/>
          <w:i/>
          <w:iCs/>
          <w:sz w:val="26"/>
          <w:szCs w:val="26"/>
        </w:rPr>
        <w:t>sử</w:t>
      </w:r>
      <w:proofErr w:type="spellEnd"/>
      <w:r w:rsidR="00696E67" w:rsidRPr="007F1D3F">
        <w:rPr>
          <w:rStyle w:val="normaltextrun"/>
          <w:i/>
          <w:iCs/>
          <w:sz w:val="26"/>
          <w:szCs w:val="26"/>
        </w:rPr>
        <w:t xml:space="preserve"> </w:t>
      </w:r>
      <w:proofErr w:type="spellStart"/>
      <w:r w:rsidR="00696E67" w:rsidRPr="007F1D3F">
        <w:rPr>
          <w:rStyle w:val="normaltextrun"/>
          <w:i/>
          <w:iCs/>
          <w:sz w:val="26"/>
          <w:szCs w:val="26"/>
        </w:rPr>
        <w:t>dụng</w:t>
      </w:r>
      <w:proofErr w:type="spellEnd"/>
      <w:r w:rsidR="00696E67" w:rsidRPr="007F1D3F">
        <w:rPr>
          <w:rStyle w:val="normaltextrun"/>
          <w:i/>
          <w:iCs/>
          <w:sz w:val="26"/>
          <w:szCs w:val="26"/>
        </w:rPr>
        <w:t xml:space="preserve"> </w:t>
      </w:r>
      <w:proofErr w:type="spellStart"/>
      <w:r w:rsidR="00696E67" w:rsidRPr="007F1D3F">
        <w:rPr>
          <w:rStyle w:val="normaltextrun"/>
          <w:i/>
          <w:iCs/>
          <w:sz w:val="26"/>
          <w:szCs w:val="26"/>
        </w:rPr>
        <w:t>đất</w:t>
      </w:r>
      <w:proofErr w:type="spellEnd"/>
      <w:r w:rsidR="00696E67" w:rsidRPr="007F1D3F">
        <w:rPr>
          <w:rStyle w:val="normaltextrun"/>
          <w:i/>
          <w:iCs/>
          <w:sz w:val="26"/>
          <w:szCs w:val="26"/>
        </w:rPr>
        <w:t xml:space="preserve"> </w:t>
      </w:r>
      <w:proofErr w:type="spellStart"/>
      <w:r w:rsidR="00696E67" w:rsidRPr="007F1D3F">
        <w:rPr>
          <w:rStyle w:val="normaltextrun"/>
          <w:i/>
          <w:iCs/>
          <w:sz w:val="26"/>
          <w:szCs w:val="26"/>
        </w:rPr>
        <w:t>theo</w:t>
      </w:r>
      <w:proofErr w:type="spellEnd"/>
      <w:r w:rsidR="00696E67" w:rsidRPr="007F1D3F">
        <w:rPr>
          <w:rStyle w:val="normaltextrun"/>
          <w:i/>
          <w:iCs/>
          <w:sz w:val="26"/>
          <w:szCs w:val="26"/>
        </w:rPr>
        <w:t xml:space="preserve"> </w:t>
      </w:r>
      <w:proofErr w:type="spellStart"/>
      <w:r w:rsidR="00696E67" w:rsidRPr="007F1D3F">
        <w:rPr>
          <w:rStyle w:val="normaltextrun"/>
          <w:i/>
          <w:iCs/>
          <w:sz w:val="26"/>
          <w:szCs w:val="26"/>
        </w:rPr>
        <w:t>từng</w:t>
      </w:r>
      <w:proofErr w:type="spellEnd"/>
      <w:r w:rsidR="00696E67" w:rsidRPr="007F1D3F">
        <w:rPr>
          <w:rStyle w:val="normaltextrun"/>
          <w:i/>
          <w:iCs/>
          <w:sz w:val="26"/>
          <w:szCs w:val="26"/>
        </w:rPr>
        <w:t xml:space="preserve"> </w:t>
      </w:r>
      <w:proofErr w:type="spellStart"/>
      <w:r w:rsidR="00696E67" w:rsidRPr="007F1D3F">
        <w:rPr>
          <w:rStyle w:val="normaltextrun"/>
          <w:i/>
          <w:iCs/>
          <w:sz w:val="26"/>
          <w:szCs w:val="26"/>
        </w:rPr>
        <w:t>giai</w:t>
      </w:r>
      <w:proofErr w:type="spellEnd"/>
      <w:r w:rsidR="00696E67" w:rsidRPr="007F1D3F">
        <w:rPr>
          <w:rStyle w:val="normaltextrun"/>
          <w:i/>
          <w:iCs/>
          <w:sz w:val="26"/>
          <w:szCs w:val="26"/>
        </w:rPr>
        <w:t xml:space="preserve"> </w:t>
      </w:r>
      <w:proofErr w:type="spellStart"/>
      <w:r w:rsidR="00696E67" w:rsidRPr="007F1D3F">
        <w:rPr>
          <w:rStyle w:val="normaltextrun"/>
          <w:i/>
          <w:iCs/>
          <w:sz w:val="26"/>
          <w:szCs w:val="26"/>
        </w:rPr>
        <w:t>đoạn</w:t>
      </w:r>
      <w:bookmarkEnd w:id="328"/>
      <w:bookmarkEnd w:id="329"/>
      <w:bookmarkEnd w:id="330"/>
      <w:proofErr w:type="spellEnd"/>
      <w:r w:rsidR="00696E67" w:rsidRPr="007F1D3F">
        <w:rPr>
          <w:rStyle w:val="normaltextrun"/>
          <w:i/>
          <w:iCs/>
          <w:sz w:val="26"/>
          <w:szCs w:val="26"/>
        </w:rPr>
        <w:t> </w:t>
      </w:r>
    </w:p>
    <w:p w14:paraId="63C9CFAF" w14:textId="1DCE263B" w:rsidR="00696E67" w:rsidRPr="007F1D3F" w:rsidRDefault="00696E67" w:rsidP="00756689">
      <w:pPr>
        <w:pStyle w:val="paragraph"/>
        <w:spacing w:before="0" w:beforeAutospacing="0" w:after="120" w:afterAutospacing="0"/>
        <w:ind w:right="90" w:firstLine="567"/>
        <w:jc w:val="both"/>
        <w:textAlignment w:val="baseline"/>
        <w:rPr>
          <w:rStyle w:val="normaltextrun"/>
          <w:sz w:val="26"/>
          <w:szCs w:val="26"/>
        </w:rPr>
      </w:pPr>
      <w:proofErr w:type="spellStart"/>
      <w:r w:rsidRPr="007F1D3F">
        <w:rPr>
          <w:rStyle w:val="normaltextrun"/>
          <w:sz w:val="26"/>
          <w:szCs w:val="26"/>
        </w:rPr>
        <w:t>Cụ</w:t>
      </w:r>
      <w:proofErr w:type="spellEnd"/>
      <w:r w:rsidRPr="007F1D3F">
        <w:rPr>
          <w:rStyle w:val="normaltextrun"/>
          <w:sz w:val="26"/>
          <w:szCs w:val="26"/>
        </w:rPr>
        <w:t xml:space="preserve"> </w:t>
      </w:r>
      <w:proofErr w:type="spellStart"/>
      <w:r w:rsidRPr="007F1D3F">
        <w:rPr>
          <w:rStyle w:val="normaltextrun"/>
          <w:sz w:val="26"/>
          <w:szCs w:val="26"/>
        </w:rPr>
        <w:t>thể</w:t>
      </w:r>
      <w:proofErr w:type="spellEnd"/>
      <w:r w:rsidRPr="007F1D3F">
        <w:rPr>
          <w:rStyle w:val="normaltextrun"/>
          <w:sz w:val="26"/>
          <w:szCs w:val="26"/>
        </w:rPr>
        <w:t xml:space="preserve"> </w:t>
      </w:r>
      <w:proofErr w:type="spellStart"/>
      <w:r w:rsidRPr="007F1D3F">
        <w:rPr>
          <w:rStyle w:val="normaltextrun"/>
          <w:sz w:val="26"/>
          <w:szCs w:val="26"/>
        </w:rPr>
        <w:t>hóa</w:t>
      </w:r>
      <w:proofErr w:type="spellEnd"/>
      <w:r w:rsidRPr="007F1D3F">
        <w:rPr>
          <w:rStyle w:val="normaltextrun"/>
          <w:sz w:val="26"/>
          <w:szCs w:val="26"/>
        </w:rPr>
        <w:t xml:space="preserve"> </w:t>
      </w:r>
      <w:proofErr w:type="spellStart"/>
      <w:r w:rsidRPr="007F1D3F">
        <w:rPr>
          <w:rStyle w:val="normaltextrun"/>
          <w:sz w:val="26"/>
          <w:szCs w:val="26"/>
        </w:rPr>
        <w:t>quy</w:t>
      </w:r>
      <w:proofErr w:type="spellEnd"/>
      <w:r w:rsidRPr="007F1D3F">
        <w:rPr>
          <w:rStyle w:val="normaltextrun"/>
          <w:sz w:val="26"/>
          <w:szCs w:val="26"/>
        </w:rPr>
        <w:t xml:space="preserve"> </w:t>
      </w:r>
      <w:proofErr w:type="spellStart"/>
      <w:r w:rsidRPr="007F1D3F">
        <w:rPr>
          <w:rStyle w:val="normaltextrun"/>
          <w:sz w:val="26"/>
          <w:szCs w:val="26"/>
        </w:rPr>
        <w:t>hoạch</w:t>
      </w:r>
      <w:proofErr w:type="spellEnd"/>
      <w:r w:rsidRPr="007F1D3F">
        <w:rPr>
          <w:rStyle w:val="normaltextrun"/>
          <w:sz w:val="26"/>
          <w:szCs w:val="26"/>
        </w:rPr>
        <w:t xml:space="preserve"> </w:t>
      </w:r>
      <w:proofErr w:type="spellStart"/>
      <w:r w:rsidRPr="007F1D3F">
        <w:rPr>
          <w:rStyle w:val="normaltextrun"/>
          <w:sz w:val="26"/>
          <w:szCs w:val="26"/>
        </w:rPr>
        <w:t>sử</w:t>
      </w:r>
      <w:proofErr w:type="spellEnd"/>
      <w:r w:rsidRPr="007F1D3F">
        <w:rPr>
          <w:rStyle w:val="normaltextrun"/>
          <w:sz w:val="26"/>
          <w:szCs w:val="26"/>
        </w:rPr>
        <w:t xml:space="preserve"> </w:t>
      </w:r>
      <w:proofErr w:type="spellStart"/>
      <w:r w:rsidRPr="007F1D3F">
        <w:rPr>
          <w:rStyle w:val="normaltextrun"/>
          <w:sz w:val="26"/>
          <w:szCs w:val="26"/>
        </w:rPr>
        <w:t>dụng</w:t>
      </w:r>
      <w:proofErr w:type="spellEnd"/>
      <w:r w:rsidRPr="007F1D3F">
        <w:rPr>
          <w:rStyle w:val="normaltextrun"/>
          <w:sz w:val="26"/>
          <w:szCs w:val="26"/>
        </w:rPr>
        <w:t xml:space="preserve"> </w:t>
      </w:r>
      <w:proofErr w:type="spellStart"/>
      <w:r w:rsidRPr="007F1D3F">
        <w:rPr>
          <w:rStyle w:val="normaltextrun"/>
          <w:sz w:val="26"/>
          <w:szCs w:val="26"/>
        </w:rPr>
        <w:t>đất</w:t>
      </w:r>
      <w:proofErr w:type="spellEnd"/>
      <w:r w:rsidRPr="007F1D3F">
        <w:rPr>
          <w:rStyle w:val="normaltextrun"/>
          <w:sz w:val="26"/>
          <w:szCs w:val="26"/>
        </w:rPr>
        <w:t xml:space="preserve"> </w:t>
      </w:r>
      <w:proofErr w:type="spellStart"/>
      <w:r w:rsidRPr="007F1D3F">
        <w:rPr>
          <w:rStyle w:val="normaltextrun"/>
          <w:sz w:val="26"/>
          <w:szCs w:val="26"/>
        </w:rPr>
        <w:t>đai</w:t>
      </w:r>
      <w:proofErr w:type="spellEnd"/>
      <w:r w:rsidRPr="007F1D3F">
        <w:rPr>
          <w:rStyle w:val="normaltextrun"/>
          <w:sz w:val="26"/>
          <w:szCs w:val="26"/>
        </w:rPr>
        <w:t xml:space="preserve"> </w:t>
      </w:r>
      <w:proofErr w:type="spellStart"/>
      <w:r w:rsidRPr="007F1D3F">
        <w:rPr>
          <w:rStyle w:val="normaltextrun"/>
          <w:sz w:val="26"/>
          <w:szCs w:val="26"/>
        </w:rPr>
        <w:t>theo</w:t>
      </w:r>
      <w:proofErr w:type="spellEnd"/>
      <w:r w:rsidRPr="007F1D3F">
        <w:rPr>
          <w:rStyle w:val="normaltextrun"/>
          <w:sz w:val="26"/>
          <w:szCs w:val="26"/>
        </w:rPr>
        <w:t xml:space="preserve"> </w:t>
      </w:r>
      <w:proofErr w:type="spellStart"/>
      <w:r w:rsidRPr="007F1D3F">
        <w:rPr>
          <w:rStyle w:val="normaltextrun"/>
          <w:sz w:val="26"/>
          <w:szCs w:val="26"/>
        </w:rPr>
        <w:t>từng</w:t>
      </w:r>
      <w:proofErr w:type="spellEnd"/>
      <w:r w:rsidRPr="007F1D3F">
        <w:rPr>
          <w:rStyle w:val="normaltextrun"/>
          <w:sz w:val="26"/>
          <w:szCs w:val="26"/>
        </w:rPr>
        <w:t xml:space="preserve"> </w:t>
      </w:r>
      <w:proofErr w:type="spellStart"/>
      <w:r w:rsidRPr="007F1D3F">
        <w:rPr>
          <w:rStyle w:val="normaltextrun"/>
          <w:sz w:val="26"/>
          <w:szCs w:val="26"/>
        </w:rPr>
        <w:t>thời</w:t>
      </w:r>
      <w:proofErr w:type="spellEnd"/>
      <w:r w:rsidRPr="007F1D3F">
        <w:rPr>
          <w:rStyle w:val="normaltextrun"/>
          <w:sz w:val="26"/>
          <w:szCs w:val="26"/>
        </w:rPr>
        <w:t xml:space="preserve"> </w:t>
      </w:r>
      <w:proofErr w:type="spellStart"/>
      <w:r w:rsidRPr="007F1D3F">
        <w:rPr>
          <w:rStyle w:val="normaltextrun"/>
          <w:sz w:val="26"/>
          <w:szCs w:val="26"/>
        </w:rPr>
        <w:t>kỳ</w:t>
      </w:r>
      <w:proofErr w:type="spellEnd"/>
      <w:r w:rsidRPr="007F1D3F">
        <w:rPr>
          <w:rStyle w:val="normaltextrun"/>
          <w:sz w:val="26"/>
          <w:szCs w:val="26"/>
        </w:rPr>
        <w:t xml:space="preserve"> </w:t>
      </w:r>
      <w:proofErr w:type="spellStart"/>
      <w:r w:rsidRPr="007F1D3F">
        <w:rPr>
          <w:rStyle w:val="normaltextrun"/>
          <w:sz w:val="26"/>
          <w:szCs w:val="26"/>
        </w:rPr>
        <w:t>quy</w:t>
      </w:r>
      <w:proofErr w:type="spellEnd"/>
      <w:r w:rsidRPr="007F1D3F">
        <w:rPr>
          <w:rStyle w:val="normaltextrun"/>
          <w:sz w:val="26"/>
          <w:szCs w:val="26"/>
        </w:rPr>
        <w:t xml:space="preserve"> </w:t>
      </w:r>
      <w:proofErr w:type="spellStart"/>
      <w:r w:rsidRPr="007F1D3F">
        <w:rPr>
          <w:rStyle w:val="normaltextrun"/>
          <w:sz w:val="26"/>
          <w:szCs w:val="26"/>
        </w:rPr>
        <w:t>hoạch</w:t>
      </w:r>
      <w:proofErr w:type="spellEnd"/>
      <w:r w:rsidRPr="007F1D3F">
        <w:rPr>
          <w:rStyle w:val="normaltextrun"/>
          <w:sz w:val="26"/>
          <w:szCs w:val="26"/>
        </w:rPr>
        <w:t xml:space="preserve"> </w:t>
      </w:r>
      <w:proofErr w:type="spellStart"/>
      <w:r w:rsidRPr="007F1D3F">
        <w:rPr>
          <w:rStyle w:val="normaltextrun"/>
          <w:sz w:val="26"/>
          <w:szCs w:val="26"/>
        </w:rPr>
        <w:t>để</w:t>
      </w:r>
      <w:proofErr w:type="spellEnd"/>
      <w:r w:rsidRPr="007F1D3F">
        <w:rPr>
          <w:rStyle w:val="normaltextrun"/>
          <w:sz w:val="26"/>
          <w:szCs w:val="26"/>
        </w:rPr>
        <w:t xml:space="preserve"> </w:t>
      </w:r>
      <w:proofErr w:type="spellStart"/>
      <w:r w:rsidRPr="007F1D3F">
        <w:rPr>
          <w:rStyle w:val="normaltextrun"/>
          <w:sz w:val="26"/>
          <w:szCs w:val="26"/>
        </w:rPr>
        <w:t>khai</w:t>
      </w:r>
      <w:proofErr w:type="spellEnd"/>
      <w:r w:rsidRPr="007F1D3F">
        <w:rPr>
          <w:rStyle w:val="normaltextrun"/>
          <w:sz w:val="26"/>
          <w:szCs w:val="26"/>
        </w:rPr>
        <w:t xml:space="preserve"> </w:t>
      </w:r>
      <w:proofErr w:type="spellStart"/>
      <w:r w:rsidRPr="007F1D3F">
        <w:rPr>
          <w:rStyle w:val="normaltextrun"/>
          <w:sz w:val="26"/>
          <w:szCs w:val="26"/>
        </w:rPr>
        <w:t>thác</w:t>
      </w:r>
      <w:proofErr w:type="spellEnd"/>
      <w:r w:rsidRPr="007F1D3F">
        <w:rPr>
          <w:rStyle w:val="normaltextrun"/>
          <w:sz w:val="26"/>
          <w:szCs w:val="26"/>
        </w:rPr>
        <w:t xml:space="preserve"> </w:t>
      </w:r>
      <w:proofErr w:type="spellStart"/>
      <w:r w:rsidRPr="007F1D3F">
        <w:rPr>
          <w:rStyle w:val="normaltextrun"/>
          <w:sz w:val="26"/>
          <w:szCs w:val="26"/>
        </w:rPr>
        <w:t>hiệu</w:t>
      </w:r>
      <w:proofErr w:type="spellEnd"/>
      <w:r w:rsidRPr="007F1D3F">
        <w:rPr>
          <w:rStyle w:val="normaltextrun"/>
          <w:sz w:val="26"/>
          <w:szCs w:val="26"/>
        </w:rPr>
        <w:t xml:space="preserve"> </w:t>
      </w:r>
      <w:proofErr w:type="spellStart"/>
      <w:r w:rsidRPr="007F1D3F">
        <w:rPr>
          <w:rStyle w:val="normaltextrun"/>
          <w:sz w:val="26"/>
          <w:szCs w:val="26"/>
        </w:rPr>
        <w:t>quả</w:t>
      </w:r>
      <w:proofErr w:type="spellEnd"/>
      <w:r w:rsidRPr="007F1D3F">
        <w:rPr>
          <w:rStyle w:val="normaltextrun"/>
          <w:sz w:val="26"/>
          <w:szCs w:val="26"/>
        </w:rPr>
        <w:t xml:space="preserve"> </w:t>
      </w:r>
      <w:proofErr w:type="spellStart"/>
      <w:r w:rsidRPr="007F1D3F">
        <w:rPr>
          <w:rStyle w:val="normaltextrun"/>
          <w:sz w:val="26"/>
          <w:szCs w:val="26"/>
        </w:rPr>
        <w:t>quỹ</w:t>
      </w:r>
      <w:proofErr w:type="spellEnd"/>
      <w:r w:rsidRPr="007F1D3F">
        <w:rPr>
          <w:rStyle w:val="normaltextrun"/>
          <w:sz w:val="26"/>
          <w:szCs w:val="26"/>
        </w:rPr>
        <w:t xml:space="preserve"> </w:t>
      </w:r>
      <w:proofErr w:type="spellStart"/>
      <w:r w:rsidRPr="007F1D3F">
        <w:rPr>
          <w:rStyle w:val="normaltextrun"/>
          <w:sz w:val="26"/>
          <w:szCs w:val="26"/>
        </w:rPr>
        <w:t>đất</w:t>
      </w:r>
      <w:proofErr w:type="spellEnd"/>
      <w:r w:rsidRPr="007F1D3F">
        <w:rPr>
          <w:rStyle w:val="normaltextrun"/>
          <w:sz w:val="26"/>
          <w:szCs w:val="26"/>
        </w:rPr>
        <w:t xml:space="preserve"> </w:t>
      </w:r>
      <w:proofErr w:type="spellStart"/>
      <w:r w:rsidRPr="007F1D3F">
        <w:rPr>
          <w:rStyle w:val="normaltextrun"/>
          <w:sz w:val="26"/>
          <w:szCs w:val="26"/>
        </w:rPr>
        <w:t>xây</w:t>
      </w:r>
      <w:proofErr w:type="spellEnd"/>
      <w:r w:rsidRPr="007F1D3F">
        <w:rPr>
          <w:rStyle w:val="normaltextrun"/>
          <w:sz w:val="26"/>
          <w:szCs w:val="26"/>
        </w:rPr>
        <w:t xml:space="preserve"> </w:t>
      </w:r>
      <w:proofErr w:type="spellStart"/>
      <w:r w:rsidRPr="007F1D3F">
        <w:rPr>
          <w:rStyle w:val="normaltextrun"/>
          <w:sz w:val="26"/>
          <w:szCs w:val="26"/>
        </w:rPr>
        <w:t>dựng</w:t>
      </w:r>
      <w:proofErr w:type="spellEnd"/>
      <w:r w:rsidRPr="007F1D3F">
        <w:rPr>
          <w:rStyle w:val="normaltextrun"/>
          <w:sz w:val="26"/>
          <w:szCs w:val="26"/>
        </w:rPr>
        <w:t xml:space="preserve">, </w:t>
      </w:r>
      <w:proofErr w:type="spellStart"/>
      <w:r w:rsidRPr="007F1D3F">
        <w:rPr>
          <w:rStyle w:val="normaltextrun"/>
          <w:sz w:val="26"/>
          <w:szCs w:val="26"/>
        </w:rPr>
        <w:t>tập</w:t>
      </w:r>
      <w:proofErr w:type="spellEnd"/>
      <w:r w:rsidRPr="007F1D3F">
        <w:rPr>
          <w:rStyle w:val="normaltextrun"/>
          <w:sz w:val="26"/>
          <w:szCs w:val="26"/>
        </w:rPr>
        <w:t xml:space="preserve"> </w:t>
      </w:r>
      <w:proofErr w:type="spellStart"/>
      <w:r w:rsidRPr="007F1D3F">
        <w:rPr>
          <w:rStyle w:val="normaltextrun"/>
          <w:sz w:val="26"/>
          <w:szCs w:val="26"/>
        </w:rPr>
        <w:t>trung</w:t>
      </w:r>
      <w:proofErr w:type="spellEnd"/>
      <w:r w:rsidRPr="007F1D3F">
        <w:rPr>
          <w:rStyle w:val="normaltextrun"/>
          <w:sz w:val="26"/>
          <w:szCs w:val="26"/>
        </w:rPr>
        <w:t xml:space="preserve"> </w:t>
      </w:r>
      <w:proofErr w:type="spellStart"/>
      <w:r w:rsidRPr="007F1D3F">
        <w:rPr>
          <w:rStyle w:val="normaltextrun"/>
          <w:sz w:val="26"/>
          <w:szCs w:val="26"/>
        </w:rPr>
        <w:t>nguồn</w:t>
      </w:r>
      <w:proofErr w:type="spellEnd"/>
      <w:r w:rsidRPr="007F1D3F">
        <w:rPr>
          <w:rStyle w:val="normaltextrun"/>
          <w:sz w:val="26"/>
          <w:szCs w:val="26"/>
        </w:rPr>
        <w:t xml:space="preserve"> </w:t>
      </w:r>
      <w:proofErr w:type="spellStart"/>
      <w:r w:rsidRPr="007F1D3F">
        <w:rPr>
          <w:rStyle w:val="normaltextrun"/>
          <w:sz w:val="26"/>
          <w:szCs w:val="26"/>
        </w:rPr>
        <w:t>vốn</w:t>
      </w:r>
      <w:proofErr w:type="spellEnd"/>
      <w:r w:rsidRPr="007F1D3F">
        <w:rPr>
          <w:rStyle w:val="normaltextrun"/>
          <w:sz w:val="26"/>
          <w:szCs w:val="26"/>
        </w:rPr>
        <w:t xml:space="preserve"> </w:t>
      </w:r>
      <w:proofErr w:type="spellStart"/>
      <w:r w:rsidRPr="007F1D3F">
        <w:rPr>
          <w:rStyle w:val="normaltextrun"/>
          <w:sz w:val="26"/>
          <w:szCs w:val="26"/>
        </w:rPr>
        <w:t>và</w:t>
      </w:r>
      <w:proofErr w:type="spellEnd"/>
      <w:r w:rsidRPr="007F1D3F">
        <w:rPr>
          <w:rStyle w:val="normaltextrun"/>
          <w:sz w:val="26"/>
          <w:szCs w:val="26"/>
        </w:rPr>
        <w:t xml:space="preserve"> </w:t>
      </w:r>
      <w:proofErr w:type="spellStart"/>
      <w:r w:rsidRPr="007F1D3F">
        <w:rPr>
          <w:rStyle w:val="normaltextrun"/>
          <w:sz w:val="26"/>
          <w:szCs w:val="26"/>
        </w:rPr>
        <w:t>đầu</w:t>
      </w:r>
      <w:proofErr w:type="spellEnd"/>
      <w:r w:rsidRPr="007F1D3F">
        <w:rPr>
          <w:rStyle w:val="normaltextrun"/>
          <w:sz w:val="26"/>
          <w:szCs w:val="26"/>
        </w:rPr>
        <w:t xml:space="preserve"> </w:t>
      </w:r>
      <w:proofErr w:type="spellStart"/>
      <w:r w:rsidRPr="007F1D3F">
        <w:rPr>
          <w:rStyle w:val="normaltextrun"/>
          <w:sz w:val="26"/>
          <w:szCs w:val="26"/>
        </w:rPr>
        <w:t>tư</w:t>
      </w:r>
      <w:proofErr w:type="spellEnd"/>
      <w:r w:rsidRPr="007F1D3F">
        <w:rPr>
          <w:rStyle w:val="normaltextrun"/>
          <w:sz w:val="26"/>
          <w:szCs w:val="26"/>
        </w:rPr>
        <w:t xml:space="preserve"> </w:t>
      </w:r>
      <w:proofErr w:type="spellStart"/>
      <w:r w:rsidRPr="007F1D3F">
        <w:rPr>
          <w:rStyle w:val="normaltextrun"/>
          <w:sz w:val="26"/>
          <w:szCs w:val="26"/>
        </w:rPr>
        <w:t>trọng</w:t>
      </w:r>
      <w:proofErr w:type="spellEnd"/>
      <w:r w:rsidRPr="007F1D3F">
        <w:rPr>
          <w:rStyle w:val="normaltextrun"/>
          <w:sz w:val="26"/>
          <w:szCs w:val="26"/>
        </w:rPr>
        <w:t xml:space="preserve"> </w:t>
      </w:r>
      <w:proofErr w:type="spellStart"/>
      <w:r w:rsidRPr="007F1D3F">
        <w:rPr>
          <w:rStyle w:val="normaltextrun"/>
          <w:sz w:val="26"/>
          <w:szCs w:val="26"/>
        </w:rPr>
        <w:t>tâm</w:t>
      </w:r>
      <w:proofErr w:type="spellEnd"/>
      <w:r w:rsidRPr="007F1D3F">
        <w:rPr>
          <w:rStyle w:val="normaltextrun"/>
          <w:sz w:val="26"/>
          <w:szCs w:val="26"/>
        </w:rPr>
        <w:t xml:space="preserve">, </w:t>
      </w:r>
      <w:proofErr w:type="spellStart"/>
      <w:r w:rsidRPr="007F1D3F">
        <w:rPr>
          <w:rStyle w:val="normaltextrun"/>
          <w:sz w:val="26"/>
          <w:szCs w:val="26"/>
        </w:rPr>
        <w:t>trọng</w:t>
      </w:r>
      <w:proofErr w:type="spellEnd"/>
      <w:r w:rsidRPr="007F1D3F">
        <w:rPr>
          <w:rStyle w:val="normaltextrun"/>
          <w:sz w:val="26"/>
          <w:szCs w:val="26"/>
        </w:rPr>
        <w:t xml:space="preserve"> </w:t>
      </w:r>
      <w:proofErr w:type="spellStart"/>
      <w:r w:rsidRPr="007F1D3F">
        <w:rPr>
          <w:rStyle w:val="normaltextrun"/>
          <w:sz w:val="26"/>
          <w:szCs w:val="26"/>
        </w:rPr>
        <w:t>điểm</w:t>
      </w:r>
      <w:proofErr w:type="spellEnd"/>
      <w:r w:rsidRPr="007F1D3F">
        <w:rPr>
          <w:rStyle w:val="normaltextrun"/>
          <w:sz w:val="26"/>
          <w:szCs w:val="26"/>
        </w:rPr>
        <w:t xml:space="preserve"> </w:t>
      </w:r>
      <w:proofErr w:type="spellStart"/>
      <w:r w:rsidRPr="007F1D3F">
        <w:rPr>
          <w:rStyle w:val="normaltextrun"/>
          <w:sz w:val="26"/>
          <w:szCs w:val="26"/>
        </w:rPr>
        <w:t>cho</w:t>
      </w:r>
      <w:proofErr w:type="spellEnd"/>
      <w:r w:rsidRPr="007F1D3F">
        <w:rPr>
          <w:rStyle w:val="normaltextrun"/>
          <w:sz w:val="26"/>
          <w:szCs w:val="26"/>
        </w:rPr>
        <w:t xml:space="preserve"> </w:t>
      </w:r>
      <w:proofErr w:type="spellStart"/>
      <w:r w:rsidRPr="007F1D3F">
        <w:rPr>
          <w:rStyle w:val="normaltextrun"/>
          <w:sz w:val="26"/>
          <w:szCs w:val="26"/>
        </w:rPr>
        <w:t>giai</w:t>
      </w:r>
      <w:proofErr w:type="spellEnd"/>
      <w:r w:rsidRPr="007F1D3F">
        <w:rPr>
          <w:rStyle w:val="normaltextrun"/>
          <w:sz w:val="26"/>
          <w:szCs w:val="26"/>
        </w:rPr>
        <w:t xml:space="preserve"> </w:t>
      </w:r>
      <w:proofErr w:type="spellStart"/>
      <w:r w:rsidRPr="007F1D3F">
        <w:rPr>
          <w:rStyle w:val="normaltextrun"/>
          <w:sz w:val="26"/>
          <w:szCs w:val="26"/>
        </w:rPr>
        <w:t>đoạn</w:t>
      </w:r>
      <w:proofErr w:type="spellEnd"/>
      <w:r w:rsidRPr="007F1D3F">
        <w:rPr>
          <w:rStyle w:val="normaltextrun"/>
          <w:sz w:val="26"/>
          <w:szCs w:val="26"/>
        </w:rPr>
        <w:t xml:space="preserve"> </w:t>
      </w:r>
      <w:proofErr w:type="spellStart"/>
      <w:r w:rsidRPr="007F1D3F">
        <w:rPr>
          <w:rStyle w:val="normaltextrun"/>
          <w:sz w:val="26"/>
          <w:szCs w:val="26"/>
        </w:rPr>
        <w:t>đầu</w:t>
      </w:r>
      <w:proofErr w:type="spellEnd"/>
      <w:r w:rsidRPr="007F1D3F">
        <w:rPr>
          <w:rStyle w:val="normaltextrun"/>
          <w:sz w:val="26"/>
          <w:szCs w:val="26"/>
        </w:rPr>
        <w:t xml:space="preserve"> </w:t>
      </w:r>
      <w:proofErr w:type="spellStart"/>
      <w:r w:rsidRPr="007F1D3F">
        <w:rPr>
          <w:rStyle w:val="normaltextrun"/>
          <w:sz w:val="26"/>
          <w:szCs w:val="26"/>
        </w:rPr>
        <w:t>cho</w:t>
      </w:r>
      <w:proofErr w:type="spellEnd"/>
      <w:r w:rsidRPr="007F1D3F">
        <w:rPr>
          <w:rStyle w:val="normaltextrun"/>
          <w:sz w:val="26"/>
          <w:szCs w:val="26"/>
        </w:rPr>
        <w:t xml:space="preserve"> </w:t>
      </w:r>
      <w:proofErr w:type="spellStart"/>
      <w:r w:rsidR="00422278" w:rsidRPr="007F1D3F">
        <w:rPr>
          <w:rStyle w:val="normaltextrun"/>
          <w:sz w:val="26"/>
          <w:szCs w:val="26"/>
        </w:rPr>
        <w:t>đô</w:t>
      </w:r>
      <w:proofErr w:type="spellEnd"/>
      <w:r w:rsidR="00422278" w:rsidRPr="007F1D3F">
        <w:rPr>
          <w:rStyle w:val="normaltextrun"/>
          <w:sz w:val="26"/>
          <w:szCs w:val="26"/>
        </w:rPr>
        <w:t xml:space="preserve"> </w:t>
      </w:r>
      <w:proofErr w:type="spellStart"/>
      <w:r w:rsidR="00422278" w:rsidRPr="007F1D3F">
        <w:rPr>
          <w:rStyle w:val="normaltextrun"/>
          <w:sz w:val="26"/>
          <w:szCs w:val="26"/>
        </w:rPr>
        <w:t>thị</w:t>
      </w:r>
      <w:proofErr w:type="spellEnd"/>
      <w:r w:rsidR="00422278" w:rsidRPr="007F1D3F">
        <w:rPr>
          <w:rStyle w:val="normaltextrun"/>
          <w:sz w:val="26"/>
          <w:szCs w:val="26"/>
        </w:rPr>
        <w:t xml:space="preserve"> Hoài </w:t>
      </w:r>
      <w:proofErr w:type="spellStart"/>
      <w:r w:rsidR="00422278" w:rsidRPr="007F1D3F">
        <w:rPr>
          <w:rStyle w:val="normaltextrun"/>
          <w:sz w:val="26"/>
          <w:szCs w:val="26"/>
        </w:rPr>
        <w:t>Nhơn</w:t>
      </w:r>
      <w:proofErr w:type="spellEnd"/>
      <w:r w:rsidRPr="007F1D3F">
        <w:rPr>
          <w:rStyle w:val="normaltextrun"/>
          <w:sz w:val="26"/>
          <w:szCs w:val="26"/>
        </w:rPr>
        <w:t xml:space="preserve">. </w:t>
      </w:r>
      <w:proofErr w:type="spellStart"/>
      <w:r w:rsidRPr="007F1D3F">
        <w:rPr>
          <w:rStyle w:val="normaltextrun"/>
          <w:sz w:val="26"/>
          <w:szCs w:val="26"/>
        </w:rPr>
        <w:t>Hạn</w:t>
      </w:r>
      <w:proofErr w:type="spellEnd"/>
      <w:r w:rsidRPr="007F1D3F">
        <w:rPr>
          <w:rStyle w:val="normaltextrun"/>
          <w:sz w:val="26"/>
          <w:szCs w:val="26"/>
        </w:rPr>
        <w:t xml:space="preserve"> </w:t>
      </w:r>
      <w:proofErr w:type="spellStart"/>
      <w:r w:rsidRPr="007F1D3F">
        <w:rPr>
          <w:rStyle w:val="normaltextrun"/>
          <w:sz w:val="26"/>
          <w:szCs w:val="26"/>
        </w:rPr>
        <w:t>chế</w:t>
      </w:r>
      <w:proofErr w:type="spellEnd"/>
      <w:r w:rsidRPr="007F1D3F">
        <w:rPr>
          <w:rStyle w:val="normaltextrun"/>
          <w:sz w:val="26"/>
          <w:szCs w:val="26"/>
        </w:rPr>
        <w:t xml:space="preserve"> </w:t>
      </w:r>
      <w:proofErr w:type="spellStart"/>
      <w:r w:rsidRPr="007F1D3F">
        <w:rPr>
          <w:rStyle w:val="normaltextrun"/>
          <w:sz w:val="26"/>
          <w:szCs w:val="26"/>
        </w:rPr>
        <w:t>và</w:t>
      </w:r>
      <w:proofErr w:type="spellEnd"/>
      <w:r w:rsidRPr="007F1D3F">
        <w:rPr>
          <w:rStyle w:val="normaltextrun"/>
          <w:sz w:val="26"/>
          <w:szCs w:val="26"/>
        </w:rPr>
        <w:t xml:space="preserve"> </w:t>
      </w:r>
      <w:proofErr w:type="spellStart"/>
      <w:r w:rsidRPr="007F1D3F">
        <w:rPr>
          <w:rStyle w:val="normaltextrun"/>
          <w:sz w:val="26"/>
          <w:szCs w:val="26"/>
        </w:rPr>
        <w:t>giảm</w:t>
      </w:r>
      <w:proofErr w:type="spellEnd"/>
      <w:r w:rsidRPr="007F1D3F">
        <w:rPr>
          <w:rStyle w:val="normaltextrun"/>
          <w:sz w:val="26"/>
          <w:szCs w:val="26"/>
        </w:rPr>
        <w:t xml:space="preserve"> </w:t>
      </w:r>
      <w:proofErr w:type="spellStart"/>
      <w:r w:rsidRPr="007F1D3F">
        <w:rPr>
          <w:rStyle w:val="normaltextrun"/>
          <w:sz w:val="26"/>
          <w:szCs w:val="26"/>
        </w:rPr>
        <w:t>thiểu</w:t>
      </w:r>
      <w:proofErr w:type="spellEnd"/>
      <w:r w:rsidRPr="007F1D3F">
        <w:rPr>
          <w:rStyle w:val="normaltextrun"/>
          <w:sz w:val="26"/>
          <w:szCs w:val="26"/>
        </w:rPr>
        <w:t xml:space="preserve"> </w:t>
      </w:r>
      <w:proofErr w:type="spellStart"/>
      <w:r w:rsidRPr="007F1D3F">
        <w:rPr>
          <w:rStyle w:val="normaltextrun"/>
          <w:sz w:val="26"/>
          <w:szCs w:val="26"/>
        </w:rPr>
        <w:t>các</w:t>
      </w:r>
      <w:proofErr w:type="spellEnd"/>
      <w:r w:rsidRPr="007F1D3F">
        <w:rPr>
          <w:rStyle w:val="normaltextrun"/>
          <w:sz w:val="26"/>
          <w:szCs w:val="26"/>
        </w:rPr>
        <w:t xml:space="preserve"> </w:t>
      </w:r>
      <w:proofErr w:type="spellStart"/>
      <w:r w:rsidRPr="007F1D3F">
        <w:rPr>
          <w:rStyle w:val="normaltextrun"/>
          <w:sz w:val="26"/>
          <w:szCs w:val="26"/>
        </w:rPr>
        <w:t>tác</w:t>
      </w:r>
      <w:proofErr w:type="spellEnd"/>
      <w:r w:rsidRPr="007F1D3F">
        <w:rPr>
          <w:rStyle w:val="normaltextrun"/>
          <w:sz w:val="26"/>
          <w:szCs w:val="26"/>
        </w:rPr>
        <w:t xml:space="preserve"> </w:t>
      </w:r>
      <w:proofErr w:type="spellStart"/>
      <w:r w:rsidRPr="007F1D3F">
        <w:rPr>
          <w:rStyle w:val="normaltextrun"/>
          <w:sz w:val="26"/>
          <w:szCs w:val="26"/>
        </w:rPr>
        <w:t>động</w:t>
      </w:r>
      <w:proofErr w:type="spellEnd"/>
      <w:r w:rsidRPr="007F1D3F">
        <w:rPr>
          <w:rStyle w:val="normaltextrun"/>
          <w:sz w:val="26"/>
          <w:szCs w:val="26"/>
        </w:rPr>
        <w:t xml:space="preserve"> </w:t>
      </w:r>
      <w:proofErr w:type="spellStart"/>
      <w:r w:rsidRPr="007F1D3F">
        <w:rPr>
          <w:rStyle w:val="normaltextrun"/>
          <w:sz w:val="26"/>
          <w:szCs w:val="26"/>
        </w:rPr>
        <w:t>tiêu</w:t>
      </w:r>
      <w:proofErr w:type="spellEnd"/>
      <w:r w:rsidRPr="007F1D3F">
        <w:rPr>
          <w:rStyle w:val="normaltextrun"/>
          <w:sz w:val="26"/>
          <w:szCs w:val="26"/>
        </w:rPr>
        <w:t xml:space="preserve"> </w:t>
      </w:r>
      <w:proofErr w:type="spellStart"/>
      <w:r w:rsidRPr="007F1D3F">
        <w:rPr>
          <w:rStyle w:val="normaltextrun"/>
          <w:sz w:val="26"/>
          <w:szCs w:val="26"/>
        </w:rPr>
        <w:t>cực</w:t>
      </w:r>
      <w:proofErr w:type="spellEnd"/>
      <w:r w:rsidRPr="007F1D3F">
        <w:rPr>
          <w:rStyle w:val="normaltextrun"/>
          <w:sz w:val="26"/>
          <w:szCs w:val="26"/>
        </w:rPr>
        <w:t xml:space="preserve"> </w:t>
      </w:r>
      <w:proofErr w:type="spellStart"/>
      <w:r w:rsidRPr="007F1D3F">
        <w:rPr>
          <w:rStyle w:val="normaltextrun"/>
          <w:sz w:val="26"/>
          <w:szCs w:val="26"/>
        </w:rPr>
        <w:t>đến</w:t>
      </w:r>
      <w:proofErr w:type="spellEnd"/>
      <w:r w:rsidRPr="007F1D3F">
        <w:rPr>
          <w:rStyle w:val="normaltextrun"/>
          <w:sz w:val="26"/>
          <w:szCs w:val="26"/>
        </w:rPr>
        <w:t xml:space="preserve"> </w:t>
      </w:r>
      <w:proofErr w:type="spellStart"/>
      <w:r w:rsidRPr="007F1D3F">
        <w:rPr>
          <w:rStyle w:val="normaltextrun"/>
          <w:sz w:val="26"/>
          <w:szCs w:val="26"/>
        </w:rPr>
        <w:t>cộng</w:t>
      </w:r>
      <w:proofErr w:type="spellEnd"/>
      <w:r w:rsidRPr="007F1D3F">
        <w:rPr>
          <w:rStyle w:val="normaltextrun"/>
          <w:sz w:val="26"/>
          <w:szCs w:val="26"/>
        </w:rPr>
        <w:t xml:space="preserve"> </w:t>
      </w:r>
      <w:proofErr w:type="spellStart"/>
      <w:r w:rsidRPr="007F1D3F">
        <w:rPr>
          <w:rStyle w:val="normaltextrun"/>
          <w:sz w:val="26"/>
          <w:szCs w:val="26"/>
        </w:rPr>
        <w:t>đồng</w:t>
      </w:r>
      <w:proofErr w:type="spellEnd"/>
      <w:r w:rsidRPr="007F1D3F">
        <w:rPr>
          <w:rStyle w:val="normaltextrun"/>
          <w:sz w:val="26"/>
          <w:szCs w:val="26"/>
        </w:rPr>
        <w:t xml:space="preserve"> </w:t>
      </w:r>
      <w:proofErr w:type="spellStart"/>
      <w:r w:rsidRPr="007F1D3F">
        <w:rPr>
          <w:rStyle w:val="normaltextrun"/>
          <w:sz w:val="26"/>
          <w:szCs w:val="26"/>
        </w:rPr>
        <w:t>dân</w:t>
      </w:r>
      <w:proofErr w:type="spellEnd"/>
      <w:r w:rsidRPr="007F1D3F">
        <w:rPr>
          <w:rStyle w:val="normaltextrun"/>
          <w:sz w:val="26"/>
          <w:szCs w:val="26"/>
        </w:rPr>
        <w:t xml:space="preserve"> </w:t>
      </w:r>
      <w:proofErr w:type="spellStart"/>
      <w:r w:rsidRPr="007F1D3F">
        <w:rPr>
          <w:rStyle w:val="normaltextrun"/>
          <w:sz w:val="26"/>
          <w:szCs w:val="26"/>
        </w:rPr>
        <w:t>cư</w:t>
      </w:r>
      <w:proofErr w:type="spellEnd"/>
      <w:r w:rsidRPr="007F1D3F">
        <w:rPr>
          <w:rStyle w:val="normaltextrun"/>
          <w:sz w:val="26"/>
          <w:szCs w:val="26"/>
        </w:rPr>
        <w:t xml:space="preserve"> </w:t>
      </w:r>
      <w:proofErr w:type="spellStart"/>
      <w:r w:rsidRPr="007F1D3F">
        <w:rPr>
          <w:rStyle w:val="normaltextrun"/>
          <w:sz w:val="26"/>
          <w:szCs w:val="26"/>
        </w:rPr>
        <w:t>hiện</w:t>
      </w:r>
      <w:proofErr w:type="spellEnd"/>
      <w:r w:rsidRPr="007F1D3F">
        <w:rPr>
          <w:rStyle w:val="normaltextrun"/>
          <w:sz w:val="26"/>
          <w:szCs w:val="26"/>
        </w:rPr>
        <w:t xml:space="preserve"> </w:t>
      </w:r>
      <w:proofErr w:type="spellStart"/>
      <w:r w:rsidRPr="007F1D3F">
        <w:rPr>
          <w:rStyle w:val="normaltextrun"/>
          <w:sz w:val="26"/>
          <w:szCs w:val="26"/>
        </w:rPr>
        <w:t>trạng</w:t>
      </w:r>
      <w:proofErr w:type="spellEnd"/>
      <w:r w:rsidRPr="007F1D3F">
        <w:rPr>
          <w:rStyle w:val="normaltextrun"/>
          <w:sz w:val="26"/>
          <w:szCs w:val="26"/>
        </w:rPr>
        <w:t xml:space="preserve"> </w:t>
      </w:r>
      <w:proofErr w:type="spellStart"/>
      <w:r w:rsidRPr="007F1D3F">
        <w:rPr>
          <w:rStyle w:val="normaltextrun"/>
          <w:sz w:val="26"/>
          <w:szCs w:val="26"/>
        </w:rPr>
        <w:t>khi</w:t>
      </w:r>
      <w:proofErr w:type="spellEnd"/>
      <w:r w:rsidRPr="007F1D3F">
        <w:rPr>
          <w:rStyle w:val="normaltextrun"/>
          <w:sz w:val="26"/>
          <w:szCs w:val="26"/>
        </w:rPr>
        <w:t xml:space="preserve"> </w:t>
      </w:r>
      <w:proofErr w:type="spellStart"/>
      <w:r w:rsidRPr="007F1D3F">
        <w:rPr>
          <w:rStyle w:val="normaltextrun"/>
          <w:sz w:val="26"/>
          <w:szCs w:val="26"/>
        </w:rPr>
        <w:t>chưa</w:t>
      </w:r>
      <w:proofErr w:type="spellEnd"/>
      <w:r w:rsidRPr="007F1D3F">
        <w:rPr>
          <w:rStyle w:val="normaltextrun"/>
          <w:sz w:val="26"/>
          <w:szCs w:val="26"/>
        </w:rPr>
        <w:t xml:space="preserve"> </w:t>
      </w:r>
      <w:proofErr w:type="spellStart"/>
      <w:r w:rsidRPr="007F1D3F">
        <w:rPr>
          <w:rStyle w:val="normaltextrun"/>
          <w:sz w:val="26"/>
          <w:szCs w:val="26"/>
        </w:rPr>
        <w:t>thực</w:t>
      </w:r>
      <w:proofErr w:type="spellEnd"/>
      <w:r w:rsidRPr="007F1D3F">
        <w:rPr>
          <w:rStyle w:val="normaltextrun"/>
          <w:sz w:val="26"/>
          <w:szCs w:val="26"/>
        </w:rPr>
        <w:t xml:space="preserve"> </w:t>
      </w:r>
      <w:proofErr w:type="spellStart"/>
      <w:r w:rsidRPr="007F1D3F">
        <w:rPr>
          <w:rStyle w:val="normaltextrun"/>
          <w:sz w:val="26"/>
          <w:szCs w:val="26"/>
        </w:rPr>
        <w:t>sự</w:t>
      </w:r>
      <w:proofErr w:type="spellEnd"/>
      <w:r w:rsidRPr="007F1D3F">
        <w:rPr>
          <w:rStyle w:val="normaltextrun"/>
          <w:sz w:val="26"/>
          <w:szCs w:val="26"/>
        </w:rPr>
        <w:t xml:space="preserve"> </w:t>
      </w:r>
      <w:proofErr w:type="spellStart"/>
      <w:r w:rsidRPr="007F1D3F">
        <w:rPr>
          <w:rStyle w:val="normaltextrun"/>
          <w:sz w:val="26"/>
          <w:szCs w:val="26"/>
        </w:rPr>
        <w:t>cần</w:t>
      </w:r>
      <w:proofErr w:type="spellEnd"/>
      <w:r w:rsidRPr="007F1D3F">
        <w:rPr>
          <w:rStyle w:val="normaltextrun"/>
          <w:sz w:val="26"/>
          <w:szCs w:val="26"/>
        </w:rPr>
        <w:t xml:space="preserve"> </w:t>
      </w:r>
      <w:proofErr w:type="spellStart"/>
      <w:r w:rsidRPr="007F1D3F">
        <w:rPr>
          <w:rStyle w:val="normaltextrun"/>
          <w:sz w:val="26"/>
          <w:szCs w:val="26"/>
        </w:rPr>
        <w:t>thiết</w:t>
      </w:r>
      <w:proofErr w:type="spellEnd"/>
      <w:r w:rsidRPr="007F1D3F">
        <w:rPr>
          <w:rStyle w:val="normaltextrun"/>
          <w:sz w:val="26"/>
          <w:szCs w:val="26"/>
        </w:rPr>
        <w:t>:</w:t>
      </w:r>
    </w:p>
    <w:p w14:paraId="50315519" w14:textId="491E7155" w:rsidR="00696E67" w:rsidRPr="007F1D3F" w:rsidRDefault="00422278" w:rsidP="00756689">
      <w:pPr>
        <w:pStyle w:val="paragraph"/>
        <w:spacing w:before="0" w:beforeAutospacing="0" w:after="120" w:afterAutospacing="0"/>
        <w:ind w:right="90" w:firstLine="567"/>
        <w:jc w:val="both"/>
        <w:textAlignment w:val="baseline"/>
        <w:rPr>
          <w:rStyle w:val="normaltextrun"/>
          <w:sz w:val="26"/>
          <w:szCs w:val="26"/>
        </w:rPr>
      </w:pPr>
      <w:r w:rsidRPr="007F1D3F">
        <w:rPr>
          <w:rStyle w:val="normaltextrun"/>
          <w:sz w:val="26"/>
          <w:szCs w:val="26"/>
        </w:rPr>
        <w:t xml:space="preserve">+ </w:t>
      </w:r>
      <w:r w:rsidR="00696E67" w:rsidRPr="007F1D3F">
        <w:rPr>
          <w:rStyle w:val="normaltextrun"/>
          <w:sz w:val="26"/>
          <w:szCs w:val="26"/>
        </w:rPr>
        <w:t xml:space="preserve">Quy </w:t>
      </w:r>
      <w:proofErr w:type="spellStart"/>
      <w:r w:rsidR="00696E67" w:rsidRPr="007F1D3F">
        <w:rPr>
          <w:rStyle w:val="normaltextrun"/>
          <w:sz w:val="26"/>
          <w:szCs w:val="26"/>
        </w:rPr>
        <w:t>hoạch</w:t>
      </w:r>
      <w:proofErr w:type="spellEnd"/>
      <w:r w:rsidR="00696E67" w:rsidRPr="007F1D3F">
        <w:rPr>
          <w:rStyle w:val="normaltextrun"/>
          <w:sz w:val="26"/>
          <w:szCs w:val="26"/>
        </w:rPr>
        <w:t xml:space="preserve"> </w:t>
      </w:r>
      <w:proofErr w:type="spellStart"/>
      <w:r w:rsidR="00696E67" w:rsidRPr="007F1D3F">
        <w:rPr>
          <w:rStyle w:val="normaltextrun"/>
          <w:sz w:val="26"/>
          <w:szCs w:val="26"/>
        </w:rPr>
        <w:t>sử</w:t>
      </w:r>
      <w:proofErr w:type="spellEnd"/>
      <w:r w:rsidR="00696E67" w:rsidRPr="007F1D3F">
        <w:rPr>
          <w:rStyle w:val="normaltextrun"/>
          <w:sz w:val="26"/>
          <w:szCs w:val="26"/>
        </w:rPr>
        <w:t xml:space="preserve"> </w:t>
      </w:r>
      <w:proofErr w:type="spellStart"/>
      <w:r w:rsidR="00696E67" w:rsidRPr="007F1D3F">
        <w:rPr>
          <w:rStyle w:val="normaltextrun"/>
          <w:sz w:val="26"/>
          <w:szCs w:val="26"/>
        </w:rPr>
        <w:t>dụng</w:t>
      </w:r>
      <w:proofErr w:type="spellEnd"/>
      <w:r w:rsidR="00696E67" w:rsidRPr="007F1D3F">
        <w:rPr>
          <w:rStyle w:val="normaltextrun"/>
          <w:sz w:val="26"/>
          <w:szCs w:val="26"/>
        </w:rPr>
        <w:t xml:space="preserve"> </w:t>
      </w:r>
      <w:proofErr w:type="spellStart"/>
      <w:r w:rsidR="00696E67" w:rsidRPr="007F1D3F">
        <w:rPr>
          <w:rStyle w:val="normaltextrun"/>
          <w:sz w:val="26"/>
          <w:szCs w:val="26"/>
        </w:rPr>
        <w:t>đất</w:t>
      </w:r>
      <w:proofErr w:type="spellEnd"/>
      <w:r w:rsidR="00696E67" w:rsidRPr="007F1D3F">
        <w:rPr>
          <w:rStyle w:val="normaltextrun"/>
          <w:sz w:val="26"/>
          <w:szCs w:val="26"/>
        </w:rPr>
        <w:t xml:space="preserve"> </w:t>
      </w:r>
      <w:proofErr w:type="spellStart"/>
      <w:r w:rsidR="00696E67" w:rsidRPr="007F1D3F">
        <w:rPr>
          <w:rStyle w:val="normaltextrun"/>
          <w:sz w:val="26"/>
          <w:szCs w:val="26"/>
        </w:rPr>
        <w:t>giai</w:t>
      </w:r>
      <w:proofErr w:type="spellEnd"/>
      <w:r w:rsidR="00696E67" w:rsidRPr="007F1D3F">
        <w:rPr>
          <w:rStyle w:val="normaltextrun"/>
          <w:sz w:val="26"/>
          <w:szCs w:val="26"/>
        </w:rPr>
        <w:t xml:space="preserve"> </w:t>
      </w:r>
      <w:proofErr w:type="spellStart"/>
      <w:r w:rsidR="00696E67" w:rsidRPr="007F1D3F">
        <w:rPr>
          <w:rStyle w:val="normaltextrun"/>
          <w:sz w:val="26"/>
          <w:szCs w:val="26"/>
        </w:rPr>
        <w:t>đoạn</w:t>
      </w:r>
      <w:proofErr w:type="spellEnd"/>
      <w:r w:rsidR="00696E67" w:rsidRPr="007F1D3F">
        <w:rPr>
          <w:rStyle w:val="normaltextrun"/>
          <w:sz w:val="26"/>
          <w:szCs w:val="26"/>
        </w:rPr>
        <w:t xml:space="preserve"> </w:t>
      </w:r>
      <w:proofErr w:type="spellStart"/>
      <w:r w:rsidR="00696E67" w:rsidRPr="007F1D3F">
        <w:rPr>
          <w:rStyle w:val="normaltextrun"/>
          <w:sz w:val="26"/>
          <w:szCs w:val="26"/>
        </w:rPr>
        <w:t>đến</w:t>
      </w:r>
      <w:proofErr w:type="spellEnd"/>
      <w:r w:rsidR="00696E67" w:rsidRPr="007F1D3F">
        <w:rPr>
          <w:rStyle w:val="normaltextrun"/>
          <w:sz w:val="26"/>
          <w:szCs w:val="26"/>
        </w:rPr>
        <w:t xml:space="preserve"> 203</w:t>
      </w:r>
      <w:r w:rsidRPr="007F1D3F">
        <w:rPr>
          <w:rStyle w:val="normaltextrun"/>
          <w:sz w:val="26"/>
          <w:szCs w:val="26"/>
        </w:rPr>
        <w:t>5</w:t>
      </w:r>
      <w:r w:rsidR="00696E67" w:rsidRPr="007F1D3F">
        <w:rPr>
          <w:rStyle w:val="normaltextrun"/>
          <w:sz w:val="26"/>
          <w:szCs w:val="26"/>
        </w:rPr>
        <w:t>.</w:t>
      </w:r>
    </w:p>
    <w:p w14:paraId="0F9A88D6" w14:textId="2E5B5FD2" w:rsidR="00696E67" w:rsidRPr="007F1D3F" w:rsidRDefault="00422278" w:rsidP="00756689">
      <w:pPr>
        <w:pStyle w:val="paragraph"/>
        <w:spacing w:before="0" w:beforeAutospacing="0" w:after="120" w:afterAutospacing="0"/>
        <w:ind w:right="90" w:firstLine="567"/>
        <w:jc w:val="both"/>
        <w:textAlignment w:val="baseline"/>
        <w:rPr>
          <w:sz w:val="26"/>
          <w:szCs w:val="26"/>
        </w:rPr>
      </w:pPr>
      <w:r w:rsidRPr="007F1D3F">
        <w:rPr>
          <w:rStyle w:val="normaltextrun"/>
          <w:sz w:val="26"/>
          <w:szCs w:val="26"/>
        </w:rPr>
        <w:t xml:space="preserve">+ </w:t>
      </w:r>
      <w:r w:rsidR="00696E67" w:rsidRPr="007F1D3F">
        <w:rPr>
          <w:rStyle w:val="normaltextrun"/>
          <w:sz w:val="26"/>
          <w:szCs w:val="26"/>
        </w:rPr>
        <w:t xml:space="preserve">Quy </w:t>
      </w:r>
      <w:proofErr w:type="spellStart"/>
      <w:r w:rsidR="00696E67" w:rsidRPr="007F1D3F">
        <w:rPr>
          <w:rStyle w:val="normaltextrun"/>
          <w:sz w:val="26"/>
          <w:szCs w:val="26"/>
        </w:rPr>
        <w:t>hoạch</w:t>
      </w:r>
      <w:proofErr w:type="spellEnd"/>
      <w:r w:rsidR="00696E67" w:rsidRPr="007F1D3F">
        <w:rPr>
          <w:rStyle w:val="normaltextrun"/>
          <w:sz w:val="26"/>
          <w:szCs w:val="26"/>
        </w:rPr>
        <w:t xml:space="preserve"> </w:t>
      </w:r>
      <w:proofErr w:type="spellStart"/>
      <w:r w:rsidR="00696E67" w:rsidRPr="007F1D3F">
        <w:rPr>
          <w:rStyle w:val="normaltextrun"/>
          <w:sz w:val="26"/>
          <w:szCs w:val="26"/>
        </w:rPr>
        <w:t>sử</w:t>
      </w:r>
      <w:proofErr w:type="spellEnd"/>
      <w:r w:rsidR="00696E67" w:rsidRPr="007F1D3F">
        <w:rPr>
          <w:rStyle w:val="normaltextrun"/>
          <w:sz w:val="26"/>
          <w:szCs w:val="26"/>
        </w:rPr>
        <w:t xml:space="preserve"> </w:t>
      </w:r>
      <w:proofErr w:type="spellStart"/>
      <w:r w:rsidR="00696E67" w:rsidRPr="007F1D3F">
        <w:rPr>
          <w:rStyle w:val="normaltextrun"/>
          <w:sz w:val="26"/>
          <w:szCs w:val="26"/>
        </w:rPr>
        <w:t>dụng</w:t>
      </w:r>
      <w:proofErr w:type="spellEnd"/>
      <w:r w:rsidR="00696E67" w:rsidRPr="007F1D3F">
        <w:rPr>
          <w:rStyle w:val="normaltextrun"/>
          <w:sz w:val="26"/>
          <w:szCs w:val="26"/>
        </w:rPr>
        <w:t xml:space="preserve"> </w:t>
      </w:r>
      <w:proofErr w:type="spellStart"/>
      <w:r w:rsidR="00696E67" w:rsidRPr="007F1D3F">
        <w:rPr>
          <w:rStyle w:val="normaltextrun"/>
          <w:sz w:val="26"/>
          <w:szCs w:val="26"/>
        </w:rPr>
        <w:t>đất</w:t>
      </w:r>
      <w:proofErr w:type="spellEnd"/>
      <w:r w:rsidR="00696E67" w:rsidRPr="007F1D3F">
        <w:rPr>
          <w:rStyle w:val="normaltextrun"/>
          <w:sz w:val="26"/>
          <w:szCs w:val="26"/>
        </w:rPr>
        <w:t xml:space="preserve"> </w:t>
      </w:r>
      <w:proofErr w:type="spellStart"/>
      <w:r w:rsidR="00696E67" w:rsidRPr="007F1D3F">
        <w:rPr>
          <w:rStyle w:val="normaltextrun"/>
          <w:sz w:val="26"/>
          <w:szCs w:val="26"/>
        </w:rPr>
        <w:t>dài</w:t>
      </w:r>
      <w:proofErr w:type="spellEnd"/>
      <w:r w:rsidR="00696E67" w:rsidRPr="007F1D3F">
        <w:rPr>
          <w:rStyle w:val="normaltextrun"/>
          <w:sz w:val="26"/>
          <w:szCs w:val="26"/>
        </w:rPr>
        <w:t xml:space="preserve"> </w:t>
      </w:r>
      <w:proofErr w:type="spellStart"/>
      <w:r w:rsidR="00696E67" w:rsidRPr="007F1D3F">
        <w:rPr>
          <w:rStyle w:val="normaltextrun"/>
          <w:sz w:val="26"/>
          <w:szCs w:val="26"/>
        </w:rPr>
        <w:t>hạn</w:t>
      </w:r>
      <w:proofErr w:type="spellEnd"/>
      <w:r w:rsidR="00696E67" w:rsidRPr="007F1D3F">
        <w:rPr>
          <w:rStyle w:val="normaltextrun"/>
          <w:sz w:val="26"/>
          <w:szCs w:val="26"/>
        </w:rPr>
        <w:t xml:space="preserve"> </w:t>
      </w:r>
      <w:proofErr w:type="spellStart"/>
      <w:r w:rsidR="00696E67" w:rsidRPr="007F1D3F">
        <w:rPr>
          <w:rStyle w:val="normaltextrun"/>
          <w:sz w:val="26"/>
          <w:szCs w:val="26"/>
        </w:rPr>
        <w:t>giai</w:t>
      </w:r>
      <w:proofErr w:type="spellEnd"/>
      <w:r w:rsidR="00696E67" w:rsidRPr="007F1D3F">
        <w:rPr>
          <w:rStyle w:val="normaltextrun"/>
          <w:sz w:val="26"/>
          <w:szCs w:val="26"/>
        </w:rPr>
        <w:t xml:space="preserve"> </w:t>
      </w:r>
      <w:proofErr w:type="spellStart"/>
      <w:r w:rsidR="00696E67" w:rsidRPr="007F1D3F">
        <w:rPr>
          <w:rStyle w:val="normaltextrun"/>
          <w:sz w:val="26"/>
          <w:szCs w:val="26"/>
        </w:rPr>
        <w:t>đoạn</w:t>
      </w:r>
      <w:proofErr w:type="spellEnd"/>
      <w:r w:rsidR="00696E67" w:rsidRPr="007F1D3F">
        <w:rPr>
          <w:rStyle w:val="normaltextrun"/>
          <w:sz w:val="26"/>
          <w:szCs w:val="26"/>
        </w:rPr>
        <w:t xml:space="preserve"> </w:t>
      </w:r>
      <w:proofErr w:type="spellStart"/>
      <w:r w:rsidR="00696E67" w:rsidRPr="007F1D3F">
        <w:rPr>
          <w:rStyle w:val="normaltextrun"/>
          <w:sz w:val="26"/>
          <w:szCs w:val="26"/>
        </w:rPr>
        <w:t>đến</w:t>
      </w:r>
      <w:proofErr w:type="spellEnd"/>
      <w:r w:rsidR="00696E67" w:rsidRPr="007F1D3F">
        <w:rPr>
          <w:rStyle w:val="normaltextrun"/>
          <w:sz w:val="26"/>
          <w:szCs w:val="26"/>
        </w:rPr>
        <w:t xml:space="preserve"> 2045.</w:t>
      </w:r>
      <w:bookmarkStart w:id="331" w:name="_Toc370285334"/>
    </w:p>
    <w:p w14:paraId="36802AAC" w14:textId="6571072A" w:rsidR="00696E67" w:rsidRPr="007F1D3F" w:rsidRDefault="001B2F2B" w:rsidP="001B2F2B">
      <w:pPr>
        <w:tabs>
          <w:tab w:val="left" w:pos="851"/>
        </w:tabs>
        <w:spacing w:before="120" w:after="120" w:line="264" w:lineRule="auto"/>
        <w:jc w:val="both"/>
        <w:outlineLvl w:val="1"/>
        <w:rPr>
          <w:b/>
          <w:i/>
          <w:iCs/>
          <w:sz w:val="26"/>
          <w:szCs w:val="26"/>
          <w:lang w:val="sv-SE"/>
        </w:rPr>
      </w:pPr>
      <w:bookmarkStart w:id="332" w:name="_Toc66726207"/>
      <w:bookmarkStart w:id="333" w:name="_Toc83026293"/>
      <w:bookmarkStart w:id="334" w:name="_Toc169595938"/>
      <w:r w:rsidRPr="007F1D3F">
        <w:rPr>
          <w:b/>
          <w:i/>
          <w:iCs/>
          <w:sz w:val="26"/>
          <w:szCs w:val="26"/>
          <w:lang w:val="sv-SE"/>
        </w:rPr>
        <w:t>2.1</w:t>
      </w:r>
      <w:r w:rsidR="008440E2">
        <w:rPr>
          <w:b/>
          <w:i/>
          <w:iCs/>
          <w:sz w:val="26"/>
          <w:szCs w:val="26"/>
          <w:lang w:val="sv-SE"/>
        </w:rPr>
        <w:t>3</w:t>
      </w:r>
      <w:r w:rsidRPr="007F1D3F">
        <w:rPr>
          <w:b/>
          <w:i/>
          <w:iCs/>
          <w:sz w:val="26"/>
          <w:szCs w:val="26"/>
          <w:lang w:val="sv-SE"/>
        </w:rPr>
        <w:t xml:space="preserve">.7. </w:t>
      </w:r>
      <w:r w:rsidR="00696E67" w:rsidRPr="007F1D3F">
        <w:rPr>
          <w:b/>
          <w:i/>
          <w:iCs/>
          <w:sz w:val="26"/>
          <w:szCs w:val="26"/>
          <w:lang w:val="sv-SE"/>
        </w:rPr>
        <w:t>Quy hoạch hệ thống hạ tầng kinh tế - hạ tầng xã hội</w:t>
      </w:r>
      <w:bookmarkEnd w:id="331"/>
      <w:bookmarkEnd w:id="332"/>
      <w:bookmarkEnd w:id="333"/>
      <w:bookmarkEnd w:id="334"/>
    </w:p>
    <w:p w14:paraId="6DF1D369" w14:textId="77777777" w:rsidR="00696E67" w:rsidRPr="007F1D3F" w:rsidRDefault="00696E67" w:rsidP="00756689">
      <w:pPr>
        <w:pStyle w:val="paragraph"/>
        <w:spacing w:before="0" w:beforeAutospacing="0" w:after="120" w:afterAutospacing="0"/>
        <w:ind w:right="90" w:firstLine="567"/>
        <w:jc w:val="both"/>
        <w:textAlignment w:val="baseline"/>
        <w:rPr>
          <w:rStyle w:val="normaltextrun"/>
          <w:sz w:val="26"/>
          <w:szCs w:val="26"/>
          <w:lang w:val="sv-SE"/>
        </w:rPr>
      </w:pPr>
      <w:r w:rsidRPr="007F1D3F">
        <w:rPr>
          <w:rStyle w:val="normaltextrun"/>
          <w:sz w:val="26"/>
          <w:szCs w:val="26"/>
          <w:lang w:val="sv-SE"/>
        </w:rPr>
        <w:lastRenderedPageBreak/>
        <w:t>Trên cơ sở đánh giá thực trạng phân bố và phát triển hạ tầng xã hội; dự báo các chỉ tiêu kinh tế – kỹ thuật; đề xuất giải pháp xây mới và cải tạo cho các khu chức năng (cấp quốc gia, cấp vùng, cấp đô thị), sau đây:</w:t>
      </w:r>
    </w:p>
    <w:p w14:paraId="7148558F" w14:textId="3EE65C0F" w:rsidR="00696E67" w:rsidRPr="007F1D3F" w:rsidRDefault="00696E67" w:rsidP="00AE0801">
      <w:pPr>
        <w:pStyle w:val="paragraph"/>
        <w:numPr>
          <w:ilvl w:val="0"/>
          <w:numId w:val="8"/>
        </w:numPr>
        <w:spacing w:before="0" w:beforeAutospacing="0" w:after="120" w:afterAutospacing="0"/>
        <w:ind w:right="90"/>
        <w:jc w:val="both"/>
        <w:textAlignment w:val="baseline"/>
        <w:rPr>
          <w:rStyle w:val="normaltextrun"/>
          <w:sz w:val="26"/>
          <w:szCs w:val="26"/>
          <w:lang w:val="sv-SE"/>
        </w:rPr>
      </w:pPr>
      <w:bookmarkStart w:id="335" w:name="_Toc216977999"/>
      <w:bookmarkStart w:id="336" w:name="_Toc216977992"/>
      <w:r w:rsidRPr="007F1D3F">
        <w:rPr>
          <w:rStyle w:val="normaltextrun"/>
          <w:sz w:val="26"/>
          <w:szCs w:val="26"/>
          <w:lang w:val="sv-SE"/>
        </w:rPr>
        <w:t>Mạng lưới khu công nghiệp, cụm công nghiệp;</w:t>
      </w:r>
    </w:p>
    <w:p w14:paraId="7F0736DF" w14:textId="77777777" w:rsidR="00696E67" w:rsidRPr="007F1D3F" w:rsidRDefault="00696E67" w:rsidP="00AE0801">
      <w:pPr>
        <w:pStyle w:val="paragraph"/>
        <w:numPr>
          <w:ilvl w:val="0"/>
          <w:numId w:val="8"/>
        </w:numPr>
        <w:spacing w:before="0" w:beforeAutospacing="0" w:after="120" w:afterAutospacing="0"/>
        <w:ind w:right="90"/>
        <w:jc w:val="both"/>
        <w:textAlignment w:val="baseline"/>
        <w:rPr>
          <w:rStyle w:val="normaltextrun"/>
          <w:sz w:val="26"/>
          <w:szCs w:val="26"/>
          <w:lang w:val="sv-SE"/>
        </w:rPr>
      </w:pPr>
      <w:r w:rsidRPr="007F1D3F">
        <w:rPr>
          <w:rStyle w:val="normaltextrun"/>
          <w:sz w:val="26"/>
          <w:szCs w:val="26"/>
          <w:lang w:val="sv-SE"/>
        </w:rPr>
        <w:t>Mạng lưới trung tâm dịch vụ - thương mại</w:t>
      </w:r>
      <w:bookmarkEnd w:id="335"/>
      <w:r w:rsidRPr="007F1D3F">
        <w:rPr>
          <w:rStyle w:val="normaltextrun"/>
          <w:sz w:val="26"/>
          <w:szCs w:val="26"/>
          <w:lang w:val="sv-SE"/>
        </w:rPr>
        <w:t>;</w:t>
      </w:r>
    </w:p>
    <w:p w14:paraId="52D106D1" w14:textId="77777777" w:rsidR="00696E67" w:rsidRPr="007F1D3F" w:rsidRDefault="00696E67" w:rsidP="00AE0801">
      <w:pPr>
        <w:pStyle w:val="paragraph"/>
        <w:numPr>
          <w:ilvl w:val="0"/>
          <w:numId w:val="8"/>
        </w:numPr>
        <w:spacing w:before="0" w:beforeAutospacing="0" w:after="120" w:afterAutospacing="0"/>
        <w:ind w:right="90"/>
        <w:jc w:val="both"/>
        <w:textAlignment w:val="baseline"/>
        <w:rPr>
          <w:rStyle w:val="normaltextrun"/>
          <w:sz w:val="26"/>
          <w:szCs w:val="26"/>
          <w:lang w:val="sv-SE"/>
        </w:rPr>
      </w:pPr>
      <w:bookmarkStart w:id="337" w:name="_Toc216977996"/>
      <w:r w:rsidRPr="007F1D3F">
        <w:rPr>
          <w:rStyle w:val="normaltextrun"/>
          <w:sz w:val="26"/>
          <w:szCs w:val="26"/>
          <w:lang w:val="sv-SE"/>
        </w:rPr>
        <w:t>Hệ thống khu, cụm, điểm du lịch</w:t>
      </w:r>
      <w:bookmarkEnd w:id="337"/>
      <w:r w:rsidRPr="007F1D3F">
        <w:rPr>
          <w:rStyle w:val="normaltextrun"/>
          <w:sz w:val="26"/>
          <w:szCs w:val="26"/>
          <w:lang w:val="sv-SE"/>
        </w:rPr>
        <w:t>;</w:t>
      </w:r>
    </w:p>
    <w:p w14:paraId="37FF58DE" w14:textId="77777777" w:rsidR="00696E67" w:rsidRPr="007F1D3F" w:rsidRDefault="00696E67" w:rsidP="00AE0801">
      <w:pPr>
        <w:pStyle w:val="paragraph"/>
        <w:numPr>
          <w:ilvl w:val="0"/>
          <w:numId w:val="8"/>
        </w:numPr>
        <w:spacing w:before="0" w:beforeAutospacing="0" w:after="120" w:afterAutospacing="0"/>
        <w:ind w:right="90"/>
        <w:jc w:val="both"/>
        <w:textAlignment w:val="baseline"/>
        <w:rPr>
          <w:rStyle w:val="normaltextrun"/>
          <w:sz w:val="26"/>
          <w:szCs w:val="26"/>
          <w:lang w:val="sv-SE"/>
        </w:rPr>
      </w:pPr>
      <w:r w:rsidRPr="007F1D3F">
        <w:rPr>
          <w:rStyle w:val="normaltextrun"/>
          <w:sz w:val="26"/>
          <w:szCs w:val="26"/>
          <w:lang w:val="sv-SE"/>
        </w:rPr>
        <w:t>Các khu trung tâm hành chính tập trung</w:t>
      </w:r>
      <w:bookmarkEnd w:id="336"/>
      <w:r w:rsidRPr="007F1D3F">
        <w:rPr>
          <w:rStyle w:val="normaltextrun"/>
          <w:sz w:val="26"/>
          <w:szCs w:val="26"/>
          <w:lang w:val="sv-SE"/>
        </w:rPr>
        <w:t>;</w:t>
      </w:r>
    </w:p>
    <w:p w14:paraId="5A01076D" w14:textId="77777777" w:rsidR="00696E67" w:rsidRPr="007F1D3F" w:rsidRDefault="00696E67" w:rsidP="00AE0801">
      <w:pPr>
        <w:pStyle w:val="paragraph"/>
        <w:numPr>
          <w:ilvl w:val="0"/>
          <w:numId w:val="8"/>
        </w:numPr>
        <w:spacing w:before="0" w:beforeAutospacing="0" w:after="120" w:afterAutospacing="0"/>
        <w:ind w:right="90"/>
        <w:jc w:val="both"/>
        <w:textAlignment w:val="baseline"/>
        <w:rPr>
          <w:rStyle w:val="normaltextrun"/>
          <w:sz w:val="26"/>
          <w:szCs w:val="26"/>
        </w:rPr>
      </w:pPr>
      <w:bookmarkStart w:id="338" w:name="_Toc216977995"/>
      <w:proofErr w:type="spellStart"/>
      <w:r w:rsidRPr="007F1D3F">
        <w:rPr>
          <w:rStyle w:val="normaltextrun"/>
          <w:sz w:val="26"/>
          <w:szCs w:val="26"/>
        </w:rPr>
        <w:t>Mạng</w:t>
      </w:r>
      <w:proofErr w:type="spellEnd"/>
      <w:r w:rsidRPr="007F1D3F">
        <w:rPr>
          <w:rStyle w:val="normaltextrun"/>
          <w:sz w:val="26"/>
          <w:szCs w:val="26"/>
        </w:rPr>
        <w:t xml:space="preserve"> </w:t>
      </w:r>
      <w:proofErr w:type="spellStart"/>
      <w:r w:rsidRPr="007F1D3F">
        <w:rPr>
          <w:rStyle w:val="normaltextrun"/>
          <w:sz w:val="26"/>
          <w:szCs w:val="26"/>
        </w:rPr>
        <w:t>lưới</w:t>
      </w:r>
      <w:proofErr w:type="spellEnd"/>
      <w:r w:rsidRPr="007F1D3F">
        <w:rPr>
          <w:rStyle w:val="normaltextrun"/>
          <w:sz w:val="26"/>
          <w:szCs w:val="26"/>
        </w:rPr>
        <w:t xml:space="preserve"> </w:t>
      </w:r>
      <w:proofErr w:type="spellStart"/>
      <w:r w:rsidRPr="007F1D3F">
        <w:rPr>
          <w:rStyle w:val="normaltextrun"/>
          <w:sz w:val="26"/>
          <w:szCs w:val="26"/>
        </w:rPr>
        <w:t>trung</w:t>
      </w:r>
      <w:proofErr w:type="spellEnd"/>
      <w:r w:rsidRPr="007F1D3F">
        <w:rPr>
          <w:rStyle w:val="normaltextrun"/>
          <w:sz w:val="26"/>
          <w:szCs w:val="26"/>
        </w:rPr>
        <w:t xml:space="preserve"> </w:t>
      </w:r>
      <w:proofErr w:type="spellStart"/>
      <w:r w:rsidRPr="007F1D3F">
        <w:rPr>
          <w:rStyle w:val="normaltextrun"/>
          <w:sz w:val="26"/>
          <w:szCs w:val="26"/>
        </w:rPr>
        <w:t>tâm</w:t>
      </w:r>
      <w:proofErr w:type="spellEnd"/>
      <w:r w:rsidRPr="007F1D3F">
        <w:rPr>
          <w:rStyle w:val="normaltextrun"/>
          <w:sz w:val="26"/>
          <w:szCs w:val="26"/>
        </w:rPr>
        <w:t xml:space="preserve"> y </w:t>
      </w:r>
      <w:proofErr w:type="spellStart"/>
      <w:proofErr w:type="gramStart"/>
      <w:r w:rsidRPr="007F1D3F">
        <w:rPr>
          <w:rStyle w:val="normaltextrun"/>
          <w:sz w:val="26"/>
          <w:szCs w:val="26"/>
        </w:rPr>
        <w:t>tế</w:t>
      </w:r>
      <w:proofErr w:type="spellEnd"/>
      <w:r w:rsidRPr="007F1D3F">
        <w:rPr>
          <w:rStyle w:val="normaltextrun"/>
          <w:sz w:val="26"/>
          <w:szCs w:val="26"/>
        </w:rPr>
        <w:t>;</w:t>
      </w:r>
      <w:proofErr w:type="gramEnd"/>
    </w:p>
    <w:p w14:paraId="7486C513" w14:textId="77777777" w:rsidR="00696E67" w:rsidRPr="007F1D3F" w:rsidRDefault="00696E67" w:rsidP="00AE0801">
      <w:pPr>
        <w:pStyle w:val="paragraph"/>
        <w:numPr>
          <w:ilvl w:val="0"/>
          <w:numId w:val="8"/>
        </w:numPr>
        <w:spacing w:before="0" w:beforeAutospacing="0" w:after="120" w:afterAutospacing="0"/>
        <w:ind w:right="90"/>
        <w:jc w:val="both"/>
        <w:textAlignment w:val="baseline"/>
        <w:rPr>
          <w:rStyle w:val="normaltextrun"/>
          <w:sz w:val="26"/>
          <w:szCs w:val="26"/>
        </w:rPr>
      </w:pPr>
      <w:bookmarkStart w:id="339" w:name="_Toc216977994"/>
      <w:bookmarkStart w:id="340" w:name="_Toc216977998"/>
      <w:bookmarkEnd w:id="338"/>
      <w:proofErr w:type="spellStart"/>
      <w:r w:rsidRPr="007F1D3F">
        <w:rPr>
          <w:rStyle w:val="normaltextrun"/>
          <w:sz w:val="26"/>
          <w:szCs w:val="26"/>
        </w:rPr>
        <w:t>Mạng</w:t>
      </w:r>
      <w:proofErr w:type="spellEnd"/>
      <w:r w:rsidRPr="007F1D3F">
        <w:rPr>
          <w:rStyle w:val="normaltextrun"/>
          <w:sz w:val="26"/>
          <w:szCs w:val="26"/>
        </w:rPr>
        <w:t xml:space="preserve"> </w:t>
      </w:r>
      <w:proofErr w:type="spellStart"/>
      <w:r w:rsidRPr="007F1D3F">
        <w:rPr>
          <w:rStyle w:val="normaltextrun"/>
          <w:sz w:val="26"/>
          <w:szCs w:val="26"/>
        </w:rPr>
        <w:t>lưới</w:t>
      </w:r>
      <w:proofErr w:type="spellEnd"/>
      <w:r w:rsidRPr="007F1D3F">
        <w:rPr>
          <w:rStyle w:val="normaltextrun"/>
          <w:sz w:val="26"/>
          <w:szCs w:val="26"/>
        </w:rPr>
        <w:t xml:space="preserve"> </w:t>
      </w:r>
      <w:proofErr w:type="spellStart"/>
      <w:r w:rsidRPr="007F1D3F">
        <w:rPr>
          <w:rStyle w:val="normaltextrun"/>
          <w:sz w:val="26"/>
          <w:szCs w:val="26"/>
        </w:rPr>
        <w:t>giáo</w:t>
      </w:r>
      <w:proofErr w:type="spellEnd"/>
      <w:r w:rsidRPr="007F1D3F">
        <w:rPr>
          <w:rStyle w:val="normaltextrun"/>
          <w:sz w:val="26"/>
          <w:szCs w:val="26"/>
        </w:rPr>
        <w:t xml:space="preserve"> </w:t>
      </w:r>
      <w:proofErr w:type="spellStart"/>
      <w:r w:rsidRPr="007F1D3F">
        <w:rPr>
          <w:rStyle w:val="normaltextrun"/>
          <w:sz w:val="26"/>
          <w:szCs w:val="26"/>
        </w:rPr>
        <w:t>dục</w:t>
      </w:r>
      <w:proofErr w:type="spellEnd"/>
      <w:r w:rsidRPr="007F1D3F">
        <w:rPr>
          <w:rStyle w:val="normaltextrun"/>
          <w:sz w:val="26"/>
          <w:szCs w:val="26"/>
        </w:rPr>
        <w:t xml:space="preserve"> </w:t>
      </w:r>
      <w:proofErr w:type="spellStart"/>
      <w:r w:rsidRPr="007F1D3F">
        <w:rPr>
          <w:rStyle w:val="normaltextrun"/>
          <w:sz w:val="26"/>
          <w:szCs w:val="26"/>
        </w:rPr>
        <w:t>và</w:t>
      </w:r>
      <w:proofErr w:type="spellEnd"/>
      <w:r w:rsidRPr="007F1D3F">
        <w:rPr>
          <w:rStyle w:val="normaltextrun"/>
          <w:sz w:val="26"/>
          <w:szCs w:val="26"/>
        </w:rPr>
        <w:t xml:space="preserve"> </w:t>
      </w:r>
      <w:proofErr w:type="spellStart"/>
      <w:r w:rsidRPr="007F1D3F">
        <w:rPr>
          <w:rStyle w:val="normaltextrun"/>
          <w:sz w:val="26"/>
          <w:szCs w:val="26"/>
        </w:rPr>
        <w:t>đào</w:t>
      </w:r>
      <w:proofErr w:type="spellEnd"/>
      <w:r w:rsidRPr="007F1D3F">
        <w:rPr>
          <w:rStyle w:val="normaltextrun"/>
          <w:sz w:val="26"/>
          <w:szCs w:val="26"/>
        </w:rPr>
        <w:t xml:space="preserve"> </w:t>
      </w:r>
      <w:proofErr w:type="spellStart"/>
      <w:proofErr w:type="gramStart"/>
      <w:r w:rsidRPr="007F1D3F">
        <w:rPr>
          <w:rStyle w:val="normaltextrun"/>
          <w:sz w:val="26"/>
          <w:szCs w:val="26"/>
        </w:rPr>
        <w:t>tạo</w:t>
      </w:r>
      <w:proofErr w:type="spellEnd"/>
      <w:r w:rsidRPr="007F1D3F">
        <w:rPr>
          <w:rStyle w:val="normaltextrun"/>
          <w:sz w:val="26"/>
          <w:szCs w:val="26"/>
        </w:rPr>
        <w:t>;</w:t>
      </w:r>
      <w:proofErr w:type="gramEnd"/>
    </w:p>
    <w:p w14:paraId="714359FE" w14:textId="77777777" w:rsidR="00696E67" w:rsidRPr="007F1D3F" w:rsidRDefault="00696E67" w:rsidP="00AE0801">
      <w:pPr>
        <w:pStyle w:val="paragraph"/>
        <w:numPr>
          <w:ilvl w:val="0"/>
          <w:numId w:val="8"/>
        </w:numPr>
        <w:spacing w:before="0" w:beforeAutospacing="0" w:after="120" w:afterAutospacing="0"/>
        <w:ind w:right="90"/>
        <w:jc w:val="both"/>
        <w:textAlignment w:val="baseline"/>
        <w:rPr>
          <w:rStyle w:val="normaltextrun"/>
          <w:sz w:val="26"/>
          <w:szCs w:val="26"/>
        </w:rPr>
      </w:pPr>
      <w:proofErr w:type="spellStart"/>
      <w:r w:rsidRPr="007F1D3F">
        <w:rPr>
          <w:rStyle w:val="normaltextrun"/>
          <w:sz w:val="26"/>
          <w:szCs w:val="26"/>
        </w:rPr>
        <w:t>Mạng</w:t>
      </w:r>
      <w:proofErr w:type="spellEnd"/>
      <w:r w:rsidRPr="007F1D3F">
        <w:rPr>
          <w:rStyle w:val="normaltextrun"/>
          <w:sz w:val="26"/>
          <w:szCs w:val="26"/>
        </w:rPr>
        <w:t xml:space="preserve"> </w:t>
      </w:r>
      <w:proofErr w:type="spellStart"/>
      <w:r w:rsidRPr="007F1D3F">
        <w:rPr>
          <w:rStyle w:val="normaltextrun"/>
          <w:sz w:val="26"/>
          <w:szCs w:val="26"/>
        </w:rPr>
        <w:t>lưới</w:t>
      </w:r>
      <w:proofErr w:type="spellEnd"/>
      <w:r w:rsidRPr="007F1D3F">
        <w:rPr>
          <w:rStyle w:val="normaltextrun"/>
          <w:sz w:val="26"/>
          <w:szCs w:val="26"/>
        </w:rPr>
        <w:t xml:space="preserve"> </w:t>
      </w:r>
      <w:proofErr w:type="spellStart"/>
      <w:r w:rsidRPr="007F1D3F">
        <w:rPr>
          <w:rStyle w:val="normaltextrun"/>
          <w:sz w:val="26"/>
          <w:szCs w:val="26"/>
        </w:rPr>
        <w:t>văn</w:t>
      </w:r>
      <w:proofErr w:type="spellEnd"/>
      <w:r w:rsidRPr="007F1D3F">
        <w:rPr>
          <w:rStyle w:val="normaltextrun"/>
          <w:sz w:val="26"/>
          <w:szCs w:val="26"/>
        </w:rPr>
        <w:t xml:space="preserve"> </w:t>
      </w:r>
      <w:proofErr w:type="spellStart"/>
      <w:r w:rsidRPr="007F1D3F">
        <w:rPr>
          <w:rStyle w:val="normaltextrun"/>
          <w:sz w:val="26"/>
          <w:szCs w:val="26"/>
        </w:rPr>
        <w:t>hóa</w:t>
      </w:r>
      <w:proofErr w:type="spellEnd"/>
      <w:r w:rsidRPr="007F1D3F">
        <w:rPr>
          <w:rStyle w:val="normaltextrun"/>
          <w:sz w:val="26"/>
          <w:szCs w:val="26"/>
        </w:rPr>
        <w:t xml:space="preserve">, </w:t>
      </w:r>
      <w:proofErr w:type="gramStart"/>
      <w:r w:rsidRPr="007F1D3F">
        <w:rPr>
          <w:rStyle w:val="normaltextrun"/>
          <w:sz w:val="26"/>
          <w:szCs w:val="26"/>
        </w:rPr>
        <w:t>TDTT;</w:t>
      </w:r>
      <w:proofErr w:type="gramEnd"/>
    </w:p>
    <w:p w14:paraId="3FE05B49" w14:textId="77777777" w:rsidR="00696E67" w:rsidRPr="007F1D3F" w:rsidRDefault="00696E67" w:rsidP="00AE0801">
      <w:pPr>
        <w:pStyle w:val="paragraph"/>
        <w:numPr>
          <w:ilvl w:val="0"/>
          <w:numId w:val="8"/>
        </w:numPr>
        <w:spacing w:before="0" w:beforeAutospacing="0" w:after="120" w:afterAutospacing="0"/>
        <w:ind w:right="90"/>
        <w:jc w:val="both"/>
        <w:textAlignment w:val="baseline"/>
        <w:rPr>
          <w:rStyle w:val="normaltextrun"/>
          <w:sz w:val="26"/>
          <w:szCs w:val="26"/>
        </w:rPr>
      </w:pPr>
      <w:proofErr w:type="spellStart"/>
      <w:r w:rsidRPr="007F1D3F">
        <w:rPr>
          <w:rStyle w:val="normaltextrun"/>
          <w:sz w:val="26"/>
          <w:szCs w:val="26"/>
        </w:rPr>
        <w:t>Nhà</w:t>
      </w:r>
      <w:proofErr w:type="spellEnd"/>
      <w:r w:rsidRPr="007F1D3F">
        <w:rPr>
          <w:rStyle w:val="normaltextrun"/>
          <w:sz w:val="26"/>
          <w:szCs w:val="26"/>
        </w:rPr>
        <w:t xml:space="preserve"> ở </w:t>
      </w:r>
      <w:proofErr w:type="spellStart"/>
      <w:r w:rsidRPr="007F1D3F">
        <w:rPr>
          <w:rStyle w:val="normaltextrun"/>
          <w:sz w:val="26"/>
          <w:szCs w:val="26"/>
        </w:rPr>
        <w:t>và</w:t>
      </w:r>
      <w:proofErr w:type="spellEnd"/>
      <w:r w:rsidRPr="007F1D3F">
        <w:rPr>
          <w:rStyle w:val="normaltextrun"/>
          <w:sz w:val="26"/>
          <w:szCs w:val="26"/>
        </w:rPr>
        <w:t xml:space="preserve"> </w:t>
      </w:r>
      <w:proofErr w:type="spellStart"/>
      <w:r w:rsidRPr="007F1D3F">
        <w:rPr>
          <w:rStyle w:val="normaltextrun"/>
          <w:sz w:val="26"/>
          <w:szCs w:val="26"/>
        </w:rPr>
        <w:t>phân</w:t>
      </w:r>
      <w:proofErr w:type="spellEnd"/>
      <w:r w:rsidRPr="007F1D3F">
        <w:rPr>
          <w:rStyle w:val="normaltextrun"/>
          <w:sz w:val="26"/>
          <w:szCs w:val="26"/>
        </w:rPr>
        <w:t xml:space="preserve"> </w:t>
      </w:r>
      <w:proofErr w:type="spellStart"/>
      <w:r w:rsidRPr="007F1D3F">
        <w:rPr>
          <w:rStyle w:val="normaltextrun"/>
          <w:sz w:val="26"/>
          <w:szCs w:val="26"/>
        </w:rPr>
        <w:t>bố</w:t>
      </w:r>
      <w:proofErr w:type="spellEnd"/>
      <w:r w:rsidRPr="007F1D3F">
        <w:rPr>
          <w:rStyle w:val="normaltextrun"/>
          <w:sz w:val="26"/>
          <w:szCs w:val="26"/>
        </w:rPr>
        <w:t xml:space="preserve"> </w:t>
      </w:r>
      <w:proofErr w:type="spellStart"/>
      <w:r w:rsidRPr="007F1D3F">
        <w:rPr>
          <w:rStyle w:val="normaltextrun"/>
          <w:sz w:val="26"/>
          <w:szCs w:val="26"/>
        </w:rPr>
        <w:t>dân</w:t>
      </w:r>
      <w:proofErr w:type="spellEnd"/>
      <w:r w:rsidRPr="007F1D3F">
        <w:rPr>
          <w:rStyle w:val="normaltextrun"/>
          <w:sz w:val="26"/>
          <w:szCs w:val="26"/>
        </w:rPr>
        <w:t xml:space="preserve"> </w:t>
      </w:r>
      <w:proofErr w:type="spellStart"/>
      <w:proofErr w:type="gramStart"/>
      <w:r w:rsidRPr="007F1D3F">
        <w:rPr>
          <w:rStyle w:val="normaltextrun"/>
          <w:sz w:val="26"/>
          <w:szCs w:val="26"/>
        </w:rPr>
        <w:t>cư</w:t>
      </w:r>
      <w:bookmarkEnd w:id="339"/>
      <w:proofErr w:type="spellEnd"/>
      <w:r w:rsidRPr="007F1D3F">
        <w:rPr>
          <w:rStyle w:val="normaltextrun"/>
          <w:sz w:val="26"/>
          <w:szCs w:val="26"/>
        </w:rPr>
        <w:t>;</w:t>
      </w:r>
      <w:proofErr w:type="gramEnd"/>
    </w:p>
    <w:p w14:paraId="1D1ADCA8" w14:textId="77777777" w:rsidR="00696E67" w:rsidRPr="007F1D3F" w:rsidRDefault="00696E67" w:rsidP="00AE0801">
      <w:pPr>
        <w:pStyle w:val="paragraph"/>
        <w:numPr>
          <w:ilvl w:val="0"/>
          <w:numId w:val="8"/>
        </w:numPr>
        <w:spacing w:before="0" w:beforeAutospacing="0" w:after="120" w:afterAutospacing="0"/>
        <w:ind w:right="90"/>
        <w:jc w:val="both"/>
        <w:textAlignment w:val="baseline"/>
        <w:rPr>
          <w:rStyle w:val="normaltextrun"/>
          <w:sz w:val="26"/>
          <w:szCs w:val="26"/>
        </w:rPr>
      </w:pPr>
      <w:proofErr w:type="spellStart"/>
      <w:r w:rsidRPr="007F1D3F">
        <w:rPr>
          <w:rStyle w:val="normaltextrun"/>
          <w:sz w:val="26"/>
          <w:szCs w:val="26"/>
        </w:rPr>
        <w:t>Hệ</w:t>
      </w:r>
      <w:proofErr w:type="spellEnd"/>
      <w:r w:rsidRPr="007F1D3F">
        <w:rPr>
          <w:rStyle w:val="normaltextrun"/>
          <w:sz w:val="26"/>
          <w:szCs w:val="26"/>
        </w:rPr>
        <w:t xml:space="preserve"> </w:t>
      </w:r>
      <w:proofErr w:type="spellStart"/>
      <w:r w:rsidRPr="007F1D3F">
        <w:rPr>
          <w:rStyle w:val="normaltextrun"/>
          <w:sz w:val="26"/>
          <w:szCs w:val="26"/>
        </w:rPr>
        <w:t>thống</w:t>
      </w:r>
      <w:proofErr w:type="spellEnd"/>
      <w:r w:rsidRPr="007F1D3F">
        <w:rPr>
          <w:rStyle w:val="normaltextrun"/>
          <w:sz w:val="26"/>
          <w:szCs w:val="26"/>
        </w:rPr>
        <w:t xml:space="preserve"> </w:t>
      </w:r>
      <w:proofErr w:type="spellStart"/>
      <w:r w:rsidRPr="007F1D3F">
        <w:rPr>
          <w:rStyle w:val="normaltextrun"/>
          <w:sz w:val="26"/>
          <w:szCs w:val="26"/>
        </w:rPr>
        <w:t>không</w:t>
      </w:r>
      <w:proofErr w:type="spellEnd"/>
      <w:r w:rsidRPr="007F1D3F">
        <w:rPr>
          <w:rStyle w:val="normaltextrun"/>
          <w:sz w:val="26"/>
          <w:szCs w:val="26"/>
        </w:rPr>
        <w:t xml:space="preserve"> </w:t>
      </w:r>
      <w:proofErr w:type="spellStart"/>
      <w:r w:rsidRPr="007F1D3F">
        <w:rPr>
          <w:rStyle w:val="normaltextrun"/>
          <w:sz w:val="26"/>
          <w:szCs w:val="26"/>
        </w:rPr>
        <w:t>gian</w:t>
      </w:r>
      <w:proofErr w:type="spellEnd"/>
      <w:r w:rsidRPr="007F1D3F">
        <w:rPr>
          <w:rStyle w:val="normaltextrun"/>
          <w:sz w:val="26"/>
          <w:szCs w:val="26"/>
        </w:rPr>
        <w:t xml:space="preserve"> </w:t>
      </w:r>
      <w:proofErr w:type="spellStart"/>
      <w:proofErr w:type="gramStart"/>
      <w:r w:rsidRPr="007F1D3F">
        <w:rPr>
          <w:rStyle w:val="normaltextrun"/>
          <w:sz w:val="26"/>
          <w:szCs w:val="26"/>
        </w:rPr>
        <w:t>xanh</w:t>
      </w:r>
      <w:bookmarkEnd w:id="340"/>
      <w:proofErr w:type="spellEnd"/>
      <w:r w:rsidRPr="007F1D3F">
        <w:rPr>
          <w:rStyle w:val="normaltextrun"/>
          <w:sz w:val="26"/>
          <w:szCs w:val="26"/>
        </w:rPr>
        <w:t>;</w:t>
      </w:r>
      <w:proofErr w:type="gramEnd"/>
    </w:p>
    <w:p w14:paraId="2A8FEA68" w14:textId="63B3CDE4" w:rsidR="00696E67" w:rsidRPr="007F1D3F" w:rsidRDefault="00696E67" w:rsidP="00AE0801">
      <w:pPr>
        <w:pStyle w:val="paragraph"/>
        <w:numPr>
          <w:ilvl w:val="0"/>
          <w:numId w:val="8"/>
        </w:numPr>
        <w:spacing w:before="0" w:beforeAutospacing="0" w:after="120" w:afterAutospacing="0"/>
        <w:ind w:right="90"/>
        <w:jc w:val="both"/>
        <w:textAlignment w:val="baseline"/>
        <w:rPr>
          <w:rStyle w:val="normaltextrun"/>
          <w:sz w:val="26"/>
          <w:szCs w:val="26"/>
        </w:rPr>
      </w:pPr>
      <w:r w:rsidRPr="007F1D3F">
        <w:rPr>
          <w:rStyle w:val="normaltextrun"/>
          <w:sz w:val="26"/>
          <w:szCs w:val="26"/>
        </w:rPr>
        <w:t xml:space="preserve">Các </w:t>
      </w:r>
      <w:proofErr w:type="spellStart"/>
      <w:r w:rsidRPr="007F1D3F">
        <w:rPr>
          <w:rStyle w:val="normaltextrun"/>
          <w:sz w:val="26"/>
          <w:szCs w:val="26"/>
        </w:rPr>
        <w:t>trung</w:t>
      </w:r>
      <w:proofErr w:type="spellEnd"/>
      <w:r w:rsidRPr="007F1D3F">
        <w:rPr>
          <w:rStyle w:val="normaltextrun"/>
          <w:sz w:val="26"/>
          <w:szCs w:val="26"/>
        </w:rPr>
        <w:t xml:space="preserve"> </w:t>
      </w:r>
      <w:proofErr w:type="spellStart"/>
      <w:r w:rsidRPr="007F1D3F">
        <w:rPr>
          <w:rStyle w:val="normaltextrun"/>
          <w:sz w:val="26"/>
          <w:szCs w:val="26"/>
        </w:rPr>
        <w:t>tâm</w:t>
      </w:r>
      <w:proofErr w:type="spellEnd"/>
      <w:r w:rsidRPr="007F1D3F">
        <w:rPr>
          <w:rStyle w:val="normaltextrun"/>
          <w:sz w:val="26"/>
          <w:szCs w:val="26"/>
        </w:rPr>
        <w:t xml:space="preserve"> </w:t>
      </w:r>
      <w:proofErr w:type="spellStart"/>
      <w:r w:rsidRPr="007F1D3F">
        <w:rPr>
          <w:rStyle w:val="normaltextrun"/>
          <w:sz w:val="26"/>
          <w:szCs w:val="26"/>
        </w:rPr>
        <w:t>chuyên</w:t>
      </w:r>
      <w:proofErr w:type="spellEnd"/>
      <w:r w:rsidRPr="007F1D3F">
        <w:rPr>
          <w:rStyle w:val="normaltextrun"/>
          <w:sz w:val="26"/>
          <w:szCs w:val="26"/>
        </w:rPr>
        <w:t xml:space="preserve"> </w:t>
      </w:r>
      <w:proofErr w:type="spellStart"/>
      <w:r w:rsidRPr="007F1D3F">
        <w:rPr>
          <w:rStyle w:val="normaltextrun"/>
          <w:sz w:val="26"/>
          <w:szCs w:val="26"/>
        </w:rPr>
        <w:t>ngành</w:t>
      </w:r>
      <w:proofErr w:type="spellEnd"/>
      <w:r w:rsidRPr="007F1D3F">
        <w:rPr>
          <w:rStyle w:val="normaltextrun"/>
          <w:sz w:val="26"/>
          <w:szCs w:val="26"/>
        </w:rPr>
        <w:t xml:space="preserve"> </w:t>
      </w:r>
      <w:proofErr w:type="spellStart"/>
      <w:r w:rsidRPr="007F1D3F">
        <w:rPr>
          <w:rStyle w:val="normaltextrun"/>
          <w:sz w:val="26"/>
          <w:szCs w:val="26"/>
        </w:rPr>
        <w:t>khác</w:t>
      </w:r>
      <w:proofErr w:type="spellEnd"/>
      <w:r w:rsidRPr="007F1D3F">
        <w:rPr>
          <w:rStyle w:val="normaltextrun"/>
          <w:sz w:val="26"/>
          <w:szCs w:val="26"/>
        </w:rPr>
        <w:t xml:space="preserve"> </w:t>
      </w:r>
      <w:proofErr w:type="spellStart"/>
      <w:r w:rsidRPr="007F1D3F">
        <w:rPr>
          <w:rStyle w:val="normaltextrun"/>
          <w:sz w:val="26"/>
          <w:szCs w:val="26"/>
        </w:rPr>
        <w:t>của</w:t>
      </w:r>
      <w:proofErr w:type="spellEnd"/>
      <w:r w:rsidRPr="007F1D3F">
        <w:rPr>
          <w:rStyle w:val="normaltextrun"/>
          <w:sz w:val="26"/>
          <w:szCs w:val="26"/>
        </w:rPr>
        <w:t xml:space="preserve"> </w:t>
      </w:r>
      <w:proofErr w:type="spellStart"/>
      <w:r w:rsidR="00117A08" w:rsidRPr="007F1D3F">
        <w:rPr>
          <w:rStyle w:val="normaltextrun"/>
          <w:sz w:val="26"/>
          <w:szCs w:val="26"/>
        </w:rPr>
        <w:t>đô</w:t>
      </w:r>
      <w:proofErr w:type="spellEnd"/>
      <w:r w:rsidR="00117A08" w:rsidRPr="007F1D3F">
        <w:rPr>
          <w:rStyle w:val="normaltextrun"/>
          <w:sz w:val="26"/>
          <w:szCs w:val="26"/>
        </w:rPr>
        <w:t xml:space="preserve"> </w:t>
      </w:r>
      <w:proofErr w:type="spellStart"/>
      <w:r w:rsidR="00117A08" w:rsidRPr="007F1D3F">
        <w:rPr>
          <w:rStyle w:val="normaltextrun"/>
          <w:sz w:val="26"/>
          <w:szCs w:val="26"/>
        </w:rPr>
        <w:t>thị</w:t>
      </w:r>
      <w:proofErr w:type="spellEnd"/>
      <w:r w:rsidRPr="007F1D3F">
        <w:rPr>
          <w:rStyle w:val="normaltextrun"/>
          <w:sz w:val="26"/>
          <w:szCs w:val="26"/>
        </w:rPr>
        <w:t>.</w:t>
      </w:r>
    </w:p>
    <w:p w14:paraId="6E20554B" w14:textId="1B0D4E01" w:rsidR="00696E67" w:rsidRPr="007F1D3F" w:rsidRDefault="001B2F2B" w:rsidP="001B2F2B">
      <w:pPr>
        <w:tabs>
          <w:tab w:val="left" w:pos="851"/>
        </w:tabs>
        <w:spacing w:before="120" w:after="120" w:line="264" w:lineRule="auto"/>
        <w:jc w:val="both"/>
        <w:outlineLvl w:val="1"/>
        <w:rPr>
          <w:b/>
          <w:i/>
          <w:iCs/>
          <w:sz w:val="26"/>
          <w:szCs w:val="26"/>
          <w:lang w:val="sv-SE"/>
        </w:rPr>
      </w:pPr>
      <w:bookmarkStart w:id="341" w:name="_Toc169595939"/>
      <w:bookmarkStart w:id="342" w:name="_Toc370285342"/>
      <w:bookmarkStart w:id="343" w:name="_Toc317926883"/>
      <w:bookmarkStart w:id="344" w:name="_Toc66726209"/>
      <w:bookmarkStart w:id="345" w:name="_Toc83026302"/>
      <w:r w:rsidRPr="007F1D3F">
        <w:rPr>
          <w:b/>
          <w:i/>
          <w:iCs/>
          <w:sz w:val="26"/>
          <w:szCs w:val="26"/>
          <w:lang w:val="sv-SE"/>
        </w:rPr>
        <w:t>2.1</w:t>
      </w:r>
      <w:r w:rsidR="008440E2">
        <w:rPr>
          <w:b/>
          <w:i/>
          <w:iCs/>
          <w:sz w:val="26"/>
          <w:szCs w:val="26"/>
          <w:lang w:val="sv-SE"/>
        </w:rPr>
        <w:t>3</w:t>
      </w:r>
      <w:r w:rsidRPr="007F1D3F">
        <w:rPr>
          <w:b/>
          <w:i/>
          <w:iCs/>
          <w:sz w:val="26"/>
          <w:szCs w:val="26"/>
          <w:lang w:val="sv-SE"/>
        </w:rPr>
        <w:t xml:space="preserve">.8. </w:t>
      </w:r>
      <w:r w:rsidR="00696E67" w:rsidRPr="007F1D3F">
        <w:rPr>
          <w:b/>
          <w:i/>
          <w:iCs/>
          <w:sz w:val="26"/>
          <w:szCs w:val="26"/>
          <w:lang w:val="sv-SE"/>
        </w:rPr>
        <w:t>Quy hoạch mạng lưới hạ tầng kỹ thuật</w:t>
      </w:r>
      <w:bookmarkEnd w:id="341"/>
    </w:p>
    <w:p w14:paraId="69752351" w14:textId="5C6FF989" w:rsidR="00696E67" w:rsidRPr="007F1D3F" w:rsidRDefault="00756689" w:rsidP="00756689">
      <w:pPr>
        <w:pStyle w:val="paragraph"/>
        <w:spacing w:before="0" w:beforeAutospacing="0" w:after="120" w:afterAutospacing="0"/>
        <w:ind w:right="90" w:firstLine="567"/>
        <w:jc w:val="both"/>
        <w:textAlignment w:val="baseline"/>
        <w:rPr>
          <w:rStyle w:val="normaltextrun"/>
          <w:i/>
          <w:iCs/>
          <w:sz w:val="26"/>
          <w:szCs w:val="26"/>
          <w:lang w:val="sv-SE"/>
        </w:rPr>
      </w:pPr>
      <w:r w:rsidRPr="007F1D3F">
        <w:rPr>
          <w:rStyle w:val="normaltextrun"/>
          <w:i/>
          <w:iCs/>
          <w:sz w:val="26"/>
          <w:szCs w:val="26"/>
          <w:lang w:val="sv-SE"/>
        </w:rPr>
        <w:t xml:space="preserve">a) </w:t>
      </w:r>
      <w:r w:rsidR="00696E67" w:rsidRPr="007F1D3F">
        <w:rPr>
          <w:rStyle w:val="normaltextrun"/>
          <w:i/>
          <w:iCs/>
          <w:sz w:val="26"/>
          <w:szCs w:val="26"/>
          <w:lang w:val="sv-SE"/>
        </w:rPr>
        <w:t>Giao thông</w:t>
      </w:r>
    </w:p>
    <w:p w14:paraId="4DD8CB0B" w14:textId="190144B1" w:rsidR="00696E67" w:rsidRPr="007F1D3F" w:rsidRDefault="00117A08" w:rsidP="00756689">
      <w:pPr>
        <w:pStyle w:val="paragraph"/>
        <w:spacing w:before="0" w:beforeAutospacing="0" w:after="120" w:afterAutospacing="0"/>
        <w:ind w:right="90" w:firstLine="567"/>
        <w:jc w:val="both"/>
        <w:textAlignment w:val="baseline"/>
        <w:rPr>
          <w:rStyle w:val="normaltextrun"/>
          <w:sz w:val="26"/>
          <w:szCs w:val="26"/>
          <w:lang w:val="sv-SE"/>
        </w:rPr>
      </w:pPr>
      <w:r w:rsidRPr="007F1D3F">
        <w:rPr>
          <w:rStyle w:val="normaltextrun"/>
          <w:sz w:val="26"/>
          <w:szCs w:val="26"/>
          <w:lang w:val="sv-SE"/>
        </w:rPr>
        <w:t xml:space="preserve">- </w:t>
      </w:r>
      <w:r w:rsidR="00696E67" w:rsidRPr="007F1D3F">
        <w:rPr>
          <w:rStyle w:val="normaltextrun"/>
          <w:sz w:val="26"/>
          <w:szCs w:val="26"/>
          <w:lang w:val="sv-SE"/>
        </w:rPr>
        <w:t>Xác định mạng lưới và các công trình giao thông đối ngoại; Mạng lưới giao thông đô thị; Nghiên cứu xác định các tuyến đường cần điều chỉnh mặt cắt theo quy hoạch phù hợp với thực tế. Xác định các nút giao thông quan trọng, các công trình giao thông quan trọng, các hệ thống bến xe, bãi đỗ xe, hệ thống giao thông tĩnh.</w:t>
      </w:r>
    </w:p>
    <w:p w14:paraId="10F23F10" w14:textId="1BCFF1E7" w:rsidR="00696E67" w:rsidRPr="007F1D3F" w:rsidRDefault="00117A08" w:rsidP="00756689">
      <w:pPr>
        <w:pStyle w:val="paragraph"/>
        <w:spacing w:before="0" w:beforeAutospacing="0" w:after="120" w:afterAutospacing="0"/>
        <w:ind w:right="90" w:firstLine="567"/>
        <w:jc w:val="both"/>
        <w:textAlignment w:val="baseline"/>
        <w:rPr>
          <w:rStyle w:val="normaltextrun"/>
          <w:sz w:val="26"/>
          <w:szCs w:val="26"/>
          <w:lang w:val="sv-SE"/>
        </w:rPr>
      </w:pPr>
      <w:r w:rsidRPr="007F1D3F">
        <w:rPr>
          <w:rStyle w:val="normaltextrun"/>
          <w:sz w:val="26"/>
          <w:szCs w:val="26"/>
          <w:lang w:val="sv-SE"/>
        </w:rPr>
        <w:t xml:space="preserve">- </w:t>
      </w:r>
      <w:r w:rsidR="00696E67" w:rsidRPr="007F1D3F">
        <w:rPr>
          <w:rStyle w:val="normaltextrun"/>
          <w:sz w:val="26"/>
          <w:szCs w:val="26"/>
          <w:lang w:val="sv-SE"/>
        </w:rPr>
        <w:t>Xác định tọa độ mốc thiết kế theo tim đường tại các nút giao nhau của các tuyến đường chính đô thị.</w:t>
      </w:r>
    </w:p>
    <w:p w14:paraId="386A0907" w14:textId="2CC2AC02" w:rsidR="00696E67" w:rsidRPr="007F1D3F" w:rsidRDefault="00117A08" w:rsidP="00756689">
      <w:pPr>
        <w:pStyle w:val="paragraph"/>
        <w:spacing w:before="0" w:beforeAutospacing="0" w:after="120" w:afterAutospacing="0"/>
        <w:ind w:right="90" w:firstLine="567"/>
        <w:jc w:val="both"/>
        <w:textAlignment w:val="baseline"/>
        <w:rPr>
          <w:rStyle w:val="normaltextrun"/>
          <w:sz w:val="26"/>
          <w:szCs w:val="26"/>
          <w:lang w:val="sv-SE"/>
        </w:rPr>
      </w:pPr>
      <w:r w:rsidRPr="007F1D3F">
        <w:rPr>
          <w:rStyle w:val="normaltextrun"/>
          <w:sz w:val="26"/>
          <w:szCs w:val="26"/>
          <w:lang w:val="sv-SE"/>
        </w:rPr>
        <w:t xml:space="preserve">- </w:t>
      </w:r>
      <w:r w:rsidR="00696E67" w:rsidRPr="007F1D3F">
        <w:rPr>
          <w:rStyle w:val="normaltextrun"/>
          <w:sz w:val="26"/>
          <w:szCs w:val="26"/>
          <w:lang w:val="sv-SE"/>
        </w:rPr>
        <w:t>Xác định chi tiết mặt cắt ngang các loại đường chính đô thị; Quy hoạch chỉ giới đường đỏ các trục giao thông chính;</w:t>
      </w:r>
    </w:p>
    <w:p w14:paraId="56E91E91" w14:textId="14C14215" w:rsidR="00696E67" w:rsidRPr="007F1D3F" w:rsidRDefault="00117A08" w:rsidP="00756689">
      <w:pPr>
        <w:pStyle w:val="paragraph"/>
        <w:spacing w:before="0" w:beforeAutospacing="0" w:after="120" w:afterAutospacing="0"/>
        <w:ind w:right="90" w:firstLine="567"/>
        <w:jc w:val="both"/>
        <w:textAlignment w:val="baseline"/>
        <w:rPr>
          <w:rStyle w:val="normaltextrun"/>
          <w:sz w:val="26"/>
          <w:szCs w:val="26"/>
          <w:lang w:val="sv-SE"/>
        </w:rPr>
      </w:pPr>
      <w:r w:rsidRPr="007F1D3F">
        <w:rPr>
          <w:rStyle w:val="normaltextrun"/>
          <w:sz w:val="26"/>
          <w:szCs w:val="26"/>
          <w:lang w:val="sv-SE"/>
        </w:rPr>
        <w:t xml:space="preserve">- </w:t>
      </w:r>
      <w:r w:rsidR="00696E67" w:rsidRPr="007F1D3F">
        <w:rPr>
          <w:rStyle w:val="normaltextrun"/>
          <w:sz w:val="26"/>
          <w:szCs w:val="26"/>
          <w:lang w:val="sv-SE"/>
        </w:rPr>
        <w:t>Xác định khối lượng đầu tư, khái toán kinh phí thực hiện.</w:t>
      </w:r>
    </w:p>
    <w:p w14:paraId="05262822" w14:textId="77777777" w:rsidR="001D120D" w:rsidRPr="00511379" w:rsidRDefault="001D120D" w:rsidP="001D120D">
      <w:pPr>
        <w:pStyle w:val="paragraph"/>
        <w:spacing w:before="0" w:beforeAutospacing="0" w:after="120" w:afterAutospacing="0"/>
        <w:ind w:right="90" w:firstLine="567"/>
        <w:jc w:val="both"/>
        <w:textAlignment w:val="baseline"/>
        <w:rPr>
          <w:rStyle w:val="normaltextrun"/>
          <w:i/>
          <w:iCs/>
          <w:color w:val="FF0000"/>
          <w:sz w:val="26"/>
          <w:szCs w:val="26"/>
          <w:lang w:val="sv-SE"/>
        </w:rPr>
      </w:pPr>
      <w:r w:rsidRPr="00511379">
        <w:rPr>
          <w:rStyle w:val="normaltextrun"/>
          <w:i/>
          <w:iCs/>
          <w:color w:val="FF0000"/>
          <w:sz w:val="26"/>
          <w:szCs w:val="26"/>
          <w:lang w:val="sv-SE"/>
        </w:rPr>
        <w:t>b) Cao độ san nền thoát nước mưa</w:t>
      </w:r>
    </w:p>
    <w:p w14:paraId="23DE5C99" w14:textId="77777777" w:rsidR="001D120D" w:rsidRPr="00511379" w:rsidRDefault="001D120D" w:rsidP="001D120D">
      <w:pPr>
        <w:pStyle w:val="paragraph"/>
        <w:spacing w:before="0" w:beforeAutospacing="0" w:after="120" w:afterAutospacing="0"/>
        <w:ind w:right="90" w:firstLine="567"/>
        <w:jc w:val="both"/>
        <w:textAlignment w:val="baseline"/>
        <w:rPr>
          <w:rStyle w:val="normaltextrun"/>
          <w:i/>
          <w:iCs/>
          <w:color w:val="FF0000"/>
          <w:sz w:val="26"/>
          <w:szCs w:val="26"/>
          <w:lang w:val="sv-SE"/>
        </w:rPr>
      </w:pPr>
      <w:r w:rsidRPr="00511379">
        <w:rPr>
          <w:rStyle w:val="normaltextrun"/>
          <w:i/>
          <w:iCs/>
          <w:color w:val="FF0000"/>
          <w:sz w:val="26"/>
          <w:szCs w:val="26"/>
          <w:lang w:val="sv-SE"/>
        </w:rPr>
        <w:t xml:space="preserve"> Cao độ san nền </w:t>
      </w:r>
    </w:p>
    <w:p w14:paraId="24930E8F" w14:textId="77777777" w:rsidR="001D120D" w:rsidRPr="00511379" w:rsidRDefault="001D120D" w:rsidP="001D120D">
      <w:pPr>
        <w:pStyle w:val="NormalWeb"/>
        <w:numPr>
          <w:ilvl w:val="0"/>
          <w:numId w:val="27"/>
        </w:numPr>
        <w:tabs>
          <w:tab w:val="left" w:pos="0"/>
        </w:tabs>
        <w:spacing w:before="120" w:beforeAutospacing="0" w:after="120" w:afterAutospacing="0"/>
        <w:ind w:left="0" w:firstLine="567"/>
        <w:jc w:val="both"/>
        <w:rPr>
          <w:color w:val="FF0000"/>
          <w:sz w:val="26"/>
          <w:szCs w:val="26"/>
          <w:lang w:val="sv-SE"/>
        </w:rPr>
      </w:pPr>
      <w:r w:rsidRPr="00511379">
        <w:rPr>
          <w:color w:val="FF0000"/>
          <w:sz w:val="26"/>
          <w:szCs w:val="26"/>
          <w:lang w:val="sv-SE"/>
        </w:rPr>
        <w:t>Rà soát, xác định cao độ khống chế hợp lý cho các đô thị, các khu vực xây dựng dưới ảnh hưởng của chế độ mưa lũ và thủy văn của các sông chính.</w:t>
      </w:r>
    </w:p>
    <w:p w14:paraId="38A24789" w14:textId="77777777" w:rsidR="001D120D" w:rsidRPr="00511379" w:rsidRDefault="001D120D" w:rsidP="001D120D">
      <w:pPr>
        <w:pStyle w:val="NormalWeb"/>
        <w:tabs>
          <w:tab w:val="left" w:pos="0"/>
        </w:tabs>
        <w:spacing w:before="120" w:beforeAutospacing="0" w:after="120" w:afterAutospacing="0"/>
        <w:ind w:left="567"/>
        <w:jc w:val="both"/>
        <w:rPr>
          <w:i/>
          <w:iCs/>
          <w:color w:val="FF0000"/>
          <w:sz w:val="26"/>
          <w:szCs w:val="26"/>
          <w:lang w:val="sv-SE"/>
        </w:rPr>
      </w:pPr>
      <w:r w:rsidRPr="00511379">
        <w:rPr>
          <w:i/>
          <w:iCs/>
          <w:color w:val="FF0000"/>
          <w:sz w:val="26"/>
          <w:szCs w:val="26"/>
          <w:lang w:val="sv-SE"/>
        </w:rPr>
        <w:t>Thoát nước mưa</w:t>
      </w:r>
    </w:p>
    <w:p w14:paraId="449F2677" w14:textId="77777777" w:rsidR="001D120D" w:rsidRPr="00511379" w:rsidRDefault="001D120D" w:rsidP="001D120D">
      <w:pPr>
        <w:pStyle w:val="NormalWeb"/>
        <w:numPr>
          <w:ilvl w:val="0"/>
          <w:numId w:val="27"/>
        </w:numPr>
        <w:tabs>
          <w:tab w:val="left" w:pos="0"/>
        </w:tabs>
        <w:spacing w:before="120" w:beforeAutospacing="0" w:after="120" w:afterAutospacing="0"/>
        <w:ind w:left="0" w:firstLine="567"/>
        <w:jc w:val="both"/>
        <w:rPr>
          <w:color w:val="FF0000"/>
          <w:sz w:val="26"/>
          <w:szCs w:val="26"/>
          <w:lang w:val="sv-SE"/>
        </w:rPr>
      </w:pPr>
      <w:r w:rsidRPr="00511379">
        <w:rPr>
          <w:color w:val="FF0000"/>
          <w:sz w:val="26"/>
          <w:szCs w:val="26"/>
          <w:lang w:val="sv-SE"/>
        </w:rPr>
        <w:t>Chọn mô hình hệ thống thoát nước mưa, xác định các lưu vực thoát nước chính, hướng thoát nước, xác định mạng lưới và kích thước đường cống thoát nước, miệng xả.</w:t>
      </w:r>
    </w:p>
    <w:p w14:paraId="289378F3" w14:textId="77777777" w:rsidR="001D120D" w:rsidRPr="00511379" w:rsidRDefault="001D120D" w:rsidP="001D120D">
      <w:pPr>
        <w:pStyle w:val="NormalWeb"/>
        <w:numPr>
          <w:ilvl w:val="0"/>
          <w:numId w:val="27"/>
        </w:numPr>
        <w:tabs>
          <w:tab w:val="left" w:pos="0"/>
        </w:tabs>
        <w:spacing w:before="120" w:beforeAutospacing="0" w:after="120" w:afterAutospacing="0"/>
        <w:ind w:left="0" w:firstLine="567"/>
        <w:jc w:val="both"/>
        <w:rPr>
          <w:color w:val="FF0000"/>
          <w:sz w:val="26"/>
          <w:szCs w:val="26"/>
          <w:lang w:val="sv-SE"/>
        </w:rPr>
      </w:pPr>
      <w:r w:rsidRPr="00511379">
        <w:rPr>
          <w:color w:val="FF0000"/>
          <w:sz w:val="26"/>
          <w:szCs w:val="26"/>
          <w:lang w:val="sv-SE"/>
        </w:rPr>
        <w:t>Rà soát hệ thống tiêu thoát nước gắn với các lưu vực tiêu lân cận có liên quan, từ đó đề xuất giải pháp tiêu thoát nước của đô thị phù hợp, đồng bộ với quy hoạch tiêu thoát nước của tỉnh Bình Định. Việc quy hoạch các công trình kết cấu hạ tầng phải đảm bảo không gian cho nước, không cản trở việc tiêu thoa nước mưa, nước lũ.</w:t>
      </w:r>
    </w:p>
    <w:p w14:paraId="3C93D453" w14:textId="601D8366" w:rsidR="001D120D" w:rsidRPr="00511379" w:rsidRDefault="001D120D" w:rsidP="001D120D">
      <w:pPr>
        <w:pStyle w:val="NormalWeb"/>
        <w:numPr>
          <w:ilvl w:val="0"/>
          <w:numId w:val="27"/>
        </w:numPr>
        <w:tabs>
          <w:tab w:val="left" w:pos="0"/>
        </w:tabs>
        <w:spacing w:before="120" w:beforeAutospacing="0" w:after="120" w:afterAutospacing="0"/>
        <w:ind w:left="0" w:firstLine="567"/>
        <w:jc w:val="both"/>
        <w:rPr>
          <w:color w:val="FF0000"/>
          <w:sz w:val="26"/>
          <w:szCs w:val="26"/>
          <w:lang w:val="sv-SE"/>
        </w:rPr>
      </w:pPr>
      <w:r w:rsidRPr="00511379">
        <w:rPr>
          <w:color w:val="FF0000"/>
          <w:sz w:val="26"/>
          <w:szCs w:val="26"/>
          <w:lang w:val="sv-SE"/>
        </w:rPr>
        <w:lastRenderedPageBreak/>
        <w:t>Xác định vị trí, quy mô các công trình kênh, mương, hồ điều hòa, trạm bơm…</w:t>
      </w:r>
      <w:r w:rsidR="003A17E7">
        <w:rPr>
          <w:color w:val="FF0000"/>
          <w:sz w:val="26"/>
          <w:szCs w:val="26"/>
          <w:lang w:val="sv-SE"/>
        </w:rPr>
        <w:t>các công trình thủy lợi</w:t>
      </w:r>
    </w:p>
    <w:p w14:paraId="0E454A06" w14:textId="6DD5AA82" w:rsidR="001D120D" w:rsidRPr="00511379" w:rsidRDefault="001D120D" w:rsidP="001D120D">
      <w:pPr>
        <w:pStyle w:val="NormalWeb"/>
        <w:tabs>
          <w:tab w:val="left" w:pos="0"/>
        </w:tabs>
        <w:spacing w:before="120" w:beforeAutospacing="0" w:after="120" w:afterAutospacing="0"/>
        <w:ind w:left="567"/>
        <w:jc w:val="both"/>
        <w:rPr>
          <w:i/>
          <w:iCs/>
          <w:color w:val="FF0000"/>
          <w:sz w:val="26"/>
          <w:szCs w:val="26"/>
          <w:lang w:val="sv-SE"/>
        </w:rPr>
      </w:pPr>
      <w:r w:rsidRPr="00511379">
        <w:rPr>
          <w:i/>
          <w:iCs/>
          <w:color w:val="FF0000"/>
          <w:sz w:val="26"/>
          <w:szCs w:val="26"/>
          <w:lang w:val="sv-SE"/>
        </w:rPr>
        <w:t>Định hướng quy hoạch phòng chống thiên tai</w:t>
      </w:r>
    </w:p>
    <w:p w14:paraId="133581CD" w14:textId="77777777" w:rsidR="001D120D" w:rsidRPr="00511379" w:rsidRDefault="001D120D" w:rsidP="001D120D">
      <w:pPr>
        <w:pStyle w:val="NormalWeb"/>
        <w:numPr>
          <w:ilvl w:val="0"/>
          <w:numId w:val="27"/>
        </w:numPr>
        <w:tabs>
          <w:tab w:val="left" w:pos="0"/>
        </w:tabs>
        <w:spacing w:before="120" w:beforeAutospacing="0" w:after="120" w:afterAutospacing="0"/>
        <w:ind w:left="0" w:firstLine="567"/>
        <w:jc w:val="both"/>
        <w:rPr>
          <w:color w:val="FF0000"/>
          <w:sz w:val="26"/>
          <w:szCs w:val="26"/>
          <w:lang w:val="sv-SE"/>
        </w:rPr>
      </w:pPr>
      <w:r w:rsidRPr="00511379">
        <w:rPr>
          <w:color w:val="FF0000"/>
          <w:sz w:val="26"/>
          <w:szCs w:val="26"/>
          <w:lang w:val="sv-SE"/>
        </w:rPr>
        <w:t>Xây dựng hệ thống hạ tầng kỹ thuật kết hợp với mục tiêu phòng, chống thiên tai.</w:t>
      </w:r>
    </w:p>
    <w:p w14:paraId="06C1631A" w14:textId="77777777" w:rsidR="001D120D" w:rsidRPr="00511379" w:rsidRDefault="001D120D" w:rsidP="001D120D">
      <w:pPr>
        <w:pStyle w:val="NormalWeb"/>
        <w:numPr>
          <w:ilvl w:val="0"/>
          <w:numId w:val="27"/>
        </w:numPr>
        <w:tabs>
          <w:tab w:val="left" w:pos="0"/>
        </w:tabs>
        <w:spacing w:before="120" w:beforeAutospacing="0" w:after="120" w:afterAutospacing="0"/>
        <w:ind w:left="0" w:firstLine="567"/>
        <w:jc w:val="both"/>
        <w:rPr>
          <w:color w:val="FF0000"/>
          <w:sz w:val="26"/>
          <w:szCs w:val="26"/>
          <w:lang w:val="sv-SE"/>
        </w:rPr>
      </w:pPr>
      <w:r w:rsidRPr="00511379">
        <w:rPr>
          <w:color w:val="FF0000"/>
          <w:sz w:val="26"/>
          <w:szCs w:val="26"/>
          <w:lang w:val="sv-SE"/>
        </w:rPr>
        <w:t xml:space="preserve">Đề xuất các giải pháp phòng chống tai biến thiên nhiên nhằm ứng phó với biến đổi khí hậu: Chống ngập úng, sạt lở, đê điều…  </w:t>
      </w:r>
    </w:p>
    <w:p w14:paraId="440396D1" w14:textId="77777777" w:rsidR="001D120D" w:rsidRPr="00511379" w:rsidRDefault="001D120D" w:rsidP="001D120D">
      <w:pPr>
        <w:pStyle w:val="NormalWeb"/>
        <w:numPr>
          <w:ilvl w:val="0"/>
          <w:numId w:val="27"/>
        </w:numPr>
        <w:tabs>
          <w:tab w:val="left" w:pos="0"/>
        </w:tabs>
        <w:spacing w:before="120" w:beforeAutospacing="0" w:after="120" w:afterAutospacing="0"/>
        <w:ind w:left="0" w:firstLine="567"/>
        <w:jc w:val="both"/>
        <w:rPr>
          <w:color w:val="FF0000"/>
          <w:sz w:val="26"/>
          <w:szCs w:val="26"/>
          <w:lang w:val="sv-SE"/>
        </w:rPr>
      </w:pPr>
      <w:r w:rsidRPr="00511379">
        <w:rPr>
          <w:color w:val="FF0000"/>
          <w:sz w:val="26"/>
          <w:szCs w:val="26"/>
          <w:lang w:val="sv-SE"/>
        </w:rPr>
        <w:t>Khoanh vùng các khu vực cấm hoặc hạn chế xây dựng do cấu tạo về địa chất, địa hình, do nguy cơ lũ quét.</w:t>
      </w:r>
    </w:p>
    <w:p w14:paraId="010125B4" w14:textId="504FFD2C" w:rsidR="00696E67" w:rsidRPr="007F1D3F" w:rsidRDefault="00A55EBB" w:rsidP="00756689">
      <w:pPr>
        <w:pStyle w:val="paragraph"/>
        <w:spacing w:before="0" w:beforeAutospacing="0" w:after="120" w:afterAutospacing="0"/>
        <w:ind w:right="90" w:firstLine="567"/>
        <w:jc w:val="both"/>
        <w:textAlignment w:val="baseline"/>
        <w:rPr>
          <w:rStyle w:val="normaltextrun"/>
          <w:i/>
          <w:iCs/>
          <w:sz w:val="26"/>
          <w:szCs w:val="26"/>
          <w:lang w:val="sv-SE"/>
        </w:rPr>
      </w:pPr>
      <w:r w:rsidRPr="007F1D3F">
        <w:rPr>
          <w:rStyle w:val="normaltextrun"/>
          <w:i/>
          <w:iCs/>
          <w:sz w:val="26"/>
          <w:szCs w:val="26"/>
          <w:lang w:val="sv-SE"/>
        </w:rPr>
        <w:t>c</w:t>
      </w:r>
      <w:r w:rsidR="00756689" w:rsidRPr="007F1D3F">
        <w:rPr>
          <w:rStyle w:val="normaltextrun"/>
          <w:i/>
          <w:iCs/>
          <w:sz w:val="26"/>
          <w:szCs w:val="26"/>
          <w:lang w:val="sv-SE"/>
        </w:rPr>
        <w:t xml:space="preserve">) </w:t>
      </w:r>
      <w:r w:rsidR="00696E67" w:rsidRPr="007F1D3F">
        <w:rPr>
          <w:rStyle w:val="normaltextrun"/>
          <w:i/>
          <w:iCs/>
          <w:sz w:val="26"/>
          <w:szCs w:val="26"/>
          <w:lang w:val="sv-SE"/>
        </w:rPr>
        <w:t>Cấp nước</w:t>
      </w:r>
    </w:p>
    <w:p w14:paraId="24100824" w14:textId="3428DBDC" w:rsidR="00696E67" w:rsidRPr="007F1D3F" w:rsidRDefault="00A55EBB" w:rsidP="00756689">
      <w:pPr>
        <w:pStyle w:val="paragraph"/>
        <w:spacing w:before="0" w:beforeAutospacing="0" w:after="120" w:afterAutospacing="0"/>
        <w:ind w:right="90" w:firstLine="567"/>
        <w:jc w:val="both"/>
        <w:textAlignment w:val="baseline"/>
        <w:rPr>
          <w:rStyle w:val="normaltextrun"/>
          <w:sz w:val="26"/>
          <w:szCs w:val="26"/>
          <w:lang w:val="sv-SE"/>
        </w:rPr>
      </w:pPr>
      <w:r w:rsidRPr="007F1D3F">
        <w:rPr>
          <w:rStyle w:val="normaltextrun"/>
          <w:sz w:val="26"/>
          <w:szCs w:val="26"/>
          <w:lang w:val="sv-SE"/>
        </w:rPr>
        <w:t xml:space="preserve">- </w:t>
      </w:r>
      <w:r w:rsidR="00696E67" w:rsidRPr="007F1D3F">
        <w:rPr>
          <w:rStyle w:val="normaltextrun"/>
          <w:sz w:val="26"/>
          <w:szCs w:val="26"/>
          <w:lang w:val="sv-SE"/>
        </w:rPr>
        <w:t>Xác định chỉ tiêu cấp nước, dự báo nhu cầu sử dụng nước.</w:t>
      </w:r>
    </w:p>
    <w:p w14:paraId="161504D4" w14:textId="486483DC" w:rsidR="00696E67" w:rsidRPr="007F1D3F" w:rsidRDefault="00A55EBB" w:rsidP="00756689">
      <w:pPr>
        <w:pStyle w:val="paragraph"/>
        <w:spacing w:before="0" w:beforeAutospacing="0" w:after="120" w:afterAutospacing="0"/>
        <w:ind w:right="90" w:firstLine="567"/>
        <w:jc w:val="both"/>
        <w:textAlignment w:val="baseline"/>
        <w:rPr>
          <w:rStyle w:val="normaltextrun"/>
          <w:sz w:val="26"/>
          <w:szCs w:val="26"/>
          <w:lang w:val="sv-SE"/>
        </w:rPr>
      </w:pPr>
      <w:r w:rsidRPr="007F1D3F">
        <w:rPr>
          <w:rStyle w:val="normaltextrun"/>
          <w:sz w:val="26"/>
          <w:szCs w:val="26"/>
          <w:lang w:val="sv-SE"/>
        </w:rPr>
        <w:t xml:space="preserve">- </w:t>
      </w:r>
      <w:r w:rsidR="00696E67" w:rsidRPr="007F1D3F">
        <w:rPr>
          <w:rStyle w:val="normaltextrun"/>
          <w:sz w:val="26"/>
          <w:szCs w:val="26"/>
          <w:lang w:val="sv-SE"/>
        </w:rPr>
        <w:t>Xác định các nguồn cấp nước.</w:t>
      </w:r>
    </w:p>
    <w:p w14:paraId="3F66FD63" w14:textId="10B60FAB" w:rsidR="00696E67" w:rsidRPr="007F1D3F" w:rsidRDefault="00A55EBB" w:rsidP="00756689">
      <w:pPr>
        <w:pStyle w:val="paragraph"/>
        <w:spacing w:before="0" w:beforeAutospacing="0" w:after="120" w:afterAutospacing="0"/>
        <w:ind w:right="90" w:firstLine="567"/>
        <w:jc w:val="both"/>
        <w:textAlignment w:val="baseline"/>
        <w:rPr>
          <w:rStyle w:val="normaltextrun"/>
          <w:sz w:val="26"/>
          <w:szCs w:val="26"/>
          <w:lang w:val="sv-SE"/>
        </w:rPr>
      </w:pPr>
      <w:r w:rsidRPr="007F1D3F">
        <w:rPr>
          <w:rStyle w:val="normaltextrun"/>
          <w:sz w:val="26"/>
          <w:szCs w:val="26"/>
          <w:lang w:val="sv-SE"/>
        </w:rPr>
        <w:t xml:space="preserve">- </w:t>
      </w:r>
      <w:r w:rsidR="00696E67" w:rsidRPr="007F1D3F">
        <w:rPr>
          <w:rStyle w:val="normaltextrun"/>
          <w:sz w:val="26"/>
          <w:szCs w:val="26"/>
          <w:lang w:val="sv-SE"/>
        </w:rPr>
        <w:t>Xác định phân vùng cấp nước; Vị trí và quy mô các công trình thu, các công trình xử lý nước, công trình điều hòa, tăng áp.</w:t>
      </w:r>
    </w:p>
    <w:p w14:paraId="6D13A248" w14:textId="64FE83DE" w:rsidR="00696E67" w:rsidRPr="007F1D3F" w:rsidRDefault="00A55EBB" w:rsidP="00756689">
      <w:pPr>
        <w:pStyle w:val="paragraph"/>
        <w:spacing w:before="0" w:beforeAutospacing="0" w:after="120" w:afterAutospacing="0"/>
        <w:ind w:right="90" w:firstLine="567"/>
        <w:jc w:val="both"/>
        <w:textAlignment w:val="baseline"/>
        <w:rPr>
          <w:rStyle w:val="normaltextrun"/>
          <w:sz w:val="26"/>
          <w:szCs w:val="26"/>
          <w:lang w:val="sv-SE"/>
        </w:rPr>
      </w:pPr>
      <w:r w:rsidRPr="007F1D3F">
        <w:rPr>
          <w:rStyle w:val="normaltextrun"/>
          <w:sz w:val="26"/>
          <w:szCs w:val="26"/>
          <w:lang w:val="sv-SE"/>
        </w:rPr>
        <w:t xml:space="preserve">- </w:t>
      </w:r>
      <w:r w:rsidR="00696E67" w:rsidRPr="007F1D3F">
        <w:rPr>
          <w:rStyle w:val="normaltextrun"/>
          <w:sz w:val="26"/>
          <w:szCs w:val="26"/>
          <w:lang w:val="sv-SE"/>
        </w:rPr>
        <w:t>Lựa chọn công nghệ xử lý nước sạch; Mạng lưới đường ống truyền dẫn chính từ cấp 2 trở lên; các tuyến chuyển tải nước.</w:t>
      </w:r>
    </w:p>
    <w:p w14:paraId="2545881D" w14:textId="4666E579" w:rsidR="00696E67" w:rsidRPr="007F1D3F" w:rsidRDefault="00A55EBB" w:rsidP="00756689">
      <w:pPr>
        <w:pStyle w:val="paragraph"/>
        <w:spacing w:before="0" w:beforeAutospacing="0" w:after="120" w:afterAutospacing="0"/>
        <w:ind w:right="90" w:firstLine="567"/>
        <w:jc w:val="both"/>
        <w:textAlignment w:val="baseline"/>
        <w:rPr>
          <w:rStyle w:val="normaltextrun"/>
          <w:sz w:val="26"/>
          <w:szCs w:val="26"/>
          <w:lang w:val="sv-SE"/>
        </w:rPr>
      </w:pPr>
      <w:r w:rsidRPr="007F1D3F">
        <w:rPr>
          <w:rStyle w:val="normaltextrun"/>
          <w:sz w:val="26"/>
          <w:szCs w:val="26"/>
          <w:lang w:val="sv-SE"/>
        </w:rPr>
        <w:t xml:space="preserve">- </w:t>
      </w:r>
      <w:r w:rsidR="00696E67" w:rsidRPr="007F1D3F">
        <w:rPr>
          <w:rStyle w:val="normaltextrun"/>
          <w:sz w:val="26"/>
          <w:szCs w:val="26"/>
          <w:lang w:val="sv-SE"/>
        </w:rPr>
        <w:t>Xác định khối lượng đầu tư và khái toán kinh phí thực hiện.</w:t>
      </w:r>
    </w:p>
    <w:p w14:paraId="77837FFF" w14:textId="4D63AD6F" w:rsidR="00696E67" w:rsidRPr="007F1D3F" w:rsidRDefault="00A55EBB" w:rsidP="00756689">
      <w:pPr>
        <w:pStyle w:val="paragraph"/>
        <w:spacing w:before="0" w:beforeAutospacing="0" w:after="120" w:afterAutospacing="0"/>
        <w:ind w:right="90" w:firstLine="567"/>
        <w:jc w:val="both"/>
        <w:textAlignment w:val="baseline"/>
        <w:rPr>
          <w:rStyle w:val="normaltextrun"/>
          <w:i/>
          <w:iCs/>
          <w:sz w:val="26"/>
          <w:szCs w:val="26"/>
          <w:lang w:val="sv-SE"/>
        </w:rPr>
      </w:pPr>
      <w:r w:rsidRPr="007F1D3F">
        <w:rPr>
          <w:rStyle w:val="normaltextrun"/>
          <w:i/>
          <w:iCs/>
          <w:sz w:val="26"/>
          <w:szCs w:val="26"/>
          <w:lang w:val="sv-SE"/>
        </w:rPr>
        <w:t>d</w:t>
      </w:r>
      <w:r w:rsidR="00756689" w:rsidRPr="007F1D3F">
        <w:rPr>
          <w:rStyle w:val="normaltextrun"/>
          <w:i/>
          <w:iCs/>
          <w:sz w:val="26"/>
          <w:szCs w:val="26"/>
          <w:lang w:val="sv-SE"/>
        </w:rPr>
        <w:t xml:space="preserve">) </w:t>
      </w:r>
      <w:r w:rsidR="00696E67" w:rsidRPr="007F1D3F">
        <w:rPr>
          <w:rStyle w:val="normaltextrun"/>
          <w:i/>
          <w:iCs/>
          <w:sz w:val="26"/>
          <w:szCs w:val="26"/>
          <w:lang w:val="sv-SE"/>
        </w:rPr>
        <w:t>Cấp điện</w:t>
      </w:r>
      <w:r w:rsidR="003F1F91" w:rsidRPr="007F1D3F">
        <w:rPr>
          <w:rStyle w:val="normaltextrun"/>
          <w:i/>
          <w:iCs/>
          <w:sz w:val="26"/>
          <w:szCs w:val="26"/>
          <w:lang w:val="sv-SE"/>
        </w:rPr>
        <w:t xml:space="preserve"> và chiếu sáng đô thị</w:t>
      </w:r>
    </w:p>
    <w:p w14:paraId="0AD25413" w14:textId="5F269617" w:rsidR="00696E67" w:rsidRPr="007F1D3F" w:rsidRDefault="00A55EBB" w:rsidP="00756689">
      <w:pPr>
        <w:pStyle w:val="paragraph"/>
        <w:spacing w:before="0" w:beforeAutospacing="0" w:after="120" w:afterAutospacing="0"/>
        <w:ind w:right="90" w:firstLine="567"/>
        <w:jc w:val="both"/>
        <w:textAlignment w:val="baseline"/>
        <w:rPr>
          <w:rStyle w:val="normaltextrun"/>
          <w:sz w:val="26"/>
          <w:szCs w:val="26"/>
          <w:lang w:val="sv-SE"/>
        </w:rPr>
      </w:pPr>
      <w:r w:rsidRPr="007F1D3F">
        <w:rPr>
          <w:rStyle w:val="normaltextrun"/>
          <w:sz w:val="26"/>
          <w:szCs w:val="26"/>
          <w:lang w:val="sv-SE"/>
        </w:rPr>
        <w:t xml:space="preserve">- </w:t>
      </w:r>
      <w:r w:rsidR="00696E67" w:rsidRPr="007F1D3F">
        <w:rPr>
          <w:rStyle w:val="normaltextrun"/>
          <w:sz w:val="26"/>
          <w:szCs w:val="26"/>
          <w:lang w:val="sv-SE"/>
        </w:rPr>
        <w:t>Xác định chỉ tiêu cấp điện, dự báo nhu cầu sử dụng điện</w:t>
      </w:r>
    </w:p>
    <w:p w14:paraId="41F008E3" w14:textId="790C5DEB" w:rsidR="00696E67" w:rsidRPr="007F1D3F" w:rsidRDefault="00A55EBB" w:rsidP="00756689">
      <w:pPr>
        <w:pStyle w:val="paragraph"/>
        <w:spacing w:before="0" w:beforeAutospacing="0" w:after="120" w:afterAutospacing="0"/>
        <w:ind w:right="90" w:firstLine="567"/>
        <w:jc w:val="both"/>
        <w:textAlignment w:val="baseline"/>
        <w:rPr>
          <w:rStyle w:val="normaltextrun"/>
          <w:sz w:val="26"/>
          <w:szCs w:val="26"/>
          <w:lang w:val="sv-SE"/>
        </w:rPr>
      </w:pPr>
      <w:r w:rsidRPr="007F1D3F">
        <w:rPr>
          <w:rStyle w:val="normaltextrun"/>
          <w:sz w:val="26"/>
          <w:szCs w:val="26"/>
          <w:lang w:val="sv-SE"/>
        </w:rPr>
        <w:t xml:space="preserve">- </w:t>
      </w:r>
      <w:r w:rsidR="00696E67" w:rsidRPr="007F1D3F">
        <w:rPr>
          <w:rStyle w:val="normaltextrun"/>
          <w:sz w:val="26"/>
          <w:szCs w:val="26"/>
          <w:lang w:val="sv-SE"/>
        </w:rPr>
        <w:t>Xác định vị trí, công suất điện áp nguồn điện, mạng lưới cung cấp và phân phối từ trung áp trở lên, các trạm lưới.</w:t>
      </w:r>
    </w:p>
    <w:p w14:paraId="3091B7D8" w14:textId="2EFE7DE1" w:rsidR="00696E67" w:rsidRPr="007F1D3F" w:rsidRDefault="00A55EBB" w:rsidP="00756689">
      <w:pPr>
        <w:pStyle w:val="paragraph"/>
        <w:spacing w:before="0" w:beforeAutospacing="0" w:after="120" w:afterAutospacing="0"/>
        <w:ind w:right="90" w:firstLine="567"/>
        <w:jc w:val="both"/>
        <w:textAlignment w:val="baseline"/>
        <w:rPr>
          <w:rStyle w:val="normaltextrun"/>
          <w:sz w:val="26"/>
          <w:szCs w:val="26"/>
          <w:lang w:val="sv-SE"/>
        </w:rPr>
      </w:pPr>
      <w:r w:rsidRPr="007F1D3F">
        <w:rPr>
          <w:rStyle w:val="normaltextrun"/>
          <w:sz w:val="26"/>
          <w:szCs w:val="26"/>
          <w:lang w:val="sv-SE"/>
        </w:rPr>
        <w:t xml:space="preserve">- </w:t>
      </w:r>
      <w:r w:rsidR="00696E67" w:rsidRPr="007F1D3F">
        <w:rPr>
          <w:rStyle w:val="normaltextrun"/>
          <w:sz w:val="26"/>
          <w:szCs w:val="26"/>
          <w:lang w:val="sv-SE"/>
        </w:rPr>
        <w:t>Xác định nhu cầu sử dụng điện và phụ tải của từng loại hình chức năng trong khu vực lập quy hoạch.</w:t>
      </w:r>
    </w:p>
    <w:p w14:paraId="6146A8F7" w14:textId="6DD286C6" w:rsidR="00696E67" w:rsidRPr="007F1D3F" w:rsidRDefault="00A55EBB" w:rsidP="00756689">
      <w:pPr>
        <w:pStyle w:val="paragraph"/>
        <w:spacing w:before="0" w:beforeAutospacing="0" w:after="120" w:afterAutospacing="0"/>
        <w:ind w:right="90" w:firstLine="567"/>
        <w:jc w:val="both"/>
        <w:textAlignment w:val="baseline"/>
        <w:rPr>
          <w:rStyle w:val="normaltextrun"/>
          <w:sz w:val="26"/>
          <w:szCs w:val="26"/>
          <w:lang w:val="sv-SE"/>
        </w:rPr>
      </w:pPr>
      <w:r w:rsidRPr="007F1D3F">
        <w:rPr>
          <w:rStyle w:val="normaltextrun"/>
          <w:sz w:val="26"/>
          <w:szCs w:val="26"/>
          <w:lang w:val="sv-SE"/>
        </w:rPr>
        <w:t xml:space="preserve">- </w:t>
      </w:r>
      <w:r w:rsidR="00696E67" w:rsidRPr="007F1D3F">
        <w:rPr>
          <w:rStyle w:val="normaltextrun"/>
          <w:sz w:val="26"/>
          <w:szCs w:val="26"/>
          <w:lang w:val="sv-SE"/>
        </w:rPr>
        <w:t>Mạng lưới cấp điện: Trạm điện, trạm phân phối, các tuyến đường dây cấp điện, bố trí hệ thống chiếu sáng.</w:t>
      </w:r>
    </w:p>
    <w:p w14:paraId="6ECD0137" w14:textId="6EAFEEFA" w:rsidR="00696E67" w:rsidRPr="007F1D3F" w:rsidRDefault="00A55EBB" w:rsidP="00756689">
      <w:pPr>
        <w:pStyle w:val="paragraph"/>
        <w:spacing w:before="0" w:beforeAutospacing="0" w:after="120" w:afterAutospacing="0"/>
        <w:ind w:right="90" w:firstLine="567"/>
        <w:jc w:val="both"/>
        <w:textAlignment w:val="baseline"/>
        <w:rPr>
          <w:rStyle w:val="normaltextrun"/>
          <w:sz w:val="26"/>
          <w:szCs w:val="26"/>
          <w:lang w:val="sv-SE"/>
        </w:rPr>
      </w:pPr>
      <w:r w:rsidRPr="007F1D3F">
        <w:rPr>
          <w:rStyle w:val="normaltextrun"/>
          <w:sz w:val="26"/>
          <w:szCs w:val="26"/>
          <w:lang w:val="sv-SE"/>
        </w:rPr>
        <w:t xml:space="preserve">- </w:t>
      </w:r>
      <w:r w:rsidR="00696E67" w:rsidRPr="007F1D3F">
        <w:rPr>
          <w:rStyle w:val="normaltextrun"/>
          <w:sz w:val="26"/>
          <w:szCs w:val="26"/>
          <w:lang w:val="sv-SE"/>
        </w:rPr>
        <w:t>Xác định chỉ tiêu chiếu sáng cho các đối tượng được chiếu sáng; dự báo nhu cầu điện năng chiếu sáng cho toàn đô thị.</w:t>
      </w:r>
    </w:p>
    <w:p w14:paraId="49B493FD" w14:textId="560D3A8D" w:rsidR="00696E67" w:rsidRPr="007F1D3F" w:rsidRDefault="00A55EBB" w:rsidP="00756689">
      <w:pPr>
        <w:pStyle w:val="paragraph"/>
        <w:spacing w:before="0" w:beforeAutospacing="0" w:after="120" w:afterAutospacing="0"/>
        <w:ind w:right="90" w:firstLine="567"/>
        <w:jc w:val="both"/>
        <w:textAlignment w:val="baseline"/>
        <w:rPr>
          <w:rStyle w:val="normaltextrun"/>
          <w:sz w:val="26"/>
          <w:szCs w:val="26"/>
          <w:lang w:val="sv-SE"/>
        </w:rPr>
      </w:pPr>
      <w:r w:rsidRPr="007F1D3F">
        <w:rPr>
          <w:rStyle w:val="normaltextrun"/>
          <w:sz w:val="26"/>
          <w:szCs w:val="26"/>
          <w:lang w:val="sv-SE"/>
        </w:rPr>
        <w:t xml:space="preserve">- </w:t>
      </w:r>
      <w:r w:rsidR="00696E67" w:rsidRPr="007F1D3F">
        <w:rPr>
          <w:rStyle w:val="normaltextrun"/>
          <w:sz w:val="26"/>
          <w:szCs w:val="26"/>
          <w:lang w:val="sv-SE"/>
        </w:rPr>
        <w:t>Đề xuất các giải pháp chiếu sáng cho các công trình giao thông, không gian công cộng, chiếu sáng mặt ngoài công trình, chiếu sáng quảng cáo, khu vực lễ hội, các khu chức năng trong đô thị và các giải pháp về nguồn điện, nguồn sáng, lưới điện, lựa chọn thiết bị chiếu sáng.</w:t>
      </w:r>
    </w:p>
    <w:p w14:paraId="2F9E383D" w14:textId="022846B7" w:rsidR="00696E67" w:rsidRPr="007F1D3F" w:rsidRDefault="003F1F91" w:rsidP="00756689">
      <w:pPr>
        <w:pStyle w:val="paragraph"/>
        <w:spacing w:before="0" w:beforeAutospacing="0" w:after="120" w:afterAutospacing="0"/>
        <w:ind w:right="90" w:firstLine="567"/>
        <w:jc w:val="both"/>
        <w:textAlignment w:val="baseline"/>
        <w:rPr>
          <w:rStyle w:val="normaltextrun"/>
          <w:sz w:val="26"/>
          <w:szCs w:val="26"/>
          <w:lang w:val="sv-SE"/>
        </w:rPr>
      </w:pPr>
      <w:r w:rsidRPr="007F1D3F">
        <w:rPr>
          <w:rStyle w:val="normaltextrun"/>
          <w:sz w:val="26"/>
          <w:szCs w:val="26"/>
          <w:lang w:val="sv-SE"/>
        </w:rPr>
        <w:t xml:space="preserve">- </w:t>
      </w:r>
      <w:r w:rsidR="00696E67" w:rsidRPr="007F1D3F">
        <w:rPr>
          <w:rStyle w:val="normaltextrun"/>
          <w:sz w:val="26"/>
          <w:szCs w:val="26"/>
          <w:lang w:val="sv-SE"/>
        </w:rPr>
        <w:t>Xác định khối lượng đầu tư và khái toán kinh phí thực hiện.</w:t>
      </w:r>
    </w:p>
    <w:p w14:paraId="63E04224" w14:textId="574AF8E1" w:rsidR="00696E67" w:rsidRPr="007F1D3F" w:rsidRDefault="007F2BE9" w:rsidP="00756689">
      <w:pPr>
        <w:pStyle w:val="paragraph"/>
        <w:spacing w:before="0" w:beforeAutospacing="0" w:after="120" w:afterAutospacing="0"/>
        <w:ind w:right="90" w:firstLine="567"/>
        <w:jc w:val="both"/>
        <w:textAlignment w:val="baseline"/>
        <w:rPr>
          <w:rStyle w:val="normaltextrun"/>
          <w:i/>
          <w:iCs/>
          <w:sz w:val="26"/>
          <w:szCs w:val="26"/>
          <w:lang w:val="sv-SE"/>
        </w:rPr>
      </w:pPr>
      <w:r w:rsidRPr="007F1D3F">
        <w:rPr>
          <w:rStyle w:val="normaltextrun"/>
          <w:i/>
          <w:iCs/>
          <w:sz w:val="26"/>
          <w:szCs w:val="26"/>
          <w:lang w:val="sv-SE"/>
        </w:rPr>
        <w:t>e</w:t>
      </w:r>
      <w:r w:rsidR="00756689" w:rsidRPr="007F1D3F">
        <w:rPr>
          <w:rStyle w:val="normaltextrun"/>
          <w:i/>
          <w:iCs/>
          <w:sz w:val="26"/>
          <w:szCs w:val="26"/>
          <w:lang w:val="sv-SE"/>
        </w:rPr>
        <w:t xml:space="preserve">) </w:t>
      </w:r>
      <w:r w:rsidR="00696E67" w:rsidRPr="007F1D3F">
        <w:rPr>
          <w:rStyle w:val="normaltextrun"/>
          <w:i/>
          <w:iCs/>
          <w:sz w:val="26"/>
          <w:szCs w:val="26"/>
          <w:lang w:val="sv-SE"/>
        </w:rPr>
        <w:t>Thoát nước thải, quản lý chất thải rắn và nghĩa trang</w:t>
      </w:r>
    </w:p>
    <w:p w14:paraId="2D5651F2" w14:textId="40C88DF7" w:rsidR="00696E67" w:rsidRPr="007F1D3F" w:rsidRDefault="003F1F91" w:rsidP="00756689">
      <w:pPr>
        <w:pStyle w:val="paragraph"/>
        <w:spacing w:before="0" w:beforeAutospacing="0" w:after="120" w:afterAutospacing="0"/>
        <w:ind w:right="90" w:firstLine="567"/>
        <w:jc w:val="both"/>
        <w:textAlignment w:val="baseline"/>
        <w:rPr>
          <w:rStyle w:val="normaltextrun"/>
          <w:sz w:val="26"/>
          <w:szCs w:val="26"/>
          <w:lang w:val="sv-SE"/>
        </w:rPr>
      </w:pPr>
      <w:r w:rsidRPr="007F1D3F">
        <w:rPr>
          <w:rStyle w:val="normaltextrun"/>
          <w:sz w:val="26"/>
          <w:szCs w:val="26"/>
          <w:lang w:val="sv-SE"/>
        </w:rPr>
        <w:t xml:space="preserve">- </w:t>
      </w:r>
      <w:r w:rsidR="00696E67" w:rsidRPr="007F1D3F">
        <w:rPr>
          <w:rStyle w:val="normaltextrun"/>
          <w:sz w:val="26"/>
          <w:szCs w:val="26"/>
          <w:lang w:val="sv-SE"/>
        </w:rPr>
        <w:t>Xác định chỉ tiêu, dự báo nguồn, khối lượng nước thải và chất thải rắn.</w:t>
      </w:r>
    </w:p>
    <w:p w14:paraId="639275D9" w14:textId="0563DC48" w:rsidR="00696E67" w:rsidRPr="007F1D3F" w:rsidRDefault="003F1F91" w:rsidP="00756689">
      <w:pPr>
        <w:pStyle w:val="paragraph"/>
        <w:spacing w:before="0" w:beforeAutospacing="0" w:after="120" w:afterAutospacing="0"/>
        <w:ind w:right="90" w:firstLine="567"/>
        <w:jc w:val="both"/>
        <w:textAlignment w:val="baseline"/>
        <w:rPr>
          <w:rStyle w:val="normaltextrun"/>
          <w:sz w:val="26"/>
          <w:szCs w:val="26"/>
          <w:lang w:val="sv-SE"/>
        </w:rPr>
      </w:pPr>
      <w:r w:rsidRPr="007F1D3F">
        <w:rPr>
          <w:rStyle w:val="normaltextrun"/>
          <w:sz w:val="26"/>
          <w:szCs w:val="26"/>
          <w:lang w:val="sv-SE"/>
        </w:rPr>
        <w:t xml:space="preserve">- </w:t>
      </w:r>
      <w:r w:rsidR="00696E67" w:rsidRPr="007F1D3F">
        <w:rPr>
          <w:rStyle w:val="normaltextrun"/>
          <w:sz w:val="26"/>
          <w:szCs w:val="26"/>
          <w:lang w:val="sv-SE"/>
        </w:rPr>
        <w:t>Tính toán hệ thống thoát nước thải cho từng khu vực trong đô thị, xác định vị trí, công suất, quy mô của trạm làm sạch, trạm bơm.</w:t>
      </w:r>
    </w:p>
    <w:p w14:paraId="04BFE3DF" w14:textId="08263C7E" w:rsidR="00696E67" w:rsidRPr="007F1D3F" w:rsidRDefault="003F1F91" w:rsidP="00756689">
      <w:pPr>
        <w:pStyle w:val="paragraph"/>
        <w:spacing w:before="0" w:beforeAutospacing="0" w:after="120" w:afterAutospacing="0"/>
        <w:ind w:right="90" w:firstLine="567"/>
        <w:jc w:val="both"/>
        <w:textAlignment w:val="baseline"/>
        <w:rPr>
          <w:rStyle w:val="normaltextrun"/>
          <w:sz w:val="26"/>
          <w:szCs w:val="26"/>
          <w:lang w:val="sv-SE"/>
        </w:rPr>
      </w:pPr>
      <w:r w:rsidRPr="007F1D3F">
        <w:rPr>
          <w:rStyle w:val="normaltextrun"/>
          <w:sz w:val="26"/>
          <w:szCs w:val="26"/>
          <w:lang w:val="sv-SE"/>
        </w:rPr>
        <w:lastRenderedPageBreak/>
        <w:t xml:space="preserve">- </w:t>
      </w:r>
      <w:r w:rsidR="00696E67" w:rsidRPr="007F1D3F">
        <w:rPr>
          <w:rStyle w:val="normaltextrun"/>
          <w:sz w:val="26"/>
          <w:szCs w:val="26"/>
          <w:lang w:val="sv-SE"/>
        </w:rPr>
        <w:t>Đề xuất giải pháp tổ chức thu gom và quản lý chất thải rắn. Xem xét vị trí các điểm trung chuyển chất thải rắn.</w:t>
      </w:r>
    </w:p>
    <w:p w14:paraId="509593EA" w14:textId="0ABC5D64" w:rsidR="00696E67" w:rsidRPr="007F1D3F" w:rsidRDefault="003F1F91" w:rsidP="00756689">
      <w:pPr>
        <w:pStyle w:val="paragraph"/>
        <w:spacing w:before="0" w:beforeAutospacing="0" w:after="120" w:afterAutospacing="0"/>
        <w:ind w:right="90" w:firstLine="567"/>
        <w:jc w:val="both"/>
        <w:textAlignment w:val="baseline"/>
        <w:rPr>
          <w:rStyle w:val="normaltextrun"/>
          <w:sz w:val="26"/>
          <w:szCs w:val="26"/>
          <w:lang w:val="sv-SE"/>
        </w:rPr>
      </w:pPr>
      <w:r w:rsidRPr="007F1D3F">
        <w:rPr>
          <w:rStyle w:val="normaltextrun"/>
          <w:sz w:val="26"/>
          <w:szCs w:val="26"/>
          <w:lang w:val="sv-SE"/>
        </w:rPr>
        <w:t xml:space="preserve">- </w:t>
      </w:r>
      <w:r w:rsidR="00696E67" w:rsidRPr="007F1D3F">
        <w:rPr>
          <w:rStyle w:val="normaltextrun"/>
          <w:sz w:val="26"/>
          <w:szCs w:val="26"/>
          <w:lang w:val="sv-SE"/>
        </w:rPr>
        <w:t>Dự báo nhu cầu an táng cho toàn đô thị, các yêu cầu về sử dụng quỹ đất, lựa chọn hình thức an táng.</w:t>
      </w:r>
    </w:p>
    <w:p w14:paraId="155850CD" w14:textId="4CE06141" w:rsidR="00696E67" w:rsidRPr="007F1D3F" w:rsidRDefault="003F1F91" w:rsidP="00756689">
      <w:pPr>
        <w:pStyle w:val="paragraph"/>
        <w:spacing w:before="0" w:beforeAutospacing="0" w:after="120" w:afterAutospacing="0"/>
        <w:ind w:right="90" w:firstLine="567"/>
        <w:jc w:val="both"/>
        <w:textAlignment w:val="baseline"/>
        <w:rPr>
          <w:rStyle w:val="normaltextrun"/>
          <w:sz w:val="26"/>
          <w:szCs w:val="26"/>
          <w:lang w:val="sv-SE"/>
        </w:rPr>
      </w:pPr>
      <w:r w:rsidRPr="007F1D3F">
        <w:rPr>
          <w:rStyle w:val="normaltextrun"/>
          <w:sz w:val="26"/>
          <w:szCs w:val="26"/>
          <w:lang w:val="sv-SE"/>
        </w:rPr>
        <w:t xml:space="preserve">- </w:t>
      </w:r>
      <w:r w:rsidR="00696E67" w:rsidRPr="007F1D3F">
        <w:rPr>
          <w:rStyle w:val="normaltextrun"/>
          <w:sz w:val="26"/>
          <w:szCs w:val="26"/>
          <w:lang w:val="sv-SE"/>
        </w:rPr>
        <w:t>Xác định vị trí, quy mô các nghĩa trang, đề xuất mô hình nghĩa trang của từng gia</w:t>
      </w:r>
      <w:r w:rsidR="00E36DDB">
        <w:rPr>
          <w:rStyle w:val="normaltextrun"/>
          <w:sz w:val="26"/>
          <w:szCs w:val="26"/>
          <w:lang w:val="sv-SE"/>
        </w:rPr>
        <w:t>i</w:t>
      </w:r>
      <w:r w:rsidR="00696E67" w:rsidRPr="007F1D3F">
        <w:rPr>
          <w:rStyle w:val="normaltextrun"/>
          <w:sz w:val="26"/>
          <w:szCs w:val="26"/>
          <w:lang w:val="sv-SE"/>
        </w:rPr>
        <w:t xml:space="preserve"> đoạn.</w:t>
      </w:r>
    </w:p>
    <w:p w14:paraId="78208550" w14:textId="11E0C131" w:rsidR="00696E67" w:rsidRPr="007F1D3F" w:rsidRDefault="00756689" w:rsidP="00756689">
      <w:pPr>
        <w:pStyle w:val="paragraph"/>
        <w:spacing w:before="0" w:beforeAutospacing="0" w:after="120" w:afterAutospacing="0"/>
        <w:ind w:right="90" w:firstLine="567"/>
        <w:jc w:val="both"/>
        <w:textAlignment w:val="baseline"/>
        <w:rPr>
          <w:rStyle w:val="normaltextrun"/>
          <w:i/>
          <w:iCs/>
          <w:sz w:val="26"/>
          <w:szCs w:val="26"/>
          <w:lang w:val="sv-SE"/>
        </w:rPr>
      </w:pPr>
      <w:r w:rsidRPr="007F1D3F">
        <w:rPr>
          <w:rStyle w:val="normaltextrun"/>
          <w:i/>
          <w:iCs/>
          <w:sz w:val="26"/>
          <w:szCs w:val="26"/>
          <w:lang w:val="sv-SE"/>
        </w:rPr>
        <w:t xml:space="preserve">g) </w:t>
      </w:r>
      <w:r w:rsidR="00696E67" w:rsidRPr="007F1D3F">
        <w:rPr>
          <w:rStyle w:val="normaltextrun"/>
          <w:i/>
          <w:iCs/>
          <w:sz w:val="26"/>
          <w:szCs w:val="26"/>
          <w:lang w:val="sv-SE"/>
        </w:rPr>
        <w:t>Thông tin liên lạc</w:t>
      </w:r>
    </w:p>
    <w:p w14:paraId="12A73AC9" w14:textId="539335E1" w:rsidR="00696E67" w:rsidRPr="007F1D3F" w:rsidRDefault="007F2BE9" w:rsidP="00756689">
      <w:pPr>
        <w:pStyle w:val="paragraph"/>
        <w:spacing w:before="0" w:beforeAutospacing="0" w:after="120" w:afterAutospacing="0"/>
        <w:ind w:right="90" w:firstLine="567"/>
        <w:jc w:val="both"/>
        <w:textAlignment w:val="baseline"/>
        <w:rPr>
          <w:rStyle w:val="normaltextrun"/>
          <w:sz w:val="26"/>
          <w:szCs w:val="26"/>
          <w:lang w:val="sv-SE"/>
        </w:rPr>
      </w:pPr>
      <w:r w:rsidRPr="007F1D3F">
        <w:rPr>
          <w:rStyle w:val="normaltextrun"/>
          <w:sz w:val="26"/>
          <w:szCs w:val="26"/>
          <w:lang w:val="sv-SE"/>
        </w:rPr>
        <w:t xml:space="preserve">- </w:t>
      </w:r>
      <w:r w:rsidR="00696E67" w:rsidRPr="007F1D3F">
        <w:rPr>
          <w:rStyle w:val="normaltextrun"/>
          <w:sz w:val="26"/>
          <w:szCs w:val="26"/>
          <w:lang w:val="sv-SE"/>
        </w:rPr>
        <w:t>Dự báo nhu cầu sử dụng dịch vụ, đề xuất phương án công nghệ, lựa chọn xây dựng mạng truyền thông, quy hoạch mạng lưới.</w:t>
      </w:r>
    </w:p>
    <w:p w14:paraId="0E6344E0" w14:textId="0CF9C1ED" w:rsidR="008440E2" w:rsidRPr="007F1D3F" w:rsidRDefault="007F2BE9" w:rsidP="001D120D">
      <w:pPr>
        <w:pStyle w:val="paragraph"/>
        <w:spacing w:before="0" w:beforeAutospacing="0" w:after="120" w:afterAutospacing="0"/>
        <w:ind w:right="90" w:firstLine="567"/>
        <w:jc w:val="both"/>
        <w:textAlignment w:val="baseline"/>
        <w:rPr>
          <w:rStyle w:val="normaltextrun"/>
          <w:sz w:val="26"/>
          <w:szCs w:val="26"/>
          <w:lang w:val="sv-SE"/>
        </w:rPr>
      </w:pPr>
      <w:r w:rsidRPr="007F1D3F">
        <w:rPr>
          <w:rStyle w:val="normaltextrun"/>
          <w:sz w:val="26"/>
          <w:szCs w:val="26"/>
          <w:lang w:val="sv-SE"/>
        </w:rPr>
        <w:t xml:space="preserve">- </w:t>
      </w:r>
      <w:r w:rsidR="00696E67" w:rsidRPr="007F1D3F">
        <w:rPr>
          <w:rStyle w:val="normaltextrun"/>
          <w:sz w:val="26"/>
          <w:szCs w:val="26"/>
          <w:lang w:val="sv-SE"/>
        </w:rPr>
        <w:t xml:space="preserve">Đánh giá, lựa chọn giải pháp công nghệ, dịch vụ thông tin liên lạc. Xác định mạng, chuyển mạch, mạng dịch dụ viễn thông, mạng ngoại vi và hệ thống truyền dẫn. Đề xuất giải pháp ngầm hóa các tuyến cáp thông tin nhằm đảm bảo an toàn, an ninh </w:t>
      </w:r>
    </w:p>
    <w:p w14:paraId="0E6807A3" w14:textId="1B74A17E" w:rsidR="00696E67" w:rsidRPr="007F1D3F" w:rsidRDefault="001B2F2B" w:rsidP="001B2F2B">
      <w:pPr>
        <w:tabs>
          <w:tab w:val="left" w:pos="851"/>
        </w:tabs>
        <w:spacing w:before="120" w:after="120" w:line="264" w:lineRule="auto"/>
        <w:jc w:val="both"/>
        <w:outlineLvl w:val="1"/>
        <w:rPr>
          <w:b/>
          <w:i/>
          <w:iCs/>
          <w:sz w:val="26"/>
          <w:szCs w:val="26"/>
          <w:lang w:val="sv-SE"/>
        </w:rPr>
      </w:pPr>
      <w:bookmarkStart w:id="346" w:name="_Toc169595940"/>
      <w:r w:rsidRPr="007F1D3F">
        <w:rPr>
          <w:b/>
          <w:i/>
          <w:iCs/>
          <w:sz w:val="26"/>
          <w:szCs w:val="26"/>
          <w:lang w:val="sv-SE"/>
        </w:rPr>
        <w:t>2.1</w:t>
      </w:r>
      <w:r w:rsidR="008440E2">
        <w:rPr>
          <w:b/>
          <w:i/>
          <w:iCs/>
          <w:sz w:val="26"/>
          <w:szCs w:val="26"/>
          <w:lang w:val="sv-SE"/>
        </w:rPr>
        <w:t>3</w:t>
      </w:r>
      <w:r w:rsidRPr="007F1D3F">
        <w:rPr>
          <w:b/>
          <w:i/>
          <w:iCs/>
          <w:sz w:val="26"/>
          <w:szCs w:val="26"/>
          <w:lang w:val="sv-SE"/>
        </w:rPr>
        <w:t xml:space="preserve">.9. </w:t>
      </w:r>
      <w:r w:rsidR="00696E67" w:rsidRPr="007F1D3F">
        <w:rPr>
          <w:b/>
          <w:i/>
          <w:iCs/>
          <w:sz w:val="26"/>
          <w:szCs w:val="26"/>
          <w:lang w:val="sv-SE"/>
        </w:rPr>
        <w:t>Đề xuất các giải pháp bảo vệ môi trường</w:t>
      </w:r>
      <w:bookmarkEnd w:id="346"/>
    </w:p>
    <w:p w14:paraId="47F9B548" w14:textId="77777777" w:rsidR="00696E67" w:rsidRPr="007F1D3F" w:rsidRDefault="00696E67" w:rsidP="00702EA9">
      <w:pPr>
        <w:pStyle w:val="paragraph"/>
        <w:spacing w:before="0" w:beforeAutospacing="0" w:after="120" w:afterAutospacing="0"/>
        <w:ind w:right="90" w:firstLine="567"/>
        <w:jc w:val="both"/>
        <w:textAlignment w:val="baseline"/>
        <w:rPr>
          <w:rStyle w:val="normaltextrun"/>
          <w:sz w:val="26"/>
          <w:szCs w:val="26"/>
          <w:lang w:val="sv-SE"/>
        </w:rPr>
      </w:pPr>
      <w:r w:rsidRPr="007F1D3F">
        <w:rPr>
          <w:rStyle w:val="normaltextrun"/>
          <w:sz w:val="26"/>
          <w:szCs w:val="26"/>
          <w:lang w:val="sv-SE"/>
        </w:rPr>
        <w:t>Đề xuất các giải pháp bảo vệ ô nhiễm môi trường theo phương án Quy hoạch đề ra.</w:t>
      </w:r>
    </w:p>
    <w:p w14:paraId="51AC666B" w14:textId="6FF73D95" w:rsidR="00696E67" w:rsidRPr="007F1D3F" w:rsidRDefault="001B2F2B" w:rsidP="001B2F2B">
      <w:pPr>
        <w:tabs>
          <w:tab w:val="left" w:pos="851"/>
        </w:tabs>
        <w:spacing w:before="120" w:after="120" w:line="264" w:lineRule="auto"/>
        <w:jc w:val="both"/>
        <w:outlineLvl w:val="1"/>
        <w:rPr>
          <w:b/>
          <w:i/>
          <w:iCs/>
          <w:sz w:val="26"/>
          <w:szCs w:val="26"/>
          <w:lang w:val="sv-SE"/>
        </w:rPr>
      </w:pPr>
      <w:bookmarkStart w:id="347" w:name="_Toc169595941"/>
      <w:r w:rsidRPr="007F1D3F">
        <w:rPr>
          <w:b/>
          <w:i/>
          <w:iCs/>
          <w:sz w:val="26"/>
          <w:szCs w:val="26"/>
          <w:lang w:val="sv-SE"/>
        </w:rPr>
        <w:t>2.1</w:t>
      </w:r>
      <w:r w:rsidR="008440E2">
        <w:rPr>
          <w:b/>
          <w:i/>
          <w:iCs/>
          <w:sz w:val="26"/>
          <w:szCs w:val="26"/>
          <w:lang w:val="sv-SE"/>
        </w:rPr>
        <w:t>3</w:t>
      </w:r>
      <w:r w:rsidRPr="007F1D3F">
        <w:rPr>
          <w:b/>
          <w:i/>
          <w:iCs/>
          <w:sz w:val="26"/>
          <w:szCs w:val="26"/>
          <w:lang w:val="sv-SE"/>
        </w:rPr>
        <w:t xml:space="preserve">.10. </w:t>
      </w:r>
      <w:r w:rsidR="00696E67" w:rsidRPr="007F1D3F">
        <w:rPr>
          <w:b/>
          <w:i/>
          <w:iCs/>
          <w:sz w:val="26"/>
          <w:szCs w:val="26"/>
          <w:lang w:val="sv-SE"/>
        </w:rPr>
        <w:t>Các chương trình dự án ưu tiên đầu tư và nguồn lực thực hiện</w:t>
      </w:r>
      <w:bookmarkEnd w:id="342"/>
      <w:bookmarkEnd w:id="343"/>
      <w:bookmarkEnd w:id="344"/>
      <w:bookmarkEnd w:id="345"/>
      <w:bookmarkEnd w:id="347"/>
    </w:p>
    <w:p w14:paraId="5DE1F9DA" w14:textId="07A2445B" w:rsidR="00696E67" w:rsidRPr="007F1D3F" w:rsidRDefault="007F2BE9" w:rsidP="00702EA9">
      <w:pPr>
        <w:pStyle w:val="paragraph"/>
        <w:spacing w:before="0" w:beforeAutospacing="0" w:after="120" w:afterAutospacing="0"/>
        <w:ind w:right="90" w:firstLine="567"/>
        <w:jc w:val="both"/>
        <w:textAlignment w:val="baseline"/>
        <w:rPr>
          <w:rStyle w:val="normaltextrun"/>
          <w:sz w:val="26"/>
          <w:szCs w:val="26"/>
          <w:lang w:val="sv-SE"/>
        </w:rPr>
      </w:pPr>
      <w:r w:rsidRPr="007F1D3F">
        <w:rPr>
          <w:rStyle w:val="normaltextrun"/>
          <w:sz w:val="26"/>
          <w:szCs w:val="26"/>
          <w:lang w:val="sv-SE"/>
        </w:rPr>
        <w:t xml:space="preserve">- </w:t>
      </w:r>
      <w:r w:rsidR="00696E67" w:rsidRPr="007F1D3F">
        <w:rPr>
          <w:rStyle w:val="normaltextrun"/>
          <w:sz w:val="26"/>
          <w:szCs w:val="26"/>
          <w:lang w:val="sv-SE"/>
        </w:rPr>
        <w:t>Xác định các chương trình dự án ưu tiên thực hiện giai đoạn ngắn hạn</w:t>
      </w:r>
    </w:p>
    <w:p w14:paraId="413AF803" w14:textId="3F317CC9" w:rsidR="00696E67" w:rsidRPr="007F1D3F" w:rsidRDefault="007F2BE9" w:rsidP="00702EA9">
      <w:pPr>
        <w:pStyle w:val="paragraph"/>
        <w:spacing w:before="0" w:beforeAutospacing="0" w:after="120" w:afterAutospacing="0"/>
        <w:ind w:right="90" w:firstLine="567"/>
        <w:jc w:val="both"/>
        <w:textAlignment w:val="baseline"/>
        <w:rPr>
          <w:rStyle w:val="normaltextrun"/>
          <w:sz w:val="26"/>
          <w:szCs w:val="26"/>
          <w:lang w:val="sv-SE"/>
        </w:rPr>
      </w:pPr>
      <w:r w:rsidRPr="007F1D3F">
        <w:rPr>
          <w:rStyle w:val="normaltextrun"/>
          <w:sz w:val="26"/>
          <w:szCs w:val="26"/>
          <w:lang w:val="sv-SE"/>
        </w:rPr>
        <w:t xml:space="preserve">- </w:t>
      </w:r>
      <w:r w:rsidR="00696E67" w:rsidRPr="007F1D3F">
        <w:rPr>
          <w:rStyle w:val="normaltextrun"/>
          <w:sz w:val="26"/>
          <w:szCs w:val="26"/>
          <w:lang w:val="sv-SE"/>
        </w:rPr>
        <w:t xml:space="preserve">Xác định các hạng mục ưu tiên đầu tư cho </w:t>
      </w:r>
      <w:r w:rsidRPr="007F1D3F">
        <w:rPr>
          <w:rStyle w:val="normaltextrun"/>
          <w:sz w:val="26"/>
          <w:szCs w:val="26"/>
          <w:lang w:val="sv-SE"/>
        </w:rPr>
        <w:t>đô thị Hoài Nhơn</w:t>
      </w:r>
      <w:r w:rsidR="00696E67" w:rsidRPr="007F1D3F">
        <w:rPr>
          <w:rStyle w:val="normaltextrun"/>
          <w:sz w:val="26"/>
          <w:szCs w:val="26"/>
          <w:lang w:val="sv-SE"/>
        </w:rPr>
        <w:t xml:space="preserve"> với yêu cầu là các dự án mang ý nghĩa tạo lực như phát triển công nghiệp, thương mại dịch vụ, đô thị và du lịch</w:t>
      </w:r>
      <w:r w:rsidR="00054824" w:rsidRPr="007F1D3F">
        <w:rPr>
          <w:rStyle w:val="normaltextrun"/>
          <w:sz w:val="26"/>
          <w:szCs w:val="26"/>
          <w:lang w:val="sv-SE"/>
        </w:rPr>
        <w:t>.</w:t>
      </w:r>
    </w:p>
    <w:p w14:paraId="0E496070" w14:textId="064DAE99" w:rsidR="00696E67" w:rsidRPr="007F1D3F" w:rsidRDefault="00054824" w:rsidP="00702EA9">
      <w:pPr>
        <w:pStyle w:val="paragraph"/>
        <w:spacing w:before="0" w:beforeAutospacing="0" w:after="120" w:afterAutospacing="0"/>
        <w:ind w:right="90" w:firstLine="567"/>
        <w:jc w:val="both"/>
        <w:textAlignment w:val="baseline"/>
        <w:rPr>
          <w:rStyle w:val="normaltextrun"/>
          <w:sz w:val="26"/>
          <w:szCs w:val="26"/>
          <w:lang w:val="sv-SE"/>
        </w:rPr>
      </w:pPr>
      <w:r w:rsidRPr="007F1D3F">
        <w:rPr>
          <w:rStyle w:val="normaltextrun"/>
          <w:sz w:val="26"/>
          <w:szCs w:val="26"/>
          <w:lang w:val="sv-SE"/>
        </w:rPr>
        <w:t xml:space="preserve">- </w:t>
      </w:r>
      <w:r w:rsidR="00696E67" w:rsidRPr="007F1D3F">
        <w:rPr>
          <w:rStyle w:val="normaltextrun"/>
          <w:sz w:val="26"/>
          <w:szCs w:val="26"/>
          <w:lang w:val="sv-SE"/>
        </w:rPr>
        <w:t>Xác định các khu vực trọng tâm đầu tư, các công trình trọng điểm cần đầu tư: vị trí khu vực hành chính, các hạng mục công trình hạ tầng xã hội, hạ tầng kinh tế ưu tiên đầu tư. Hình thành các chương trình, cụ thể hoá các mục tiêu và các dự án đầu tư phát triển cơ sở hạ tầng kỹ thuật theo thứ tự ưu tiên.</w:t>
      </w:r>
    </w:p>
    <w:p w14:paraId="300557E5" w14:textId="5CA28B6B" w:rsidR="00696E67" w:rsidRPr="007F1D3F" w:rsidRDefault="00054824" w:rsidP="00702EA9">
      <w:pPr>
        <w:pStyle w:val="paragraph"/>
        <w:spacing w:before="0" w:beforeAutospacing="0" w:after="120" w:afterAutospacing="0"/>
        <w:ind w:right="90" w:firstLine="567"/>
        <w:jc w:val="both"/>
        <w:textAlignment w:val="baseline"/>
        <w:rPr>
          <w:rStyle w:val="normaltextrun"/>
          <w:sz w:val="26"/>
          <w:szCs w:val="26"/>
          <w:lang w:val="sv-SE"/>
        </w:rPr>
      </w:pPr>
      <w:r w:rsidRPr="007F1D3F">
        <w:rPr>
          <w:rStyle w:val="normaltextrun"/>
          <w:sz w:val="26"/>
          <w:szCs w:val="26"/>
          <w:lang w:val="sv-SE"/>
        </w:rPr>
        <w:t xml:space="preserve">- </w:t>
      </w:r>
      <w:r w:rsidR="00696E67" w:rsidRPr="007F1D3F">
        <w:rPr>
          <w:rStyle w:val="normaltextrun"/>
          <w:sz w:val="26"/>
          <w:szCs w:val="26"/>
          <w:lang w:val="sv-SE"/>
        </w:rPr>
        <w:t>Đề xuất, kiến nghị nguồn lực thực hiện quy hoạch.</w:t>
      </w:r>
    </w:p>
    <w:p w14:paraId="5809B04D" w14:textId="25534875" w:rsidR="00696E67" w:rsidRPr="007F1D3F" w:rsidRDefault="001B2F2B" w:rsidP="001B2F2B">
      <w:pPr>
        <w:tabs>
          <w:tab w:val="left" w:pos="851"/>
        </w:tabs>
        <w:spacing w:before="120" w:after="120" w:line="264" w:lineRule="auto"/>
        <w:jc w:val="both"/>
        <w:outlineLvl w:val="1"/>
        <w:rPr>
          <w:b/>
          <w:i/>
          <w:iCs/>
          <w:sz w:val="26"/>
          <w:szCs w:val="26"/>
          <w:lang w:val="sv-SE"/>
        </w:rPr>
      </w:pPr>
      <w:bookmarkStart w:id="348" w:name="_Toc370285343"/>
      <w:bookmarkStart w:id="349" w:name="_Toc66726210"/>
      <w:bookmarkStart w:id="350" w:name="_Toc83026303"/>
      <w:bookmarkStart w:id="351" w:name="_Toc169595942"/>
      <w:r w:rsidRPr="007F1D3F">
        <w:rPr>
          <w:b/>
          <w:i/>
          <w:iCs/>
          <w:sz w:val="26"/>
          <w:szCs w:val="26"/>
          <w:lang w:val="sv-SE"/>
        </w:rPr>
        <w:t>2.1</w:t>
      </w:r>
      <w:r w:rsidR="008440E2">
        <w:rPr>
          <w:b/>
          <w:i/>
          <w:iCs/>
          <w:sz w:val="26"/>
          <w:szCs w:val="26"/>
          <w:lang w:val="sv-SE"/>
        </w:rPr>
        <w:t>3</w:t>
      </w:r>
      <w:r w:rsidRPr="007F1D3F">
        <w:rPr>
          <w:b/>
          <w:i/>
          <w:iCs/>
          <w:sz w:val="26"/>
          <w:szCs w:val="26"/>
          <w:lang w:val="sv-SE"/>
        </w:rPr>
        <w:t xml:space="preserve">.11. </w:t>
      </w:r>
      <w:r w:rsidR="00696E67" w:rsidRPr="007F1D3F">
        <w:rPr>
          <w:b/>
          <w:i/>
          <w:iCs/>
          <w:sz w:val="26"/>
          <w:szCs w:val="26"/>
          <w:lang w:val="sv-SE"/>
        </w:rPr>
        <w:t>Lập quy định quản lý theo đồ án Quy hoạch chung</w:t>
      </w:r>
      <w:bookmarkEnd w:id="348"/>
      <w:bookmarkEnd w:id="349"/>
      <w:bookmarkEnd w:id="350"/>
      <w:bookmarkEnd w:id="351"/>
    </w:p>
    <w:p w14:paraId="06BD5816" w14:textId="6048F3F3" w:rsidR="00696E67" w:rsidRPr="007F1D3F" w:rsidRDefault="00054824" w:rsidP="00702EA9">
      <w:pPr>
        <w:pStyle w:val="paragraph"/>
        <w:spacing w:before="0" w:beforeAutospacing="0" w:after="120" w:afterAutospacing="0"/>
        <w:ind w:right="90" w:firstLine="567"/>
        <w:jc w:val="both"/>
        <w:textAlignment w:val="baseline"/>
        <w:rPr>
          <w:rStyle w:val="normaltextrun"/>
          <w:sz w:val="26"/>
          <w:szCs w:val="26"/>
          <w:lang w:val="sv-SE"/>
        </w:rPr>
      </w:pPr>
      <w:r w:rsidRPr="007F1D3F">
        <w:rPr>
          <w:rStyle w:val="normaltextrun"/>
          <w:sz w:val="26"/>
          <w:szCs w:val="26"/>
          <w:lang w:val="sv-SE"/>
        </w:rPr>
        <w:t xml:space="preserve">- </w:t>
      </w:r>
      <w:r w:rsidR="00696E67" w:rsidRPr="007F1D3F">
        <w:rPr>
          <w:rStyle w:val="normaltextrun"/>
          <w:sz w:val="26"/>
          <w:szCs w:val="26"/>
          <w:lang w:val="sv-SE"/>
        </w:rPr>
        <w:t>Quy định chung: Xác định đối tượng áp dụng, phân công quản lý; Quy định về quy mô diện tích và dân số của đô thị; Quy định về quản lý phát triển không gian tổng thể chung toàn thành phố, các trục không gian chính, các khu vực hạn chế phát triển, khu vực không được phép xây dựng, vị trí và mô hình phát triển ngoại thành, xã, điểm dân cư nông thôn; Quy định về quy mô phát triển vùng ngoại thành (công nghiệp, nông nghiệp, lâm nghiệp, du lịch, sinh thái…); Quy định về quy mô khu vực cần bảo tồn và phát triển hạ tầng xã hội, hệ thống hạ tầng kỹ thuật; Các quy định chủ yếu về kiểm soát phát triển và bảo vệ môi trường đô thị đối với hệ sinh thái tự nhiên, địa hình cảnh quan, nguồn nước, không khí, tiếng ồn.</w:t>
      </w:r>
    </w:p>
    <w:p w14:paraId="28E8FCDD" w14:textId="0FE4B6BE" w:rsidR="00696E67" w:rsidRPr="007F1D3F" w:rsidRDefault="00054824" w:rsidP="00702EA9">
      <w:pPr>
        <w:pStyle w:val="paragraph"/>
        <w:spacing w:before="0" w:beforeAutospacing="0" w:after="120" w:afterAutospacing="0"/>
        <w:ind w:right="90" w:firstLine="567"/>
        <w:jc w:val="both"/>
        <w:textAlignment w:val="baseline"/>
        <w:rPr>
          <w:rStyle w:val="normaltextrun"/>
          <w:sz w:val="26"/>
          <w:szCs w:val="26"/>
          <w:lang w:val="sv-SE"/>
        </w:rPr>
      </w:pPr>
      <w:r w:rsidRPr="007F1D3F">
        <w:rPr>
          <w:rStyle w:val="normaltextrun"/>
          <w:sz w:val="26"/>
          <w:szCs w:val="26"/>
          <w:lang w:val="sv-SE"/>
        </w:rPr>
        <w:t xml:space="preserve">- </w:t>
      </w:r>
      <w:r w:rsidR="00696E67" w:rsidRPr="007F1D3F">
        <w:rPr>
          <w:rStyle w:val="normaltextrun"/>
          <w:sz w:val="26"/>
          <w:szCs w:val="26"/>
          <w:lang w:val="sv-SE"/>
        </w:rPr>
        <w:t xml:space="preserve">Quy định cụ thể: về quản lý kiểm soát không gian, kiến trúc, cảnh quan đô thị (khu vực chỉnh trang, cải tạo; khu cần bảo tồn, tôn tạo, chuyển đổi chức năng; khu phát triển mới...), trong đó cần làm rõ ranh giới, quy mô mô diện tích các khu chức năng; </w:t>
      </w:r>
      <w:r w:rsidR="00696E67" w:rsidRPr="007F1D3F">
        <w:rPr>
          <w:rStyle w:val="normaltextrun"/>
          <w:sz w:val="26"/>
          <w:szCs w:val="26"/>
          <w:lang w:val="sv-SE"/>
        </w:rPr>
        <w:lastRenderedPageBreak/>
        <w:t>quy định về mật độ dân cư; chỉ tiêu sử dụng đất quy hoạch đô thị; nguyên tắc phát triển, yêu cầu hạ tầng kỹ thuật, bảo vệ môi trường (làm rõ những nội dung cấm, hạn chế, khuyến khích phát triển); Quy định về phạm vi bảo vệ, hành lang an toàn đối với công trình hạ tầng kỹ thuật chính và công trình ngầm.</w:t>
      </w:r>
    </w:p>
    <w:p w14:paraId="0D397EF5" w14:textId="36A48A1E" w:rsidR="00696E67" w:rsidRPr="007F1D3F" w:rsidRDefault="00054824" w:rsidP="00702EA9">
      <w:pPr>
        <w:pStyle w:val="paragraph"/>
        <w:spacing w:before="0" w:beforeAutospacing="0" w:after="120" w:afterAutospacing="0"/>
        <w:ind w:right="90" w:firstLine="567"/>
        <w:jc w:val="both"/>
        <w:textAlignment w:val="baseline"/>
        <w:rPr>
          <w:sz w:val="26"/>
          <w:szCs w:val="26"/>
          <w:lang w:val="pt-BR"/>
        </w:rPr>
      </w:pPr>
      <w:r w:rsidRPr="007F1D3F">
        <w:rPr>
          <w:rStyle w:val="normaltextrun"/>
          <w:sz w:val="26"/>
          <w:szCs w:val="26"/>
          <w:lang w:val="sv-SE"/>
        </w:rPr>
        <w:t xml:space="preserve">- </w:t>
      </w:r>
      <w:r w:rsidR="00696E67" w:rsidRPr="007F1D3F">
        <w:rPr>
          <w:rStyle w:val="normaltextrun"/>
          <w:sz w:val="26"/>
          <w:szCs w:val="26"/>
          <w:lang w:val="sv-SE"/>
        </w:rPr>
        <w:t>Quy định về tổ chức thực hiện: Các quy định về tính pháp lý, kế hoạch tổ chức thực hiện quy hoạch chung (lập quy hoạch phân khu, quy hoạch chi tiết).</w:t>
      </w:r>
    </w:p>
    <w:p w14:paraId="7BDA86DF" w14:textId="37816691" w:rsidR="005B2A6B" w:rsidRPr="007F1D3F" w:rsidRDefault="005B2A6B" w:rsidP="00AE0801">
      <w:pPr>
        <w:pStyle w:val="ListParagraph"/>
        <w:numPr>
          <w:ilvl w:val="1"/>
          <w:numId w:val="12"/>
        </w:numPr>
        <w:tabs>
          <w:tab w:val="left" w:pos="567"/>
        </w:tabs>
        <w:spacing w:before="120" w:after="120"/>
        <w:ind w:left="426" w:hanging="426"/>
        <w:jc w:val="both"/>
        <w:outlineLvl w:val="1"/>
        <w:rPr>
          <w:b/>
          <w:sz w:val="26"/>
          <w:szCs w:val="26"/>
          <w:lang w:val="pt-BR"/>
        </w:rPr>
      </w:pPr>
      <w:bookmarkStart w:id="352" w:name="_Toc169595943"/>
      <w:r w:rsidRPr="007F1D3F">
        <w:rPr>
          <w:b/>
          <w:sz w:val="26"/>
          <w:szCs w:val="26"/>
          <w:lang w:val="pt-BR"/>
        </w:rPr>
        <w:t>Yêu cầu mức độ điều tra khảo sát, thu thập tài liệu, số liệu, đánh giá hiện trạn</w:t>
      </w:r>
      <w:r w:rsidR="001B2F2B" w:rsidRPr="007F1D3F">
        <w:rPr>
          <w:b/>
          <w:sz w:val="26"/>
          <w:szCs w:val="26"/>
          <w:lang w:val="pt-BR"/>
        </w:rPr>
        <w:t>g</w:t>
      </w:r>
      <w:r w:rsidRPr="007F1D3F">
        <w:rPr>
          <w:b/>
          <w:sz w:val="26"/>
          <w:szCs w:val="26"/>
          <w:lang w:val="pt-BR"/>
        </w:rPr>
        <w:t xml:space="preserve"> đô thị và cơ sở dữ liệu hiện trạng</w:t>
      </w:r>
      <w:bookmarkEnd w:id="352"/>
    </w:p>
    <w:p w14:paraId="7A48A980" w14:textId="02BECB11" w:rsidR="001B2F2B" w:rsidRPr="007F1D3F" w:rsidRDefault="00054824" w:rsidP="001B2F2B">
      <w:pPr>
        <w:pStyle w:val="paragraph"/>
        <w:spacing w:before="0" w:beforeAutospacing="0" w:after="120" w:afterAutospacing="0"/>
        <w:ind w:right="90" w:firstLine="567"/>
        <w:jc w:val="both"/>
        <w:textAlignment w:val="baseline"/>
        <w:rPr>
          <w:rStyle w:val="normaltextrun"/>
          <w:sz w:val="26"/>
          <w:szCs w:val="26"/>
          <w:lang w:val="pt-BR"/>
        </w:rPr>
      </w:pPr>
      <w:r w:rsidRPr="007F1D3F">
        <w:rPr>
          <w:rStyle w:val="normaltextrun"/>
          <w:sz w:val="26"/>
          <w:szCs w:val="26"/>
          <w:lang w:val="pt-BR"/>
        </w:rPr>
        <w:t xml:space="preserve">- </w:t>
      </w:r>
      <w:r w:rsidR="001B2F2B" w:rsidRPr="007F1D3F">
        <w:rPr>
          <w:rStyle w:val="normaltextrun"/>
          <w:sz w:val="26"/>
          <w:szCs w:val="26"/>
          <w:lang w:val="pt-BR"/>
        </w:rPr>
        <w:t xml:space="preserve">Khảo sát, phỏng vấn điều tra để thu thập thêm các thông tin cần thiết liên quan đến tiềm năng và hiện trạng phát triển của </w:t>
      </w:r>
      <w:r w:rsidRPr="007F1D3F">
        <w:rPr>
          <w:rStyle w:val="normaltextrun"/>
          <w:sz w:val="26"/>
          <w:szCs w:val="26"/>
          <w:lang w:val="pt-BR"/>
        </w:rPr>
        <w:t xml:space="preserve">đô thị Hoài Nhơn </w:t>
      </w:r>
      <w:r w:rsidR="001B2F2B" w:rsidRPr="007F1D3F">
        <w:rPr>
          <w:rStyle w:val="normaltextrun"/>
          <w:sz w:val="26"/>
          <w:szCs w:val="26"/>
          <w:lang w:val="pt-BR"/>
        </w:rPr>
        <w:t xml:space="preserve">và các yêu cầu bổ sung từ khảo sát thực tiễn trên địa bàn </w:t>
      </w:r>
      <w:r w:rsidRPr="007F1D3F">
        <w:rPr>
          <w:rStyle w:val="normaltextrun"/>
          <w:sz w:val="26"/>
          <w:szCs w:val="26"/>
          <w:lang w:val="pt-BR"/>
        </w:rPr>
        <w:t>đô thị Hoài Nhơn</w:t>
      </w:r>
      <w:r w:rsidR="001B2F2B" w:rsidRPr="007F1D3F">
        <w:rPr>
          <w:rStyle w:val="normaltextrun"/>
          <w:sz w:val="26"/>
          <w:szCs w:val="26"/>
          <w:lang w:val="pt-BR"/>
        </w:rPr>
        <w:t>.</w:t>
      </w:r>
    </w:p>
    <w:p w14:paraId="509B7F8C" w14:textId="306AFF29" w:rsidR="001B2F2B" w:rsidRPr="007F1D3F" w:rsidRDefault="00054824" w:rsidP="001B2F2B">
      <w:pPr>
        <w:pStyle w:val="paragraph"/>
        <w:spacing w:before="0" w:beforeAutospacing="0" w:after="120" w:afterAutospacing="0"/>
        <w:ind w:right="90" w:firstLine="567"/>
        <w:jc w:val="both"/>
        <w:textAlignment w:val="baseline"/>
        <w:rPr>
          <w:rStyle w:val="normaltextrun"/>
          <w:sz w:val="26"/>
          <w:szCs w:val="26"/>
          <w:lang w:val="pt-BR"/>
        </w:rPr>
      </w:pPr>
      <w:r w:rsidRPr="007F1D3F">
        <w:rPr>
          <w:rStyle w:val="normaltextrun"/>
          <w:sz w:val="26"/>
          <w:szCs w:val="26"/>
          <w:lang w:val="pt-BR"/>
        </w:rPr>
        <w:t xml:space="preserve">- </w:t>
      </w:r>
      <w:r w:rsidR="001B2F2B" w:rsidRPr="007F1D3F">
        <w:rPr>
          <w:rStyle w:val="normaltextrun"/>
          <w:sz w:val="26"/>
          <w:szCs w:val="26"/>
          <w:lang w:val="pt-BR"/>
        </w:rPr>
        <w:t xml:space="preserve">Cập nhật và xử lý dữ liệu trong các văn bản của địa phương; các chỉ tiêu phát triển kinh tế – xã hội – môi trường - đô thị của </w:t>
      </w:r>
      <w:r w:rsidR="000D7D1B" w:rsidRPr="007F1D3F">
        <w:rPr>
          <w:rStyle w:val="normaltextrun"/>
          <w:sz w:val="26"/>
          <w:szCs w:val="26"/>
          <w:lang w:val="pt-BR"/>
        </w:rPr>
        <w:t>đô thị Hoài Nhơn</w:t>
      </w:r>
      <w:r w:rsidR="001B2F2B" w:rsidRPr="007F1D3F">
        <w:rPr>
          <w:rStyle w:val="normaltextrun"/>
          <w:sz w:val="26"/>
          <w:szCs w:val="26"/>
          <w:lang w:val="pt-BR"/>
        </w:rPr>
        <w:t xml:space="preserve"> hiện nay.</w:t>
      </w:r>
    </w:p>
    <w:p w14:paraId="7878F4FF" w14:textId="4068A712" w:rsidR="001B2F2B" w:rsidRPr="007F1D3F" w:rsidRDefault="00054824" w:rsidP="001B2F2B">
      <w:pPr>
        <w:pStyle w:val="paragraph"/>
        <w:spacing w:before="0" w:beforeAutospacing="0" w:after="120" w:afterAutospacing="0"/>
        <w:ind w:right="90" w:firstLine="567"/>
        <w:jc w:val="both"/>
        <w:textAlignment w:val="baseline"/>
        <w:rPr>
          <w:rStyle w:val="normaltextrun"/>
          <w:sz w:val="26"/>
          <w:szCs w:val="26"/>
          <w:lang w:val="pt-BR"/>
        </w:rPr>
      </w:pPr>
      <w:r w:rsidRPr="007F1D3F">
        <w:rPr>
          <w:rStyle w:val="normaltextrun"/>
          <w:sz w:val="26"/>
          <w:szCs w:val="26"/>
          <w:lang w:val="pt-BR"/>
        </w:rPr>
        <w:t xml:space="preserve">- </w:t>
      </w:r>
      <w:r w:rsidR="001B2F2B" w:rsidRPr="007F1D3F">
        <w:rPr>
          <w:rStyle w:val="normaltextrun"/>
          <w:sz w:val="26"/>
          <w:szCs w:val="26"/>
          <w:lang w:val="pt-BR"/>
        </w:rPr>
        <w:t>Cập nhật và xử lý dữ liệu về đánh giá quá trình biến đổi khí hậu, hiện tượng lũ, sụt lún, sạt lở đất… trong giai đoạn tối thiểu 5 năm gần nhất.</w:t>
      </w:r>
    </w:p>
    <w:p w14:paraId="535BE45B" w14:textId="2D21D45C" w:rsidR="001B2F2B" w:rsidRPr="007F1D3F" w:rsidRDefault="00054824" w:rsidP="001B2F2B">
      <w:pPr>
        <w:pStyle w:val="paragraph"/>
        <w:spacing w:before="0" w:beforeAutospacing="0" w:after="120" w:afterAutospacing="0"/>
        <w:ind w:right="90" w:firstLine="567"/>
        <w:jc w:val="both"/>
        <w:textAlignment w:val="baseline"/>
        <w:rPr>
          <w:rStyle w:val="normaltextrun"/>
          <w:sz w:val="26"/>
          <w:szCs w:val="26"/>
          <w:lang w:val="pt-BR"/>
        </w:rPr>
      </w:pPr>
      <w:r w:rsidRPr="007F1D3F">
        <w:rPr>
          <w:rStyle w:val="normaltextrun"/>
          <w:sz w:val="26"/>
          <w:szCs w:val="26"/>
          <w:lang w:val="pt-BR"/>
        </w:rPr>
        <w:t xml:space="preserve">- </w:t>
      </w:r>
      <w:r w:rsidR="001B2F2B" w:rsidRPr="007F1D3F">
        <w:rPr>
          <w:rStyle w:val="normaltextrun"/>
          <w:sz w:val="26"/>
          <w:szCs w:val="26"/>
          <w:lang w:val="pt-BR"/>
        </w:rPr>
        <w:t>Xử lý, tổng hợp và phân tích số liệu, dữ liệu, hệ thống bản đồ…</w:t>
      </w:r>
    </w:p>
    <w:p w14:paraId="07544B82" w14:textId="7B4EDAED" w:rsidR="001B2F2B" w:rsidRPr="007F1D3F" w:rsidRDefault="00054824" w:rsidP="001B2F2B">
      <w:pPr>
        <w:pStyle w:val="paragraph"/>
        <w:spacing w:before="0" w:beforeAutospacing="0" w:after="120" w:afterAutospacing="0"/>
        <w:ind w:right="90" w:firstLine="567"/>
        <w:jc w:val="both"/>
        <w:textAlignment w:val="baseline"/>
        <w:rPr>
          <w:rStyle w:val="normaltextrun"/>
          <w:sz w:val="26"/>
          <w:szCs w:val="26"/>
          <w:lang w:val="pt-BR"/>
        </w:rPr>
      </w:pPr>
      <w:r w:rsidRPr="007F1D3F">
        <w:rPr>
          <w:rStyle w:val="normaltextrun"/>
          <w:sz w:val="26"/>
          <w:szCs w:val="26"/>
          <w:lang w:val="pt-BR"/>
        </w:rPr>
        <w:t xml:space="preserve">- </w:t>
      </w:r>
      <w:r w:rsidR="001B2F2B" w:rsidRPr="007F1D3F">
        <w:rPr>
          <w:rStyle w:val="normaltextrun"/>
          <w:sz w:val="26"/>
          <w:szCs w:val="26"/>
          <w:lang w:val="pt-BR"/>
        </w:rPr>
        <w:t>Xử lý tổng hợp các thông tin và phản hồi các thông tin được cung cấp từ các nội dung đề xuất, từ các cơ quan quản lý quy hoạch, xây dựng, hội nghề nghiệp, chuyên gia, nhà khoa học, nhà đầu tư, người dân.</w:t>
      </w:r>
    </w:p>
    <w:p w14:paraId="47E1628A" w14:textId="5A7998C2" w:rsidR="001B2F2B" w:rsidRPr="007F1D3F" w:rsidRDefault="00054824" w:rsidP="001B2F2B">
      <w:pPr>
        <w:pStyle w:val="paragraph"/>
        <w:spacing w:before="0" w:beforeAutospacing="0" w:after="120" w:afterAutospacing="0"/>
        <w:ind w:right="90" w:firstLine="567"/>
        <w:jc w:val="both"/>
        <w:textAlignment w:val="baseline"/>
        <w:rPr>
          <w:rStyle w:val="normaltextrun"/>
          <w:sz w:val="26"/>
          <w:szCs w:val="26"/>
          <w:lang w:val="pt-BR"/>
        </w:rPr>
      </w:pPr>
      <w:r w:rsidRPr="007F1D3F">
        <w:rPr>
          <w:rStyle w:val="normaltextrun"/>
          <w:sz w:val="26"/>
          <w:szCs w:val="26"/>
          <w:lang w:val="pt-BR"/>
        </w:rPr>
        <w:t xml:space="preserve">- </w:t>
      </w:r>
      <w:r w:rsidR="001B2F2B" w:rsidRPr="007F1D3F">
        <w:rPr>
          <w:rStyle w:val="normaltextrun"/>
          <w:sz w:val="26"/>
          <w:szCs w:val="26"/>
          <w:lang w:val="pt-BR"/>
        </w:rPr>
        <w:t>Xây dựng bảng dữ liệu tổng hợp (phân nhóm số liệu, dữ liệu).</w:t>
      </w:r>
    </w:p>
    <w:p w14:paraId="2C8E1755" w14:textId="68C42C54" w:rsidR="001B2F2B" w:rsidRPr="007F1D3F" w:rsidRDefault="00054824" w:rsidP="001B2F2B">
      <w:pPr>
        <w:pStyle w:val="paragraph"/>
        <w:spacing w:before="0" w:beforeAutospacing="0" w:after="120" w:afterAutospacing="0"/>
        <w:ind w:right="90" w:firstLine="567"/>
        <w:jc w:val="both"/>
        <w:textAlignment w:val="baseline"/>
        <w:rPr>
          <w:rStyle w:val="normaltextrun"/>
          <w:sz w:val="26"/>
          <w:szCs w:val="26"/>
          <w:lang w:val="pt-BR"/>
        </w:rPr>
      </w:pPr>
      <w:r w:rsidRPr="007F1D3F">
        <w:rPr>
          <w:rStyle w:val="normaltextrun"/>
          <w:sz w:val="26"/>
          <w:szCs w:val="26"/>
          <w:lang w:val="pt-BR"/>
        </w:rPr>
        <w:t xml:space="preserve">- </w:t>
      </w:r>
      <w:r w:rsidR="001B2F2B" w:rsidRPr="007F1D3F">
        <w:rPr>
          <w:rStyle w:val="normaltextrun"/>
          <w:sz w:val="26"/>
          <w:szCs w:val="26"/>
          <w:lang w:val="pt-BR"/>
        </w:rPr>
        <w:t>Xây dựng báo cáo tổng hợp kết quả điều tra, khảo sát.</w:t>
      </w:r>
    </w:p>
    <w:p w14:paraId="6221F17E" w14:textId="285A641D" w:rsidR="001B2F2B" w:rsidRPr="007F1D3F" w:rsidRDefault="00054824" w:rsidP="001B2F2B">
      <w:pPr>
        <w:pStyle w:val="paragraph"/>
        <w:spacing w:before="0" w:beforeAutospacing="0" w:after="120" w:afterAutospacing="0"/>
        <w:ind w:right="90" w:firstLine="567"/>
        <w:jc w:val="both"/>
        <w:textAlignment w:val="baseline"/>
        <w:rPr>
          <w:rStyle w:val="normaltextrun"/>
          <w:sz w:val="26"/>
          <w:szCs w:val="26"/>
          <w:lang w:val="pt-BR"/>
        </w:rPr>
      </w:pPr>
      <w:r w:rsidRPr="007F1D3F">
        <w:rPr>
          <w:rStyle w:val="normaltextrun"/>
          <w:sz w:val="26"/>
          <w:szCs w:val="26"/>
          <w:lang w:val="pt-BR"/>
        </w:rPr>
        <w:t xml:space="preserve">- </w:t>
      </w:r>
      <w:r w:rsidR="001B2F2B" w:rsidRPr="007F1D3F">
        <w:rPr>
          <w:rStyle w:val="normaltextrun"/>
          <w:sz w:val="26"/>
          <w:szCs w:val="26"/>
          <w:lang w:val="pt-BR"/>
        </w:rPr>
        <w:t>Kiểm chứng, đánh giá mức độ tin cậy của nguồn thông tin.</w:t>
      </w:r>
    </w:p>
    <w:p w14:paraId="4B3A51E7" w14:textId="04288756" w:rsidR="001B2F2B" w:rsidRPr="007F1D3F" w:rsidRDefault="00054824" w:rsidP="001B2F2B">
      <w:pPr>
        <w:pStyle w:val="paragraph"/>
        <w:spacing w:before="0" w:beforeAutospacing="0" w:after="120" w:afterAutospacing="0"/>
        <w:ind w:right="90" w:firstLine="567"/>
        <w:jc w:val="both"/>
        <w:textAlignment w:val="baseline"/>
        <w:rPr>
          <w:rStyle w:val="normaltextrun"/>
          <w:sz w:val="26"/>
          <w:szCs w:val="26"/>
          <w:lang w:val="pt-BR"/>
        </w:rPr>
      </w:pPr>
      <w:r w:rsidRPr="007F1D3F">
        <w:rPr>
          <w:rStyle w:val="normaltextrun"/>
          <w:sz w:val="26"/>
          <w:szCs w:val="26"/>
          <w:lang w:val="pt-BR"/>
        </w:rPr>
        <w:t xml:space="preserve">- </w:t>
      </w:r>
      <w:r w:rsidR="001B2F2B" w:rsidRPr="007F1D3F">
        <w:rPr>
          <w:rStyle w:val="normaltextrun"/>
          <w:sz w:val="26"/>
          <w:szCs w:val="26"/>
          <w:lang w:val="pt-BR"/>
        </w:rPr>
        <w:t>Xây dựng báo cáo tổng hợp kết quả điều tra, khảo sát.</w:t>
      </w:r>
    </w:p>
    <w:p w14:paraId="0E7B8AF4" w14:textId="5B99342E" w:rsidR="005B2A6B" w:rsidRPr="007F1D3F" w:rsidRDefault="005B2A6B" w:rsidP="00AE0801">
      <w:pPr>
        <w:pStyle w:val="ListParagraph"/>
        <w:numPr>
          <w:ilvl w:val="1"/>
          <w:numId w:val="12"/>
        </w:numPr>
        <w:tabs>
          <w:tab w:val="left" w:pos="567"/>
        </w:tabs>
        <w:spacing w:before="120" w:after="120"/>
        <w:ind w:left="426" w:hanging="426"/>
        <w:jc w:val="both"/>
        <w:outlineLvl w:val="1"/>
        <w:rPr>
          <w:b/>
          <w:sz w:val="26"/>
          <w:szCs w:val="26"/>
          <w:lang w:val="pt-BR"/>
        </w:rPr>
      </w:pPr>
      <w:bookmarkStart w:id="353" w:name="_Toc169595944"/>
      <w:r w:rsidRPr="007F1D3F">
        <w:rPr>
          <w:b/>
          <w:sz w:val="26"/>
          <w:szCs w:val="26"/>
          <w:lang w:val="pt-BR"/>
        </w:rPr>
        <w:t>Một số vấn đề chính cần được giải quyết trong đồ án điều chỉnh</w:t>
      </w:r>
      <w:bookmarkEnd w:id="353"/>
    </w:p>
    <w:p w14:paraId="46A77342" w14:textId="0D6987A1" w:rsidR="006B433D" w:rsidRPr="007F1D3F" w:rsidRDefault="006B433D" w:rsidP="006B433D">
      <w:pPr>
        <w:pStyle w:val="paragraph"/>
        <w:spacing w:before="0" w:beforeAutospacing="0" w:after="120" w:afterAutospacing="0"/>
        <w:ind w:right="90" w:firstLine="567"/>
        <w:jc w:val="both"/>
        <w:textAlignment w:val="baseline"/>
        <w:rPr>
          <w:rStyle w:val="normaltextrun"/>
          <w:i/>
          <w:iCs/>
          <w:sz w:val="26"/>
          <w:szCs w:val="26"/>
        </w:rPr>
      </w:pPr>
      <w:proofErr w:type="spellStart"/>
      <w:r w:rsidRPr="007F1D3F">
        <w:rPr>
          <w:rStyle w:val="normaltextrun"/>
          <w:i/>
          <w:iCs/>
          <w:sz w:val="26"/>
          <w:szCs w:val="26"/>
        </w:rPr>
        <w:t>Về</w:t>
      </w:r>
      <w:proofErr w:type="spellEnd"/>
      <w:r w:rsidRPr="007F1D3F">
        <w:rPr>
          <w:rStyle w:val="normaltextrun"/>
          <w:i/>
          <w:iCs/>
          <w:sz w:val="26"/>
          <w:szCs w:val="26"/>
        </w:rPr>
        <w:t xml:space="preserve"> </w:t>
      </w:r>
      <w:proofErr w:type="spellStart"/>
      <w:r w:rsidRPr="007F1D3F">
        <w:rPr>
          <w:rStyle w:val="normaltextrun"/>
          <w:i/>
          <w:iCs/>
          <w:sz w:val="26"/>
          <w:szCs w:val="26"/>
        </w:rPr>
        <w:t>đánh</w:t>
      </w:r>
      <w:proofErr w:type="spellEnd"/>
      <w:r w:rsidRPr="007F1D3F">
        <w:rPr>
          <w:rStyle w:val="normaltextrun"/>
          <w:i/>
          <w:iCs/>
          <w:sz w:val="26"/>
          <w:szCs w:val="26"/>
        </w:rPr>
        <w:t xml:space="preserve"> </w:t>
      </w:r>
      <w:proofErr w:type="spellStart"/>
      <w:r w:rsidRPr="007F1D3F">
        <w:rPr>
          <w:rStyle w:val="normaltextrun"/>
          <w:i/>
          <w:iCs/>
          <w:sz w:val="26"/>
          <w:szCs w:val="26"/>
        </w:rPr>
        <w:t>giá</w:t>
      </w:r>
      <w:proofErr w:type="spellEnd"/>
      <w:r w:rsidRPr="007F1D3F">
        <w:rPr>
          <w:rStyle w:val="normaltextrun"/>
          <w:i/>
          <w:iCs/>
          <w:sz w:val="26"/>
          <w:szCs w:val="26"/>
        </w:rPr>
        <w:t xml:space="preserve"> </w:t>
      </w:r>
      <w:proofErr w:type="spellStart"/>
      <w:r w:rsidRPr="007F1D3F">
        <w:rPr>
          <w:rStyle w:val="normaltextrun"/>
          <w:i/>
          <w:iCs/>
          <w:sz w:val="26"/>
          <w:szCs w:val="26"/>
        </w:rPr>
        <w:t>rà</w:t>
      </w:r>
      <w:proofErr w:type="spellEnd"/>
      <w:r w:rsidRPr="007F1D3F">
        <w:rPr>
          <w:rStyle w:val="normaltextrun"/>
          <w:i/>
          <w:iCs/>
          <w:sz w:val="26"/>
          <w:szCs w:val="26"/>
        </w:rPr>
        <w:t xml:space="preserve"> </w:t>
      </w:r>
      <w:proofErr w:type="spellStart"/>
      <w:r w:rsidRPr="007F1D3F">
        <w:rPr>
          <w:rStyle w:val="normaltextrun"/>
          <w:i/>
          <w:iCs/>
          <w:sz w:val="26"/>
          <w:szCs w:val="26"/>
        </w:rPr>
        <w:t>soát</w:t>
      </w:r>
      <w:proofErr w:type="spellEnd"/>
      <w:r w:rsidRPr="007F1D3F">
        <w:rPr>
          <w:rStyle w:val="normaltextrun"/>
          <w:i/>
          <w:iCs/>
          <w:sz w:val="26"/>
          <w:szCs w:val="26"/>
        </w:rPr>
        <w:t xml:space="preserve"> </w:t>
      </w:r>
      <w:proofErr w:type="spellStart"/>
      <w:r w:rsidRPr="007F1D3F">
        <w:rPr>
          <w:rStyle w:val="normaltextrun"/>
          <w:i/>
          <w:iCs/>
          <w:sz w:val="26"/>
          <w:szCs w:val="26"/>
        </w:rPr>
        <w:t>hiện</w:t>
      </w:r>
      <w:proofErr w:type="spellEnd"/>
      <w:r w:rsidRPr="007F1D3F">
        <w:rPr>
          <w:rStyle w:val="normaltextrun"/>
          <w:i/>
          <w:iCs/>
          <w:sz w:val="26"/>
          <w:szCs w:val="26"/>
        </w:rPr>
        <w:t xml:space="preserve"> </w:t>
      </w:r>
      <w:proofErr w:type="spellStart"/>
      <w:r w:rsidRPr="007F1D3F">
        <w:rPr>
          <w:rStyle w:val="normaltextrun"/>
          <w:i/>
          <w:iCs/>
          <w:sz w:val="26"/>
          <w:szCs w:val="26"/>
        </w:rPr>
        <w:t>trạng</w:t>
      </w:r>
      <w:proofErr w:type="spellEnd"/>
      <w:r w:rsidRPr="007F1D3F">
        <w:rPr>
          <w:rStyle w:val="normaltextrun"/>
          <w:i/>
          <w:iCs/>
          <w:sz w:val="26"/>
          <w:szCs w:val="26"/>
        </w:rPr>
        <w:t xml:space="preserve"> </w:t>
      </w:r>
    </w:p>
    <w:p w14:paraId="20FD8EB5" w14:textId="50ED4F28" w:rsidR="006B433D" w:rsidRPr="007F1D3F" w:rsidRDefault="006B433D" w:rsidP="006B433D">
      <w:pPr>
        <w:pStyle w:val="paragraph"/>
        <w:spacing w:before="0" w:beforeAutospacing="0" w:after="120" w:afterAutospacing="0"/>
        <w:ind w:right="90" w:firstLine="567"/>
        <w:jc w:val="both"/>
        <w:textAlignment w:val="baseline"/>
        <w:rPr>
          <w:rStyle w:val="normaltextrun"/>
          <w:sz w:val="26"/>
          <w:szCs w:val="26"/>
        </w:rPr>
      </w:pPr>
      <w:proofErr w:type="spellStart"/>
      <w:r w:rsidRPr="007F1D3F">
        <w:rPr>
          <w:rStyle w:val="normaltextrun"/>
          <w:sz w:val="26"/>
          <w:szCs w:val="26"/>
        </w:rPr>
        <w:t>Rà</w:t>
      </w:r>
      <w:proofErr w:type="spellEnd"/>
      <w:r w:rsidRPr="007F1D3F">
        <w:rPr>
          <w:rStyle w:val="normaltextrun"/>
          <w:sz w:val="26"/>
          <w:szCs w:val="26"/>
        </w:rPr>
        <w:t xml:space="preserve"> </w:t>
      </w:r>
      <w:proofErr w:type="spellStart"/>
      <w:r w:rsidRPr="007F1D3F">
        <w:rPr>
          <w:rStyle w:val="normaltextrun"/>
          <w:sz w:val="26"/>
          <w:szCs w:val="26"/>
        </w:rPr>
        <w:t>soát</w:t>
      </w:r>
      <w:proofErr w:type="spellEnd"/>
      <w:r w:rsidRPr="007F1D3F">
        <w:rPr>
          <w:rStyle w:val="normaltextrun"/>
          <w:sz w:val="26"/>
          <w:szCs w:val="26"/>
        </w:rPr>
        <w:t xml:space="preserve">, </w:t>
      </w:r>
      <w:proofErr w:type="spellStart"/>
      <w:r w:rsidRPr="007F1D3F">
        <w:rPr>
          <w:rStyle w:val="normaltextrun"/>
          <w:sz w:val="26"/>
          <w:szCs w:val="26"/>
        </w:rPr>
        <w:t>đánh</w:t>
      </w:r>
      <w:proofErr w:type="spellEnd"/>
      <w:r w:rsidRPr="007F1D3F">
        <w:rPr>
          <w:rStyle w:val="normaltextrun"/>
          <w:sz w:val="26"/>
          <w:szCs w:val="26"/>
        </w:rPr>
        <w:t xml:space="preserve"> </w:t>
      </w:r>
      <w:proofErr w:type="spellStart"/>
      <w:r w:rsidRPr="007F1D3F">
        <w:rPr>
          <w:rStyle w:val="normaltextrun"/>
          <w:sz w:val="26"/>
          <w:szCs w:val="26"/>
        </w:rPr>
        <w:t>giá</w:t>
      </w:r>
      <w:proofErr w:type="spellEnd"/>
      <w:r w:rsidRPr="007F1D3F">
        <w:rPr>
          <w:rStyle w:val="normaltextrun"/>
          <w:sz w:val="26"/>
          <w:szCs w:val="26"/>
        </w:rPr>
        <w:t xml:space="preserve"> </w:t>
      </w:r>
      <w:proofErr w:type="spellStart"/>
      <w:r w:rsidRPr="007F1D3F">
        <w:rPr>
          <w:rStyle w:val="normaltextrun"/>
          <w:sz w:val="26"/>
          <w:szCs w:val="26"/>
        </w:rPr>
        <w:t>thực</w:t>
      </w:r>
      <w:proofErr w:type="spellEnd"/>
      <w:r w:rsidRPr="007F1D3F">
        <w:rPr>
          <w:rStyle w:val="normaltextrun"/>
          <w:sz w:val="26"/>
          <w:szCs w:val="26"/>
        </w:rPr>
        <w:t xml:space="preserve"> </w:t>
      </w:r>
      <w:proofErr w:type="spellStart"/>
      <w:r w:rsidRPr="007F1D3F">
        <w:rPr>
          <w:rStyle w:val="normaltextrun"/>
          <w:sz w:val="26"/>
          <w:szCs w:val="26"/>
        </w:rPr>
        <w:t>hiện</w:t>
      </w:r>
      <w:proofErr w:type="spellEnd"/>
      <w:r w:rsidRPr="007F1D3F">
        <w:rPr>
          <w:rStyle w:val="normaltextrun"/>
          <w:sz w:val="26"/>
          <w:szCs w:val="26"/>
        </w:rPr>
        <w:t xml:space="preserve"> </w:t>
      </w:r>
      <w:proofErr w:type="spellStart"/>
      <w:r w:rsidRPr="007F1D3F">
        <w:rPr>
          <w:rStyle w:val="normaltextrun"/>
          <w:sz w:val="26"/>
          <w:szCs w:val="26"/>
        </w:rPr>
        <w:t>Đồ</w:t>
      </w:r>
      <w:proofErr w:type="spellEnd"/>
      <w:r w:rsidRPr="007F1D3F">
        <w:rPr>
          <w:rStyle w:val="normaltextrun"/>
          <w:sz w:val="26"/>
          <w:szCs w:val="26"/>
        </w:rPr>
        <w:t xml:space="preserve"> </w:t>
      </w:r>
      <w:proofErr w:type="spellStart"/>
      <w:r w:rsidRPr="007F1D3F">
        <w:rPr>
          <w:rStyle w:val="normaltextrun"/>
          <w:sz w:val="26"/>
          <w:szCs w:val="26"/>
        </w:rPr>
        <w:t>án</w:t>
      </w:r>
      <w:proofErr w:type="spellEnd"/>
      <w:r w:rsidRPr="007F1D3F">
        <w:rPr>
          <w:rStyle w:val="normaltextrun"/>
          <w:sz w:val="26"/>
          <w:szCs w:val="26"/>
        </w:rPr>
        <w:t xml:space="preserve"> Quy </w:t>
      </w:r>
      <w:proofErr w:type="spellStart"/>
      <w:r w:rsidRPr="007F1D3F">
        <w:rPr>
          <w:rStyle w:val="normaltextrun"/>
          <w:sz w:val="26"/>
          <w:szCs w:val="26"/>
        </w:rPr>
        <w:t>hoạch</w:t>
      </w:r>
      <w:proofErr w:type="spellEnd"/>
      <w:r w:rsidRPr="007F1D3F">
        <w:rPr>
          <w:rStyle w:val="normaltextrun"/>
          <w:sz w:val="26"/>
          <w:szCs w:val="26"/>
        </w:rPr>
        <w:t xml:space="preserve"> </w:t>
      </w:r>
      <w:proofErr w:type="spellStart"/>
      <w:r w:rsidRPr="007F1D3F">
        <w:rPr>
          <w:rStyle w:val="normaltextrun"/>
          <w:sz w:val="26"/>
          <w:szCs w:val="26"/>
        </w:rPr>
        <w:t>chung</w:t>
      </w:r>
      <w:proofErr w:type="spellEnd"/>
      <w:r w:rsidRPr="007F1D3F">
        <w:rPr>
          <w:rStyle w:val="normaltextrun"/>
          <w:sz w:val="26"/>
          <w:szCs w:val="26"/>
        </w:rPr>
        <w:t xml:space="preserve"> </w:t>
      </w:r>
      <w:proofErr w:type="spellStart"/>
      <w:r w:rsidR="005F11C9" w:rsidRPr="007F1D3F">
        <w:rPr>
          <w:rStyle w:val="normaltextrun"/>
          <w:sz w:val="26"/>
          <w:szCs w:val="26"/>
        </w:rPr>
        <w:t>xây</w:t>
      </w:r>
      <w:proofErr w:type="spellEnd"/>
      <w:r w:rsidR="005F11C9" w:rsidRPr="007F1D3F">
        <w:rPr>
          <w:rStyle w:val="normaltextrun"/>
          <w:sz w:val="26"/>
          <w:szCs w:val="26"/>
        </w:rPr>
        <w:t xml:space="preserve"> </w:t>
      </w:r>
      <w:proofErr w:type="spellStart"/>
      <w:r w:rsidR="005F11C9" w:rsidRPr="007F1D3F">
        <w:rPr>
          <w:rStyle w:val="normaltextrun"/>
          <w:sz w:val="26"/>
          <w:szCs w:val="26"/>
        </w:rPr>
        <w:t>dựng</w:t>
      </w:r>
      <w:proofErr w:type="spellEnd"/>
      <w:r w:rsidR="005F11C9" w:rsidRPr="007F1D3F">
        <w:rPr>
          <w:rStyle w:val="normaltextrun"/>
          <w:sz w:val="26"/>
          <w:szCs w:val="26"/>
        </w:rPr>
        <w:t xml:space="preserve"> </w:t>
      </w:r>
      <w:proofErr w:type="spellStart"/>
      <w:r w:rsidR="005F11C9" w:rsidRPr="007F1D3F">
        <w:rPr>
          <w:rStyle w:val="normaltextrun"/>
          <w:sz w:val="26"/>
          <w:szCs w:val="26"/>
        </w:rPr>
        <w:t>đ</w:t>
      </w:r>
      <w:r w:rsidRPr="007F1D3F">
        <w:rPr>
          <w:rStyle w:val="normaltextrun"/>
          <w:sz w:val="26"/>
          <w:szCs w:val="26"/>
        </w:rPr>
        <w:t>ô</w:t>
      </w:r>
      <w:proofErr w:type="spellEnd"/>
      <w:r w:rsidRPr="007F1D3F">
        <w:rPr>
          <w:rStyle w:val="normaltextrun"/>
          <w:sz w:val="26"/>
          <w:szCs w:val="26"/>
        </w:rPr>
        <w:t xml:space="preserve"> </w:t>
      </w:r>
      <w:proofErr w:type="spellStart"/>
      <w:r w:rsidRPr="007F1D3F">
        <w:rPr>
          <w:rStyle w:val="normaltextrun"/>
          <w:sz w:val="26"/>
          <w:szCs w:val="26"/>
        </w:rPr>
        <w:t>thị</w:t>
      </w:r>
      <w:proofErr w:type="spellEnd"/>
      <w:r w:rsidRPr="007F1D3F">
        <w:rPr>
          <w:rStyle w:val="normaltextrun"/>
          <w:sz w:val="26"/>
          <w:szCs w:val="26"/>
        </w:rPr>
        <w:t xml:space="preserve"> </w:t>
      </w:r>
      <w:r w:rsidR="005F11C9" w:rsidRPr="007F1D3F">
        <w:rPr>
          <w:rStyle w:val="normaltextrun"/>
          <w:sz w:val="26"/>
          <w:szCs w:val="26"/>
        </w:rPr>
        <w:t xml:space="preserve">Hoài </w:t>
      </w:r>
      <w:proofErr w:type="spellStart"/>
      <w:r w:rsidR="005F11C9" w:rsidRPr="007F1D3F">
        <w:rPr>
          <w:rStyle w:val="normaltextrun"/>
          <w:sz w:val="26"/>
          <w:szCs w:val="26"/>
        </w:rPr>
        <w:t>Nhơn</w:t>
      </w:r>
      <w:proofErr w:type="spellEnd"/>
      <w:r w:rsidR="009A18CC" w:rsidRPr="007F1D3F">
        <w:rPr>
          <w:rStyle w:val="normaltextrun"/>
          <w:sz w:val="26"/>
          <w:szCs w:val="26"/>
        </w:rPr>
        <w:t xml:space="preserve">, </w:t>
      </w:r>
      <w:proofErr w:type="spellStart"/>
      <w:r w:rsidR="009A18CC" w:rsidRPr="007F1D3F">
        <w:rPr>
          <w:rStyle w:val="normaltextrun"/>
          <w:sz w:val="26"/>
          <w:szCs w:val="26"/>
        </w:rPr>
        <w:t>tỉnh</w:t>
      </w:r>
      <w:proofErr w:type="spellEnd"/>
      <w:r w:rsidR="009A18CC" w:rsidRPr="007F1D3F">
        <w:rPr>
          <w:rStyle w:val="normaltextrun"/>
          <w:sz w:val="26"/>
          <w:szCs w:val="26"/>
        </w:rPr>
        <w:t xml:space="preserve"> Bình Định</w:t>
      </w:r>
      <w:r w:rsidRPr="007F1D3F">
        <w:rPr>
          <w:rStyle w:val="normaltextrun"/>
          <w:sz w:val="26"/>
          <w:szCs w:val="26"/>
        </w:rPr>
        <w:t xml:space="preserve"> </w:t>
      </w:r>
      <w:proofErr w:type="spellStart"/>
      <w:r w:rsidRPr="007F1D3F">
        <w:rPr>
          <w:rStyle w:val="normaltextrun"/>
          <w:sz w:val="26"/>
          <w:szCs w:val="26"/>
        </w:rPr>
        <w:t>đến</w:t>
      </w:r>
      <w:proofErr w:type="spellEnd"/>
      <w:r w:rsidRPr="007F1D3F">
        <w:rPr>
          <w:rStyle w:val="normaltextrun"/>
          <w:sz w:val="26"/>
          <w:szCs w:val="26"/>
        </w:rPr>
        <w:t xml:space="preserve"> </w:t>
      </w:r>
      <w:proofErr w:type="spellStart"/>
      <w:r w:rsidRPr="007F1D3F">
        <w:rPr>
          <w:rStyle w:val="normaltextrun"/>
          <w:sz w:val="26"/>
          <w:szCs w:val="26"/>
        </w:rPr>
        <w:t>năm</w:t>
      </w:r>
      <w:proofErr w:type="spellEnd"/>
      <w:r w:rsidRPr="007F1D3F">
        <w:rPr>
          <w:rStyle w:val="normaltextrun"/>
          <w:sz w:val="26"/>
          <w:szCs w:val="26"/>
        </w:rPr>
        <w:t xml:space="preserve"> 203</w:t>
      </w:r>
      <w:r w:rsidR="005F11C9" w:rsidRPr="007F1D3F">
        <w:rPr>
          <w:rStyle w:val="normaltextrun"/>
          <w:sz w:val="26"/>
          <w:szCs w:val="26"/>
        </w:rPr>
        <w:t>5</w:t>
      </w:r>
      <w:r w:rsidRPr="007F1D3F">
        <w:rPr>
          <w:rStyle w:val="normaltextrun"/>
          <w:sz w:val="26"/>
          <w:szCs w:val="26"/>
        </w:rPr>
        <w:t xml:space="preserve"> </w:t>
      </w:r>
      <w:proofErr w:type="spellStart"/>
      <w:r w:rsidRPr="007F1D3F">
        <w:rPr>
          <w:rStyle w:val="normaltextrun"/>
          <w:sz w:val="26"/>
          <w:szCs w:val="26"/>
        </w:rPr>
        <w:t>đã</w:t>
      </w:r>
      <w:proofErr w:type="spellEnd"/>
      <w:r w:rsidRPr="007F1D3F">
        <w:rPr>
          <w:rStyle w:val="normaltextrun"/>
          <w:sz w:val="26"/>
          <w:szCs w:val="26"/>
        </w:rPr>
        <w:t xml:space="preserve"> </w:t>
      </w:r>
      <w:proofErr w:type="spellStart"/>
      <w:r w:rsidRPr="007F1D3F">
        <w:rPr>
          <w:rStyle w:val="normaltextrun"/>
          <w:sz w:val="26"/>
          <w:szCs w:val="26"/>
        </w:rPr>
        <w:t>được</w:t>
      </w:r>
      <w:proofErr w:type="spellEnd"/>
      <w:r w:rsidRPr="007F1D3F">
        <w:rPr>
          <w:rStyle w:val="normaltextrun"/>
          <w:sz w:val="26"/>
          <w:szCs w:val="26"/>
        </w:rPr>
        <w:t xml:space="preserve"> </w:t>
      </w:r>
      <w:proofErr w:type="spellStart"/>
      <w:r w:rsidRPr="007F1D3F">
        <w:rPr>
          <w:rStyle w:val="normaltextrun"/>
          <w:sz w:val="26"/>
          <w:szCs w:val="26"/>
        </w:rPr>
        <w:t>phê</w:t>
      </w:r>
      <w:proofErr w:type="spellEnd"/>
      <w:r w:rsidRPr="007F1D3F">
        <w:rPr>
          <w:rStyle w:val="normaltextrun"/>
          <w:sz w:val="26"/>
          <w:szCs w:val="26"/>
        </w:rPr>
        <w:t xml:space="preserve"> </w:t>
      </w:r>
      <w:proofErr w:type="spellStart"/>
      <w:r w:rsidRPr="007F1D3F">
        <w:rPr>
          <w:rStyle w:val="normaltextrun"/>
          <w:sz w:val="26"/>
          <w:szCs w:val="26"/>
        </w:rPr>
        <w:t>duyệt</w:t>
      </w:r>
      <w:proofErr w:type="spellEnd"/>
      <w:r w:rsidRPr="007F1D3F">
        <w:rPr>
          <w:rStyle w:val="normaltextrun"/>
          <w:sz w:val="26"/>
          <w:szCs w:val="26"/>
        </w:rPr>
        <w:t xml:space="preserve"> </w:t>
      </w:r>
      <w:proofErr w:type="spellStart"/>
      <w:r w:rsidRPr="007F1D3F">
        <w:rPr>
          <w:rStyle w:val="normaltextrun"/>
          <w:sz w:val="26"/>
          <w:szCs w:val="26"/>
        </w:rPr>
        <w:t>và</w:t>
      </w:r>
      <w:proofErr w:type="spellEnd"/>
      <w:r w:rsidRPr="007F1D3F">
        <w:rPr>
          <w:rStyle w:val="normaltextrun"/>
          <w:sz w:val="26"/>
          <w:szCs w:val="26"/>
        </w:rPr>
        <w:t xml:space="preserve"> </w:t>
      </w:r>
      <w:proofErr w:type="spellStart"/>
      <w:r w:rsidRPr="007F1D3F">
        <w:rPr>
          <w:rStyle w:val="normaltextrun"/>
          <w:sz w:val="26"/>
          <w:szCs w:val="26"/>
        </w:rPr>
        <w:t>các</w:t>
      </w:r>
      <w:proofErr w:type="spellEnd"/>
      <w:r w:rsidRPr="007F1D3F">
        <w:rPr>
          <w:rStyle w:val="normaltextrun"/>
          <w:sz w:val="26"/>
          <w:szCs w:val="26"/>
        </w:rPr>
        <w:t xml:space="preserve"> </w:t>
      </w:r>
      <w:proofErr w:type="spellStart"/>
      <w:r w:rsidRPr="007F1D3F">
        <w:rPr>
          <w:rStyle w:val="normaltextrun"/>
          <w:sz w:val="26"/>
          <w:szCs w:val="26"/>
        </w:rPr>
        <w:t>quy</w:t>
      </w:r>
      <w:proofErr w:type="spellEnd"/>
      <w:r w:rsidRPr="007F1D3F">
        <w:rPr>
          <w:rStyle w:val="normaltextrun"/>
          <w:sz w:val="26"/>
          <w:szCs w:val="26"/>
        </w:rPr>
        <w:t xml:space="preserve"> </w:t>
      </w:r>
      <w:proofErr w:type="spellStart"/>
      <w:r w:rsidRPr="007F1D3F">
        <w:rPr>
          <w:rStyle w:val="normaltextrun"/>
          <w:sz w:val="26"/>
          <w:szCs w:val="26"/>
        </w:rPr>
        <w:t>hoạch</w:t>
      </w:r>
      <w:proofErr w:type="spellEnd"/>
      <w:r w:rsidRPr="007F1D3F">
        <w:rPr>
          <w:rStyle w:val="normaltextrun"/>
          <w:sz w:val="26"/>
          <w:szCs w:val="26"/>
        </w:rPr>
        <w:t xml:space="preserve"> </w:t>
      </w:r>
      <w:proofErr w:type="spellStart"/>
      <w:r w:rsidRPr="007F1D3F">
        <w:rPr>
          <w:rStyle w:val="normaltextrun"/>
          <w:sz w:val="26"/>
          <w:szCs w:val="26"/>
        </w:rPr>
        <w:t>chuyên</w:t>
      </w:r>
      <w:proofErr w:type="spellEnd"/>
      <w:r w:rsidRPr="007F1D3F">
        <w:rPr>
          <w:rStyle w:val="normaltextrun"/>
          <w:sz w:val="26"/>
          <w:szCs w:val="26"/>
        </w:rPr>
        <w:t xml:space="preserve"> </w:t>
      </w:r>
      <w:proofErr w:type="spellStart"/>
      <w:r w:rsidRPr="007F1D3F">
        <w:rPr>
          <w:rStyle w:val="normaltextrun"/>
          <w:sz w:val="26"/>
          <w:szCs w:val="26"/>
        </w:rPr>
        <w:t>ngành</w:t>
      </w:r>
      <w:proofErr w:type="spellEnd"/>
      <w:r w:rsidRPr="007F1D3F">
        <w:rPr>
          <w:rStyle w:val="normaltextrun"/>
          <w:sz w:val="26"/>
          <w:szCs w:val="26"/>
        </w:rPr>
        <w:t xml:space="preserve"> </w:t>
      </w:r>
      <w:proofErr w:type="spellStart"/>
      <w:r w:rsidRPr="007F1D3F">
        <w:rPr>
          <w:rStyle w:val="normaltextrun"/>
          <w:sz w:val="26"/>
          <w:szCs w:val="26"/>
        </w:rPr>
        <w:t>đã</w:t>
      </w:r>
      <w:proofErr w:type="spellEnd"/>
      <w:r w:rsidRPr="007F1D3F">
        <w:rPr>
          <w:rStyle w:val="normaltextrun"/>
          <w:sz w:val="26"/>
          <w:szCs w:val="26"/>
        </w:rPr>
        <w:t xml:space="preserve"> </w:t>
      </w:r>
      <w:proofErr w:type="spellStart"/>
      <w:r w:rsidRPr="007F1D3F">
        <w:rPr>
          <w:rStyle w:val="normaltextrun"/>
          <w:sz w:val="26"/>
          <w:szCs w:val="26"/>
        </w:rPr>
        <w:t>được</w:t>
      </w:r>
      <w:proofErr w:type="spellEnd"/>
      <w:r w:rsidRPr="007F1D3F">
        <w:rPr>
          <w:rStyle w:val="normaltextrun"/>
          <w:sz w:val="26"/>
          <w:szCs w:val="26"/>
        </w:rPr>
        <w:t xml:space="preserve"> </w:t>
      </w:r>
      <w:proofErr w:type="spellStart"/>
      <w:r w:rsidRPr="007F1D3F">
        <w:rPr>
          <w:rStyle w:val="normaltextrun"/>
          <w:sz w:val="26"/>
          <w:szCs w:val="26"/>
        </w:rPr>
        <w:t>duyệt</w:t>
      </w:r>
      <w:proofErr w:type="spellEnd"/>
      <w:r w:rsidRPr="007F1D3F">
        <w:rPr>
          <w:rStyle w:val="normaltextrun"/>
          <w:sz w:val="26"/>
          <w:szCs w:val="26"/>
        </w:rPr>
        <w:t xml:space="preserve"> </w:t>
      </w:r>
      <w:proofErr w:type="spellStart"/>
      <w:r w:rsidRPr="007F1D3F">
        <w:rPr>
          <w:rStyle w:val="normaltextrun"/>
          <w:sz w:val="26"/>
          <w:szCs w:val="26"/>
        </w:rPr>
        <w:t>để</w:t>
      </w:r>
      <w:proofErr w:type="spellEnd"/>
      <w:r w:rsidRPr="007F1D3F">
        <w:rPr>
          <w:rStyle w:val="normaltextrun"/>
          <w:sz w:val="26"/>
          <w:szCs w:val="26"/>
        </w:rPr>
        <w:t xml:space="preserve"> </w:t>
      </w:r>
      <w:proofErr w:type="spellStart"/>
      <w:r w:rsidRPr="007F1D3F">
        <w:rPr>
          <w:rStyle w:val="normaltextrun"/>
          <w:sz w:val="26"/>
          <w:szCs w:val="26"/>
        </w:rPr>
        <w:t>xác</w:t>
      </w:r>
      <w:proofErr w:type="spellEnd"/>
      <w:r w:rsidRPr="007F1D3F">
        <w:rPr>
          <w:rStyle w:val="normaltextrun"/>
          <w:sz w:val="26"/>
          <w:szCs w:val="26"/>
        </w:rPr>
        <w:t xml:space="preserve"> </w:t>
      </w:r>
      <w:proofErr w:type="spellStart"/>
      <w:r w:rsidRPr="007F1D3F">
        <w:rPr>
          <w:rStyle w:val="normaltextrun"/>
          <w:sz w:val="26"/>
          <w:szCs w:val="26"/>
        </w:rPr>
        <w:t>định</w:t>
      </w:r>
      <w:proofErr w:type="spellEnd"/>
      <w:r w:rsidRPr="007F1D3F">
        <w:rPr>
          <w:rStyle w:val="normaltextrun"/>
          <w:sz w:val="26"/>
          <w:szCs w:val="26"/>
        </w:rPr>
        <w:t xml:space="preserve"> </w:t>
      </w:r>
      <w:proofErr w:type="spellStart"/>
      <w:r w:rsidRPr="007F1D3F">
        <w:rPr>
          <w:rStyle w:val="normaltextrun"/>
          <w:sz w:val="26"/>
          <w:szCs w:val="26"/>
        </w:rPr>
        <w:t>các</w:t>
      </w:r>
      <w:proofErr w:type="spellEnd"/>
      <w:r w:rsidRPr="007F1D3F">
        <w:rPr>
          <w:rStyle w:val="normaltextrun"/>
          <w:sz w:val="26"/>
          <w:szCs w:val="26"/>
        </w:rPr>
        <w:t xml:space="preserve"> </w:t>
      </w:r>
      <w:proofErr w:type="spellStart"/>
      <w:r w:rsidRPr="007F1D3F">
        <w:rPr>
          <w:rStyle w:val="normaltextrun"/>
          <w:sz w:val="26"/>
          <w:szCs w:val="26"/>
        </w:rPr>
        <w:t>nội</w:t>
      </w:r>
      <w:proofErr w:type="spellEnd"/>
      <w:r w:rsidRPr="007F1D3F">
        <w:rPr>
          <w:rStyle w:val="normaltextrun"/>
          <w:sz w:val="26"/>
          <w:szCs w:val="26"/>
        </w:rPr>
        <w:t xml:space="preserve"> dung </w:t>
      </w:r>
      <w:proofErr w:type="spellStart"/>
      <w:r w:rsidRPr="007F1D3F">
        <w:rPr>
          <w:rStyle w:val="normaltextrun"/>
          <w:sz w:val="26"/>
          <w:szCs w:val="26"/>
        </w:rPr>
        <w:t>còn</w:t>
      </w:r>
      <w:proofErr w:type="spellEnd"/>
      <w:r w:rsidRPr="007F1D3F">
        <w:rPr>
          <w:rStyle w:val="normaltextrun"/>
          <w:sz w:val="26"/>
          <w:szCs w:val="26"/>
        </w:rPr>
        <w:t xml:space="preserve"> </w:t>
      </w:r>
      <w:proofErr w:type="spellStart"/>
      <w:r w:rsidRPr="007F1D3F">
        <w:rPr>
          <w:rStyle w:val="normaltextrun"/>
          <w:sz w:val="26"/>
          <w:szCs w:val="26"/>
        </w:rPr>
        <w:t>phù</w:t>
      </w:r>
      <w:proofErr w:type="spellEnd"/>
      <w:r w:rsidRPr="007F1D3F">
        <w:rPr>
          <w:rStyle w:val="normaltextrun"/>
          <w:sz w:val="26"/>
          <w:szCs w:val="26"/>
        </w:rPr>
        <w:t xml:space="preserve"> </w:t>
      </w:r>
      <w:proofErr w:type="spellStart"/>
      <w:r w:rsidRPr="007F1D3F">
        <w:rPr>
          <w:rStyle w:val="normaltextrun"/>
          <w:sz w:val="26"/>
          <w:szCs w:val="26"/>
        </w:rPr>
        <w:t>hợp</w:t>
      </w:r>
      <w:proofErr w:type="spellEnd"/>
      <w:r w:rsidRPr="007F1D3F">
        <w:rPr>
          <w:rStyle w:val="normaltextrun"/>
          <w:sz w:val="26"/>
          <w:szCs w:val="26"/>
        </w:rPr>
        <w:t xml:space="preserve">, </w:t>
      </w:r>
      <w:proofErr w:type="spellStart"/>
      <w:r w:rsidRPr="007F1D3F">
        <w:rPr>
          <w:rStyle w:val="normaltextrun"/>
          <w:sz w:val="26"/>
          <w:szCs w:val="26"/>
        </w:rPr>
        <w:t>kế</w:t>
      </w:r>
      <w:proofErr w:type="spellEnd"/>
      <w:r w:rsidRPr="007F1D3F">
        <w:rPr>
          <w:rStyle w:val="normaltextrun"/>
          <w:sz w:val="26"/>
          <w:szCs w:val="26"/>
        </w:rPr>
        <w:t xml:space="preserve"> </w:t>
      </w:r>
      <w:proofErr w:type="spellStart"/>
      <w:r w:rsidRPr="007F1D3F">
        <w:rPr>
          <w:rStyle w:val="normaltextrun"/>
          <w:sz w:val="26"/>
          <w:szCs w:val="26"/>
        </w:rPr>
        <w:t>thừa</w:t>
      </w:r>
      <w:proofErr w:type="spellEnd"/>
      <w:r w:rsidRPr="007F1D3F">
        <w:rPr>
          <w:rStyle w:val="normaltextrun"/>
          <w:sz w:val="26"/>
          <w:szCs w:val="26"/>
        </w:rPr>
        <w:t xml:space="preserve"> </w:t>
      </w:r>
      <w:proofErr w:type="spellStart"/>
      <w:r w:rsidRPr="007F1D3F">
        <w:rPr>
          <w:rStyle w:val="normaltextrun"/>
          <w:sz w:val="26"/>
          <w:szCs w:val="26"/>
        </w:rPr>
        <w:t>phát</w:t>
      </w:r>
      <w:proofErr w:type="spellEnd"/>
      <w:r w:rsidRPr="007F1D3F">
        <w:rPr>
          <w:rStyle w:val="normaltextrun"/>
          <w:sz w:val="26"/>
          <w:szCs w:val="26"/>
        </w:rPr>
        <w:t xml:space="preserve"> </w:t>
      </w:r>
      <w:proofErr w:type="spellStart"/>
      <w:r w:rsidRPr="007F1D3F">
        <w:rPr>
          <w:rStyle w:val="normaltextrun"/>
          <w:sz w:val="26"/>
          <w:szCs w:val="26"/>
        </w:rPr>
        <w:t>triển</w:t>
      </w:r>
      <w:proofErr w:type="spellEnd"/>
      <w:r w:rsidRPr="007F1D3F">
        <w:rPr>
          <w:rStyle w:val="normaltextrun"/>
          <w:sz w:val="26"/>
          <w:szCs w:val="26"/>
        </w:rPr>
        <w:t xml:space="preserve">; </w:t>
      </w:r>
      <w:proofErr w:type="spellStart"/>
      <w:r w:rsidRPr="007F1D3F">
        <w:rPr>
          <w:rStyle w:val="normaltextrun"/>
          <w:sz w:val="26"/>
          <w:szCs w:val="26"/>
        </w:rPr>
        <w:t>xác</w:t>
      </w:r>
      <w:proofErr w:type="spellEnd"/>
      <w:r w:rsidRPr="007F1D3F">
        <w:rPr>
          <w:rStyle w:val="normaltextrun"/>
          <w:sz w:val="26"/>
          <w:szCs w:val="26"/>
        </w:rPr>
        <w:t xml:space="preserve"> </w:t>
      </w:r>
      <w:proofErr w:type="spellStart"/>
      <w:r w:rsidRPr="007F1D3F">
        <w:rPr>
          <w:rStyle w:val="normaltextrun"/>
          <w:sz w:val="26"/>
          <w:szCs w:val="26"/>
        </w:rPr>
        <w:t>định</w:t>
      </w:r>
      <w:proofErr w:type="spellEnd"/>
      <w:r w:rsidRPr="007F1D3F">
        <w:rPr>
          <w:rStyle w:val="normaltextrun"/>
          <w:sz w:val="26"/>
          <w:szCs w:val="26"/>
        </w:rPr>
        <w:t xml:space="preserve"> </w:t>
      </w:r>
      <w:proofErr w:type="spellStart"/>
      <w:r w:rsidRPr="007F1D3F">
        <w:rPr>
          <w:rStyle w:val="normaltextrun"/>
          <w:sz w:val="26"/>
          <w:szCs w:val="26"/>
        </w:rPr>
        <w:t>các</w:t>
      </w:r>
      <w:proofErr w:type="spellEnd"/>
      <w:r w:rsidRPr="007F1D3F">
        <w:rPr>
          <w:rStyle w:val="normaltextrun"/>
          <w:sz w:val="26"/>
          <w:szCs w:val="26"/>
        </w:rPr>
        <w:t xml:space="preserve"> </w:t>
      </w:r>
      <w:proofErr w:type="spellStart"/>
      <w:r w:rsidRPr="007F1D3F">
        <w:rPr>
          <w:rStyle w:val="normaltextrun"/>
          <w:sz w:val="26"/>
          <w:szCs w:val="26"/>
        </w:rPr>
        <w:t>tồn</w:t>
      </w:r>
      <w:proofErr w:type="spellEnd"/>
      <w:r w:rsidRPr="007F1D3F">
        <w:rPr>
          <w:rStyle w:val="normaltextrun"/>
          <w:sz w:val="26"/>
          <w:szCs w:val="26"/>
        </w:rPr>
        <w:t xml:space="preserve"> </w:t>
      </w:r>
      <w:proofErr w:type="spellStart"/>
      <w:r w:rsidRPr="007F1D3F">
        <w:rPr>
          <w:rStyle w:val="normaltextrun"/>
          <w:sz w:val="26"/>
          <w:szCs w:val="26"/>
        </w:rPr>
        <w:t>tại</w:t>
      </w:r>
      <w:proofErr w:type="spellEnd"/>
      <w:r w:rsidRPr="007F1D3F">
        <w:rPr>
          <w:rStyle w:val="normaltextrun"/>
          <w:sz w:val="26"/>
          <w:szCs w:val="26"/>
        </w:rPr>
        <w:t xml:space="preserve">, </w:t>
      </w:r>
      <w:proofErr w:type="spellStart"/>
      <w:r w:rsidRPr="007F1D3F">
        <w:rPr>
          <w:rStyle w:val="normaltextrun"/>
          <w:sz w:val="26"/>
          <w:szCs w:val="26"/>
        </w:rPr>
        <w:t>vướng</w:t>
      </w:r>
      <w:proofErr w:type="spellEnd"/>
      <w:r w:rsidRPr="007F1D3F">
        <w:rPr>
          <w:rStyle w:val="normaltextrun"/>
          <w:sz w:val="26"/>
          <w:szCs w:val="26"/>
        </w:rPr>
        <w:t xml:space="preserve"> </w:t>
      </w:r>
      <w:proofErr w:type="spellStart"/>
      <w:r w:rsidRPr="007F1D3F">
        <w:rPr>
          <w:rStyle w:val="normaltextrun"/>
          <w:sz w:val="26"/>
          <w:szCs w:val="26"/>
        </w:rPr>
        <w:t>mắc</w:t>
      </w:r>
      <w:proofErr w:type="spellEnd"/>
      <w:r w:rsidRPr="007F1D3F">
        <w:rPr>
          <w:rStyle w:val="normaltextrun"/>
          <w:sz w:val="26"/>
          <w:szCs w:val="26"/>
        </w:rPr>
        <w:t xml:space="preserve"> </w:t>
      </w:r>
      <w:proofErr w:type="spellStart"/>
      <w:r w:rsidRPr="007F1D3F">
        <w:rPr>
          <w:rStyle w:val="normaltextrun"/>
          <w:sz w:val="26"/>
          <w:szCs w:val="26"/>
        </w:rPr>
        <w:t>để</w:t>
      </w:r>
      <w:proofErr w:type="spellEnd"/>
      <w:r w:rsidRPr="007F1D3F">
        <w:rPr>
          <w:rStyle w:val="normaltextrun"/>
          <w:sz w:val="26"/>
          <w:szCs w:val="26"/>
        </w:rPr>
        <w:t xml:space="preserve"> </w:t>
      </w:r>
      <w:proofErr w:type="spellStart"/>
      <w:r w:rsidRPr="007F1D3F">
        <w:rPr>
          <w:rStyle w:val="normaltextrun"/>
          <w:sz w:val="26"/>
          <w:szCs w:val="26"/>
        </w:rPr>
        <w:t>nghiên</w:t>
      </w:r>
      <w:proofErr w:type="spellEnd"/>
      <w:r w:rsidRPr="007F1D3F">
        <w:rPr>
          <w:rStyle w:val="normaltextrun"/>
          <w:sz w:val="26"/>
          <w:szCs w:val="26"/>
        </w:rPr>
        <w:t xml:space="preserve"> </w:t>
      </w:r>
      <w:proofErr w:type="spellStart"/>
      <w:r w:rsidRPr="007F1D3F">
        <w:rPr>
          <w:rStyle w:val="normaltextrun"/>
          <w:sz w:val="26"/>
          <w:szCs w:val="26"/>
        </w:rPr>
        <w:t>cứu</w:t>
      </w:r>
      <w:proofErr w:type="spellEnd"/>
      <w:r w:rsidRPr="007F1D3F">
        <w:rPr>
          <w:rStyle w:val="normaltextrun"/>
          <w:sz w:val="26"/>
          <w:szCs w:val="26"/>
        </w:rPr>
        <w:t xml:space="preserve"> </w:t>
      </w:r>
      <w:proofErr w:type="spellStart"/>
      <w:r w:rsidRPr="007F1D3F">
        <w:rPr>
          <w:rStyle w:val="normaltextrun"/>
          <w:sz w:val="26"/>
          <w:szCs w:val="26"/>
        </w:rPr>
        <w:t>điều</w:t>
      </w:r>
      <w:proofErr w:type="spellEnd"/>
      <w:r w:rsidRPr="007F1D3F">
        <w:rPr>
          <w:rStyle w:val="normaltextrun"/>
          <w:sz w:val="26"/>
          <w:szCs w:val="26"/>
        </w:rPr>
        <w:t xml:space="preserve"> </w:t>
      </w:r>
      <w:proofErr w:type="spellStart"/>
      <w:r w:rsidRPr="007F1D3F">
        <w:rPr>
          <w:rStyle w:val="normaltextrun"/>
          <w:sz w:val="26"/>
          <w:szCs w:val="26"/>
        </w:rPr>
        <w:t>chỉnh</w:t>
      </w:r>
      <w:proofErr w:type="spellEnd"/>
      <w:r w:rsidRPr="007F1D3F">
        <w:rPr>
          <w:rStyle w:val="normaltextrun"/>
          <w:sz w:val="26"/>
          <w:szCs w:val="26"/>
        </w:rPr>
        <w:t xml:space="preserve"> </w:t>
      </w:r>
      <w:proofErr w:type="spellStart"/>
      <w:r w:rsidRPr="007F1D3F">
        <w:rPr>
          <w:rStyle w:val="normaltextrun"/>
          <w:sz w:val="26"/>
          <w:szCs w:val="26"/>
        </w:rPr>
        <w:t>và</w:t>
      </w:r>
      <w:proofErr w:type="spellEnd"/>
      <w:r w:rsidRPr="007F1D3F">
        <w:rPr>
          <w:rStyle w:val="normaltextrun"/>
          <w:sz w:val="26"/>
          <w:szCs w:val="26"/>
        </w:rPr>
        <w:t xml:space="preserve"> </w:t>
      </w:r>
      <w:proofErr w:type="spellStart"/>
      <w:r w:rsidRPr="007F1D3F">
        <w:rPr>
          <w:rStyle w:val="normaltextrun"/>
          <w:sz w:val="26"/>
          <w:szCs w:val="26"/>
        </w:rPr>
        <w:t>các</w:t>
      </w:r>
      <w:proofErr w:type="spellEnd"/>
      <w:r w:rsidRPr="007F1D3F">
        <w:rPr>
          <w:rStyle w:val="normaltextrun"/>
          <w:sz w:val="26"/>
          <w:szCs w:val="26"/>
        </w:rPr>
        <w:t xml:space="preserve"> </w:t>
      </w:r>
      <w:proofErr w:type="spellStart"/>
      <w:r w:rsidRPr="007F1D3F">
        <w:rPr>
          <w:rStyle w:val="normaltextrun"/>
          <w:sz w:val="26"/>
          <w:szCs w:val="26"/>
        </w:rPr>
        <w:t>vấn</w:t>
      </w:r>
      <w:proofErr w:type="spellEnd"/>
      <w:r w:rsidRPr="007F1D3F">
        <w:rPr>
          <w:rStyle w:val="normaltextrun"/>
          <w:sz w:val="26"/>
          <w:szCs w:val="26"/>
        </w:rPr>
        <w:t xml:space="preserve"> </w:t>
      </w:r>
      <w:proofErr w:type="spellStart"/>
      <w:r w:rsidRPr="007F1D3F">
        <w:rPr>
          <w:rStyle w:val="normaltextrun"/>
          <w:sz w:val="26"/>
          <w:szCs w:val="26"/>
        </w:rPr>
        <w:t>đề</w:t>
      </w:r>
      <w:proofErr w:type="spellEnd"/>
      <w:r w:rsidRPr="007F1D3F">
        <w:rPr>
          <w:rStyle w:val="normaltextrun"/>
          <w:sz w:val="26"/>
          <w:szCs w:val="26"/>
        </w:rPr>
        <w:t xml:space="preserve"> </w:t>
      </w:r>
      <w:proofErr w:type="spellStart"/>
      <w:r w:rsidRPr="007F1D3F">
        <w:rPr>
          <w:rStyle w:val="normaltextrun"/>
          <w:sz w:val="26"/>
          <w:szCs w:val="26"/>
        </w:rPr>
        <w:t>còn</w:t>
      </w:r>
      <w:proofErr w:type="spellEnd"/>
      <w:r w:rsidRPr="007F1D3F">
        <w:rPr>
          <w:rStyle w:val="normaltextrun"/>
          <w:sz w:val="26"/>
          <w:szCs w:val="26"/>
        </w:rPr>
        <w:t xml:space="preserve"> </w:t>
      </w:r>
      <w:proofErr w:type="spellStart"/>
      <w:r w:rsidRPr="007F1D3F">
        <w:rPr>
          <w:rStyle w:val="normaltextrun"/>
          <w:sz w:val="26"/>
          <w:szCs w:val="26"/>
        </w:rPr>
        <w:t>thiếu</w:t>
      </w:r>
      <w:proofErr w:type="spellEnd"/>
      <w:r w:rsidRPr="007F1D3F">
        <w:rPr>
          <w:rStyle w:val="normaltextrun"/>
          <w:sz w:val="26"/>
          <w:szCs w:val="26"/>
        </w:rPr>
        <w:t xml:space="preserve">, </w:t>
      </w:r>
      <w:proofErr w:type="spellStart"/>
      <w:r w:rsidRPr="007F1D3F">
        <w:rPr>
          <w:rStyle w:val="normaltextrun"/>
          <w:sz w:val="26"/>
          <w:szCs w:val="26"/>
        </w:rPr>
        <w:t>chưa</w:t>
      </w:r>
      <w:proofErr w:type="spellEnd"/>
      <w:r w:rsidRPr="007F1D3F">
        <w:rPr>
          <w:rStyle w:val="normaltextrun"/>
          <w:sz w:val="26"/>
          <w:szCs w:val="26"/>
        </w:rPr>
        <w:t xml:space="preserve"> </w:t>
      </w:r>
      <w:proofErr w:type="spellStart"/>
      <w:r w:rsidRPr="007F1D3F">
        <w:rPr>
          <w:rStyle w:val="normaltextrun"/>
          <w:sz w:val="26"/>
          <w:szCs w:val="26"/>
        </w:rPr>
        <w:t>phù</w:t>
      </w:r>
      <w:proofErr w:type="spellEnd"/>
      <w:r w:rsidRPr="007F1D3F">
        <w:rPr>
          <w:rStyle w:val="normaltextrun"/>
          <w:sz w:val="26"/>
          <w:szCs w:val="26"/>
        </w:rPr>
        <w:t xml:space="preserve"> </w:t>
      </w:r>
      <w:proofErr w:type="spellStart"/>
      <w:r w:rsidRPr="007F1D3F">
        <w:rPr>
          <w:rStyle w:val="normaltextrun"/>
          <w:sz w:val="26"/>
          <w:szCs w:val="26"/>
        </w:rPr>
        <w:t>hợp</w:t>
      </w:r>
      <w:proofErr w:type="spellEnd"/>
      <w:r w:rsidRPr="007F1D3F">
        <w:rPr>
          <w:rStyle w:val="normaltextrun"/>
          <w:sz w:val="26"/>
          <w:szCs w:val="26"/>
        </w:rPr>
        <w:t xml:space="preserve"> </w:t>
      </w:r>
      <w:proofErr w:type="spellStart"/>
      <w:r w:rsidRPr="007F1D3F">
        <w:rPr>
          <w:rStyle w:val="normaltextrun"/>
          <w:sz w:val="26"/>
          <w:szCs w:val="26"/>
        </w:rPr>
        <w:t>để</w:t>
      </w:r>
      <w:proofErr w:type="spellEnd"/>
      <w:r w:rsidRPr="007F1D3F">
        <w:rPr>
          <w:rStyle w:val="normaltextrun"/>
          <w:sz w:val="26"/>
          <w:szCs w:val="26"/>
        </w:rPr>
        <w:t xml:space="preserve"> </w:t>
      </w:r>
      <w:proofErr w:type="spellStart"/>
      <w:r w:rsidRPr="007F1D3F">
        <w:rPr>
          <w:rStyle w:val="normaltextrun"/>
          <w:sz w:val="26"/>
          <w:szCs w:val="26"/>
        </w:rPr>
        <w:t>nghiên</w:t>
      </w:r>
      <w:proofErr w:type="spellEnd"/>
      <w:r w:rsidRPr="007F1D3F">
        <w:rPr>
          <w:rStyle w:val="normaltextrun"/>
          <w:sz w:val="26"/>
          <w:szCs w:val="26"/>
        </w:rPr>
        <w:t xml:space="preserve"> </w:t>
      </w:r>
      <w:proofErr w:type="spellStart"/>
      <w:r w:rsidRPr="007F1D3F">
        <w:rPr>
          <w:rStyle w:val="normaltextrun"/>
          <w:sz w:val="26"/>
          <w:szCs w:val="26"/>
        </w:rPr>
        <w:t>cứu</w:t>
      </w:r>
      <w:proofErr w:type="spellEnd"/>
      <w:r w:rsidRPr="007F1D3F">
        <w:rPr>
          <w:rStyle w:val="normaltextrun"/>
          <w:sz w:val="26"/>
          <w:szCs w:val="26"/>
        </w:rPr>
        <w:t xml:space="preserve"> </w:t>
      </w:r>
      <w:proofErr w:type="spellStart"/>
      <w:r w:rsidRPr="007F1D3F">
        <w:rPr>
          <w:rStyle w:val="normaltextrun"/>
          <w:sz w:val="26"/>
          <w:szCs w:val="26"/>
        </w:rPr>
        <w:t>bổ</w:t>
      </w:r>
      <w:proofErr w:type="spellEnd"/>
      <w:r w:rsidRPr="007F1D3F">
        <w:rPr>
          <w:rStyle w:val="normaltextrun"/>
          <w:sz w:val="26"/>
          <w:szCs w:val="26"/>
        </w:rPr>
        <w:t xml:space="preserve"> sung. </w:t>
      </w:r>
      <w:proofErr w:type="spellStart"/>
      <w:r w:rsidRPr="007F1D3F">
        <w:rPr>
          <w:rStyle w:val="normaltextrun"/>
          <w:sz w:val="26"/>
          <w:szCs w:val="26"/>
        </w:rPr>
        <w:t>Nghiên</w:t>
      </w:r>
      <w:proofErr w:type="spellEnd"/>
      <w:r w:rsidRPr="007F1D3F">
        <w:rPr>
          <w:rStyle w:val="normaltextrun"/>
          <w:sz w:val="26"/>
          <w:szCs w:val="26"/>
        </w:rPr>
        <w:t xml:space="preserve"> </w:t>
      </w:r>
      <w:proofErr w:type="spellStart"/>
      <w:r w:rsidRPr="007F1D3F">
        <w:rPr>
          <w:rStyle w:val="normaltextrun"/>
          <w:sz w:val="26"/>
          <w:szCs w:val="26"/>
        </w:rPr>
        <w:t>cứu</w:t>
      </w:r>
      <w:proofErr w:type="spellEnd"/>
      <w:r w:rsidRPr="007F1D3F">
        <w:rPr>
          <w:rStyle w:val="normaltextrun"/>
          <w:sz w:val="26"/>
          <w:szCs w:val="26"/>
        </w:rPr>
        <w:t xml:space="preserve">, </w:t>
      </w:r>
      <w:proofErr w:type="spellStart"/>
      <w:r w:rsidRPr="007F1D3F">
        <w:rPr>
          <w:rStyle w:val="normaltextrun"/>
          <w:sz w:val="26"/>
          <w:szCs w:val="26"/>
        </w:rPr>
        <w:t>cập</w:t>
      </w:r>
      <w:proofErr w:type="spellEnd"/>
      <w:r w:rsidRPr="007F1D3F">
        <w:rPr>
          <w:rStyle w:val="normaltextrun"/>
          <w:sz w:val="26"/>
          <w:szCs w:val="26"/>
        </w:rPr>
        <w:t xml:space="preserve"> </w:t>
      </w:r>
      <w:proofErr w:type="spellStart"/>
      <w:r w:rsidRPr="007F1D3F">
        <w:rPr>
          <w:rStyle w:val="normaltextrun"/>
          <w:sz w:val="26"/>
          <w:szCs w:val="26"/>
        </w:rPr>
        <w:t>nhật</w:t>
      </w:r>
      <w:proofErr w:type="spellEnd"/>
      <w:r w:rsidRPr="007F1D3F">
        <w:rPr>
          <w:rStyle w:val="normaltextrun"/>
          <w:sz w:val="26"/>
          <w:szCs w:val="26"/>
        </w:rPr>
        <w:t xml:space="preserve"> </w:t>
      </w:r>
      <w:proofErr w:type="spellStart"/>
      <w:r w:rsidRPr="007F1D3F">
        <w:rPr>
          <w:rStyle w:val="normaltextrun"/>
          <w:sz w:val="26"/>
          <w:szCs w:val="26"/>
        </w:rPr>
        <w:t>những</w:t>
      </w:r>
      <w:proofErr w:type="spellEnd"/>
      <w:r w:rsidRPr="007F1D3F">
        <w:rPr>
          <w:rStyle w:val="normaltextrun"/>
          <w:sz w:val="26"/>
          <w:szCs w:val="26"/>
        </w:rPr>
        <w:t xml:space="preserve"> </w:t>
      </w:r>
      <w:proofErr w:type="spellStart"/>
      <w:r w:rsidRPr="007F1D3F">
        <w:rPr>
          <w:rStyle w:val="normaltextrun"/>
          <w:sz w:val="26"/>
          <w:szCs w:val="26"/>
        </w:rPr>
        <w:t>chủ</w:t>
      </w:r>
      <w:proofErr w:type="spellEnd"/>
      <w:r w:rsidRPr="007F1D3F">
        <w:rPr>
          <w:rStyle w:val="normaltextrun"/>
          <w:sz w:val="26"/>
          <w:szCs w:val="26"/>
        </w:rPr>
        <w:t xml:space="preserve"> </w:t>
      </w:r>
      <w:proofErr w:type="spellStart"/>
      <w:r w:rsidRPr="007F1D3F">
        <w:rPr>
          <w:rStyle w:val="normaltextrun"/>
          <w:sz w:val="26"/>
          <w:szCs w:val="26"/>
        </w:rPr>
        <w:t>trương</w:t>
      </w:r>
      <w:proofErr w:type="spellEnd"/>
      <w:r w:rsidRPr="007F1D3F">
        <w:rPr>
          <w:rStyle w:val="normaltextrun"/>
          <w:sz w:val="26"/>
          <w:szCs w:val="26"/>
        </w:rPr>
        <w:t xml:space="preserve">, </w:t>
      </w:r>
      <w:proofErr w:type="spellStart"/>
      <w:r w:rsidRPr="007F1D3F">
        <w:rPr>
          <w:rStyle w:val="normaltextrun"/>
          <w:sz w:val="26"/>
          <w:szCs w:val="26"/>
        </w:rPr>
        <w:t>định</w:t>
      </w:r>
      <w:proofErr w:type="spellEnd"/>
      <w:r w:rsidRPr="007F1D3F">
        <w:rPr>
          <w:rStyle w:val="normaltextrun"/>
          <w:sz w:val="26"/>
          <w:szCs w:val="26"/>
        </w:rPr>
        <w:t xml:space="preserve"> </w:t>
      </w:r>
      <w:proofErr w:type="spellStart"/>
      <w:r w:rsidRPr="007F1D3F">
        <w:rPr>
          <w:rStyle w:val="normaltextrun"/>
          <w:sz w:val="26"/>
          <w:szCs w:val="26"/>
        </w:rPr>
        <w:t>hướng</w:t>
      </w:r>
      <w:proofErr w:type="spellEnd"/>
      <w:r w:rsidRPr="007F1D3F">
        <w:rPr>
          <w:rStyle w:val="normaltextrun"/>
          <w:sz w:val="26"/>
          <w:szCs w:val="26"/>
        </w:rPr>
        <w:t xml:space="preserve"> </w:t>
      </w:r>
      <w:proofErr w:type="spellStart"/>
      <w:r w:rsidRPr="007F1D3F">
        <w:rPr>
          <w:rStyle w:val="normaltextrun"/>
          <w:sz w:val="26"/>
          <w:szCs w:val="26"/>
        </w:rPr>
        <w:t>quan</w:t>
      </w:r>
      <w:proofErr w:type="spellEnd"/>
      <w:r w:rsidRPr="007F1D3F">
        <w:rPr>
          <w:rStyle w:val="normaltextrun"/>
          <w:sz w:val="26"/>
          <w:szCs w:val="26"/>
        </w:rPr>
        <w:t xml:space="preserve"> </w:t>
      </w:r>
      <w:proofErr w:type="spellStart"/>
      <w:r w:rsidRPr="007F1D3F">
        <w:rPr>
          <w:rStyle w:val="normaltextrun"/>
          <w:sz w:val="26"/>
          <w:szCs w:val="26"/>
        </w:rPr>
        <w:t>trọng</w:t>
      </w:r>
      <w:proofErr w:type="spellEnd"/>
      <w:r w:rsidRPr="007F1D3F">
        <w:rPr>
          <w:rStyle w:val="normaltextrun"/>
          <w:sz w:val="26"/>
          <w:szCs w:val="26"/>
        </w:rPr>
        <w:t xml:space="preserve"> </w:t>
      </w:r>
      <w:proofErr w:type="spellStart"/>
      <w:r w:rsidRPr="007F1D3F">
        <w:rPr>
          <w:rStyle w:val="normaltextrun"/>
          <w:sz w:val="26"/>
          <w:szCs w:val="26"/>
        </w:rPr>
        <w:t>của</w:t>
      </w:r>
      <w:proofErr w:type="spellEnd"/>
      <w:r w:rsidRPr="007F1D3F">
        <w:rPr>
          <w:rStyle w:val="normaltextrun"/>
          <w:sz w:val="26"/>
          <w:szCs w:val="26"/>
        </w:rPr>
        <w:t xml:space="preserve"> </w:t>
      </w:r>
      <w:proofErr w:type="spellStart"/>
      <w:r w:rsidRPr="007F1D3F">
        <w:rPr>
          <w:rStyle w:val="normaltextrun"/>
          <w:sz w:val="26"/>
          <w:szCs w:val="26"/>
        </w:rPr>
        <w:t>quy</w:t>
      </w:r>
      <w:proofErr w:type="spellEnd"/>
      <w:r w:rsidRPr="007F1D3F">
        <w:rPr>
          <w:rStyle w:val="normaltextrun"/>
          <w:sz w:val="26"/>
          <w:szCs w:val="26"/>
        </w:rPr>
        <w:t xml:space="preserve"> </w:t>
      </w:r>
      <w:proofErr w:type="spellStart"/>
      <w:r w:rsidRPr="007F1D3F">
        <w:rPr>
          <w:rStyle w:val="normaltextrun"/>
          <w:sz w:val="26"/>
          <w:szCs w:val="26"/>
        </w:rPr>
        <w:t>hoạch</w:t>
      </w:r>
      <w:proofErr w:type="spellEnd"/>
      <w:r w:rsidRPr="007F1D3F">
        <w:rPr>
          <w:rStyle w:val="normaltextrun"/>
          <w:sz w:val="26"/>
          <w:szCs w:val="26"/>
        </w:rPr>
        <w:t xml:space="preserve"> </w:t>
      </w:r>
      <w:proofErr w:type="spellStart"/>
      <w:r w:rsidRPr="007F1D3F">
        <w:rPr>
          <w:rStyle w:val="normaltextrun"/>
          <w:sz w:val="26"/>
          <w:szCs w:val="26"/>
        </w:rPr>
        <w:t>tỉnh</w:t>
      </w:r>
      <w:proofErr w:type="spellEnd"/>
      <w:r w:rsidRPr="007F1D3F">
        <w:rPr>
          <w:rStyle w:val="normaltextrun"/>
          <w:sz w:val="26"/>
          <w:szCs w:val="26"/>
        </w:rPr>
        <w:t xml:space="preserve">, </w:t>
      </w:r>
      <w:proofErr w:type="spellStart"/>
      <w:r w:rsidRPr="007F1D3F">
        <w:rPr>
          <w:rStyle w:val="normaltextrun"/>
          <w:sz w:val="26"/>
          <w:szCs w:val="26"/>
        </w:rPr>
        <w:t>quy</w:t>
      </w:r>
      <w:proofErr w:type="spellEnd"/>
      <w:r w:rsidRPr="007F1D3F">
        <w:rPr>
          <w:rStyle w:val="normaltextrun"/>
          <w:sz w:val="26"/>
          <w:szCs w:val="26"/>
        </w:rPr>
        <w:t xml:space="preserve"> </w:t>
      </w:r>
      <w:proofErr w:type="spellStart"/>
      <w:r w:rsidRPr="007F1D3F">
        <w:rPr>
          <w:rStyle w:val="normaltextrun"/>
          <w:sz w:val="26"/>
          <w:szCs w:val="26"/>
        </w:rPr>
        <w:t>hoạch</w:t>
      </w:r>
      <w:proofErr w:type="spellEnd"/>
      <w:r w:rsidRPr="007F1D3F">
        <w:rPr>
          <w:rStyle w:val="normaltextrun"/>
          <w:sz w:val="26"/>
          <w:szCs w:val="26"/>
        </w:rPr>
        <w:t xml:space="preserve"> </w:t>
      </w:r>
      <w:proofErr w:type="spellStart"/>
      <w:r w:rsidRPr="007F1D3F">
        <w:rPr>
          <w:rStyle w:val="normaltextrun"/>
          <w:sz w:val="26"/>
          <w:szCs w:val="26"/>
        </w:rPr>
        <w:t>vùng</w:t>
      </w:r>
      <w:proofErr w:type="spellEnd"/>
      <w:r w:rsidRPr="007F1D3F">
        <w:rPr>
          <w:rStyle w:val="normaltextrun"/>
          <w:sz w:val="26"/>
          <w:szCs w:val="26"/>
        </w:rPr>
        <w:t xml:space="preserve"> </w:t>
      </w:r>
      <w:proofErr w:type="spellStart"/>
      <w:r w:rsidRPr="007F1D3F">
        <w:rPr>
          <w:rStyle w:val="normaltextrun"/>
          <w:sz w:val="26"/>
          <w:szCs w:val="26"/>
        </w:rPr>
        <w:t>có</w:t>
      </w:r>
      <w:proofErr w:type="spellEnd"/>
      <w:r w:rsidRPr="007F1D3F">
        <w:rPr>
          <w:rStyle w:val="normaltextrun"/>
          <w:sz w:val="26"/>
          <w:szCs w:val="26"/>
        </w:rPr>
        <w:t xml:space="preserve"> </w:t>
      </w:r>
      <w:proofErr w:type="spellStart"/>
      <w:r w:rsidRPr="007F1D3F">
        <w:rPr>
          <w:rStyle w:val="normaltextrun"/>
          <w:sz w:val="26"/>
          <w:szCs w:val="26"/>
        </w:rPr>
        <w:t>liên</w:t>
      </w:r>
      <w:proofErr w:type="spellEnd"/>
      <w:r w:rsidRPr="007F1D3F">
        <w:rPr>
          <w:rStyle w:val="normaltextrun"/>
          <w:sz w:val="26"/>
          <w:szCs w:val="26"/>
        </w:rPr>
        <w:t xml:space="preserve"> </w:t>
      </w:r>
      <w:proofErr w:type="spellStart"/>
      <w:r w:rsidRPr="007F1D3F">
        <w:rPr>
          <w:rStyle w:val="normaltextrun"/>
          <w:sz w:val="26"/>
          <w:szCs w:val="26"/>
        </w:rPr>
        <w:t>quan</w:t>
      </w:r>
      <w:proofErr w:type="spellEnd"/>
      <w:r w:rsidRPr="007F1D3F">
        <w:rPr>
          <w:rStyle w:val="normaltextrun"/>
          <w:sz w:val="26"/>
          <w:szCs w:val="26"/>
        </w:rPr>
        <w:t>.</w:t>
      </w:r>
    </w:p>
    <w:p w14:paraId="5611AF1A" w14:textId="77777777" w:rsidR="00E85D5B" w:rsidRPr="007F1D3F" w:rsidRDefault="00E85D5B" w:rsidP="00E85D5B">
      <w:pPr>
        <w:pStyle w:val="paragraph"/>
        <w:spacing w:before="0" w:beforeAutospacing="0" w:after="120" w:afterAutospacing="0"/>
        <w:ind w:right="90" w:firstLine="567"/>
        <w:jc w:val="both"/>
        <w:textAlignment w:val="baseline"/>
        <w:rPr>
          <w:rStyle w:val="normaltextrun"/>
          <w:i/>
          <w:iCs/>
          <w:sz w:val="26"/>
          <w:szCs w:val="26"/>
          <w:lang w:val="pt-BR"/>
        </w:rPr>
      </w:pPr>
      <w:r w:rsidRPr="007F1D3F">
        <w:rPr>
          <w:rStyle w:val="normaltextrun"/>
          <w:i/>
          <w:iCs/>
          <w:sz w:val="26"/>
          <w:szCs w:val="26"/>
          <w:lang w:val="pt-BR"/>
        </w:rPr>
        <w:t xml:space="preserve">Về định hướng phát triển </w:t>
      </w:r>
    </w:p>
    <w:p w14:paraId="7F776397" w14:textId="465DAB51" w:rsidR="00E85D5B" w:rsidRPr="007F1D3F" w:rsidRDefault="00E85D5B" w:rsidP="00E85D5B">
      <w:pPr>
        <w:pStyle w:val="paragraph"/>
        <w:spacing w:before="0" w:beforeAutospacing="0" w:after="120" w:afterAutospacing="0"/>
        <w:ind w:right="90" w:firstLine="567"/>
        <w:jc w:val="both"/>
        <w:textAlignment w:val="baseline"/>
        <w:rPr>
          <w:rStyle w:val="normaltextrun"/>
          <w:sz w:val="26"/>
          <w:szCs w:val="26"/>
          <w:lang w:val="pt-BR"/>
        </w:rPr>
      </w:pPr>
      <w:r w:rsidRPr="007F1D3F">
        <w:rPr>
          <w:rStyle w:val="normaltextrun"/>
          <w:sz w:val="26"/>
          <w:szCs w:val="26"/>
          <w:lang w:val="pt-BR"/>
        </w:rPr>
        <w:t>Nghiên cứu các định hướng của</w:t>
      </w:r>
      <w:r w:rsidR="005F11C9" w:rsidRPr="007F1D3F">
        <w:rPr>
          <w:rStyle w:val="normaltextrun"/>
          <w:sz w:val="26"/>
          <w:szCs w:val="26"/>
          <w:lang w:val="pt-BR"/>
        </w:rPr>
        <w:t xml:space="preserve"> Quy hoạch vùng Bắc Trung Bộ và Duyên miền H</w:t>
      </w:r>
      <w:r w:rsidR="00D161B9" w:rsidRPr="007F1D3F">
        <w:rPr>
          <w:rStyle w:val="normaltextrun"/>
          <w:sz w:val="26"/>
          <w:szCs w:val="26"/>
          <w:lang w:val="pt-BR"/>
        </w:rPr>
        <w:t>ải</w:t>
      </w:r>
      <w:r w:rsidR="005F11C9" w:rsidRPr="007F1D3F">
        <w:rPr>
          <w:rStyle w:val="normaltextrun"/>
          <w:sz w:val="26"/>
          <w:szCs w:val="26"/>
          <w:lang w:val="pt-BR"/>
        </w:rPr>
        <w:t xml:space="preserve"> miền Trung</w:t>
      </w:r>
      <w:r w:rsidR="00D161B9" w:rsidRPr="007F1D3F">
        <w:rPr>
          <w:rStyle w:val="normaltextrun"/>
          <w:sz w:val="26"/>
          <w:szCs w:val="26"/>
          <w:lang w:val="pt-BR"/>
        </w:rPr>
        <w:t xml:space="preserve"> thời kỳ 2021-2030, tầm nhìn đến năm 2050,</w:t>
      </w:r>
      <w:r w:rsidRPr="007F1D3F">
        <w:rPr>
          <w:rStyle w:val="normaltextrun"/>
          <w:sz w:val="26"/>
          <w:szCs w:val="26"/>
          <w:lang w:val="pt-BR"/>
        </w:rPr>
        <w:t xml:space="preserve"> Quy hoạch tỉnh </w:t>
      </w:r>
      <w:r w:rsidR="00D161B9" w:rsidRPr="007F1D3F">
        <w:rPr>
          <w:rStyle w:val="normaltextrun"/>
          <w:sz w:val="26"/>
          <w:szCs w:val="26"/>
          <w:lang w:val="pt-BR"/>
        </w:rPr>
        <w:t>Bình Định</w:t>
      </w:r>
      <w:r w:rsidRPr="007F1D3F">
        <w:rPr>
          <w:rStyle w:val="normaltextrun"/>
          <w:sz w:val="26"/>
          <w:szCs w:val="26"/>
          <w:lang w:val="pt-BR"/>
        </w:rPr>
        <w:t xml:space="preserve"> thời kỳ 2021-2030, tầm nhìn đến năm 2050</w:t>
      </w:r>
      <w:r w:rsidR="00D161B9" w:rsidRPr="007F1D3F">
        <w:rPr>
          <w:rStyle w:val="normaltextrun"/>
          <w:sz w:val="26"/>
          <w:szCs w:val="26"/>
          <w:lang w:val="pt-BR"/>
        </w:rPr>
        <w:t xml:space="preserve"> đã được Thủ tướng Chính phủ phê duyệt</w:t>
      </w:r>
      <w:r w:rsidRPr="007F1D3F">
        <w:rPr>
          <w:rStyle w:val="normaltextrun"/>
          <w:sz w:val="26"/>
          <w:szCs w:val="26"/>
          <w:lang w:val="pt-BR"/>
        </w:rPr>
        <w:t xml:space="preserve"> để cụ thể hóa trong Điều chỉnh quy hoạch </w:t>
      </w:r>
      <w:r w:rsidR="00D161B9" w:rsidRPr="007F1D3F">
        <w:rPr>
          <w:rStyle w:val="normaltextrun"/>
          <w:sz w:val="26"/>
          <w:szCs w:val="26"/>
          <w:lang w:val="pt-BR"/>
        </w:rPr>
        <w:t xml:space="preserve">chung </w:t>
      </w:r>
      <w:r w:rsidR="00C273F5" w:rsidRPr="007F1D3F">
        <w:rPr>
          <w:rStyle w:val="normaltextrun"/>
          <w:sz w:val="26"/>
          <w:szCs w:val="26"/>
          <w:lang w:val="pt-BR"/>
        </w:rPr>
        <w:t>đô thị Hoài Nhơn lần này</w:t>
      </w:r>
      <w:r w:rsidRPr="007F1D3F">
        <w:rPr>
          <w:rStyle w:val="normaltextrun"/>
          <w:sz w:val="26"/>
          <w:szCs w:val="26"/>
          <w:lang w:val="pt-BR"/>
        </w:rPr>
        <w:t>.</w:t>
      </w:r>
    </w:p>
    <w:p w14:paraId="356642B6" w14:textId="77777777" w:rsidR="009A18CC" w:rsidRPr="007F1D3F" w:rsidRDefault="00E85D5B" w:rsidP="009A18CC">
      <w:pPr>
        <w:pStyle w:val="paragraph"/>
        <w:spacing w:before="0" w:beforeAutospacing="0" w:after="120" w:afterAutospacing="0"/>
        <w:ind w:right="90" w:firstLine="567"/>
        <w:jc w:val="both"/>
        <w:textAlignment w:val="baseline"/>
        <w:rPr>
          <w:rStyle w:val="normaltextrun"/>
          <w:sz w:val="26"/>
          <w:szCs w:val="26"/>
          <w:lang w:val="pt-BR"/>
        </w:rPr>
      </w:pPr>
      <w:r w:rsidRPr="007F1D3F">
        <w:rPr>
          <w:rStyle w:val="normaltextrun"/>
          <w:sz w:val="26"/>
          <w:szCs w:val="26"/>
          <w:lang w:val="pt-BR"/>
        </w:rPr>
        <w:lastRenderedPageBreak/>
        <w:t xml:space="preserve">Rà soát các tiềm năng, động lực chính phát triển đô thị, các mối liên kết và tác động ảnh hưởng trong mối liên kết vùng tỉnh </w:t>
      </w:r>
      <w:r w:rsidR="00C273F5" w:rsidRPr="007F1D3F">
        <w:rPr>
          <w:rStyle w:val="normaltextrun"/>
          <w:sz w:val="26"/>
          <w:szCs w:val="26"/>
          <w:lang w:val="pt-BR"/>
        </w:rPr>
        <w:t>Bình Định</w:t>
      </w:r>
      <w:r w:rsidRPr="007F1D3F">
        <w:rPr>
          <w:rStyle w:val="normaltextrun"/>
          <w:sz w:val="26"/>
          <w:szCs w:val="26"/>
          <w:lang w:val="pt-BR"/>
        </w:rPr>
        <w:t>, từ các đô thị lân cận, từ đó đưa ra được định hướng phát triển không gian cũng như tổ chức hệ thống hạ tầng xã hội đặc biệt là xác định các khu chức năng đô thị một cách hợp lý và khả thi.</w:t>
      </w:r>
    </w:p>
    <w:p w14:paraId="11BC9E57" w14:textId="77777777" w:rsidR="009A18CC" w:rsidRPr="007F1D3F" w:rsidRDefault="00E85D5B" w:rsidP="00E85D5B">
      <w:pPr>
        <w:pStyle w:val="paragraph"/>
        <w:spacing w:before="0" w:beforeAutospacing="0" w:after="120" w:afterAutospacing="0"/>
        <w:ind w:right="90" w:firstLine="567"/>
        <w:jc w:val="both"/>
        <w:textAlignment w:val="baseline"/>
        <w:rPr>
          <w:rStyle w:val="normaltextrun"/>
          <w:sz w:val="26"/>
          <w:szCs w:val="26"/>
          <w:lang w:val="pt-BR"/>
        </w:rPr>
      </w:pPr>
      <w:r w:rsidRPr="007F1D3F">
        <w:rPr>
          <w:rStyle w:val="normaltextrun"/>
          <w:sz w:val="26"/>
          <w:szCs w:val="26"/>
          <w:lang w:val="pt-BR"/>
        </w:rPr>
        <w:t xml:space="preserve">Đánh giá lại đặc điểm </w:t>
      </w:r>
      <w:r w:rsidR="001B3DDA" w:rsidRPr="007F1D3F">
        <w:rPr>
          <w:rStyle w:val="normaltextrun"/>
          <w:sz w:val="26"/>
          <w:szCs w:val="26"/>
          <w:lang w:val="pt-BR"/>
        </w:rPr>
        <w:t xml:space="preserve">kinh tế </w:t>
      </w:r>
      <w:r w:rsidRPr="007F1D3F">
        <w:rPr>
          <w:rStyle w:val="normaltextrun"/>
          <w:sz w:val="26"/>
          <w:szCs w:val="26"/>
          <w:lang w:val="pt-BR"/>
        </w:rPr>
        <w:t>xã hội, khả năng phát triển của</w:t>
      </w:r>
      <w:r w:rsidR="001B3DDA" w:rsidRPr="007F1D3F">
        <w:rPr>
          <w:rStyle w:val="normaltextrun"/>
          <w:sz w:val="26"/>
          <w:szCs w:val="26"/>
          <w:lang w:val="pt-BR"/>
        </w:rPr>
        <w:t xml:space="preserve"> từng phân khu</w:t>
      </w:r>
      <w:r w:rsidRPr="007F1D3F">
        <w:rPr>
          <w:rStyle w:val="normaltextrun"/>
          <w:sz w:val="26"/>
          <w:szCs w:val="26"/>
          <w:lang w:val="pt-BR"/>
        </w:rPr>
        <w:t xml:space="preserve"> đô thị trung tâm để xác định được đúng tính chất và có giải pháp quy hoạch hợp lý, đảm bảo sự phát triển và ổn định cho từng khu vực, hướng đến sự phát triển bền vững trong tương lai. Đồng thời đưa ra các chức năng bổ trợ tạo động lực phát triển cho đô thị. Cần xác định rõ trọng tâm phát triển đô thị hướng đến mục tiêu đảm bảo phát triển gắn kết đô thị và nông thôn, ổn định sinh thái môi trường, duy trì hệ thống hạ tầng xanh quốc gia, sử dụng hợp lý tài nguyên thiên nhiên và đất đai, bảo vệ môi trường và cân bằng sinh thái.</w:t>
      </w:r>
    </w:p>
    <w:p w14:paraId="43D51DBC" w14:textId="18B5CE6B" w:rsidR="00E85D5B" w:rsidRPr="007F1D3F" w:rsidRDefault="00E85D5B" w:rsidP="00E85D5B">
      <w:pPr>
        <w:pStyle w:val="paragraph"/>
        <w:spacing w:before="0" w:beforeAutospacing="0" w:after="120" w:afterAutospacing="0"/>
        <w:ind w:right="90" w:firstLine="567"/>
        <w:jc w:val="both"/>
        <w:textAlignment w:val="baseline"/>
        <w:rPr>
          <w:rStyle w:val="normaltextrun"/>
          <w:sz w:val="26"/>
          <w:szCs w:val="26"/>
          <w:lang w:val="pt-BR"/>
        </w:rPr>
      </w:pPr>
      <w:r w:rsidRPr="007F1D3F">
        <w:rPr>
          <w:rStyle w:val="normaltextrun"/>
          <w:sz w:val="26"/>
          <w:szCs w:val="26"/>
          <w:lang w:val="pt-BR"/>
        </w:rPr>
        <w:t>Đánh giá và điều chỉnh</w:t>
      </w:r>
      <w:r w:rsidR="002C2BC7" w:rsidRPr="007F1D3F">
        <w:rPr>
          <w:rStyle w:val="normaltextrun"/>
          <w:sz w:val="26"/>
          <w:szCs w:val="26"/>
          <w:lang w:val="pt-BR"/>
        </w:rPr>
        <w:t>, bổ sung</w:t>
      </w:r>
      <w:r w:rsidRPr="007F1D3F">
        <w:rPr>
          <w:rStyle w:val="normaltextrun"/>
          <w:sz w:val="26"/>
          <w:szCs w:val="26"/>
          <w:lang w:val="pt-BR"/>
        </w:rPr>
        <w:t xml:space="preserve"> lại một số tuyến trục giao thông kết nối, đặc biệt là hệ thống giao thông </w:t>
      </w:r>
      <w:r w:rsidR="002C2BC7" w:rsidRPr="007F1D3F">
        <w:rPr>
          <w:rStyle w:val="normaltextrun"/>
          <w:sz w:val="26"/>
          <w:szCs w:val="26"/>
          <w:lang w:val="pt-BR"/>
        </w:rPr>
        <w:t xml:space="preserve">kết nối Đông – Tây </w:t>
      </w:r>
      <w:r w:rsidRPr="007F1D3F">
        <w:rPr>
          <w:rStyle w:val="normaltextrun"/>
          <w:sz w:val="26"/>
          <w:szCs w:val="26"/>
          <w:lang w:val="pt-BR"/>
        </w:rPr>
        <w:t xml:space="preserve">cho phù hợp </w:t>
      </w:r>
      <w:r w:rsidR="002C2BC7" w:rsidRPr="007F1D3F">
        <w:rPr>
          <w:rStyle w:val="normaltextrun"/>
          <w:sz w:val="26"/>
          <w:szCs w:val="26"/>
          <w:lang w:val="pt-BR"/>
        </w:rPr>
        <w:t>đảm bảo tính liên kết và tạo lực phát triển cho các khu vực chức năng đô thị</w:t>
      </w:r>
      <w:r w:rsidRPr="007F1D3F">
        <w:rPr>
          <w:rStyle w:val="normaltextrun"/>
          <w:sz w:val="26"/>
          <w:szCs w:val="26"/>
          <w:lang w:val="pt-BR"/>
        </w:rPr>
        <w:t>.</w:t>
      </w:r>
    </w:p>
    <w:p w14:paraId="09DB7030" w14:textId="77777777" w:rsidR="006B433D" w:rsidRPr="007F1D3F" w:rsidRDefault="006B433D" w:rsidP="006B433D">
      <w:pPr>
        <w:pStyle w:val="paragraph"/>
        <w:spacing w:before="0" w:beforeAutospacing="0" w:after="120" w:afterAutospacing="0"/>
        <w:ind w:right="90" w:firstLine="567"/>
        <w:jc w:val="both"/>
        <w:textAlignment w:val="baseline"/>
        <w:rPr>
          <w:rStyle w:val="normaltextrun"/>
          <w:sz w:val="26"/>
          <w:szCs w:val="26"/>
        </w:rPr>
      </w:pPr>
      <w:proofErr w:type="spellStart"/>
      <w:r w:rsidRPr="007F1D3F">
        <w:rPr>
          <w:rStyle w:val="normaltextrun"/>
          <w:sz w:val="26"/>
          <w:szCs w:val="26"/>
        </w:rPr>
        <w:t>Dự</w:t>
      </w:r>
      <w:proofErr w:type="spellEnd"/>
      <w:r w:rsidRPr="007F1D3F">
        <w:rPr>
          <w:rStyle w:val="normaltextrun"/>
          <w:sz w:val="26"/>
          <w:szCs w:val="26"/>
        </w:rPr>
        <w:t xml:space="preserve"> </w:t>
      </w:r>
      <w:proofErr w:type="spellStart"/>
      <w:r w:rsidRPr="007F1D3F">
        <w:rPr>
          <w:rStyle w:val="normaltextrun"/>
          <w:sz w:val="26"/>
          <w:szCs w:val="26"/>
        </w:rPr>
        <w:t>báo</w:t>
      </w:r>
      <w:proofErr w:type="spellEnd"/>
      <w:r w:rsidRPr="007F1D3F">
        <w:rPr>
          <w:rStyle w:val="normaltextrun"/>
          <w:sz w:val="26"/>
          <w:szCs w:val="26"/>
        </w:rPr>
        <w:t xml:space="preserve"> </w:t>
      </w:r>
      <w:proofErr w:type="spellStart"/>
      <w:r w:rsidRPr="007F1D3F">
        <w:rPr>
          <w:rStyle w:val="normaltextrun"/>
          <w:sz w:val="26"/>
          <w:szCs w:val="26"/>
        </w:rPr>
        <w:t>các</w:t>
      </w:r>
      <w:proofErr w:type="spellEnd"/>
      <w:r w:rsidRPr="007F1D3F">
        <w:rPr>
          <w:rStyle w:val="normaltextrun"/>
          <w:sz w:val="26"/>
          <w:szCs w:val="26"/>
        </w:rPr>
        <w:t xml:space="preserve"> </w:t>
      </w:r>
      <w:proofErr w:type="spellStart"/>
      <w:r w:rsidRPr="007F1D3F">
        <w:rPr>
          <w:rStyle w:val="normaltextrun"/>
          <w:sz w:val="26"/>
          <w:szCs w:val="26"/>
        </w:rPr>
        <w:t>nhu</w:t>
      </w:r>
      <w:proofErr w:type="spellEnd"/>
      <w:r w:rsidRPr="007F1D3F">
        <w:rPr>
          <w:rStyle w:val="normaltextrun"/>
          <w:sz w:val="26"/>
          <w:szCs w:val="26"/>
        </w:rPr>
        <w:t xml:space="preserve"> </w:t>
      </w:r>
      <w:proofErr w:type="spellStart"/>
      <w:r w:rsidRPr="007F1D3F">
        <w:rPr>
          <w:rStyle w:val="normaltextrun"/>
          <w:sz w:val="26"/>
          <w:szCs w:val="26"/>
        </w:rPr>
        <w:t>cầu</w:t>
      </w:r>
      <w:proofErr w:type="spellEnd"/>
      <w:r w:rsidRPr="007F1D3F">
        <w:rPr>
          <w:rStyle w:val="normaltextrun"/>
          <w:sz w:val="26"/>
          <w:szCs w:val="26"/>
        </w:rPr>
        <w:t xml:space="preserve"> </w:t>
      </w:r>
      <w:proofErr w:type="spellStart"/>
      <w:r w:rsidRPr="007F1D3F">
        <w:rPr>
          <w:rStyle w:val="normaltextrun"/>
          <w:sz w:val="26"/>
          <w:szCs w:val="26"/>
        </w:rPr>
        <w:t>phát</w:t>
      </w:r>
      <w:proofErr w:type="spellEnd"/>
      <w:r w:rsidRPr="007F1D3F">
        <w:rPr>
          <w:rStyle w:val="normaltextrun"/>
          <w:sz w:val="26"/>
          <w:szCs w:val="26"/>
        </w:rPr>
        <w:t xml:space="preserve"> </w:t>
      </w:r>
      <w:proofErr w:type="spellStart"/>
      <w:r w:rsidRPr="007F1D3F">
        <w:rPr>
          <w:rStyle w:val="normaltextrun"/>
          <w:sz w:val="26"/>
          <w:szCs w:val="26"/>
        </w:rPr>
        <w:t>triển</w:t>
      </w:r>
      <w:proofErr w:type="spellEnd"/>
      <w:r w:rsidRPr="007F1D3F">
        <w:rPr>
          <w:rStyle w:val="normaltextrun"/>
          <w:sz w:val="26"/>
          <w:szCs w:val="26"/>
        </w:rPr>
        <w:t xml:space="preserve"> </w:t>
      </w:r>
      <w:proofErr w:type="spellStart"/>
      <w:r w:rsidRPr="007F1D3F">
        <w:rPr>
          <w:rStyle w:val="normaltextrun"/>
          <w:sz w:val="26"/>
          <w:szCs w:val="26"/>
        </w:rPr>
        <w:t>trong</w:t>
      </w:r>
      <w:proofErr w:type="spellEnd"/>
      <w:r w:rsidRPr="007F1D3F">
        <w:rPr>
          <w:rStyle w:val="normaltextrun"/>
          <w:sz w:val="26"/>
          <w:szCs w:val="26"/>
        </w:rPr>
        <w:t xml:space="preserve"> </w:t>
      </w:r>
      <w:proofErr w:type="spellStart"/>
      <w:r w:rsidRPr="007F1D3F">
        <w:rPr>
          <w:rStyle w:val="normaltextrun"/>
          <w:sz w:val="26"/>
          <w:szCs w:val="26"/>
        </w:rPr>
        <w:t>giai</w:t>
      </w:r>
      <w:proofErr w:type="spellEnd"/>
      <w:r w:rsidRPr="007F1D3F">
        <w:rPr>
          <w:rStyle w:val="normaltextrun"/>
          <w:sz w:val="26"/>
          <w:szCs w:val="26"/>
        </w:rPr>
        <w:t xml:space="preserve"> </w:t>
      </w:r>
      <w:proofErr w:type="spellStart"/>
      <w:r w:rsidRPr="007F1D3F">
        <w:rPr>
          <w:rStyle w:val="normaltextrun"/>
          <w:sz w:val="26"/>
          <w:szCs w:val="26"/>
        </w:rPr>
        <w:t>đoạn</w:t>
      </w:r>
      <w:proofErr w:type="spellEnd"/>
      <w:r w:rsidRPr="007F1D3F">
        <w:rPr>
          <w:rStyle w:val="normaltextrun"/>
          <w:sz w:val="26"/>
          <w:szCs w:val="26"/>
        </w:rPr>
        <w:t xml:space="preserve"> </w:t>
      </w:r>
      <w:proofErr w:type="spellStart"/>
      <w:r w:rsidRPr="007F1D3F">
        <w:rPr>
          <w:rStyle w:val="normaltextrun"/>
          <w:sz w:val="26"/>
          <w:szCs w:val="26"/>
        </w:rPr>
        <w:t>mới</w:t>
      </w:r>
      <w:proofErr w:type="spellEnd"/>
      <w:r w:rsidRPr="007F1D3F">
        <w:rPr>
          <w:rStyle w:val="normaltextrun"/>
          <w:sz w:val="26"/>
          <w:szCs w:val="26"/>
        </w:rPr>
        <w:t xml:space="preserve">, </w:t>
      </w:r>
      <w:proofErr w:type="spellStart"/>
      <w:r w:rsidRPr="007F1D3F">
        <w:rPr>
          <w:rStyle w:val="normaltextrun"/>
          <w:sz w:val="26"/>
          <w:szCs w:val="26"/>
        </w:rPr>
        <w:t>dự</w:t>
      </w:r>
      <w:proofErr w:type="spellEnd"/>
      <w:r w:rsidRPr="007F1D3F">
        <w:rPr>
          <w:rStyle w:val="normaltextrun"/>
          <w:sz w:val="26"/>
          <w:szCs w:val="26"/>
        </w:rPr>
        <w:t xml:space="preserve"> </w:t>
      </w:r>
      <w:proofErr w:type="spellStart"/>
      <w:r w:rsidRPr="007F1D3F">
        <w:rPr>
          <w:rStyle w:val="normaltextrun"/>
          <w:sz w:val="26"/>
          <w:szCs w:val="26"/>
        </w:rPr>
        <w:t>báo</w:t>
      </w:r>
      <w:proofErr w:type="spellEnd"/>
      <w:r w:rsidRPr="007F1D3F">
        <w:rPr>
          <w:rStyle w:val="normaltextrun"/>
          <w:sz w:val="26"/>
          <w:szCs w:val="26"/>
        </w:rPr>
        <w:t xml:space="preserve"> </w:t>
      </w:r>
      <w:proofErr w:type="spellStart"/>
      <w:r w:rsidRPr="007F1D3F">
        <w:rPr>
          <w:rStyle w:val="normaltextrun"/>
          <w:sz w:val="26"/>
          <w:szCs w:val="26"/>
        </w:rPr>
        <w:t>phát</w:t>
      </w:r>
      <w:proofErr w:type="spellEnd"/>
      <w:r w:rsidRPr="007F1D3F">
        <w:rPr>
          <w:rStyle w:val="normaltextrun"/>
          <w:sz w:val="26"/>
          <w:szCs w:val="26"/>
        </w:rPr>
        <w:t xml:space="preserve"> </w:t>
      </w:r>
      <w:proofErr w:type="spellStart"/>
      <w:r w:rsidRPr="007F1D3F">
        <w:rPr>
          <w:rStyle w:val="normaltextrun"/>
          <w:sz w:val="26"/>
          <w:szCs w:val="26"/>
        </w:rPr>
        <w:t>triển</w:t>
      </w:r>
      <w:proofErr w:type="spellEnd"/>
      <w:r w:rsidRPr="007F1D3F">
        <w:rPr>
          <w:rStyle w:val="normaltextrun"/>
          <w:sz w:val="26"/>
          <w:szCs w:val="26"/>
        </w:rPr>
        <w:t xml:space="preserve"> </w:t>
      </w:r>
      <w:proofErr w:type="spellStart"/>
      <w:r w:rsidRPr="007F1D3F">
        <w:rPr>
          <w:rStyle w:val="normaltextrun"/>
          <w:sz w:val="26"/>
          <w:szCs w:val="26"/>
        </w:rPr>
        <w:t>dân</w:t>
      </w:r>
      <w:proofErr w:type="spellEnd"/>
      <w:r w:rsidRPr="007F1D3F">
        <w:rPr>
          <w:rStyle w:val="normaltextrun"/>
          <w:sz w:val="26"/>
          <w:szCs w:val="26"/>
        </w:rPr>
        <w:t xml:space="preserve"> </w:t>
      </w:r>
      <w:proofErr w:type="spellStart"/>
      <w:r w:rsidRPr="007F1D3F">
        <w:rPr>
          <w:rStyle w:val="normaltextrun"/>
          <w:sz w:val="26"/>
          <w:szCs w:val="26"/>
        </w:rPr>
        <w:t>số</w:t>
      </w:r>
      <w:proofErr w:type="spellEnd"/>
      <w:r w:rsidRPr="007F1D3F">
        <w:rPr>
          <w:rStyle w:val="normaltextrun"/>
          <w:sz w:val="26"/>
          <w:szCs w:val="26"/>
        </w:rPr>
        <w:t xml:space="preserve">, </w:t>
      </w:r>
      <w:proofErr w:type="spellStart"/>
      <w:r w:rsidRPr="007F1D3F">
        <w:rPr>
          <w:rStyle w:val="normaltextrun"/>
          <w:sz w:val="26"/>
          <w:szCs w:val="26"/>
        </w:rPr>
        <w:t>lao</w:t>
      </w:r>
      <w:proofErr w:type="spellEnd"/>
      <w:r w:rsidRPr="007F1D3F">
        <w:rPr>
          <w:rStyle w:val="normaltextrun"/>
          <w:sz w:val="26"/>
          <w:szCs w:val="26"/>
        </w:rPr>
        <w:t xml:space="preserve"> </w:t>
      </w:r>
      <w:proofErr w:type="spellStart"/>
      <w:r w:rsidRPr="007F1D3F">
        <w:rPr>
          <w:rStyle w:val="normaltextrun"/>
          <w:sz w:val="26"/>
          <w:szCs w:val="26"/>
        </w:rPr>
        <w:t>động</w:t>
      </w:r>
      <w:proofErr w:type="spellEnd"/>
      <w:r w:rsidRPr="007F1D3F">
        <w:rPr>
          <w:rStyle w:val="normaltextrun"/>
          <w:sz w:val="26"/>
          <w:szCs w:val="26"/>
        </w:rPr>
        <w:t xml:space="preserve">, </w:t>
      </w:r>
      <w:proofErr w:type="spellStart"/>
      <w:r w:rsidRPr="007F1D3F">
        <w:rPr>
          <w:rStyle w:val="normaltextrun"/>
          <w:sz w:val="26"/>
          <w:szCs w:val="26"/>
        </w:rPr>
        <w:t>phát</w:t>
      </w:r>
      <w:proofErr w:type="spellEnd"/>
      <w:r w:rsidRPr="007F1D3F">
        <w:rPr>
          <w:rStyle w:val="normaltextrun"/>
          <w:sz w:val="26"/>
          <w:szCs w:val="26"/>
        </w:rPr>
        <w:t xml:space="preserve"> </w:t>
      </w:r>
      <w:proofErr w:type="spellStart"/>
      <w:r w:rsidRPr="007F1D3F">
        <w:rPr>
          <w:rStyle w:val="normaltextrun"/>
          <w:sz w:val="26"/>
          <w:szCs w:val="26"/>
        </w:rPr>
        <w:t>triển</w:t>
      </w:r>
      <w:proofErr w:type="spellEnd"/>
      <w:r w:rsidRPr="007F1D3F">
        <w:rPr>
          <w:rStyle w:val="normaltextrun"/>
          <w:sz w:val="26"/>
          <w:szCs w:val="26"/>
        </w:rPr>
        <w:t xml:space="preserve"> </w:t>
      </w:r>
      <w:proofErr w:type="spellStart"/>
      <w:r w:rsidRPr="007F1D3F">
        <w:rPr>
          <w:rStyle w:val="normaltextrun"/>
          <w:sz w:val="26"/>
          <w:szCs w:val="26"/>
        </w:rPr>
        <w:t>kinh</w:t>
      </w:r>
      <w:proofErr w:type="spellEnd"/>
      <w:r w:rsidRPr="007F1D3F">
        <w:rPr>
          <w:rStyle w:val="normaltextrun"/>
          <w:sz w:val="26"/>
          <w:szCs w:val="26"/>
        </w:rPr>
        <w:t xml:space="preserve"> </w:t>
      </w:r>
      <w:proofErr w:type="spellStart"/>
      <w:r w:rsidRPr="007F1D3F">
        <w:rPr>
          <w:rStyle w:val="normaltextrun"/>
          <w:sz w:val="26"/>
          <w:szCs w:val="26"/>
        </w:rPr>
        <w:t>tế</w:t>
      </w:r>
      <w:proofErr w:type="spellEnd"/>
      <w:r w:rsidRPr="007F1D3F">
        <w:rPr>
          <w:rStyle w:val="normaltextrun"/>
          <w:sz w:val="26"/>
          <w:szCs w:val="26"/>
        </w:rPr>
        <w:t xml:space="preserve"> - </w:t>
      </w:r>
      <w:proofErr w:type="spellStart"/>
      <w:r w:rsidRPr="007F1D3F">
        <w:rPr>
          <w:rStyle w:val="normaltextrun"/>
          <w:sz w:val="26"/>
          <w:szCs w:val="26"/>
        </w:rPr>
        <w:t>xã</w:t>
      </w:r>
      <w:proofErr w:type="spellEnd"/>
      <w:r w:rsidRPr="007F1D3F">
        <w:rPr>
          <w:rStyle w:val="normaltextrun"/>
          <w:sz w:val="26"/>
          <w:szCs w:val="26"/>
        </w:rPr>
        <w:t xml:space="preserve"> </w:t>
      </w:r>
      <w:proofErr w:type="spellStart"/>
      <w:r w:rsidRPr="007F1D3F">
        <w:rPr>
          <w:rStyle w:val="normaltextrun"/>
          <w:sz w:val="26"/>
          <w:szCs w:val="26"/>
        </w:rPr>
        <w:t>hội</w:t>
      </w:r>
      <w:proofErr w:type="spellEnd"/>
      <w:r w:rsidRPr="007F1D3F">
        <w:rPr>
          <w:rStyle w:val="normaltextrun"/>
          <w:sz w:val="26"/>
          <w:szCs w:val="26"/>
        </w:rPr>
        <w:t xml:space="preserve"> </w:t>
      </w:r>
      <w:proofErr w:type="spellStart"/>
      <w:r w:rsidRPr="007F1D3F">
        <w:rPr>
          <w:rStyle w:val="normaltextrun"/>
          <w:sz w:val="26"/>
          <w:szCs w:val="26"/>
        </w:rPr>
        <w:t>và</w:t>
      </w:r>
      <w:proofErr w:type="spellEnd"/>
      <w:r w:rsidRPr="007F1D3F">
        <w:rPr>
          <w:rStyle w:val="normaltextrun"/>
          <w:sz w:val="26"/>
          <w:szCs w:val="26"/>
        </w:rPr>
        <w:t xml:space="preserve"> </w:t>
      </w:r>
      <w:proofErr w:type="spellStart"/>
      <w:r w:rsidRPr="007F1D3F">
        <w:rPr>
          <w:rStyle w:val="normaltextrun"/>
          <w:sz w:val="26"/>
          <w:szCs w:val="26"/>
        </w:rPr>
        <w:t>phân</w:t>
      </w:r>
      <w:proofErr w:type="spellEnd"/>
      <w:r w:rsidRPr="007F1D3F">
        <w:rPr>
          <w:rStyle w:val="normaltextrun"/>
          <w:sz w:val="26"/>
          <w:szCs w:val="26"/>
        </w:rPr>
        <w:t xml:space="preserve"> </w:t>
      </w:r>
      <w:proofErr w:type="spellStart"/>
      <w:r w:rsidRPr="007F1D3F">
        <w:rPr>
          <w:rStyle w:val="normaltextrun"/>
          <w:sz w:val="26"/>
          <w:szCs w:val="26"/>
        </w:rPr>
        <w:t>bố</w:t>
      </w:r>
      <w:proofErr w:type="spellEnd"/>
      <w:r w:rsidRPr="007F1D3F">
        <w:rPr>
          <w:rStyle w:val="normaltextrun"/>
          <w:sz w:val="26"/>
          <w:szCs w:val="26"/>
        </w:rPr>
        <w:t xml:space="preserve"> </w:t>
      </w:r>
      <w:proofErr w:type="spellStart"/>
      <w:r w:rsidRPr="007F1D3F">
        <w:rPr>
          <w:rStyle w:val="normaltextrun"/>
          <w:sz w:val="26"/>
          <w:szCs w:val="26"/>
        </w:rPr>
        <w:t>dân</w:t>
      </w:r>
      <w:proofErr w:type="spellEnd"/>
      <w:r w:rsidRPr="007F1D3F">
        <w:rPr>
          <w:rStyle w:val="normaltextrun"/>
          <w:sz w:val="26"/>
          <w:szCs w:val="26"/>
        </w:rPr>
        <w:t xml:space="preserve"> </w:t>
      </w:r>
      <w:proofErr w:type="spellStart"/>
      <w:r w:rsidRPr="007F1D3F">
        <w:rPr>
          <w:rStyle w:val="normaltextrun"/>
          <w:sz w:val="26"/>
          <w:szCs w:val="26"/>
        </w:rPr>
        <w:t>cư</w:t>
      </w:r>
      <w:proofErr w:type="spellEnd"/>
      <w:r w:rsidRPr="007F1D3F">
        <w:rPr>
          <w:rStyle w:val="normaltextrun"/>
          <w:sz w:val="26"/>
          <w:szCs w:val="26"/>
        </w:rPr>
        <w:t xml:space="preserve"> </w:t>
      </w:r>
      <w:proofErr w:type="spellStart"/>
      <w:r w:rsidRPr="007F1D3F">
        <w:rPr>
          <w:rStyle w:val="normaltextrun"/>
          <w:sz w:val="26"/>
          <w:szCs w:val="26"/>
        </w:rPr>
        <w:t>cho</w:t>
      </w:r>
      <w:proofErr w:type="spellEnd"/>
      <w:r w:rsidRPr="007F1D3F">
        <w:rPr>
          <w:rStyle w:val="normaltextrun"/>
          <w:sz w:val="26"/>
          <w:szCs w:val="26"/>
        </w:rPr>
        <w:t xml:space="preserve"> </w:t>
      </w:r>
      <w:proofErr w:type="spellStart"/>
      <w:r w:rsidRPr="007F1D3F">
        <w:rPr>
          <w:rStyle w:val="normaltextrun"/>
          <w:sz w:val="26"/>
          <w:szCs w:val="26"/>
        </w:rPr>
        <w:t>các</w:t>
      </w:r>
      <w:proofErr w:type="spellEnd"/>
      <w:r w:rsidRPr="007F1D3F">
        <w:rPr>
          <w:rStyle w:val="normaltextrun"/>
          <w:sz w:val="26"/>
          <w:szCs w:val="26"/>
        </w:rPr>
        <w:t xml:space="preserve"> </w:t>
      </w:r>
      <w:proofErr w:type="spellStart"/>
      <w:r w:rsidRPr="007F1D3F">
        <w:rPr>
          <w:rStyle w:val="normaltextrun"/>
          <w:sz w:val="26"/>
          <w:szCs w:val="26"/>
        </w:rPr>
        <w:t>khu</w:t>
      </w:r>
      <w:proofErr w:type="spellEnd"/>
      <w:r w:rsidRPr="007F1D3F">
        <w:rPr>
          <w:rStyle w:val="normaltextrun"/>
          <w:sz w:val="26"/>
          <w:szCs w:val="26"/>
        </w:rPr>
        <w:t xml:space="preserve"> </w:t>
      </w:r>
      <w:proofErr w:type="spellStart"/>
      <w:r w:rsidRPr="007F1D3F">
        <w:rPr>
          <w:rStyle w:val="normaltextrun"/>
          <w:sz w:val="26"/>
          <w:szCs w:val="26"/>
        </w:rPr>
        <w:t>vực</w:t>
      </w:r>
      <w:proofErr w:type="spellEnd"/>
      <w:r w:rsidRPr="007F1D3F">
        <w:rPr>
          <w:rStyle w:val="normaltextrun"/>
          <w:sz w:val="26"/>
          <w:szCs w:val="26"/>
        </w:rPr>
        <w:t xml:space="preserve">, </w:t>
      </w:r>
      <w:proofErr w:type="spellStart"/>
      <w:r w:rsidRPr="007F1D3F">
        <w:rPr>
          <w:rStyle w:val="normaltextrun"/>
          <w:sz w:val="26"/>
          <w:szCs w:val="26"/>
        </w:rPr>
        <w:t>làm</w:t>
      </w:r>
      <w:proofErr w:type="spellEnd"/>
      <w:r w:rsidRPr="007F1D3F">
        <w:rPr>
          <w:rStyle w:val="normaltextrun"/>
          <w:sz w:val="26"/>
          <w:szCs w:val="26"/>
        </w:rPr>
        <w:t xml:space="preserve"> </w:t>
      </w:r>
      <w:proofErr w:type="spellStart"/>
      <w:r w:rsidRPr="007F1D3F">
        <w:rPr>
          <w:rStyle w:val="normaltextrun"/>
          <w:sz w:val="26"/>
          <w:szCs w:val="26"/>
        </w:rPr>
        <w:t>cơ</w:t>
      </w:r>
      <w:proofErr w:type="spellEnd"/>
      <w:r w:rsidRPr="007F1D3F">
        <w:rPr>
          <w:rStyle w:val="normaltextrun"/>
          <w:sz w:val="26"/>
          <w:szCs w:val="26"/>
        </w:rPr>
        <w:t xml:space="preserve"> </w:t>
      </w:r>
      <w:proofErr w:type="spellStart"/>
      <w:r w:rsidRPr="007F1D3F">
        <w:rPr>
          <w:rStyle w:val="normaltextrun"/>
          <w:sz w:val="26"/>
          <w:szCs w:val="26"/>
        </w:rPr>
        <w:t>sở</w:t>
      </w:r>
      <w:proofErr w:type="spellEnd"/>
      <w:r w:rsidRPr="007F1D3F">
        <w:rPr>
          <w:rStyle w:val="normaltextrun"/>
          <w:sz w:val="26"/>
          <w:szCs w:val="26"/>
        </w:rPr>
        <w:t xml:space="preserve"> </w:t>
      </w:r>
      <w:proofErr w:type="spellStart"/>
      <w:r w:rsidRPr="007F1D3F">
        <w:rPr>
          <w:rStyle w:val="normaltextrun"/>
          <w:sz w:val="26"/>
          <w:szCs w:val="26"/>
        </w:rPr>
        <w:t>điều</w:t>
      </w:r>
      <w:proofErr w:type="spellEnd"/>
      <w:r w:rsidRPr="007F1D3F">
        <w:rPr>
          <w:rStyle w:val="normaltextrun"/>
          <w:sz w:val="26"/>
          <w:szCs w:val="26"/>
        </w:rPr>
        <w:t xml:space="preserve"> </w:t>
      </w:r>
      <w:proofErr w:type="spellStart"/>
      <w:r w:rsidRPr="007F1D3F">
        <w:rPr>
          <w:rStyle w:val="normaltextrun"/>
          <w:sz w:val="26"/>
          <w:szCs w:val="26"/>
        </w:rPr>
        <w:t>chỉnh</w:t>
      </w:r>
      <w:proofErr w:type="spellEnd"/>
      <w:r w:rsidRPr="007F1D3F">
        <w:rPr>
          <w:rStyle w:val="normaltextrun"/>
          <w:sz w:val="26"/>
          <w:szCs w:val="26"/>
        </w:rPr>
        <w:t xml:space="preserve"> </w:t>
      </w:r>
      <w:proofErr w:type="spellStart"/>
      <w:r w:rsidRPr="007F1D3F">
        <w:rPr>
          <w:rStyle w:val="normaltextrun"/>
          <w:sz w:val="26"/>
          <w:szCs w:val="26"/>
        </w:rPr>
        <w:t>các</w:t>
      </w:r>
      <w:proofErr w:type="spellEnd"/>
      <w:r w:rsidRPr="007F1D3F">
        <w:rPr>
          <w:rStyle w:val="normaltextrun"/>
          <w:sz w:val="26"/>
          <w:szCs w:val="26"/>
        </w:rPr>
        <w:t xml:space="preserve"> </w:t>
      </w:r>
      <w:proofErr w:type="spellStart"/>
      <w:r w:rsidRPr="007F1D3F">
        <w:rPr>
          <w:rStyle w:val="normaltextrun"/>
          <w:sz w:val="26"/>
          <w:szCs w:val="26"/>
        </w:rPr>
        <w:t>giải</w:t>
      </w:r>
      <w:proofErr w:type="spellEnd"/>
      <w:r w:rsidRPr="007F1D3F">
        <w:rPr>
          <w:rStyle w:val="normaltextrun"/>
          <w:sz w:val="26"/>
          <w:szCs w:val="26"/>
        </w:rPr>
        <w:t xml:space="preserve"> </w:t>
      </w:r>
      <w:proofErr w:type="spellStart"/>
      <w:r w:rsidRPr="007F1D3F">
        <w:rPr>
          <w:rStyle w:val="normaltextrun"/>
          <w:sz w:val="26"/>
          <w:szCs w:val="26"/>
        </w:rPr>
        <w:t>pháp</w:t>
      </w:r>
      <w:proofErr w:type="spellEnd"/>
      <w:r w:rsidRPr="007F1D3F">
        <w:rPr>
          <w:rStyle w:val="normaltextrun"/>
          <w:sz w:val="26"/>
          <w:szCs w:val="26"/>
        </w:rPr>
        <w:t xml:space="preserve"> </w:t>
      </w:r>
      <w:proofErr w:type="spellStart"/>
      <w:r w:rsidRPr="007F1D3F">
        <w:rPr>
          <w:rStyle w:val="normaltextrun"/>
          <w:sz w:val="26"/>
          <w:szCs w:val="26"/>
        </w:rPr>
        <w:t>quy</w:t>
      </w:r>
      <w:proofErr w:type="spellEnd"/>
      <w:r w:rsidRPr="007F1D3F">
        <w:rPr>
          <w:rStyle w:val="normaltextrun"/>
          <w:sz w:val="26"/>
          <w:szCs w:val="26"/>
        </w:rPr>
        <w:t xml:space="preserve"> </w:t>
      </w:r>
      <w:proofErr w:type="spellStart"/>
      <w:r w:rsidRPr="007F1D3F">
        <w:rPr>
          <w:rStyle w:val="normaltextrun"/>
          <w:sz w:val="26"/>
          <w:szCs w:val="26"/>
        </w:rPr>
        <w:t>hoạch</w:t>
      </w:r>
      <w:proofErr w:type="spellEnd"/>
      <w:r w:rsidRPr="007F1D3F">
        <w:rPr>
          <w:rStyle w:val="normaltextrun"/>
          <w:sz w:val="26"/>
          <w:szCs w:val="26"/>
        </w:rPr>
        <w:t xml:space="preserve"> </w:t>
      </w:r>
      <w:proofErr w:type="spellStart"/>
      <w:r w:rsidRPr="007F1D3F">
        <w:rPr>
          <w:rStyle w:val="normaltextrun"/>
          <w:sz w:val="26"/>
          <w:szCs w:val="26"/>
        </w:rPr>
        <w:t>về</w:t>
      </w:r>
      <w:proofErr w:type="spellEnd"/>
      <w:r w:rsidRPr="007F1D3F">
        <w:rPr>
          <w:rStyle w:val="normaltextrun"/>
          <w:sz w:val="26"/>
          <w:szCs w:val="26"/>
        </w:rPr>
        <w:t xml:space="preserve"> </w:t>
      </w:r>
      <w:proofErr w:type="spellStart"/>
      <w:r w:rsidRPr="007F1D3F">
        <w:rPr>
          <w:rStyle w:val="normaltextrun"/>
          <w:sz w:val="26"/>
          <w:szCs w:val="26"/>
        </w:rPr>
        <w:t>sử</w:t>
      </w:r>
      <w:proofErr w:type="spellEnd"/>
      <w:r w:rsidRPr="007F1D3F">
        <w:rPr>
          <w:rStyle w:val="normaltextrun"/>
          <w:sz w:val="26"/>
          <w:szCs w:val="26"/>
        </w:rPr>
        <w:t xml:space="preserve"> </w:t>
      </w:r>
      <w:proofErr w:type="spellStart"/>
      <w:r w:rsidRPr="007F1D3F">
        <w:rPr>
          <w:rStyle w:val="normaltextrun"/>
          <w:sz w:val="26"/>
          <w:szCs w:val="26"/>
        </w:rPr>
        <w:t>dụng</w:t>
      </w:r>
      <w:proofErr w:type="spellEnd"/>
      <w:r w:rsidRPr="007F1D3F">
        <w:rPr>
          <w:rStyle w:val="normaltextrun"/>
          <w:sz w:val="26"/>
          <w:szCs w:val="26"/>
        </w:rPr>
        <w:t xml:space="preserve"> </w:t>
      </w:r>
      <w:proofErr w:type="spellStart"/>
      <w:r w:rsidRPr="007F1D3F">
        <w:rPr>
          <w:rStyle w:val="normaltextrun"/>
          <w:sz w:val="26"/>
          <w:szCs w:val="26"/>
        </w:rPr>
        <w:t>đất</w:t>
      </w:r>
      <w:proofErr w:type="spellEnd"/>
      <w:r w:rsidRPr="007F1D3F">
        <w:rPr>
          <w:rStyle w:val="normaltextrun"/>
          <w:sz w:val="26"/>
          <w:szCs w:val="26"/>
        </w:rPr>
        <w:t xml:space="preserve">, </w:t>
      </w:r>
      <w:proofErr w:type="spellStart"/>
      <w:r w:rsidRPr="007F1D3F">
        <w:rPr>
          <w:rStyle w:val="normaltextrun"/>
          <w:sz w:val="26"/>
          <w:szCs w:val="26"/>
        </w:rPr>
        <w:t>không</w:t>
      </w:r>
      <w:proofErr w:type="spellEnd"/>
      <w:r w:rsidRPr="007F1D3F">
        <w:rPr>
          <w:rStyle w:val="normaltextrun"/>
          <w:sz w:val="26"/>
          <w:szCs w:val="26"/>
        </w:rPr>
        <w:t xml:space="preserve"> </w:t>
      </w:r>
      <w:proofErr w:type="spellStart"/>
      <w:r w:rsidRPr="007F1D3F">
        <w:rPr>
          <w:rStyle w:val="normaltextrun"/>
          <w:sz w:val="26"/>
          <w:szCs w:val="26"/>
        </w:rPr>
        <w:t>gian</w:t>
      </w:r>
      <w:proofErr w:type="spellEnd"/>
      <w:r w:rsidRPr="007F1D3F">
        <w:rPr>
          <w:rStyle w:val="normaltextrun"/>
          <w:sz w:val="26"/>
          <w:szCs w:val="26"/>
        </w:rPr>
        <w:t xml:space="preserve">, </w:t>
      </w:r>
      <w:proofErr w:type="spellStart"/>
      <w:r w:rsidRPr="007F1D3F">
        <w:rPr>
          <w:rStyle w:val="normaltextrun"/>
          <w:sz w:val="26"/>
          <w:szCs w:val="26"/>
        </w:rPr>
        <w:t>hạ</w:t>
      </w:r>
      <w:proofErr w:type="spellEnd"/>
      <w:r w:rsidRPr="007F1D3F">
        <w:rPr>
          <w:rStyle w:val="normaltextrun"/>
          <w:sz w:val="26"/>
          <w:szCs w:val="26"/>
        </w:rPr>
        <w:t xml:space="preserve"> </w:t>
      </w:r>
      <w:proofErr w:type="spellStart"/>
      <w:r w:rsidRPr="007F1D3F">
        <w:rPr>
          <w:rStyle w:val="normaltextrun"/>
          <w:sz w:val="26"/>
          <w:szCs w:val="26"/>
        </w:rPr>
        <w:t>tầng</w:t>
      </w:r>
      <w:proofErr w:type="spellEnd"/>
      <w:r w:rsidRPr="007F1D3F">
        <w:rPr>
          <w:rStyle w:val="normaltextrun"/>
          <w:sz w:val="26"/>
          <w:szCs w:val="26"/>
        </w:rPr>
        <w:t xml:space="preserve"> </w:t>
      </w:r>
      <w:proofErr w:type="spellStart"/>
      <w:r w:rsidRPr="007F1D3F">
        <w:rPr>
          <w:rStyle w:val="normaltextrun"/>
          <w:sz w:val="26"/>
          <w:szCs w:val="26"/>
        </w:rPr>
        <w:t>kỹ</w:t>
      </w:r>
      <w:proofErr w:type="spellEnd"/>
      <w:r w:rsidRPr="007F1D3F">
        <w:rPr>
          <w:rStyle w:val="normaltextrun"/>
          <w:sz w:val="26"/>
          <w:szCs w:val="26"/>
        </w:rPr>
        <w:t xml:space="preserve"> </w:t>
      </w:r>
      <w:proofErr w:type="spellStart"/>
      <w:r w:rsidRPr="007F1D3F">
        <w:rPr>
          <w:rStyle w:val="normaltextrun"/>
          <w:sz w:val="26"/>
          <w:szCs w:val="26"/>
        </w:rPr>
        <w:t>thuật</w:t>
      </w:r>
      <w:proofErr w:type="spellEnd"/>
      <w:r w:rsidRPr="007F1D3F">
        <w:rPr>
          <w:rStyle w:val="normaltextrun"/>
          <w:sz w:val="26"/>
          <w:szCs w:val="26"/>
        </w:rPr>
        <w:t xml:space="preserve">, </w:t>
      </w:r>
      <w:proofErr w:type="spellStart"/>
      <w:r w:rsidRPr="007F1D3F">
        <w:rPr>
          <w:rStyle w:val="normaltextrun"/>
          <w:sz w:val="26"/>
          <w:szCs w:val="26"/>
        </w:rPr>
        <w:t>hạ</w:t>
      </w:r>
      <w:proofErr w:type="spellEnd"/>
      <w:r w:rsidRPr="007F1D3F">
        <w:rPr>
          <w:rStyle w:val="normaltextrun"/>
          <w:sz w:val="26"/>
          <w:szCs w:val="26"/>
        </w:rPr>
        <w:t xml:space="preserve"> </w:t>
      </w:r>
      <w:proofErr w:type="spellStart"/>
      <w:r w:rsidRPr="007F1D3F">
        <w:rPr>
          <w:rStyle w:val="normaltextrun"/>
          <w:sz w:val="26"/>
          <w:szCs w:val="26"/>
        </w:rPr>
        <w:t>tầng</w:t>
      </w:r>
      <w:proofErr w:type="spellEnd"/>
      <w:r w:rsidRPr="007F1D3F">
        <w:rPr>
          <w:rStyle w:val="normaltextrun"/>
          <w:sz w:val="26"/>
          <w:szCs w:val="26"/>
        </w:rPr>
        <w:t xml:space="preserve"> </w:t>
      </w:r>
      <w:proofErr w:type="spellStart"/>
      <w:r w:rsidRPr="007F1D3F">
        <w:rPr>
          <w:rStyle w:val="normaltextrun"/>
          <w:sz w:val="26"/>
          <w:szCs w:val="26"/>
        </w:rPr>
        <w:t>kinh</w:t>
      </w:r>
      <w:proofErr w:type="spellEnd"/>
      <w:r w:rsidRPr="007F1D3F">
        <w:rPr>
          <w:rStyle w:val="normaltextrun"/>
          <w:sz w:val="26"/>
          <w:szCs w:val="26"/>
        </w:rPr>
        <w:t xml:space="preserve"> </w:t>
      </w:r>
      <w:proofErr w:type="spellStart"/>
      <w:r w:rsidRPr="007F1D3F">
        <w:rPr>
          <w:rStyle w:val="normaltextrun"/>
          <w:sz w:val="26"/>
          <w:szCs w:val="26"/>
        </w:rPr>
        <w:t>tế</w:t>
      </w:r>
      <w:proofErr w:type="spellEnd"/>
      <w:r w:rsidRPr="007F1D3F">
        <w:rPr>
          <w:rStyle w:val="normaltextrun"/>
          <w:sz w:val="26"/>
          <w:szCs w:val="26"/>
        </w:rPr>
        <w:t xml:space="preserve"> - </w:t>
      </w:r>
      <w:proofErr w:type="spellStart"/>
      <w:r w:rsidRPr="007F1D3F">
        <w:rPr>
          <w:rStyle w:val="normaltextrun"/>
          <w:sz w:val="26"/>
          <w:szCs w:val="26"/>
        </w:rPr>
        <w:t>xã</w:t>
      </w:r>
      <w:proofErr w:type="spellEnd"/>
      <w:r w:rsidRPr="007F1D3F">
        <w:rPr>
          <w:rStyle w:val="normaltextrun"/>
          <w:sz w:val="26"/>
          <w:szCs w:val="26"/>
        </w:rPr>
        <w:t xml:space="preserve"> </w:t>
      </w:r>
      <w:proofErr w:type="spellStart"/>
      <w:r w:rsidRPr="007F1D3F">
        <w:rPr>
          <w:rStyle w:val="normaltextrun"/>
          <w:sz w:val="26"/>
          <w:szCs w:val="26"/>
        </w:rPr>
        <w:t>hội</w:t>
      </w:r>
      <w:proofErr w:type="spellEnd"/>
      <w:r w:rsidRPr="007F1D3F">
        <w:rPr>
          <w:rStyle w:val="normaltextrun"/>
          <w:sz w:val="26"/>
          <w:szCs w:val="26"/>
        </w:rPr>
        <w:t>.</w:t>
      </w:r>
    </w:p>
    <w:p w14:paraId="5C3EBFC8" w14:textId="77777777" w:rsidR="009A18CC" w:rsidRPr="007F1D3F" w:rsidRDefault="006B433D" w:rsidP="009A18CC">
      <w:pPr>
        <w:pStyle w:val="paragraph"/>
        <w:spacing w:before="0" w:beforeAutospacing="0" w:after="120" w:afterAutospacing="0"/>
        <w:ind w:right="90" w:firstLine="567"/>
        <w:jc w:val="both"/>
        <w:textAlignment w:val="baseline"/>
        <w:rPr>
          <w:rStyle w:val="normaltextrun"/>
          <w:sz w:val="26"/>
          <w:szCs w:val="26"/>
        </w:rPr>
      </w:pPr>
      <w:proofErr w:type="spellStart"/>
      <w:r w:rsidRPr="007F1D3F">
        <w:rPr>
          <w:rStyle w:val="normaltextrun"/>
          <w:sz w:val="26"/>
          <w:szCs w:val="26"/>
        </w:rPr>
        <w:t>Tính</w:t>
      </w:r>
      <w:proofErr w:type="spellEnd"/>
      <w:r w:rsidRPr="007F1D3F">
        <w:rPr>
          <w:rStyle w:val="normaltextrun"/>
          <w:sz w:val="26"/>
          <w:szCs w:val="26"/>
        </w:rPr>
        <w:t xml:space="preserve"> </w:t>
      </w:r>
      <w:proofErr w:type="spellStart"/>
      <w:r w:rsidRPr="007F1D3F">
        <w:rPr>
          <w:rStyle w:val="normaltextrun"/>
          <w:sz w:val="26"/>
          <w:szCs w:val="26"/>
        </w:rPr>
        <w:t>toán</w:t>
      </w:r>
      <w:proofErr w:type="spellEnd"/>
      <w:r w:rsidRPr="007F1D3F">
        <w:rPr>
          <w:rStyle w:val="normaltextrun"/>
          <w:sz w:val="26"/>
          <w:szCs w:val="26"/>
        </w:rPr>
        <w:t xml:space="preserve"> </w:t>
      </w:r>
      <w:proofErr w:type="spellStart"/>
      <w:r w:rsidRPr="007F1D3F">
        <w:rPr>
          <w:rStyle w:val="normaltextrun"/>
          <w:sz w:val="26"/>
          <w:szCs w:val="26"/>
        </w:rPr>
        <w:t>và</w:t>
      </w:r>
      <w:proofErr w:type="spellEnd"/>
      <w:r w:rsidRPr="007F1D3F">
        <w:rPr>
          <w:rStyle w:val="normaltextrun"/>
          <w:sz w:val="26"/>
          <w:szCs w:val="26"/>
        </w:rPr>
        <w:t xml:space="preserve"> </w:t>
      </w:r>
      <w:proofErr w:type="spellStart"/>
      <w:r w:rsidRPr="007F1D3F">
        <w:rPr>
          <w:rStyle w:val="normaltextrun"/>
          <w:sz w:val="26"/>
          <w:szCs w:val="26"/>
        </w:rPr>
        <w:t>bố</w:t>
      </w:r>
      <w:proofErr w:type="spellEnd"/>
      <w:r w:rsidRPr="007F1D3F">
        <w:rPr>
          <w:rStyle w:val="normaltextrun"/>
          <w:sz w:val="26"/>
          <w:szCs w:val="26"/>
        </w:rPr>
        <w:t xml:space="preserve"> </w:t>
      </w:r>
      <w:proofErr w:type="spellStart"/>
      <w:r w:rsidRPr="007F1D3F">
        <w:rPr>
          <w:rStyle w:val="normaltextrun"/>
          <w:sz w:val="26"/>
          <w:szCs w:val="26"/>
        </w:rPr>
        <w:t>trí</w:t>
      </w:r>
      <w:proofErr w:type="spellEnd"/>
      <w:r w:rsidRPr="007F1D3F">
        <w:rPr>
          <w:rStyle w:val="normaltextrun"/>
          <w:sz w:val="26"/>
          <w:szCs w:val="26"/>
        </w:rPr>
        <w:t xml:space="preserve"> </w:t>
      </w:r>
      <w:proofErr w:type="spellStart"/>
      <w:r w:rsidRPr="007F1D3F">
        <w:rPr>
          <w:rStyle w:val="normaltextrun"/>
          <w:sz w:val="26"/>
          <w:szCs w:val="26"/>
        </w:rPr>
        <w:t>lại</w:t>
      </w:r>
      <w:proofErr w:type="spellEnd"/>
      <w:r w:rsidRPr="007F1D3F">
        <w:rPr>
          <w:rStyle w:val="normaltextrun"/>
          <w:sz w:val="26"/>
          <w:szCs w:val="26"/>
        </w:rPr>
        <w:t xml:space="preserve"> </w:t>
      </w:r>
      <w:proofErr w:type="spellStart"/>
      <w:r w:rsidRPr="007F1D3F">
        <w:rPr>
          <w:rStyle w:val="normaltextrun"/>
          <w:sz w:val="26"/>
          <w:szCs w:val="26"/>
        </w:rPr>
        <w:t>hệ</w:t>
      </w:r>
      <w:proofErr w:type="spellEnd"/>
      <w:r w:rsidRPr="007F1D3F">
        <w:rPr>
          <w:rStyle w:val="normaltextrun"/>
          <w:sz w:val="26"/>
          <w:szCs w:val="26"/>
        </w:rPr>
        <w:t xml:space="preserve"> </w:t>
      </w:r>
      <w:proofErr w:type="spellStart"/>
      <w:r w:rsidRPr="007F1D3F">
        <w:rPr>
          <w:rStyle w:val="normaltextrun"/>
          <w:sz w:val="26"/>
          <w:szCs w:val="26"/>
        </w:rPr>
        <w:t>thống</w:t>
      </w:r>
      <w:proofErr w:type="spellEnd"/>
      <w:r w:rsidRPr="007F1D3F">
        <w:rPr>
          <w:rStyle w:val="normaltextrun"/>
          <w:sz w:val="26"/>
          <w:szCs w:val="26"/>
        </w:rPr>
        <w:t xml:space="preserve"> </w:t>
      </w:r>
      <w:proofErr w:type="spellStart"/>
      <w:r w:rsidRPr="007F1D3F">
        <w:rPr>
          <w:rStyle w:val="normaltextrun"/>
          <w:sz w:val="26"/>
          <w:szCs w:val="26"/>
        </w:rPr>
        <w:t>hạ</w:t>
      </w:r>
      <w:proofErr w:type="spellEnd"/>
      <w:r w:rsidRPr="007F1D3F">
        <w:rPr>
          <w:rStyle w:val="normaltextrun"/>
          <w:sz w:val="26"/>
          <w:szCs w:val="26"/>
        </w:rPr>
        <w:t xml:space="preserve"> </w:t>
      </w:r>
      <w:proofErr w:type="spellStart"/>
      <w:r w:rsidRPr="007F1D3F">
        <w:rPr>
          <w:rStyle w:val="normaltextrun"/>
          <w:sz w:val="26"/>
          <w:szCs w:val="26"/>
        </w:rPr>
        <w:t>tầng</w:t>
      </w:r>
      <w:proofErr w:type="spellEnd"/>
      <w:r w:rsidRPr="007F1D3F">
        <w:rPr>
          <w:rStyle w:val="normaltextrun"/>
          <w:sz w:val="26"/>
          <w:szCs w:val="26"/>
        </w:rPr>
        <w:t xml:space="preserve"> </w:t>
      </w:r>
      <w:proofErr w:type="spellStart"/>
      <w:r w:rsidRPr="007F1D3F">
        <w:rPr>
          <w:rStyle w:val="normaltextrun"/>
          <w:sz w:val="26"/>
          <w:szCs w:val="26"/>
        </w:rPr>
        <w:t>xã</w:t>
      </w:r>
      <w:proofErr w:type="spellEnd"/>
      <w:r w:rsidRPr="007F1D3F">
        <w:rPr>
          <w:rStyle w:val="normaltextrun"/>
          <w:sz w:val="26"/>
          <w:szCs w:val="26"/>
        </w:rPr>
        <w:t xml:space="preserve"> </w:t>
      </w:r>
      <w:proofErr w:type="spellStart"/>
      <w:r w:rsidRPr="007F1D3F">
        <w:rPr>
          <w:rStyle w:val="normaltextrun"/>
          <w:sz w:val="26"/>
          <w:szCs w:val="26"/>
        </w:rPr>
        <w:t>hội</w:t>
      </w:r>
      <w:proofErr w:type="spellEnd"/>
      <w:r w:rsidRPr="007F1D3F">
        <w:rPr>
          <w:rStyle w:val="normaltextrun"/>
          <w:sz w:val="26"/>
          <w:szCs w:val="26"/>
        </w:rPr>
        <w:t xml:space="preserve"> </w:t>
      </w:r>
      <w:proofErr w:type="spellStart"/>
      <w:r w:rsidRPr="007F1D3F">
        <w:rPr>
          <w:rStyle w:val="normaltextrun"/>
          <w:sz w:val="26"/>
          <w:szCs w:val="26"/>
        </w:rPr>
        <w:t>các</w:t>
      </w:r>
      <w:proofErr w:type="spellEnd"/>
      <w:r w:rsidRPr="007F1D3F">
        <w:rPr>
          <w:rStyle w:val="normaltextrun"/>
          <w:sz w:val="26"/>
          <w:szCs w:val="26"/>
        </w:rPr>
        <w:t xml:space="preserve"> </w:t>
      </w:r>
      <w:proofErr w:type="spellStart"/>
      <w:r w:rsidRPr="007F1D3F">
        <w:rPr>
          <w:rStyle w:val="normaltextrun"/>
          <w:sz w:val="26"/>
          <w:szCs w:val="26"/>
        </w:rPr>
        <w:t>cấp</w:t>
      </w:r>
      <w:proofErr w:type="spellEnd"/>
      <w:r w:rsidRPr="007F1D3F">
        <w:rPr>
          <w:rStyle w:val="normaltextrun"/>
          <w:sz w:val="26"/>
          <w:szCs w:val="26"/>
        </w:rPr>
        <w:t xml:space="preserve">, </w:t>
      </w:r>
      <w:proofErr w:type="spellStart"/>
      <w:r w:rsidRPr="007F1D3F">
        <w:rPr>
          <w:rStyle w:val="normaltextrun"/>
          <w:sz w:val="26"/>
          <w:szCs w:val="26"/>
        </w:rPr>
        <w:t>hạ</w:t>
      </w:r>
      <w:proofErr w:type="spellEnd"/>
      <w:r w:rsidRPr="007F1D3F">
        <w:rPr>
          <w:rStyle w:val="normaltextrun"/>
          <w:sz w:val="26"/>
          <w:szCs w:val="26"/>
        </w:rPr>
        <w:t xml:space="preserve"> </w:t>
      </w:r>
      <w:proofErr w:type="spellStart"/>
      <w:r w:rsidRPr="007F1D3F">
        <w:rPr>
          <w:rStyle w:val="normaltextrun"/>
          <w:sz w:val="26"/>
          <w:szCs w:val="26"/>
        </w:rPr>
        <w:t>tầng</w:t>
      </w:r>
      <w:proofErr w:type="spellEnd"/>
      <w:r w:rsidRPr="007F1D3F">
        <w:rPr>
          <w:rStyle w:val="normaltextrun"/>
          <w:sz w:val="26"/>
          <w:szCs w:val="26"/>
        </w:rPr>
        <w:t xml:space="preserve"> </w:t>
      </w:r>
      <w:proofErr w:type="spellStart"/>
      <w:r w:rsidRPr="007F1D3F">
        <w:rPr>
          <w:rStyle w:val="normaltextrun"/>
          <w:sz w:val="26"/>
          <w:szCs w:val="26"/>
        </w:rPr>
        <w:t>kỹ</w:t>
      </w:r>
      <w:proofErr w:type="spellEnd"/>
      <w:r w:rsidRPr="007F1D3F">
        <w:rPr>
          <w:rStyle w:val="normaltextrun"/>
          <w:sz w:val="26"/>
          <w:szCs w:val="26"/>
        </w:rPr>
        <w:t xml:space="preserve"> </w:t>
      </w:r>
      <w:proofErr w:type="spellStart"/>
      <w:r w:rsidRPr="007F1D3F">
        <w:rPr>
          <w:rStyle w:val="normaltextrun"/>
          <w:sz w:val="26"/>
          <w:szCs w:val="26"/>
        </w:rPr>
        <w:t>thuật</w:t>
      </w:r>
      <w:proofErr w:type="spellEnd"/>
      <w:r w:rsidRPr="007F1D3F">
        <w:rPr>
          <w:rStyle w:val="normaltextrun"/>
          <w:sz w:val="26"/>
          <w:szCs w:val="26"/>
        </w:rPr>
        <w:t xml:space="preserve"> </w:t>
      </w:r>
      <w:proofErr w:type="spellStart"/>
      <w:r w:rsidRPr="007F1D3F">
        <w:rPr>
          <w:rStyle w:val="normaltextrun"/>
          <w:sz w:val="26"/>
          <w:szCs w:val="26"/>
        </w:rPr>
        <w:t>đồng</w:t>
      </w:r>
      <w:proofErr w:type="spellEnd"/>
      <w:r w:rsidRPr="007F1D3F">
        <w:rPr>
          <w:rStyle w:val="normaltextrun"/>
          <w:sz w:val="26"/>
          <w:szCs w:val="26"/>
        </w:rPr>
        <w:t xml:space="preserve"> </w:t>
      </w:r>
      <w:proofErr w:type="spellStart"/>
      <w:r w:rsidRPr="007F1D3F">
        <w:rPr>
          <w:rStyle w:val="normaltextrun"/>
          <w:sz w:val="26"/>
          <w:szCs w:val="26"/>
        </w:rPr>
        <w:t>bộ</w:t>
      </w:r>
      <w:proofErr w:type="spellEnd"/>
      <w:r w:rsidRPr="007F1D3F">
        <w:rPr>
          <w:rStyle w:val="normaltextrun"/>
          <w:sz w:val="26"/>
          <w:szCs w:val="26"/>
        </w:rPr>
        <w:t xml:space="preserve"> </w:t>
      </w:r>
      <w:proofErr w:type="spellStart"/>
      <w:r w:rsidRPr="007F1D3F">
        <w:rPr>
          <w:rStyle w:val="normaltextrun"/>
          <w:sz w:val="26"/>
          <w:szCs w:val="26"/>
        </w:rPr>
        <w:t>và</w:t>
      </w:r>
      <w:proofErr w:type="spellEnd"/>
      <w:r w:rsidRPr="007F1D3F">
        <w:rPr>
          <w:rStyle w:val="normaltextrun"/>
          <w:sz w:val="26"/>
          <w:szCs w:val="26"/>
        </w:rPr>
        <w:t xml:space="preserve"> </w:t>
      </w:r>
      <w:proofErr w:type="spellStart"/>
      <w:r w:rsidRPr="007F1D3F">
        <w:rPr>
          <w:rStyle w:val="normaltextrun"/>
          <w:sz w:val="26"/>
          <w:szCs w:val="26"/>
        </w:rPr>
        <w:t>hiện</w:t>
      </w:r>
      <w:proofErr w:type="spellEnd"/>
      <w:r w:rsidRPr="007F1D3F">
        <w:rPr>
          <w:rStyle w:val="normaltextrun"/>
          <w:sz w:val="26"/>
          <w:szCs w:val="26"/>
        </w:rPr>
        <w:t xml:space="preserve"> </w:t>
      </w:r>
      <w:proofErr w:type="spellStart"/>
      <w:r w:rsidRPr="007F1D3F">
        <w:rPr>
          <w:rStyle w:val="normaltextrun"/>
          <w:sz w:val="26"/>
          <w:szCs w:val="26"/>
        </w:rPr>
        <w:t>đại</w:t>
      </w:r>
      <w:proofErr w:type="spellEnd"/>
      <w:r w:rsidRPr="007F1D3F">
        <w:rPr>
          <w:rStyle w:val="normaltextrun"/>
          <w:sz w:val="26"/>
          <w:szCs w:val="26"/>
        </w:rPr>
        <w:t xml:space="preserve"> </w:t>
      </w:r>
      <w:proofErr w:type="spellStart"/>
      <w:r w:rsidRPr="007F1D3F">
        <w:rPr>
          <w:rStyle w:val="normaltextrun"/>
          <w:sz w:val="26"/>
          <w:szCs w:val="26"/>
        </w:rPr>
        <w:t>đảm</w:t>
      </w:r>
      <w:proofErr w:type="spellEnd"/>
      <w:r w:rsidRPr="007F1D3F">
        <w:rPr>
          <w:rStyle w:val="normaltextrun"/>
          <w:sz w:val="26"/>
          <w:szCs w:val="26"/>
        </w:rPr>
        <w:t xml:space="preserve"> </w:t>
      </w:r>
      <w:proofErr w:type="spellStart"/>
      <w:r w:rsidRPr="007F1D3F">
        <w:rPr>
          <w:rStyle w:val="normaltextrun"/>
          <w:sz w:val="26"/>
          <w:szCs w:val="26"/>
        </w:rPr>
        <w:t>bảo</w:t>
      </w:r>
      <w:proofErr w:type="spellEnd"/>
      <w:r w:rsidRPr="007F1D3F">
        <w:rPr>
          <w:rStyle w:val="normaltextrun"/>
          <w:sz w:val="26"/>
          <w:szCs w:val="26"/>
        </w:rPr>
        <w:t xml:space="preserve"> </w:t>
      </w:r>
      <w:proofErr w:type="spellStart"/>
      <w:r w:rsidRPr="007F1D3F">
        <w:rPr>
          <w:rStyle w:val="normaltextrun"/>
          <w:sz w:val="26"/>
          <w:szCs w:val="26"/>
        </w:rPr>
        <w:t>bán</w:t>
      </w:r>
      <w:proofErr w:type="spellEnd"/>
      <w:r w:rsidRPr="007F1D3F">
        <w:rPr>
          <w:rStyle w:val="normaltextrun"/>
          <w:sz w:val="26"/>
          <w:szCs w:val="26"/>
        </w:rPr>
        <w:t xml:space="preserve"> </w:t>
      </w:r>
      <w:proofErr w:type="spellStart"/>
      <w:r w:rsidRPr="007F1D3F">
        <w:rPr>
          <w:rStyle w:val="normaltextrun"/>
          <w:sz w:val="26"/>
          <w:szCs w:val="26"/>
        </w:rPr>
        <w:t>kính</w:t>
      </w:r>
      <w:proofErr w:type="spellEnd"/>
      <w:r w:rsidRPr="007F1D3F">
        <w:rPr>
          <w:rStyle w:val="normaltextrun"/>
          <w:sz w:val="26"/>
          <w:szCs w:val="26"/>
        </w:rPr>
        <w:t xml:space="preserve"> </w:t>
      </w:r>
      <w:proofErr w:type="spellStart"/>
      <w:r w:rsidRPr="007F1D3F">
        <w:rPr>
          <w:rStyle w:val="normaltextrun"/>
          <w:sz w:val="26"/>
          <w:szCs w:val="26"/>
        </w:rPr>
        <w:t>phục</w:t>
      </w:r>
      <w:proofErr w:type="spellEnd"/>
      <w:r w:rsidRPr="007F1D3F">
        <w:rPr>
          <w:rStyle w:val="normaltextrun"/>
          <w:sz w:val="26"/>
          <w:szCs w:val="26"/>
        </w:rPr>
        <w:t xml:space="preserve"> </w:t>
      </w:r>
      <w:proofErr w:type="spellStart"/>
      <w:r w:rsidRPr="007F1D3F">
        <w:rPr>
          <w:rStyle w:val="normaltextrun"/>
          <w:sz w:val="26"/>
          <w:szCs w:val="26"/>
        </w:rPr>
        <w:t>vụ</w:t>
      </w:r>
      <w:proofErr w:type="spellEnd"/>
      <w:r w:rsidRPr="007F1D3F">
        <w:rPr>
          <w:rStyle w:val="normaltextrun"/>
          <w:sz w:val="26"/>
          <w:szCs w:val="26"/>
        </w:rPr>
        <w:t xml:space="preserve">, </w:t>
      </w:r>
      <w:proofErr w:type="spellStart"/>
      <w:r w:rsidRPr="007F1D3F">
        <w:rPr>
          <w:rStyle w:val="normaltextrun"/>
          <w:sz w:val="26"/>
          <w:szCs w:val="26"/>
        </w:rPr>
        <w:t>nhu</w:t>
      </w:r>
      <w:proofErr w:type="spellEnd"/>
      <w:r w:rsidRPr="007F1D3F">
        <w:rPr>
          <w:rStyle w:val="normaltextrun"/>
          <w:sz w:val="26"/>
          <w:szCs w:val="26"/>
        </w:rPr>
        <w:t xml:space="preserve"> </w:t>
      </w:r>
      <w:proofErr w:type="spellStart"/>
      <w:r w:rsidRPr="007F1D3F">
        <w:rPr>
          <w:rStyle w:val="normaltextrun"/>
          <w:sz w:val="26"/>
          <w:szCs w:val="26"/>
        </w:rPr>
        <w:t>cầu</w:t>
      </w:r>
      <w:proofErr w:type="spellEnd"/>
      <w:r w:rsidRPr="007F1D3F">
        <w:rPr>
          <w:rStyle w:val="normaltextrun"/>
          <w:sz w:val="26"/>
          <w:szCs w:val="26"/>
        </w:rPr>
        <w:t xml:space="preserve"> </w:t>
      </w:r>
      <w:proofErr w:type="spellStart"/>
      <w:r w:rsidRPr="007F1D3F">
        <w:rPr>
          <w:rStyle w:val="normaltextrun"/>
          <w:sz w:val="26"/>
          <w:szCs w:val="26"/>
        </w:rPr>
        <w:t>sử</w:t>
      </w:r>
      <w:proofErr w:type="spellEnd"/>
      <w:r w:rsidRPr="007F1D3F">
        <w:rPr>
          <w:rStyle w:val="normaltextrun"/>
          <w:sz w:val="26"/>
          <w:szCs w:val="26"/>
        </w:rPr>
        <w:t xml:space="preserve"> </w:t>
      </w:r>
      <w:proofErr w:type="spellStart"/>
      <w:r w:rsidRPr="007F1D3F">
        <w:rPr>
          <w:rStyle w:val="normaltextrun"/>
          <w:sz w:val="26"/>
          <w:szCs w:val="26"/>
        </w:rPr>
        <w:t>dụng</w:t>
      </w:r>
      <w:proofErr w:type="spellEnd"/>
      <w:r w:rsidRPr="007F1D3F">
        <w:rPr>
          <w:rStyle w:val="normaltextrun"/>
          <w:sz w:val="26"/>
          <w:szCs w:val="26"/>
        </w:rPr>
        <w:t xml:space="preserve"> </w:t>
      </w:r>
      <w:proofErr w:type="spellStart"/>
      <w:r w:rsidRPr="007F1D3F">
        <w:rPr>
          <w:rStyle w:val="normaltextrun"/>
          <w:sz w:val="26"/>
          <w:szCs w:val="26"/>
        </w:rPr>
        <w:t>trong</w:t>
      </w:r>
      <w:proofErr w:type="spellEnd"/>
      <w:r w:rsidRPr="007F1D3F">
        <w:rPr>
          <w:rStyle w:val="normaltextrun"/>
          <w:sz w:val="26"/>
          <w:szCs w:val="26"/>
        </w:rPr>
        <w:t xml:space="preserve"> </w:t>
      </w:r>
      <w:proofErr w:type="spellStart"/>
      <w:r w:rsidRPr="007F1D3F">
        <w:rPr>
          <w:rStyle w:val="normaltextrun"/>
          <w:sz w:val="26"/>
          <w:szCs w:val="26"/>
        </w:rPr>
        <w:t>tương</w:t>
      </w:r>
      <w:proofErr w:type="spellEnd"/>
      <w:r w:rsidRPr="007F1D3F">
        <w:rPr>
          <w:rStyle w:val="normaltextrun"/>
          <w:sz w:val="26"/>
          <w:szCs w:val="26"/>
        </w:rPr>
        <w:t xml:space="preserve"> </w:t>
      </w:r>
      <w:proofErr w:type="spellStart"/>
      <w:r w:rsidRPr="007F1D3F">
        <w:rPr>
          <w:rStyle w:val="normaltextrun"/>
          <w:sz w:val="26"/>
          <w:szCs w:val="26"/>
        </w:rPr>
        <w:t>lai</w:t>
      </w:r>
      <w:proofErr w:type="spellEnd"/>
      <w:r w:rsidRPr="007F1D3F">
        <w:rPr>
          <w:rStyle w:val="normaltextrun"/>
          <w:sz w:val="26"/>
          <w:szCs w:val="26"/>
        </w:rPr>
        <w:t xml:space="preserve">, </w:t>
      </w:r>
      <w:proofErr w:type="spellStart"/>
      <w:r w:rsidRPr="007F1D3F">
        <w:rPr>
          <w:rStyle w:val="normaltextrun"/>
          <w:sz w:val="26"/>
          <w:szCs w:val="26"/>
        </w:rPr>
        <w:t>phù</w:t>
      </w:r>
      <w:proofErr w:type="spellEnd"/>
      <w:r w:rsidRPr="007F1D3F">
        <w:rPr>
          <w:rStyle w:val="normaltextrun"/>
          <w:sz w:val="26"/>
          <w:szCs w:val="26"/>
        </w:rPr>
        <w:t xml:space="preserve"> </w:t>
      </w:r>
      <w:proofErr w:type="spellStart"/>
      <w:r w:rsidRPr="007F1D3F">
        <w:rPr>
          <w:rStyle w:val="normaltextrun"/>
          <w:sz w:val="26"/>
          <w:szCs w:val="26"/>
        </w:rPr>
        <w:t>hợp</w:t>
      </w:r>
      <w:proofErr w:type="spellEnd"/>
      <w:r w:rsidRPr="007F1D3F">
        <w:rPr>
          <w:rStyle w:val="normaltextrun"/>
          <w:sz w:val="26"/>
          <w:szCs w:val="26"/>
        </w:rPr>
        <w:t xml:space="preserve"> </w:t>
      </w:r>
      <w:proofErr w:type="spellStart"/>
      <w:r w:rsidRPr="007F1D3F">
        <w:rPr>
          <w:rStyle w:val="normaltextrun"/>
          <w:sz w:val="26"/>
          <w:szCs w:val="26"/>
        </w:rPr>
        <w:t>với</w:t>
      </w:r>
      <w:proofErr w:type="spellEnd"/>
      <w:r w:rsidRPr="007F1D3F">
        <w:rPr>
          <w:rStyle w:val="normaltextrun"/>
          <w:sz w:val="26"/>
          <w:szCs w:val="26"/>
        </w:rPr>
        <w:t xml:space="preserve"> </w:t>
      </w:r>
      <w:proofErr w:type="spellStart"/>
      <w:r w:rsidRPr="007F1D3F">
        <w:rPr>
          <w:rStyle w:val="normaltextrun"/>
          <w:sz w:val="26"/>
          <w:szCs w:val="26"/>
        </w:rPr>
        <w:t>các</w:t>
      </w:r>
      <w:proofErr w:type="spellEnd"/>
      <w:r w:rsidRPr="007F1D3F">
        <w:rPr>
          <w:rStyle w:val="normaltextrun"/>
          <w:sz w:val="26"/>
          <w:szCs w:val="26"/>
        </w:rPr>
        <w:t xml:space="preserve"> </w:t>
      </w:r>
      <w:proofErr w:type="spellStart"/>
      <w:r w:rsidRPr="007F1D3F">
        <w:rPr>
          <w:rStyle w:val="normaltextrun"/>
          <w:sz w:val="26"/>
          <w:szCs w:val="26"/>
        </w:rPr>
        <w:t>Tiêu</w:t>
      </w:r>
      <w:proofErr w:type="spellEnd"/>
      <w:r w:rsidRPr="007F1D3F">
        <w:rPr>
          <w:rStyle w:val="normaltextrun"/>
          <w:sz w:val="26"/>
          <w:szCs w:val="26"/>
        </w:rPr>
        <w:t xml:space="preserve"> </w:t>
      </w:r>
      <w:proofErr w:type="spellStart"/>
      <w:r w:rsidRPr="007F1D3F">
        <w:rPr>
          <w:rStyle w:val="normaltextrun"/>
          <w:sz w:val="26"/>
          <w:szCs w:val="26"/>
        </w:rPr>
        <w:t>chuẩn</w:t>
      </w:r>
      <w:proofErr w:type="spellEnd"/>
      <w:r w:rsidRPr="007F1D3F">
        <w:rPr>
          <w:rStyle w:val="normaltextrun"/>
          <w:sz w:val="26"/>
          <w:szCs w:val="26"/>
        </w:rPr>
        <w:t xml:space="preserve">, Quy </w:t>
      </w:r>
      <w:proofErr w:type="spellStart"/>
      <w:r w:rsidRPr="007F1D3F">
        <w:rPr>
          <w:rStyle w:val="normaltextrun"/>
          <w:sz w:val="26"/>
          <w:szCs w:val="26"/>
        </w:rPr>
        <w:t>chuẩn</w:t>
      </w:r>
      <w:proofErr w:type="spellEnd"/>
      <w:r w:rsidRPr="007F1D3F">
        <w:rPr>
          <w:rStyle w:val="normaltextrun"/>
          <w:sz w:val="26"/>
          <w:szCs w:val="26"/>
        </w:rPr>
        <w:t xml:space="preserve"> </w:t>
      </w:r>
      <w:proofErr w:type="spellStart"/>
      <w:r w:rsidRPr="007F1D3F">
        <w:rPr>
          <w:rStyle w:val="normaltextrun"/>
          <w:sz w:val="26"/>
          <w:szCs w:val="26"/>
        </w:rPr>
        <w:t>và</w:t>
      </w:r>
      <w:proofErr w:type="spellEnd"/>
      <w:r w:rsidRPr="007F1D3F">
        <w:rPr>
          <w:rStyle w:val="normaltextrun"/>
          <w:sz w:val="26"/>
          <w:szCs w:val="26"/>
        </w:rPr>
        <w:t xml:space="preserve"> </w:t>
      </w:r>
      <w:proofErr w:type="spellStart"/>
      <w:r w:rsidRPr="007F1D3F">
        <w:rPr>
          <w:rStyle w:val="normaltextrun"/>
          <w:sz w:val="26"/>
          <w:szCs w:val="26"/>
        </w:rPr>
        <w:t>Tiêu</w:t>
      </w:r>
      <w:proofErr w:type="spellEnd"/>
      <w:r w:rsidRPr="007F1D3F">
        <w:rPr>
          <w:rStyle w:val="normaltextrun"/>
          <w:sz w:val="26"/>
          <w:szCs w:val="26"/>
        </w:rPr>
        <w:t xml:space="preserve"> </w:t>
      </w:r>
      <w:proofErr w:type="spellStart"/>
      <w:r w:rsidRPr="007F1D3F">
        <w:rPr>
          <w:rStyle w:val="normaltextrun"/>
          <w:sz w:val="26"/>
          <w:szCs w:val="26"/>
        </w:rPr>
        <w:t>chí</w:t>
      </w:r>
      <w:proofErr w:type="spellEnd"/>
      <w:r w:rsidRPr="007F1D3F">
        <w:rPr>
          <w:rStyle w:val="normaltextrun"/>
          <w:sz w:val="26"/>
          <w:szCs w:val="26"/>
        </w:rPr>
        <w:t xml:space="preserve"> </w:t>
      </w:r>
      <w:proofErr w:type="spellStart"/>
      <w:r w:rsidRPr="007F1D3F">
        <w:rPr>
          <w:rStyle w:val="normaltextrun"/>
          <w:sz w:val="26"/>
          <w:szCs w:val="26"/>
        </w:rPr>
        <w:t>phân</w:t>
      </w:r>
      <w:proofErr w:type="spellEnd"/>
      <w:r w:rsidRPr="007F1D3F">
        <w:rPr>
          <w:rStyle w:val="normaltextrun"/>
          <w:sz w:val="26"/>
          <w:szCs w:val="26"/>
        </w:rPr>
        <w:t xml:space="preserve"> </w:t>
      </w:r>
      <w:proofErr w:type="spellStart"/>
      <w:r w:rsidRPr="007F1D3F">
        <w:rPr>
          <w:rStyle w:val="normaltextrun"/>
          <w:sz w:val="26"/>
          <w:szCs w:val="26"/>
        </w:rPr>
        <w:t>loại</w:t>
      </w:r>
      <w:proofErr w:type="spellEnd"/>
      <w:r w:rsidRPr="007F1D3F">
        <w:rPr>
          <w:rStyle w:val="normaltextrun"/>
          <w:sz w:val="26"/>
          <w:szCs w:val="26"/>
        </w:rPr>
        <w:t xml:space="preserve"> </w:t>
      </w:r>
      <w:proofErr w:type="spellStart"/>
      <w:r w:rsidRPr="007F1D3F">
        <w:rPr>
          <w:rStyle w:val="normaltextrun"/>
          <w:sz w:val="26"/>
          <w:szCs w:val="26"/>
        </w:rPr>
        <w:t>đô</w:t>
      </w:r>
      <w:proofErr w:type="spellEnd"/>
      <w:r w:rsidRPr="007F1D3F">
        <w:rPr>
          <w:rStyle w:val="normaltextrun"/>
          <w:sz w:val="26"/>
          <w:szCs w:val="26"/>
        </w:rPr>
        <w:t xml:space="preserve"> </w:t>
      </w:r>
      <w:proofErr w:type="spellStart"/>
      <w:r w:rsidRPr="007F1D3F">
        <w:rPr>
          <w:rStyle w:val="normaltextrun"/>
          <w:sz w:val="26"/>
          <w:szCs w:val="26"/>
        </w:rPr>
        <w:t>thị</w:t>
      </w:r>
      <w:proofErr w:type="spellEnd"/>
      <w:r w:rsidRPr="007F1D3F">
        <w:rPr>
          <w:rStyle w:val="normaltextrun"/>
          <w:sz w:val="26"/>
          <w:szCs w:val="26"/>
        </w:rPr>
        <w:t xml:space="preserve"> </w:t>
      </w:r>
      <w:proofErr w:type="spellStart"/>
      <w:r w:rsidRPr="007F1D3F">
        <w:rPr>
          <w:rStyle w:val="normaltextrun"/>
          <w:sz w:val="26"/>
          <w:szCs w:val="26"/>
        </w:rPr>
        <w:t>hiện</w:t>
      </w:r>
      <w:proofErr w:type="spellEnd"/>
      <w:r w:rsidRPr="007F1D3F">
        <w:rPr>
          <w:rStyle w:val="normaltextrun"/>
          <w:sz w:val="26"/>
          <w:szCs w:val="26"/>
        </w:rPr>
        <w:t xml:space="preserve"> </w:t>
      </w:r>
      <w:proofErr w:type="spellStart"/>
      <w:r w:rsidRPr="007F1D3F">
        <w:rPr>
          <w:rStyle w:val="normaltextrun"/>
          <w:sz w:val="26"/>
          <w:szCs w:val="26"/>
        </w:rPr>
        <w:t>hành</w:t>
      </w:r>
      <w:proofErr w:type="spellEnd"/>
      <w:r w:rsidRPr="007F1D3F">
        <w:rPr>
          <w:rStyle w:val="normaltextrun"/>
          <w:sz w:val="26"/>
          <w:szCs w:val="26"/>
        </w:rPr>
        <w:t>.</w:t>
      </w:r>
    </w:p>
    <w:p w14:paraId="35F472E5" w14:textId="1DD24AE9" w:rsidR="006B433D" w:rsidRPr="007F1D3F" w:rsidRDefault="006B433D" w:rsidP="009A18CC">
      <w:pPr>
        <w:pStyle w:val="paragraph"/>
        <w:spacing w:before="0" w:beforeAutospacing="0" w:after="120" w:afterAutospacing="0"/>
        <w:ind w:right="90" w:firstLine="567"/>
        <w:jc w:val="both"/>
        <w:textAlignment w:val="baseline"/>
        <w:rPr>
          <w:rStyle w:val="normaltextrun"/>
          <w:sz w:val="26"/>
          <w:szCs w:val="26"/>
        </w:rPr>
      </w:pPr>
      <w:proofErr w:type="spellStart"/>
      <w:r w:rsidRPr="007F1D3F">
        <w:rPr>
          <w:rStyle w:val="normaltextrun"/>
          <w:sz w:val="26"/>
          <w:szCs w:val="26"/>
        </w:rPr>
        <w:t>Kế</w:t>
      </w:r>
      <w:proofErr w:type="spellEnd"/>
      <w:r w:rsidRPr="007F1D3F">
        <w:rPr>
          <w:rStyle w:val="normaltextrun"/>
          <w:sz w:val="26"/>
          <w:szCs w:val="26"/>
        </w:rPr>
        <w:t xml:space="preserve"> </w:t>
      </w:r>
      <w:proofErr w:type="spellStart"/>
      <w:r w:rsidRPr="007F1D3F">
        <w:rPr>
          <w:rStyle w:val="normaltextrun"/>
          <w:sz w:val="26"/>
          <w:szCs w:val="26"/>
        </w:rPr>
        <w:t>thừa</w:t>
      </w:r>
      <w:proofErr w:type="spellEnd"/>
      <w:r w:rsidRPr="007F1D3F">
        <w:rPr>
          <w:rStyle w:val="normaltextrun"/>
          <w:sz w:val="26"/>
          <w:szCs w:val="26"/>
        </w:rPr>
        <w:t xml:space="preserve"> </w:t>
      </w:r>
      <w:proofErr w:type="spellStart"/>
      <w:r w:rsidRPr="007F1D3F">
        <w:rPr>
          <w:rStyle w:val="normaltextrun"/>
          <w:sz w:val="26"/>
          <w:szCs w:val="26"/>
        </w:rPr>
        <w:t>mô</w:t>
      </w:r>
      <w:proofErr w:type="spellEnd"/>
      <w:r w:rsidRPr="007F1D3F">
        <w:rPr>
          <w:rStyle w:val="normaltextrun"/>
          <w:sz w:val="26"/>
          <w:szCs w:val="26"/>
        </w:rPr>
        <w:t xml:space="preserve"> </w:t>
      </w:r>
      <w:proofErr w:type="spellStart"/>
      <w:r w:rsidRPr="007F1D3F">
        <w:rPr>
          <w:rStyle w:val="normaltextrun"/>
          <w:sz w:val="26"/>
          <w:szCs w:val="26"/>
        </w:rPr>
        <w:t>hình</w:t>
      </w:r>
      <w:proofErr w:type="spellEnd"/>
      <w:r w:rsidRPr="007F1D3F">
        <w:rPr>
          <w:rStyle w:val="normaltextrun"/>
          <w:sz w:val="26"/>
          <w:szCs w:val="26"/>
        </w:rPr>
        <w:t xml:space="preserve"> </w:t>
      </w:r>
      <w:proofErr w:type="spellStart"/>
      <w:r w:rsidRPr="007F1D3F">
        <w:rPr>
          <w:rStyle w:val="normaltextrun"/>
          <w:sz w:val="26"/>
          <w:szCs w:val="26"/>
        </w:rPr>
        <w:t>cấu</w:t>
      </w:r>
      <w:proofErr w:type="spellEnd"/>
      <w:r w:rsidRPr="007F1D3F">
        <w:rPr>
          <w:rStyle w:val="normaltextrun"/>
          <w:sz w:val="26"/>
          <w:szCs w:val="26"/>
        </w:rPr>
        <w:t xml:space="preserve"> </w:t>
      </w:r>
      <w:proofErr w:type="spellStart"/>
      <w:r w:rsidRPr="007F1D3F">
        <w:rPr>
          <w:rStyle w:val="normaltextrun"/>
          <w:sz w:val="26"/>
          <w:szCs w:val="26"/>
        </w:rPr>
        <w:t>trúc</w:t>
      </w:r>
      <w:proofErr w:type="spellEnd"/>
      <w:r w:rsidRPr="007F1D3F">
        <w:rPr>
          <w:rStyle w:val="normaltextrun"/>
          <w:sz w:val="26"/>
          <w:szCs w:val="26"/>
        </w:rPr>
        <w:t xml:space="preserve"> </w:t>
      </w:r>
      <w:proofErr w:type="spellStart"/>
      <w:r w:rsidRPr="007F1D3F">
        <w:rPr>
          <w:rStyle w:val="normaltextrun"/>
          <w:sz w:val="26"/>
          <w:szCs w:val="26"/>
        </w:rPr>
        <w:t>phát</w:t>
      </w:r>
      <w:proofErr w:type="spellEnd"/>
      <w:r w:rsidRPr="007F1D3F">
        <w:rPr>
          <w:rStyle w:val="normaltextrun"/>
          <w:sz w:val="26"/>
          <w:szCs w:val="26"/>
        </w:rPr>
        <w:t xml:space="preserve"> </w:t>
      </w:r>
      <w:proofErr w:type="spellStart"/>
      <w:r w:rsidRPr="007F1D3F">
        <w:rPr>
          <w:rStyle w:val="normaltextrun"/>
          <w:sz w:val="26"/>
          <w:szCs w:val="26"/>
        </w:rPr>
        <w:t>triển</w:t>
      </w:r>
      <w:proofErr w:type="spellEnd"/>
      <w:r w:rsidRPr="007F1D3F">
        <w:rPr>
          <w:rStyle w:val="normaltextrun"/>
          <w:sz w:val="26"/>
          <w:szCs w:val="26"/>
        </w:rPr>
        <w:t xml:space="preserve">, </w:t>
      </w:r>
      <w:proofErr w:type="spellStart"/>
      <w:r w:rsidRPr="007F1D3F">
        <w:rPr>
          <w:rStyle w:val="normaltextrun"/>
          <w:sz w:val="26"/>
          <w:szCs w:val="26"/>
        </w:rPr>
        <w:t>các</w:t>
      </w:r>
      <w:proofErr w:type="spellEnd"/>
      <w:r w:rsidRPr="007F1D3F">
        <w:rPr>
          <w:rStyle w:val="normaltextrun"/>
          <w:sz w:val="26"/>
          <w:szCs w:val="26"/>
        </w:rPr>
        <w:t xml:space="preserve"> </w:t>
      </w:r>
      <w:proofErr w:type="spellStart"/>
      <w:r w:rsidRPr="007F1D3F">
        <w:rPr>
          <w:rStyle w:val="normaltextrun"/>
          <w:sz w:val="26"/>
          <w:szCs w:val="26"/>
        </w:rPr>
        <w:t>định</w:t>
      </w:r>
      <w:proofErr w:type="spellEnd"/>
      <w:r w:rsidRPr="007F1D3F">
        <w:rPr>
          <w:rStyle w:val="normaltextrun"/>
          <w:sz w:val="26"/>
          <w:szCs w:val="26"/>
        </w:rPr>
        <w:t xml:space="preserve"> </w:t>
      </w:r>
      <w:proofErr w:type="spellStart"/>
      <w:r w:rsidRPr="007F1D3F">
        <w:rPr>
          <w:rStyle w:val="normaltextrun"/>
          <w:sz w:val="26"/>
          <w:szCs w:val="26"/>
        </w:rPr>
        <w:t>hướng</w:t>
      </w:r>
      <w:proofErr w:type="spellEnd"/>
      <w:r w:rsidRPr="007F1D3F">
        <w:rPr>
          <w:rStyle w:val="normaltextrun"/>
          <w:sz w:val="26"/>
          <w:szCs w:val="26"/>
        </w:rPr>
        <w:t xml:space="preserve"> </w:t>
      </w:r>
      <w:proofErr w:type="spellStart"/>
      <w:r w:rsidRPr="007F1D3F">
        <w:rPr>
          <w:rStyle w:val="normaltextrun"/>
          <w:sz w:val="26"/>
          <w:szCs w:val="26"/>
        </w:rPr>
        <w:t>chiến</w:t>
      </w:r>
      <w:proofErr w:type="spellEnd"/>
      <w:r w:rsidRPr="007F1D3F">
        <w:rPr>
          <w:rStyle w:val="normaltextrun"/>
          <w:sz w:val="26"/>
          <w:szCs w:val="26"/>
        </w:rPr>
        <w:t xml:space="preserve"> </w:t>
      </w:r>
      <w:proofErr w:type="spellStart"/>
      <w:r w:rsidRPr="007F1D3F">
        <w:rPr>
          <w:rStyle w:val="normaltextrun"/>
          <w:sz w:val="26"/>
          <w:szCs w:val="26"/>
        </w:rPr>
        <w:t>lược</w:t>
      </w:r>
      <w:proofErr w:type="spellEnd"/>
      <w:r w:rsidRPr="007F1D3F">
        <w:rPr>
          <w:rStyle w:val="normaltextrun"/>
          <w:sz w:val="26"/>
          <w:szCs w:val="26"/>
        </w:rPr>
        <w:t xml:space="preserve"> </w:t>
      </w:r>
      <w:proofErr w:type="spellStart"/>
      <w:r w:rsidRPr="007F1D3F">
        <w:rPr>
          <w:rStyle w:val="normaltextrun"/>
          <w:sz w:val="26"/>
          <w:szCs w:val="26"/>
        </w:rPr>
        <w:t>của</w:t>
      </w:r>
      <w:proofErr w:type="spellEnd"/>
      <w:r w:rsidRPr="007F1D3F">
        <w:rPr>
          <w:rStyle w:val="normaltextrun"/>
          <w:sz w:val="26"/>
          <w:szCs w:val="26"/>
        </w:rPr>
        <w:t xml:space="preserve"> </w:t>
      </w:r>
      <w:proofErr w:type="spellStart"/>
      <w:r w:rsidRPr="007F1D3F">
        <w:rPr>
          <w:rStyle w:val="normaltextrun"/>
          <w:sz w:val="26"/>
          <w:szCs w:val="26"/>
        </w:rPr>
        <w:t>Đồ</w:t>
      </w:r>
      <w:proofErr w:type="spellEnd"/>
      <w:r w:rsidRPr="007F1D3F">
        <w:rPr>
          <w:rStyle w:val="normaltextrun"/>
          <w:sz w:val="26"/>
          <w:szCs w:val="26"/>
        </w:rPr>
        <w:t xml:space="preserve"> </w:t>
      </w:r>
      <w:proofErr w:type="spellStart"/>
      <w:r w:rsidRPr="007F1D3F">
        <w:rPr>
          <w:rStyle w:val="normaltextrun"/>
          <w:sz w:val="26"/>
          <w:szCs w:val="26"/>
        </w:rPr>
        <w:t>án</w:t>
      </w:r>
      <w:proofErr w:type="spellEnd"/>
      <w:r w:rsidRPr="007F1D3F">
        <w:rPr>
          <w:rStyle w:val="normaltextrun"/>
          <w:sz w:val="26"/>
          <w:szCs w:val="26"/>
        </w:rPr>
        <w:t xml:space="preserve"> Quy </w:t>
      </w:r>
      <w:proofErr w:type="spellStart"/>
      <w:r w:rsidRPr="007F1D3F">
        <w:rPr>
          <w:rStyle w:val="normaltextrun"/>
          <w:sz w:val="26"/>
          <w:szCs w:val="26"/>
        </w:rPr>
        <w:t>hoạch</w:t>
      </w:r>
      <w:proofErr w:type="spellEnd"/>
      <w:r w:rsidRPr="007F1D3F">
        <w:rPr>
          <w:rStyle w:val="normaltextrun"/>
          <w:sz w:val="26"/>
          <w:szCs w:val="26"/>
        </w:rPr>
        <w:t xml:space="preserve"> </w:t>
      </w:r>
      <w:proofErr w:type="spellStart"/>
      <w:r w:rsidRPr="007F1D3F">
        <w:rPr>
          <w:rStyle w:val="normaltextrun"/>
          <w:sz w:val="26"/>
          <w:szCs w:val="26"/>
        </w:rPr>
        <w:t>chung</w:t>
      </w:r>
      <w:proofErr w:type="spellEnd"/>
      <w:r w:rsidRPr="007F1D3F">
        <w:rPr>
          <w:rStyle w:val="normaltextrun"/>
          <w:sz w:val="26"/>
          <w:szCs w:val="26"/>
        </w:rPr>
        <w:t xml:space="preserve"> </w:t>
      </w:r>
      <w:proofErr w:type="spellStart"/>
      <w:r w:rsidR="00965421" w:rsidRPr="007F1D3F">
        <w:rPr>
          <w:rStyle w:val="normaltextrun"/>
          <w:sz w:val="26"/>
          <w:szCs w:val="26"/>
        </w:rPr>
        <w:t>xây</w:t>
      </w:r>
      <w:proofErr w:type="spellEnd"/>
      <w:r w:rsidR="00965421" w:rsidRPr="007F1D3F">
        <w:rPr>
          <w:rStyle w:val="normaltextrun"/>
          <w:sz w:val="26"/>
          <w:szCs w:val="26"/>
        </w:rPr>
        <w:t xml:space="preserve"> </w:t>
      </w:r>
      <w:proofErr w:type="spellStart"/>
      <w:r w:rsidR="00965421" w:rsidRPr="007F1D3F">
        <w:rPr>
          <w:rStyle w:val="normaltextrun"/>
          <w:sz w:val="26"/>
          <w:szCs w:val="26"/>
        </w:rPr>
        <w:t>dựng</w:t>
      </w:r>
      <w:proofErr w:type="spellEnd"/>
      <w:r w:rsidR="00965421" w:rsidRPr="007F1D3F">
        <w:rPr>
          <w:rStyle w:val="normaltextrun"/>
          <w:sz w:val="26"/>
          <w:szCs w:val="26"/>
        </w:rPr>
        <w:t xml:space="preserve"> </w:t>
      </w:r>
      <w:proofErr w:type="spellStart"/>
      <w:r w:rsidR="00965421" w:rsidRPr="007F1D3F">
        <w:rPr>
          <w:rStyle w:val="normaltextrun"/>
          <w:sz w:val="26"/>
          <w:szCs w:val="26"/>
        </w:rPr>
        <w:t>đô</w:t>
      </w:r>
      <w:proofErr w:type="spellEnd"/>
      <w:r w:rsidR="00965421" w:rsidRPr="007F1D3F">
        <w:rPr>
          <w:rStyle w:val="normaltextrun"/>
          <w:sz w:val="26"/>
          <w:szCs w:val="26"/>
        </w:rPr>
        <w:t xml:space="preserve"> </w:t>
      </w:r>
      <w:proofErr w:type="spellStart"/>
      <w:r w:rsidR="00965421" w:rsidRPr="007F1D3F">
        <w:rPr>
          <w:rStyle w:val="normaltextrun"/>
          <w:sz w:val="26"/>
          <w:szCs w:val="26"/>
        </w:rPr>
        <w:t>thị</w:t>
      </w:r>
      <w:proofErr w:type="spellEnd"/>
      <w:r w:rsidR="00965421" w:rsidRPr="007F1D3F">
        <w:rPr>
          <w:rStyle w:val="normaltextrun"/>
          <w:sz w:val="26"/>
          <w:szCs w:val="26"/>
        </w:rPr>
        <w:t xml:space="preserve"> Hoài </w:t>
      </w:r>
      <w:proofErr w:type="spellStart"/>
      <w:r w:rsidR="00965421" w:rsidRPr="007F1D3F">
        <w:rPr>
          <w:rStyle w:val="normaltextrun"/>
          <w:sz w:val="26"/>
          <w:szCs w:val="26"/>
        </w:rPr>
        <w:t>Nhơn</w:t>
      </w:r>
      <w:proofErr w:type="spellEnd"/>
      <w:r w:rsidR="009A18CC" w:rsidRPr="007F1D3F">
        <w:rPr>
          <w:rStyle w:val="normaltextrun"/>
          <w:sz w:val="26"/>
          <w:szCs w:val="26"/>
        </w:rPr>
        <w:t xml:space="preserve">, </w:t>
      </w:r>
      <w:proofErr w:type="spellStart"/>
      <w:r w:rsidR="009A18CC" w:rsidRPr="007F1D3F">
        <w:rPr>
          <w:rStyle w:val="normaltextrun"/>
          <w:sz w:val="26"/>
          <w:szCs w:val="26"/>
        </w:rPr>
        <w:t>tỉnh</w:t>
      </w:r>
      <w:proofErr w:type="spellEnd"/>
      <w:r w:rsidR="009A18CC" w:rsidRPr="007F1D3F">
        <w:rPr>
          <w:rStyle w:val="normaltextrun"/>
          <w:sz w:val="26"/>
          <w:szCs w:val="26"/>
        </w:rPr>
        <w:t xml:space="preserve"> Bình Định</w:t>
      </w:r>
      <w:r w:rsidRPr="007F1D3F">
        <w:rPr>
          <w:rStyle w:val="normaltextrun"/>
          <w:sz w:val="26"/>
          <w:szCs w:val="26"/>
        </w:rPr>
        <w:t xml:space="preserve"> </w:t>
      </w:r>
      <w:proofErr w:type="spellStart"/>
      <w:r w:rsidRPr="007F1D3F">
        <w:rPr>
          <w:rStyle w:val="normaltextrun"/>
          <w:sz w:val="26"/>
          <w:szCs w:val="26"/>
        </w:rPr>
        <w:t>đến</w:t>
      </w:r>
      <w:proofErr w:type="spellEnd"/>
      <w:r w:rsidRPr="007F1D3F">
        <w:rPr>
          <w:rStyle w:val="normaltextrun"/>
          <w:sz w:val="26"/>
          <w:szCs w:val="26"/>
        </w:rPr>
        <w:t xml:space="preserve"> </w:t>
      </w:r>
      <w:proofErr w:type="spellStart"/>
      <w:r w:rsidRPr="007F1D3F">
        <w:rPr>
          <w:rStyle w:val="normaltextrun"/>
          <w:sz w:val="26"/>
          <w:szCs w:val="26"/>
        </w:rPr>
        <w:t>năm</w:t>
      </w:r>
      <w:proofErr w:type="spellEnd"/>
      <w:r w:rsidRPr="007F1D3F">
        <w:rPr>
          <w:rStyle w:val="normaltextrun"/>
          <w:sz w:val="26"/>
          <w:szCs w:val="26"/>
        </w:rPr>
        <w:t xml:space="preserve"> 203</w:t>
      </w:r>
      <w:r w:rsidR="00965421" w:rsidRPr="007F1D3F">
        <w:rPr>
          <w:rStyle w:val="normaltextrun"/>
          <w:sz w:val="26"/>
          <w:szCs w:val="26"/>
        </w:rPr>
        <w:t>5</w:t>
      </w:r>
      <w:r w:rsidRPr="007F1D3F">
        <w:rPr>
          <w:rStyle w:val="normaltextrun"/>
          <w:sz w:val="26"/>
          <w:szCs w:val="26"/>
        </w:rPr>
        <w:t xml:space="preserve"> </w:t>
      </w:r>
      <w:proofErr w:type="spellStart"/>
      <w:r w:rsidRPr="007F1D3F">
        <w:rPr>
          <w:rStyle w:val="normaltextrun"/>
          <w:sz w:val="26"/>
          <w:szCs w:val="26"/>
        </w:rPr>
        <w:t>đã</w:t>
      </w:r>
      <w:proofErr w:type="spellEnd"/>
      <w:r w:rsidRPr="007F1D3F">
        <w:rPr>
          <w:rStyle w:val="normaltextrun"/>
          <w:sz w:val="26"/>
          <w:szCs w:val="26"/>
        </w:rPr>
        <w:t xml:space="preserve"> </w:t>
      </w:r>
      <w:proofErr w:type="spellStart"/>
      <w:r w:rsidRPr="007F1D3F">
        <w:rPr>
          <w:rStyle w:val="normaltextrun"/>
          <w:sz w:val="26"/>
          <w:szCs w:val="26"/>
        </w:rPr>
        <w:t>được</w:t>
      </w:r>
      <w:proofErr w:type="spellEnd"/>
      <w:r w:rsidRPr="007F1D3F">
        <w:rPr>
          <w:rStyle w:val="normaltextrun"/>
          <w:sz w:val="26"/>
          <w:szCs w:val="26"/>
        </w:rPr>
        <w:t xml:space="preserve"> </w:t>
      </w:r>
      <w:proofErr w:type="spellStart"/>
      <w:r w:rsidRPr="007F1D3F">
        <w:rPr>
          <w:rStyle w:val="normaltextrun"/>
          <w:sz w:val="26"/>
          <w:szCs w:val="26"/>
        </w:rPr>
        <w:t>phê</w:t>
      </w:r>
      <w:proofErr w:type="spellEnd"/>
      <w:r w:rsidRPr="007F1D3F">
        <w:rPr>
          <w:rStyle w:val="normaltextrun"/>
          <w:sz w:val="26"/>
          <w:szCs w:val="26"/>
        </w:rPr>
        <w:t xml:space="preserve"> </w:t>
      </w:r>
      <w:proofErr w:type="spellStart"/>
      <w:r w:rsidRPr="007F1D3F">
        <w:rPr>
          <w:rStyle w:val="normaltextrun"/>
          <w:sz w:val="26"/>
          <w:szCs w:val="26"/>
        </w:rPr>
        <w:t>duyệt</w:t>
      </w:r>
      <w:proofErr w:type="spellEnd"/>
      <w:r w:rsidRPr="007F1D3F">
        <w:rPr>
          <w:rStyle w:val="normaltextrun"/>
          <w:sz w:val="26"/>
          <w:szCs w:val="26"/>
        </w:rPr>
        <w:t xml:space="preserve">, </w:t>
      </w:r>
      <w:proofErr w:type="spellStart"/>
      <w:r w:rsidRPr="007F1D3F">
        <w:rPr>
          <w:rStyle w:val="normaltextrun"/>
          <w:sz w:val="26"/>
          <w:szCs w:val="26"/>
        </w:rPr>
        <w:t>quy</w:t>
      </w:r>
      <w:proofErr w:type="spellEnd"/>
      <w:r w:rsidRPr="007F1D3F">
        <w:rPr>
          <w:rStyle w:val="normaltextrun"/>
          <w:sz w:val="26"/>
          <w:szCs w:val="26"/>
        </w:rPr>
        <w:t xml:space="preserve"> </w:t>
      </w:r>
      <w:proofErr w:type="spellStart"/>
      <w:r w:rsidRPr="007F1D3F">
        <w:rPr>
          <w:rStyle w:val="normaltextrun"/>
          <w:sz w:val="26"/>
          <w:szCs w:val="26"/>
        </w:rPr>
        <w:t>hoạch</w:t>
      </w:r>
      <w:proofErr w:type="spellEnd"/>
      <w:r w:rsidRPr="007F1D3F">
        <w:rPr>
          <w:rStyle w:val="normaltextrun"/>
          <w:sz w:val="26"/>
          <w:szCs w:val="26"/>
        </w:rPr>
        <w:t xml:space="preserve"> </w:t>
      </w:r>
      <w:proofErr w:type="spellStart"/>
      <w:r w:rsidRPr="007F1D3F">
        <w:rPr>
          <w:rStyle w:val="normaltextrun"/>
          <w:sz w:val="26"/>
          <w:szCs w:val="26"/>
        </w:rPr>
        <w:t>phân</w:t>
      </w:r>
      <w:proofErr w:type="spellEnd"/>
      <w:r w:rsidRPr="007F1D3F">
        <w:rPr>
          <w:rStyle w:val="normaltextrun"/>
          <w:sz w:val="26"/>
          <w:szCs w:val="26"/>
        </w:rPr>
        <w:t xml:space="preserve"> </w:t>
      </w:r>
      <w:proofErr w:type="spellStart"/>
      <w:r w:rsidRPr="007F1D3F">
        <w:rPr>
          <w:rStyle w:val="normaltextrun"/>
          <w:sz w:val="26"/>
          <w:szCs w:val="26"/>
        </w:rPr>
        <w:t>khu</w:t>
      </w:r>
      <w:proofErr w:type="spellEnd"/>
      <w:r w:rsidRPr="007F1D3F">
        <w:rPr>
          <w:rStyle w:val="normaltextrun"/>
          <w:sz w:val="26"/>
          <w:szCs w:val="26"/>
        </w:rPr>
        <w:t xml:space="preserve">, </w:t>
      </w:r>
      <w:proofErr w:type="spellStart"/>
      <w:r w:rsidRPr="007F1D3F">
        <w:rPr>
          <w:rStyle w:val="normaltextrun"/>
          <w:sz w:val="26"/>
          <w:szCs w:val="26"/>
        </w:rPr>
        <w:t>quy</w:t>
      </w:r>
      <w:proofErr w:type="spellEnd"/>
      <w:r w:rsidRPr="007F1D3F">
        <w:rPr>
          <w:rStyle w:val="normaltextrun"/>
          <w:sz w:val="26"/>
          <w:szCs w:val="26"/>
        </w:rPr>
        <w:t xml:space="preserve"> </w:t>
      </w:r>
      <w:proofErr w:type="spellStart"/>
      <w:r w:rsidRPr="007F1D3F">
        <w:rPr>
          <w:rStyle w:val="normaltextrun"/>
          <w:sz w:val="26"/>
          <w:szCs w:val="26"/>
        </w:rPr>
        <w:t>hoạch</w:t>
      </w:r>
      <w:proofErr w:type="spellEnd"/>
      <w:r w:rsidRPr="007F1D3F">
        <w:rPr>
          <w:rStyle w:val="normaltextrun"/>
          <w:sz w:val="26"/>
          <w:szCs w:val="26"/>
        </w:rPr>
        <w:t xml:space="preserve"> </w:t>
      </w:r>
      <w:proofErr w:type="spellStart"/>
      <w:r w:rsidRPr="007F1D3F">
        <w:rPr>
          <w:rStyle w:val="normaltextrun"/>
          <w:sz w:val="26"/>
          <w:szCs w:val="26"/>
        </w:rPr>
        <w:t>ngành</w:t>
      </w:r>
      <w:proofErr w:type="spellEnd"/>
      <w:r w:rsidRPr="007F1D3F">
        <w:rPr>
          <w:rStyle w:val="normaltextrun"/>
          <w:sz w:val="26"/>
          <w:szCs w:val="26"/>
        </w:rPr>
        <w:t xml:space="preserve">, </w:t>
      </w:r>
      <w:proofErr w:type="spellStart"/>
      <w:r w:rsidRPr="007F1D3F">
        <w:rPr>
          <w:rStyle w:val="normaltextrun"/>
          <w:sz w:val="26"/>
          <w:szCs w:val="26"/>
        </w:rPr>
        <w:t>rà</w:t>
      </w:r>
      <w:proofErr w:type="spellEnd"/>
      <w:r w:rsidRPr="007F1D3F">
        <w:rPr>
          <w:rStyle w:val="normaltextrun"/>
          <w:sz w:val="26"/>
          <w:szCs w:val="26"/>
        </w:rPr>
        <w:t xml:space="preserve"> </w:t>
      </w:r>
      <w:proofErr w:type="spellStart"/>
      <w:r w:rsidRPr="007F1D3F">
        <w:rPr>
          <w:rStyle w:val="normaltextrun"/>
          <w:sz w:val="26"/>
          <w:szCs w:val="26"/>
        </w:rPr>
        <w:t>soát</w:t>
      </w:r>
      <w:proofErr w:type="spellEnd"/>
      <w:r w:rsidRPr="007F1D3F">
        <w:rPr>
          <w:rStyle w:val="normaltextrun"/>
          <w:sz w:val="26"/>
          <w:szCs w:val="26"/>
        </w:rPr>
        <w:t xml:space="preserve"> </w:t>
      </w:r>
      <w:proofErr w:type="spellStart"/>
      <w:r w:rsidRPr="007F1D3F">
        <w:rPr>
          <w:rStyle w:val="normaltextrun"/>
          <w:sz w:val="26"/>
          <w:szCs w:val="26"/>
        </w:rPr>
        <w:t>điều</w:t>
      </w:r>
      <w:proofErr w:type="spellEnd"/>
      <w:r w:rsidRPr="007F1D3F">
        <w:rPr>
          <w:rStyle w:val="normaltextrun"/>
          <w:sz w:val="26"/>
          <w:szCs w:val="26"/>
        </w:rPr>
        <w:t xml:space="preserve"> </w:t>
      </w:r>
      <w:proofErr w:type="spellStart"/>
      <w:r w:rsidRPr="007F1D3F">
        <w:rPr>
          <w:rStyle w:val="normaltextrun"/>
          <w:sz w:val="26"/>
          <w:szCs w:val="26"/>
        </w:rPr>
        <w:t>chỉnh</w:t>
      </w:r>
      <w:proofErr w:type="spellEnd"/>
      <w:r w:rsidRPr="007F1D3F">
        <w:rPr>
          <w:rStyle w:val="normaltextrun"/>
          <w:sz w:val="26"/>
          <w:szCs w:val="26"/>
        </w:rPr>
        <w:t xml:space="preserve"> </w:t>
      </w:r>
      <w:proofErr w:type="spellStart"/>
      <w:r w:rsidRPr="007F1D3F">
        <w:rPr>
          <w:rStyle w:val="normaltextrun"/>
          <w:sz w:val="26"/>
          <w:szCs w:val="26"/>
        </w:rPr>
        <w:t>các</w:t>
      </w:r>
      <w:proofErr w:type="spellEnd"/>
      <w:r w:rsidRPr="007F1D3F">
        <w:rPr>
          <w:rStyle w:val="normaltextrun"/>
          <w:sz w:val="26"/>
          <w:szCs w:val="26"/>
        </w:rPr>
        <w:t xml:space="preserve"> </w:t>
      </w:r>
      <w:proofErr w:type="spellStart"/>
      <w:r w:rsidRPr="007F1D3F">
        <w:rPr>
          <w:rStyle w:val="normaltextrun"/>
          <w:sz w:val="26"/>
          <w:szCs w:val="26"/>
        </w:rPr>
        <w:t>giải</w:t>
      </w:r>
      <w:proofErr w:type="spellEnd"/>
      <w:r w:rsidRPr="007F1D3F">
        <w:rPr>
          <w:rStyle w:val="normaltextrun"/>
          <w:sz w:val="26"/>
          <w:szCs w:val="26"/>
        </w:rPr>
        <w:t xml:space="preserve"> </w:t>
      </w:r>
      <w:proofErr w:type="spellStart"/>
      <w:r w:rsidRPr="007F1D3F">
        <w:rPr>
          <w:rStyle w:val="normaltextrun"/>
          <w:sz w:val="26"/>
          <w:szCs w:val="26"/>
        </w:rPr>
        <w:t>pháp</w:t>
      </w:r>
      <w:proofErr w:type="spellEnd"/>
      <w:r w:rsidRPr="007F1D3F">
        <w:rPr>
          <w:rStyle w:val="normaltextrun"/>
          <w:sz w:val="26"/>
          <w:szCs w:val="26"/>
        </w:rPr>
        <w:t xml:space="preserve"> </w:t>
      </w:r>
      <w:proofErr w:type="spellStart"/>
      <w:r w:rsidRPr="007F1D3F">
        <w:rPr>
          <w:rStyle w:val="normaltextrun"/>
          <w:sz w:val="26"/>
          <w:szCs w:val="26"/>
        </w:rPr>
        <w:t>quy</w:t>
      </w:r>
      <w:proofErr w:type="spellEnd"/>
      <w:r w:rsidRPr="007F1D3F">
        <w:rPr>
          <w:rStyle w:val="normaltextrun"/>
          <w:sz w:val="26"/>
          <w:szCs w:val="26"/>
        </w:rPr>
        <w:t xml:space="preserve"> </w:t>
      </w:r>
      <w:proofErr w:type="spellStart"/>
      <w:r w:rsidRPr="007F1D3F">
        <w:rPr>
          <w:rStyle w:val="normaltextrun"/>
          <w:sz w:val="26"/>
          <w:szCs w:val="26"/>
        </w:rPr>
        <w:t>hoạch</w:t>
      </w:r>
      <w:proofErr w:type="spellEnd"/>
      <w:r w:rsidRPr="007F1D3F">
        <w:rPr>
          <w:rStyle w:val="normaltextrun"/>
          <w:sz w:val="26"/>
          <w:szCs w:val="26"/>
        </w:rPr>
        <w:t xml:space="preserve"> </w:t>
      </w:r>
      <w:proofErr w:type="spellStart"/>
      <w:r w:rsidRPr="007F1D3F">
        <w:rPr>
          <w:rStyle w:val="normaltextrun"/>
          <w:sz w:val="26"/>
          <w:szCs w:val="26"/>
        </w:rPr>
        <w:t>cụ</w:t>
      </w:r>
      <w:proofErr w:type="spellEnd"/>
      <w:r w:rsidRPr="007F1D3F">
        <w:rPr>
          <w:rStyle w:val="normaltextrun"/>
          <w:sz w:val="26"/>
          <w:szCs w:val="26"/>
        </w:rPr>
        <w:t xml:space="preserve"> </w:t>
      </w:r>
      <w:proofErr w:type="spellStart"/>
      <w:r w:rsidRPr="007F1D3F">
        <w:rPr>
          <w:rStyle w:val="normaltextrun"/>
          <w:sz w:val="26"/>
          <w:szCs w:val="26"/>
        </w:rPr>
        <w:t>thể</w:t>
      </w:r>
      <w:proofErr w:type="spellEnd"/>
      <w:r w:rsidRPr="007F1D3F">
        <w:rPr>
          <w:rStyle w:val="normaltextrun"/>
          <w:sz w:val="26"/>
          <w:szCs w:val="26"/>
        </w:rPr>
        <w:t xml:space="preserve"> </w:t>
      </w:r>
      <w:proofErr w:type="spellStart"/>
      <w:r w:rsidRPr="007F1D3F">
        <w:rPr>
          <w:rStyle w:val="normaltextrun"/>
          <w:sz w:val="26"/>
          <w:szCs w:val="26"/>
        </w:rPr>
        <w:t>để</w:t>
      </w:r>
      <w:proofErr w:type="spellEnd"/>
      <w:r w:rsidRPr="007F1D3F">
        <w:rPr>
          <w:rStyle w:val="normaltextrun"/>
          <w:sz w:val="26"/>
          <w:szCs w:val="26"/>
        </w:rPr>
        <w:t xml:space="preserve"> </w:t>
      </w:r>
      <w:proofErr w:type="spellStart"/>
      <w:r w:rsidRPr="007F1D3F">
        <w:rPr>
          <w:rStyle w:val="normaltextrun"/>
          <w:sz w:val="26"/>
          <w:szCs w:val="26"/>
        </w:rPr>
        <w:t>phù</w:t>
      </w:r>
      <w:proofErr w:type="spellEnd"/>
      <w:r w:rsidRPr="007F1D3F">
        <w:rPr>
          <w:rStyle w:val="normaltextrun"/>
          <w:sz w:val="26"/>
          <w:szCs w:val="26"/>
        </w:rPr>
        <w:t xml:space="preserve"> </w:t>
      </w:r>
      <w:proofErr w:type="spellStart"/>
      <w:r w:rsidRPr="007F1D3F">
        <w:rPr>
          <w:rStyle w:val="normaltextrun"/>
          <w:sz w:val="26"/>
          <w:szCs w:val="26"/>
        </w:rPr>
        <w:t>hợp</w:t>
      </w:r>
      <w:proofErr w:type="spellEnd"/>
      <w:r w:rsidRPr="007F1D3F">
        <w:rPr>
          <w:rStyle w:val="normaltextrun"/>
          <w:sz w:val="26"/>
          <w:szCs w:val="26"/>
        </w:rPr>
        <w:t xml:space="preserve"> </w:t>
      </w:r>
      <w:proofErr w:type="spellStart"/>
      <w:r w:rsidRPr="007F1D3F">
        <w:rPr>
          <w:rStyle w:val="normaltextrun"/>
          <w:sz w:val="26"/>
          <w:szCs w:val="26"/>
        </w:rPr>
        <w:t>với</w:t>
      </w:r>
      <w:proofErr w:type="spellEnd"/>
      <w:r w:rsidRPr="007F1D3F">
        <w:rPr>
          <w:rStyle w:val="normaltextrun"/>
          <w:sz w:val="26"/>
          <w:szCs w:val="26"/>
        </w:rPr>
        <w:t xml:space="preserve"> </w:t>
      </w:r>
      <w:proofErr w:type="spellStart"/>
      <w:r w:rsidRPr="007F1D3F">
        <w:rPr>
          <w:rStyle w:val="normaltextrun"/>
          <w:sz w:val="26"/>
          <w:szCs w:val="26"/>
        </w:rPr>
        <w:t>điều</w:t>
      </w:r>
      <w:proofErr w:type="spellEnd"/>
      <w:r w:rsidRPr="007F1D3F">
        <w:rPr>
          <w:rStyle w:val="normaltextrun"/>
          <w:sz w:val="26"/>
          <w:szCs w:val="26"/>
        </w:rPr>
        <w:t xml:space="preserve"> </w:t>
      </w:r>
      <w:proofErr w:type="spellStart"/>
      <w:r w:rsidRPr="007F1D3F">
        <w:rPr>
          <w:rStyle w:val="normaltextrun"/>
          <w:sz w:val="26"/>
          <w:szCs w:val="26"/>
        </w:rPr>
        <w:t>kiện</w:t>
      </w:r>
      <w:proofErr w:type="spellEnd"/>
      <w:r w:rsidRPr="007F1D3F">
        <w:rPr>
          <w:rStyle w:val="normaltextrun"/>
          <w:sz w:val="26"/>
          <w:szCs w:val="26"/>
        </w:rPr>
        <w:t xml:space="preserve"> </w:t>
      </w:r>
      <w:proofErr w:type="spellStart"/>
      <w:r w:rsidRPr="007F1D3F">
        <w:rPr>
          <w:rStyle w:val="normaltextrun"/>
          <w:sz w:val="26"/>
          <w:szCs w:val="26"/>
        </w:rPr>
        <w:t>hiện</w:t>
      </w:r>
      <w:proofErr w:type="spellEnd"/>
      <w:r w:rsidRPr="007F1D3F">
        <w:rPr>
          <w:rStyle w:val="normaltextrun"/>
          <w:sz w:val="26"/>
          <w:szCs w:val="26"/>
        </w:rPr>
        <w:t xml:space="preserve"> </w:t>
      </w:r>
      <w:proofErr w:type="spellStart"/>
      <w:r w:rsidRPr="007F1D3F">
        <w:rPr>
          <w:rStyle w:val="normaltextrun"/>
          <w:sz w:val="26"/>
          <w:szCs w:val="26"/>
        </w:rPr>
        <w:t>trạng</w:t>
      </w:r>
      <w:proofErr w:type="spellEnd"/>
      <w:r w:rsidRPr="007F1D3F">
        <w:rPr>
          <w:rStyle w:val="normaltextrun"/>
          <w:sz w:val="26"/>
          <w:szCs w:val="26"/>
        </w:rPr>
        <w:t xml:space="preserve">, </w:t>
      </w:r>
      <w:proofErr w:type="spellStart"/>
      <w:r w:rsidRPr="007F1D3F">
        <w:rPr>
          <w:rStyle w:val="normaltextrun"/>
          <w:sz w:val="26"/>
          <w:szCs w:val="26"/>
        </w:rPr>
        <w:t>bối</w:t>
      </w:r>
      <w:proofErr w:type="spellEnd"/>
      <w:r w:rsidRPr="007F1D3F">
        <w:rPr>
          <w:rStyle w:val="normaltextrun"/>
          <w:sz w:val="26"/>
          <w:szCs w:val="26"/>
        </w:rPr>
        <w:t xml:space="preserve"> </w:t>
      </w:r>
      <w:proofErr w:type="spellStart"/>
      <w:r w:rsidRPr="007F1D3F">
        <w:rPr>
          <w:rStyle w:val="normaltextrun"/>
          <w:sz w:val="26"/>
          <w:szCs w:val="26"/>
        </w:rPr>
        <w:t>cảnh</w:t>
      </w:r>
      <w:proofErr w:type="spellEnd"/>
      <w:r w:rsidRPr="007F1D3F">
        <w:rPr>
          <w:rStyle w:val="normaltextrun"/>
          <w:sz w:val="26"/>
          <w:szCs w:val="26"/>
        </w:rPr>
        <w:t xml:space="preserve"> </w:t>
      </w:r>
      <w:proofErr w:type="spellStart"/>
      <w:r w:rsidRPr="007F1D3F">
        <w:rPr>
          <w:rStyle w:val="normaltextrun"/>
          <w:sz w:val="26"/>
          <w:szCs w:val="26"/>
        </w:rPr>
        <w:t>phát</w:t>
      </w:r>
      <w:proofErr w:type="spellEnd"/>
      <w:r w:rsidRPr="007F1D3F">
        <w:rPr>
          <w:rStyle w:val="normaltextrun"/>
          <w:sz w:val="26"/>
          <w:szCs w:val="26"/>
        </w:rPr>
        <w:t xml:space="preserve"> </w:t>
      </w:r>
      <w:proofErr w:type="spellStart"/>
      <w:r w:rsidRPr="007F1D3F">
        <w:rPr>
          <w:rStyle w:val="normaltextrun"/>
          <w:sz w:val="26"/>
          <w:szCs w:val="26"/>
        </w:rPr>
        <w:t>triển</w:t>
      </w:r>
      <w:proofErr w:type="spellEnd"/>
      <w:r w:rsidRPr="007F1D3F">
        <w:rPr>
          <w:rStyle w:val="normaltextrun"/>
          <w:sz w:val="26"/>
          <w:szCs w:val="26"/>
        </w:rPr>
        <w:t xml:space="preserve"> </w:t>
      </w:r>
      <w:proofErr w:type="spellStart"/>
      <w:r w:rsidRPr="007F1D3F">
        <w:rPr>
          <w:rStyle w:val="normaltextrun"/>
          <w:sz w:val="26"/>
          <w:szCs w:val="26"/>
        </w:rPr>
        <w:t>mới</w:t>
      </w:r>
      <w:proofErr w:type="spellEnd"/>
      <w:r w:rsidRPr="007F1D3F">
        <w:rPr>
          <w:rStyle w:val="normaltextrun"/>
          <w:sz w:val="26"/>
          <w:szCs w:val="26"/>
        </w:rPr>
        <w:t xml:space="preserve"> </w:t>
      </w:r>
      <w:proofErr w:type="spellStart"/>
      <w:r w:rsidRPr="007F1D3F">
        <w:rPr>
          <w:rStyle w:val="normaltextrun"/>
          <w:sz w:val="26"/>
          <w:szCs w:val="26"/>
        </w:rPr>
        <w:t>và</w:t>
      </w:r>
      <w:proofErr w:type="spellEnd"/>
      <w:r w:rsidRPr="007F1D3F">
        <w:rPr>
          <w:rStyle w:val="normaltextrun"/>
          <w:sz w:val="26"/>
          <w:szCs w:val="26"/>
        </w:rPr>
        <w:t xml:space="preserve"> </w:t>
      </w:r>
      <w:proofErr w:type="spellStart"/>
      <w:r w:rsidRPr="007F1D3F">
        <w:rPr>
          <w:rStyle w:val="normaltextrun"/>
          <w:sz w:val="26"/>
          <w:szCs w:val="26"/>
        </w:rPr>
        <w:t>đảm</w:t>
      </w:r>
      <w:proofErr w:type="spellEnd"/>
      <w:r w:rsidRPr="007F1D3F">
        <w:rPr>
          <w:rStyle w:val="normaltextrun"/>
          <w:sz w:val="26"/>
          <w:szCs w:val="26"/>
        </w:rPr>
        <w:t xml:space="preserve"> </w:t>
      </w:r>
      <w:proofErr w:type="spellStart"/>
      <w:r w:rsidRPr="007F1D3F">
        <w:rPr>
          <w:rStyle w:val="normaltextrun"/>
          <w:sz w:val="26"/>
          <w:szCs w:val="26"/>
        </w:rPr>
        <w:t>bảo</w:t>
      </w:r>
      <w:proofErr w:type="spellEnd"/>
      <w:r w:rsidRPr="007F1D3F">
        <w:rPr>
          <w:rStyle w:val="normaltextrun"/>
          <w:sz w:val="26"/>
          <w:szCs w:val="26"/>
        </w:rPr>
        <w:t xml:space="preserve"> </w:t>
      </w:r>
      <w:proofErr w:type="spellStart"/>
      <w:r w:rsidRPr="007F1D3F">
        <w:rPr>
          <w:rStyle w:val="normaltextrun"/>
          <w:sz w:val="26"/>
          <w:szCs w:val="26"/>
        </w:rPr>
        <w:t>khả</w:t>
      </w:r>
      <w:proofErr w:type="spellEnd"/>
      <w:r w:rsidRPr="007F1D3F">
        <w:rPr>
          <w:rStyle w:val="normaltextrun"/>
          <w:sz w:val="26"/>
          <w:szCs w:val="26"/>
        </w:rPr>
        <w:t xml:space="preserve"> </w:t>
      </w:r>
      <w:proofErr w:type="spellStart"/>
      <w:r w:rsidRPr="007F1D3F">
        <w:rPr>
          <w:rStyle w:val="normaltextrun"/>
          <w:sz w:val="26"/>
          <w:szCs w:val="26"/>
        </w:rPr>
        <w:t>thi</w:t>
      </w:r>
      <w:proofErr w:type="spellEnd"/>
      <w:r w:rsidRPr="007F1D3F">
        <w:rPr>
          <w:rStyle w:val="normaltextrun"/>
          <w:sz w:val="26"/>
          <w:szCs w:val="26"/>
        </w:rPr>
        <w:t xml:space="preserve"> </w:t>
      </w:r>
      <w:proofErr w:type="spellStart"/>
      <w:r w:rsidRPr="007F1D3F">
        <w:rPr>
          <w:rStyle w:val="normaltextrun"/>
          <w:sz w:val="26"/>
          <w:szCs w:val="26"/>
        </w:rPr>
        <w:t>trong</w:t>
      </w:r>
      <w:proofErr w:type="spellEnd"/>
      <w:r w:rsidRPr="007F1D3F">
        <w:rPr>
          <w:rStyle w:val="normaltextrun"/>
          <w:sz w:val="26"/>
          <w:szCs w:val="26"/>
        </w:rPr>
        <w:t xml:space="preserve"> </w:t>
      </w:r>
      <w:proofErr w:type="spellStart"/>
      <w:r w:rsidRPr="007F1D3F">
        <w:rPr>
          <w:rStyle w:val="normaltextrun"/>
          <w:sz w:val="26"/>
          <w:szCs w:val="26"/>
        </w:rPr>
        <w:t>phát</w:t>
      </w:r>
      <w:proofErr w:type="spellEnd"/>
      <w:r w:rsidRPr="007F1D3F">
        <w:rPr>
          <w:rStyle w:val="normaltextrun"/>
          <w:sz w:val="26"/>
          <w:szCs w:val="26"/>
        </w:rPr>
        <w:t xml:space="preserve"> </w:t>
      </w:r>
      <w:proofErr w:type="spellStart"/>
      <w:r w:rsidRPr="007F1D3F">
        <w:rPr>
          <w:rStyle w:val="normaltextrun"/>
          <w:sz w:val="26"/>
          <w:szCs w:val="26"/>
        </w:rPr>
        <w:t>triển</w:t>
      </w:r>
      <w:proofErr w:type="spellEnd"/>
      <w:r w:rsidRPr="007F1D3F">
        <w:rPr>
          <w:rStyle w:val="normaltextrun"/>
          <w:sz w:val="26"/>
          <w:szCs w:val="26"/>
        </w:rPr>
        <w:t xml:space="preserve"> </w:t>
      </w:r>
      <w:proofErr w:type="spellStart"/>
      <w:r w:rsidRPr="007F1D3F">
        <w:rPr>
          <w:rStyle w:val="normaltextrun"/>
          <w:sz w:val="26"/>
          <w:szCs w:val="26"/>
        </w:rPr>
        <w:t>đô</w:t>
      </w:r>
      <w:proofErr w:type="spellEnd"/>
      <w:r w:rsidRPr="007F1D3F">
        <w:rPr>
          <w:rStyle w:val="normaltextrun"/>
          <w:sz w:val="26"/>
          <w:szCs w:val="26"/>
        </w:rPr>
        <w:t xml:space="preserve"> </w:t>
      </w:r>
      <w:proofErr w:type="spellStart"/>
      <w:r w:rsidRPr="007F1D3F">
        <w:rPr>
          <w:rStyle w:val="normaltextrun"/>
          <w:sz w:val="26"/>
          <w:szCs w:val="26"/>
        </w:rPr>
        <w:t>thị</w:t>
      </w:r>
      <w:proofErr w:type="spellEnd"/>
      <w:r w:rsidRPr="007F1D3F">
        <w:rPr>
          <w:rStyle w:val="normaltextrun"/>
          <w:sz w:val="26"/>
          <w:szCs w:val="26"/>
        </w:rPr>
        <w:t>.</w:t>
      </w:r>
    </w:p>
    <w:p w14:paraId="4D716E2D" w14:textId="27FF1BB5" w:rsidR="00E85D5B" w:rsidRPr="007F1D3F" w:rsidRDefault="00E85D5B" w:rsidP="00E85D5B">
      <w:pPr>
        <w:pStyle w:val="paragraph"/>
        <w:spacing w:before="0" w:beforeAutospacing="0" w:after="120" w:afterAutospacing="0"/>
        <w:ind w:right="90" w:firstLine="567"/>
        <w:jc w:val="both"/>
        <w:textAlignment w:val="baseline"/>
        <w:rPr>
          <w:rStyle w:val="normaltextrun"/>
          <w:sz w:val="26"/>
          <w:szCs w:val="26"/>
          <w:lang w:val="pt-BR"/>
        </w:rPr>
      </w:pPr>
      <w:r w:rsidRPr="007F1D3F">
        <w:rPr>
          <w:rStyle w:val="normaltextrun"/>
          <w:sz w:val="26"/>
          <w:szCs w:val="26"/>
          <w:lang w:val="pt-BR"/>
        </w:rPr>
        <w:t>Bảo tồn và phát huy hiệu quả các giá trị văn hóa</w:t>
      </w:r>
      <w:r w:rsidR="00F321FE" w:rsidRPr="007F1D3F">
        <w:rPr>
          <w:rStyle w:val="normaltextrun"/>
          <w:sz w:val="26"/>
          <w:szCs w:val="26"/>
          <w:lang w:val="pt-BR"/>
        </w:rPr>
        <w:t>.</w:t>
      </w:r>
      <w:r w:rsidRPr="007F1D3F">
        <w:rPr>
          <w:rStyle w:val="normaltextrun"/>
          <w:sz w:val="26"/>
          <w:szCs w:val="26"/>
          <w:lang w:val="pt-BR"/>
        </w:rPr>
        <w:t xml:space="preserve"> Bảo vệ và phát triển hệ sinh thái tự nhiên và hỗ trợ phát triển nền Kinh tế xanh.</w:t>
      </w:r>
    </w:p>
    <w:p w14:paraId="139C9C6D" w14:textId="77777777" w:rsidR="00E85D5B" w:rsidRPr="007F1D3F" w:rsidRDefault="00E85D5B" w:rsidP="00E85D5B">
      <w:pPr>
        <w:pStyle w:val="paragraph"/>
        <w:spacing w:before="0" w:beforeAutospacing="0" w:after="120" w:afterAutospacing="0"/>
        <w:ind w:right="90" w:firstLine="567"/>
        <w:jc w:val="both"/>
        <w:textAlignment w:val="baseline"/>
        <w:rPr>
          <w:rStyle w:val="normaltextrun"/>
          <w:sz w:val="26"/>
          <w:szCs w:val="26"/>
          <w:lang w:val="pt-BR"/>
        </w:rPr>
      </w:pPr>
      <w:r w:rsidRPr="007F1D3F">
        <w:rPr>
          <w:rStyle w:val="normaltextrun"/>
          <w:sz w:val="26"/>
          <w:szCs w:val="26"/>
          <w:lang w:val="pt-BR"/>
        </w:rPr>
        <w:t>Phát triển đô thị hài hòa, kết nối giữa các khu vực hiện hữu và các không gian phát triển mới; giữa đô thị và nông thôn. Khai thác và bổ sung, hoàn thiện hệ thống cơ sở hạ tầng, gắn với hệ thống không gian mở.</w:t>
      </w:r>
    </w:p>
    <w:p w14:paraId="2ECC37CA" w14:textId="0B2F2909" w:rsidR="00E85D5B" w:rsidRPr="007F1D3F" w:rsidRDefault="00E85D5B" w:rsidP="00E85D5B">
      <w:pPr>
        <w:pStyle w:val="paragraph"/>
        <w:spacing w:before="0" w:beforeAutospacing="0" w:after="120" w:afterAutospacing="0"/>
        <w:ind w:right="90" w:firstLine="567"/>
        <w:jc w:val="both"/>
        <w:textAlignment w:val="baseline"/>
        <w:rPr>
          <w:rStyle w:val="normaltextrun"/>
          <w:sz w:val="26"/>
          <w:szCs w:val="26"/>
          <w:lang w:val="pt-BR"/>
        </w:rPr>
      </w:pPr>
      <w:r w:rsidRPr="007F1D3F">
        <w:rPr>
          <w:rStyle w:val="normaltextrun"/>
          <w:sz w:val="26"/>
          <w:szCs w:val="26"/>
          <w:lang w:val="pt-BR"/>
        </w:rPr>
        <w:t xml:space="preserve">Quy hoạch đa dạng các không gian phát triển du lịch, dịch vụ, cũng như các sản phẩm du lịch. Trong đó, đan xen hợp lý các chức năng đô thị và chức năng du lịch cũng như các chức năng kinh tế khác, để đảm bảo sự phát triển cân bằng, hiệu quả, sinh động và hấp dẫn trong toàn </w:t>
      </w:r>
      <w:r w:rsidR="00F321FE" w:rsidRPr="007F1D3F">
        <w:rPr>
          <w:rStyle w:val="normaltextrun"/>
          <w:sz w:val="26"/>
          <w:szCs w:val="26"/>
          <w:lang w:val="pt-BR"/>
        </w:rPr>
        <w:t>đô thị</w:t>
      </w:r>
      <w:r w:rsidRPr="007F1D3F">
        <w:rPr>
          <w:rStyle w:val="normaltextrun"/>
          <w:sz w:val="26"/>
          <w:szCs w:val="26"/>
          <w:lang w:val="pt-BR"/>
        </w:rPr>
        <w:t>.</w:t>
      </w:r>
    </w:p>
    <w:p w14:paraId="4DB44D76" w14:textId="6B850923" w:rsidR="00E85D5B" w:rsidRPr="007F1D3F" w:rsidRDefault="00E85D5B" w:rsidP="00E85D5B">
      <w:pPr>
        <w:pStyle w:val="paragraph"/>
        <w:spacing w:before="0" w:beforeAutospacing="0" w:after="120" w:afterAutospacing="0"/>
        <w:ind w:right="90" w:firstLine="567"/>
        <w:jc w:val="both"/>
        <w:textAlignment w:val="baseline"/>
        <w:rPr>
          <w:rStyle w:val="normaltextrun"/>
          <w:sz w:val="26"/>
          <w:szCs w:val="26"/>
          <w:lang w:val="pt-BR"/>
        </w:rPr>
      </w:pPr>
      <w:r w:rsidRPr="007F1D3F">
        <w:rPr>
          <w:rStyle w:val="normaltextrun"/>
          <w:sz w:val="26"/>
          <w:szCs w:val="26"/>
          <w:lang w:val="pt-BR"/>
        </w:rPr>
        <w:t>Xác định được các dự án ưu tiên đầu tư để tập trung nguồn lực tạo động lực cho đô thị phát triển từ đó có thể lan tỏa và phát triển đến các đô thị vệ tinh.</w:t>
      </w:r>
    </w:p>
    <w:p w14:paraId="35128BA9" w14:textId="2F76B663" w:rsidR="005B2A6B" w:rsidRPr="007F1D3F" w:rsidRDefault="008B55B7" w:rsidP="00AE0801">
      <w:pPr>
        <w:pStyle w:val="ListParagraph"/>
        <w:numPr>
          <w:ilvl w:val="1"/>
          <w:numId w:val="12"/>
        </w:numPr>
        <w:tabs>
          <w:tab w:val="left" w:pos="567"/>
        </w:tabs>
        <w:spacing w:before="120" w:after="120"/>
        <w:ind w:left="426" w:hanging="426"/>
        <w:jc w:val="both"/>
        <w:outlineLvl w:val="1"/>
        <w:rPr>
          <w:b/>
          <w:sz w:val="26"/>
          <w:szCs w:val="26"/>
          <w:lang w:val="pt-BR"/>
        </w:rPr>
      </w:pPr>
      <w:bookmarkStart w:id="354" w:name="_Toc169595945"/>
      <w:r w:rsidRPr="007F1D3F">
        <w:rPr>
          <w:b/>
          <w:sz w:val="26"/>
          <w:szCs w:val="26"/>
          <w:lang w:val="pt-BR"/>
        </w:rPr>
        <w:t>Hồ sơ sản phẩm của Đ</w:t>
      </w:r>
      <w:r w:rsidR="005B2A6B" w:rsidRPr="007F1D3F">
        <w:rPr>
          <w:b/>
          <w:sz w:val="26"/>
          <w:szCs w:val="26"/>
          <w:lang w:val="pt-BR"/>
        </w:rPr>
        <w:t>ồ án</w:t>
      </w:r>
      <w:bookmarkEnd w:id="354"/>
      <w:r w:rsidR="009A18CC" w:rsidRPr="007F1D3F">
        <w:rPr>
          <w:b/>
          <w:sz w:val="26"/>
          <w:szCs w:val="26"/>
          <w:lang w:val="pt-BR"/>
        </w:rPr>
        <w:t xml:space="preserve"> quy hoạch</w:t>
      </w:r>
    </w:p>
    <w:p w14:paraId="7FAD27EB" w14:textId="4DED237D" w:rsidR="00E85D5B" w:rsidRPr="007F1D3F" w:rsidRDefault="00E85D5B" w:rsidP="00696E67">
      <w:pPr>
        <w:pStyle w:val="paragraph"/>
        <w:spacing w:before="0" w:beforeAutospacing="0" w:after="120" w:afterAutospacing="0"/>
        <w:ind w:right="90" w:firstLine="567"/>
        <w:jc w:val="both"/>
        <w:textAlignment w:val="baseline"/>
        <w:rPr>
          <w:rStyle w:val="normaltextrun"/>
          <w:sz w:val="26"/>
          <w:szCs w:val="26"/>
          <w:lang w:val="pt-BR"/>
        </w:rPr>
      </w:pPr>
      <w:r w:rsidRPr="007F1D3F">
        <w:rPr>
          <w:rStyle w:val="normaltextrun"/>
          <w:sz w:val="26"/>
          <w:szCs w:val="26"/>
          <w:lang w:val="pt-BR"/>
        </w:rPr>
        <w:lastRenderedPageBreak/>
        <w:t xml:space="preserve">Thành phần hồ sơ đồ án quy hoạch thực hiện theo </w:t>
      </w:r>
      <w:r w:rsidR="00A13FCB" w:rsidRPr="007F1D3F">
        <w:rPr>
          <w:rStyle w:val="normaltextrun"/>
          <w:sz w:val="26"/>
          <w:szCs w:val="26"/>
          <w:lang w:val="pt-BR"/>
        </w:rPr>
        <w:t xml:space="preserve">quy định tại Điều 7, </w:t>
      </w:r>
      <w:r w:rsidRPr="007F1D3F">
        <w:rPr>
          <w:rStyle w:val="normaltextrun"/>
          <w:sz w:val="26"/>
          <w:szCs w:val="26"/>
          <w:lang w:val="pt-BR"/>
        </w:rPr>
        <w:t xml:space="preserve">Thông tư số 04/2022/TT-BXD ngày 23/10/2022 của Bộ Xây dựng quy định về hồ sơ nhiệm vụ và hồ sơ đồ án quy hoạch xây dựng vùng liên huyện, quy hoạch xây dựng vùng huyện, quy hoạch đô thị, quy hoạch xây dựng khu chức năng và quy hoạch nông thôn; </w:t>
      </w:r>
    </w:p>
    <w:p w14:paraId="30E1705D" w14:textId="77777777" w:rsidR="00E85D5B" w:rsidRPr="007F1D3F" w:rsidRDefault="00E85D5B" w:rsidP="00696E67">
      <w:pPr>
        <w:pStyle w:val="paragraph"/>
        <w:spacing w:before="0" w:beforeAutospacing="0" w:after="120" w:afterAutospacing="0"/>
        <w:ind w:right="90" w:firstLine="567"/>
        <w:jc w:val="both"/>
        <w:textAlignment w:val="baseline"/>
        <w:rPr>
          <w:rStyle w:val="normaltextrun"/>
          <w:sz w:val="26"/>
          <w:szCs w:val="26"/>
          <w:lang w:val="pt-BR"/>
        </w:rPr>
      </w:pPr>
      <w:r w:rsidRPr="007F1D3F">
        <w:rPr>
          <w:rStyle w:val="normaltextrun"/>
          <w:sz w:val="26"/>
          <w:szCs w:val="26"/>
          <w:lang w:val="pt-BR"/>
        </w:rPr>
        <w:t>Tuân thủ các quy định về nội dung đồ án tại Luật Quy hoạch Đô thị và các Nghị định hướng dẫn có liên quan hoặc các văn bản thay thế có hiệu lực trong giai đoạn lập quy hoạch.</w:t>
      </w:r>
    </w:p>
    <w:p w14:paraId="53A05B5A" w14:textId="52A1398D" w:rsidR="00E85D5B" w:rsidRPr="007F1D3F" w:rsidRDefault="00696E67" w:rsidP="00696E67">
      <w:pPr>
        <w:pStyle w:val="paragraph"/>
        <w:spacing w:before="0" w:beforeAutospacing="0" w:after="120" w:afterAutospacing="0"/>
        <w:ind w:right="90" w:firstLine="567"/>
        <w:jc w:val="both"/>
        <w:textAlignment w:val="baseline"/>
        <w:rPr>
          <w:rStyle w:val="normaltextrun"/>
          <w:i/>
          <w:iCs/>
          <w:sz w:val="26"/>
          <w:szCs w:val="26"/>
        </w:rPr>
      </w:pPr>
      <w:r w:rsidRPr="007F1D3F">
        <w:rPr>
          <w:rStyle w:val="normaltextrun"/>
          <w:i/>
          <w:iCs/>
          <w:sz w:val="26"/>
          <w:szCs w:val="26"/>
        </w:rPr>
        <w:t xml:space="preserve">a) </w:t>
      </w:r>
      <w:r w:rsidR="00E85D5B" w:rsidRPr="007F1D3F">
        <w:rPr>
          <w:rStyle w:val="normaltextrun"/>
          <w:i/>
          <w:iCs/>
          <w:sz w:val="26"/>
          <w:szCs w:val="26"/>
        </w:rPr>
        <w:t xml:space="preserve">Danh </w:t>
      </w:r>
      <w:proofErr w:type="spellStart"/>
      <w:r w:rsidR="00E85D5B" w:rsidRPr="007F1D3F">
        <w:rPr>
          <w:rStyle w:val="normaltextrun"/>
          <w:i/>
          <w:iCs/>
          <w:sz w:val="26"/>
          <w:szCs w:val="26"/>
        </w:rPr>
        <w:t>mục</w:t>
      </w:r>
      <w:proofErr w:type="spellEnd"/>
      <w:r w:rsidR="00E85D5B" w:rsidRPr="007F1D3F">
        <w:rPr>
          <w:rStyle w:val="normaltextrun"/>
          <w:i/>
          <w:iCs/>
          <w:sz w:val="26"/>
          <w:szCs w:val="26"/>
        </w:rPr>
        <w:t xml:space="preserve"> </w:t>
      </w:r>
      <w:proofErr w:type="spellStart"/>
      <w:r w:rsidR="00E85D5B" w:rsidRPr="007F1D3F">
        <w:rPr>
          <w:rStyle w:val="normaltextrun"/>
          <w:i/>
          <w:iCs/>
          <w:sz w:val="26"/>
          <w:szCs w:val="26"/>
        </w:rPr>
        <w:t>bản</w:t>
      </w:r>
      <w:proofErr w:type="spellEnd"/>
      <w:r w:rsidR="00E85D5B" w:rsidRPr="007F1D3F">
        <w:rPr>
          <w:rStyle w:val="normaltextrun"/>
          <w:i/>
          <w:iCs/>
          <w:sz w:val="26"/>
          <w:szCs w:val="26"/>
        </w:rPr>
        <w:t xml:space="preserve"> </w:t>
      </w:r>
      <w:proofErr w:type="spellStart"/>
      <w:r w:rsidR="00E85D5B" w:rsidRPr="007F1D3F">
        <w:rPr>
          <w:rStyle w:val="normaltextrun"/>
          <w:i/>
          <w:iCs/>
          <w:sz w:val="26"/>
          <w:szCs w:val="26"/>
        </w:rPr>
        <w:t>vẽ</w:t>
      </w:r>
      <w:proofErr w:type="spellEnd"/>
      <w:r w:rsidR="00E85D5B" w:rsidRPr="007F1D3F">
        <w:rPr>
          <w:rStyle w:val="normaltextrun"/>
          <w:i/>
          <w:iCs/>
          <w:sz w:val="26"/>
          <w:szCs w:val="26"/>
        </w:rPr>
        <w:t xml:space="preserve"> </w:t>
      </w:r>
    </w:p>
    <w:tbl>
      <w:tblPr>
        <w:tblW w:w="94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63"/>
        <w:gridCol w:w="4410"/>
        <w:gridCol w:w="1798"/>
        <w:gridCol w:w="850"/>
        <w:gridCol w:w="982"/>
        <w:gridCol w:w="842"/>
      </w:tblGrid>
      <w:tr w:rsidR="007F1D3F" w:rsidRPr="007F1D3F" w14:paraId="2B9C77EE" w14:textId="77777777" w:rsidTr="008B55B7">
        <w:trPr>
          <w:tblHeader/>
        </w:trPr>
        <w:tc>
          <w:tcPr>
            <w:tcW w:w="563" w:type="dxa"/>
            <w:vMerge w:val="restart"/>
            <w:vAlign w:val="center"/>
          </w:tcPr>
          <w:p w14:paraId="49DD750B" w14:textId="77777777" w:rsidR="00E85D5B" w:rsidRPr="007F1D3F" w:rsidRDefault="00E85D5B" w:rsidP="008B55B7">
            <w:pPr>
              <w:widowControl w:val="0"/>
              <w:spacing w:line="264" w:lineRule="auto"/>
              <w:jc w:val="center"/>
              <w:rPr>
                <w:b/>
                <w:sz w:val="26"/>
                <w:szCs w:val="26"/>
              </w:rPr>
            </w:pPr>
            <w:r w:rsidRPr="007F1D3F">
              <w:rPr>
                <w:b/>
                <w:sz w:val="26"/>
                <w:szCs w:val="26"/>
              </w:rPr>
              <w:t>TT</w:t>
            </w:r>
          </w:p>
        </w:tc>
        <w:tc>
          <w:tcPr>
            <w:tcW w:w="4410" w:type="dxa"/>
            <w:vMerge w:val="restart"/>
            <w:vAlign w:val="center"/>
          </w:tcPr>
          <w:p w14:paraId="4FE00FAC" w14:textId="77777777" w:rsidR="00E85D5B" w:rsidRPr="007F1D3F" w:rsidRDefault="00E85D5B" w:rsidP="008B55B7">
            <w:pPr>
              <w:widowControl w:val="0"/>
              <w:spacing w:line="264" w:lineRule="auto"/>
              <w:jc w:val="center"/>
              <w:rPr>
                <w:b/>
                <w:sz w:val="26"/>
                <w:szCs w:val="26"/>
              </w:rPr>
            </w:pPr>
            <w:proofErr w:type="spellStart"/>
            <w:r w:rsidRPr="007F1D3F">
              <w:rPr>
                <w:b/>
                <w:sz w:val="26"/>
                <w:szCs w:val="26"/>
              </w:rPr>
              <w:t>Tên</w:t>
            </w:r>
            <w:proofErr w:type="spellEnd"/>
            <w:r w:rsidRPr="007F1D3F">
              <w:rPr>
                <w:b/>
                <w:sz w:val="26"/>
                <w:szCs w:val="26"/>
              </w:rPr>
              <w:t xml:space="preserve"> </w:t>
            </w:r>
            <w:proofErr w:type="spellStart"/>
            <w:r w:rsidRPr="007F1D3F">
              <w:rPr>
                <w:b/>
                <w:sz w:val="26"/>
                <w:szCs w:val="26"/>
              </w:rPr>
              <w:t>bản</w:t>
            </w:r>
            <w:proofErr w:type="spellEnd"/>
            <w:r w:rsidRPr="007F1D3F">
              <w:rPr>
                <w:b/>
                <w:sz w:val="26"/>
                <w:szCs w:val="26"/>
              </w:rPr>
              <w:t xml:space="preserve"> </w:t>
            </w:r>
            <w:proofErr w:type="spellStart"/>
            <w:r w:rsidRPr="007F1D3F">
              <w:rPr>
                <w:b/>
                <w:sz w:val="26"/>
                <w:szCs w:val="26"/>
              </w:rPr>
              <w:t>vẽ</w:t>
            </w:r>
            <w:proofErr w:type="spellEnd"/>
          </w:p>
        </w:tc>
        <w:tc>
          <w:tcPr>
            <w:tcW w:w="1798" w:type="dxa"/>
            <w:vMerge w:val="restart"/>
            <w:vAlign w:val="center"/>
          </w:tcPr>
          <w:p w14:paraId="61C609CE" w14:textId="77777777" w:rsidR="00E85D5B" w:rsidRPr="007F1D3F" w:rsidRDefault="00E85D5B" w:rsidP="008B55B7">
            <w:pPr>
              <w:widowControl w:val="0"/>
              <w:spacing w:line="264" w:lineRule="auto"/>
              <w:jc w:val="center"/>
              <w:rPr>
                <w:b/>
                <w:sz w:val="26"/>
                <w:szCs w:val="26"/>
              </w:rPr>
            </w:pPr>
            <w:proofErr w:type="spellStart"/>
            <w:r w:rsidRPr="007F1D3F">
              <w:rPr>
                <w:b/>
                <w:sz w:val="26"/>
                <w:szCs w:val="26"/>
              </w:rPr>
              <w:t>Tỷ</w:t>
            </w:r>
            <w:proofErr w:type="spellEnd"/>
            <w:r w:rsidRPr="007F1D3F">
              <w:rPr>
                <w:b/>
                <w:sz w:val="26"/>
                <w:szCs w:val="26"/>
              </w:rPr>
              <w:t xml:space="preserve"> </w:t>
            </w:r>
            <w:proofErr w:type="spellStart"/>
            <w:r w:rsidRPr="007F1D3F">
              <w:rPr>
                <w:b/>
                <w:sz w:val="26"/>
                <w:szCs w:val="26"/>
              </w:rPr>
              <w:t>lệ</w:t>
            </w:r>
            <w:proofErr w:type="spellEnd"/>
          </w:p>
        </w:tc>
        <w:tc>
          <w:tcPr>
            <w:tcW w:w="2674" w:type="dxa"/>
            <w:gridSpan w:val="3"/>
          </w:tcPr>
          <w:p w14:paraId="05731941" w14:textId="77777777" w:rsidR="00E85D5B" w:rsidRPr="007F1D3F" w:rsidRDefault="00E85D5B" w:rsidP="008B55B7">
            <w:pPr>
              <w:widowControl w:val="0"/>
              <w:spacing w:line="264" w:lineRule="auto"/>
              <w:jc w:val="center"/>
              <w:rPr>
                <w:b/>
                <w:sz w:val="26"/>
                <w:szCs w:val="26"/>
              </w:rPr>
            </w:pPr>
            <w:r w:rsidRPr="007F1D3F">
              <w:rPr>
                <w:b/>
                <w:sz w:val="26"/>
                <w:szCs w:val="26"/>
              </w:rPr>
              <w:t xml:space="preserve">Quy </w:t>
            </w:r>
            <w:proofErr w:type="spellStart"/>
            <w:r w:rsidRPr="007F1D3F">
              <w:rPr>
                <w:b/>
                <w:sz w:val="26"/>
                <w:szCs w:val="26"/>
              </w:rPr>
              <w:t>cách</w:t>
            </w:r>
            <w:proofErr w:type="spellEnd"/>
            <w:r w:rsidRPr="007F1D3F">
              <w:rPr>
                <w:b/>
                <w:sz w:val="26"/>
                <w:szCs w:val="26"/>
              </w:rPr>
              <w:t xml:space="preserve"> </w:t>
            </w:r>
            <w:proofErr w:type="spellStart"/>
            <w:r w:rsidRPr="007F1D3F">
              <w:rPr>
                <w:b/>
                <w:sz w:val="26"/>
                <w:szCs w:val="26"/>
              </w:rPr>
              <w:t>bản</w:t>
            </w:r>
            <w:proofErr w:type="spellEnd"/>
            <w:r w:rsidRPr="007F1D3F">
              <w:rPr>
                <w:b/>
                <w:sz w:val="26"/>
                <w:szCs w:val="26"/>
              </w:rPr>
              <w:t xml:space="preserve"> </w:t>
            </w:r>
            <w:proofErr w:type="spellStart"/>
            <w:r w:rsidRPr="007F1D3F">
              <w:rPr>
                <w:b/>
                <w:sz w:val="26"/>
                <w:szCs w:val="26"/>
              </w:rPr>
              <w:t>vẽ</w:t>
            </w:r>
            <w:proofErr w:type="spellEnd"/>
          </w:p>
        </w:tc>
      </w:tr>
      <w:tr w:rsidR="007F1D3F" w:rsidRPr="007F1D3F" w14:paraId="0B159BD4" w14:textId="77777777" w:rsidTr="008B55B7">
        <w:trPr>
          <w:trHeight w:val="1012"/>
          <w:tblHeader/>
        </w:trPr>
        <w:tc>
          <w:tcPr>
            <w:tcW w:w="563" w:type="dxa"/>
            <w:vMerge/>
            <w:vAlign w:val="center"/>
          </w:tcPr>
          <w:p w14:paraId="2CB1AA79" w14:textId="77777777" w:rsidR="00E85D5B" w:rsidRPr="007F1D3F" w:rsidRDefault="00E85D5B" w:rsidP="008B55B7">
            <w:pPr>
              <w:widowControl w:val="0"/>
              <w:spacing w:line="264" w:lineRule="auto"/>
              <w:jc w:val="both"/>
              <w:rPr>
                <w:b/>
                <w:sz w:val="26"/>
                <w:szCs w:val="26"/>
              </w:rPr>
            </w:pPr>
          </w:p>
        </w:tc>
        <w:tc>
          <w:tcPr>
            <w:tcW w:w="4410" w:type="dxa"/>
            <w:vMerge/>
            <w:vAlign w:val="center"/>
          </w:tcPr>
          <w:p w14:paraId="36E5A299" w14:textId="77777777" w:rsidR="00E85D5B" w:rsidRPr="007F1D3F" w:rsidRDefault="00E85D5B" w:rsidP="008B55B7">
            <w:pPr>
              <w:widowControl w:val="0"/>
              <w:spacing w:line="264" w:lineRule="auto"/>
              <w:jc w:val="both"/>
              <w:rPr>
                <w:b/>
                <w:sz w:val="26"/>
                <w:szCs w:val="26"/>
              </w:rPr>
            </w:pPr>
          </w:p>
        </w:tc>
        <w:tc>
          <w:tcPr>
            <w:tcW w:w="1798" w:type="dxa"/>
            <w:vMerge/>
            <w:vAlign w:val="center"/>
          </w:tcPr>
          <w:p w14:paraId="229B9BBB" w14:textId="77777777" w:rsidR="00E85D5B" w:rsidRPr="007F1D3F" w:rsidRDefault="00E85D5B" w:rsidP="008B55B7">
            <w:pPr>
              <w:widowControl w:val="0"/>
              <w:spacing w:line="264" w:lineRule="auto"/>
              <w:jc w:val="both"/>
              <w:rPr>
                <w:b/>
                <w:sz w:val="26"/>
                <w:szCs w:val="26"/>
              </w:rPr>
            </w:pPr>
          </w:p>
        </w:tc>
        <w:tc>
          <w:tcPr>
            <w:tcW w:w="850" w:type="dxa"/>
          </w:tcPr>
          <w:p w14:paraId="46B207BC" w14:textId="77777777" w:rsidR="00E85D5B" w:rsidRPr="007F1D3F" w:rsidRDefault="00E85D5B" w:rsidP="008B55B7">
            <w:pPr>
              <w:widowControl w:val="0"/>
              <w:spacing w:line="264" w:lineRule="auto"/>
              <w:jc w:val="center"/>
              <w:rPr>
                <w:b/>
                <w:sz w:val="26"/>
                <w:szCs w:val="26"/>
              </w:rPr>
            </w:pPr>
            <w:proofErr w:type="spellStart"/>
            <w:r w:rsidRPr="007F1D3F">
              <w:rPr>
                <w:b/>
                <w:sz w:val="26"/>
                <w:szCs w:val="26"/>
              </w:rPr>
              <w:t>Hồ</w:t>
            </w:r>
            <w:proofErr w:type="spellEnd"/>
            <w:r w:rsidRPr="007F1D3F">
              <w:rPr>
                <w:b/>
                <w:sz w:val="26"/>
                <w:szCs w:val="26"/>
              </w:rPr>
              <w:t xml:space="preserve"> </w:t>
            </w:r>
            <w:proofErr w:type="spellStart"/>
            <w:r w:rsidRPr="007F1D3F">
              <w:rPr>
                <w:b/>
                <w:sz w:val="26"/>
                <w:szCs w:val="26"/>
              </w:rPr>
              <w:t>sơ</w:t>
            </w:r>
            <w:proofErr w:type="spellEnd"/>
            <w:r w:rsidRPr="007F1D3F">
              <w:rPr>
                <w:b/>
                <w:sz w:val="26"/>
                <w:szCs w:val="26"/>
              </w:rPr>
              <w:t xml:space="preserve"> </w:t>
            </w:r>
            <w:proofErr w:type="spellStart"/>
            <w:r w:rsidRPr="007F1D3F">
              <w:rPr>
                <w:b/>
                <w:sz w:val="26"/>
                <w:szCs w:val="26"/>
              </w:rPr>
              <w:t>màu</w:t>
            </w:r>
            <w:proofErr w:type="spellEnd"/>
            <w:r w:rsidRPr="007F1D3F">
              <w:rPr>
                <w:b/>
                <w:sz w:val="26"/>
                <w:szCs w:val="26"/>
              </w:rPr>
              <w:t xml:space="preserve"> A0</w:t>
            </w:r>
          </w:p>
        </w:tc>
        <w:tc>
          <w:tcPr>
            <w:tcW w:w="982" w:type="dxa"/>
            <w:vAlign w:val="center"/>
          </w:tcPr>
          <w:p w14:paraId="36DF96FB" w14:textId="77777777" w:rsidR="00E85D5B" w:rsidRPr="007F1D3F" w:rsidRDefault="00E85D5B" w:rsidP="008B55B7">
            <w:pPr>
              <w:widowControl w:val="0"/>
              <w:spacing w:line="264" w:lineRule="auto"/>
              <w:jc w:val="center"/>
              <w:rPr>
                <w:b/>
                <w:sz w:val="26"/>
                <w:szCs w:val="26"/>
              </w:rPr>
            </w:pPr>
            <w:proofErr w:type="spellStart"/>
            <w:r w:rsidRPr="007F1D3F">
              <w:rPr>
                <w:b/>
                <w:sz w:val="26"/>
                <w:szCs w:val="26"/>
              </w:rPr>
              <w:t>Hồ</w:t>
            </w:r>
            <w:proofErr w:type="spellEnd"/>
            <w:r w:rsidRPr="007F1D3F">
              <w:rPr>
                <w:b/>
                <w:sz w:val="26"/>
                <w:szCs w:val="26"/>
              </w:rPr>
              <w:t xml:space="preserve"> </w:t>
            </w:r>
            <w:proofErr w:type="spellStart"/>
            <w:r w:rsidRPr="007F1D3F">
              <w:rPr>
                <w:b/>
                <w:sz w:val="26"/>
                <w:szCs w:val="26"/>
              </w:rPr>
              <w:t>sơ</w:t>
            </w:r>
            <w:proofErr w:type="spellEnd"/>
            <w:r w:rsidRPr="007F1D3F">
              <w:rPr>
                <w:b/>
                <w:sz w:val="26"/>
                <w:szCs w:val="26"/>
              </w:rPr>
              <w:t xml:space="preserve"> </w:t>
            </w:r>
            <w:proofErr w:type="spellStart"/>
            <w:r w:rsidRPr="007F1D3F">
              <w:rPr>
                <w:b/>
                <w:sz w:val="26"/>
                <w:szCs w:val="26"/>
              </w:rPr>
              <w:t>Đen</w:t>
            </w:r>
            <w:proofErr w:type="spellEnd"/>
            <w:r w:rsidRPr="007F1D3F">
              <w:rPr>
                <w:b/>
                <w:sz w:val="26"/>
                <w:szCs w:val="26"/>
              </w:rPr>
              <w:t xml:space="preserve"> </w:t>
            </w:r>
            <w:proofErr w:type="spellStart"/>
            <w:r w:rsidRPr="007F1D3F">
              <w:rPr>
                <w:b/>
                <w:sz w:val="26"/>
                <w:szCs w:val="26"/>
              </w:rPr>
              <w:t>trắng</w:t>
            </w:r>
            <w:proofErr w:type="spellEnd"/>
            <w:r w:rsidRPr="007F1D3F">
              <w:rPr>
                <w:b/>
                <w:sz w:val="26"/>
                <w:szCs w:val="26"/>
              </w:rPr>
              <w:t xml:space="preserve"> A0</w:t>
            </w:r>
          </w:p>
        </w:tc>
        <w:tc>
          <w:tcPr>
            <w:tcW w:w="842" w:type="dxa"/>
            <w:vAlign w:val="center"/>
          </w:tcPr>
          <w:p w14:paraId="3AAFF34D" w14:textId="77777777" w:rsidR="00E85D5B" w:rsidRPr="007F1D3F" w:rsidRDefault="00E85D5B" w:rsidP="008B55B7">
            <w:pPr>
              <w:widowControl w:val="0"/>
              <w:spacing w:line="264" w:lineRule="auto"/>
              <w:jc w:val="center"/>
              <w:rPr>
                <w:b/>
                <w:sz w:val="26"/>
                <w:szCs w:val="26"/>
              </w:rPr>
            </w:pPr>
            <w:proofErr w:type="spellStart"/>
            <w:r w:rsidRPr="007F1D3F">
              <w:rPr>
                <w:b/>
                <w:sz w:val="26"/>
                <w:szCs w:val="26"/>
              </w:rPr>
              <w:t>Hồ</w:t>
            </w:r>
            <w:proofErr w:type="spellEnd"/>
            <w:r w:rsidRPr="007F1D3F">
              <w:rPr>
                <w:b/>
                <w:sz w:val="26"/>
                <w:szCs w:val="26"/>
              </w:rPr>
              <w:t xml:space="preserve"> </w:t>
            </w:r>
            <w:proofErr w:type="spellStart"/>
            <w:r w:rsidRPr="007F1D3F">
              <w:rPr>
                <w:b/>
                <w:sz w:val="26"/>
                <w:szCs w:val="26"/>
              </w:rPr>
              <w:t>sơ</w:t>
            </w:r>
            <w:proofErr w:type="spellEnd"/>
            <w:r w:rsidRPr="007F1D3F">
              <w:rPr>
                <w:b/>
                <w:sz w:val="26"/>
                <w:szCs w:val="26"/>
              </w:rPr>
              <w:t xml:space="preserve"> </w:t>
            </w:r>
            <w:proofErr w:type="spellStart"/>
            <w:r w:rsidRPr="007F1D3F">
              <w:rPr>
                <w:b/>
                <w:sz w:val="26"/>
                <w:szCs w:val="26"/>
              </w:rPr>
              <w:t>thu</w:t>
            </w:r>
            <w:proofErr w:type="spellEnd"/>
            <w:r w:rsidRPr="007F1D3F">
              <w:rPr>
                <w:b/>
                <w:sz w:val="26"/>
                <w:szCs w:val="26"/>
              </w:rPr>
              <w:t xml:space="preserve"> </w:t>
            </w:r>
            <w:proofErr w:type="spellStart"/>
            <w:r w:rsidRPr="007F1D3F">
              <w:rPr>
                <w:b/>
                <w:sz w:val="26"/>
                <w:szCs w:val="26"/>
              </w:rPr>
              <w:t>nhỏ</w:t>
            </w:r>
            <w:proofErr w:type="spellEnd"/>
            <w:r w:rsidRPr="007F1D3F">
              <w:rPr>
                <w:b/>
                <w:sz w:val="26"/>
                <w:szCs w:val="26"/>
              </w:rPr>
              <w:t xml:space="preserve"> A3</w:t>
            </w:r>
          </w:p>
        </w:tc>
      </w:tr>
      <w:tr w:rsidR="007F1D3F" w:rsidRPr="007F1D3F" w14:paraId="7477919B" w14:textId="77777777" w:rsidTr="000736F3">
        <w:tc>
          <w:tcPr>
            <w:tcW w:w="563" w:type="dxa"/>
            <w:vAlign w:val="center"/>
          </w:tcPr>
          <w:p w14:paraId="5707D919" w14:textId="77777777" w:rsidR="00E85D5B" w:rsidRPr="007F1D3F" w:rsidRDefault="00E85D5B" w:rsidP="000736F3">
            <w:pPr>
              <w:widowControl w:val="0"/>
              <w:spacing w:line="264" w:lineRule="auto"/>
              <w:jc w:val="center"/>
              <w:rPr>
                <w:sz w:val="26"/>
                <w:szCs w:val="26"/>
              </w:rPr>
            </w:pPr>
            <w:r w:rsidRPr="007F1D3F">
              <w:rPr>
                <w:sz w:val="26"/>
                <w:szCs w:val="26"/>
              </w:rPr>
              <w:t>1</w:t>
            </w:r>
          </w:p>
        </w:tc>
        <w:tc>
          <w:tcPr>
            <w:tcW w:w="4410" w:type="dxa"/>
            <w:vAlign w:val="center"/>
          </w:tcPr>
          <w:p w14:paraId="6320800D" w14:textId="77777777" w:rsidR="00E85D5B" w:rsidRPr="007F1D3F" w:rsidRDefault="00E85D5B" w:rsidP="008B55B7">
            <w:pPr>
              <w:widowControl w:val="0"/>
              <w:spacing w:line="264" w:lineRule="auto"/>
              <w:jc w:val="both"/>
              <w:rPr>
                <w:sz w:val="26"/>
                <w:szCs w:val="26"/>
              </w:rPr>
            </w:pPr>
            <w:proofErr w:type="spellStart"/>
            <w:r w:rsidRPr="007F1D3F">
              <w:rPr>
                <w:sz w:val="26"/>
                <w:szCs w:val="26"/>
              </w:rPr>
              <w:t>Sơ</w:t>
            </w:r>
            <w:proofErr w:type="spellEnd"/>
            <w:r w:rsidRPr="007F1D3F">
              <w:rPr>
                <w:sz w:val="26"/>
                <w:szCs w:val="26"/>
              </w:rPr>
              <w:t xml:space="preserve"> </w:t>
            </w:r>
            <w:proofErr w:type="spellStart"/>
            <w:r w:rsidRPr="007F1D3F">
              <w:rPr>
                <w:sz w:val="26"/>
                <w:szCs w:val="26"/>
              </w:rPr>
              <w:t>đồ</w:t>
            </w:r>
            <w:proofErr w:type="spellEnd"/>
            <w:r w:rsidRPr="007F1D3F">
              <w:rPr>
                <w:sz w:val="26"/>
                <w:szCs w:val="26"/>
              </w:rPr>
              <w:t xml:space="preserve"> </w:t>
            </w:r>
            <w:proofErr w:type="spellStart"/>
            <w:r w:rsidRPr="007F1D3F">
              <w:rPr>
                <w:sz w:val="26"/>
                <w:szCs w:val="26"/>
              </w:rPr>
              <w:t>vị</w:t>
            </w:r>
            <w:proofErr w:type="spellEnd"/>
            <w:r w:rsidRPr="007F1D3F">
              <w:rPr>
                <w:sz w:val="26"/>
                <w:szCs w:val="26"/>
              </w:rPr>
              <w:t xml:space="preserve"> </w:t>
            </w:r>
            <w:proofErr w:type="spellStart"/>
            <w:r w:rsidRPr="007F1D3F">
              <w:rPr>
                <w:sz w:val="26"/>
                <w:szCs w:val="26"/>
              </w:rPr>
              <w:t>trí</w:t>
            </w:r>
            <w:proofErr w:type="spellEnd"/>
            <w:r w:rsidRPr="007F1D3F">
              <w:rPr>
                <w:sz w:val="26"/>
                <w:szCs w:val="26"/>
              </w:rPr>
              <w:t xml:space="preserve"> </w:t>
            </w:r>
            <w:proofErr w:type="spellStart"/>
            <w:r w:rsidRPr="007F1D3F">
              <w:rPr>
                <w:sz w:val="26"/>
                <w:szCs w:val="26"/>
              </w:rPr>
              <w:t>và</w:t>
            </w:r>
            <w:proofErr w:type="spellEnd"/>
            <w:r w:rsidRPr="007F1D3F">
              <w:rPr>
                <w:sz w:val="26"/>
                <w:szCs w:val="26"/>
              </w:rPr>
              <w:t xml:space="preserve"> </w:t>
            </w:r>
            <w:proofErr w:type="spellStart"/>
            <w:r w:rsidRPr="007F1D3F">
              <w:rPr>
                <w:sz w:val="26"/>
                <w:szCs w:val="26"/>
              </w:rPr>
              <w:t>liên</w:t>
            </w:r>
            <w:proofErr w:type="spellEnd"/>
            <w:r w:rsidRPr="007F1D3F">
              <w:rPr>
                <w:sz w:val="26"/>
                <w:szCs w:val="26"/>
              </w:rPr>
              <w:t xml:space="preserve"> </w:t>
            </w:r>
            <w:proofErr w:type="spellStart"/>
            <w:r w:rsidRPr="007F1D3F">
              <w:rPr>
                <w:sz w:val="26"/>
                <w:szCs w:val="26"/>
              </w:rPr>
              <w:t>hệ</w:t>
            </w:r>
            <w:proofErr w:type="spellEnd"/>
            <w:r w:rsidRPr="007F1D3F">
              <w:rPr>
                <w:sz w:val="26"/>
                <w:szCs w:val="26"/>
              </w:rPr>
              <w:t xml:space="preserve"> </w:t>
            </w:r>
            <w:proofErr w:type="spellStart"/>
            <w:r w:rsidRPr="007F1D3F">
              <w:rPr>
                <w:sz w:val="26"/>
                <w:szCs w:val="26"/>
              </w:rPr>
              <w:t>vùng</w:t>
            </w:r>
            <w:proofErr w:type="spellEnd"/>
          </w:p>
        </w:tc>
        <w:tc>
          <w:tcPr>
            <w:tcW w:w="1798" w:type="dxa"/>
            <w:vAlign w:val="center"/>
          </w:tcPr>
          <w:p w14:paraId="70DD691B" w14:textId="77777777" w:rsidR="00E85D5B" w:rsidRPr="007F1D3F" w:rsidRDefault="00E85D5B" w:rsidP="008B55B7">
            <w:pPr>
              <w:widowControl w:val="0"/>
              <w:spacing w:line="264" w:lineRule="auto"/>
              <w:jc w:val="center"/>
              <w:rPr>
                <w:sz w:val="26"/>
                <w:szCs w:val="26"/>
              </w:rPr>
            </w:pPr>
            <w:r w:rsidRPr="007F1D3F">
              <w:rPr>
                <w:sz w:val="26"/>
                <w:szCs w:val="26"/>
              </w:rPr>
              <w:t xml:space="preserve">Thích </w:t>
            </w:r>
            <w:proofErr w:type="spellStart"/>
            <w:r w:rsidRPr="007F1D3F">
              <w:rPr>
                <w:sz w:val="26"/>
                <w:szCs w:val="26"/>
              </w:rPr>
              <w:t>hợp</w:t>
            </w:r>
            <w:proofErr w:type="spellEnd"/>
          </w:p>
        </w:tc>
        <w:tc>
          <w:tcPr>
            <w:tcW w:w="850" w:type="dxa"/>
            <w:vAlign w:val="center"/>
          </w:tcPr>
          <w:p w14:paraId="791630B5" w14:textId="77777777" w:rsidR="00E85D5B" w:rsidRPr="007F1D3F" w:rsidRDefault="00E85D5B" w:rsidP="008B55B7">
            <w:pPr>
              <w:widowControl w:val="0"/>
              <w:spacing w:line="264" w:lineRule="auto"/>
              <w:jc w:val="center"/>
              <w:rPr>
                <w:sz w:val="26"/>
                <w:szCs w:val="26"/>
              </w:rPr>
            </w:pPr>
            <w:r w:rsidRPr="007F1D3F">
              <w:rPr>
                <w:sz w:val="26"/>
                <w:szCs w:val="26"/>
              </w:rPr>
              <w:t>x</w:t>
            </w:r>
          </w:p>
        </w:tc>
        <w:tc>
          <w:tcPr>
            <w:tcW w:w="982" w:type="dxa"/>
            <w:vAlign w:val="center"/>
          </w:tcPr>
          <w:p w14:paraId="6357925A" w14:textId="77777777" w:rsidR="00E85D5B" w:rsidRPr="007F1D3F" w:rsidRDefault="00E85D5B" w:rsidP="008B55B7">
            <w:pPr>
              <w:widowControl w:val="0"/>
              <w:spacing w:line="264" w:lineRule="auto"/>
              <w:jc w:val="center"/>
              <w:rPr>
                <w:sz w:val="26"/>
                <w:szCs w:val="26"/>
              </w:rPr>
            </w:pPr>
            <w:r w:rsidRPr="007F1D3F">
              <w:rPr>
                <w:sz w:val="26"/>
                <w:szCs w:val="26"/>
              </w:rPr>
              <w:t>x</w:t>
            </w:r>
          </w:p>
        </w:tc>
        <w:tc>
          <w:tcPr>
            <w:tcW w:w="842" w:type="dxa"/>
            <w:vAlign w:val="center"/>
          </w:tcPr>
          <w:p w14:paraId="3196779D" w14:textId="77777777" w:rsidR="00E85D5B" w:rsidRPr="007F1D3F" w:rsidRDefault="00E85D5B" w:rsidP="008B55B7">
            <w:pPr>
              <w:widowControl w:val="0"/>
              <w:spacing w:line="264" w:lineRule="auto"/>
              <w:jc w:val="center"/>
              <w:rPr>
                <w:sz w:val="26"/>
                <w:szCs w:val="26"/>
              </w:rPr>
            </w:pPr>
          </w:p>
        </w:tc>
      </w:tr>
      <w:tr w:rsidR="007F1D3F" w:rsidRPr="007F1D3F" w14:paraId="3DDCCF39" w14:textId="77777777" w:rsidTr="000736F3">
        <w:tc>
          <w:tcPr>
            <w:tcW w:w="563" w:type="dxa"/>
            <w:vAlign w:val="center"/>
          </w:tcPr>
          <w:p w14:paraId="2A19E3C4" w14:textId="77777777" w:rsidR="00E85D5B" w:rsidRPr="007F1D3F" w:rsidRDefault="00E85D5B" w:rsidP="000736F3">
            <w:pPr>
              <w:widowControl w:val="0"/>
              <w:spacing w:line="264" w:lineRule="auto"/>
              <w:jc w:val="center"/>
              <w:rPr>
                <w:sz w:val="26"/>
                <w:szCs w:val="26"/>
              </w:rPr>
            </w:pPr>
            <w:r w:rsidRPr="007F1D3F">
              <w:rPr>
                <w:sz w:val="26"/>
                <w:szCs w:val="26"/>
              </w:rPr>
              <w:t>2</w:t>
            </w:r>
          </w:p>
        </w:tc>
        <w:tc>
          <w:tcPr>
            <w:tcW w:w="4410" w:type="dxa"/>
            <w:vAlign w:val="center"/>
          </w:tcPr>
          <w:p w14:paraId="3E43A4CE" w14:textId="77777777" w:rsidR="00E85D5B" w:rsidRPr="007F1D3F" w:rsidRDefault="00E85D5B" w:rsidP="008B55B7">
            <w:pPr>
              <w:widowControl w:val="0"/>
              <w:spacing w:line="264" w:lineRule="auto"/>
              <w:jc w:val="both"/>
              <w:rPr>
                <w:sz w:val="26"/>
                <w:szCs w:val="26"/>
              </w:rPr>
            </w:pPr>
            <w:r w:rsidRPr="007F1D3F">
              <w:rPr>
                <w:sz w:val="26"/>
                <w:szCs w:val="26"/>
              </w:rPr>
              <w:t xml:space="preserve">Các </w:t>
            </w:r>
            <w:proofErr w:type="spellStart"/>
            <w:r w:rsidRPr="007F1D3F">
              <w:rPr>
                <w:sz w:val="26"/>
                <w:szCs w:val="26"/>
              </w:rPr>
              <w:t>bản</w:t>
            </w:r>
            <w:proofErr w:type="spellEnd"/>
            <w:r w:rsidRPr="007F1D3F">
              <w:rPr>
                <w:sz w:val="26"/>
                <w:szCs w:val="26"/>
              </w:rPr>
              <w:t xml:space="preserve"> </w:t>
            </w:r>
            <w:proofErr w:type="spellStart"/>
            <w:r w:rsidRPr="007F1D3F">
              <w:rPr>
                <w:sz w:val="26"/>
                <w:szCs w:val="26"/>
              </w:rPr>
              <w:t>đồ</w:t>
            </w:r>
            <w:proofErr w:type="spellEnd"/>
            <w:r w:rsidRPr="007F1D3F">
              <w:rPr>
                <w:sz w:val="26"/>
                <w:szCs w:val="26"/>
              </w:rPr>
              <w:t xml:space="preserve"> </w:t>
            </w:r>
            <w:proofErr w:type="spellStart"/>
            <w:r w:rsidRPr="007F1D3F">
              <w:rPr>
                <w:sz w:val="26"/>
                <w:szCs w:val="26"/>
              </w:rPr>
              <w:t>hiện</w:t>
            </w:r>
            <w:proofErr w:type="spellEnd"/>
            <w:r w:rsidRPr="007F1D3F">
              <w:rPr>
                <w:sz w:val="26"/>
                <w:szCs w:val="26"/>
              </w:rPr>
              <w:t xml:space="preserve"> </w:t>
            </w:r>
            <w:proofErr w:type="spellStart"/>
            <w:r w:rsidRPr="007F1D3F">
              <w:rPr>
                <w:sz w:val="26"/>
                <w:szCs w:val="26"/>
              </w:rPr>
              <w:t>trạng</w:t>
            </w:r>
            <w:proofErr w:type="spellEnd"/>
            <w:r w:rsidRPr="007F1D3F">
              <w:rPr>
                <w:sz w:val="26"/>
                <w:szCs w:val="26"/>
              </w:rPr>
              <w:t xml:space="preserve">: </w:t>
            </w:r>
            <w:proofErr w:type="spellStart"/>
            <w:r w:rsidRPr="007F1D3F">
              <w:rPr>
                <w:sz w:val="26"/>
                <w:szCs w:val="26"/>
              </w:rPr>
              <w:t>Sử</w:t>
            </w:r>
            <w:proofErr w:type="spellEnd"/>
            <w:r w:rsidRPr="007F1D3F">
              <w:rPr>
                <w:sz w:val="26"/>
                <w:szCs w:val="26"/>
              </w:rPr>
              <w:t xml:space="preserve"> </w:t>
            </w:r>
            <w:proofErr w:type="spellStart"/>
            <w:r w:rsidRPr="007F1D3F">
              <w:rPr>
                <w:sz w:val="26"/>
                <w:szCs w:val="26"/>
              </w:rPr>
              <w:t>dụng</w:t>
            </w:r>
            <w:proofErr w:type="spellEnd"/>
            <w:r w:rsidRPr="007F1D3F">
              <w:rPr>
                <w:sz w:val="26"/>
                <w:szCs w:val="26"/>
              </w:rPr>
              <w:t xml:space="preserve"> </w:t>
            </w:r>
            <w:proofErr w:type="spellStart"/>
            <w:r w:rsidRPr="007F1D3F">
              <w:rPr>
                <w:sz w:val="26"/>
                <w:szCs w:val="26"/>
              </w:rPr>
              <w:t>đất</w:t>
            </w:r>
            <w:proofErr w:type="spellEnd"/>
            <w:r w:rsidRPr="007F1D3F">
              <w:rPr>
                <w:sz w:val="26"/>
                <w:szCs w:val="26"/>
              </w:rPr>
              <w:t xml:space="preserve">, </w:t>
            </w:r>
            <w:proofErr w:type="spellStart"/>
            <w:r w:rsidRPr="007F1D3F">
              <w:rPr>
                <w:sz w:val="26"/>
                <w:szCs w:val="26"/>
              </w:rPr>
              <w:t>kiến</w:t>
            </w:r>
            <w:proofErr w:type="spellEnd"/>
            <w:r w:rsidRPr="007F1D3F">
              <w:rPr>
                <w:sz w:val="26"/>
                <w:szCs w:val="26"/>
              </w:rPr>
              <w:t xml:space="preserve"> </w:t>
            </w:r>
            <w:proofErr w:type="spellStart"/>
            <w:r w:rsidRPr="007F1D3F">
              <w:rPr>
                <w:sz w:val="26"/>
                <w:szCs w:val="26"/>
              </w:rPr>
              <w:t>trúc</w:t>
            </w:r>
            <w:proofErr w:type="spellEnd"/>
            <w:r w:rsidRPr="007F1D3F">
              <w:rPr>
                <w:sz w:val="26"/>
                <w:szCs w:val="26"/>
              </w:rPr>
              <w:t xml:space="preserve"> </w:t>
            </w:r>
            <w:proofErr w:type="spellStart"/>
            <w:r w:rsidRPr="007F1D3F">
              <w:rPr>
                <w:sz w:val="26"/>
                <w:szCs w:val="26"/>
              </w:rPr>
              <w:t>cảnh</w:t>
            </w:r>
            <w:proofErr w:type="spellEnd"/>
            <w:r w:rsidRPr="007F1D3F">
              <w:rPr>
                <w:sz w:val="26"/>
                <w:szCs w:val="26"/>
              </w:rPr>
              <w:t xml:space="preserve"> </w:t>
            </w:r>
            <w:proofErr w:type="spellStart"/>
            <w:r w:rsidRPr="007F1D3F">
              <w:rPr>
                <w:sz w:val="26"/>
                <w:szCs w:val="26"/>
              </w:rPr>
              <w:t>quan</w:t>
            </w:r>
            <w:proofErr w:type="spellEnd"/>
            <w:r w:rsidRPr="007F1D3F">
              <w:rPr>
                <w:sz w:val="26"/>
                <w:szCs w:val="26"/>
              </w:rPr>
              <w:t xml:space="preserve">, </w:t>
            </w:r>
            <w:proofErr w:type="spellStart"/>
            <w:r w:rsidRPr="007F1D3F">
              <w:rPr>
                <w:sz w:val="26"/>
                <w:szCs w:val="26"/>
              </w:rPr>
              <w:t>hệ</w:t>
            </w:r>
            <w:proofErr w:type="spellEnd"/>
            <w:r w:rsidRPr="007F1D3F">
              <w:rPr>
                <w:sz w:val="26"/>
                <w:szCs w:val="26"/>
              </w:rPr>
              <w:t xml:space="preserve"> </w:t>
            </w:r>
            <w:proofErr w:type="spellStart"/>
            <w:r w:rsidRPr="007F1D3F">
              <w:rPr>
                <w:sz w:val="26"/>
                <w:szCs w:val="26"/>
              </w:rPr>
              <w:t>thống</w:t>
            </w:r>
            <w:proofErr w:type="spellEnd"/>
            <w:r w:rsidRPr="007F1D3F">
              <w:rPr>
                <w:sz w:val="26"/>
                <w:szCs w:val="26"/>
              </w:rPr>
              <w:t xml:space="preserve"> </w:t>
            </w:r>
            <w:proofErr w:type="spellStart"/>
            <w:r w:rsidRPr="007F1D3F">
              <w:rPr>
                <w:sz w:val="26"/>
                <w:szCs w:val="26"/>
              </w:rPr>
              <w:t>hạ</w:t>
            </w:r>
            <w:proofErr w:type="spellEnd"/>
            <w:r w:rsidRPr="007F1D3F">
              <w:rPr>
                <w:sz w:val="26"/>
                <w:szCs w:val="26"/>
              </w:rPr>
              <w:t xml:space="preserve"> </w:t>
            </w:r>
            <w:proofErr w:type="spellStart"/>
            <w:r w:rsidRPr="007F1D3F">
              <w:rPr>
                <w:sz w:val="26"/>
                <w:szCs w:val="26"/>
              </w:rPr>
              <w:t>tầng</w:t>
            </w:r>
            <w:proofErr w:type="spellEnd"/>
            <w:r w:rsidRPr="007F1D3F">
              <w:rPr>
                <w:sz w:val="26"/>
                <w:szCs w:val="26"/>
              </w:rPr>
              <w:t xml:space="preserve"> </w:t>
            </w:r>
            <w:proofErr w:type="spellStart"/>
            <w:r w:rsidRPr="007F1D3F">
              <w:rPr>
                <w:sz w:val="26"/>
                <w:szCs w:val="26"/>
              </w:rPr>
              <w:t>xã</w:t>
            </w:r>
            <w:proofErr w:type="spellEnd"/>
            <w:r w:rsidRPr="007F1D3F">
              <w:rPr>
                <w:sz w:val="26"/>
                <w:szCs w:val="26"/>
              </w:rPr>
              <w:t xml:space="preserve"> </w:t>
            </w:r>
            <w:proofErr w:type="spellStart"/>
            <w:r w:rsidRPr="007F1D3F">
              <w:rPr>
                <w:sz w:val="26"/>
                <w:szCs w:val="26"/>
              </w:rPr>
              <w:t>hội</w:t>
            </w:r>
            <w:proofErr w:type="spellEnd"/>
            <w:r w:rsidRPr="007F1D3F">
              <w:rPr>
                <w:sz w:val="26"/>
                <w:szCs w:val="26"/>
              </w:rPr>
              <w:t xml:space="preserve">; </w:t>
            </w:r>
            <w:proofErr w:type="spellStart"/>
            <w:r w:rsidRPr="007F1D3F">
              <w:rPr>
                <w:sz w:val="26"/>
                <w:szCs w:val="26"/>
              </w:rPr>
              <w:t>hệ</w:t>
            </w:r>
            <w:proofErr w:type="spellEnd"/>
            <w:r w:rsidRPr="007F1D3F">
              <w:rPr>
                <w:sz w:val="26"/>
                <w:szCs w:val="26"/>
              </w:rPr>
              <w:t xml:space="preserve"> </w:t>
            </w:r>
            <w:proofErr w:type="spellStart"/>
            <w:r w:rsidRPr="007F1D3F">
              <w:rPr>
                <w:sz w:val="26"/>
                <w:szCs w:val="26"/>
              </w:rPr>
              <w:t>thống</w:t>
            </w:r>
            <w:proofErr w:type="spellEnd"/>
            <w:r w:rsidRPr="007F1D3F">
              <w:rPr>
                <w:sz w:val="26"/>
                <w:szCs w:val="26"/>
              </w:rPr>
              <w:t xml:space="preserve"> </w:t>
            </w:r>
            <w:proofErr w:type="spellStart"/>
            <w:r w:rsidRPr="007F1D3F">
              <w:rPr>
                <w:sz w:val="26"/>
                <w:szCs w:val="26"/>
              </w:rPr>
              <w:t>hạ</w:t>
            </w:r>
            <w:proofErr w:type="spellEnd"/>
            <w:r w:rsidRPr="007F1D3F">
              <w:rPr>
                <w:sz w:val="26"/>
                <w:szCs w:val="26"/>
              </w:rPr>
              <w:t xml:space="preserve"> </w:t>
            </w:r>
            <w:proofErr w:type="spellStart"/>
            <w:r w:rsidRPr="007F1D3F">
              <w:rPr>
                <w:sz w:val="26"/>
                <w:szCs w:val="26"/>
              </w:rPr>
              <w:t>tầng</w:t>
            </w:r>
            <w:proofErr w:type="spellEnd"/>
            <w:r w:rsidRPr="007F1D3F">
              <w:rPr>
                <w:sz w:val="26"/>
                <w:szCs w:val="26"/>
              </w:rPr>
              <w:t xml:space="preserve"> </w:t>
            </w:r>
            <w:proofErr w:type="spellStart"/>
            <w:r w:rsidRPr="007F1D3F">
              <w:rPr>
                <w:sz w:val="26"/>
                <w:szCs w:val="26"/>
              </w:rPr>
              <w:t>kỹ</w:t>
            </w:r>
            <w:proofErr w:type="spellEnd"/>
            <w:r w:rsidRPr="007F1D3F">
              <w:rPr>
                <w:sz w:val="26"/>
                <w:szCs w:val="26"/>
              </w:rPr>
              <w:t xml:space="preserve"> </w:t>
            </w:r>
            <w:proofErr w:type="spellStart"/>
            <w:r w:rsidRPr="007F1D3F">
              <w:rPr>
                <w:sz w:val="26"/>
                <w:szCs w:val="26"/>
              </w:rPr>
              <w:t>thuật</w:t>
            </w:r>
            <w:proofErr w:type="spellEnd"/>
            <w:r w:rsidRPr="007F1D3F">
              <w:rPr>
                <w:sz w:val="26"/>
                <w:szCs w:val="26"/>
              </w:rPr>
              <w:t xml:space="preserve">; </w:t>
            </w:r>
          </w:p>
        </w:tc>
        <w:tc>
          <w:tcPr>
            <w:tcW w:w="1798" w:type="dxa"/>
            <w:vAlign w:val="center"/>
          </w:tcPr>
          <w:p w14:paraId="44163B11" w14:textId="77777777" w:rsidR="00E85D5B" w:rsidRPr="007F1D3F" w:rsidRDefault="00E85D5B" w:rsidP="008B55B7">
            <w:pPr>
              <w:widowControl w:val="0"/>
              <w:spacing w:line="264" w:lineRule="auto"/>
              <w:jc w:val="center"/>
              <w:rPr>
                <w:sz w:val="26"/>
                <w:szCs w:val="26"/>
              </w:rPr>
            </w:pPr>
          </w:p>
        </w:tc>
        <w:tc>
          <w:tcPr>
            <w:tcW w:w="850" w:type="dxa"/>
            <w:vAlign w:val="center"/>
          </w:tcPr>
          <w:p w14:paraId="23E4D8EA" w14:textId="77777777" w:rsidR="00E85D5B" w:rsidRPr="007F1D3F" w:rsidRDefault="00E85D5B" w:rsidP="008B55B7">
            <w:pPr>
              <w:widowControl w:val="0"/>
              <w:spacing w:line="264" w:lineRule="auto"/>
              <w:jc w:val="center"/>
              <w:rPr>
                <w:sz w:val="26"/>
                <w:szCs w:val="26"/>
              </w:rPr>
            </w:pPr>
          </w:p>
        </w:tc>
        <w:tc>
          <w:tcPr>
            <w:tcW w:w="982" w:type="dxa"/>
            <w:vAlign w:val="center"/>
          </w:tcPr>
          <w:p w14:paraId="1D624567" w14:textId="77777777" w:rsidR="00E85D5B" w:rsidRPr="007F1D3F" w:rsidRDefault="00E85D5B" w:rsidP="008B55B7">
            <w:pPr>
              <w:widowControl w:val="0"/>
              <w:spacing w:line="264" w:lineRule="auto"/>
              <w:jc w:val="center"/>
              <w:rPr>
                <w:sz w:val="26"/>
                <w:szCs w:val="26"/>
              </w:rPr>
            </w:pPr>
          </w:p>
        </w:tc>
        <w:tc>
          <w:tcPr>
            <w:tcW w:w="842" w:type="dxa"/>
            <w:vAlign w:val="center"/>
          </w:tcPr>
          <w:p w14:paraId="5E0D4354" w14:textId="77777777" w:rsidR="00E85D5B" w:rsidRPr="007F1D3F" w:rsidRDefault="00E85D5B" w:rsidP="008B55B7">
            <w:pPr>
              <w:widowControl w:val="0"/>
              <w:spacing w:line="264" w:lineRule="auto"/>
              <w:jc w:val="center"/>
              <w:rPr>
                <w:sz w:val="26"/>
                <w:szCs w:val="26"/>
              </w:rPr>
            </w:pPr>
          </w:p>
        </w:tc>
      </w:tr>
      <w:tr w:rsidR="007F1D3F" w:rsidRPr="007F1D3F" w14:paraId="187F89CD" w14:textId="77777777" w:rsidTr="000736F3">
        <w:tc>
          <w:tcPr>
            <w:tcW w:w="563" w:type="dxa"/>
            <w:vAlign w:val="center"/>
          </w:tcPr>
          <w:p w14:paraId="5B069226" w14:textId="77777777" w:rsidR="00E85D5B" w:rsidRPr="007F1D3F" w:rsidRDefault="00E85D5B" w:rsidP="000736F3">
            <w:pPr>
              <w:widowControl w:val="0"/>
              <w:spacing w:line="264" w:lineRule="auto"/>
              <w:jc w:val="center"/>
              <w:rPr>
                <w:i/>
                <w:sz w:val="26"/>
                <w:szCs w:val="26"/>
              </w:rPr>
            </w:pPr>
            <w:r w:rsidRPr="007F1D3F">
              <w:rPr>
                <w:i/>
                <w:sz w:val="26"/>
                <w:szCs w:val="26"/>
              </w:rPr>
              <w:t>2.1</w:t>
            </w:r>
          </w:p>
        </w:tc>
        <w:tc>
          <w:tcPr>
            <w:tcW w:w="4410" w:type="dxa"/>
            <w:vAlign w:val="center"/>
          </w:tcPr>
          <w:p w14:paraId="2621B0D8" w14:textId="77777777" w:rsidR="00E85D5B" w:rsidRPr="007F1D3F" w:rsidRDefault="00E85D5B" w:rsidP="008B55B7">
            <w:pPr>
              <w:widowControl w:val="0"/>
              <w:spacing w:line="264" w:lineRule="auto"/>
              <w:jc w:val="both"/>
              <w:rPr>
                <w:i/>
                <w:sz w:val="26"/>
                <w:szCs w:val="26"/>
              </w:rPr>
            </w:pPr>
            <w:proofErr w:type="spellStart"/>
            <w:r w:rsidRPr="007F1D3F">
              <w:rPr>
                <w:i/>
                <w:sz w:val="26"/>
                <w:szCs w:val="26"/>
              </w:rPr>
              <w:t>Bản</w:t>
            </w:r>
            <w:proofErr w:type="spellEnd"/>
            <w:r w:rsidRPr="007F1D3F">
              <w:rPr>
                <w:i/>
                <w:sz w:val="26"/>
                <w:szCs w:val="26"/>
              </w:rPr>
              <w:t xml:space="preserve"> </w:t>
            </w:r>
            <w:proofErr w:type="spellStart"/>
            <w:r w:rsidRPr="007F1D3F">
              <w:rPr>
                <w:i/>
                <w:sz w:val="26"/>
                <w:szCs w:val="26"/>
              </w:rPr>
              <w:t>đồ</w:t>
            </w:r>
            <w:proofErr w:type="spellEnd"/>
            <w:r w:rsidRPr="007F1D3F">
              <w:rPr>
                <w:i/>
                <w:sz w:val="26"/>
                <w:szCs w:val="26"/>
              </w:rPr>
              <w:t xml:space="preserve"> </w:t>
            </w:r>
            <w:proofErr w:type="spellStart"/>
            <w:r w:rsidRPr="007F1D3F">
              <w:rPr>
                <w:i/>
                <w:sz w:val="26"/>
                <w:szCs w:val="26"/>
              </w:rPr>
              <w:t>hiện</w:t>
            </w:r>
            <w:proofErr w:type="spellEnd"/>
            <w:r w:rsidRPr="007F1D3F">
              <w:rPr>
                <w:i/>
                <w:sz w:val="26"/>
                <w:szCs w:val="26"/>
              </w:rPr>
              <w:t xml:space="preserve"> </w:t>
            </w:r>
            <w:proofErr w:type="spellStart"/>
            <w:r w:rsidRPr="007F1D3F">
              <w:rPr>
                <w:i/>
                <w:sz w:val="26"/>
                <w:szCs w:val="26"/>
              </w:rPr>
              <w:t>trạng</w:t>
            </w:r>
            <w:proofErr w:type="spellEnd"/>
            <w:r w:rsidRPr="007F1D3F">
              <w:rPr>
                <w:i/>
                <w:sz w:val="26"/>
                <w:szCs w:val="26"/>
              </w:rPr>
              <w:t xml:space="preserve"> </w:t>
            </w:r>
            <w:proofErr w:type="spellStart"/>
            <w:r w:rsidRPr="007F1D3F">
              <w:rPr>
                <w:i/>
                <w:sz w:val="26"/>
                <w:szCs w:val="26"/>
              </w:rPr>
              <w:t>sử</w:t>
            </w:r>
            <w:proofErr w:type="spellEnd"/>
            <w:r w:rsidRPr="007F1D3F">
              <w:rPr>
                <w:i/>
                <w:sz w:val="26"/>
                <w:szCs w:val="26"/>
              </w:rPr>
              <w:t xml:space="preserve"> </w:t>
            </w:r>
            <w:proofErr w:type="spellStart"/>
            <w:r w:rsidRPr="007F1D3F">
              <w:rPr>
                <w:i/>
                <w:sz w:val="26"/>
                <w:szCs w:val="26"/>
              </w:rPr>
              <w:t>dụng</w:t>
            </w:r>
            <w:proofErr w:type="spellEnd"/>
            <w:r w:rsidRPr="007F1D3F">
              <w:rPr>
                <w:i/>
                <w:sz w:val="26"/>
                <w:szCs w:val="26"/>
              </w:rPr>
              <w:t xml:space="preserve"> </w:t>
            </w:r>
            <w:proofErr w:type="spellStart"/>
            <w:r w:rsidRPr="007F1D3F">
              <w:rPr>
                <w:i/>
                <w:sz w:val="26"/>
                <w:szCs w:val="26"/>
              </w:rPr>
              <w:t>đất</w:t>
            </w:r>
            <w:proofErr w:type="spellEnd"/>
          </w:p>
        </w:tc>
        <w:tc>
          <w:tcPr>
            <w:tcW w:w="1798" w:type="dxa"/>
            <w:vAlign w:val="center"/>
          </w:tcPr>
          <w:p w14:paraId="758A1DAA" w14:textId="77777777" w:rsidR="00E85D5B" w:rsidRPr="007F1D3F" w:rsidRDefault="00E85D5B" w:rsidP="008B55B7">
            <w:pPr>
              <w:widowControl w:val="0"/>
              <w:spacing w:line="264" w:lineRule="auto"/>
              <w:jc w:val="center"/>
              <w:rPr>
                <w:i/>
                <w:sz w:val="26"/>
                <w:szCs w:val="26"/>
              </w:rPr>
            </w:pPr>
            <w:r w:rsidRPr="007F1D3F">
              <w:rPr>
                <w:i/>
                <w:sz w:val="26"/>
                <w:szCs w:val="26"/>
              </w:rPr>
              <w:t>1/10.000</w:t>
            </w:r>
          </w:p>
        </w:tc>
        <w:tc>
          <w:tcPr>
            <w:tcW w:w="850" w:type="dxa"/>
            <w:vAlign w:val="center"/>
          </w:tcPr>
          <w:p w14:paraId="4EA102BC" w14:textId="77777777" w:rsidR="00E85D5B" w:rsidRPr="007F1D3F" w:rsidRDefault="00E85D5B" w:rsidP="008B55B7">
            <w:pPr>
              <w:widowControl w:val="0"/>
              <w:spacing w:line="264" w:lineRule="auto"/>
              <w:jc w:val="center"/>
              <w:rPr>
                <w:i/>
                <w:sz w:val="26"/>
                <w:szCs w:val="26"/>
              </w:rPr>
            </w:pPr>
            <w:r w:rsidRPr="007F1D3F">
              <w:rPr>
                <w:i/>
                <w:sz w:val="26"/>
                <w:szCs w:val="26"/>
              </w:rPr>
              <w:t>x</w:t>
            </w:r>
          </w:p>
        </w:tc>
        <w:tc>
          <w:tcPr>
            <w:tcW w:w="982" w:type="dxa"/>
            <w:vAlign w:val="center"/>
          </w:tcPr>
          <w:p w14:paraId="11F2C96E" w14:textId="77777777" w:rsidR="00E85D5B" w:rsidRPr="007F1D3F" w:rsidRDefault="00E85D5B" w:rsidP="008B55B7">
            <w:pPr>
              <w:widowControl w:val="0"/>
              <w:spacing w:line="264" w:lineRule="auto"/>
              <w:jc w:val="center"/>
              <w:rPr>
                <w:i/>
                <w:sz w:val="26"/>
                <w:szCs w:val="26"/>
              </w:rPr>
            </w:pPr>
            <w:r w:rsidRPr="007F1D3F">
              <w:rPr>
                <w:i/>
                <w:sz w:val="26"/>
                <w:szCs w:val="26"/>
              </w:rPr>
              <w:t>x</w:t>
            </w:r>
          </w:p>
        </w:tc>
        <w:tc>
          <w:tcPr>
            <w:tcW w:w="842" w:type="dxa"/>
            <w:vAlign w:val="center"/>
          </w:tcPr>
          <w:p w14:paraId="2A26405A" w14:textId="77777777" w:rsidR="00E85D5B" w:rsidRPr="007F1D3F" w:rsidRDefault="00E85D5B" w:rsidP="008B55B7">
            <w:pPr>
              <w:widowControl w:val="0"/>
              <w:spacing w:line="264" w:lineRule="auto"/>
              <w:jc w:val="center"/>
              <w:rPr>
                <w:i/>
                <w:sz w:val="26"/>
                <w:szCs w:val="26"/>
              </w:rPr>
            </w:pPr>
          </w:p>
        </w:tc>
      </w:tr>
      <w:tr w:rsidR="007F1D3F" w:rsidRPr="007F1D3F" w14:paraId="1F96AFF5" w14:textId="77777777" w:rsidTr="000736F3">
        <w:tc>
          <w:tcPr>
            <w:tcW w:w="563" w:type="dxa"/>
            <w:vAlign w:val="center"/>
          </w:tcPr>
          <w:p w14:paraId="6FD62D6D" w14:textId="77777777" w:rsidR="00E85D5B" w:rsidRPr="007F1D3F" w:rsidRDefault="00E85D5B" w:rsidP="000736F3">
            <w:pPr>
              <w:widowControl w:val="0"/>
              <w:spacing w:line="264" w:lineRule="auto"/>
              <w:jc w:val="center"/>
              <w:rPr>
                <w:i/>
                <w:sz w:val="26"/>
                <w:szCs w:val="26"/>
              </w:rPr>
            </w:pPr>
            <w:r w:rsidRPr="007F1D3F">
              <w:rPr>
                <w:i/>
                <w:sz w:val="26"/>
                <w:szCs w:val="26"/>
              </w:rPr>
              <w:t>2.2</w:t>
            </w:r>
          </w:p>
        </w:tc>
        <w:tc>
          <w:tcPr>
            <w:tcW w:w="4410" w:type="dxa"/>
            <w:vAlign w:val="center"/>
          </w:tcPr>
          <w:p w14:paraId="06999208" w14:textId="77777777" w:rsidR="00E85D5B" w:rsidRPr="007F1D3F" w:rsidRDefault="00E85D5B" w:rsidP="008B55B7">
            <w:pPr>
              <w:widowControl w:val="0"/>
              <w:spacing w:line="264" w:lineRule="auto"/>
              <w:jc w:val="both"/>
              <w:rPr>
                <w:i/>
                <w:sz w:val="26"/>
                <w:szCs w:val="26"/>
              </w:rPr>
            </w:pPr>
            <w:proofErr w:type="spellStart"/>
            <w:r w:rsidRPr="007F1D3F">
              <w:rPr>
                <w:i/>
                <w:sz w:val="26"/>
                <w:szCs w:val="26"/>
              </w:rPr>
              <w:t>Bản</w:t>
            </w:r>
            <w:proofErr w:type="spellEnd"/>
            <w:r w:rsidRPr="007F1D3F">
              <w:rPr>
                <w:i/>
                <w:sz w:val="26"/>
                <w:szCs w:val="26"/>
              </w:rPr>
              <w:t xml:space="preserve"> </w:t>
            </w:r>
            <w:proofErr w:type="spellStart"/>
            <w:r w:rsidRPr="007F1D3F">
              <w:rPr>
                <w:i/>
                <w:sz w:val="26"/>
                <w:szCs w:val="26"/>
              </w:rPr>
              <w:t>đồ</w:t>
            </w:r>
            <w:proofErr w:type="spellEnd"/>
            <w:r w:rsidRPr="007F1D3F">
              <w:rPr>
                <w:i/>
                <w:sz w:val="26"/>
                <w:szCs w:val="26"/>
              </w:rPr>
              <w:t xml:space="preserve"> </w:t>
            </w:r>
            <w:proofErr w:type="spellStart"/>
            <w:r w:rsidRPr="007F1D3F">
              <w:rPr>
                <w:i/>
                <w:sz w:val="26"/>
                <w:szCs w:val="26"/>
              </w:rPr>
              <w:t>kiến</w:t>
            </w:r>
            <w:proofErr w:type="spellEnd"/>
            <w:r w:rsidRPr="007F1D3F">
              <w:rPr>
                <w:i/>
                <w:sz w:val="26"/>
                <w:szCs w:val="26"/>
              </w:rPr>
              <w:t xml:space="preserve"> </w:t>
            </w:r>
            <w:proofErr w:type="spellStart"/>
            <w:r w:rsidRPr="007F1D3F">
              <w:rPr>
                <w:i/>
                <w:sz w:val="26"/>
                <w:szCs w:val="26"/>
              </w:rPr>
              <w:t>trúc</w:t>
            </w:r>
            <w:proofErr w:type="spellEnd"/>
            <w:r w:rsidRPr="007F1D3F">
              <w:rPr>
                <w:i/>
                <w:sz w:val="26"/>
                <w:szCs w:val="26"/>
              </w:rPr>
              <w:t xml:space="preserve"> </w:t>
            </w:r>
            <w:proofErr w:type="spellStart"/>
            <w:r w:rsidRPr="007F1D3F">
              <w:rPr>
                <w:i/>
                <w:sz w:val="26"/>
                <w:szCs w:val="26"/>
              </w:rPr>
              <w:t>cảnh</w:t>
            </w:r>
            <w:proofErr w:type="spellEnd"/>
            <w:r w:rsidRPr="007F1D3F">
              <w:rPr>
                <w:i/>
                <w:sz w:val="26"/>
                <w:szCs w:val="26"/>
              </w:rPr>
              <w:t xml:space="preserve"> </w:t>
            </w:r>
            <w:proofErr w:type="spellStart"/>
            <w:r w:rsidRPr="007F1D3F">
              <w:rPr>
                <w:i/>
                <w:sz w:val="26"/>
                <w:szCs w:val="26"/>
              </w:rPr>
              <w:t>quan</w:t>
            </w:r>
            <w:proofErr w:type="spellEnd"/>
            <w:r w:rsidRPr="007F1D3F">
              <w:rPr>
                <w:i/>
                <w:sz w:val="26"/>
                <w:szCs w:val="26"/>
              </w:rPr>
              <w:t xml:space="preserve">, </w:t>
            </w:r>
            <w:proofErr w:type="spellStart"/>
            <w:r w:rsidRPr="007F1D3F">
              <w:rPr>
                <w:i/>
                <w:sz w:val="26"/>
                <w:szCs w:val="26"/>
              </w:rPr>
              <w:t>hệ</w:t>
            </w:r>
            <w:proofErr w:type="spellEnd"/>
            <w:r w:rsidRPr="007F1D3F">
              <w:rPr>
                <w:i/>
                <w:sz w:val="26"/>
                <w:szCs w:val="26"/>
              </w:rPr>
              <w:t xml:space="preserve"> </w:t>
            </w:r>
            <w:proofErr w:type="spellStart"/>
            <w:r w:rsidRPr="007F1D3F">
              <w:rPr>
                <w:i/>
                <w:sz w:val="26"/>
                <w:szCs w:val="26"/>
              </w:rPr>
              <w:t>thống</w:t>
            </w:r>
            <w:proofErr w:type="spellEnd"/>
            <w:r w:rsidRPr="007F1D3F">
              <w:rPr>
                <w:i/>
                <w:sz w:val="26"/>
                <w:szCs w:val="26"/>
              </w:rPr>
              <w:t xml:space="preserve"> </w:t>
            </w:r>
            <w:proofErr w:type="spellStart"/>
            <w:r w:rsidRPr="007F1D3F">
              <w:rPr>
                <w:i/>
                <w:sz w:val="26"/>
                <w:szCs w:val="26"/>
              </w:rPr>
              <w:t>hạ</w:t>
            </w:r>
            <w:proofErr w:type="spellEnd"/>
            <w:r w:rsidRPr="007F1D3F">
              <w:rPr>
                <w:i/>
                <w:sz w:val="26"/>
                <w:szCs w:val="26"/>
              </w:rPr>
              <w:t xml:space="preserve"> </w:t>
            </w:r>
            <w:proofErr w:type="spellStart"/>
            <w:r w:rsidRPr="007F1D3F">
              <w:rPr>
                <w:i/>
                <w:sz w:val="26"/>
                <w:szCs w:val="26"/>
              </w:rPr>
              <w:t>tầng</w:t>
            </w:r>
            <w:proofErr w:type="spellEnd"/>
            <w:r w:rsidRPr="007F1D3F">
              <w:rPr>
                <w:i/>
                <w:sz w:val="26"/>
                <w:szCs w:val="26"/>
              </w:rPr>
              <w:t xml:space="preserve"> </w:t>
            </w:r>
            <w:proofErr w:type="spellStart"/>
            <w:r w:rsidRPr="007F1D3F">
              <w:rPr>
                <w:i/>
                <w:sz w:val="26"/>
                <w:szCs w:val="26"/>
              </w:rPr>
              <w:t>xã</w:t>
            </w:r>
            <w:proofErr w:type="spellEnd"/>
            <w:r w:rsidRPr="007F1D3F">
              <w:rPr>
                <w:i/>
                <w:sz w:val="26"/>
                <w:szCs w:val="26"/>
              </w:rPr>
              <w:t xml:space="preserve"> </w:t>
            </w:r>
            <w:proofErr w:type="spellStart"/>
            <w:r w:rsidRPr="007F1D3F">
              <w:rPr>
                <w:i/>
                <w:sz w:val="26"/>
                <w:szCs w:val="26"/>
              </w:rPr>
              <w:t>hội</w:t>
            </w:r>
            <w:proofErr w:type="spellEnd"/>
          </w:p>
        </w:tc>
        <w:tc>
          <w:tcPr>
            <w:tcW w:w="1798" w:type="dxa"/>
            <w:vAlign w:val="center"/>
          </w:tcPr>
          <w:p w14:paraId="4C83F1E1" w14:textId="77777777" w:rsidR="00E85D5B" w:rsidRPr="007F1D3F" w:rsidRDefault="00E85D5B" w:rsidP="008B55B7">
            <w:pPr>
              <w:widowControl w:val="0"/>
              <w:spacing w:line="264" w:lineRule="auto"/>
              <w:jc w:val="center"/>
              <w:rPr>
                <w:i/>
                <w:sz w:val="26"/>
                <w:szCs w:val="26"/>
              </w:rPr>
            </w:pPr>
            <w:r w:rsidRPr="007F1D3F">
              <w:rPr>
                <w:i/>
                <w:sz w:val="26"/>
                <w:szCs w:val="26"/>
              </w:rPr>
              <w:t>1/10.000</w:t>
            </w:r>
          </w:p>
        </w:tc>
        <w:tc>
          <w:tcPr>
            <w:tcW w:w="850" w:type="dxa"/>
            <w:vAlign w:val="center"/>
          </w:tcPr>
          <w:p w14:paraId="7CE32EAF" w14:textId="77777777" w:rsidR="00E85D5B" w:rsidRPr="007F1D3F" w:rsidRDefault="00E85D5B" w:rsidP="008B55B7">
            <w:pPr>
              <w:widowControl w:val="0"/>
              <w:spacing w:line="264" w:lineRule="auto"/>
              <w:jc w:val="center"/>
              <w:rPr>
                <w:i/>
                <w:sz w:val="26"/>
                <w:szCs w:val="26"/>
              </w:rPr>
            </w:pPr>
            <w:r w:rsidRPr="007F1D3F">
              <w:rPr>
                <w:i/>
                <w:sz w:val="26"/>
                <w:szCs w:val="26"/>
              </w:rPr>
              <w:t>x</w:t>
            </w:r>
          </w:p>
        </w:tc>
        <w:tc>
          <w:tcPr>
            <w:tcW w:w="982" w:type="dxa"/>
            <w:vAlign w:val="center"/>
          </w:tcPr>
          <w:p w14:paraId="3282E9A2" w14:textId="77777777" w:rsidR="00E85D5B" w:rsidRPr="007F1D3F" w:rsidRDefault="00E85D5B" w:rsidP="008B55B7">
            <w:pPr>
              <w:widowControl w:val="0"/>
              <w:spacing w:line="264" w:lineRule="auto"/>
              <w:jc w:val="center"/>
              <w:rPr>
                <w:i/>
                <w:sz w:val="26"/>
                <w:szCs w:val="26"/>
              </w:rPr>
            </w:pPr>
            <w:r w:rsidRPr="007F1D3F">
              <w:rPr>
                <w:i/>
                <w:sz w:val="26"/>
                <w:szCs w:val="26"/>
              </w:rPr>
              <w:t>x</w:t>
            </w:r>
          </w:p>
        </w:tc>
        <w:tc>
          <w:tcPr>
            <w:tcW w:w="842" w:type="dxa"/>
            <w:vAlign w:val="center"/>
          </w:tcPr>
          <w:p w14:paraId="6349C1A5" w14:textId="77777777" w:rsidR="00E85D5B" w:rsidRPr="007F1D3F" w:rsidRDefault="00E85D5B" w:rsidP="008B55B7">
            <w:pPr>
              <w:widowControl w:val="0"/>
              <w:spacing w:line="264" w:lineRule="auto"/>
              <w:jc w:val="center"/>
              <w:rPr>
                <w:i/>
                <w:sz w:val="26"/>
                <w:szCs w:val="26"/>
              </w:rPr>
            </w:pPr>
          </w:p>
        </w:tc>
      </w:tr>
      <w:tr w:rsidR="007F1D3F" w:rsidRPr="007F1D3F" w14:paraId="34C1B66A" w14:textId="77777777" w:rsidTr="000736F3">
        <w:tc>
          <w:tcPr>
            <w:tcW w:w="563" w:type="dxa"/>
            <w:vAlign w:val="center"/>
          </w:tcPr>
          <w:p w14:paraId="72E91BBF" w14:textId="77777777" w:rsidR="00E85D5B" w:rsidRPr="007F1D3F" w:rsidRDefault="00E85D5B" w:rsidP="000736F3">
            <w:pPr>
              <w:widowControl w:val="0"/>
              <w:spacing w:line="264" w:lineRule="auto"/>
              <w:jc w:val="center"/>
              <w:rPr>
                <w:i/>
                <w:iCs/>
                <w:sz w:val="26"/>
                <w:szCs w:val="26"/>
              </w:rPr>
            </w:pPr>
            <w:r w:rsidRPr="007F1D3F">
              <w:rPr>
                <w:i/>
                <w:iCs/>
                <w:sz w:val="26"/>
                <w:szCs w:val="26"/>
              </w:rPr>
              <w:t>2.3</w:t>
            </w:r>
          </w:p>
        </w:tc>
        <w:tc>
          <w:tcPr>
            <w:tcW w:w="4410" w:type="dxa"/>
            <w:vAlign w:val="center"/>
          </w:tcPr>
          <w:p w14:paraId="73DA751B" w14:textId="77777777" w:rsidR="00E85D5B" w:rsidRPr="007F1D3F" w:rsidRDefault="00E85D5B" w:rsidP="008B55B7">
            <w:pPr>
              <w:widowControl w:val="0"/>
              <w:spacing w:line="264" w:lineRule="auto"/>
              <w:jc w:val="both"/>
              <w:rPr>
                <w:i/>
                <w:iCs/>
                <w:sz w:val="26"/>
                <w:szCs w:val="26"/>
              </w:rPr>
            </w:pPr>
            <w:proofErr w:type="spellStart"/>
            <w:r w:rsidRPr="007F1D3F">
              <w:rPr>
                <w:i/>
                <w:sz w:val="26"/>
                <w:szCs w:val="26"/>
              </w:rPr>
              <w:t>Bản</w:t>
            </w:r>
            <w:proofErr w:type="spellEnd"/>
            <w:r w:rsidRPr="007F1D3F">
              <w:rPr>
                <w:i/>
                <w:sz w:val="26"/>
                <w:szCs w:val="26"/>
              </w:rPr>
              <w:t xml:space="preserve"> </w:t>
            </w:r>
            <w:proofErr w:type="spellStart"/>
            <w:r w:rsidRPr="007F1D3F">
              <w:rPr>
                <w:i/>
                <w:sz w:val="26"/>
                <w:szCs w:val="26"/>
              </w:rPr>
              <w:t>đồ</w:t>
            </w:r>
            <w:proofErr w:type="spellEnd"/>
            <w:r w:rsidRPr="007F1D3F">
              <w:rPr>
                <w:i/>
                <w:sz w:val="26"/>
                <w:szCs w:val="26"/>
              </w:rPr>
              <w:t xml:space="preserve"> </w:t>
            </w:r>
            <w:proofErr w:type="spellStart"/>
            <w:r w:rsidRPr="007F1D3F">
              <w:rPr>
                <w:i/>
                <w:sz w:val="26"/>
                <w:szCs w:val="26"/>
              </w:rPr>
              <w:t>hiện</w:t>
            </w:r>
            <w:proofErr w:type="spellEnd"/>
            <w:r w:rsidRPr="007F1D3F">
              <w:rPr>
                <w:i/>
                <w:sz w:val="26"/>
                <w:szCs w:val="26"/>
              </w:rPr>
              <w:t xml:space="preserve"> </w:t>
            </w:r>
            <w:proofErr w:type="spellStart"/>
            <w:r w:rsidRPr="007F1D3F">
              <w:rPr>
                <w:i/>
                <w:sz w:val="26"/>
                <w:szCs w:val="26"/>
              </w:rPr>
              <w:t>trạng</w:t>
            </w:r>
            <w:proofErr w:type="spellEnd"/>
            <w:r w:rsidRPr="007F1D3F">
              <w:rPr>
                <w:i/>
                <w:sz w:val="26"/>
                <w:szCs w:val="26"/>
              </w:rPr>
              <w:t xml:space="preserve"> </w:t>
            </w:r>
            <w:proofErr w:type="spellStart"/>
            <w:r w:rsidRPr="007F1D3F">
              <w:rPr>
                <w:i/>
                <w:sz w:val="26"/>
                <w:szCs w:val="26"/>
              </w:rPr>
              <w:t>hệ</w:t>
            </w:r>
            <w:proofErr w:type="spellEnd"/>
            <w:r w:rsidRPr="007F1D3F">
              <w:rPr>
                <w:i/>
                <w:sz w:val="26"/>
                <w:szCs w:val="26"/>
              </w:rPr>
              <w:t xml:space="preserve"> </w:t>
            </w:r>
            <w:proofErr w:type="spellStart"/>
            <w:r w:rsidRPr="007F1D3F">
              <w:rPr>
                <w:i/>
                <w:sz w:val="26"/>
                <w:szCs w:val="26"/>
              </w:rPr>
              <w:t>thống</w:t>
            </w:r>
            <w:proofErr w:type="spellEnd"/>
            <w:r w:rsidRPr="007F1D3F">
              <w:rPr>
                <w:i/>
                <w:sz w:val="26"/>
                <w:szCs w:val="26"/>
              </w:rPr>
              <w:t xml:space="preserve"> </w:t>
            </w:r>
            <w:proofErr w:type="spellStart"/>
            <w:r w:rsidRPr="007F1D3F">
              <w:rPr>
                <w:i/>
                <w:sz w:val="26"/>
                <w:szCs w:val="26"/>
              </w:rPr>
              <w:t>hạ</w:t>
            </w:r>
            <w:proofErr w:type="spellEnd"/>
            <w:r w:rsidRPr="007F1D3F">
              <w:rPr>
                <w:i/>
                <w:sz w:val="26"/>
                <w:szCs w:val="26"/>
              </w:rPr>
              <w:t xml:space="preserve"> </w:t>
            </w:r>
            <w:proofErr w:type="spellStart"/>
            <w:r w:rsidRPr="007F1D3F">
              <w:rPr>
                <w:i/>
                <w:sz w:val="26"/>
                <w:szCs w:val="26"/>
              </w:rPr>
              <w:t>tầng</w:t>
            </w:r>
            <w:proofErr w:type="spellEnd"/>
            <w:r w:rsidRPr="007F1D3F">
              <w:rPr>
                <w:i/>
                <w:sz w:val="26"/>
                <w:szCs w:val="26"/>
              </w:rPr>
              <w:t xml:space="preserve"> k</w:t>
            </w:r>
            <w:r w:rsidRPr="007F1D3F">
              <w:rPr>
                <w:i/>
                <w:sz w:val="26"/>
                <w:szCs w:val="26"/>
                <w:lang w:val="vi-VN"/>
              </w:rPr>
              <w:t>ỹ</w:t>
            </w:r>
            <w:r w:rsidRPr="007F1D3F">
              <w:rPr>
                <w:i/>
                <w:sz w:val="26"/>
                <w:szCs w:val="26"/>
              </w:rPr>
              <w:t xml:space="preserve"> </w:t>
            </w:r>
            <w:proofErr w:type="spellStart"/>
            <w:r w:rsidRPr="007F1D3F">
              <w:rPr>
                <w:i/>
                <w:sz w:val="26"/>
                <w:szCs w:val="26"/>
              </w:rPr>
              <w:t>thuật</w:t>
            </w:r>
            <w:proofErr w:type="spellEnd"/>
          </w:p>
        </w:tc>
        <w:tc>
          <w:tcPr>
            <w:tcW w:w="1798" w:type="dxa"/>
            <w:vAlign w:val="center"/>
          </w:tcPr>
          <w:p w14:paraId="1ECB7D6E" w14:textId="77777777" w:rsidR="00E85D5B" w:rsidRPr="007F1D3F" w:rsidRDefault="00E85D5B" w:rsidP="008B55B7">
            <w:pPr>
              <w:widowControl w:val="0"/>
              <w:spacing w:line="264" w:lineRule="auto"/>
              <w:jc w:val="center"/>
              <w:rPr>
                <w:i/>
                <w:iCs/>
                <w:sz w:val="26"/>
                <w:szCs w:val="26"/>
              </w:rPr>
            </w:pPr>
            <w:r w:rsidRPr="007F1D3F">
              <w:rPr>
                <w:i/>
                <w:iCs/>
                <w:sz w:val="26"/>
                <w:szCs w:val="26"/>
              </w:rPr>
              <w:t>1/10.000</w:t>
            </w:r>
          </w:p>
        </w:tc>
        <w:tc>
          <w:tcPr>
            <w:tcW w:w="850" w:type="dxa"/>
            <w:vAlign w:val="center"/>
          </w:tcPr>
          <w:p w14:paraId="7F9798BC" w14:textId="77777777" w:rsidR="00E85D5B" w:rsidRPr="007F1D3F" w:rsidRDefault="00E85D5B" w:rsidP="008B55B7">
            <w:pPr>
              <w:widowControl w:val="0"/>
              <w:spacing w:line="264" w:lineRule="auto"/>
              <w:jc w:val="center"/>
              <w:rPr>
                <w:i/>
                <w:iCs/>
                <w:sz w:val="26"/>
                <w:szCs w:val="26"/>
              </w:rPr>
            </w:pPr>
            <w:r w:rsidRPr="007F1D3F">
              <w:rPr>
                <w:i/>
                <w:iCs/>
                <w:sz w:val="26"/>
                <w:szCs w:val="26"/>
              </w:rPr>
              <w:t>x</w:t>
            </w:r>
          </w:p>
        </w:tc>
        <w:tc>
          <w:tcPr>
            <w:tcW w:w="982" w:type="dxa"/>
            <w:vAlign w:val="center"/>
          </w:tcPr>
          <w:p w14:paraId="75CB51D7" w14:textId="77777777" w:rsidR="00E85D5B" w:rsidRPr="007F1D3F" w:rsidRDefault="00E85D5B" w:rsidP="008B55B7">
            <w:pPr>
              <w:widowControl w:val="0"/>
              <w:spacing w:line="264" w:lineRule="auto"/>
              <w:jc w:val="center"/>
              <w:rPr>
                <w:i/>
                <w:iCs/>
                <w:sz w:val="26"/>
                <w:szCs w:val="26"/>
              </w:rPr>
            </w:pPr>
            <w:r w:rsidRPr="007F1D3F">
              <w:rPr>
                <w:i/>
                <w:iCs/>
                <w:sz w:val="26"/>
                <w:szCs w:val="26"/>
              </w:rPr>
              <w:t>x</w:t>
            </w:r>
          </w:p>
        </w:tc>
        <w:tc>
          <w:tcPr>
            <w:tcW w:w="842" w:type="dxa"/>
            <w:vAlign w:val="center"/>
          </w:tcPr>
          <w:p w14:paraId="140F9487" w14:textId="77777777" w:rsidR="00E85D5B" w:rsidRPr="007F1D3F" w:rsidRDefault="00E85D5B" w:rsidP="008B55B7">
            <w:pPr>
              <w:widowControl w:val="0"/>
              <w:spacing w:line="264" w:lineRule="auto"/>
              <w:jc w:val="center"/>
              <w:rPr>
                <w:i/>
                <w:iCs/>
                <w:sz w:val="26"/>
                <w:szCs w:val="26"/>
              </w:rPr>
            </w:pPr>
          </w:p>
        </w:tc>
      </w:tr>
      <w:tr w:rsidR="007F1D3F" w:rsidRPr="007F1D3F" w14:paraId="4299FD51" w14:textId="77777777" w:rsidTr="000736F3">
        <w:tc>
          <w:tcPr>
            <w:tcW w:w="563" w:type="dxa"/>
            <w:vAlign w:val="center"/>
          </w:tcPr>
          <w:p w14:paraId="067FE344" w14:textId="77777777" w:rsidR="00E85D5B" w:rsidRPr="007F1D3F" w:rsidRDefault="00E85D5B" w:rsidP="000736F3">
            <w:pPr>
              <w:widowControl w:val="0"/>
              <w:spacing w:line="264" w:lineRule="auto"/>
              <w:jc w:val="center"/>
              <w:rPr>
                <w:sz w:val="26"/>
                <w:szCs w:val="26"/>
              </w:rPr>
            </w:pPr>
            <w:r w:rsidRPr="007F1D3F">
              <w:rPr>
                <w:sz w:val="26"/>
                <w:szCs w:val="26"/>
              </w:rPr>
              <w:t>3</w:t>
            </w:r>
          </w:p>
        </w:tc>
        <w:tc>
          <w:tcPr>
            <w:tcW w:w="4410" w:type="dxa"/>
            <w:vAlign w:val="center"/>
          </w:tcPr>
          <w:p w14:paraId="733E6A9C" w14:textId="77777777" w:rsidR="00E85D5B" w:rsidRPr="007F1D3F" w:rsidRDefault="00E85D5B" w:rsidP="008B55B7">
            <w:pPr>
              <w:widowControl w:val="0"/>
              <w:spacing w:line="264" w:lineRule="auto"/>
              <w:jc w:val="both"/>
              <w:rPr>
                <w:sz w:val="26"/>
                <w:szCs w:val="26"/>
              </w:rPr>
            </w:pPr>
            <w:proofErr w:type="spellStart"/>
            <w:r w:rsidRPr="007F1D3F">
              <w:rPr>
                <w:sz w:val="26"/>
                <w:szCs w:val="26"/>
              </w:rPr>
              <w:t>Bản</w:t>
            </w:r>
            <w:proofErr w:type="spellEnd"/>
            <w:r w:rsidRPr="007F1D3F">
              <w:rPr>
                <w:sz w:val="26"/>
                <w:szCs w:val="26"/>
              </w:rPr>
              <w:t xml:space="preserve"> </w:t>
            </w:r>
            <w:proofErr w:type="spellStart"/>
            <w:r w:rsidRPr="007F1D3F">
              <w:rPr>
                <w:sz w:val="26"/>
                <w:szCs w:val="26"/>
              </w:rPr>
              <w:t>đồ</w:t>
            </w:r>
            <w:proofErr w:type="spellEnd"/>
            <w:r w:rsidRPr="007F1D3F">
              <w:rPr>
                <w:sz w:val="26"/>
                <w:szCs w:val="26"/>
              </w:rPr>
              <w:t xml:space="preserve"> </w:t>
            </w:r>
            <w:proofErr w:type="spellStart"/>
            <w:r w:rsidRPr="007F1D3F">
              <w:rPr>
                <w:sz w:val="26"/>
                <w:szCs w:val="26"/>
              </w:rPr>
              <w:t>đánh</w:t>
            </w:r>
            <w:proofErr w:type="spellEnd"/>
            <w:r w:rsidRPr="007F1D3F">
              <w:rPr>
                <w:sz w:val="26"/>
                <w:szCs w:val="26"/>
              </w:rPr>
              <w:t xml:space="preserve"> </w:t>
            </w:r>
            <w:proofErr w:type="spellStart"/>
            <w:r w:rsidRPr="007F1D3F">
              <w:rPr>
                <w:sz w:val="26"/>
                <w:szCs w:val="26"/>
              </w:rPr>
              <w:t>giá</w:t>
            </w:r>
            <w:proofErr w:type="spellEnd"/>
            <w:r w:rsidRPr="007F1D3F">
              <w:rPr>
                <w:sz w:val="26"/>
                <w:szCs w:val="26"/>
              </w:rPr>
              <w:t xml:space="preserve"> </w:t>
            </w:r>
            <w:proofErr w:type="spellStart"/>
            <w:r w:rsidRPr="007F1D3F">
              <w:rPr>
                <w:sz w:val="26"/>
                <w:szCs w:val="26"/>
              </w:rPr>
              <w:t>tổng</w:t>
            </w:r>
            <w:proofErr w:type="spellEnd"/>
            <w:r w:rsidRPr="007F1D3F">
              <w:rPr>
                <w:sz w:val="26"/>
                <w:szCs w:val="26"/>
              </w:rPr>
              <w:t xml:space="preserve"> </w:t>
            </w:r>
            <w:proofErr w:type="spellStart"/>
            <w:r w:rsidRPr="007F1D3F">
              <w:rPr>
                <w:sz w:val="26"/>
                <w:szCs w:val="26"/>
              </w:rPr>
              <w:t>hợp</w:t>
            </w:r>
            <w:proofErr w:type="spellEnd"/>
            <w:r w:rsidRPr="007F1D3F">
              <w:rPr>
                <w:sz w:val="26"/>
                <w:szCs w:val="26"/>
              </w:rPr>
              <w:t xml:space="preserve"> </w:t>
            </w:r>
            <w:proofErr w:type="spellStart"/>
            <w:r w:rsidRPr="007F1D3F">
              <w:rPr>
                <w:sz w:val="26"/>
                <w:szCs w:val="26"/>
              </w:rPr>
              <w:t>về</w:t>
            </w:r>
            <w:proofErr w:type="spellEnd"/>
            <w:r w:rsidRPr="007F1D3F">
              <w:rPr>
                <w:sz w:val="26"/>
                <w:szCs w:val="26"/>
              </w:rPr>
              <w:t xml:space="preserve"> </w:t>
            </w:r>
            <w:proofErr w:type="spellStart"/>
            <w:r w:rsidRPr="007F1D3F">
              <w:rPr>
                <w:sz w:val="26"/>
                <w:szCs w:val="26"/>
              </w:rPr>
              <w:t>đất</w:t>
            </w:r>
            <w:proofErr w:type="spellEnd"/>
            <w:r w:rsidRPr="007F1D3F">
              <w:rPr>
                <w:sz w:val="26"/>
                <w:szCs w:val="26"/>
              </w:rPr>
              <w:t xml:space="preserve"> </w:t>
            </w:r>
            <w:proofErr w:type="spellStart"/>
            <w:r w:rsidRPr="007F1D3F">
              <w:rPr>
                <w:sz w:val="26"/>
                <w:szCs w:val="26"/>
              </w:rPr>
              <w:t>xây</w:t>
            </w:r>
            <w:proofErr w:type="spellEnd"/>
            <w:r w:rsidRPr="007F1D3F">
              <w:rPr>
                <w:sz w:val="26"/>
                <w:szCs w:val="26"/>
              </w:rPr>
              <w:t xml:space="preserve"> </w:t>
            </w:r>
            <w:proofErr w:type="spellStart"/>
            <w:r w:rsidRPr="007F1D3F">
              <w:rPr>
                <w:sz w:val="26"/>
                <w:szCs w:val="26"/>
              </w:rPr>
              <w:t>dựng</w:t>
            </w:r>
            <w:proofErr w:type="spellEnd"/>
          </w:p>
        </w:tc>
        <w:tc>
          <w:tcPr>
            <w:tcW w:w="1798" w:type="dxa"/>
            <w:vAlign w:val="center"/>
          </w:tcPr>
          <w:p w14:paraId="3C8CEABE" w14:textId="77777777" w:rsidR="00E85D5B" w:rsidRPr="007F1D3F" w:rsidRDefault="00E85D5B" w:rsidP="008B55B7">
            <w:pPr>
              <w:widowControl w:val="0"/>
              <w:spacing w:line="264" w:lineRule="auto"/>
              <w:jc w:val="center"/>
              <w:rPr>
                <w:sz w:val="26"/>
                <w:szCs w:val="26"/>
              </w:rPr>
            </w:pPr>
          </w:p>
        </w:tc>
        <w:tc>
          <w:tcPr>
            <w:tcW w:w="850" w:type="dxa"/>
            <w:vAlign w:val="center"/>
          </w:tcPr>
          <w:p w14:paraId="05164F79" w14:textId="77777777" w:rsidR="00E85D5B" w:rsidRPr="007F1D3F" w:rsidRDefault="00E85D5B" w:rsidP="008B55B7">
            <w:pPr>
              <w:widowControl w:val="0"/>
              <w:spacing w:line="264" w:lineRule="auto"/>
              <w:jc w:val="center"/>
              <w:rPr>
                <w:sz w:val="26"/>
                <w:szCs w:val="26"/>
              </w:rPr>
            </w:pPr>
          </w:p>
        </w:tc>
        <w:tc>
          <w:tcPr>
            <w:tcW w:w="982" w:type="dxa"/>
            <w:vAlign w:val="center"/>
          </w:tcPr>
          <w:p w14:paraId="43F37D45" w14:textId="77777777" w:rsidR="00E85D5B" w:rsidRPr="007F1D3F" w:rsidRDefault="00E85D5B" w:rsidP="008B55B7">
            <w:pPr>
              <w:widowControl w:val="0"/>
              <w:spacing w:line="264" w:lineRule="auto"/>
              <w:jc w:val="center"/>
              <w:rPr>
                <w:sz w:val="26"/>
                <w:szCs w:val="26"/>
              </w:rPr>
            </w:pPr>
          </w:p>
        </w:tc>
        <w:tc>
          <w:tcPr>
            <w:tcW w:w="842" w:type="dxa"/>
            <w:vAlign w:val="center"/>
          </w:tcPr>
          <w:p w14:paraId="6F198F43" w14:textId="77777777" w:rsidR="00E85D5B" w:rsidRPr="007F1D3F" w:rsidRDefault="00E85D5B" w:rsidP="008B55B7">
            <w:pPr>
              <w:widowControl w:val="0"/>
              <w:spacing w:line="264" w:lineRule="auto"/>
              <w:jc w:val="center"/>
              <w:rPr>
                <w:sz w:val="26"/>
                <w:szCs w:val="26"/>
              </w:rPr>
            </w:pPr>
          </w:p>
        </w:tc>
      </w:tr>
      <w:tr w:rsidR="007F1D3F" w:rsidRPr="007F1D3F" w14:paraId="7D20D809" w14:textId="77777777" w:rsidTr="000736F3">
        <w:tc>
          <w:tcPr>
            <w:tcW w:w="563" w:type="dxa"/>
            <w:vAlign w:val="center"/>
          </w:tcPr>
          <w:p w14:paraId="2897EF8F" w14:textId="77777777" w:rsidR="00E85D5B" w:rsidRPr="007F1D3F" w:rsidRDefault="00E85D5B" w:rsidP="000736F3">
            <w:pPr>
              <w:widowControl w:val="0"/>
              <w:spacing w:line="264" w:lineRule="auto"/>
              <w:jc w:val="center"/>
              <w:rPr>
                <w:sz w:val="26"/>
                <w:szCs w:val="26"/>
              </w:rPr>
            </w:pPr>
            <w:r w:rsidRPr="007F1D3F">
              <w:rPr>
                <w:sz w:val="26"/>
                <w:szCs w:val="26"/>
              </w:rPr>
              <w:t>4</w:t>
            </w:r>
          </w:p>
        </w:tc>
        <w:tc>
          <w:tcPr>
            <w:tcW w:w="4410" w:type="dxa"/>
            <w:vAlign w:val="center"/>
          </w:tcPr>
          <w:p w14:paraId="67CE0056" w14:textId="77777777" w:rsidR="00E85D5B" w:rsidRPr="007F1D3F" w:rsidRDefault="00E85D5B" w:rsidP="008B55B7">
            <w:pPr>
              <w:widowControl w:val="0"/>
              <w:spacing w:line="264" w:lineRule="auto"/>
              <w:jc w:val="both"/>
              <w:rPr>
                <w:sz w:val="26"/>
                <w:szCs w:val="26"/>
              </w:rPr>
            </w:pPr>
            <w:proofErr w:type="spellStart"/>
            <w:r w:rsidRPr="007F1D3F">
              <w:rPr>
                <w:sz w:val="26"/>
                <w:szCs w:val="26"/>
              </w:rPr>
              <w:t>Sơ</w:t>
            </w:r>
            <w:proofErr w:type="spellEnd"/>
            <w:r w:rsidRPr="007F1D3F">
              <w:rPr>
                <w:sz w:val="26"/>
                <w:szCs w:val="26"/>
              </w:rPr>
              <w:t xml:space="preserve"> </w:t>
            </w:r>
            <w:proofErr w:type="spellStart"/>
            <w:r w:rsidRPr="007F1D3F">
              <w:rPr>
                <w:sz w:val="26"/>
                <w:szCs w:val="26"/>
              </w:rPr>
              <w:t>đồ</w:t>
            </w:r>
            <w:proofErr w:type="spellEnd"/>
            <w:r w:rsidRPr="007F1D3F">
              <w:rPr>
                <w:sz w:val="26"/>
                <w:szCs w:val="26"/>
              </w:rPr>
              <w:t xml:space="preserve"> </w:t>
            </w:r>
            <w:proofErr w:type="spellStart"/>
            <w:r w:rsidRPr="007F1D3F">
              <w:rPr>
                <w:sz w:val="26"/>
                <w:szCs w:val="26"/>
              </w:rPr>
              <w:t>cơ</w:t>
            </w:r>
            <w:proofErr w:type="spellEnd"/>
            <w:r w:rsidRPr="007F1D3F">
              <w:rPr>
                <w:sz w:val="26"/>
                <w:szCs w:val="26"/>
              </w:rPr>
              <w:t xml:space="preserve"> </w:t>
            </w:r>
            <w:proofErr w:type="spellStart"/>
            <w:r w:rsidRPr="007F1D3F">
              <w:rPr>
                <w:sz w:val="26"/>
                <w:szCs w:val="26"/>
              </w:rPr>
              <w:t>cấu</w:t>
            </w:r>
            <w:proofErr w:type="spellEnd"/>
            <w:r w:rsidRPr="007F1D3F">
              <w:rPr>
                <w:sz w:val="26"/>
                <w:szCs w:val="26"/>
              </w:rPr>
              <w:t xml:space="preserve"> </w:t>
            </w:r>
            <w:proofErr w:type="spellStart"/>
            <w:r w:rsidRPr="007F1D3F">
              <w:rPr>
                <w:sz w:val="26"/>
                <w:szCs w:val="26"/>
              </w:rPr>
              <w:t>phát</w:t>
            </w:r>
            <w:proofErr w:type="spellEnd"/>
            <w:r w:rsidRPr="007F1D3F">
              <w:rPr>
                <w:sz w:val="26"/>
                <w:szCs w:val="26"/>
              </w:rPr>
              <w:t xml:space="preserve"> </w:t>
            </w:r>
            <w:proofErr w:type="spellStart"/>
            <w:r w:rsidRPr="007F1D3F">
              <w:rPr>
                <w:sz w:val="26"/>
                <w:szCs w:val="26"/>
              </w:rPr>
              <w:t>triển</w:t>
            </w:r>
            <w:proofErr w:type="spellEnd"/>
            <w:r w:rsidRPr="007F1D3F">
              <w:rPr>
                <w:sz w:val="26"/>
                <w:szCs w:val="26"/>
              </w:rPr>
              <w:t xml:space="preserve"> </w:t>
            </w:r>
            <w:proofErr w:type="spellStart"/>
            <w:r w:rsidRPr="007F1D3F">
              <w:rPr>
                <w:sz w:val="26"/>
                <w:szCs w:val="26"/>
              </w:rPr>
              <w:t>đô</w:t>
            </w:r>
            <w:proofErr w:type="spellEnd"/>
            <w:r w:rsidRPr="007F1D3F">
              <w:rPr>
                <w:sz w:val="26"/>
                <w:szCs w:val="26"/>
              </w:rPr>
              <w:t xml:space="preserve"> </w:t>
            </w:r>
            <w:proofErr w:type="spellStart"/>
            <w:r w:rsidRPr="007F1D3F">
              <w:rPr>
                <w:sz w:val="26"/>
                <w:szCs w:val="26"/>
              </w:rPr>
              <w:t>thị</w:t>
            </w:r>
            <w:proofErr w:type="spellEnd"/>
            <w:r w:rsidRPr="007F1D3F">
              <w:rPr>
                <w:sz w:val="26"/>
                <w:szCs w:val="26"/>
              </w:rPr>
              <w:t xml:space="preserve"> (Các</w:t>
            </w:r>
            <w:r w:rsidRPr="007F1D3F">
              <w:rPr>
                <w:sz w:val="26"/>
                <w:szCs w:val="26"/>
                <w:lang w:val="vi-VN"/>
              </w:rPr>
              <w:t xml:space="preserve"> sơ đồ phân tích hiện trạng và đề xuất các phương án kèm theo thuyết minh nội dung về chỉ tiêu xem xét, lựa chọn các phương án</w:t>
            </w:r>
            <w:r w:rsidRPr="007F1D3F">
              <w:rPr>
                <w:sz w:val="26"/>
                <w:szCs w:val="26"/>
              </w:rPr>
              <w:t>)</w:t>
            </w:r>
          </w:p>
        </w:tc>
        <w:tc>
          <w:tcPr>
            <w:tcW w:w="1798" w:type="dxa"/>
            <w:vAlign w:val="center"/>
          </w:tcPr>
          <w:p w14:paraId="64EFD6B4" w14:textId="77777777" w:rsidR="00E85D5B" w:rsidRPr="007F1D3F" w:rsidRDefault="00E85D5B" w:rsidP="008B55B7">
            <w:pPr>
              <w:widowControl w:val="0"/>
              <w:spacing w:line="264" w:lineRule="auto"/>
              <w:jc w:val="center"/>
              <w:rPr>
                <w:sz w:val="26"/>
                <w:szCs w:val="26"/>
              </w:rPr>
            </w:pPr>
            <w:proofErr w:type="spellStart"/>
            <w:r w:rsidRPr="007F1D3F">
              <w:rPr>
                <w:sz w:val="26"/>
                <w:szCs w:val="26"/>
              </w:rPr>
              <w:t>Tỷ</w:t>
            </w:r>
            <w:proofErr w:type="spellEnd"/>
            <w:r w:rsidRPr="007F1D3F">
              <w:rPr>
                <w:sz w:val="26"/>
                <w:szCs w:val="26"/>
              </w:rPr>
              <w:t xml:space="preserve"> </w:t>
            </w:r>
            <w:proofErr w:type="spellStart"/>
            <w:r w:rsidRPr="007F1D3F">
              <w:rPr>
                <w:sz w:val="26"/>
                <w:szCs w:val="26"/>
              </w:rPr>
              <w:t>lệ</w:t>
            </w:r>
            <w:proofErr w:type="spellEnd"/>
            <w:r w:rsidRPr="007F1D3F">
              <w:rPr>
                <w:sz w:val="26"/>
                <w:szCs w:val="26"/>
              </w:rPr>
              <w:t xml:space="preserve"> </w:t>
            </w:r>
            <w:proofErr w:type="spellStart"/>
            <w:r w:rsidRPr="007F1D3F">
              <w:rPr>
                <w:sz w:val="26"/>
                <w:szCs w:val="26"/>
              </w:rPr>
              <w:t>thích</w:t>
            </w:r>
            <w:proofErr w:type="spellEnd"/>
            <w:r w:rsidRPr="007F1D3F">
              <w:rPr>
                <w:sz w:val="26"/>
                <w:szCs w:val="26"/>
              </w:rPr>
              <w:t xml:space="preserve"> </w:t>
            </w:r>
            <w:proofErr w:type="spellStart"/>
            <w:r w:rsidRPr="007F1D3F">
              <w:rPr>
                <w:sz w:val="26"/>
                <w:szCs w:val="26"/>
              </w:rPr>
              <w:t>hợp</w:t>
            </w:r>
            <w:proofErr w:type="spellEnd"/>
          </w:p>
        </w:tc>
        <w:tc>
          <w:tcPr>
            <w:tcW w:w="850" w:type="dxa"/>
            <w:vAlign w:val="center"/>
          </w:tcPr>
          <w:p w14:paraId="600CB412" w14:textId="77777777" w:rsidR="00E85D5B" w:rsidRPr="007F1D3F" w:rsidRDefault="00E85D5B" w:rsidP="008B55B7">
            <w:pPr>
              <w:widowControl w:val="0"/>
              <w:spacing w:line="264" w:lineRule="auto"/>
              <w:jc w:val="center"/>
              <w:rPr>
                <w:sz w:val="26"/>
                <w:szCs w:val="26"/>
              </w:rPr>
            </w:pPr>
            <w:r w:rsidRPr="007F1D3F">
              <w:rPr>
                <w:sz w:val="26"/>
                <w:szCs w:val="26"/>
              </w:rPr>
              <w:t>x</w:t>
            </w:r>
          </w:p>
        </w:tc>
        <w:tc>
          <w:tcPr>
            <w:tcW w:w="982" w:type="dxa"/>
            <w:vAlign w:val="center"/>
          </w:tcPr>
          <w:p w14:paraId="6264F9F8" w14:textId="77777777" w:rsidR="00E85D5B" w:rsidRPr="007F1D3F" w:rsidRDefault="00E85D5B" w:rsidP="008B55B7">
            <w:pPr>
              <w:widowControl w:val="0"/>
              <w:spacing w:line="264" w:lineRule="auto"/>
              <w:jc w:val="center"/>
              <w:rPr>
                <w:sz w:val="26"/>
                <w:szCs w:val="26"/>
              </w:rPr>
            </w:pPr>
            <w:r w:rsidRPr="007F1D3F">
              <w:rPr>
                <w:sz w:val="26"/>
                <w:szCs w:val="26"/>
              </w:rPr>
              <w:t>x</w:t>
            </w:r>
          </w:p>
        </w:tc>
        <w:tc>
          <w:tcPr>
            <w:tcW w:w="842" w:type="dxa"/>
            <w:vAlign w:val="center"/>
          </w:tcPr>
          <w:p w14:paraId="56D67A5B" w14:textId="77777777" w:rsidR="00E85D5B" w:rsidRPr="007F1D3F" w:rsidRDefault="00E85D5B" w:rsidP="008B55B7">
            <w:pPr>
              <w:widowControl w:val="0"/>
              <w:spacing w:line="264" w:lineRule="auto"/>
              <w:jc w:val="center"/>
              <w:rPr>
                <w:sz w:val="26"/>
                <w:szCs w:val="26"/>
              </w:rPr>
            </w:pPr>
          </w:p>
        </w:tc>
      </w:tr>
      <w:tr w:rsidR="007F1D3F" w:rsidRPr="007F1D3F" w14:paraId="7AE0B963" w14:textId="77777777" w:rsidTr="000736F3">
        <w:trPr>
          <w:trHeight w:val="665"/>
        </w:trPr>
        <w:tc>
          <w:tcPr>
            <w:tcW w:w="563" w:type="dxa"/>
            <w:vAlign w:val="center"/>
          </w:tcPr>
          <w:p w14:paraId="700CCF72" w14:textId="77777777" w:rsidR="00E85D5B" w:rsidRPr="007F1D3F" w:rsidRDefault="00E85D5B" w:rsidP="000736F3">
            <w:pPr>
              <w:widowControl w:val="0"/>
              <w:spacing w:line="264" w:lineRule="auto"/>
              <w:jc w:val="center"/>
              <w:rPr>
                <w:sz w:val="26"/>
                <w:szCs w:val="26"/>
              </w:rPr>
            </w:pPr>
            <w:r w:rsidRPr="007F1D3F">
              <w:rPr>
                <w:sz w:val="26"/>
                <w:szCs w:val="26"/>
              </w:rPr>
              <w:t>5</w:t>
            </w:r>
          </w:p>
        </w:tc>
        <w:tc>
          <w:tcPr>
            <w:tcW w:w="4410" w:type="dxa"/>
            <w:vAlign w:val="center"/>
          </w:tcPr>
          <w:p w14:paraId="367F441F" w14:textId="77777777" w:rsidR="00E85D5B" w:rsidRPr="007F1D3F" w:rsidRDefault="00E85D5B" w:rsidP="008B55B7">
            <w:pPr>
              <w:widowControl w:val="0"/>
              <w:spacing w:line="264" w:lineRule="auto"/>
              <w:jc w:val="both"/>
              <w:rPr>
                <w:sz w:val="26"/>
                <w:szCs w:val="26"/>
              </w:rPr>
            </w:pPr>
            <w:proofErr w:type="spellStart"/>
            <w:r w:rsidRPr="007F1D3F">
              <w:rPr>
                <w:sz w:val="26"/>
                <w:szCs w:val="26"/>
              </w:rPr>
              <w:t>Bản</w:t>
            </w:r>
            <w:proofErr w:type="spellEnd"/>
            <w:r w:rsidRPr="007F1D3F">
              <w:rPr>
                <w:sz w:val="26"/>
                <w:szCs w:val="26"/>
              </w:rPr>
              <w:t xml:space="preserve"> </w:t>
            </w:r>
            <w:proofErr w:type="spellStart"/>
            <w:r w:rsidRPr="007F1D3F">
              <w:rPr>
                <w:sz w:val="26"/>
                <w:szCs w:val="26"/>
              </w:rPr>
              <w:t>đồ</w:t>
            </w:r>
            <w:proofErr w:type="spellEnd"/>
            <w:r w:rsidRPr="007F1D3F">
              <w:rPr>
                <w:sz w:val="26"/>
                <w:szCs w:val="26"/>
              </w:rPr>
              <w:t xml:space="preserve"> </w:t>
            </w:r>
            <w:proofErr w:type="spellStart"/>
            <w:r w:rsidRPr="007F1D3F">
              <w:rPr>
                <w:sz w:val="26"/>
                <w:szCs w:val="26"/>
              </w:rPr>
              <w:t>định</w:t>
            </w:r>
            <w:proofErr w:type="spellEnd"/>
            <w:r w:rsidRPr="007F1D3F">
              <w:rPr>
                <w:sz w:val="26"/>
                <w:szCs w:val="26"/>
              </w:rPr>
              <w:t xml:space="preserve"> </w:t>
            </w:r>
            <w:proofErr w:type="spellStart"/>
            <w:r w:rsidRPr="007F1D3F">
              <w:rPr>
                <w:sz w:val="26"/>
                <w:szCs w:val="26"/>
              </w:rPr>
              <w:t>hướng</w:t>
            </w:r>
            <w:proofErr w:type="spellEnd"/>
            <w:r w:rsidRPr="007F1D3F">
              <w:rPr>
                <w:sz w:val="26"/>
                <w:szCs w:val="26"/>
              </w:rPr>
              <w:t xml:space="preserve"> </w:t>
            </w:r>
            <w:proofErr w:type="spellStart"/>
            <w:r w:rsidRPr="007F1D3F">
              <w:rPr>
                <w:sz w:val="26"/>
                <w:szCs w:val="26"/>
              </w:rPr>
              <w:t>phát</w:t>
            </w:r>
            <w:proofErr w:type="spellEnd"/>
            <w:r w:rsidRPr="007F1D3F">
              <w:rPr>
                <w:sz w:val="26"/>
                <w:szCs w:val="26"/>
              </w:rPr>
              <w:t xml:space="preserve"> </w:t>
            </w:r>
            <w:proofErr w:type="spellStart"/>
            <w:r w:rsidRPr="007F1D3F">
              <w:rPr>
                <w:sz w:val="26"/>
                <w:szCs w:val="26"/>
              </w:rPr>
              <w:t>triển</w:t>
            </w:r>
            <w:proofErr w:type="spellEnd"/>
            <w:r w:rsidRPr="007F1D3F">
              <w:rPr>
                <w:sz w:val="26"/>
                <w:szCs w:val="26"/>
              </w:rPr>
              <w:t xml:space="preserve"> </w:t>
            </w:r>
            <w:proofErr w:type="spellStart"/>
            <w:r w:rsidRPr="007F1D3F">
              <w:rPr>
                <w:sz w:val="26"/>
                <w:szCs w:val="26"/>
              </w:rPr>
              <w:t>không</w:t>
            </w:r>
            <w:proofErr w:type="spellEnd"/>
            <w:r w:rsidRPr="007F1D3F">
              <w:rPr>
                <w:sz w:val="26"/>
                <w:szCs w:val="26"/>
              </w:rPr>
              <w:t xml:space="preserve"> </w:t>
            </w:r>
            <w:proofErr w:type="spellStart"/>
            <w:r w:rsidRPr="007F1D3F">
              <w:rPr>
                <w:sz w:val="26"/>
                <w:szCs w:val="26"/>
              </w:rPr>
              <w:t>gian</w:t>
            </w:r>
            <w:proofErr w:type="spellEnd"/>
            <w:r w:rsidRPr="007F1D3F">
              <w:rPr>
                <w:sz w:val="26"/>
                <w:szCs w:val="26"/>
              </w:rPr>
              <w:t xml:space="preserve"> </w:t>
            </w:r>
            <w:proofErr w:type="spellStart"/>
            <w:r w:rsidRPr="007F1D3F">
              <w:rPr>
                <w:sz w:val="26"/>
                <w:szCs w:val="26"/>
              </w:rPr>
              <w:t>đô</w:t>
            </w:r>
            <w:proofErr w:type="spellEnd"/>
            <w:r w:rsidRPr="007F1D3F">
              <w:rPr>
                <w:sz w:val="26"/>
                <w:szCs w:val="26"/>
              </w:rPr>
              <w:t xml:space="preserve"> </w:t>
            </w:r>
            <w:proofErr w:type="spellStart"/>
            <w:r w:rsidRPr="007F1D3F">
              <w:rPr>
                <w:sz w:val="26"/>
                <w:szCs w:val="26"/>
              </w:rPr>
              <w:t>thị</w:t>
            </w:r>
            <w:proofErr w:type="spellEnd"/>
            <w:r w:rsidRPr="007F1D3F">
              <w:rPr>
                <w:sz w:val="26"/>
                <w:szCs w:val="26"/>
              </w:rPr>
              <w:t xml:space="preserve"> </w:t>
            </w:r>
          </w:p>
        </w:tc>
        <w:tc>
          <w:tcPr>
            <w:tcW w:w="1798" w:type="dxa"/>
            <w:vAlign w:val="center"/>
          </w:tcPr>
          <w:p w14:paraId="4B652EE8" w14:textId="77777777" w:rsidR="00E85D5B" w:rsidRPr="007F1D3F" w:rsidRDefault="00E85D5B" w:rsidP="008B55B7">
            <w:pPr>
              <w:widowControl w:val="0"/>
              <w:spacing w:line="264" w:lineRule="auto"/>
              <w:jc w:val="center"/>
              <w:rPr>
                <w:sz w:val="26"/>
                <w:szCs w:val="26"/>
              </w:rPr>
            </w:pPr>
            <w:r w:rsidRPr="007F1D3F">
              <w:rPr>
                <w:sz w:val="26"/>
                <w:szCs w:val="26"/>
              </w:rPr>
              <w:t>1/10.000</w:t>
            </w:r>
          </w:p>
          <w:p w14:paraId="03C5455D" w14:textId="77777777" w:rsidR="00E85D5B" w:rsidRPr="007F1D3F" w:rsidRDefault="00E85D5B" w:rsidP="008B55B7">
            <w:pPr>
              <w:widowControl w:val="0"/>
              <w:spacing w:line="264" w:lineRule="auto"/>
              <w:jc w:val="center"/>
              <w:rPr>
                <w:sz w:val="26"/>
                <w:szCs w:val="26"/>
              </w:rPr>
            </w:pPr>
          </w:p>
        </w:tc>
        <w:tc>
          <w:tcPr>
            <w:tcW w:w="850" w:type="dxa"/>
            <w:vAlign w:val="center"/>
          </w:tcPr>
          <w:p w14:paraId="4202B469" w14:textId="77777777" w:rsidR="00E85D5B" w:rsidRPr="007F1D3F" w:rsidRDefault="00E85D5B" w:rsidP="008B55B7">
            <w:pPr>
              <w:widowControl w:val="0"/>
              <w:spacing w:line="264" w:lineRule="auto"/>
              <w:jc w:val="center"/>
              <w:rPr>
                <w:sz w:val="26"/>
                <w:szCs w:val="26"/>
              </w:rPr>
            </w:pPr>
            <w:r w:rsidRPr="007F1D3F">
              <w:rPr>
                <w:sz w:val="26"/>
                <w:szCs w:val="26"/>
              </w:rPr>
              <w:t>x</w:t>
            </w:r>
          </w:p>
        </w:tc>
        <w:tc>
          <w:tcPr>
            <w:tcW w:w="982" w:type="dxa"/>
            <w:vAlign w:val="center"/>
          </w:tcPr>
          <w:p w14:paraId="7CCFFFC0" w14:textId="77777777" w:rsidR="00E85D5B" w:rsidRPr="007F1D3F" w:rsidRDefault="00E85D5B" w:rsidP="008B55B7">
            <w:pPr>
              <w:widowControl w:val="0"/>
              <w:spacing w:line="264" w:lineRule="auto"/>
              <w:jc w:val="center"/>
              <w:rPr>
                <w:sz w:val="26"/>
                <w:szCs w:val="26"/>
              </w:rPr>
            </w:pPr>
            <w:r w:rsidRPr="007F1D3F">
              <w:rPr>
                <w:sz w:val="26"/>
                <w:szCs w:val="26"/>
              </w:rPr>
              <w:t>x</w:t>
            </w:r>
          </w:p>
        </w:tc>
        <w:tc>
          <w:tcPr>
            <w:tcW w:w="842" w:type="dxa"/>
            <w:vAlign w:val="center"/>
          </w:tcPr>
          <w:p w14:paraId="52936043" w14:textId="77777777" w:rsidR="00E85D5B" w:rsidRPr="007F1D3F" w:rsidRDefault="00E85D5B" w:rsidP="008B55B7">
            <w:pPr>
              <w:widowControl w:val="0"/>
              <w:spacing w:line="264" w:lineRule="auto"/>
              <w:jc w:val="center"/>
              <w:rPr>
                <w:sz w:val="26"/>
                <w:szCs w:val="26"/>
              </w:rPr>
            </w:pPr>
            <w:r w:rsidRPr="007F1D3F">
              <w:rPr>
                <w:sz w:val="26"/>
                <w:szCs w:val="26"/>
              </w:rPr>
              <w:t>x</w:t>
            </w:r>
          </w:p>
        </w:tc>
      </w:tr>
      <w:tr w:rsidR="007F1D3F" w:rsidRPr="007F1D3F" w14:paraId="1E841838" w14:textId="77777777" w:rsidTr="000736F3">
        <w:tc>
          <w:tcPr>
            <w:tcW w:w="563" w:type="dxa"/>
            <w:vAlign w:val="center"/>
          </w:tcPr>
          <w:p w14:paraId="1A34FD02" w14:textId="77777777" w:rsidR="00E85D5B" w:rsidRPr="007F1D3F" w:rsidRDefault="00E85D5B" w:rsidP="000736F3">
            <w:pPr>
              <w:widowControl w:val="0"/>
              <w:spacing w:line="264" w:lineRule="auto"/>
              <w:jc w:val="center"/>
              <w:rPr>
                <w:sz w:val="26"/>
                <w:szCs w:val="26"/>
              </w:rPr>
            </w:pPr>
            <w:r w:rsidRPr="007F1D3F">
              <w:rPr>
                <w:sz w:val="26"/>
                <w:szCs w:val="26"/>
              </w:rPr>
              <w:t>6</w:t>
            </w:r>
          </w:p>
        </w:tc>
        <w:tc>
          <w:tcPr>
            <w:tcW w:w="4410" w:type="dxa"/>
            <w:vAlign w:val="center"/>
          </w:tcPr>
          <w:p w14:paraId="7DDAFAE2" w14:textId="77777777" w:rsidR="00E85D5B" w:rsidRPr="007F1D3F" w:rsidRDefault="00E85D5B" w:rsidP="008B55B7">
            <w:pPr>
              <w:widowControl w:val="0"/>
              <w:spacing w:line="264" w:lineRule="auto"/>
              <w:jc w:val="both"/>
              <w:rPr>
                <w:sz w:val="26"/>
                <w:szCs w:val="26"/>
              </w:rPr>
            </w:pPr>
            <w:proofErr w:type="spellStart"/>
            <w:r w:rsidRPr="007F1D3F">
              <w:rPr>
                <w:sz w:val="26"/>
                <w:szCs w:val="26"/>
              </w:rPr>
              <w:t>Bản</w:t>
            </w:r>
            <w:proofErr w:type="spellEnd"/>
            <w:r w:rsidRPr="007F1D3F">
              <w:rPr>
                <w:sz w:val="26"/>
                <w:szCs w:val="26"/>
              </w:rPr>
              <w:t xml:space="preserve"> </w:t>
            </w:r>
            <w:proofErr w:type="spellStart"/>
            <w:r w:rsidRPr="007F1D3F">
              <w:rPr>
                <w:sz w:val="26"/>
                <w:szCs w:val="26"/>
              </w:rPr>
              <w:t>đồ</w:t>
            </w:r>
            <w:proofErr w:type="spellEnd"/>
            <w:r w:rsidRPr="007F1D3F">
              <w:rPr>
                <w:sz w:val="26"/>
                <w:szCs w:val="26"/>
              </w:rPr>
              <w:t xml:space="preserve"> </w:t>
            </w:r>
            <w:proofErr w:type="spellStart"/>
            <w:r w:rsidRPr="007F1D3F">
              <w:rPr>
                <w:sz w:val="26"/>
                <w:szCs w:val="26"/>
              </w:rPr>
              <w:t>quy</w:t>
            </w:r>
            <w:proofErr w:type="spellEnd"/>
            <w:r w:rsidRPr="007F1D3F">
              <w:rPr>
                <w:sz w:val="26"/>
                <w:szCs w:val="26"/>
              </w:rPr>
              <w:t xml:space="preserve"> </w:t>
            </w:r>
            <w:proofErr w:type="spellStart"/>
            <w:r w:rsidRPr="007F1D3F">
              <w:rPr>
                <w:sz w:val="26"/>
                <w:szCs w:val="26"/>
              </w:rPr>
              <w:t>hoạch</w:t>
            </w:r>
            <w:proofErr w:type="spellEnd"/>
            <w:r w:rsidRPr="007F1D3F">
              <w:rPr>
                <w:sz w:val="26"/>
                <w:szCs w:val="26"/>
              </w:rPr>
              <w:t xml:space="preserve"> </w:t>
            </w:r>
            <w:proofErr w:type="spellStart"/>
            <w:r w:rsidRPr="007F1D3F">
              <w:rPr>
                <w:sz w:val="26"/>
                <w:szCs w:val="26"/>
              </w:rPr>
              <w:t>sử</w:t>
            </w:r>
            <w:proofErr w:type="spellEnd"/>
            <w:r w:rsidRPr="007F1D3F">
              <w:rPr>
                <w:sz w:val="26"/>
                <w:szCs w:val="26"/>
              </w:rPr>
              <w:t xml:space="preserve"> </w:t>
            </w:r>
            <w:proofErr w:type="spellStart"/>
            <w:r w:rsidRPr="007F1D3F">
              <w:rPr>
                <w:sz w:val="26"/>
                <w:szCs w:val="26"/>
              </w:rPr>
              <w:t>dụng</w:t>
            </w:r>
            <w:proofErr w:type="spellEnd"/>
            <w:r w:rsidRPr="007F1D3F">
              <w:rPr>
                <w:sz w:val="26"/>
                <w:szCs w:val="26"/>
              </w:rPr>
              <w:t xml:space="preserve"> </w:t>
            </w:r>
            <w:proofErr w:type="spellStart"/>
            <w:r w:rsidRPr="007F1D3F">
              <w:rPr>
                <w:sz w:val="26"/>
                <w:szCs w:val="26"/>
              </w:rPr>
              <w:t>đất</w:t>
            </w:r>
            <w:proofErr w:type="spellEnd"/>
            <w:r w:rsidRPr="007F1D3F">
              <w:rPr>
                <w:sz w:val="26"/>
                <w:szCs w:val="26"/>
              </w:rPr>
              <w:t xml:space="preserve"> </w:t>
            </w:r>
            <w:proofErr w:type="spellStart"/>
            <w:r w:rsidRPr="007F1D3F">
              <w:rPr>
                <w:sz w:val="26"/>
                <w:szCs w:val="26"/>
              </w:rPr>
              <w:t>đô</w:t>
            </w:r>
            <w:proofErr w:type="spellEnd"/>
            <w:r w:rsidRPr="007F1D3F">
              <w:rPr>
                <w:sz w:val="26"/>
                <w:szCs w:val="26"/>
              </w:rPr>
              <w:t xml:space="preserve"> </w:t>
            </w:r>
            <w:proofErr w:type="spellStart"/>
            <w:r w:rsidRPr="007F1D3F">
              <w:rPr>
                <w:sz w:val="26"/>
                <w:szCs w:val="26"/>
              </w:rPr>
              <w:t>thị</w:t>
            </w:r>
            <w:proofErr w:type="spellEnd"/>
            <w:r w:rsidRPr="007F1D3F">
              <w:rPr>
                <w:sz w:val="26"/>
                <w:szCs w:val="26"/>
              </w:rPr>
              <w:t xml:space="preserve"> </w:t>
            </w:r>
            <w:proofErr w:type="spellStart"/>
            <w:r w:rsidRPr="007F1D3F">
              <w:rPr>
                <w:sz w:val="26"/>
                <w:szCs w:val="26"/>
              </w:rPr>
              <w:t>theo</w:t>
            </w:r>
            <w:proofErr w:type="spellEnd"/>
            <w:r w:rsidRPr="007F1D3F">
              <w:rPr>
                <w:sz w:val="26"/>
                <w:szCs w:val="26"/>
              </w:rPr>
              <w:t xml:space="preserve"> </w:t>
            </w:r>
            <w:proofErr w:type="spellStart"/>
            <w:r w:rsidRPr="007F1D3F">
              <w:rPr>
                <w:sz w:val="26"/>
                <w:szCs w:val="26"/>
              </w:rPr>
              <w:t>các</w:t>
            </w:r>
            <w:proofErr w:type="spellEnd"/>
            <w:r w:rsidRPr="007F1D3F">
              <w:rPr>
                <w:sz w:val="26"/>
                <w:szCs w:val="26"/>
              </w:rPr>
              <w:t xml:space="preserve"> </w:t>
            </w:r>
            <w:proofErr w:type="spellStart"/>
            <w:r w:rsidRPr="007F1D3F">
              <w:rPr>
                <w:sz w:val="26"/>
                <w:szCs w:val="26"/>
              </w:rPr>
              <w:t>giai</w:t>
            </w:r>
            <w:proofErr w:type="spellEnd"/>
            <w:r w:rsidRPr="007F1D3F">
              <w:rPr>
                <w:sz w:val="26"/>
                <w:szCs w:val="26"/>
              </w:rPr>
              <w:t xml:space="preserve"> </w:t>
            </w:r>
            <w:proofErr w:type="spellStart"/>
            <w:r w:rsidRPr="007F1D3F">
              <w:rPr>
                <w:sz w:val="26"/>
                <w:szCs w:val="26"/>
              </w:rPr>
              <w:t>đoạn</w:t>
            </w:r>
            <w:proofErr w:type="spellEnd"/>
            <w:r w:rsidRPr="007F1D3F">
              <w:rPr>
                <w:sz w:val="26"/>
                <w:szCs w:val="26"/>
              </w:rPr>
              <w:t xml:space="preserve"> </w:t>
            </w:r>
            <w:proofErr w:type="spellStart"/>
            <w:r w:rsidRPr="007F1D3F">
              <w:rPr>
                <w:sz w:val="26"/>
                <w:szCs w:val="26"/>
              </w:rPr>
              <w:t>quy</w:t>
            </w:r>
            <w:proofErr w:type="spellEnd"/>
            <w:r w:rsidRPr="007F1D3F">
              <w:rPr>
                <w:sz w:val="26"/>
                <w:szCs w:val="26"/>
              </w:rPr>
              <w:t xml:space="preserve"> </w:t>
            </w:r>
            <w:proofErr w:type="spellStart"/>
            <w:r w:rsidRPr="007F1D3F">
              <w:rPr>
                <w:sz w:val="26"/>
                <w:szCs w:val="26"/>
              </w:rPr>
              <w:t>hoạch</w:t>
            </w:r>
            <w:proofErr w:type="spellEnd"/>
          </w:p>
        </w:tc>
        <w:tc>
          <w:tcPr>
            <w:tcW w:w="1798" w:type="dxa"/>
            <w:vAlign w:val="center"/>
          </w:tcPr>
          <w:p w14:paraId="54D7A30A" w14:textId="77777777" w:rsidR="00E85D5B" w:rsidRPr="007F1D3F" w:rsidRDefault="00E85D5B" w:rsidP="008B55B7">
            <w:pPr>
              <w:widowControl w:val="0"/>
              <w:spacing w:line="264" w:lineRule="auto"/>
              <w:jc w:val="center"/>
              <w:rPr>
                <w:sz w:val="26"/>
                <w:szCs w:val="26"/>
              </w:rPr>
            </w:pPr>
            <w:r w:rsidRPr="007F1D3F">
              <w:rPr>
                <w:sz w:val="26"/>
                <w:szCs w:val="26"/>
              </w:rPr>
              <w:t>1/10.000</w:t>
            </w:r>
          </w:p>
        </w:tc>
        <w:tc>
          <w:tcPr>
            <w:tcW w:w="850" w:type="dxa"/>
            <w:vAlign w:val="center"/>
          </w:tcPr>
          <w:p w14:paraId="6F96A90C" w14:textId="77777777" w:rsidR="00E85D5B" w:rsidRPr="007F1D3F" w:rsidRDefault="00E85D5B" w:rsidP="008B55B7">
            <w:pPr>
              <w:widowControl w:val="0"/>
              <w:spacing w:line="264" w:lineRule="auto"/>
              <w:jc w:val="center"/>
              <w:rPr>
                <w:sz w:val="26"/>
                <w:szCs w:val="26"/>
              </w:rPr>
            </w:pPr>
            <w:r w:rsidRPr="007F1D3F">
              <w:rPr>
                <w:sz w:val="26"/>
                <w:szCs w:val="26"/>
              </w:rPr>
              <w:t>x</w:t>
            </w:r>
          </w:p>
        </w:tc>
        <w:tc>
          <w:tcPr>
            <w:tcW w:w="982" w:type="dxa"/>
            <w:vAlign w:val="center"/>
          </w:tcPr>
          <w:p w14:paraId="01E01937" w14:textId="77777777" w:rsidR="00E85D5B" w:rsidRPr="007F1D3F" w:rsidRDefault="00E85D5B" w:rsidP="008B55B7">
            <w:pPr>
              <w:widowControl w:val="0"/>
              <w:spacing w:line="264" w:lineRule="auto"/>
              <w:jc w:val="center"/>
              <w:rPr>
                <w:sz w:val="26"/>
                <w:szCs w:val="26"/>
              </w:rPr>
            </w:pPr>
            <w:r w:rsidRPr="007F1D3F">
              <w:rPr>
                <w:sz w:val="26"/>
                <w:szCs w:val="26"/>
              </w:rPr>
              <w:t>x</w:t>
            </w:r>
          </w:p>
        </w:tc>
        <w:tc>
          <w:tcPr>
            <w:tcW w:w="842" w:type="dxa"/>
            <w:vAlign w:val="center"/>
          </w:tcPr>
          <w:p w14:paraId="0D33FD2B" w14:textId="77777777" w:rsidR="00E85D5B" w:rsidRPr="007F1D3F" w:rsidRDefault="00E85D5B" w:rsidP="008B55B7">
            <w:pPr>
              <w:widowControl w:val="0"/>
              <w:spacing w:line="264" w:lineRule="auto"/>
              <w:jc w:val="center"/>
              <w:rPr>
                <w:sz w:val="26"/>
                <w:szCs w:val="26"/>
              </w:rPr>
            </w:pPr>
            <w:r w:rsidRPr="007F1D3F">
              <w:rPr>
                <w:sz w:val="26"/>
                <w:szCs w:val="26"/>
              </w:rPr>
              <w:t>x</w:t>
            </w:r>
          </w:p>
        </w:tc>
      </w:tr>
      <w:tr w:rsidR="007F1D3F" w:rsidRPr="007F1D3F" w14:paraId="2E1F7128" w14:textId="77777777" w:rsidTr="000736F3">
        <w:tc>
          <w:tcPr>
            <w:tcW w:w="563" w:type="dxa"/>
            <w:vAlign w:val="center"/>
          </w:tcPr>
          <w:p w14:paraId="4CA1CC4A" w14:textId="77777777" w:rsidR="00E85D5B" w:rsidRPr="007F1D3F" w:rsidRDefault="00E85D5B" w:rsidP="000736F3">
            <w:pPr>
              <w:widowControl w:val="0"/>
              <w:spacing w:line="264" w:lineRule="auto"/>
              <w:jc w:val="center"/>
              <w:rPr>
                <w:sz w:val="26"/>
                <w:szCs w:val="26"/>
              </w:rPr>
            </w:pPr>
            <w:r w:rsidRPr="007F1D3F">
              <w:rPr>
                <w:sz w:val="26"/>
                <w:szCs w:val="26"/>
              </w:rPr>
              <w:t>7</w:t>
            </w:r>
          </w:p>
        </w:tc>
        <w:tc>
          <w:tcPr>
            <w:tcW w:w="4410" w:type="dxa"/>
            <w:vAlign w:val="center"/>
          </w:tcPr>
          <w:p w14:paraId="76270710" w14:textId="77777777" w:rsidR="00E85D5B" w:rsidRPr="007F1D3F" w:rsidRDefault="00E85D5B" w:rsidP="008B55B7">
            <w:pPr>
              <w:widowControl w:val="0"/>
              <w:spacing w:line="264" w:lineRule="auto"/>
              <w:jc w:val="both"/>
              <w:rPr>
                <w:sz w:val="26"/>
                <w:szCs w:val="26"/>
              </w:rPr>
            </w:pPr>
            <w:r w:rsidRPr="007F1D3F">
              <w:rPr>
                <w:sz w:val="26"/>
                <w:szCs w:val="26"/>
              </w:rPr>
              <w:t xml:space="preserve">Các </w:t>
            </w:r>
            <w:proofErr w:type="spellStart"/>
            <w:r w:rsidRPr="007F1D3F">
              <w:rPr>
                <w:sz w:val="26"/>
                <w:szCs w:val="26"/>
              </w:rPr>
              <w:t>bản</w:t>
            </w:r>
            <w:proofErr w:type="spellEnd"/>
            <w:r w:rsidRPr="007F1D3F">
              <w:rPr>
                <w:sz w:val="26"/>
                <w:szCs w:val="26"/>
              </w:rPr>
              <w:t xml:space="preserve"> </w:t>
            </w:r>
            <w:proofErr w:type="spellStart"/>
            <w:r w:rsidRPr="007F1D3F">
              <w:rPr>
                <w:sz w:val="26"/>
                <w:szCs w:val="26"/>
              </w:rPr>
              <w:t>đồ</w:t>
            </w:r>
            <w:proofErr w:type="spellEnd"/>
            <w:r w:rsidRPr="007F1D3F">
              <w:rPr>
                <w:sz w:val="26"/>
                <w:szCs w:val="26"/>
              </w:rPr>
              <w:t xml:space="preserve"> </w:t>
            </w:r>
            <w:proofErr w:type="spellStart"/>
            <w:r w:rsidRPr="007F1D3F">
              <w:rPr>
                <w:sz w:val="26"/>
                <w:szCs w:val="26"/>
              </w:rPr>
              <w:t>định</w:t>
            </w:r>
            <w:proofErr w:type="spellEnd"/>
            <w:r w:rsidRPr="007F1D3F">
              <w:rPr>
                <w:sz w:val="26"/>
                <w:szCs w:val="26"/>
              </w:rPr>
              <w:t xml:space="preserve"> </w:t>
            </w:r>
            <w:proofErr w:type="spellStart"/>
            <w:r w:rsidRPr="007F1D3F">
              <w:rPr>
                <w:sz w:val="26"/>
                <w:szCs w:val="26"/>
              </w:rPr>
              <w:t>hướng</w:t>
            </w:r>
            <w:proofErr w:type="spellEnd"/>
            <w:r w:rsidRPr="007F1D3F">
              <w:rPr>
                <w:sz w:val="26"/>
                <w:szCs w:val="26"/>
              </w:rPr>
              <w:t xml:space="preserve"> </w:t>
            </w:r>
            <w:proofErr w:type="spellStart"/>
            <w:r w:rsidRPr="007F1D3F">
              <w:rPr>
                <w:sz w:val="26"/>
                <w:szCs w:val="26"/>
              </w:rPr>
              <w:t>phát</w:t>
            </w:r>
            <w:proofErr w:type="spellEnd"/>
            <w:r w:rsidRPr="007F1D3F">
              <w:rPr>
                <w:sz w:val="26"/>
                <w:szCs w:val="26"/>
              </w:rPr>
              <w:t xml:space="preserve"> </w:t>
            </w:r>
            <w:proofErr w:type="spellStart"/>
            <w:r w:rsidRPr="007F1D3F">
              <w:rPr>
                <w:sz w:val="26"/>
                <w:szCs w:val="26"/>
              </w:rPr>
              <w:t>triển</w:t>
            </w:r>
            <w:proofErr w:type="spellEnd"/>
            <w:r w:rsidRPr="007F1D3F">
              <w:rPr>
                <w:sz w:val="26"/>
                <w:szCs w:val="26"/>
              </w:rPr>
              <w:t xml:space="preserve"> </w:t>
            </w:r>
            <w:proofErr w:type="spellStart"/>
            <w:r w:rsidRPr="007F1D3F">
              <w:rPr>
                <w:sz w:val="26"/>
                <w:szCs w:val="26"/>
              </w:rPr>
              <w:t>hệ</w:t>
            </w:r>
            <w:proofErr w:type="spellEnd"/>
            <w:r w:rsidRPr="007F1D3F">
              <w:rPr>
                <w:sz w:val="26"/>
                <w:szCs w:val="26"/>
              </w:rPr>
              <w:t xml:space="preserve"> </w:t>
            </w:r>
            <w:proofErr w:type="spellStart"/>
            <w:r w:rsidRPr="007F1D3F">
              <w:rPr>
                <w:sz w:val="26"/>
                <w:szCs w:val="26"/>
              </w:rPr>
              <w:t>thống</w:t>
            </w:r>
            <w:proofErr w:type="spellEnd"/>
            <w:r w:rsidRPr="007F1D3F">
              <w:rPr>
                <w:sz w:val="26"/>
                <w:szCs w:val="26"/>
              </w:rPr>
              <w:t xml:space="preserve"> </w:t>
            </w:r>
            <w:proofErr w:type="spellStart"/>
            <w:r w:rsidRPr="007F1D3F">
              <w:rPr>
                <w:sz w:val="26"/>
                <w:szCs w:val="26"/>
              </w:rPr>
              <w:t>hạ</w:t>
            </w:r>
            <w:proofErr w:type="spellEnd"/>
            <w:r w:rsidRPr="007F1D3F">
              <w:rPr>
                <w:sz w:val="26"/>
                <w:szCs w:val="26"/>
              </w:rPr>
              <w:t xml:space="preserve"> </w:t>
            </w:r>
            <w:proofErr w:type="spellStart"/>
            <w:r w:rsidRPr="007F1D3F">
              <w:rPr>
                <w:sz w:val="26"/>
                <w:szCs w:val="26"/>
              </w:rPr>
              <w:t>tầng</w:t>
            </w:r>
            <w:proofErr w:type="spellEnd"/>
            <w:r w:rsidRPr="007F1D3F">
              <w:rPr>
                <w:sz w:val="26"/>
                <w:szCs w:val="26"/>
              </w:rPr>
              <w:t xml:space="preserve"> </w:t>
            </w:r>
            <w:proofErr w:type="spellStart"/>
            <w:r w:rsidRPr="007F1D3F">
              <w:rPr>
                <w:sz w:val="26"/>
                <w:szCs w:val="26"/>
              </w:rPr>
              <w:t>kỹ</w:t>
            </w:r>
            <w:proofErr w:type="spellEnd"/>
            <w:r w:rsidRPr="007F1D3F">
              <w:rPr>
                <w:sz w:val="26"/>
                <w:szCs w:val="26"/>
              </w:rPr>
              <w:t xml:space="preserve"> </w:t>
            </w:r>
            <w:proofErr w:type="spellStart"/>
            <w:r w:rsidRPr="007F1D3F">
              <w:rPr>
                <w:sz w:val="26"/>
                <w:szCs w:val="26"/>
              </w:rPr>
              <w:t>thuật</w:t>
            </w:r>
            <w:proofErr w:type="spellEnd"/>
            <w:r w:rsidRPr="007F1D3F">
              <w:rPr>
                <w:sz w:val="26"/>
                <w:szCs w:val="26"/>
              </w:rPr>
              <w:t xml:space="preserve"> </w:t>
            </w:r>
            <w:proofErr w:type="spellStart"/>
            <w:r w:rsidRPr="007F1D3F">
              <w:rPr>
                <w:sz w:val="26"/>
                <w:szCs w:val="26"/>
              </w:rPr>
              <w:t>và</w:t>
            </w:r>
            <w:proofErr w:type="spellEnd"/>
            <w:r w:rsidRPr="007F1D3F">
              <w:rPr>
                <w:sz w:val="26"/>
                <w:szCs w:val="26"/>
              </w:rPr>
              <w:t xml:space="preserve"> </w:t>
            </w:r>
            <w:proofErr w:type="spellStart"/>
            <w:r w:rsidRPr="007F1D3F">
              <w:rPr>
                <w:sz w:val="26"/>
                <w:szCs w:val="26"/>
              </w:rPr>
              <w:t>bảo</w:t>
            </w:r>
            <w:proofErr w:type="spellEnd"/>
            <w:r w:rsidRPr="007F1D3F">
              <w:rPr>
                <w:sz w:val="26"/>
                <w:szCs w:val="26"/>
              </w:rPr>
              <w:t xml:space="preserve"> </w:t>
            </w:r>
            <w:proofErr w:type="spellStart"/>
            <w:r w:rsidRPr="007F1D3F">
              <w:rPr>
                <w:sz w:val="26"/>
                <w:szCs w:val="26"/>
              </w:rPr>
              <w:t>vệ</w:t>
            </w:r>
            <w:proofErr w:type="spellEnd"/>
            <w:r w:rsidRPr="007F1D3F">
              <w:rPr>
                <w:sz w:val="26"/>
                <w:szCs w:val="26"/>
              </w:rPr>
              <w:t xml:space="preserve"> </w:t>
            </w:r>
            <w:proofErr w:type="spellStart"/>
            <w:r w:rsidRPr="007F1D3F">
              <w:rPr>
                <w:sz w:val="26"/>
                <w:szCs w:val="26"/>
              </w:rPr>
              <w:t>môi</w:t>
            </w:r>
            <w:proofErr w:type="spellEnd"/>
            <w:r w:rsidRPr="007F1D3F">
              <w:rPr>
                <w:sz w:val="26"/>
                <w:szCs w:val="26"/>
              </w:rPr>
              <w:t xml:space="preserve"> </w:t>
            </w:r>
            <w:proofErr w:type="spellStart"/>
            <w:r w:rsidRPr="007F1D3F">
              <w:rPr>
                <w:sz w:val="26"/>
                <w:szCs w:val="26"/>
              </w:rPr>
              <w:t>trường</w:t>
            </w:r>
            <w:proofErr w:type="spellEnd"/>
          </w:p>
        </w:tc>
        <w:tc>
          <w:tcPr>
            <w:tcW w:w="1798" w:type="dxa"/>
            <w:vAlign w:val="center"/>
          </w:tcPr>
          <w:p w14:paraId="5246E09B" w14:textId="77777777" w:rsidR="00E85D5B" w:rsidRPr="007F1D3F" w:rsidRDefault="00E85D5B" w:rsidP="008B55B7">
            <w:pPr>
              <w:widowControl w:val="0"/>
              <w:spacing w:line="264" w:lineRule="auto"/>
              <w:jc w:val="center"/>
              <w:rPr>
                <w:sz w:val="26"/>
                <w:szCs w:val="26"/>
              </w:rPr>
            </w:pPr>
          </w:p>
        </w:tc>
        <w:tc>
          <w:tcPr>
            <w:tcW w:w="850" w:type="dxa"/>
            <w:vAlign w:val="center"/>
          </w:tcPr>
          <w:p w14:paraId="04237474" w14:textId="77777777" w:rsidR="00E85D5B" w:rsidRPr="007F1D3F" w:rsidRDefault="00E85D5B" w:rsidP="008B55B7">
            <w:pPr>
              <w:widowControl w:val="0"/>
              <w:spacing w:line="264" w:lineRule="auto"/>
              <w:jc w:val="center"/>
              <w:rPr>
                <w:sz w:val="26"/>
                <w:szCs w:val="26"/>
              </w:rPr>
            </w:pPr>
          </w:p>
        </w:tc>
        <w:tc>
          <w:tcPr>
            <w:tcW w:w="982" w:type="dxa"/>
            <w:vAlign w:val="center"/>
          </w:tcPr>
          <w:p w14:paraId="5F3726F5" w14:textId="77777777" w:rsidR="00E85D5B" w:rsidRPr="007F1D3F" w:rsidRDefault="00E85D5B" w:rsidP="008B55B7">
            <w:pPr>
              <w:widowControl w:val="0"/>
              <w:spacing w:line="264" w:lineRule="auto"/>
              <w:jc w:val="center"/>
              <w:rPr>
                <w:sz w:val="26"/>
                <w:szCs w:val="26"/>
              </w:rPr>
            </w:pPr>
          </w:p>
        </w:tc>
        <w:tc>
          <w:tcPr>
            <w:tcW w:w="842" w:type="dxa"/>
            <w:vAlign w:val="center"/>
          </w:tcPr>
          <w:p w14:paraId="61DE7445" w14:textId="77777777" w:rsidR="00E85D5B" w:rsidRPr="007F1D3F" w:rsidRDefault="00E85D5B" w:rsidP="008B55B7">
            <w:pPr>
              <w:widowControl w:val="0"/>
              <w:spacing w:line="264" w:lineRule="auto"/>
              <w:jc w:val="center"/>
              <w:rPr>
                <w:sz w:val="26"/>
                <w:szCs w:val="26"/>
              </w:rPr>
            </w:pPr>
          </w:p>
        </w:tc>
      </w:tr>
      <w:tr w:rsidR="007F1D3F" w:rsidRPr="007F1D3F" w14:paraId="6560FE69" w14:textId="77777777" w:rsidTr="000736F3">
        <w:tc>
          <w:tcPr>
            <w:tcW w:w="563" w:type="dxa"/>
            <w:vAlign w:val="center"/>
          </w:tcPr>
          <w:p w14:paraId="0744C933" w14:textId="77777777" w:rsidR="00E85D5B" w:rsidRPr="007F1D3F" w:rsidRDefault="00E85D5B" w:rsidP="000736F3">
            <w:pPr>
              <w:widowControl w:val="0"/>
              <w:spacing w:line="264" w:lineRule="auto"/>
              <w:jc w:val="center"/>
              <w:rPr>
                <w:i/>
                <w:sz w:val="26"/>
                <w:szCs w:val="26"/>
              </w:rPr>
            </w:pPr>
            <w:r w:rsidRPr="007F1D3F">
              <w:rPr>
                <w:i/>
                <w:sz w:val="26"/>
                <w:szCs w:val="26"/>
              </w:rPr>
              <w:t>7.1</w:t>
            </w:r>
          </w:p>
        </w:tc>
        <w:tc>
          <w:tcPr>
            <w:tcW w:w="4410" w:type="dxa"/>
            <w:vAlign w:val="center"/>
          </w:tcPr>
          <w:p w14:paraId="74E76FCF" w14:textId="77777777" w:rsidR="00E85D5B" w:rsidRPr="007F1D3F" w:rsidRDefault="00E85D5B" w:rsidP="008B55B7">
            <w:pPr>
              <w:widowControl w:val="0"/>
              <w:spacing w:line="264" w:lineRule="auto"/>
              <w:jc w:val="both"/>
              <w:rPr>
                <w:i/>
                <w:sz w:val="26"/>
                <w:szCs w:val="26"/>
              </w:rPr>
            </w:pPr>
            <w:proofErr w:type="spellStart"/>
            <w:r w:rsidRPr="007F1D3F">
              <w:rPr>
                <w:i/>
                <w:sz w:val="26"/>
                <w:szCs w:val="26"/>
              </w:rPr>
              <w:t>Bản</w:t>
            </w:r>
            <w:proofErr w:type="spellEnd"/>
            <w:r w:rsidRPr="007F1D3F">
              <w:rPr>
                <w:i/>
                <w:sz w:val="26"/>
                <w:szCs w:val="26"/>
              </w:rPr>
              <w:t xml:space="preserve"> </w:t>
            </w:r>
            <w:proofErr w:type="spellStart"/>
            <w:r w:rsidRPr="007F1D3F">
              <w:rPr>
                <w:i/>
                <w:sz w:val="26"/>
                <w:szCs w:val="26"/>
              </w:rPr>
              <w:t>đồ</w:t>
            </w:r>
            <w:proofErr w:type="spellEnd"/>
            <w:r w:rsidRPr="007F1D3F">
              <w:rPr>
                <w:i/>
                <w:sz w:val="26"/>
                <w:szCs w:val="26"/>
              </w:rPr>
              <w:t xml:space="preserve"> </w:t>
            </w:r>
            <w:proofErr w:type="spellStart"/>
            <w:r w:rsidRPr="007F1D3F">
              <w:rPr>
                <w:i/>
                <w:sz w:val="26"/>
                <w:szCs w:val="26"/>
              </w:rPr>
              <w:t>đinh</w:t>
            </w:r>
            <w:proofErr w:type="spellEnd"/>
            <w:r w:rsidRPr="007F1D3F">
              <w:rPr>
                <w:i/>
                <w:sz w:val="26"/>
                <w:szCs w:val="26"/>
              </w:rPr>
              <w:t xml:space="preserve"> </w:t>
            </w:r>
            <w:proofErr w:type="spellStart"/>
            <w:r w:rsidRPr="007F1D3F">
              <w:rPr>
                <w:i/>
                <w:sz w:val="26"/>
                <w:szCs w:val="26"/>
              </w:rPr>
              <w:t>hướng</w:t>
            </w:r>
            <w:proofErr w:type="spellEnd"/>
            <w:r w:rsidRPr="007F1D3F">
              <w:rPr>
                <w:i/>
                <w:sz w:val="26"/>
                <w:szCs w:val="26"/>
              </w:rPr>
              <w:t xml:space="preserve"> </w:t>
            </w:r>
            <w:proofErr w:type="spellStart"/>
            <w:r w:rsidRPr="007F1D3F">
              <w:rPr>
                <w:i/>
                <w:sz w:val="26"/>
                <w:szCs w:val="26"/>
              </w:rPr>
              <w:t>chuẩn</w:t>
            </w:r>
            <w:proofErr w:type="spellEnd"/>
            <w:r w:rsidRPr="007F1D3F">
              <w:rPr>
                <w:i/>
                <w:sz w:val="26"/>
                <w:szCs w:val="26"/>
              </w:rPr>
              <w:t xml:space="preserve"> </w:t>
            </w:r>
            <w:proofErr w:type="spellStart"/>
            <w:r w:rsidRPr="007F1D3F">
              <w:rPr>
                <w:i/>
                <w:sz w:val="26"/>
                <w:szCs w:val="26"/>
              </w:rPr>
              <w:t>bị</w:t>
            </w:r>
            <w:proofErr w:type="spellEnd"/>
            <w:r w:rsidRPr="007F1D3F">
              <w:rPr>
                <w:i/>
                <w:sz w:val="26"/>
                <w:szCs w:val="26"/>
              </w:rPr>
              <w:t xml:space="preserve"> </w:t>
            </w:r>
            <w:proofErr w:type="spellStart"/>
            <w:r w:rsidRPr="007F1D3F">
              <w:rPr>
                <w:i/>
                <w:sz w:val="26"/>
                <w:szCs w:val="26"/>
              </w:rPr>
              <w:t>kỹ</w:t>
            </w:r>
            <w:proofErr w:type="spellEnd"/>
            <w:r w:rsidRPr="007F1D3F">
              <w:rPr>
                <w:i/>
                <w:sz w:val="26"/>
                <w:szCs w:val="26"/>
              </w:rPr>
              <w:t xml:space="preserve"> </w:t>
            </w:r>
            <w:proofErr w:type="spellStart"/>
            <w:r w:rsidRPr="007F1D3F">
              <w:rPr>
                <w:i/>
                <w:sz w:val="26"/>
                <w:szCs w:val="26"/>
              </w:rPr>
              <w:t>thuật</w:t>
            </w:r>
            <w:proofErr w:type="spellEnd"/>
          </w:p>
        </w:tc>
        <w:tc>
          <w:tcPr>
            <w:tcW w:w="1798" w:type="dxa"/>
            <w:vAlign w:val="center"/>
          </w:tcPr>
          <w:p w14:paraId="6DB94092" w14:textId="77777777" w:rsidR="00E85D5B" w:rsidRPr="007F1D3F" w:rsidRDefault="00E85D5B" w:rsidP="008B55B7">
            <w:pPr>
              <w:spacing w:line="264" w:lineRule="auto"/>
              <w:jc w:val="center"/>
              <w:rPr>
                <w:sz w:val="26"/>
                <w:szCs w:val="26"/>
              </w:rPr>
            </w:pPr>
            <w:r w:rsidRPr="007F1D3F">
              <w:rPr>
                <w:sz w:val="26"/>
                <w:szCs w:val="26"/>
              </w:rPr>
              <w:t>1/10.000</w:t>
            </w:r>
          </w:p>
        </w:tc>
        <w:tc>
          <w:tcPr>
            <w:tcW w:w="850" w:type="dxa"/>
            <w:vAlign w:val="center"/>
          </w:tcPr>
          <w:p w14:paraId="76EF224A" w14:textId="77777777" w:rsidR="00E85D5B" w:rsidRPr="007F1D3F" w:rsidRDefault="00E85D5B" w:rsidP="008B55B7">
            <w:pPr>
              <w:widowControl w:val="0"/>
              <w:spacing w:line="264" w:lineRule="auto"/>
              <w:jc w:val="center"/>
              <w:rPr>
                <w:sz w:val="26"/>
                <w:szCs w:val="26"/>
              </w:rPr>
            </w:pPr>
            <w:r w:rsidRPr="007F1D3F">
              <w:rPr>
                <w:sz w:val="26"/>
                <w:szCs w:val="26"/>
              </w:rPr>
              <w:t>x</w:t>
            </w:r>
          </w:p>
        </w:tc>
        <w:tc>
          <w:tcPr>
            <w:tcW w:w="982" w:type="dxa"/>
            <w:vAlign w:val="center"/>
          </w:tcPr>
          <w:p w14:paraId="4F035776" w14:textId="77777777" w:rsidR="00E85D5B" w:rsidRPr="007F1D3F" w:rsidRDefault="00E85D5B" w:rsidP="008B55B7">
            <w:pPr>
              <w:widowControl w:val="0"/>
              <w:spacing w:line="264" w:lineRule="auto"/>
              <w:jc w:val="center"/>
              <w:rPr>
                <w:sz w:val="26"/>
                <w:szCs w:val="26"/>
              </w:rPr>
            </w:pPr>
            <w:r w:rsidRPr="007F1D3F">
              <w:rPr>
                <w:sz w:val="26"/>
                <w:szCs w:val="26"/>
              </w:rPr>
              <w:t>x</w:t>
            </w:r>
          </w:p>
        </w:tc>
        <w:tc>
          <w:tcPr>
            <w:tcW w:w="842" w:type="dxa"/>
            <w:vAlign w:val="center"/>
          </w:tcPr>
          <w:p w14:paraId="4E3F16F8" w14:textId="77777777" w:rsidR="00E85D5B" w:rsidRPr="007F1D3F" w:rsidRDefault="00E85D5B" w:rsidP="008B55B7">
            <w:pPr>
              <w:widowControl w:val="0"/>
              <w:spacing w:line="264" w:lineRule="auto"/>
              <w:jc w:val="center"/>
              <w:rPr>
                <w:sz w:val="26"/>
                <w:szCs w:val="26"/>
              </w:rPr>
            </w:pPr>
            <w:r w:rsidRPr="007F1D3F">
              <w:rPr>
                <w:sz w:val="26"/>
                <w:szCs w:val="26"/>
              </w:rPr>
              <w:t>x</w:t>
            </w:r>
          </w:p>
        </w:tc>
      </w:tr>
      <w:tr w:rsidR="007F1D3F" w:rsidRPr="007F1D3F" w14:paraId="1469A7D5" w14:textId="77777777" w:rsidTr="000736F3">
        <w:tc>
          <w:tcPr>
            <w:tcW w:w="563" w:type="dxa"/>
            <w:vAlign w:val="center"/>
          </w:tcPr>
          <w:p w14:paraId="550CE593" w14:textId="77777777" w:rsidR="00E85D5B" w:rsidRPr="007F1D3F" w:rsidRDefault="00E85D5B" w:rsidP="000736F3">
            <w:pPr>
              <w:widowControl w:val="0"/>
              <w:spacing w:line="264" w:lineRule="auto"/>
              <w:jc w:val="center"/>
              <w:rPr>
                <w:i/>
                <w:sz w:val="26"/>
                <w:szCs w:val="26"/>
              </w:rPr>
            </w:pPr>
            <w:r w:rsidRPr="007F1D3F">
              <w:rPr>
                <w:i/>
                <w:sz w:val="26"/>
                <w:szCs w:val="26"/>
              </w:rPr>
              <w:t>7.2</w:t>
            </w:r>
          </w:p>
        </w:tc>
        <w:tc>
          <w:tcPr>
            <w:tcW w:w="4410" w:type="dxa"/>
            <w:vAlign w:val="center"/>
          </w:tcPr>
          <w:p w14:paraId="6AD013AA" w14:textId="77777777" w:rsidR="00E85D5B" w:rsidRPr="007F1D3F" w:rsidRDefault="00E85D5B" w:rsidP="008B55B7">
            <w:pPr>
              <w:widowControl w:val="0"/>
              <w:spacing w:line="264" w:lineRule="auto"/>
              <w:jc w:val="both"/>
              <w:rPr>
                <w:i/>
                <w:sz w:val="26"/>
                <w:szCs w:val="26"/>
              </w:rPr>
            </w:pPr>
            <w:proofErr w:type="spellStart"/>
            <w:r w:rsidRPr="007F1D3F">
              <w:rPr>
                <w:i/>
                <w:sz w:val="26"/>
                <w:szCs w:val="26"/>
              </w:rPr>
              <w:t>Bản</w:t>
            </w:r>
            <w:proofErr w:type="spellEnd"/>
            <w:r w:rsidRPr="007F1D3F">
              <w:rPr>
                <w:i/>
                <w:sz w:val="26"/>
                <w:szCs w:val="26"/>
              </w:rPr>
              <w:t xml:space="preserve"> </w:t>
            </w:r>
            <w:proofErr w:type="spellStart"/>
            <w:r w:rsidRPr="007F1D3F">
              <w:rPr>
                <w:i/>
                <w:sz w:val="26"/>
                <w:szCs w:val="26"/>
              </w:rPr>
              <w:t>đồ</w:t>
            </w:r>
            <w:proofErr w:type="spellEnd"/>
            <w:r w:rsidRPr="007F1D3F">
              <w:rPr>
                <w:i/>
                <w:sz w:val="26"/>
                <w:szCs w:val="26"/>
              </w:rPr>
              <w:t xml:space="preserve"> </w:t>
            </w:r>
            <w:proofErr w:type="spellStart"/>
            <w:r w:rsidRPr="007F1D3F">
              <w:rPr>
                <w:i/>
                <w:sz w:val="26"/>
                <w:szCs w:val="26"/>
              </w:rPr>
              <w:t>định</w:t>
            </w:r>
            <w:proofErr w:type="spellEnd"/>
            <w:r w:rsidRPr="007F1D3F">
              <w:rPr>
                <w:i/>
                <w:sz w:val="26"/>
                <w:szCs w:val="26"/>
              </w:rPr>
              <w:t xml:space="preserve"> </w:t>
            </w:r>
            <w:proofErr w:type="spellStart"/>
            <w:r w:rsidRPr="007F1D3F">
              <w:rPr>
                <w:i/>
                <w:sz w:val="26"/>
                <w:szCs w:val="26"/>
              </w:rPr>
              <w:t>hướng</w:t>
            </w:r>
            <w:proofErr w:type="spellEnd"/>
            <w:r w:rsidRPr="007F1D3F">
              <w:rPr>
                <w:i/>
                <w:sz w:val="26"/>
                <w:szCs w:val="26"/>
              </w:rPr>
              <w:t xml:space="preserve"> </w:t>
            </w:r>
            <w:proofErr w:type="spellStart"/>
            <w:r w:rsidRPr="007F1D3F">
              <w:rPr>
                <w:i/>
                <w:sz w:val="26"/>
                <w:szCs w:val="26"/>
              </w:rPr>
              <w:t>phát</w:t>
            </w:r>
            <w:proofErr w:type="spellEnd"/>
            <w:r w:rsidRPr="007F1D3F">
              <w:rPr>
                <w:i/>
                <w:sz w:val="26"/>
                <w:szCs w:val="26"/>
              </w:rPr>
              <w:t xml:space="preserve"> </w:t>
            </w:r>
            <w:proofErr w:type="spellStart"/>
            <w:r w:rsidRPr="007F1D3F">
              <w:rPr>
                <w:i/>
                <w:sz w:val="26"/>
                <w:szCs w:val="26"/>
              </w:rPr>
              <w:t>triển</w:t>
            </w:r>
            <w:proofErr w:type="spellEnd"/>
            <w:r w:rsidRPr="007F1D3F">
              <w:rPr>
                <w:i/>
                <w:sz w:val="26"/>
                <w:szCs w:val="26"/>
              </w:rPr>
              <w:t xml:space="preserve"> </w:t>
            </w:r>
            <w:proofErr w:type="spellStart"/>
            <w:r w:rsidRPr="007F1D3F">
              <w:rPr>
                <w:i/>
                <w:sz w:val="26"/>
                <w:szCs w:val="26"/>
              </w:rPr>
              <w:t>hệ</w:t>
            </w:r>
            <w:proofErr w:type="spellEnd"/>
            <w:r w:rsidRPr="007F1D3F">
              <w:rPr>
                <w:i/>
                <w:sz w:val="26"/>
                <w:szCs w:val="26"/>
              </w:rPr>
              <w:t xml:space="preserve"> </w:t>
            </w:r>
            <w:proofErr w:type="spellStart"/>
            <w:r w:rsidRPr="007F1D3F">
              <w:rPr>
                <w:i/>
                <w:sz w:val="26"/>
                <w:szCs w:val="26"/>
              </w:rPr>
              <w:t>thống</w:t>
            </w:r>
            <w:proofErr w:type="spellEnd"/>
            <w:r w:rsidRPr="007F1D3F">
              <w:rPr>
                <w:i/>
                <w:sz w:val="26"/>
                <w:szCs w:val="26"/>
              </w:rPr>
              <w:t xml:space="preserve"> </w:t>
            </w:r>
            <w:proofErr w:type="spellStart"/>
            <w:r w:rsidRPr="007F1D3F">
              <w:rPr>
                <w:i/>
                <w:sz w:val="26"/>
                <w:szCs w:val="26"/>
              </w:rPr>
              <w:lastRenderedPageBreak/>
              <w:t>giao</w:t>
            </w:r>
            <w:proofErr w:type="spellEnd"/>
            <w:r w:rsidRPr="007F1D3F">
              <w:rPr>
                <w:i/>
                <w:sz w:val="26"/>
                <w:szCs w:val="26"/>
              </w:rPr>
              <w:t xml:space="preserve"> </w:t>
            </w:r>
            <w:proofErr w:type="spellStart"/>
            <w:r w:rsidRPr="007F1D3F">
              <w:rPr>
                <w:i/>
                <w:sz w:val="26"/>
                <w:szCs w:val="26"/>
              </w:rPr>
              <w:t>thông</w:t>
            </w:r>
            <w:proofErr w:type="spellEnd"/>
          </w:p>
        </w:tc>
        <w:tc>
          <w:tcPr>
            <w:tcW w:w="1798" w:type="dxa"/>
            <w:vAlign w:val="center"/>
          </w:tcPr>
          <w:p w14:paraId="4B8F43BD" w14:textId="77777777" w:rsidR="00E85D5B" w:rsidRPr="007F1D3F" w:rsidRDefault="00E85D5B" w:rsidP="008B55B7">
            <w:pPr>
              <w:spacing w:line="264" w:lineRule="auto"/>
              <w:jc w:val="center"/>
              <w:rPr>
                <w:sz w:val="26"/>
                <w:szCs w:val="26"/>
              </w:rPr>
            </w:pPr>
            <w:r w:rsidRPr="007F1D3F">
              <w:rPr>
                <w:sz w:val="26"/>
                <w:szCs w:val="26"/>
              </w:rPr>
              <w:lastRenderedPageBreak/>
              <w:t>1/10.000</w:t>
            </w:r>
          </w:p>
        </w:tc>
        <w:tc>
          <w:tcPr>
            <w:tcW w:w="850" w:type="dxa"/>
            <w:vAlign w:val="center"/>
          </w:tcPr>
          <w:p w14:paraId="5226818D" w14:textId="77777777" w:rsidR="00E85D5B" w:rsidRPr="007F1D3F" w:rsidRDefault="00E85D5B" w:rsidP="008B55B7">
            <w:pPr>
              <w:widowControl w:val="0"/>
              <w:spacing w:line="264" w:lineRule="auto"/>
              <w:jc w:val="center"/>
              <w:rPr>
                <w:sz w:val="26"/>
                <w:szCs w:val="26"/>
              </w:rPr>
            </w:pPr>
            <w:r w:rsidRPr="007F1D3F">
              <w:rPr>
                <w:sz w:val="26"/>
                <w:szCs w:val="26"/>
              </w:rPr>
              <w:t>x</w:t>
            </w:r>
          </w:p>
        </w:tc>
        <w:tc>
          <w:tcPr>
            <w:tcW w:w="982" w:type="dxa"/>
            <w:vAlign w:val="center"/>
          </w:tcPr>
          <w:p w14:paraId="2A44DA89" w14:textId="77777777" w:rsidR="00E85D5B" w:rsidRPr="007F1D3F" w:rsidRDefault="00E85D5B" w:rsidP="008B55B7">
            <w:pPr>
              <w:widowControl w:val="0"/>
              <w:spacing w:line="264" w:lineRule="auto"/>
              <w:jc w:val="center"/>
              <w:rPr>
                <w:sz w:val="26"/>
                <w:szCs w:val="26"/>
              </w:rPr>
            </w:pPr>
            <w:r w:rsidRPr="007F1D3F">
              <w:rPr>
                <w:sz w:val="26"/>
                <w:szCs w:val="26"/>
              </w:rPr>
              <w:t>x</w:t>
            </w:r>
          </w:p>
        </w:tc>
        <w:tc>
          <w:tcPr>
            <w:tcW w:w="842" w:type="dxa"/>
            <w:vAlign w:val="center"/>
          </w:tcPr>
          <w:p w14:paraId="2E808B38" w14:textId="77777777" w:rsidR="00E85D5B" w:rsidRPr="007F1D3F" w:rsidRDefault="00E85D5B" w:rsidP="008B55B7">
            <w:pPr>
              <w:widowControl w:val="0"/>
              <w:spacing w:line="264" w:lineRule="auto"/>
              <w:jc w:val="center"/>
              <w:rPr>
                <w:sz w:val="26"/>
                <w:szCs w:val="26"/>
              </w:rPr>
            </w:pPr>
            <w:r w:rsidRPr="007F1D3F">
              <w:rPr>
                <w:sz w:val="26"/>
                <w:szCs w:val="26"/>
              </w:rPr>
              <w:t>x</w:t>
            </w:r>
          </w:p>
        </w:tc>
      </w:tr>
      <w:tr w:rsidR="007F1D3F" w:rsidRPr="007F1D3F" w14:paraId="360AB02E" w14:textId="77777777" w:rsidTr="000736F3">
        <w:tc>
          <w:tcPr>
            <w:tcW w:w="563" w:type="dxa"/>
            <w:vAlign w:val="center"/>
          </w:tcPr>
          <w:p w14:paraId="34584A9B" w14:textId="77777777" w:rsidR="00E85D5B" w:rsidRPr="007F1D3F" w:rsidRDefault="00E85D5B" w:rsidP="000736F3">
            <w:pPr>
              <w:widowControl w:val="0"/>
              <w:spacing w:line="264" w:lineRule="auto"/>
              <w:jc w:val="center"/>
              <w:rPr>
                <w:i/>
                <w:sz w:val="26"/>
                <w:szCs w:val="26"/>
              </w:rPr>
            </w:pPr>
            <w:r w:rsidRPr="007F1D3F">
              <w:rPr>
                <w:i/>
                <w:sz w:val="26"/>
                <w:szCs w:val="26"/>
              </w:rPr>
              <w:t>7.3</w:t>
            </w:r>
          </w:p>
        </w:tc>
        <w:tc>
          <w:tcPr>
            <w:tcW w:w="4410" w:type="dxa"/>
            <w:vAlign w:val="center"/>
          </w:tcPr>
          <w:p w14:paraId="3A32E6F0" w14:textId="77777777" w:rsidR="00E85D5B" w:rsidRPr="007F1D3F" w:rsidRDefault="00E85D5B" w:rsidP="008B55B7">
            <w:pPr>
              <w:widowControl w:val="0"/>
              <w:spacing w:line="264" w:lineRule="auto"/>
              <w:jc w:val="both"/>
              <w:rPr>
                <w:i/>
                <w:sz w:val="26"/>
                <w:szCs w:val="26"/>
              </w:rPr>
            </w:pPr>
            <w:proofErr w:type="spellStart"/>
            <w:r w:rsidRPr="007F1D3F">
              <w:rPr>
                <w:i/>
                <w:sz w:val="26"/>
                <w:szCs w:val="26"/>
              </w:rPr>
              <w:t>Bản</w:t>
            </w:r>
            <w:proofErr w:type="spellEnd"/>
            <w:r w:rsidRPr="007F1D3F">
              <w:rPr>
                <w:i/>
                <w:sz w:val="26"/>
                <w:szCs w:val="26"/>
              </w:rPr>
              <w:t xml:space="preserve"> </w:t>
            </w:r>
            <w:proofErr w:type="spellStart"/>
            <w:r w:rsidRPr="007F1D3F">
              <w:rPr>
                <w:i/>
                <w:sz w:val="26"/>
                <w:szCs w:val="26"/>
              </w:rPr>
              <w:t>đồ</w:t>
            </w:r>
            <w:proofErr w:type="spellEnd"/>
            <w:r w:rsidRPr="007F1D3F">
              <w:rPr>
                <w:i/>
                <w:sz w:val="26"/>
                <w:szCs w:val="26"/>
              </w:rPr>
              <w:t xml:space="preserve"> </w:t>
            </w:r>
            <w:proofErr w:type="spellStart"/>
            <w:r w:rsidRPr="007F1D3F">
              <w:rPr>
                <w:i/>
                <w:sz w:val="26"/>
                <w:szCs w:val="26"/>
              </w:rPr>
              <w:t>định</w:t>
            </w:r>
            <w:proofErr w:type="spellEnd"/>
            <w:r w:rsidRPr="007F1D3F">
              <w:rPr>
                <w:i/>
                <w:sz w:val="26"/>
                <w:szCs w:val="26"/>
              </w:rPr>
              <w:t xml:space="preserve"> </w:t>
            </w:r>
            <w:proofErr w:type="spellStart"/>
            <w:r w:rsidRPr="007F1D3F">
              <w:rPr>
                <w:i/>
                <w:sz w:val="26"/>
                <w:szCs w:val="26"/>
              </w:rPr>
              <w:t>hướng</w:t>
            </w:r>
            <w:proofErr w:type="spellEnd"/>
            <w:r w:rsidRPr="007F1D3F">
              <w:rPr>
                <w:i/>
                <w:sz w:val="26"/>
                <w:szCs w:val="26"/>
              </w:rPr>
              <w:t xml:space="preserve"> </w:t>
            </w:r>
            <w:proofErr w:type="spellStart"/>
            <w:r w:rsidRPr="007F1D3F">
              <w:rPr>
                <w:i/>
                <w:sz w:val="26"/>
                <w:szCs w:val="26"/>
              </w:rPr>
              <w:t>phát</w:t>
            </w:r>
            <w:proofErr w:type="spellEnd"/>
            <w:r w:rsidRPr="007F1D3F">
              <w:rPr>
                <w:i/>
                <w:sz w:val="26"/>
                <w:szCs w:val="26"/>
              </w:rPr>
              <w:t xml:space="preserve"> </w:t>
            </w:r>
            <w:proofErr w:type="spellStart"/>
            <w:r w:rsidRPr="007F1D3F">
              <w:rPr>
                <w:i/>
                <w:sz w:val="26"/>
                <w:szCs w:val="26"/>
              </w:rPr>
              <w:t>triển</w:t>
            </w:r>
            <w:proofErr w:type="spellEnd"/>
            <w:r w:rsidRPr="007F1D3F">
              <w:rPr>
                <w:i/>
                <w:sz w:val="26"/>
                <w:szCs w:val="26"/>
              </w:rPr>
              <w:t xml:space="preserve"> </w:t>
            </w:r>
            <w:proofErr w:type="spellStart"/>
            <w:r w:rsidRPr="007F1D3F">
              <w:rPr>
                <w:i/>
                <w:sz w:val="26"/>
                <w:szCs w:val="26"/>
              </w:rPr>
              <w:t>hệ</w:t>
            </w:r>
            <w:proofErr w:type="spellEnd"/>
            <w:r w:rsidRPr="007F1D3F">
              <w:rPr>
                <w:i/>
                <w:sz w:val="26"/>
                <w:szCs w:val="26"/>
              </w:rPr>
              <w:t xml:space="preserve"> </w:t>
            </w:r>
            <w:proofErr w:type="spellStart"/>
            <w:r w:rsidRPr="007F1D3F">
              <w:rPr>
                <w:i/>
                <w:sz w:val="26"/>
                <w:szCs w:val="26"/>
              </w:rPr>
              <w:t>thống</w:t>
            </w:r>
            <w:proofErr w:type="spellEnd"/>
            <w:r w:rsidRPr="007F1D3F">
              <w:rPr>
                <w:i/>
                <w:sz w:val="26"/>
                <w:szCs w:val="26"/>
              </w:rPr>
              <w:t xml:space="preserve"> </w:t>
            </w:r>
            <w:proofErr w:type="spellStart"/>
            <w:r w:rsidRPr="007F1D3F">
              <w:rPr>
                <w:i/>
                <w:sz w:val="26"/>
                <w:szCs w:val="26"/>
              </w:rPr>
              <w:t>cấp</w:t>
            </w:r>
            <w:proofErr w:type="spellEnd"/>
            <w:r w:rsidRPr="007F1D3F">
              <w:rPr>
                <w:i/>
                <w:sz w:val="26"/>
                <w:szCs w:val="26"/>
              </w:rPr>
              <w:t xml:space="preserve"> </w:t>
            </w:r>
            <w:proofErr w:type="spellStart"/>
            <w:r w:rsidRPr="007F1D3F">
              <w:rPr>
                <w:i/>
                <w:sz w:val="26"/>
                <w:szCs w:val="26"/>
              </w:rPr>
              <w:t>điện</w:t>
            </w:r>
            <w:proofErr w:type="spellEnd"/>
          </w:p>
        </w:tc>
        <w:tc>
          <w:tcPr>
            <w:tcW w:w="1798" w:type="dxa"/>
            <w:vAlign w:val="center"/>
          </w:tcPr>
          <w:p w14:paraId="4DD25BBB" w14:textId="77777777" w:rsidR="00E85D5B" w:rsidRPr="007F1D3F" w:rsidRDefault="00E85D5B" w:rsidP="008B55B7">
            <w:pPr>
              <w:spacing w:line="264" w:lineRule="auto"/>
              <w:jc w:val="center"/>
              <w:rPr>
                <w:sz w:val="26"/>
                <w:szCs w:val="26"/>
              </w:rPr>
            </w:pPr>
            <w:r w:rsidRPr="007F1D3F">
              <w:rPr>
                <w:sz w:val="26"/>
                <w:szCs w:val="26"/>
              </w:rPr>
              <w:t>1/10.000</w:t>
            </w:r>
          </w:p>
        </w:tc>
        <w:tc>
          <w:tcPr>
            <w:tcW w:w="850" w:type="dxa"/>
            <w:vAlign w:val="center"/>
          </w:tcPr>
          <w:p w14:paraId="1A15E6E8" w14:textId="77777777" w:rsidR="00E85D5B" w:rsidRPr="007F1D3F" w:rsidRDefault="00E85D5B" w:rsidP="008B55B7">
            <w:pPr>
              <w:widowControl w:val="0"/>
              <w:spacing w:line="264" w:lineRule="auto"/>
              <w:jc w:val="center"/>
              <w:rPr>
                <w:sz w:val="26"/>
                <w:szCs w:val="26"/>
              </w:rPr>
            </w:pPr>
            <w:r w:rsidRPr="007F1D3F">
              <w:rPr>
                <w:sz w:val="26"/>
                <w:szCs w:val="26"/>
              </w:rPr>
              <w:t>x</w:t>
            </w:r>
          </w:p>
        </w:tc>
        <w:tc>
          <w:tcPr>
            <w:tcW w:w="982" w:type="dxa"/>
            <w:vAlign w:val="center"/>
          </w:tcPr>
          <w:p w14:paraId="5548212E" w14:textId="77777777" w:rsidR="00E85D5B" w:rsidRPr="007F1D3F" w:rsidRDefault="00E85D5B" w:rsidP="008B55B7">
            <w:pPr>
              <w:widowControl w:val="0"/>
              <w:spacing w:line="264" w:lineRule="auto"/>
              <w:jc w:val="center"/>
              <w:rPr>
                <w:sz w:val="26"/>
                <w:szCs w:val="26"/>
              </w:rPr>
            </w:pPr>
            <w:r w:rsidRPr="007F1D3F">
              <w:rPr>
                <w:sz w:val="26"/>
                <w:szCs w:val="26"/>
              </w:rPr>
              <w:t>x</w:t>
            </w:r>
          </w:p>
        </w:tc>
        <w:tc>
          <w:tcPr>
            <w:tcW w:w="842" w:type="dxa"/>
            <w:vAlign w:val="center"/>
          </w:tcPr>
          <w:p w14:paraId="4B2DC5D1" w14:textId="77777777" w:rsidR="00E85D5B" w:rsidRPr="007F1D3F" w:rsidRDefault="00E85D5B" w:rsidP="008B55B7">
            <w:pPr>
              <w:widowControl w:val="0"/>
              <w:spacing w:line="264" w:lineRule="auto"/>
              <w:jc w:val="center"/>
              <w:rPr>
                <w:sz w:val="26"/>
                <w:szCs w:val="26"/>
              </w:rPr>
            </w:pPr>
            <w:r w:rsidRPr="007F1D3F">
              <w:rPr>
                <w:sz w:val="26"/>
                <w:szCs w:val="26"/>
              </w:rPr>
              <w:t>x</w:t>
            </w:r>
          </w:p>
        </w:tc>
      </w:tr>
      <w:tr w:rsidR="007F1D3F" w:rsidRPr="007F1D3F" w14:paraId="1CC8AA68" w14:textId="77777777" w:rsidTr="000736F3">
        <w:tc>
          <w:tcPr>
            <w:tcW w:w="563" w:type="dxa"/>
            <w:vAlign w:val="center"/>
          </w:tcPr>
          <w:p w14:paraId="5315929A" w14:textId="77777777" w:rsidR="00E85D5B" w:rsidRPr="007F1D3F" w:rsidRDefault="00E85D5B" w:rsidP="000736F3">
            <w:pPr>
              <w:widowControl w:val="0"/>
              <w:spacing w:line="264" w:lineRule="auto"/>
              <w:jc w:val="center"/>
              <w:rPr>
                <w:i/>
                <w:sz w:val="26"/>
                <w:szCs w:val="26"/>
              </w:rPr>
            </w:pPr>
            <w:r w:rsidRPr="007F1D3F">
              <w:rPr>
                <w:i/>
                <w:sz w:val="26"/>
                <w:szCs w:val="26"/>
              </w:rPr>
              <w:t>7.4</w:t>
            </w:r>
          </w:p>
        </w:tc>
        <w:tc>
          <w:tcPr>
            <w:tcW w:w="4410" w:type="dxa"/>
            <w:vAlign w:val="center"/>
          </w:tcPr>
          <w:p w14:paraId="7DA5F921" w14:textId="77777777" w:rsidR="00E85D5B" w:rsidRPr="007F1D3F" w:rsidRDefault="00E85D5B" w:rsidP="008B55B7">
            <w:pPr>
              <w:widowControl w:val="0"/>
              <w:spacing w:line="264" w:lineRule="auto"/>
              <w:jc w:val="both"/>
              <w:rPr>
                <w:i/>
                <w:sz w:val="26"/>
                <w:szCs w:val="26"/>
              </w:rPr>
            </w:pPr>
            <w:proofErr w:type="spellStart"/>
            <w:r w:rsidRPr="007F1D3F">
              <w:rPr>
                <w:i/>
                <w:sz w:val="26"/>
                <w:szCs w:val="26"/>
              </w:rPr>
              <w:t>Bản</w:t>
            </w:r>
            <w:proofErr w:type="spellEnd"/>
            <w:r w:rsidRPr="007F1D3F">
              <w:rPr>
                <w:i/>
                <w:sz w:val="26"/>
                <w:szCs w:val="26"/>
              </w:rPr>
              <w:t xml:space="preserve"> </w:t>
            </w:r>
            <w:proofErr w:type="spellStart"/>
            <w:r w:rsidRPr="007F1D3F">
              <w:rPr>
                <w:i/>
                <w:sz w:val="26"/>
                <w:szCs w:val="26"/>
              </w:rPr>
              <w:t>đồ</w:t>
            </w:r>
            <w:proofErr w:type="spellEnd"/>
            <w:r w:rsidRPr="007F1D3F">
              <w:rPr>
                <w:i/>
                <w:sz w:val="26"/>
                <w:szCs w:val="26"/>
              </w:rPr>
              <w:t xml:space="preserve"> </w:t>
            </w:r>
            <w:proofErr w:type="spellStart"/>
            <w:r w:rsidRPr="007F1D3F">
              <w:rPr>
                <w:i/>
                <w:sz w:val="26"/>
                <w:szCs w:val="26"/>
              </w:rPr>
              <w:t>định</w:t>
            </w:r>
            <w:proofErr w:type="spellEnd"/>
            <w:r w:rsidRPr="007F1D3F">
              <w:rPr>
                <w:i/>
                <w:sz w:val="26"/>
                <w:szCs w:val="26"/>
              </w:rPr>
              <w:t xml:space="preserve"> </w:t>
            </w:r>
            <w:proofErr w:type="spellStart"/>
            <w:r w:rsidRPr="007F1D3F">
              <w:rPr>
                <w:i/>
                <w:sz w:val="26"/>
                <w:szCs w:val="26"/>
              </w:rPr>
              <w:t>hướng</w:t>
            </w:r>
            <w:proofErr w:type="spellEnd"/>
            <w:r w:rsidRPr="007F1D3F">
              <w:rPr>
                <w:i/>
                <w:sz w:val="26"/>
                <w:szCs w:val="26"/>
              </w:rPr>
              <w:t xml:space="preserve"> </w:t>
            </w:r>
            <w:proofErr w:type="spellStart"/>
            <w:r w:rsidRPr="007F1D3F">
              <w:rPr>
                <w:i/>
                <w:sz w:val="26"/>
                <w:szCs w:val="26"/>
              </w:rPr>
              <w:t>phát</w:t>
            </w:r>
            <w:proofErr w:type="spellEnd"/>
            <w:r w:rsidRPr="007F1D3F">
              <w:rPr>
                <w:i/>
                <w:sz w:val="26"/>
                <w:szCs w:val="26"/>
              </w:rPr>
              <w:t xml:space="preserve"> </w:t>
            </w:r>
            <w:proofErr w:type="spellStart"/>
            <w:r w:rsidRPr="007F1D3F">
              <w:rPr>
                <w:i/>
                <w:sz w:val="26"/>
                <w:szCs w:val="26"/>
              </w:rPr>
              <w:t>triển</w:t>
            </w:r>
            <w:proofErr w:type="spellEnd"/>
            <w:r w:rsidRPr="007F1D3F">
              <w:rPr>
                <w:i/>
                <w:sz w:val="26"/>
                <w:szCs w:val="26"/>
              </w:rPr>
              <w:t xml:space="preserve"> </w:t>
            </w:r>
            <w:proofErr w:type="spellStart"/>
            <w:r w:rsidRPr="007F1D3F">
              <w:rPr>
                <w:i/>
                <w:sz w:val="26"/>
                <w:szCs w:val="26"/>
              </w:rPr>
              <w:t>hệ</w:t>
            </w:r>
            <w:proofErr w:type="spellEnd"/>
            <w:r w:rsidRPr="007F1D3F">
              <w:rPr>
                <w:i/>
                <w:sz w:val="26"/>
                <w:szCs w:val="26"/>
              </w:rPr>
              <w:t xml:space="preserve"> </w:t>
            </w:r>
            <w:proofErr w:type="spellStart"/>
            <w:r w:rsidRPr="007F1D3F">
              <w:rPr>
                <w:i/>
                <w:sz w:val="26"/>
                <w:szCs w:val="26"/>
              </w:rPr>
              <w:t>thống</w:t>
            </w:r>
            <w:proofErr w:type="spellEnd"/>
            <w:r w:rsidRPr="007F1D3F">
              <w:rPr>
                <w:i/>
                <w:sz w:val="26"/>
                <w:szCs w:val="26"/>
              </w:rPr>
              <w:t xml:space="preserve"> </w:t>
            </w:r>
            <w:proofErr w:type="spellStart"/>
            <w:r w:rsidRPr="007F1D3F">
              <w:rPr>
                <w:i/>
                <w:sz w:val="26"/>
                <w:szCs w:val="26"/>
              </w:rPr>
              <w:t>cấp</w:t>
            </w:r>
            <w:proofErr w:type="spellEnd"/>
            <w:r w:rsidRPr="007F1D3F">
              <w:rPr>
                <w:i/>
                <w:sz w:val="26"/>
                <w:szCs w:val="26"/>
              </w:rPr>
              <w:t xml:space="preserve"> </w:t>
            </w:r>
            <w:proofErr w:type="spellStart"/>
            <w:r w:rsidRPr="007F1D3F">
              <w:rPr>
                <w:i/>
                <w:sz w:val="26"/>
                <w:szCs w:val="26"/>
              </w:rPr>
              <w:t>nước</w:t>
            </w:r>
            <w:proofErr w:type="spellEnd"/>
          </w:p>
        </w:tc>
        <w:tc>
          <w:tcPr>
            <w:tcW w:w="1798" w:type="dxa"/>
            <w:vAlign w:val="center"/>
          </w:tcPr>
          <w:p w14:paraId="6353695D" w14:textId="77777777" w:rsidR="00E85D5B" w:rsidRPr="007F1D3F" w:rsidRDefault="00E85D5B" w:rsidP="008B55B7">
            <w:pPr>
              <w:spacing w:line="264" w:lineRule="auto"/>
              <w:jc w:val="center"/>
              <w:rPr>
                <w:sz w:val="26"/>
                <w:szCs w:val="26"/>
              </w:rPr>
            </w:pPr>
            <w:r w:rsidRPr="007F1D3F">
              <w:rPr>
                <w:sz w:val="26"/>
                <w:szCs w:val="26"/>
              </w:rPr>
              <w:t>1/10.000</w:t>
            </w:r>
          </w:p>
        </w:tc>
        <w:tc>
          <w:tcPr>
            <w:tcW w:w="850" w:type="dxa"/>
            <w:vAlign w:val="center"/>
          </w:tcPr>
          <w:p w14:paraId="11FDF0BA" w14:textId="77777777" w:rsidR="00E85D5B" w:rsidRPr="007F1D3F" w:rsidRDefault="00E85D5B" w:rsidP="008B55B7">
            <w:pPr>
              <w:widowControl w:val="0"/>
              <w:spacing w:line="264" w:lineRule="auto"/>
              <w:jc w:val="center"/>
              <w:rPr>
                <w:sz w:val="26"/>
                <w:szCs w:val="26"/>
              </w:rPr>
            </w:pPr>
            <w:r w:rsidRPr="007F1D3F">
              <w:rPr>
                <w:sz w:val="26"/>
                <w:szCs w:val="26"/>
              </w:rPr>
              <w:t>x</w:t>
            </w:r>
          </w:p>
        </w:tc>
        <w:tc>
          <w:tcPr>
            <w:tcW w:w="982" w:type="dxa"/>
            <w:vAlign w:val="center"/>
          </w:tcPr>
          <w:p w14:paraId="5608BE2D" w14:textId="77777777" w:rsidR="00E85D5B" w:rsidRPr="007F1D3F" w:rsidRDefault="00E85D5B" w:rsidP="008B55B7">
            <w:pPr>
              <w:widowControl w:val="0"/>
              <w:spacing w:line="264" w:lineRule="auto"/>
              <w:jc w:val="center"/>
              <w:rPr>
                <w:sz w:val="26"/>
                <w:szCs w:val="26"/>
              </w:rPr>
            </w:pPr>
            <w:r w:rsidRPr="007F1D3F">
              <w:rPr>
                <w:sz w:val="26"/>
                <w:szCs w:val="26"/>
              </w:rPr>
              <w:t>x</w:t>
            </w:r>
          </w:p>
        </w:tc>
        <w:tc>
          <w:tcPr>
            <w:tcW w:w="842" w:type="dxa"/>
            <w:vAlign w:val="center"/>
          </w:tcPr>
          <w:p w14:paraId="28749D70" w14:textId="77777777" w:rsidR="00E85D5B" w:rsidRPr="007F1D3F" w:rsidRDefault="00E85D5B" w:rsidP="008B55B7">
            <w:pPr>
              <w:widowControl w:val="0"/>
              <w:spacing w:line="264" w:lineRule="auto"/>
              <w:jc w:val="center"/>
              <w:rPr>
                <w:sz w:val="26"/>
                <w:szCs w:val="26"/>
              </w:rPr>
            </w:pPr>
            <w:r w:rsidRPr="007F1D3F">
              <w:rPr>
                <w:sz w:val="26"/>
                <w:szCs w:val="26"/>
              </w:rPr>
              <w:t>x</w:t>
            </w:r>
          </w:p>
        </w:tc>
      </w:tr>
      <w:tr w:rsidR="007F1D3F" w:rsidRPr="007F1D3F" w14:paraId="1FE9C6C9" w14:textId="77777777" w:rsidTr="000736F3">
        <w:tc>
          <w:tcPr>
            <w:tcW w:w="563" w:type="dxa"/>
            <w:vAlign w:val="center"/>
          </w:tcPr>
          <w:p w14:paraId="593E0DA7" w14:textId="77777777" w:rsidR="00E85D5B" w:rsidRPr="007F1D3F" w:rsidRDefault="00E85D5B" w:rsidP="000736F3">
            <w:pPr>
              <w:widowControl w:val="0"/>
              <w:spacing w:line="264" w:lineRule="auto"/>
              <w:jc w:val="center"/>
              <w:rPr>
                <w:i/>
                <w:sz w:val="26"/>
                <w:szCs w:val="26"/>
              </w:rPr>
            </w:pPr>
            <w:r w:rsidRPr="007F1D3F">
              <w:rPr>
                <w:i/>
                <w:sz w:val="26"/>
                <w:szCs w:val="26"/>
              </w:rPr>
              <w:t>7.5</w:t>
            </w:r>
          </w:p>
        </w:tc>
        <w:tc>
          <w:tcPr>
            <w:tcW w:w="4410" w:type="dxa"/>
            <w:vAlign w:val="center"/>
          </w:tcPr>
          <w:p w14:paraId="3C9EB083" w14:textId="77777777" w:rsidR="00E85D5B" w:rsidRPr="007F1D3F" w:rsidRDefault="00E85D5B" w:rsidP="008B55B7">
            <w:pPr>
              <w:widowControl w:val="0"/>
              <w:spacing w:line="264" w:lineRule="auto"/>
              <w:jc w:val="both"/>
              <w:rPr>
                <w:i/>
                <w:sz w:val="26"/>
                <w:szCs w:val="26"/>
              </w:rPr>
            </w:pPr>
            <w:proofErr w:type="spellStart"/>
            <w:r w:rsidRPr="007F1D3F">
              <w:rPr>
                <w:i/>
                <w:sz w:val="26"/>
                <w:szCs w:val="26"/>
              </w:rPr>
              <w:t>Bản</w:t>
            </w:r>
            <w:proofErr w:type="spellEnd"/>
            <w:r w:rsidRPr="007F1D3F">
              <w:rPr>
                <w:i/>
                <w:sz w:val="26"/>
                <w:szCs w:val="26"/>
              </w:rPr>
              <w:t xml:space="preserve"> </w:t>
            </w:r>
            <w:proofErr w:type="spellStart"/>
            <w:r w:rsidRPr="007F1D3F">
              <w:rPr>
                <w:i/>
                <w:sz w:val="26"/>
                <w:szCs w:val="26"/>
              </w:rPr>
              <w:t>đồ</w:t>
            </w:r>
            <w:proofErr w:type="spellEnd"/>
            <w:r w:rsidRPr="007F1D3F">
              <w:rPr>
                <w:i/>
                <w:sz w:val="26"/>
                <w:szCs w:val="26"/>
              </w:rPr>
              <w:t xml:space="preserve"> </w:t>
            </w:r>
            <w:proofErr w:type="spellStart"/>
            <w:r w:rsidRPr="007F1D3F">
              <w:rPr>
                <w:i/>
                <w:sz w:val="26"/>
                <w:szCs w:val="26"/>
              </w:rPr>
              <w:t>định</w:t>
            </w:r>
            <w:proofErr w:type="spellEnd"/>
            <w:r w:rsidRPr="007F1D3F">
              <w:rPr>
                <w:i/>
                <w:sz w:val="26"/>
                <w:szCs w:val="26"/>
              </w:rPr>
              <w:t xml:space="preserve"> </w:t>
            </w:r>
            <w:proofErr w:type="spellStart"/>
            <w:r w:rsidRPr="007F1D3F">
              <w:rPr>
                <w:i/>
                <w:sz w:val="26"/>
                <w:szCs w:val="26"/>
              </w:rPr>
              <w:t>hướng</w:t>
            </w:r>
            <w:proofErr w:type="spellEnd"/>
            <w:r w:rsidRPr="007F1D3F">
              <w:rPr>
                <w:i/>
                <w:sz w:val="26"/>
                <w:szCs w:val="26"/>
              </w:rPr>
              <w:t xml:space="preserve"> </w:t>
            </w:r>
            <w:proofErr w:type="spellStart"/>
            <w:r w:rsidRPr="007F1D3F">
              <w:rPr>
                <w:i/>
                <w:sz w:val="26"/>
                <w:szCs w:val="26"/>
              </w:rPr>
              <w:t>phát</w:t>
            </w:r>
            <w:proofErr w:type="spellEnd"/>
            <w:r w:rsidRPr="007F1D3F">
              <w:rPr>
                <w:i/>
                <w:sz w:val="26"/>
                <w:szCs w:val="26"/>
              </w:rPr>
              <w:t xml:space="preserve"> </w:t>
            </w:r>
            <w:proofErr w:type="spellStart"/>
            <w:r w:rsidRPr="007F1D3F">
              <w:rPr>
                <w:i/>
                <w:sz w:val="26"/>
                <w:szCs w:val="26"/>
              </w:rPr>
              <w:t>triển</w:t>
            </w:r>
            <w:proofErr w:type="spellEnd"/>
            <w:r w:rsidRPr="007F1D3F">
              <w:rPr>
                <w:i/>
                <w:sz w:val="26"/>
                <w:szCs w:val="26"/>
              </w:rPr>
              <w:t xml:space="preserve"> </w:t>
            </w:r>
            <w:proofErr w:type="spellStart"/>
            <w:r w:rsidRPr="007F1D3F">
              <w:rPr>
                <w:i/>
                <w:sz w:val="26"/>
                <w:szCs w:val="26"/>
              </w:rPr>
              <w:t>hệ</w:t>
            </w:r>
            <w:proofErr w:type="spellEnd"/>
            <w:r w:rsidRPr="007F1D3F">
              <w:rPr>
                <w:i/>
                <w:sz w:val="26"/>
                <w:szCs w:val="26"/>
              </w:rPr>
              <w:t xml:space="preserve"> </w:t>
            </w:r>
            <w:proofErr w:type="spellStart"/>
            <w:r w:rsidRPr="007F1D3F">
              <w:rPr>
                <w:i/>
                <w:sz w:val="26"/>
                <w:szCs w:val="26"/>
              </w:rPr>
              <w:t>thống</w:t>
            </w:r>
            <w:proofErr w:type="spellEnd"/>
            <w:r w:rsidRPr="007F1D3F">
              <w:rPr>
                <w:i/>
                <w:sz w:val="26"/>
                <w:szCs w:val="26"/>
              </w:rPr>
              <w:t xml:space="preserve"> </w:t>
            </w:r>
            <w:proofErr w:type="spellStart"/>
            <w:r w:rsidRPr="007F1D3F">
              <w:rPr>
                <w:i/>
                <w:sz w:val="26"/>
                <w:szCs w:val="26"/>
              </w:rPr>
              <w:t>thoát</w:t>
            </w:r>
            <w:proofErr w:type="spellEnd"/>
            <w:r w:rsidRPr="007F1D3F">
              <w:rPr>
                <w:i/>
                <w:sz w:val="26"/>
                <w:szCs w:val="26"/>
              </w:rPr>
              <w:t xml:space="preserve"> </w:t>
            </w:r>
            <w:proofErr w:type="spellStart"/>
            <w:r w:rsidRPr="007F1D3F">
              <w:rPr>
                <w:i/>
                <w:sz w:val="26"/>
                <w:szCs w:val="26"/>
              </w:rPr>
              <w:t>nước</w:t>
            </w:r>
            <w:proofErr w:type="spellEnd"/>
            <w:r w:rsidRPr="007F1D3F">
              <w:rPr>
                <w:i/>
                <w:sz w:val="26"/>
                <w:szCs w:val="26"/>
              </w:rPr>
              <w:t xml:space="preserve"> </w:t>
            </w:r>
            <w:proofErr w:type="spellStart"/>
            <w:r w:rsidRPr="007F1D3F">
              <w:rPr>
                <w:i/>
                <w:sz w:val="26"/>
                <w:szCs w:val="26"/>
              </w:rPr>
              <w:t>bẩn</w:t>
            </w:r>
            <w:proofErr w:type="spellEnd"/>
            <w:r w:rsidRPr="007F1D3F">
              <w:rPr>
                <w:i/>
                <w:sz w:val="26"/>
                <w:szCs w:val="26"/>
              </w:rPr>
              <w:t xml:space="preserve">, </w:t>
            </w:r>
            <w:proofErr w:type="spellStart"/>
            <w:r w:rsidRPr="007F1D3F">
              <w:rPr>
                <w:i/>
                <w:sz w:val="26"/>
                <w:szCs w:val="26"/>
              </w:rPr>
              <w:t>thu</w:t>
            </w:r>
            <w:proofErr w:type="spellEnd"/>
            <w:r w:rsidRPr="007F1D3F">
              <w:rPr>
                <w:i/>
                <w:sz w:val="26"/>
                <w:szCs w:val="26"/>
              </w:rPr>
              <w:t xml:space="preserve"> </w:t>
            </w:r>
            <w:proofErr w:type="spellStart"/>
            <w:r w:rsidRPr="007F1D3F">
              <w:rPr>
                <w:i/>
                <w:sz w:val="26"/>
                <w:szCs w:val="26"/>
              </w:rPr>
              <w:t>gom</w:t>
            </w:r>
            <w:proofErr w:type="spellEnd"/>
            <w:r w:rsidRPr="007F1D3F">
              <w:rPr>
                <w:i/>
                <w:sz w:val="26"/>
                <w:szCs w:val="26"/>
              </w:rPr>
              <w:t xml:space="preserve"> CTR </w:t>
            </w:r>
            <w:proofErr w:type="spellStart"/>
            <w:r w:rsidRPr="007F1D3F">
              <w:rPr>
                <w:i/>
                <w:sz w:val="26"/>
                <w:szCs w:val="26"/>
              </w:rPr>
              <w:t>và</w:t>
            </w:r>
            <w:proofErr w:type="spellEnd"/>
            <w:r w:rsidRPr="007F1D3F">
              <w:rPr>
                <w:i/>
                <w:sz w:val="26"/>
                <w:szCs w:val="26"/>
              </w:rPr>
              <w:t xml:space="preserve"> </w:t>
            </w:r>
            <w:proofErr w:type="spellStart"/>
            <w:r w:rsidRPr="007F1D3F">
              <w:rPr>
                <w:i/>
                <w:sz w:val="26"/>
                <w:szCs w:val="26"/>
              </w:rPr>
              <w:t>nghĩa</w:t>
            </w:r>
            <w:proofErr w:type="spellEnd"/>
            <w:r w:rsidRPr="007F1D3F">
              <w:rPr>
                <w:i/>
                <w:sz w:val="26"/>
                <w:szCs w:val="26"/>
              </w:rPr>
              <w:t xml:space="preserve"> </w:t>
            </w:r>
            <w:proofErr w:type="spellStart"/>
            <w:r w:rsidRPr="007F1D3F">
              <w:rPr>
                <w:i/>
                <w:sz w:val="26"/>
                <w:szCs w:val="26"/>
              </w:rPr>
              <w:t>trang</w:t>
            </w:r>
            <w:proofErr w:type="spellEnd"/>
          </w:p>
        </w:tc>
        <w:tc>
          <w:tcPr>
            <w:tcW w:w="1798" w:type="dxa"/>
            <w:vAlign w:val="center"/>
          </w:tcPr>
          <w:p w14:paraId="2EE65A32" w14:textId="77777777" w:rsidR="00E85D5B" w:rsidRPr="007F1D3F" w:rsidRDefault="00E85D5B" w:rsidP="008B55B7">
            <w:pPr>
              <w:spacing w:line="264" w:lineRule="auto"/>
              <w:jc w:val="center"/>
              <w:rPr>
                <w:sz w:val="26"/>
                <w:szCs w:val="26"/>
              </w:rPr>
            </w:pPr>
            <w:r w:rsidRPr="007F1D3F">
              <w:rPr>
                <w:sz w:val="26"/>
                <w:szCs w:val="26"/>
              </w:rPr>
              <w:t>1/10.000</w:t>
            </w:r>
          </w:p>
        </w:tc>
        <w:tc>
          <w:tcPr>
            <w:tcW w:w="850" w:type="dxa"/>
            <w:vAlign w:val="center"/>
          </w:tcPr>
          <w:p w14:paraId="561F0A60" w14:textId="77777777" w:rsidR="00E85D5B" w:rsidRPr="007F1D3F" w:rsidRDefault="00E85D5B" w:rsidP="008B55B7">
            <w:pPr>
              <w:widowControl w:val="0"/>
              <w:spacing w:line="264" w:lineRule="auto"/>
              <w:jc w:val="center"/>
              <w:rPr>
                <w:sz w:val="26"/>
                <w:szCs w:val="26"/>
              </w:rPr>
            </w:pPr>
            <w:r w:rsidRPr="007F1D3F">
              <w:rPr>
                <w:sz w:val="26"/>
                <w:szCs w:val="26"/>
              </w:rPr>
              <w:t>x</w:t>
            </w:r>
          </w:p>
        </w:tc>
        <w:tc>
          <w:tcPr>
            <w:tcW w:w="982" w:type="dxa"/>
            <w:vAlign w:val="center"/>
          </w:tcPr>
          <w:p w14:paraId="7FDDF963" w14:textId="77777777" w:rsidR="00E85D5B" w:rsidRPr="007F1D3F" w:rsidRDefault="00E85D5B" w:rsidP="008B55B7">
            <w:pPr>
              <w:widowControl w:val="0"/>
              <w:spacing w:line="264" w:lineRule="auto"/>
              <w:jc w:val="center"/>
              <w:rPr>
                <w:sz w:val="26"/>
                <w:szCs w:val="26"/>
              </w:rPr>
            </w:pPr>
            <w:r w:rsidRPr="007F1D3F">
              <w:rPr>
                <w:sz w:val="26"/>
                <w:szCs w:val="26"/>
              </w:rPr>
              <w:t>x</w:t>
            </w:r>
          </w:p>
        </w:tc>
        <w:tc>
          <w:tcPr>
            <w:tcW w:w="842" w:type="dxa"/>
            <w:vAlign w:val="center"/>
          </w:tcPr>
          <w:p w14:paraId="01B5361E" w14:textId="77777777" w:rsidR="00E85D5B" w:rsidRPr="007F1D3F" w:rsidRDefault="00E85D5B" w:rsidP="008B55B7">
            <w:pPr>
              <w:widowControl w:val="0"/>
              <w:spacing w:line="264" w:lineRule="auto"/>
              <w:jc w:val="center"/>
              <w:rPr>
                <w:sz w:val="26"/>
                <w:szCs w:val="26"/>
              </w:rPr>
            </w:pPr>
            <w:r w:rsidRPr="007F1D3F">
              <w:rPr>
                <w:sz w:val="26"/>
                <w:szCs w:val="26"/>
              </w:rPr>
              <w:t>x</w:t>
            </w:r>
          </w:p>
        </w:tc>
      </w:tr>
      <w:tr w:rsidR="007F1D3F" w:rsidRPr="007F1D3F" w14:paraId="7A3A8B45" w14:textId="77777777" w:rsidTr="000736F3">
        <w:tc>
          <w:tcPr>
            <w:tcW w:w="563" w:type="dxa"/>
            <w:vAlign w:val="center"/>
          </w:tcPr>
          <w:p w14:paraId="667BD51A" w14:textId="77777777" w:rsidR="00E85D5B" w:rsidRPr="007F1D3F" w:rsidRDefault="00E85D5B" w:rsidP="000736F3">
            <w:pPr>
              <w:widowControl w:val="0"/>
              <w:spacing w:line="264" w:lineRule="auto"/>
              <w:jc w:val="center"/>
              <w:rPr>
                <w:i/>
                <w:sz w:val="26"/>
                <w:szCs w:val="26"/>
              </w:rPr>
            </w:pPr>
            <w:r w:rsidRPr="007F1D3F">
              <w:rPr>
                <w:i/>
                <w:sz w:val="26"/>
                <w:szCs w:val="26"/>
              </w:rPr>
              <w:t>7.6</w:t>
            </w:r>
          </w:p>
        </w:tc>
        <w:tc>
          <w:tcPr>
            <w:tcW w:w="4410" w:type="dxa"/>
            <w:vAlign w:val="center"/>
          </w:tcPr>
          <w:p w14:paraId="37AB2D3F" w14:textId="77777777" w:rsidR="00E85D5B" w:rsidRPr="007F1D3F" w:rsidRDefault="00E85D5B" w:rsidP="008B55B7">
            <w:pPr>
              <w:widowControl w:val="0"/>
              <w:spacing w:line="264" w:lineRule="auto"/>
              <w:jc w:val="both"/>
              <w:rPr>
                <w:i/>
                <w:sz w:val="26"/>
                <w:szCs w:val="26"/>
              </w:rPr>
            </w:pPr>
            <w:proofErr w:type="spellStart"/>
            <w:r w:rsidRPr="007F1D3F">
              <w:rPr>
                <w:i/>
                <w:sz w:val="26"/>
                <w:szCs w:val="26"/>
              </w:rPr>
              <w:t>Bản</w:t>
            </w:r>
            <w:proofErr w:type="spellEnd"/>
            <w:r w:rsidRPr="007F1D3F">
              <w:rPr>
                <w:i/>
                <w:sz w:val="26"/>
                <w:szCs w:val="26"/>
              </w:rPr>
              <w:t xml:space="preserve"> </w:t>
            </w:r>
            <w:proofErr w:type="spellStart"/>
            <w:r w:rsidRPr="007F1D3F">
              <w:rPr>
                <w:i/>
                <w:sz w:val="26"/>
                <w:szCs w:val="26"/>
              </w:rPr>
              <w:t>đồ</w:t>
            </w:r>
            <w:proofErr w:type="spellEnd"/>
            <w:r w:rsidRPr="007F1D3F">
              <w:rPr>
                <w:i/>
                <w:sz w:val="26"/>
                <w:szCs w:val="26"/>
              </w:rPr>
              <w:t xml:space="preserve"> </w:t>
            </w:r>
            <w:proofErr w:type="spellStart"/>
            <w:r w:rsidRPr="007F1D3F">
              <w:rPr>
                <w:i/>
                <w:sz w:val="26"/>
                <w:szCs w:val="26"/>
              </w:rPr>
              <w:t>định</w:t>
            </w:r>
            <w:proofErr w:type="spellEnd"/>
            <w:r w:rsidRPr="007F1D3F">
              <w:rPr>
                <w:i/>
                <w:sz w:val="26"/>
                <w:szCs w:val="26"/>
              </w:rPr>
              <w:t xml:space="preserve"> </w:t>
            </w:r>
            <w:proofErr w:type="spellStart"/>
            <w:r w:rsidRPr="007F1D3F">
              <w:rPr>
                <w:i/>
                <w:sz w:val="26"/>
                <w:szCs w:val="26"/>
              </w:rPr>
              <w:t>hướng</w:t>
            </w:r>
            <w:proofErr w:type="spellEnd"/>
            <w:r w:rsidRPr="007F1D3F">
              <w:rPr>
                <w:i/>
                <w:sz w:val="26"/>
                <w:szCs w:val="26"/>
              </w:rPr>
              <w:t xml:space="preserve"> </w:t>
            </w:r>
            <w:proofErr w:type="spellStart"/>
            <w:r w:rsidRPr="007F1D3F">
              <w:rPr>
                <w:i/>
                <w:sz w:val="26"/>
                <w:szCs w:val="26"/>
              </w:rPr>
              <w:t>phát</w:t>
            </w:r>
            <w:proofErr w:type="spellEnd"/>
            <w:r w:rsidRPr="007F1D3F">
              <w:rPr>
                <w:i/>
                <w:sz w:val="26"/>
                <w:szCs w:val="26"/>
              </w:rPr>
              <w:t xml:space="preserve"> </w:t>
            </w:r>
            <w:proofErr w:type="spellStart"/>
            <w:r w:rsidRPr="007F1D3F">
              <w:rPr>
                <w:i/>
                <w:sz w:val="26"/>
                <w:szCs w:val="26"/>
              </w:rPr>
              <w:t>triển</w:t>
            </w:r>
            <w:proofErr w:type="spellEnd"/>
            <w:r w:rsidRPr="007F1D3F">
              <w:rPr>
                <w:i/>
                <w:sz w:val="26"/>
                <w:szCs w:val="26"/>
              </w:rPr>
              <w:t xml:space="preserve"> </w:t>
            </w:r>
            <w:proofErr w:type="spellStart"/>
            <w:r w:rsidRPr="007F1D3F">
              <w:rPr>
                <w:i/>
                <w:sz w:val="26"/>
                <w:szCs w:val="26"/>
              </w:rPr>
              <w:t>hệ</w:t>
            </w:r>
            <w:proofErr w:type="spellEnd"/>
            <w:r w:rsidRPr="007F1D3F">
              <w:rPr>
                <w:i/>
                <w:sz w:val="26"/>
                <w:szCs w:val="26"/>
              </w:rPr>
              <w:t xml:space="preserve"> </w:t>
            </w:r>
            <w:proofErr w:type="spellStart"/>
            <w:r w:rsidRPr="007F1D3F">
              <w:rPr>
                <w:i/>
                <w:sz w:val="26"/>
                <w:szCs w:val="26"/>
              </w:rPr>
              <w:t>thống</w:t>
            </w:r>
            <w:proofErr w:type="spellEnd"/>
            <w:r w:rsidRPr="007F1D3F">
              <w:rPr>
                <w:i/>
                <w:sz w:val="26"/>
                <w:szCs w:val="26"/>
              </w:rPr>
              <w:t xml:space="preserve"> </w:t>
            </w:r>
            <w:proofErr w:type="spellStart"/>
            <w:r w:rsidRPr="007F1D3F">
              <w:rPr>
                <w:i/>
                <w:sz w:val="26"/>
                <w:szCs w:val="26"/>
              </w:rPr>
              <w:t>hạ</w:t>
            </w:r>
            <w:proofErr w:type="spellEnd"/>
            <w:r w:rsidRPr="007F1D3F">
              <w:rPr>
                <w:i/>
                <w:sz w:val="26"/>
                <w:szCs w:val="26"/>
              </w:rPr>
              <w:t xml:space="preserve"> </w:t>
            </w:r>
            <w:proofErr w:type="spellStart"/>
            <w:r w:rsidRPr="007F1D3F">
              <w:rPr>
                <w:i/>
                <w:sz w:val="26"/>
                <w:szCs w:val="26"/>
              </w:rPr>
              <w:t>tầng</w:t>
            </w:r>
            <w:proofErr w:type="spellEnd"/>
            <w:r w:rsidRPr="007F1D3F">
              <w:rPr>
                <w:i/>
                <w:sz w:val="26"/>
                <w:szCs w:val="26"/>
              </w:rPr>
              <w:t xml:space="preserve"> </w:t>
            </w:r>
            <w:proofErr w:type="spellStart"/>
            <w:r w:rsidRPr="007F1D3F">
              <w:rPr>
                <w:i/>
                <w:sz w:val="26"/>
                <w:szCs w:val="26"/>
              </w:rPr>
              <w:t>viễn</w:t>
            </w:r>
            <w:proofErr w:type="spellEnd"/>
            <w:r w:rsidRPr="007F1D3F">
              <w:rPr>
                <w:i/>
                <w:sz w:val="26"/>
                <w:szCs w:val="26"/>
              </w:rPr>
              <w:t xml:space="preserve"> </w:t>
            </w:r>
            <w:proofErr w:type="spellStart"/>
            <w:r w:rsidRPr="007F1D3F">
              <w:rPr>
                <w:i/>
                <w:sz w:val="26"/>
                <w:szCs w:val="26"/>
              </w:rPr>
              <w:t>thông</w:t>
            </w:r>
            <w:proofErr w:type="spellEnd"/>
            <w:r w:rsidRPr="007F1D3F">
              <w:rPr>
                <w:i/>
                <w:sz w:val="26"/>
                <w:szCs w:val="26"/>
              </w:rPr>
              <w:t xml:space="preserve"> </w:t>
            </w:r>
            <w:proofErr w:type="spellStart"/>
            <w:r w:rsidRPr="007F1D3F">
              <w:rPr>
                <w:i/>
                <w:sz w:val="26"/>
                <w:szCs w:val="26"/>
              </w:rPr>
              <w:t>thụ</w:t>
            </w:r>
            <w:proofErr w:type="spellEnd"/>
            <w:r w:rsidRPr="007F1D3F">
              <w:rPr>
                <w:i/>
                <w:sz w:val="26"/>
                <w:szCs w:val="26"/>
              </w:rPr>
              <w:t xml:space="preserve"> </w:t>
            </w:r>
            <w:proofErr w:type="spellStart"/>
            <w:r w:rsidRPr="007F1D3F">
              <w:rPr>
                <w:i/>
                <w:sz w:val="26"/>
                <w:szCs w:val="26"/>
              </w:rPr>
              <w:t>động</w:t>
            </w:r>
            <w:proofErr w:type="spellEnd"/>
          </w:p>
        </w:tc>
        <w:tc>
          <w:tcPr>
            <w:tcW w:w="1798" w:type="dxa"/>
            <w:vAlign w:val="center"/>
          </w:tcPr>
          <w:p w14:paraId="3CF3ABD2" w14:textId="77777777" w:rsidR="00E85D5B" w:rsidRPr="007F1D3F" w:rsidRDefault="00E85D5B" w:rsidP="008B55B7">
            <w:pPr>
              <w:spacing w:line="264" w:lineRule="auto"/>
              <w:ind w:right="-89"/>
              <w:jc w:val="center"/>
              <w:rPr>
                <w:sz w:val="26"/>
                <w:szCs w:val="26"/>
              </w:rPr>
            </w:pPr>
            <w:r w:rsidRPr="007F1D3F">
              <w:rPr>
                <w:sz w:val="26"/>
                <w:szCs w:val="26"/>
              </w:rPr>
              <w:t>1/10.000</w:t>
            </w:r>
          </w:p>
        </w:tc>
        <w:tc>
          <w:tcPr>
            <w:tcW w:w="850" w:type="dxa"/>
            <w:vAlign w:val="center"/>
          </w:tcPr>
          <w:p w14:paraId="6B135A46" w14:textId="77777777" w:rsidR="00E85D5B" w:rsidRPr="007F1D3F" w:rsidRDefault="00E85D5B" w:rsidP="008B55B7">
            <w:pPr>
              <w:widowControl w:val="0"/>
              <w:spacing w:line="264" w:lineRule="auto"/>
              <w:jc w:val="center"/>
              <w:rPr>
                <w:sz w:val="26"/>
                <w:szCs w:val="26"/>
              </w:rPr>
            </w:pPr>
            <w:r w:rsidRPr="007F1D3F">
              <w:rPr>
                <w:sz w:val="26"/>
                <w:szCs w:val="26"/>
              </w:rPr>
              <w:t>x</w:t>
            </w:r>
          </w:p>
        </w:tc>
        <w:tc>
          <w:tcPr>
            <w:tcW w:w="982" w:type="dxa"/>
            <w:vAlign w:val="center"/>
          </w:tcPr>
          <w:p w14:paraId="607B181A" w14:textId="77777777" w:rsidR="00E85D5B" w:rsidRPr="007F1D3F" w:rsidRDefault="00E85D5B" w:rsidP="008B55B7">
            <w:pPr>
              <w:widowControl w:val="0"/>
              <w:spacing w:line="264" w:lineRule="auto"/>
              <w:jc w:val="center"/>
              <w:rPr>
                <w:sz w:val="26"/>
                <w:szCs w:val="26"/>
              </w:rPr>
            </w:pPr>
            <w:r w:rsidRPr="007F1D3F">
              <w:rPr>
                <w:sz w:val="26"/>
                <w:szCs w:val="26"/>
              </w:rPr>
              <w:t>x</w:t>
            </w:r>
          </w:p>
        </w:tc>
        <w:tc>
          <w:tcPr>
            <w:tcW w:w="842" w:type="dxa"/>
            <w:vAlign w:val="center"/>
          </w:tcPr>
          <w:p w14:paraId="6D589434" w14:textId="77777777" w:rsidR="00E85D5B" w:rsidRPr="007F1D3F" w:rsidRDefault="00E85D5B" w:rsidP="008B55B7">
            <w:pPr>
              <w:widowControl w:val="0"/>
              <w:spacing w:line="264" w:lineRule="auto"/>
              <w:jc w:val="center"/>
              <w:rPr>
                <w:sz w:val="26"/>
                <w:szCs w:val="26"/>
              </w:rPr>
            </w:pPr>
            <w:r w:rsidRPr="007F1D3F">
              <w:rPr>
                <w:sz w:val="26"/>
                <w:szCs w:val="26"/>
              </w:rPr>
              <w:t>x</w:t>
            </w:r>
          </w:p>
        </w:tc>
      </w:tr>
      <w:tr w:rsidR="007F1D3F" w:rsidRPr="007F1D3F" w14:paraId="2B2D2247" w14:textId="77777777" w:rsidTr="000736F3">
        <w:tc>
          <w:tcPr>
            <w:tcW w:w="563" w:type="dxa"/>
            <w:vAlign w:val="center"/>
          </w:tcPr>
          <w:p w14:paraId="32FDC3FD" w14:textId="77777777" w:rsidR="00E85D5B" w:rsidRPr="007F1D3F" w:rsidRDefault="00E85D5B" w:rsidP="000736F3">
            <w:pPr>
              <w:widowControl w:val="0"/>
              <w:spacing w:line="264" w:lineRule="auto"/>
              <w:jc w:val="center"/>
              <w:rPr>
                <w:sz w:val="26"/>
                <w:szCs w:val="26"/>
              </w:rPr>
            </w:pPr>
            <w:r w:rsidRPr="007F1D3F">
              <w:rPr>
                <w:sz w:val="26"/>
                <w:szCs w:val="26"/>
              </w:rPr>
              <w:t>7</w:t>
            </w:r>
          </w:p>
        </w:tc>
        <w:tc>
          <w:tcPr>
            <w:tcW w:w="4410" w:type="dxa"/>
            <w:vAlign w:val="center"/>
          </w:tcPr>
          <w:p w14:paraId="4C54865E" w14:textId="77777777" w:rsidR="00E85D5B" w:rsidRPr="007F1D3F" w:rsidRDefault="00E85D5B" w:rsidP="008B55B7">
            <w:pPr>
              <w:widowControl w:val="0"/>
              <w:spacing w:line="264" w:lineRule="auto"/>
              <w:jc w:val="both"/>
              <w:rPr>
                <w:sz w:val="26"/>
                <w:szCs w:val="26"/>
              </w:rPr>
            </w:pPr>
            <w:r w:rsidRPr="007F1D3F">
              <w:rPr>
                <w:sz w:val="26"/>
                <w:szCs w:val="26"/>
              </w:rPr>
              <w:t xml:space="preserve">Các </w:t>
            </w:r>
            <w:proofErr w:type="spellStart"/>
            <w:r w:rsidRPr="007F1D3F">
              <w:rPr>
                <w:sz w:val="26"/>
                <w:szCs w:val="26"/>
              </w:rPr>
              <w:t>bản</w:t>
            </w:r>
            <w:proofErr w:type="spellEnd"/>
            <w:r w:rsidRPr="007F1D3F">
              <w:rPr>
                <w:sz w:val="26"/>
                <w:szCs w:val="26"/>
              </w:rPr>
              <w:t xml:space="preserve"> </w:t>
            </w:r>
            <w:proofErr w:type="spellStart"/>
            <w:r w:rsidRPr="007F1D3F">
              <w:rPr>
                <w:sz w:val="26"/>
                <w:szCs w:val="26"/>
              </w:rPr>
              <w:t>vẽ</w:t>
            </w:r>
            <w:proofErr w:type="spellEnd"/>
            <w:r w:rsidRPr="007F1D3F">
              <w:rPr>
                <w:sz w:val="26"/>
                <w:szCs w:val="26"/>
              </w:rPr>
              <w:t xml:space="preserve"> </w:t>
            </w:r>
            <w:proofErr w:type="spellStart"/>
            <w:r w:rsidRPr="007F1D3F">
              <w:rPr>
                <w:sz w:val="26"/>
                <w:szCs w:val="26"/>
              </w:rPr>
              <w:t>thiết</w:t>
            </w:r>
            <w:proofErr w:type="spellEnd"/>
            <w:r w:rsidRPr="007F1D3F">
              <w:rPr>
                <w:sz w:val="26"/>
                <w:szCs w:val="26"/>
              </w:rPr>
              <w:t xml:space="preserve"> </w:t>
            </w:r>
            <w:proofErr w:type="spellStart"/>
            <w:r w:rsidRPr="007F1D3F">
              <w:rPr>
                <w:sz w:val="26"/>
                <w:szCs w:val="26"/>
              </w:rPr>
              <w:t>kế</w:t>
            </w:r>
            <w:proofErr w:type="spellEnd"/>
            <w:r w:rsidRPr="007F1D3F">
              <w:rPr>
                <w:sz w:val="26"/>
                <w:szCs w:val="26"/>
              </w:rPr>
              <w:t xml:space="preserve"> </w:t>
            </w:r>
            <w:proofErr w:type="spellStart"/>
            <w:r w:rsidRPr="007F1D3F">
              <w:rPr>
                <w:sz w:val="26"/>
                <w:szCs w:val="26"/>
              </w:rPr>
              <w:t>đô</w:t>
            </w:r>
            <w:proofErr w:type="spellEnd"/>
            <w:r w:rsidRPr="007F1D3F">
              <w:rPr>
                <w:sz w:val="26"/>
                <w:szCs w:val="26"/>
              </w:rPr>
              <w:t xml:space="preserve"> </w:t>
            </w:r>
            <w:proofErr w:type="spellStart"/>
            <w:r w:rsidRPr="007F1D3F">
              <w:rPr>
                <w:sz w:val="26"/>
                <w:szCs w:val="26"/>
              </w:rPr>
              <w:t>thị</w:t>
            </w:r>
            <w:proofErr w:type="spellEnd"/>
          </w:p>
        </w:tc>
        <w:tc>
          <w:tcPr>
            <w:tcW w:w="1798" w:type="dxa"/>
            <w:vAlign w:val="center"/>
          </w:tcPr>
          <w:p w14:paraId="61B3AC99" w14:textId="77777777" w:rsidR="00E85D5B" w:rsidRPr="007F1D3F" w:rsidRDefault="00E85D5B" w:rsidP="008B55B7">
            <w:pPr>
              <w:widowControl w:val="0"/>
              <w:spacing w:line="264" w:lineRule="auto"/>
              <w:ind w:left="-8"/>
              <w:jc w:val="center"/>
              <w:rPr>
                <w:sz w:val="26"/>
                <w:szCs w:val="26"/>
              </w:rPr>
            </w:pPr>
            <w:proofErr w:type="spellStart"/>
            <w:r w:rsidRPr="007F1D3F">
              <w:rPr>
                <w:sz w:val="26"/>
                <w:szCs w:val="26"/>
              </w:rPr>
              <w:t>Tỷ</w:t>
            </w:r>
            <w:proofErr w:type="spellEnd"/>
            <w:r w:rsidRPr="007F1D3F">
              <w:rPr>
                <w:sz w:val="26"/>
                <w:szCs w:val="26"/>
              </w:rPr>
              <w:t xml:space="preserve"> </w:t>
            </w:r>
            <w:proofErr w:type="spellStart"/>
            <w:r w:rsidRPr="007F1D3F">
              <w:rPr>
                <w:sz w:val="26"/>
                <w:szCs w:val="26"/>
              </w:rPr>
              <w:t>lệ</w:t>
            </w:r>
            <w:proofErr w:type="spellEnd"/>
            <w:r w:rsidRPr="007F1D3F">
              <w:rPr>
                <w:sz w:val="26"/>
                <w:szCs w:val="26"/>
              </w:rPr>
              <w:t xml:space="preserve"> </w:t>
            </w:r>
            <w:proofErr w:type="spellStart"/>
            <w:r w:rsidRPr="007F1D3F">
              <w:rPr>
                <w:sz w:val="26"/>
                <w:szCs w:val="26"/>
              </w:rPr>
              <w:t>thích</w:t>
            </w:r>
            <w:proofErr w:type="spellEnd"/>
            <w:r w:rsidRPr="007F1D3F">
              <w:rPr>
                <w:sz w:val="26"/>
                <w:szCs w:val="26"/>
              </w:rPr>
              <w:t xml:space="preserve"> </w:t>
            </w:r>
            <w:proofErr w:type="spellStart"/>
            <w:r w:rsidRPr="007F1D3F">
              <w:rPr>
                <w:sz w:val="26"/>
                <w:szCs w:val="26"/>
              </w:rPr>
              <w:t>hợp</w:t>
            </w:r>
            <w:proofErr w:type="spellEnd"/>
          </w:p>
        </w:tc>
        <w:tc>
          <w:tcPr>
            <w:tcW w:w="850" w:type="dxa"/>
            <w:vAlign w:val="center"/>
          </w:tcPr>
          <w:p w14:paraId="44F14B5D" w14:textId="77777777" w:rsidR="00E85D5B" w:rsidRPr="007F1D3F" w:rsidRDefault="00E85D5B" w:rsidP="008B55B7">
            <w:pPr>
              <w:widowControl w:val="0"/>
              <w:spacing w:line="264" w:lineRule="auto"/>
              <w:jc w:val="center"/>
              <w:rPr>
                <w:sz w:val="26"/>
                <w:szCs w:val="26"/>
              </w:rPr>
            </w:pPr>
            <w:r w:rsidRPr="007F1D3F">
              <w:rPr>
                <w:sz w:val="26"/>
                <w:szCs w:val="26"/>
              </w:rPr>
              <w:t>x</w:t>
            </w:r>
          </w:p>
        </w:tc>
        <w:tc>
          <w:tcPr>
            <w:tcW w:w="982" w:type="dxa"/>
            <w:vAlign w:val="center"/>
          </w:tcPr>
          <w:p w14:paraId="77E50A32" w14:textId="77777777" w:rsidR="00E85D5B" w:rsidRPr="007F1D3F" w:rsidRDefault="00E85D5B" w:rsidP="008B55B7">
            <w:pPr>
              <w:widowControl w:val="0"/>
              <w:spacing w:line="264" w:lineRule="auto"/>
              <w:jc w:val="center"/>
              <w:rPr>
                <w:sz w:val="26"/>
                <w:szCs w:val="26"/>
              </w:rPr>
            </w:pPr>
            <w:r w:rsidRPr="007F1D3F">
              <w:rPr>
                <w:sz w:val="26"/>
                <w:szCs w:val="26"/>
              </w:rPr>
              <w:t>x</w:t>
            </w:r>
          </w:p>
        </w:tc>
        <w:tc>
          <w:tcPr>
            <w:tcW w:w="842" w:type="dxa"/>
            <w:vAlign w:val="center"/>
          </w:tcPr>
          <w:p w14:paraId="28C51115" w14:textId="77777777" w:rsidR="00E85D5B" w:rsidRPr="007F1D3F" w:rsidRDefault="00E85D5B" w:rsidP="008B55B7">
            <w:pPr>
              <w:widowControl w:val="0"/>
              <w:spacing w:line="264" w:lineRule="auto"/>
              <w:jc w:val="center"/>
              <w:rPr>
                <w:sz w:val="26"/>
                <w:szCs w:val="26"/>
              </w:rPr>
            </w:pPr>
          </w:p>
        </w:tc>
      </w:tr>
    </w:tbl>
    <w:p w14:paraId="470FAE71" w14:textId="77777777" w:rsidR="00A13FCB" w:rsidRPr="007F1D3F" w:rsidRDefault="00696E67" w:rsidP="00A13FCB">
      <w:pPr>
        <w:pStyle w:val="paragraph"/>
        <w:spacing w:before="0" w:beforeAutospacing="0" w:after="120" w:afterAutospacing="0"/>
        <w:ind w:right="90" w:firstLine="567"/>
        <w:jc w:val="both"/>
        <w:textAlignment w:val="baseline"/>
        <w:rPr>
          <w:rStyle w:val="normaltextrun"/>
          <w:i/>
          <w:iCs/>
          <w:sz w:val="26"/>
          <w:szCs w:val="26"/>
        </w:rPr>
      </w:pPr>
      <w:r w:rsidRPr="007F1D3F">
        <w:rPr>
          <w:rStyle w:val="normaltextrun"/>
          <w:i/>
          <w:iCs/>
          <w:sz w:val="26"/>
          <w:szCs w:val="26"/>
        </w:rPr>
        <w:t>b</w:t>
      </w:r>
      <w:r w:rsidRPr="007F1D3F">
        <w:rPr>
          <w:rStyle w:val="normaltextrun"/>
          <w:i/>
          <w:iCs/>
        </w:rPr>
        <w:t xml:space="preserve">) </w:t>
      </w:r>
      <w:proofErr w:type="spellStart"/>
      <w:r w:rsidR="00E85D5B" w:rsidRPr="007F1D3F">
        <w:rPr>
          <w:rStyle w:val="normaltextrun"/>
          <w:i/>
          <w:iCs/>
          <w:sz w:val="26"/>
          <w:szCs w:val="26"/>
        </w:rPr>
        <w:t>Phần</w:t>
      </w:r>
      <w:proofErr w:type="spellEnd"/>
      <w:r w:rsidR="00E85D5B" w:rsidRPr="007F1D3F">
        <w:rPr>
          <w:rStyle w:val="normaltextrun"/>
          <w:i/>
          <w:iCs/>
          <w:sz w:val="26"/>
          <w:szCs w:val="26"/>
        </w:rPr>
        <w:t xml:space="preserve"> </w:t>
      </w:r>
      <w:proofErr w:type="spellStart"/>
      <w:r w:rsidR="00E85D5B" w:rsidRPr="007F1D3F">
        <w:rPr>
          <w:rStyle w:val="normaltextrun"/>
          <w:i/>
          <w:iCs/>
          <w:sz w:val="26"/>
          <w:szCs w:val="26"/>
        </w:rPr>
        <w:t>văn</w:t>
      </w:r>
      <w:proofErr w:type="spellEnd"/>
      <w:r w:rsidR="00E85D5B" w:rsidRPr="007F1D3F">
        <w:rPr>
          <w:rStyle w:val="normaltextrun"/>
          <w:i/>
          <w:iCs/>
          <w:sz w:val="26"/>
          <w:szCs w:val="26"/>
        </w:rPr>
        <w:t xml:space="preserve"> </w:t>
      </w:r>
      <w:proofErr w:type="spellStart"/>
      <w:r w:rsidR="00E85D5B" w:rsidRPr="007F1D3F">
        <w:rPr>
          <w:rStyle w:val="normaltextrun"/>
          <w:i/>
          <w:iCs/>
          <w:sz w:val="26"/>
          <w:szCs w:val="26"/>
        </w:rPr>
        <w:t>bản</w:t>
      </w:r>
      <w:proofErr w:type="spellEnd"/>
    </w:p>
    <w:p w14:paraId="374D0A55" w14:textId="77777777" w:rsidR="00A13FCB" w:rsidRPr="007F1D3F" w:rsidRDefault="00A13FCB" w:rsidP="00A13FCB">
      <w:pPr>
        <w:pStyle w:val="paragraph"/>
        <w:spacing w:before="0" w:beforeAutospacing="0" w:after="120" w:afterAutospacing="0"/>
        <w:ind w:right="90" w:firstLine="567"/>
        <w:jc w:val="both"/>
        <w:textAlignment w:val="baseline"/>
        <w:rPr>
          <w:sz w:val="26"/>
          <w:szCs w:val="26"/>
          <w:lang w:val="pt-BR"/>
        </w:rPr>
      </w:pPr>
      <w:r w:rsidRPr="007F1D3F">
        <w:rPr>
          <w:rStyle w:val="normaltextrun"/>
          <w:i/>
          <w:iCs/>
          <w:sz w:val="26"/>
          <w:szCs w:val="26"/>
        </w:rPr>
        <w:t xml:space="preserve">- </w:t>
      </w:r>
      <w:r w:rsidR="00E85D5B" w:rsidRPr="007F1D3F">
        <w:rPr>
          <w:sz w:val="26"/>
          <w:szCs w:val="26"/>
          <w:lang w:val="pt-BR"/>
        </w:rPr>
        <w:t>Thuyết minh tổng hợp kèm bản vẽ A3 và các văn bản pháp lý liên quan.</w:t>
      </w:r>
    </w:p>
    <w:p w14:paraId="7D6DF528" w14:textId="03B1EEDB" w:rsidR="00A13FCB" w:rsidRPr="007F1D3F" w:rsidRDefault="00A13FCB" w:rsidP="00A13FCB">
      <w:pPr>
        <w:pStyle w:val="paragraph"/>
        <w:spacing w:before="0" w:beforeAutospacing="0" w:after="120" w:afterAutospacing="0"/>
        <w:ind w:right="90" w:firstLine="567"/>
        <w:jc w:val="both"/>
        <w:textAlignment w:val="baseline"/>
        <w:rPr>
          <w:sz w:val="26"/>
          <w:szCs w:val="26"/>
          <w:lang w:val="pt-BR"/>
        </w:rPr>
      </w:pPr>
      <w:r w:rsidRPr="007F1D3F">
        <w:rPr>
          <w:sz w:val="26"/>
          <w:szCs w:val="26"/>
          <w:lang w:val="pt-BR"/>
        </w:rPr>
        <w:t xml:space="preserve">- </w:t>
      </w:r>
      <w:r w:rsidR="00E85D5B" w:rsidRPr="007F1D3F">
        <w:rPr>
          <w:sz w:val="26"/>
          <w:szCs w:val="26"/>
          <w:lang w:val="pt-BR"/>
        </w:rPr>
        <w:t>Quy định quản lý theo đồ án Quy hoạch chung đô thị: Quy định tại Khoản 1 Điều 35</w:t>
      </w:r>
      <w:r w:rsidR="009A407A" w:rsidRPr="007F1D3F">
        <w:rPr>
          <w:sz w:val="26"/>
          <w:szCs w:val="26"/>
          <w:lang w:val="pt-BR"/>
        </w:rPr>
        <w:t>,</w:t>
      </w:r>
      <w:r w:rsidR="00E85D5B" w:rsidRPr="007F1D3F">
        <w:rPr>
          <w:sz w:val="26"/>
          <w:szCs w:val="26"/>
          <w:lang w:val="pt-BR"/>
        </w:rPr>
        <w:t xml:space="preserve"> </w:t>
      </w:r>
      <w:r w:rsidR="009A407A" w:rsidRPr="007F1D3F">
        <w:rPr>
          <w:sz w:val="26"/>
          <w:szCs w:val="26"/>
          <w:lang w:val="pt-BR"/>
        </w:rPr>
        <w:t>L</w:t>
      </w:r>
      <w:r w:rsidR="00E85D5B" w:rsidRPr="007F1D3F">
        <w:rPr>
          <w:sz w:val="26"/>
          <w:szCs w:val="26"/>
          <w:lang w:val="pt-BR"/>
        </w:rPr>
        <w:t>uật quy hoạch đô thị</w:t>
      </w:r>
      <w:r w:rsidR="009A407A" w:rsidRPr="007F1D3F">
        <w:rPr>
          <w:sz w:val="26"/>
          <w:szCs w:val="26"/>
          <w:lang w:val="pt-BR"/>
        </w:rPr>
        <w:t xml:space="preserve"> năm 2009</w:t>
      </w:r>
      <w:r w:rsidR="00E85D5B" w:rsidRPr="007F1D3F">
        <w:rPr>
          <w:sz w:val="26"/>
          <w:szCs w:val="26"/>
          <w:lang w:val="pt-BR"/>
        </w:rPr>
        <w:t xml:space="preserve"> và có bản vẽ A3 kèm theo</w:t>
      </w:r>
      <w:r w:rsidRPr="007F1D3F">
        <w:rPr>
          <w:sz w:val="26"/>
          <w:szCs w:val="26"/>
          <w:lang w:val="pt-BR"/>
        </w:rPr>
        <w:t>.</w:t>
      </w:r>
    </w:p>
    <w:p w14:paraId="12AA5A5B" w14:textId="732DDA2A" w:rsidR="00E85D5B" w:rsidRPr="007F1D3F" w:rsidRDefault="00A13FCB" w:rsidP="00A13FCB">
      <w:pPr>
        <w:pStyle w:val="paragraph"/>
        <w:spacing w:before="0" w:beforeAutospacing="0" w:after="120" w:afterAutospacing="0"/>
        <w:ind w:right="90" w:firstLine="567"/>
        <w:jc w:val="both"/>
        <w:textAlignment w:val="baseline"/>
        <w:rPr>
          <w:sz w:val="26"/>
          <w:szCs w:val="26"/>
          <w:lang w:val="pt-BR"/>
        </w:rPr>
      </w:pPr>
      <w:r w:rsidRPr="007F1D3F">
        <w:rPr>
          <w:sz w:val="26"/>
          <w:szCs w:val="26"/>
          <w:lang w:val="pt-BR"/>
        </w:rPr>
        <w:t xml:space="preserve">- </w:t>
      </w:r>
      <w:r w:rsidR="00E85D5B" w:rsidRPr="007F1D3F">
        <w:rPr>
          <w:sz w:val="26"/>
          <w:szCs w:val="26"/>
          <w:lang w:val="pt-BR"/>
        </w:rPr>
        <w:t xml:space="preserve">Dự thảo tờ trình và dự thảo Quyết </w:t>
      </w:r>
      <w:r w:rsidR="001564D1">
        <w:rPr>
          <w:sz w:val="26"/>
          <w:szCs w:val="26"/>
          <w:lang w:val="pt-BR"/>
        </w:rPr>
        <w:t>0</w:t>
      </w:r>
      <w:r w:rsidR="00E85D5B" w:rsidRPr="007F1D3F">
        <w:rPr>
          <w:sz w:val="26"/>
          <w:szCs w:val="26"/>
          <w:lang w:val="pt-BR"/>
        </w:rPr>
        <w:t>định phê duyệt đồ án quy hoạch.</w:t>
      </w:r>
    </w:p>
    <w:p w14:paraId="5F792C71" w14:textId="378E1632" w:rsidR="001E0A0F" w:rsidRPr="007F1D3F" w:rsidRDefault="003B69E4" w:rsidP="001E0A0F">
      <w:pPr>
        <w:pStyle w:val="ListParagraph"/>
        <w:numPr>
          <w:ilvl w:val="1"/>
          <w:numId w:val="12"/>
        </w:numPr>
        <w:tabs>
          <w:tab w:val="left" w:pos="567"/>
        </w:tabs>
        <w:spacing w:before="120" w:after="120"/>
        <w:ind w:left="426" w:hanging="426"/>
        <w:jc w:val="both"/>
        <w:outlineLvl w:val="1"/>
        <w:rPr>
          <w:b/>
          <w:sz w:val="26"/>
          <w:szCs w:val="26"/>
          <w:lang w:val="pt-BR"/>
        </w:rPr>
      </w:pPr>
      <w:bookmarkStart w:id="355" w:name="_Toc169595946"/>
      <w:r w:rsidRPr="007F1D3F">
        <w:rPr>
          <w:b/>
          <w:sz w:val="26"/>
          <w:szCs w:val="26"/>
          <w:lang w:val="pt-BR"/>
        </w:rPr>
        <w:t>Dự toán kinh phí thực hiện</w:t>
      </w:r>
      <w:bookmarkEnd w:id="355"/>
    </w:p>
    <w:p w14:paraId="3938CD90" w14:textId="77777777" w:rsidR="003B69E4" w:rsidRPr="007F1D3F" w:rsidRDefault="003B69E4" w:rsidP="003B69E4">
      <w:pPr>
        <w:pStyle w:val="paragraph"/>
        <w:spacing w:before="0" w:beforeAutospacing="0" w:after="120" w:afterAutospacing="0"/>
        <w:ind w:right="90" w:firstLine="567"/>
        <w:jc w:val="both"/>
        <w:textAlignment w:val="baseline"/>
        <w:rPr>
          <w:rStyle w:val="normaltextrun"/>
          <w:sz w:val="26"/>
          <w:szCs w:val="26"/>
        </w:rPr>
      </w:pPr>
      <w:r w:rsidRPr="007F1D3F">
        <w:rPr>
          <w:rStyle w:val="normaltextrun"/>
          <w:sz w:val="26"/>
          <w:szCs w:val="26"/>
        </w:rPr>
        <w:t xml:space="preserve">Kinh </w:t>
      </w:r>
      <w:proofErr w:type="spellStart"/>
      <w:r w:rsidRPr="007F1D3F">
        <w:rPr>
          <w:rStyle w:val="normaltextrun"/>
          <w:sz w:val="26"/>
          <w:szCs w:val="26"/>
        </w:rPr>
        <w:t>phí</w:t>
      </w:r>
      <w:proofErr w:type="spellEnd"/>
      <w:r w:rsidRPr="007F1D3F">
        <w:rPr>
          <w:rStyle w:val="normaltextrun"/>
          <w:sz w:val="26"/>
          <w:szCs w:val="26"/>
        </w:rPr>
        <w:t xml:space="preserve"> </w:t>
      </w:r>
      <w:proofErr w:type="spellStart"/>
      <w:r w:rsidRPr="007F1D3F">
        <w:rPr>
          <w:rStyle w:val="normaltextrun"/>
          <w:sz w:val="26"/>
          <w:szCs w:val="26"/>
        </w:rPr>
        <w:t>lập</w:t>
      </w:r>
      <w:proofErr w:type="spellEnd"/>
      <w:r w:rsidRPr="007F1D3F">
        <w:rPr>
          <w:rStyle w:val="normaltextrun"/>
          <w:sz w:val="26"/>
          <w:szCs w:val="26"/>
        </w:rPr>
        <w:t xml:space="preserve"> </w:t>
      </w:r>
      <w:proofErr w:type="spellStart"/>
      <w:r w:rsidRPr="007F1D3F">
        <w:rPr>
          <w:rStyle w:val="normaltextrun"/>
          <w:sz w:val="26"/>
          <w:szCs w:val="26"/>
        </w:rPr>
        <w:t>quy</w:t>
      </w:r>
      <w:proofErr w:type="spellEnd"/>
      <w:r w:rsidRPr="007F1D3F">
        <w:rPr>
          <w:rStyle w:val="normaltextrun"/>
          <w:sz w:val="26"/>
          <w:szCs w:val="26"/>
        </w:rPr>
        <w:t xml:space="preserve"> </w:t>
      </w:r>
      <w:proofErr w:type="spellStart"/>
      <w:r w:rsidRPr="007F1D3F">
        <w:rPr>
          <w:rStyle w:val="normaltextrun"/>
          <w:sz w:val="26"/>
          <w:szCs w:val="26"/>
        </w:rPr>
        <w:t>hoạch</w:t>
      </w:r>
      <w:proofErr w:type="spellEnd"/>
      <w:r w:rsidRPr="007F1D3F">
        <w:rPr>
          <w:rStyle w:val="normaltextrun"/>
          <w:sz w:val="26"/>
          <w:szCs w:val="26"/>
        </w:rPr>
        <w:t xml:space="preserve"> </w:t>
      </w:r>
      <w:proofErr w:type="spellStart"/>
      <w:r w:rsidRPr="007F1D3F">
        <w:rPr>
          <w:rStyle w:val="normaltextrun"/>
          <w:sz w:val="26"/>
          <w:szCs w:val="26"/>
        </w:rPr>
        <w:t>được</w:t>
      </w:r>
      <w:proofErr w:type="spellEnd"/>
      <w:r w:rsidRPr="007F1D3F">
        <w:rPr>
          <w:rStyle w:val="normaltextrun"/>
          <w:sz w:val="26"/>
          <w:szCs w:val="26"/>
        </w:rPr>
        <w:t xml:space="preserve"> </w:t>
      </w:r>
      <w:proofErr w:type="spellStart"/>
      <w:r w:rsidRPr="007F1D3F">
        <w:rPr>
          <w:rStyle w:val="normaltextrun"/>
          <w:sz w:val="26"/>
          <w:szCs w:val="26"/>
        </w:rPr>
        <w:t>thực</w:t>
      </w:r>
      <w:proofErr w:type="spellEnd"/>
      <w:r w:rsidRPr="007F1D3F">
        <w:rPr>
          <w:rStyle w:val="normaltextrun"/>
          <w:sz w:val="26"/>
          <w:szCs w:val="26"/>
        </w:rPr>
        <w:t xml:space="preserve"> </w:t>
      </w:r>
      <w:proofErr w:type="spellStart"/>
      <w:r w:rsidRPr="007F1D3F">
        <w:rPr>
          <w:rStyle w:val="normaltextrun"/>
          <w:sz w:val="26"/>
          <w:szCs w:val="26"/>
        </w:rPr>
        <w:t>hiện</w:t>
      </w:r>
      <w:proofErr w:type="spellEnd"/>
      <w:r w:rsidRPr="007F1D3F">
        <w:rPr>
          <w:rStyle w:val="normaltextrun"/>
          <w:sz w:val="26"/>
          <w:szCs w:val="26"/>
        </w:rPr>
        <w:t xml:space="preserve"> </w:t>
      </w:r>
      <w:proofErr w:type="spellStart"/>
      <w:r w:rsidRPr="007F1D3F">
        <w:rPr>
          <w:rStyle w:val="normaltextrun"/>
          <w:sz w:val="26"/>
          <w:szCs w:val="26"/>
        </w:rPr>
        <w:t>theo</w:t>
      </w:r>
      <w:proofErr w:type="spellEnd"/>
      <w:r w:rsidRPr="007F1D3F">
        <w:rPr>
          <w:rStyle w:val="normaltextrun"/>
          <w:sz w:val="26"/>
          <w:szCs w:val="26"/>
        </w:rPr>
        <w:t xml:space="preserve"> Thông </w:t>
      </w:r>
      <w:proofErr w:type="spellStart"/>
      <w:r w:rsidRPr="007F1D3F">
        <w:rPr>
          <w:rStyle w:val="normaltextrun"/>
          <w:sz w:val="26"/>
          <w:szCs w:val="26"/>
        </w:rPr>
        <w:t>tư</w:t>
      </w:r>
      <w:proofErr w:type="spellEnd"/>
      <w:r w:rsidRPr="007F1D3F">
        <w:rPr>
          <w:rStyle w:val="normaltextrun"/>
          <w:sz w:val="26"/>
          <w:szCs w:val="26"/>
        </w:rPr>
        <w:t xml:space="preserve"> </w:t>
      </w:r>
      <w:proofErr w:type="spellStart"/>
      <w:r w:rsidRPr="007F1D3F">
        <w:rPr>
          <w:rStyle w:val="normaltextrun"/>
          <w:sz w:val="26"/>
          <w:szCs w:val="26"/>
        </w:rPr>
        <w:t>số</w:t>
      </w:r>
      <w:proofErr w:type="spellEnd"/>
      <w:r w:rsidRPr="007F1D3F">
        <w:rPr>
          <w:rStyle w:val="normaltextrun"/>
          <w:sz w:val="26"/>
          <w:szCs w:val="26"/>
        </w:rPr>
        <w:t xml:space="preserve"> 20/2019/TT-BXD </w:t>
      </w:r>
      <w:proofErr w:type="spellStart"/>
      <w:r w:rsidRPr="007F1D3F">
        <w:rPr>
          <w:rStyle w:val="normaltextrun"/>
          <w:sz w:val="26"/>
          <w:szCs w:val="26"/>
        </w:rPr>
        <w:t>ngày</w:t>
      </w:r>
      <w:proofErr w:type="spellEnd"/>
      <w:r w:rsidRPr="007F1D3F">
        <w:rPr>
          <w:rStyle w:val="normaltextrun"/>
          <w:sz w:val="26"/>
          <w:szCs w:val="26"/>
        </w:rPr>
        <w:t xml:space="preserve"> 31/12/2019 </w:t>
      </w:r>
      <w:proofErr w:type="spellStart"/>
      <w:r w:rsidRPr="007F1D3F">
        <w:rPr>
          <w:rStyle w:val="normaltextrun"/>
          <w:sz w:val="26"/>
          <w:szCs w:val="26"/>
        </w:rPr>
        <w:t>về</w:t>
      </w:r>
      <w:proofErr w:type="spellEnd"/>
      <w:r w:rsidRPr="007F1D3F">
        <w:rPr>
          <w:rStyle w:val="normaltextrun"/>
          <w:sz w:val="26"/>
          <w:szCs w:val="26"/>
        </w:rPr>
        <w:t xml:space="preserve"> </w:t>
      </w:r>
      <w:proofErr w:type="spellStart"/>
      <w:r w:rsidRPr="007F1D3F">
        <w:rPr>
          <w:rStyle w:val="normaltextrun"/>
          <w:sz w:val="26"/>
          <w:szCs w:val="26"/>
        </w:rPr>
        <w:t>việc</w:t>
      </w:r>
      <w:proofErr w:type="spellEnd"/>
      <w:r w:rsidRPr="007F1D3F">
        <w:rPr>
          <w:rStyle w:val="normaltextrun"/>
          <w:sz w:val="26"/>
          <w:szCs w:val="26"/>
        </w:rPr>
        <w:t xml:space="preserve"> </w:t>
      </w:r>
      <w:proofErr w:type="spellStart"/>
      <w:r w:rsidRPr="007F1D3F">
        <w:rPr>
          <w:rStyle w:val="normaltextrun"/>
          <w:sz w:val="26"/>
          <w:szCs w:val="26"/>
        </w:rPr>
        <w:t>Hướng</w:t>
      </w:r>
      <w:proofErr w:type="spellEnd"/>
      <w:r w:rsidRPr="007F1D3F">
        <w:rPr>
          <w:rStyle w:val="normaltextrun"/>
          <w:sz w:val="26"/>
          <w:szCs w:val="26"/>
        </w:rPr>
        <w:t xml:space="preserve"> </w:t>
      </w:r>
      <w:proofErr w:type="spellStart"/>
      <w:r w:rsidRPr="007F1D3F">
        <w:rPr>
          <w:rStyle w:val="normaltextrun"/>
          <w:sz w:val="26"/>
          <w:szCs w:val="26"/>
        </w:rPr>
        <w:t>dẫn</w:t>
      </w:r>
      <w:proofErr w:type="spellEnd"/>
      <w:r w:rsidRPr="007F1D3F">
        <w:rPr>
          <w:rStyle w:val="normaltextrun"/>
          <w:sz w:val="26"/>
          <w:szCs w:val="26"/>
        </w:rPr>
        <w:t xml:space="preserve"> </w:t>
      </w:r>
      <w:proofErr w:type="spellStart"/>
      <w:r w:rsidRPr="007F1D3F">
        <w:rPr>
          <w:rStyle w:val="normaltextrun"/>
          <w:sz w:val="26"/>
          <w:szCs w:val="26"/>
        </w:rPr>
        <w:t>xác</w:t>
      </w:r>
      <w:proofErr w:type="spellEnd"/>
      <w:r w:rsidRPr="007F1D3F">
        <w:rPr>
          <w:rStyle w:val="normaltextrun"/>
          <w:sz w:val="26"/>
          <w:szCs w:val="26"/>
        </w:rPr>
        <w:t xml:space="preserve"> </w:t>
      </w:r>
      <w:proofErr w:type="spellStart"/>
      <w:r w:rsidRPr="007F1D3F">
        <w:rPr>
          <w:rStyle w:val="normaltextrun"/>
          <w:sz w:val="26"/>
          <w:szCs w:val="26"/>
        </w:rPr>
        <w:t>định</w:t>
      </w:r>
      <w:proofErr w:type="spellEnd"/>
      <w:r w:rsidRPr="007F1D3F">
        <w:rPr>
          <w:rStyle w:val="normaltextrun"/>
          <w:sz w:val="26"/>
          <w:szCs w:val="26"/>
        </w:rPr>
        <w:t xml:space="preserve">, </w:t>
      </w:r>
      <w:proofErr w:type="spellStart"/>
      <w:r w:rsidRPr="007F1D3F">
        <w:rPr>
          <w:rStyle w:val="normaltextrun"/>
          <w:sz w:val="26"/>
          <w:szCs w:val="26"/>
        </w:rPr>
        <w:t>quản</w:t>
      </w:r>
      <w:proofErr w:type="spellEnd"/>
      <w:r w:rsidRPr="007F1D3F">
        <w:rPr>
          <w:rStyle w:val="normaltextrun"/>
          <w:sz w:val="26"/>
          <w:szCs w:val="26"/>
        </w:rPr>
        <w:t xml:space="preserve"> </w:t>
      </w:r>
      <w:proofErr w:type="spellStart"/>
      <w:r w:rsidRPr="007F1D3F">
        <w:rPr>
          <w:rStyle w:val="normaltextrun"/>
          <w:sz w:val="26"/>
          <w:szCs w:val="26"/>
        </w:rPr>
        <w:t>lý</w:t>
      </w:r>
      <w:proofErr w:type="spellEnd"/>
      <w:r w:rsidRPr="007F1D3F">
        <w:rPr>
          <w:rStyle w:val="normaltextrun"/>
          <w:sz w:val="26"/>
          <w:szCs w:val="26"/>
        </w:rPr>
        <w:t xml:space="preserve"> chi </w:t>
      </w:r>
      <w:proofErr w:type="spellStart"/>
      <w:r w:rsidRPr="007F1D3F">
        <w:rPr>
          <w:rStyle w:val="normaltextrun"/>
          <w:sz w:val="26"/>
          <w:szCs w:val="26"/>
        </w:rPr>
        <w:t>phí</w:t>
      </w:r>
      <w:proofErr w:type="spellEnd"/>
      <w:r w:rsidRPr="007F1D3F">
        <w:rPr>
          <w:rStyle w:val="normaltextrun"/>
          <w:sz w:val="26"/>
          <w:szCs w:val="26"/>
        </w:rPr>
        <w:t xml:space="preserve"> Quy </w:t>
      </w:r>
      <w:proofErr w:type="spellStart"/>
      <w:r w:rsidRPr="007F1D3F">
        <w:rPr>
          <w:rStyle w:val="normaltextrun"/>
          <w:sz w:val="26"/>
          <w:szCs w:val="26"/>
        </w:rPr>
        <w:t>hoạch</w:t>
      </w:r>
      <w:proofErr w:type="spellEnd"/>
      <w:r w:rsidRPr="007F1D3F">
        <w:rPr>
          <w:rStyle w:val="normaltextrun"/>
          <w:sz w:val="26"/>
          <w:szCs w:val="26"/>
        </w:rPr>
        <w:t xml:space="preserve"> </w:t>
      </w:r>
      <w:proofErr w:type="spellStart"/>
      <w:r w:rsidRPr="007F1D3F">
        <w:rPr>
          <w:rStyle w:val="normaltextrun"/>
          <w:sz w:val="26"/>
          <w:szCs w:val="26"/>
        </w:rPr>
        <w:t>xây</w:t>
      </w:r>
      <w:proofErr w:type="spellEnd"/>
      <w:r w:rsidRPr="007F1D3F">
        <w:rPr>
          <w:rStyle w:val="normaltextrun"/>
          <w:sz w:val="26"/>
          <w:szCs w:val="26"/>
        </w:rPr>
        <w:t xml:space="preserve"> </w:t>
      </w:r>
      <w:proofErr w:type="spellStart"/>
      <w:r w:rsidRPr="007F1D3F">
        <w:rPr>
          <w:rStyle w:val="normaltextrun"/>
          <w:sz w:val="26"/>
          <w:szCs w:val="26"/>
        </w:rPr>
        <w:t>dựng</w:t>
      </w:r>
      <w:proofErr w:type="spellEnd"/>
      <w:r w:rsidRPr="007F1D3F">
        <w:rPr>
          <w:rStyle w:val="normaltextrun"/>
          <w:sz w:val="26"/>
          <w:szCs w:val="26"/>
        </w:rPr>
        <w:t xml:space="preserve"> </w:t>
      </w:r>
      <w:proofErr w:type="spellStart"/>
      <w:r w:rsidRPr="007F1D3F">
        <w:rPr>
          <w:rStyle w:val="normaltextrun"/>
          <w:sz w:val="26"/>
          <w:szCs w:val="26"/>
        </w:rPr>
        <w:t>và</w:t>
      </w:r>
      <w:proofErr w:type="spellEnd"/>
      <w:r w:rsidRPr="007F1D3F">
        <w:rPr>
          <w:rStyle w:val="normaltextrun"/>
          <w:sz w:val="26"/>
          <w:szCs w:val="26"/>
        </w:rPr>
        <w:t xml:space="preserve"> Quy </w:t>
      </w:r>
      <w:proofErr w:type="spellStart"/>
      <w:r w:rsidRPr="007F1D3F">
        <w:rPr>
          <w:rStyle w:val="normaltextrun"/>
          <w:sz w:val="26"/>
          <w:szCs w:val="26"/>
        </w:rPr>
        <w:t>hoạch</w:t>
      </w:r>
      <w:proofErr w:type="spellEnd"/>
      <w:r w:rsidRPr="007F1D3F">
        <w:rPr>
          <w:rStyle w:val="normaltextrun"/>
          <w:sz w:val="26"/>
          <w:szCs w:val="26"/>
        </w:rPr>
        <w:t xml:space="preserve"> </w:t>
      </w:r>
      <w:proofErr w:type="spellStart"/>
      <w:r w:rsidRPr="007F1D3F">
        <w:rPr>
          <w:rStyle w:val="normaltextrun"/>
          <w:sz w:val="26"/>
          <w:szCs w:val="26"/>
        </w:rPr>
        <w:t>Đô</w:t>
      </w:r>
      <w:proofErr w:type="spellEnd"/>
      <w:r w:rsidRPr="007F1D3F">
        <w:rPr>
          <w:rStyle w:val="normaltextrun"/>
          <w:sz w:val="26"/>
          <w:szCs w:val="26"/>
        </w:rPr>
        <w:t xml:space="preserve"> </w:t>
      </w:r>
      <w:proofErr w:type="spellStart"/>
      <w:r w:rsidRPr="007F1D3F">
        <w:rPr>
          <w:rStyle w:val="normaltextrun"/>
          <w:sz w:val="26"/>
          <w:szCs w:val="26"/>
        </w:rPr>
        <w:t>thị</w:t>
      </w:r>
      <w:proofErr w:type="spellEnd"/>
      <w:r w:rsidRPr="007F1D3F">
        <w:rPr>
          <w:rStyle w:val="normaltextrun"/>
          <w:sz w:val="26"/>
          <w:szCs w:val="26"/>
        </w:rPr>
        <w:t>.</w:t>
      </w:r>
    </w:p>
    <w:p w14:paraId="25F192E7" w14:textId="428E1606" w:rsidR="003B69E4" w:rsidRPr="007F1D3F" w:rsidRDefault="003B69E4" w:rsidP="003B69E4">
      <w:pPr>
        <w:pStyle w:val="paragraph"/>
        <w:spacing w:before="0" w:beforeAutospacing="0" w:after="120" w:afterAutospacing="0"/>
        <w:ind w:right="90" w:firstLine="567"/>
        <w:jc w:val="both"/>
        <w:textAlignment w:val="baseline"/>
        <w:rPr>
          <w:rStyle w:val="normaltextrun"/>
          <w:sz w:val="26"/>
          <w:szCs w:val="26"/>
        </w:rPr>
      </w:pPr>
      <w:r w:rsidRPr="007F1D3F">
        <w:rPr>
          <w:rStyle w:val="normaltextrun"/>
          <w:sz w:val="26"/>
          <w:szCs w:val="26"/>
        </w:rPr>
        <w:t xml:space="preserve">Chi </w:t>
      </w:r>
      <w:proofErr w:type="spellStart"/>
      <w:r w:rsidRPr="007F1D3F">
        <w:rPr>
          <w:rStyle w:val="normaltextrun"/>
          <w:sz w:val="26"/>
          <w:szCs w:val="26"/>
        </w:rPr>
        <w:t>tiết</w:t>
      </w:r>
      <w:proofErr w:type="spellEnd"/>
      <w:r w:rsidRPr="007F1D3F">
        <w:rPr>
          <w:rStyle w:val="normaltextrun"/>
          <w:sz w:val="26"/>
          <w:szCs w:val="26"/>
        </w:rPr>
        <w:t xml:space="preserve"> </w:t>
      </w:r>
      <w:proofErr w:type="spellStart"/>
      <w:r w:rsidRPr="007F1D3F">
        <w:rPr>
          <w:rStyle w:val="normaltextrun"/>
          <w:sz w:val="26"/>
          <w:szCs w:val="26"/>
        </w:rPr>
        <w:t>dự</w:t>
      </w:r>
      <w:proofErr w:type="spellEnd"/>
      <w:r w:rsidRPr="007F1D3F">
        <w:rPr>
          <w:rStyle w:val="normaltextrun"/>
          <w:sz w:val="26"/>
          <w:szCs w:val="26"/>
        </w:rPr>
        <w:t xml:space="preserve"> </w:t>
      </w:r>
      <w:proofErr w:type="spellStart"/>
      <w:r w:rsidRPr="007F1D3F">
        <w:rPr>
          <w:rStyle w:val="normaltextrun"/>
          <w:sz w:val="26"/>
          <w:szCs w:val="26"/>
        </w:rPr>
        <w:t>toán</w:t>
      </w:r>
      <w:proofErr w:type="spellEnd"/>
      <w:r w:rsidRPr="007F1D3F">
        <w:rPr>
          <w:rStyle w:val="normaltextrun"/>
          <w:sz w:val="26"/>
          <w:szCs w:val="26"/>
        </w:rPr>
        <w:t xml:space="preserve"> </w:t>
      </w:r>
      <w:proofErr w:type="spellStart"/>
      <w:r w:rsidRPr="007F1D3F">
        <w:rPr>
          <w:rStyle w:val="normaltextrun"/>
          <w:sz w:val="26"/>
          <w:szCs w:val="26"/>
        </w:rPr>
        <w:t>xem</w:t>
      </w:r>
      <w:proofErr w:type="spellEnd"/>
      <w:r w:rsidRPr="007F1D3F">
        <w:rPr>
          <w:rStyle w:val="normaltextrun"/>
          <w:sz w:val="26"/>
          <w:szCs w:val="26"/>
        </w:rPr>
        <w:t xml:space="preserve"> </w:t>
      </w:r>
      <w:proofErr w:type="spellStart"/>
      <w:r w:rsidRPr="007F1D3F">
        <w:rPr>
          <w:rStyle w:val="normaltextrun"/>
          <w:sz w:val="26"/>
          <w:szCs w:val="26"/>
        </w:rPr>
        <w:t>Phụ</w:t>
      </w:r>
      <w:proofErr w:type="spellEnd"/>
      <w:r w:rsidRPr="007F1D3F">
        <w:rPr>
          <w:rStyle w:val="normaltextrun"/>
          <w:sz w:val="26"/>
          <w:szCs w:val="26"/>
        </w:rPr>
        <w:t xml:space="preserve"> </w:t>
      </w:r>
      <w:proofErr w:type="spellStart"/>
      <w:r w:rsidRPr="007F1D3F">
        <w:rPr>
          <w:rStyle w:val="normaltextrun"/>
          <w:sz w:val="26"/>
          <w:szCs w:val="26"/>
        </w:rPr>
        <w:t>lục</w:t>
      </w:r>
      <w:proofErr w:type="spellEnd"/>
      <w:r w:rsidRPr="007F1D3F">
        <w:rPr>
          <w:rStyle w:val="normaltextrun"/>
          <w:sz w:val="26"/>
          <w:szCs w:val="26"/>
        </w:rPr>
        <w:t>.</w:t>
      </w:r>
    </w:p>
    <w:p w14:paraId="329F988A" w14:textId="16067DD7" w:rsidR="00E85D5B" w:rsidRPr="007F1D3F" w:rsidRDefault="00696E67" w:rsidP="00AE0801">
      <w:pPr>
        <w:pStyle w:val="ListParagraph"/>
        <w:numPr>
          <w:ilvl w:val="1"/>
          <w:numId w:val="11"/>
        </w:numPr>
        <w:tabs>
          <w:tab w:val="left" w:pos="426"/>
        </w:tabs>
        <w:spacing w:before="120" w:after="120"/>
        <w:jc w:val="both"/>
        <w:outlineLvl w:val="1"/>
        <w:rPr>
          <w:b/>
          <w:sz w:val="26"/>
          <w:szCs w:val="26"/>
          <w:lang w:val="vi-VN"/>
        </w:rPr>
      </w:pPr>
      <w:bookmarkStart w:id="356" w:name="_Toc169595947"/>
      <w:r w:rsidRPr="007F1D3F">
        <w:rPr>
          <w:b/>
          <w:sz w:val="26"/>
          <w:szCs w:val="26"/>
          <w:lang w:val="vi-VN"/>
        </w:rPr>
        <w:t>TỔ CHỨC THỰC HIỆN</w:t>
      </w:r>
      <w:bookmarkEnd w:id="356"/>
    </w:p>
    <w:p w14:paraId="3573705F" w14:textId="338FB6AE" w:rsidR="00696E67" w:rsidRPr="007F1D3F" w:rsidRDefault="00696E67" w:rsidP="00AE0801">
      <w:pPr>
        <w:pStyle w:val="ListParagraph"/>
        <w:numPr>
          <w:ilvl w:val="1"/>
          <w:numId w:val="14"/>
        </w:numPr>
        <w:tabs>
          <w:tab w:val="left" w:pos="90"/>
          <w:tab w:val="left" w:pos="540"/>
        </w:tabs>
        <w:spacing w:before="120" w:after="120" w:line="288" w:lineRule="auto"/>
        <w:jc w:val="both"/>
        <w:outlineLvl w:val="1"/>
        <w:rPr>
          <w:b/>
          <w:sz w:val="26"/>
          <w:szCs w:val="26"/>
        </w:rPr>
      </w:pPr>
      <w:bookmarkStart w:id="357" w:name="_Toc169595948"/>
      <w:proofErr w:type="spellStart"/>
      <w:r w:rsidRPr="007F1D3F">
        <w:rPr>
          <w:b/>
          <w:sz w:val="26"/>
          <w:szCs w:val="26"/>
        </w:rPr>
        <w:t>Phân</w:t>
      </w:r>
      <w:proofErr w:type="spellEnd"/>
      <w:r w:rsidRPr="007F1D3F">
        <w:rPr>
          <w:b/>
          <w:sz w:val="26"/>
          <w:szCs w:val="26"/>
        </w:rPr>
        <w:t xml:space="preserve"> </w:t>
      </w:r>
      <w:proofErr w:type="spellStart"/>
      <w:r w:rsidRPr="007F1D3F">
        <w:rPr>
          <w:b/>
          <w:sz w:val="26"/>
          <w:szCs w:val="26"/>
        </w:rPr>
        <w:t>công</w:t>
      </w:r>
      <w:proofErr w:type="spellEnd"/>
      <w:r w:rsidRPr="007F1D3F">
        <w:rPr>
          <w:b/>
          <w:sz w:val="26"/>
          <w:szCs w:val="26"/>
        </w:rPr>
        <w:t xml:space="preserve"> </w:t>
      </w:r>
      <w:proofErr w:type="spellStart"/>
      <w:r w:rsidRPr="007F1D3F">
        <w:rPr>
          <w:b/>
          <w:sz w:val="26"/>
          <w:szCs w:val="26"/>
        </w:rPr>
        <w:t>trách</w:t>
      </w:r>
      <w:proofErr w:type="spellEnd"/>
      <w:r w:rsidRPr="007F1D3F">
        <w:rPr>
          <w:b/>
          <w:sz w:val="26"/>
          <w:szCs w:val="26"/>
        </w:rPr>
        <w:t xml:space="preserve"> </w:t>
      </w:r>
      <w:proofErr w:type="spellStart"/>
      <w:r w:rsidRPr="007F1D3F">
        <w:rPr>
          <w:b/>
          <w:sz w:val="26"/>
          <w:szCs w:val="26"/>
        </w:rPr>
        <w:t>nhiệm</w:t>
      </w:r>
      <w:bookmarkEnd w:id="357"/>
      <w:proofErr w:type="spellEnd"/>
    </w:p>
    <w:p w14:paraId="28AABD23" w14:textId="100F4665" w:rsidR="00696E67" w:rsidRPr="007F1D3F" w:rsidRDefault="00696E67" w:rsidP="00696E67">
      <w:pPr>
        <w:numPr>
          <w:ilvl w:val="0"/>
          <w:numId w:val="3"/>
        </w:numPr>
        <w:tabs>
          <w:tab w:val="clear" w:pos="1761"/>
        </w:tabs>
        <w:spacing w:line="264" w:lineRule="auto"/>
        <w:ind w:left="1310" w:hanging="397"/>
        <w:jc w:val="both"/>
        <w:rPr>
          <w:sz w:val="26"/>
          <w:szCs w:val="26"/>
          <w:lang w:val="pt-BR"/>
        </w:rPr>
      </w:pPr>
      <w:r w:rsidRPr="007F1D3F">
        <w:rPr>
          <w:sz w:val="26"/>
          <w:szCs w:val="26"/>
          <w:lang w:val="pt-BR"/>
        </w:rPr>
        <w:t xml:space="preserve">Cơ quan </w:t>
      </w:r>
      <w:r w:rsidR="00A84324" w:rsidRPr="007F1D3F">
        <w:rPr>
          <w:sz w:val="26"/>
          <w:szCs w:val="26"/>
          <w:lang w:val="pt-BR"/>
        </w:rPr>
        <w:t xml:space="preserve">tổ chức </w:t>
      </w:r>
      <w:r w:rsidRPr="007F1D3F">
        <w:rPr>
          <w:sz w:val="26"/>
          <w:szCs w:val="26"/>
          <w:lang w:val="pt-BR"/>
        </w:rPr>
        <w:t xml:space="preserve">lập quy hoạch: </w:t>
      </w:r>
      <w:r w:rsidRPr="007F1D3F">
        <w:rPr>
          <w:sz w:val="26"/>
          <w:szCs w:val="26"/>
          <w:lang w:val="pt-BR"/>
        </w:rPr>
        <w:tab/>
      </w:r>
      <w:r w:rsidRPr="007F1D3F">
        <w:rPr>
          <w:sz w:val="26"/>
          <w:szCs w:val="26"/>
          <w:lang w:val="pt-BR"/>
        </w:rPr>
        <w:tab/>
      </w:r>
      <w:r w:rsidR="00A84324" w:rsidRPr="007F1D3F">
        <w:rPr>
          <w:sz w:val="26"/>
          <w:szCs w:val="26"/>
          <w:lang w:val="pt-BR"/>
        </w:rPr>
        <w:t>UBND thị xã Hoài Nhơn</w:t>
      </w:r>
      <w:r w:rsidRPr="007F1D3F">
        <w:rPr>
          <w:sz w:val="26"/>
          <w:szCs w:val="26"/>
          <w:lang w:val="pt-BR"/>
        </w:rPr>
        <w:t>.</w:t>
      </w:r>
    </w:p>
    <w:p w14:paraId="3926AC46" w14:textId="7FD49400" w:rsidR="00696E67" w:rsidRPr="007F1D3F" w:rsidRDefault="00696E67" w:rsidP="00696E67">
      <w:pPr>
        <w:numPr>
          <w:ilvl w:val="0"/>
          <w:numId w:val="3"/>
        </w:numPr>
        <w:tabs>
          <w:tab w:val="clear" w:pos="1761"/>
        </w:tabs>
        <w:spacing w:line="264" w:lineRule="auto"/>
        <w:ind w:left="1310" w:hanging="397"/>
        <w:jc w:val="both"/>
        <w:rPr>
          <w:sz w:val="26"/>
          <w:szCs w:val="26"/>
          <w:lang w:val="pt-BR"/>
        </w:rPr>
      </w:pPr>
      <w:r w:rsidRPr="007F1D3F">
        <w:rPr>
          <w:sz w:val="26"/>
          <w:szCs w:val="26"/>
          <w:lang w:val="pt-BR"/>
        </w:rPr>
        <w:t xml:space="preserve">Cơ quan thẩm định: </w:t>
      </w:r>
      <w:r w:rsidRPr="007F1D3F">
        <w:rPr>
          <w:sz w:val="26"/>
          <w:szCs w:val="26"/>
          <w:lang w:val="pt-BR"/>
        </w:rPr>
        <w:tab/>
      </w:r>
      <w:r w:rsidRPr="007F1D3F">
        <w:rPr>
          <w:sz w:val="26"/>
          <w:szCs w:val="26"/>
          <w:lang w:val="pt-BR"/>
        </w:rPr>
        <w:tab/>
      </w:r>
      <w:r w:rsidR="00FC39E1" w:rsidRPr="007F1D3F">
        <w:rPr>
          <w:sz w:val="26"/>
          <w:szCs w:val="26"/>
          <w:lang w:val="pt-BR"/>
        </w:rPr>
        <w:tab/>
      </w:r>
      <w:r w:rsidR="00FC39E1" w:rsidRPr="007F1D3F">
        <w:rPr>
          <w:sz w:val="26"/>
          <w:szCs w:val="26"/>
          <w:lang w:val="pt-BR"/>
        </w:rPr>
        <w:tab/>
      </w:r>
      <w:r w:rsidR="00A84324" w:rsidRPr="007F1D3F">
        <w:rPr>
          <w:sz w:val="26"/>
          <w:szCs w:val="26"/>
          <w:lang w:val="pt-BR"/>
        </w:rPr>
        <w:t>Sở Xây dựng Bình Định</w:t>
      </w:r>
      <w:r w:rsidRPr="007F1D3F">
        <w:rPr>
          <w:sz w:val="26"/>
          <w:szCs w:val="26"/>
          <w:lang w:val="pt-BR"/>
        </w:rPr>
        <w:t>.</w:t>
      </w:r>
    </w:p>
    <w:p w14:paraId="1BABDAFD" w14:textId="2992C9F7" w:rsidR="00696E67" w:rsidRPr="007F1D3F" w:rsidRDefault="00696E67" w:rsidP="00696E67">
      <w:pPr>
        <w:numPr>
          <w:ilvl w:val="0"/>
          <w:numId w:val="3"/>
        </w:numPr>
        <w:tabs>
          <w:tab w:val="clear" w:pos="1761"/>
        </w:tabs>
        <w:spacing w:line="264" w:lineRule="auto"/>
        <w:ind w:left="1310" w:hanging="397"/>
        <w:jc w:val="both"/>
        <w:rPr>
          <w:sz w:val="26"/>
          <w:szCs w:val="26"/>
          <w:lang w:val="pt-BR"/>
        </w:rPr>
      </w:pPr>
      <w:r w:rsidRPr="007F1D3F">
        <w:rPr>
          <w:sz w:val="26"/>
          <w:szCs w:val="26"/>
          <w:lang w:val="pt-BR"/>
        </w:rPr>
        <w:t xml:space="preserve">Cơ quan phê duyệt: </w:t>
      </w:r>
      <w:r w:rsidRPr="007F1D3F">
        <w:rPr>
          <w:sz w:val="26"/>
          <w:szCs w:val="26"/>
          <w:lang w:val="pt-BR"/>
        </w:rPr>
        <w:tab/>
      </w:r>
      <w:r w:rsidRPr="007F1D3F">
        <w:rPr>
          <w:sz w:val="26"/>
          <w:szCs w:val="26"/>
          <w:lang w:val="pt-BR"/>
        </w:rPr>
        <w:tab/>
      </w:r>
      <w:r w:rsidR="00FC39E1" w:rsidRPr="007F1D3F">
        <w:rPr>
          <w:sz w:val="26"/>
          <w:szCs w:val="26"/>
          <w:lang w:val="pt-BR"/>
        </w:rPr>
        <w:tab/>
      </w:r>
      <w:r w:rsidR="00FC39E1" w:rsidRPr="007F1D3F">
        <w:rPr>
          <w:sz w:val="26"/>
          <w:szCs w:val="26"/>
          <w:lang w:val="pt-BR"/>
        </w:rPr>
        <w:tab/>
      </w:r>
      <w:r w:rsidR="00A13FCB" w:rsidRPr="007F1D3F">
        <w:rPr>
          <w:sz w:val="26"/>
          <w:szCs w:val="26"/>
          <w:lang w:val="pt-BR"/>
        </w:rPr>
        <w:t>UBND</w:t>
      </w:r>
      <w:r w:rsidRPr="007F1D3F">
        <w:rPr>
          <w:sz w:val="26"/>
          <w:szCs w:val="26"/>
          <w:lang w:val="pt-BR"/>
        </w:rPr>
        <w:t xml:space="preserve"> tỉnh </w:t>
      </w:r>
      <w:r w:rsidR="00A84324" w:rsidRPr="007F1D3F">
        <w:rPr>
          <w:sz w:val="26"/>
          <w:szCs w:val="26"/>
          <w:lang w:val="pt-BR"/>
        </w:rPr>
        <w:t>Bình Định</w:t>
      </w:r>
      <w:r w:rsidRPr="007F1D3F">
        <w:rPr>
          <w:sz w:val="26"/>
          <w:szCs w:val="26"/>
          <w:lang w:val="pt-BR"/>
        </w:rPr>
        <w:t>.</w:t>
      </w:r>
    </w:p>
    <w:p w14:paraId="4286F9CA" w14:textId="1CF7F80C" w:rsidR="00696E67" w:rsidRPr="007F1D3F" w:rsidRDefault="00A13FCB" w:rsidP="00C5308B">
      <w:pPr>
        <w:numPr>
          <w:ilvl w:val="0"/>
          <w:numId w:val="3"/>
        </w:numPr>
        <w:tabs>
          <w:tab w:val="clear" w:pos="1761"/>
        </w:tabs>
        <w:spacing w:line="264" w:lineRule="auto"/>
        <w:ind w:left="1310" w:hanging="397"/>
        <w:jc w:val="both"/>
        <w:rPr>
          <w:sz w:val="26"/>
          <w:szCs w:val="26"/>
          <w:lang w:val="pt-BR"/>
        </w:rPr>
      </w:pPr>
      <w:r w:rsidRPr="007F1D3F">
        <w:rPr>
          <w:sz w:val="26"/>
          <w:szCs w:val="26"/>
          <w:lang w:val="pt-BR"/>
        </w:rPr>
        <w:t>Đơn vị</w:t>
      </w:r>
      <w:r w:rsidR="00696E67" w:rsidRPr="007F1D3F">
        <w:rPr>
          <w:sz w:val="26"/>
          <w:szCs w:val="26"/>
          <w:lang w:val="pt-BR"/>
        </w:rPr>
        <w:t xml:space="preserve"> tư vấn: </w:t>
      </w:r>
      <w:r w:rsidR="00696E67" w:rsidRPr="007F1D3F">
        <w:rPr>
          <w:sz w:val="26"/>
          <w:szCs w:val="26"/>
          <w:lang w:val="pt-BR"/>
        </w:rPr>
        <w:tab/>
      </w:r>
      <w:r w:rsidR="00696E67" w:rsidRPr="007F1D3F">
        <w:rPr>
          <w:sz w:val="26"/>
          <w:szCs w:val="26"/>
          <w:lang w:val="pt-BR"/>
        </w:rPr>
        <w:tab/>
      </w:r>
      <w:r w:rsidR="00FC39E1" w:rsidRPr="007F1D3F">
        <w:rPr>
          <w:sz w:val="26"/>
          <w:szCs w:val="26"/>
          <w:lang w:val="pt-BR"/>
        </w:rPr>
        <w:tab/>
      </w:r>
      <w:r w:rsidR="00FC39E1" w:rsidRPr="007F1D3F">
        <w:rPr>
          <w:sz w:val="26"/>
          <w:szCs w:val="26"/>
          <w:lang w:val="pt-BR"/>
        </w:rPr>
        <w:tab/>
      </w:r>
      <w:r w:rsidR="00696E67" w:rsidRPr="007F1D3F">
        <w:rPr>
          <w:sz w:val="26"/>
          <w:szCs w:val="26"/>
          <w:lang w:val="pt-BR"/>
        </w:rPr>
        <w:t>Thực hiện việc lựa chọn tư vấn theo</w:t>
      </w:r>
      <w:r w:rsidRPr="007F1D3F">
        <w:rPr>
          <w:sz w:val="26"/>
          <w:szCs w:val="26"/>
          <w:lang w:val="pt-BR"/>
        </w:rPr>
        <w:t xml:space="preserve"> </w:t>
      </w:r>
      <w:r w:rsidR="00696E67" w:rsidRPr="007F1D3F">
        <w:rPr>
          <w:sz w:val="26"/>
          <w:szCs w:val="26"/>
          <w:lang w:val="pt-BR"/>
        </w:rPr>
        <w:t>quy định hiện hành.</w:t>
      </w:r>
    </w:p>
    <w:p w14:paraId="4F2988D5" w14:textId="3164312D" w:rsidR="00696E67" w:rsidRPr="007F1D3F" w:rsidRDefault="00696E67" w:rsidP="00696E67">
      <w:pPr>
        <w:pStyle w:val="paragraph"/>
        <w:spacing w:before="0" w:beforeAutospacing="0" w:after="120" w:afterAutospacing="0"/>
        <w:ind w:right="90" w:firstLine="567"/>
        <w:jc w:val="both"/>
        <w:textAlignment w:val="baseline"/>
        <w:rPr>
          <w:rStyle w:val="normaltextrun"/>
          <w:sz w:val="26"/>
          <w:szCs w:val="26"/>
          <w:lang w:val="pt-BR"/>
        </w:rPr>
      </w:pPr>
      <w:r w:rsidRPr="007F1D3F">
        <w:rPr>
          <w:rStyle w:val="normaltextrun"/>
          <w:sz w:val="26"/>
          <w:szCs w:val="26"/>
          <w:lang w:val="pt-BR"/>
        </w:rPr>
        <w:t xml:space="preserve">Việc lập, thẩm định và phê duyệt quy hoạch được thực hiện theo Luật </w:t>
      </w:r>
      <w:r w:rsidR="006B433D" w:rsidRPr="007F1D3F">
        <w:rPr>
          <w:rStyle w:val="normaltextrun"/>
          <w:sz w:val="26"/>
          <w:szCs w:val="26"/>
          <w:lang w:val="pt-BR"/>
        </w:rPr>
        <w:t>Q</w:t>
      </w:r>
      <w:r w:rsidRPr="007F1D3F">
        <w:rPr>
          <w:rStyle w:val="normaltextrun"/>
          <w:sz w:val="26"/>
          <w:szCs w:val="26"/>
          <w:lang w:val="pt-BR"/>
        </w:rPr>
        <w:t>uy hoạch đô thị</w:t>
      </w:r>
      <w:r w:rsidR="006B433D" w:rsidRPr="007F1D3F">
        <w:rPr>
          <w:rStyle w:val="normaltextrun"/>
          <w:sz w:val="26"/>
          <w:szCs w:val="26"/>
          <w:lang w:val="pt-BR"/>
        </w:rPr>
        <w:t>,</w:t>
      </w:r>
      <w:r w:rsidRPr="007F1D3F">
        <w:rPr>
          <w:rStyle w:val="normaltextrun"/>
          <w:sz w:val="26"/>
          <w:szCs w:val="26"/>
          <w:lang w:val="pt-BR"/>
        </w:rPr>
        <w:t xml:space="preserve"> Nghị định số 37/2010/NĐ-CP của Chính phủ ngày 07/04/2010 về lập, thẩm định, phê duyệt và quản lý quy hoạch đô thị; Nghị định số 72/2019/NĐ-CP ngày 30/8/2019 của Chính phủ sửa đổi, bổ sung một số điều của Nghị định số 37/2010/NĐ-</w:t>
      </w:r>
      <w:r w:rsidRPr="007F1D3F">
        <w:rPr>
          <w:rStyle w:val="normaltextrun"/>
          <w:sz w:val="26"/>
          <w:szCs w:val="26"/>
          <w:lang w:val="pt-BR"/>
        </w:rPr>
        <w:lastRenderedPageBreak/>
        <w:t>CP ngày 07/4/2010 của Chính phủ về lập, thẩm định, phê duyệt và quản lý quy hoạch đô thị và Nghị định số 44/2015/NĐ-CP ngày 06/05/2015 quy định chi tiết một số nội dung về quy hoạch xây dựng.</w:t>
      </w:r>
    </w:p>
    <w:p w14:paraId="0773340A" w14:textId="71751411" w:rsidR="00696E67" w:rsidRPr="007F1D3F" w:rsidRDefault="00696E67" w:rsidP="00AE0801">
      <w:pPr>
        <w:pStyle w:val="ListParagraph"/>
        <w:numPr>
          <w:ilvl w:val="1"/>
          <w:numId w:val="14"/>
        </w:numPr>
        <w:tabs>
          <w:tab w:val="left" w:pos="90"/>
          <w:tab w:val="left" w:pos="540"/>
        </w:tabs>
        <w:spacing w:before="120" w:after="120" w:line="288" w:lineRule="auto"/>
        <w:jc w:val="both"/>
        <w:outlineLvl w:val="1"/>
        <w:rPr>
          <w:b/>
          <w:sz w:val="26"/>
          <w:szCs w:val="26"/>
        </w:rPr>
      </w:pPr>
      <w:bookmarkStart w:id="358" w:name="_Toc169595949"/>
      <w:r w:rsidRPr="007F1D3F">
        <w:rPr>
          <w:b/>
          <w:sz w:val="26"/>
          <w:szCs w:val="26"/>
        </w:rPr>
        <w:t xml:space="preserve">Tiến </w:t>
      </w:r>
      <w:proofErr w:type="spellStart"/>
      <w:r w:rsidRPr="007F1D3F">
        <w:rPr>
          <w:b/>
          <w:sz w:val="26"/>
          <w:szCs w:val="26"/>
        </w:rPr>
        <w:t>độ</w:t>
      </w:r>
      <w:proofErr w:type="spellEnd"/>
      <w:r w:rsidRPr="007F1D3F">
        <w:rPr>
          <w:b/>
          <w:sz w:val="26"/>
          <w:szCs w:val="26"/>
        </w:rPr>
        <w:t xml:space="preserve"> </w:t>
      </w:r>
      <w:proofErr w:type="spellStart"/>
      <w:r w:rsidRPr="007F1D3F">
        <w:rPr>
          <w:b/>
          <w:sz w:val="26"/>
          <w:szCs w:val="26"/>
        </w:rPr>
        <w:t>thực</w:t>
      </w:r>
      <w:proofErr w:type="spellEnd"/>
      <w:r w:rsidRPr="007F1D3F">
        <w:rPr>
          <w:b/>
          <w:sz w:val="26"/>
          <w:szCs w:val="26"/>
        </w:rPr>
        <w:t xml:space="preserve"> </w:t>
      </w:r>
      <w:proofErr w:type="spellStart"/>
      <w:r w:rsidRPr="007F1D3F">
        <w:rPr>
          <w:b/>
          <w:sz w:val="26"/>
          <w:szCs w:val="26"/>
        </w:rPr>
        <w:t>hiện</w:t>
      </w:r>
      <w:bookmarkEnd w:id="358"/>
      <w:proofErr w:type="spellEnd"/>
    </w:p>
    <w:p w14:paraId="69A0233F" w14:textId="2112B2D6" w:rsidR="003B69E4" w:rsidRPr="007F1D3F" w:rsidRDefault="00696E67" w:rsidP="00696E67">
      <w:pPr>
        <w:pStyle w:val="paragraph"/>
        <w:spacing w:before="0" w:beforeAutospacing="0" w:after="120" w:afterAutospacing="0"/>
        <w:ind w:right="90" w:firstLine="567"/>
        <w:jc w:val="both"/>
        <w:textAlignment w:val="baseline"/>
        <w:rPr>
          <w:rStyle w:val="normaltextrun"/>
          <w:sz w:val="26"/>
          <w:szCs w:val="26"/>
        </w:rPr>
      </w:pPr>
      <w:r w:rsidRPr="007F1D3F">
        <w:rPr>
          <w:rStyle w:val="normaltextrun"/>
          <w:sz w:val="26"/>
          <w:szCs w:val="26"/>
        </w:rPr>
        <w:t xml:space="preserve">Hoàn </w:t>
      </w:r>
      <w:proofErr w:type="spellStart"/>
      <w:r w:rsidRPr="007F1D3F">
        <w:rPr>
          <w:rStyle w:val="normaltextrun"/>
          <w:sz w:val="26"/>
          <w:szCs w:val="26"/>
        </w:rPr>
        <w:t>thành</w:t>
      </w:r>
      <w:proofErr w:type="spellEnd"/>
      <w:r w:rsidRPr="007F1D3F">
        <w:rPr>
          <w:rStyle w:val="normaltextrun"/>
          <w:sz w:val="26"/>
          <w:szCs w:val="26"/>
        </w:rPr>
        <w:t xml:space="preserve"> </w:t>
      </w:r>
      <w:proofErr w:type="spellStart"/>
      <w:r w:rsidRPr="007F1D3F">
        <w:rPr>
          <w:rStyle w:val="normaltextrun"/>
          <w:sz w:val="26"/>
          <w:szCs w:val="26"/>
        </w:rPr>
        <w:t>dự</w:t>
      </w:r>
      <w:proofErr w:type="spellEnd"/>
      <w:r w:rsidRPr="007F1D3F">
        <w:rPr>
          <w:rStyle w:val="normaltextrun"/>
          <w:sz w:val="26"/>
          <w:szCs w:val="26"/>
        </w:rPr>
        <w:t xml:space="preserve"> </w:t>
      </w:r>
      <w:proofErr w:type="spellStart"/>
      <w:r w:rsidRPr="007F1D3F">
        <w:rPr>
          <w:rStyle w:val="normaltextrun"/>
          <w:sz w:val="26"/>
          <w:szCs w:val="26"/>
        </w:rPr>
        <w:t>án</w:t>
      </w:r>
      <w:proofErr w:type="spellEnd"/>
      <w:r w:rsidRPr="007F1D3F">
        <w:rPr>
          <w:rStyle w:val="normaltextrun"/>
          <w:sz w:val="26"/>
          <w:szCs w:val="26"/>
        </w:rPr>
        <w:t xml:space="preserve"> </w:t>
      </w:r>
      <w:proofErr w:type="spellStart"/>
      <w:r w:rsidRPr="007F1D3F">
        <w:rPr>
          <w:rStyle w:val="normaltextrun"/>
          <w:sz w:val="26"/>
          <w:szCs w:val="26"/>
        </w:rPr>
        <w:t>trong</w:t>
      </w:r>
      <w:proofErr w:type="spellEnd"/>
      <w:r w:rsidRPr="007F1D3F">
        <w:rPr>
          <w:rStyle w:val="normaltextrun"/>
          <w:sz w:val="26"/>
          <w:szCs w:val="26"/>
        </w:rPr>
        <w:t xml:space="preserve"> </w:t>
      </w:r>
      <w:proofErr w:type="spellStart"/>
      <w:r w:rsidRPr="007F1D3F">
        <w:rPr>
          <w:rStyle w:val="normaltextrun"/>
          <w:sz w:val="26"/>
          <w:szCs w:val="26"/>
        </w:rPr>
        <w:t>thời</w:t>
      </w:r>
      <w:proofErr w:type="spellEnd"/>
      <w:r w:rsidRPr="007F1D3F">
        <w:rPr>
          <w:rStyle w:val="normaltextrun"/>
          <w:sz w:val="26"/>
          <w:szCs w:val="26"/>
        </w:rPr>
        <w:t xml:space="preserve"> </w:t>
      </w:r>
      <w:proofErr w:type="spellStart"/>
      <w:r w:rsidRPr="007F1D3F">
        <w:rPr>
          <w:rStyle w:val="normaltextrun"/>
          <w:sz w:val="26"/>
          <w:szCs w:val="26"/>
        </w:rPr>
        <w:t>gian</w:t>
      </w:r>
      <w:proofErr w:type="spellEnd"/>
      <w:r w:rsidRPr="007F1D3F">
        <w:rPr>
          <w:rStyle w:val="normaltextrun"/>
          <w:sz w:val="26"/>
          <w:szCs w:val="26"/>
        </w:rPr>
        <w:t xml:space="preserve"> 12 </w:t>
      </w:r>
      <w:proofErr w:type="spellStart"/>
      <w:r w:rsidRPr="007F1D3F">
        <w:rPr>
          <w:rStyle w:val="normaltextrun"/>
          <w:sz w:val="26"/>
          <w:szCs w:val="26"/>
        </w:rPr>
        <w:t>tháng</w:t>
      </w:r>
      <w:proofErr w:type="spellEnd"/>
      <w:r w:rsidRPr="007F1D3F">
        <w:rPr>
          <w:rStyle w:val="normaltextrun"/>
          <w:sz w:val="26"/>
          <w:szCs w:val="26"/>
        </w:rPr>
        <w:t xml:space="preserve"> </w:t>
      </w:r>
      <w:proofErr w:type="spellStart"/>
      <w:r w:rsidRPr="007F1D3F">
        <w:rPr>
          <w:rStyle w:val="normaltextrun"/>
          <w:sz w:val="26"/>
          <w:szCs w:val="26"/>
        </w:rPr>
        <w:t>kể</w:t>
      </w:r>
      <w:proofErr w:type="spellEnd"/>
      <w:r w:rsidRPr="007F1D3F">
        <w:rPr>
          <w:rStyle w:val="normaltextrun"/>
          <w:sz w:val="26"/>
          <w:szCs w:val="26"/>
        </w:rPr>
        <w:t xml:space="preserve"> </w:t>
      </w:r>
      <w:proofErr w:type="spellStart"/>
      <w:r w:rsidRPr="007F1D3F">
        <w:rPr>
          <w:rStyle w:val="normaltextrun"/>
          <w:sz w:val="26"/>
          <w:szCs w:val="26"/>
        </w:rPr>
        <w:t>từ</w:t>
      </w:r>
      <w:proofErr w:type="spellEnd"/>
      <w:r w:rsidRPr="007F1D3F">
        <w:rPr>
          <w:rStyle w:val="normaltextrun"/>
          <w:sz w:val="26"/>
          <w:szCs w:val="26"/>
        </w:rPr>
        <w:t xml:space="preserve"> </w:t>
      </w:r>
      <w:proofErr w:type="spellStart"/>
      <w:r w:rsidRPr="007F1D3F">
        <w:rPr>
          <w:rStyle w:val="normaltextrun"/>
          <w:sz w:val="26"/>
          <w:szCs w:val="26"/>
        </w:rPr>
        <w:t>ngày</w:t>
      </w:r>
      <w:proofErr w:type="spellEnd"/>
      <w:r w:rsidRPr="007F1D3F">
        <w:rPr>
          <w:rStyle w:val="normaltextrun"/>
          <w:sz w:val="26"/>
          <w:szCs w:val="26"/>
        </w:rPr>
        <w:t xml:space="preserve"> </w:t>
      </w:r>
      <w:proofErr w:type="spellStart"/>
      <w:r w:rsidRPr="007F1D3F">
        <w:rPr>
          <w:rStyle w:val="normaltextrun"/>
          <w:sz w:val="26"/>
          <w:szCs w:val="26"/>
        </w:rPr>
        <w:t>ký</w:t>
      </w:r>
      <w:proofErr w:type="spellEnd"/>
      <w:r w:rsidRPr="007F1D3F">
        <w:rPr>
          <w:rStyle w:val="normaltextrun"/>
          <w:sz w:val="26"/>
          <w:szCs w:val="26"/>
        </w:rPr>
        <w:t xml:space="preserve"> </w:t>
      </w:r>
      <w:proofErr w:type="spellStart"/>
      <w:r w:rsidRPr="007F1D3F">
        <w:rPr>
          <w:rStyle w:val="normaltextrun"/>
          <w:sz w:val="26"/>
          <w:szCs w:val="26"/>
        </w:rPr>
        <w:t>hợp</w:t>
      </w:r>
      <w:proofErr w:type="spellEnd"/>
      <w:r w:rsidRPr="007F1D3F">
        <w:rPr>
          <w:rStyle w:val="normaltextrun"/>
          <w:sz w:val="26"/>
          <w:szCs w:val="26"/>
        </w:rPr>
        <w:t xml:space="preserve"> </w:t>
      </w:r>
      <w:proofErr w:type="spellStart"/>
      <w:r w:rsidRPr="007F1D3F">
        <w:rPr>
          <w:rStyle w:val="normaltextrun"/>
          <w:sz w:val="26"/>
          <w:szCs w:val="26"/>
        </w:rPr>
        <w:t>đồng</w:t>
      </w:r>
      <w:proofErr w:type="spellEnd"/>
      <w:r w:rsidRPr="007F1D3F">
        <w:rPr>
          <w:rStyle w:val="normaltextrun"/>
          <w:sz w:val="26"/>
          <w:szCs w:val="26"/>
        </w:rPr>
        <w:t xml:space="preserve"> </w:t>
      </w:r>
      <w:proofErr w:type="spellStart"/>
      <w:r w:rsidRPr="007F1D3F">
        <w:rPr>
          <w:rStyle w:val="normaltextrun"/>
          <w:sz w:val="26"/>
          <w:szCs w:val="26"/>
        </w:rPr>
        <w:t>tư</w:t>
      </w:r>
      <w:proofErr w:type="spellEnd"/>
      <w:r w:rsidRPr="007F1D3F">
        <w:rPr>
          <w:rStyle w:val="normaltextrun"/>
          <w:sz w:val="26"/>
          <w:szCs w:val="26"/>
        </w:rPr>
        <w:t xml:space="preserve"> </w:t>
      </w:r>
      <w:proofErr w:type="spellStart"/>
      <w:r w:rsidRPr="007F1D3F">
        <w:rPr>
          <w:rStyle w:val="normaltextrun"/>
          <w:sz w:val="26"/>
          <w:szCs w:val="26"/>
        </w:rPr>
        <w:t>vấn</w:t>
      </w:r>
      <w:proofErr w:type="spellEnd"/>
      <w:r w:rsidRPr="007F1D3F">
        <w:rPr>
          <w:rStyle w:val="normaltextrun"/>
          <w:sz w:val="26"/>
          <w:szCs w:val="26"/>
        </w:rPr>
        <w:t xml:space="preserve"> </w:t>
      </w:r>
      <w:proofErr w:type="spellStart"/>
      <w:r w:rsidRPr="007F1D3F">
        <w:rPr>
          <w:rStyle w:val="normaltextrun"/>
          <w:sz w:val="26"/>
          <w:szCs w:val="26"/>
        </w:rPr>
        <w:t>lập</w:t>
      </w:r>
      <w:proofErr w:type="spellEnd"/>
      <w:r w:rsidRPr="007F1D3F">
        <w:rPr>
          <w:rStyle w:val="normaltextrun"/>
          <w:sz w:val="26"/>
          <w:szCs w:val="26"/>
        </w:rPr>
        <w:t xml:space="preserve"> </w:t>
      </w:r>
      <w:proofErr w:type="spellStart"/>
      <w:r w:rsidRPr="007F1D3F">
        <w:rPr>
          <w:rStyle w:val="normaltextrun"/>
          <w:sz w:val="26"/>
          <w:szCs w:val="26"/>
        </w:rPr>
        <w:t>đồ</w:t>
      </w:r>
      <w:proofErr w:type="spellEnd"/>
      <w:r w:rsidRPr="007F1D3F">
        <w:rPr>
          <w:rStyle w:val="normaltextrun"/>
          <w:sz w:val="26"/>
          <w:szCs w:val="26"/>
        </w:rPr>
        <w:t xml:space="preserve"> </w:t>
      </w:r>
      <w:proofErr w:type="spellStart"/>
      <w:r w:rsidRPr="007F1D3F">
        <w:rPr>
          <w:rStyle w:val="normaltextrun"/>
          <w:sz w:val="26"/>
          <w:szCs w:val="26"/>
        </w:rPr>
        <w:t>án</w:t>
      </w:r>
      <w:proofErr w:type="spellEnd"/>
      <w:r w:rsidRPr="007F1D3F">
        <w:rPr>
          <w:rStyle w:val="normaltextrun"/>
          <w:sz w:val="26"/>
          <w:szCs w:val="26"/>
        </w:rPr>
        <w:t xml:space="preserve"> </w:t>
      </w:r>
      <w:proofErr w:type="spellStart"/>
      <w:r w:rsidRPr="007F1D3F">
        <w:rPr>
          <w:rStyle w:val="normaltextrun"/>
          <w:sz w:val="26"/>
          <w:szCs w:val="26"/>
        </w:rPr>
        <w:t>quy</w:t>
      </w:r>
      <w:proofErr w:type="spellEnd"/>
      <w:r w:rsidRPr="007F1D3F">
        <w:rPr>
          <w:rStyle w:val="normaltextrun"/>
          <w:sz w:val="26"/>
          <w:szCs w:val="26"/>
        </w:rPr>
        <w:t xml:space="preserve"> </w:t>
      </w:r>
      <w:proofErr w:type="spellStart"/>
      <w:r w:rsidRPr="007F1D3F">
        <w:rPr>
          <w:rStyle w:val="normaltextrun"/>
          <w:sz w:val="26"/>
          <w:szCs w:val="26"/>
        </w:rPr>
        <w:t>hoạch</w:t>
      </w:r>
      <w:proofErr w:type="spellEnd"/>
      <w:r w:rsidRPr="007F1D3F">
        <w:rPr>
          <w:rStyle w:val="normaltextrun"/>
          <w:sz w:val="26"/>
          <w:szCs w:val="26"/>
        </w:rPr>
        <w:t xml:space="preserve">, </w:t>
      </w:r>
      <w:proofErr w:type="spellStart"/>
      <w:r w:rsidRPr="007F1D3F">
        <w:rPr>
          <w:rStyle w:val="normaltextrun"/>
          <w:sz w:val="26"/>
          <w:szCs w:val="26"/>
        </w:rPr>
        <w:t>không</w:t>
      </w:r>
      <w:proofErr w:type="spellEnd"/>
      <w:r w:rsidRPr="007F1D3F">
        <w:rPr>
          <w:rStyle w:val="normaltextrun"/>
          <w:sz w:val="26"/>
          <w:szCs w:val="26"/>
        </w:rPr>
        <w:t xml:space="preserve"> </w:t>
      </w:r>
      <w:proofErr w:type="spellStart"/>
      <w:r w:rsidRPr="007F1D3F">
        <w:rPr>
          <w:rStyle w:val="normaltextrun"/>
          <w:sz w:val="26"/>
          <w:szCs w:val="26"/>
        </w:rPr>
        <w:t>tính</w:t>
      </w:r>
      <w:proofErr w:type="spellEnd"/>
      <w:r w:rsidRPr="007F1D3F">
        <w:rPr>
          <w:rStyle w:val="normaltextrun"/>
          <w:sz w:val="26"/>
          <w:szCs w:val="26"/>
        </w:rPr>
        <w:t xml:space="preserve"> </w:t>
      </w:r>
      <w:proofErr w:type="spellStart"/>
      <w:r w:rsidRPr="007F1D3F">
        <w:rPr>
          <w:rStyle w:val="normaltextrun"/>
          <w:sz w:val="26"/>
          <w:szCs w:val="26"/>
        </w:rPr>
        <w:t>thời</w:t>
      </w:r>
      <w:proofErr w:type="spellEnd"/>
      <w:r w:rsidRPr="007F1D3F">
        <w:rPr>
          <w:rStyle w:val="normaltextrun"/>
          <w:sz w:val="26"/>
          <w:szCs w:val="26"/>
        </w:rPr>
        <w:t xml:space="preserve"> </w:t>
      </w:r>
      <w:proofErr w:type="spellStart"/>
      <w:r w:rsidRPr="007F1D3F">
        <w:rPr>
          <w:rStyle w:val="normaltextrun"/>
          <w:sz w:val="26"/>
          <w:szCs w:val="26"/>
        </w:rPr>
        <w:t>gian</w:t>
      </w:r>
      <w:proofErr w:type="spellEnd"/>
      <w:r w:rsidRPr="007F1D3F">
        <w:rPr>
          <w:rStyle w:val="normaltextrun"/>
          <w:sz w:val="26"/>
          <w:szCs w:val="26"/>
        </w:rPr>
        <w:t xml:space="preserve"> </w:t>
      </w:r>
      <w:proofErr w:type="spellStart"/>
      <w:r w:rsidRPr="007F1D3F">
        <w:rPr>
          <w:rStyle w:val="normaltextrun"/>
          <w:sz w:val="26"/>
          <w:szCs w:val="26"/>
        </w:rPr>
        <w:t>chờ</w:t>
      </w:r>
      <w:proofErr w:type="spellEnd"/>
      <w:r w:rsidRPr="007F1D3F">
        <w:rPr>
          <w:rStyle w:val="normaltextrun"/>
          <w:sz w:val="26"/>
          <w:szCs w:val="26"/>
        </w:rPr>
        <w:t xml:space="preserve"> </w:t>
      </w:r>
      <w:proofErr w:type="spellStart"/>
      <w:r w:rsidRPr="007F1D3F">
        <w:rPr>
          <w:rStyle w:val="normaltextrun"/>
          <w:sz w:val="26"/>
          <w:szCs w:val="26"/>
        </w:rPr>
        <w:t>báo</w:t>
      </w:r>
      <w:proofErr w:type="spellEnd"/>
      <w:r w:rsidRPr="007F1D3F">
        <w:rPr>
          <w:rStyle w:val="normaltextrun"/>
          <w:sz w:val="26"/>
          <w:szCs w:val="26"/>
        </w:rPr>
        <w:t xml:space="preserve"> </w:t>
      </w:r>
      <w:proofErr w:type="spellStart"/>
      <w:r w:rsidRPr="007F1D3F">
        <w:rPr>
          <w:rStyle w:val="normaltextrun"/>
          <w:sz w:val="26"/>
          <w:szCs w:val="26"/>
        </w:rPr>
        <w:t>cáo</w:t>
      </w:r>
      <w:proofErr w:type="spellEnd"/>
      <w:r w:rsidRPr="007F1D3F">
        <w:rPr>
          <w:rStyle w:val="normaltextrun"/>
          <w:sz w:val="26"/>
          <w:szCs w:val="26"/>
        </w:rPr>
        <w:t xml:space="preserve">, </w:t>
      </w:r>
      <w:proofErr w:type="spellStart"/>
      <w:r w:rsidRPr="007F1D3F">
        <w:rPr>
          <w:rStyle w:val="normaltextrun"/>
          <w:sz w:val="26"/>
          <w:szCs w:val="26"/>
        </w:rPr>
        <w:t>lấy</w:t>
      </w:r>
      <w:proofErr w:type="spellEnd"/>
      <w:r w:rsidRPr="007F1D3F">
        <w:rPr>
          <w:rStyle w:val="normaltextrun"/>
          <w:sz w:val="26"/>
          <w:szCs w:val="26"/>
        </w:rPr>
        <w:t xml:space="preserve"> ý </w:t>
      </w:r>
      <w:proofErr w:type="spellStart"/>
      <w:r w:rsidRPr="007F1D3F">
        <w:rPr>
          <w:rStyle w:val="normaltextrun"/>
          <w:sz w:val="26"/>
          <w:szCs w:val="26"/>
        </w:rPr>
        <w:t>kiến</w:t>
      </w:r>
      <w:proofErr w:type="spellEnd"/>
      <w:r w:rsidRPr="007F1D3F">
        <w:rPr>
          <w:rStyle w:val="normaltextrun"/>
          <w:sz w:val="26"/>
          <w:szCs w:val="26"/>
        </w:rPr>
        <w:t xml:space="preserve">, </w:t>
      </w:r>
      <w:proofErr w:type="spellStart"/>
      <w:r w:rsidRPr="007F1D3F">
        <w:rPr>
          <w:rStyle w:val="normaltextrun"/>
          <w:sz w:val="26"/>
          <w:szCs w:val="26"/>
        </w:rPr>
        <w:t>thẩm</w:t>
      </w:r>
      <w:proofErr w:type="spellEnd"/>
      <w:r w:rsidRPr="007F1D3F">
        <w:rPr>
          <w:rStyle w:val="normaltextrun"/>
          <w:sz w:val="26"/>
          <w:szCs w:val="26"/>
        </w:rPr>
        <w:t xml:space="preserve"> </w:t>
      </w:r>
      <w:proofErr w:type="spellStart"/>
      <w:r w:rsidRPr="007F1D3F">
        <w:rPr>
          <w:rStyle w:val="normaltextrun"/>
          <w:sz w:val="26"/>
          <w:szCs w:val="26"/>
        </w:rPr>
        <w:t>định</w:t>
      </w:r>
      <w:proofErr w:type="spellEnd"/>
      <w:r w:rsidRPr="007F1D3F">
        <w:rPr>
          <w:rStyle w:val="normaltextrun"/>
          <w:sz w:val="26"/>
          <w:szCs w:val="26"/>
        </w:rPr>
        <w:t xml:space="preserve">, </w:t>
      </w:r>
      <w:proofErr w:type="spellStart"/>
      <w:r w:rsidRPr="007F1D3F">
        <w:rPr>
          <w:rStyle w:val="normaltextrun"/>
          <w:sz w:val="26"/>
          <w:szCs w:val="26"/>
        </w:rPr>
        <w:t>phê</w:t>
      </w:r>
      <w:proofErr w:type="spellEnd"/>
      <w:r w:rsidRPr="007F1D3F">
        <w:rPr>
          <w:rStyle w:val="normaltextrun"/>
          <w:sz w:val="26"/>
          <w:szCs w:val="26"/>
        </w:rPr>
        <w:t xml:space="preserve"> </w:t>
      </w:r>
      <w:proofErr w:type="spellStart"/>
      <w:r w:rsidRPr="007F1D3F">
        <w:rPr>
          <w:rStyle w:val="normaltextrun"/>
          <w:sz w:val="26"/>
          <w:szCs w:val="26"/>
        </w:rPr>
        <w:t>duyệt</w:t>
      </w:r>
      <w:proofErr w:type="spellEnd"/>
      <w:r w:rsidRPr="007F1D3F">
        <w:rPr>
          <w:rStyle w:val="normaltextrun"/>
          <w:sz w:val="26"/>
          <w:szCs w:val="26"/>
        </w:rPr>
        <w:t xml:space="preserve"> </w:t>
      </w:r>
      <w:proofErr w:type="spellStart"/>
      <w:r w:rsidRPr="007F1D3F">
        <w:rPr>
          <w:rStyle w:val="normaltextrun"/>
          <w:sz w:val="26"/>
          <w:szCs w:val="26"/>
        </w:rPr>
        <w:t>các</w:t>
      </w:r>
      <w:proofErr w:type="spellEnd"/>
      <w:r w:rsidRPr="007F1D3F">
        <w:rPr>
          <w:rStyle w:val="normaltextrun"/>
          <w:sz w:val="26"/>
          <w:szCs w:val="26"/>
        </w:rPr>
        <w:t xml:space="preserve"> </w:t>
      </w:r>
      <w:proofErr w:type="spellStart"/>
      <w:r w:rsidRPr="007F1D3F">
        <w:rPr>
          <w:rStyle w:val="normaltextrun"/>
          <w:sz w:val="26"/>
          <w:szCs w:val="26"/>
        </w:rPr>
        <w:t>cấp</w:t>
      </w:r>
      <w:proofErr w:type="spellEnd"/>
      <w:r w:rsidRPr="007F1D3F">
        <w:rPr>
          <w:rStyle w:val="normaltextrun"/>
          <w:sz w:val="26"/>
          <w:szCs w:val="26"/>
        </w:rPr>
        <w:t xml:space="preserve">. </w:t>
      </w:r>
    </w:p>
    <w:p w14:paraId="656376DC" w14:textId="77777777" w:rsidR="003B69E4" w:rsidRPr="007F1D3F" w:rsidRDefault="003B69E4">
      <w:pPr>
        <w:rPr>
          <w:rStyle w:val="normaltextrun"/>
          <w:sz w:val="26"/>
          <w:szCs w:val="26"/>
        </w:rPr>
      </w:pPr>
      <w:r w:rsidRPr="007F1D3F">
        <w:rPr>
          <w:rStyle w:val="normaltextrun"/>
          <w:sz w:val="26"/>
          <w:szCs w:val="26"/>
        </w:rPr>
        <w:br w:type="page"/>
      </w:r>
    </w:p>
    <w:p w14:paraId="530B87EE" w14:textId="3484B81C" w:rsidR="009927DF" w:rsidRPr="007F1D3F" w:rsidRDefault="009927DF" w:rsidP="0031612C">
      <w:pPr>
        <w:jc w:val="center"/>
        <w:rPr>
          <w:rStyle w:val="normaltextrun"/>
          <w:b/>
          <w:bCs/>
          <w:sz w:val="26"/>
          <w:szCs w:val="26"/>
        </w:rPr>
      </w:pPr>
      <w:r w:rsidRPr="007F1D3F">
        <w:rPr>
          <w:rStyle w:val="normaltextrun"/>
          <w:b/>
          <w:bCs/>
          <w:sz w:val="26"/>
          <w:szCs w:val="26"/>
        </w:rPr>
        <w:lastRenderedPageBreak/>
        <w:t>PHỤ LỤC 1</w:t>
      </w:r>
    </w:p>
    <w:p w14:paraId="7552D872" w14:textId="57B745FB" w:rsidR="009927DF" w:rsidRPr="007F1D3F" w:rsidRDefault="009927DF">
      <w:pPr>
        <w:rPr>
          <w:rStyle w:val="normaltextrun"/>
          <w:b/>
          <w:bCs/>
          <w:sz w:val="26"/>
          <w:szCs w:val="26"/>
        </w:rPr>
      </w:pPr>
    </w:p>
    <w:p w14:paraId="229837B5" w14:textId="77777777" w:rsidR="009927DF" w:rsidRPr="007F1D3F" w:rsidRDefault="009927DF">
      <w:pPr>
        <w:rPr>
          <w:rStyle w:val="normaltextrun"/>
          <w:b/>
          <w:bCs/>
          <w:sz w:val="26"/>
          <w:szCs w:val="26"/>
        </w:rPr>
      </w:pPr>
    </w:p>
    <w:tbl>
      <w:tblPr>
        <w:tblW w:w="9326" w:type="dxa"/>
        <w:tblLook w:val="04A0" w:firstRow="1" w:lastRow="0" w:firstColumn="1" w:lastColumn="0" w:noHBand="0" w:noVBand="1"/>
      </w:tblPr>
      <w:tblGrid>
        <w:gridCol w:w="222"/>
        <w:gridCol w:w="1338"/>
        <w:gridCol w:w="4252"/>
        <w:gridCol w:w="282"/>
        <w:gridCol w:w="360"/>
        <w:gridCol w:w="1711"/>
        <w:gridCol w:w="1161"/>
      </w:tblGrid>
      <w:tr w:rsidR="007F1D3F" w:rsidRPr="007F1D3F" w14:paraId="0A6A718F" w14:textId="77777777" w:rsidTr="00993D0A">
        <w:trPr>
          <w:trHeight w:val="315"/>
        </w:trPr>
        <w:tc>
          <w:tcPr>
            <w:tcW w:w="9326" w:type="dxa"/>
            <w:gridSpan w:val="7"/>
            <w:tcBorders>
              <w:top w:val="nil"/>
              <w:left w:val="nil"/>
              <w:bottom w:val="nil"/>
              <w:right w:val="nil"/>
            </w:tcBorders>
            <w:shd w:val="clear" w:color="auto" w:fill="auto"/>
            <w:noWrap/>
            <w:vAlign w:val="bottom"/>
            <w:hideMark/>
          </w:tcPr>
          <w:p w14:paraId="536FFDDA" w14:textId="77777777" w:rsidR="0031612C" w:rsidRPr="007F1D3F" w:rsidRDefault="0031612C" w:rsidP="0031612C">
            <w:pPr>
              <w:rPr>
                <w:b/>
                <w:bCs/>
              </w:rPr>
            </w:pPr>
            <w:r w:rsidRPr="007F1D3F">
              <w:rPr>
                <w:b/>
                <w:bCs/>
              </w:rPr>
              <w:t xml:space="preserve">TỔNG HỢP DỰ TOÁN THIẾT KẾ QUY HOẠCH </w:t>
            </w:r>
          </w:p>
        </w:tc>
      </w:tr>
      <w:tr w:rsidR="007F1D3F" w:rsidRPr="007F1D3F" w14:paraId="1900C096" w14:textId="77777777" w:rsidTr="00972E06">
        <w:trPr>
          <w:trHeight w:val="180"/>
        </w:trPr>
        <w:tc>
          <w:tcPr>
            <w:tcW w:w="222" w:type="dxa"/>
            <w:tcBorders>
              <w:top w:val="nil"/>
              <w:left w:val="nil"/>
              <w:bottom w:val="nil"/>
              <w:right w:val="nil"/>
            </w:tcBorders>
            <w:shd w:val="clear" w:color="auto" w:fill="auto"/>
            <w:noWrap/>
            <w:vAlign w:val="bottom"/>
            <w:hideMark/>
          </w:tcPr>
          <w:p w14:paraId="30933ADD" w14:textId="77777777" w:rsidR="0031612C" w:rsidRPr="007F1D3F" w:rsidRDefault="0031612C" w:rsidP="0094479B">
            <w:pPr>
              <w:jc w:val="both"/>
              <w:rPr>
                <w:b/>
                <w:bCs/>
              </w:rPr>
            </w:pPr>
          </w:p>
        </w:tc>
        <w:tc>
          <w:tcPr>
            <w:tcW w:w="1338" w:type="dxa"/>
            <w:tcBorders>
              <w:top w:val="nil"/>
              <w:left w:val="nil"/>
              <w:bottom w:val="nil"/>
              <w:right w:val="nil"/>
            </w:tcBorders>
            <w:shd w:val="clear" w:color="auto" w:fill="auto"/>
            <w:noWrap/>
            <w:vAlign w:val="bottom"/>
            <w:hideMark/>
          </w:tcPr>
          <w:p w14:paraId="1B4607CE" w14:textId="77777777" w:rsidR="0031612C" w:rsidRPr="007F1D3F" w:rsidRDefault="0031612C">
            <w:pPr>
              <w:rPr>
                <w:sz w:val="20"/>
                <w:szCs w:val="20"/>
              </w:rPr>
            </w:pPr>
          </w:p>
        </w:tc>
        <w:tc>
          <w:tcPr>
            <w:tcW w:w="4252" w:type="dxa"/>
            <w:tcBorders>
              <w:top w:val="nil"/>
              <w:left w:val="nil"/>
              <w:bottom w:val="nil"/>
              <w:right w:val="nil"/>
            </w:tcBorders>
            <w:shd w:val="clear" w:color="auto" w:fill="auto"/>
            <w:noWrap/>
            <w:vAlign w:val="bottom"/>
            <w:hideMark/>
          </w:tcPr>
          <w:p w14:paraId="68A6234E" w14:textId="77777777" w:rsidR="0031612C" w:rsidRPr="007F1D3F" w:rsidRDefault="0031612C">
            <w:pPr>
              <w:rPr>
                <w:sz w:val="20"/>
                <w:szCs w:val="20"/>
              </w:rPr>
            </w:pPr>
          </w:p>
        </w:tc>
        <w:tc>
          <w:tcPr>
            <w:tcW w:w="282" w:type="dxa"/>
            <w:tcBorders>
              <w:top w:val="nil"/>
              <w:left w:val="nil"/>
              <w:bottom w:val="nil"/>
              <w:right w:val="nil"/>
            </w:tcBorders>
            <w:shd w:val="clear" w:color="auto" w:fill="auto"/>
            <w:noWrap/>
            <w:vAlign w:val="bottom"/>
            <w:hideMark/>
          </w:tcPr>
          <w:p w14:paraId="48A54D63" w14:textId="77777777" w:rsidR="0031612C" w:rsidRPr="007F1D3F" w:rsidRDefault="0031612C">
            <w:pPr>
              <w:rPr>
                <w:sz w:val="20"/>
                <w:szCs w:val="20"/>
              </w:rPr>
            </w:pPr>
          </w:p>
        </w:tc>
        <w:tc>
          <w:tcPr>
            <w:tcW w:w="360" w:type="dxa"/>
            <w:tcBorders>
              <w:top w:val="nil"/>
              <w:left w:val="nil"/>
              <w:bottom w:val="nil"/>
              <w:right w:val="nil"/>
            </w:tcBorders>
            <w:shd w:val="clear" w:color="auto" w:fill="auto"/>
            <w:noWrap/>
            <w:vAlign w:val="bottom"/>
            <w:hideMark/>
          </w:tcPr>
          <w:p w14:paraId="0896B7F1" w14:textId="77777777" w:rsidR="0031612C" w:rsidRPr="007F1D3F" w:rsidRDefault="0031612C">
            <w:pPr>
              <w:rPr>
                <w:sz w:val="20"/>
                <w:szCs w:val="20"/>
              </w:rPr>
            </w:pPr>
          </w:p>
        </w:tc>
        <w:tc>
          <w:tcPr>
            <w:tcW w:w="1711" w:type="dxa"/>
            <w:tcBorders>
              <w:top w:val="nil"/>
              <w:left w:val="nil"/>
              <w:bottom w:val="nil"/>
              <w:right w:val="nil"/>
            </w:tcBorders>
            <w:shd w:val="clear" w:color="auto" w:fill="auto"/>
            <w:noWrap/>
            <w:vAlign w:val="bottom"/>
            <w:hideMark/>
          </w:tcPr>
          <w:p w14:paraId="191B5E63" w14:textId="77777777" w:rsidR="0031612C" w:rsidRPr="007F1D3F" w:rsidRDefault="0031612C">
            <w:pPr>
              <w:rPr>
                <w:sz w:val="20"/>
                <w:szCs w:val="20"/>
              </w:rPr>
            </w:pPr>
          </w:p>
        </w:tc>
        <w:tc>
          <w:tcPr>
            <w:tcW w:w="1161" w:type="dxa"/>
            <w:tcBorders>
              <w:top w:val="nil"/>
              <w:left w:val="nil"/>
              <w:bottom w:val="nil"/>
              <w:right w:val="nil"/>
            </w:tcBorders>
            <w:shd w:val="clear" w:color="auto" w:fill="auto"/>
            <w:noWrap/>
            <w:vAlign w:val="bottom"/>
            <w:hideMark/>
          </w:tcPr>
          <w:p w14:paraId="4A00BA88" w14:textId="77777777" w:rsidR="0031612C" w:rsidRPr="007F1D3F" w:rsidRDefault="0031612C">
            <w:pPr>
              <w:rPr>
                <w:sz w:val="20"/>
                <w:szCs w:val="20"/>
              </w:rPr>
            </w:pPr>
          </w:p>
        </w:tc>
      </w:tr>
      <w:tr w:rsidR="007F1D3F" w:rsidRPr="007F1D3F" w14:paraId="1F824ED2" w14:textId="77777777" w:rsidTr="00993D0A">
        <w:trPr>
          <w:trHeight w:val="420"/>
        </w:trPr>
        <w:tc>
          <w:tcPr>
            <w:tcW w:w="9326" w:type="dxa"/>
            <w:gridSpan w:val="7"/>
            <w:tcBorders>
              <w:top w:val="nil"/>
              <w:left w:val="nil"/>
              <w:bottom w:val="nil"/>
              <w:right w:val="nil"/>
            </w:tcBorders>
            <w:shd w:val="clear" w:color="auto" w:fill="auto"/>
            <w:noWrap/>
            <w:vAlign w:val="bottom"/>
            <w:hideMark/>
          </w:tcPr>
          <w:p w14:paraId="4CE8F16A" w14:textId="578ACCEC" w:rsidR="0031612C" w:rsidRPr="007F1D3F" w:rsidRDefault="0031612C" w:rsidP="0094479B">
            <w:pPr>
              <w:jc w:val="both"/>
              <w:rPr>
                <w:b/>
                <w:bCs/>
                <w:sz w:val="26"/>
                <w:szCs w:val="26"/>
              </w:rPr>
            </w:pPr>
            <w:r w:rsidRPr="007F1D3F">
              <w:rPr>
                <w:b/>
                <w:bCs/>
                <w:sz w:val="26"/>
                <w:szCs w:val="26"/>
              </w:rPr>
              <w:t xml:space="preserve">1. </w:t>
            </w:r>
            <w:proofErr w:type="spellStart"/>
            <w:r w:rsidRPr="007F1D3F">
              <w:rPr>
                <w:b/>
                <w:bCs/>
                <w:sz w:val="26"/>
                <w:szCs w:val="26"/>
              </w:rPr>
              <w:t>Tên</w:t>
            </w:r>
            <w:proofErr w:type="spellEnd"/>
            <w:r w:rsidRPr="007F1D3F">
              <w:rPr>
                <w:b/>
                <w:bCs/>
                <w:sz w:val="26"/>
                <w:szCs w:val="26"/>
              </w:rPr>
              <w:t xml:space="preserve"> </w:t>
            </w:r>
            <w:proofErr w:type="spellStart"/>
            <w:r w:rsidRPr="007F1D3F">
              <w:rPr>
                <w:b/>
                <w:bCs/>
                <w:sz w:val="26"/>
                <w:szCs w:val="26"/>
              </w:rPr>
              <w:t>dự</w:t>
            </w:r>
            <w:proofErr w:type="spellEnd"/>
            <w:r w:rsidRPr="007F1D3F">
              <w:rPr>
                <w:b/>
                <w:bCs/>
                <w:sz w:val="26"/>
                <w:szCs w:val="26"/>
              </w:rPr>
              <w:t xml:space="preserve"> </w:t>
            </w:r>
            <w:proofErr w:type="spellStart"/>
            <w:proofErr w:type="gramStart"/>
            <w:r w:rsidRPr="007F1D3F">
              <w:rPr>
                <w:b/>
                <w:bCs/>
                <w:sz w:val="26"/>
                <w:szCs w:val="26"/>
              </w:rPr>
              <w:t>án</w:t>
            </w:r>
            <w:proofErr w:type="spellEnd"/>
            <w:r w:rsidRPr="007F1D3F">
              <w:rPr>
                <w:b/>
                <w:bCs/>
                <w:sz w:val="26"/>
                <w:szCs w:val="26"/>
              </w:rPr>
              <w:t xml:space="preserve"> :</w:t>
            </w:r>
            <w:proofErr w:type="gramEnd"/>
            <w:r w:rsidRPr="007F1D3F">
              <w:rPr>
                <w:b/>
                <w:bCs/>
                <w:sz w:val="26"/>
                <w:szCs w:val="26"/>
              </w:rPr>
              <w:t xml:space="preserve">  </w:t>
            </w:r>
            <w:proofErr w:type="spellStart"/>
            <w:r w:rsidRPr="007F1D3F">
              <w:rPr>
                <w:b/>
                <w:bCs/>
                <w:sz w:val="26"/>
                <w:szCs w:val="26"/>
              </w:rPr>
              <w:t>Điều</w:t>
            </w:r>
            <w:proofErr w:type="spellEnd"/>
            <w:r w:rsidRPr="007F1D3F">
              <w:rPr>
                <w:b/>
                <w:bCs/>
                <w:sz w:val="26"/>
                <w:szCs w:val="26"/>
              </w:rPr>
              <w:t xml:space="preserve"> </w:t>
            </w:r>
            <w:proofErr w:type="spellStart"/>
            <w:r w:rsidRPr="007F1D3F">
              <w:rPr>
                <w:b/>
                <w:bCs/>
                <w:sz w:val="26"/>
                <w:szCs w:val="26"/>
              </w:rPr>
              <w:t>chỉnh</w:t>
            </w:r>
            <w:proofErr w:type="spellEnd"/>
            <w:r w:rsidRPr="007F1D3F">
              <w:rPr>
                <w:b/>
                <w:bCs/>
                <w:sz w:val="26"/>
                <w:szCs w:val="26"/>
              </w:rPr>
              <w:t xml:space="preserve"> Quy </w:t>
            </w:r>
            <w:proofErr w:type="spellStart"/>
            <w:r w:rsidRPr="007F1D3F">
              <w:rPr>
                <w:b/>
                <w:bCs/>
                <w:sz w:val="26"/>
                <w:szCs w:val="26"/>
              </w:rPr>
              <w:t>hoạch</w:t>
            </w:r>
            <w:proofErr w:type="spellEnd"/>
            <w:r w:rsidRPr="007F1D3F">
              <w:rPr>
                <w:b/>
                <w:bCs/>
                <w:sz w:val="26"/>
                <w:szCs w:val="26"/>
              </w:rPr>
              <w:t xml:space="preserve"> </w:t>
            </w:r>
            <w:proofErr w:type="spellStart"/>
            <w:r w:rsidRPr="007F1D3F">
              <w:rPr>
                <w:b/>
                <w:bCs/>
                <w:sz w:val="26"/>
                <w:szCs w:val="26"/>
              </w:rPr>
              <w:t>chung</w:t>
            </w:r>
            <w:proofErr w:type="spellEnd"/>
            <w:r w:rsidRPr="007F1D3F">
              <w:rPr>
                <w:b/>
                <w:bCs/>
                <w:sz w:val="26"/>
                <w:szCs w:val="26"/>
              </w:rPr>
              <w:t xml:space="preserve"> </w:t>
            </w:r>
            <w:proofErr w:type="spellStart"/>
            <w:r w:rsidR="0094479B" w:rsidRPr="007F1D3F">
              <w:rPr>
                <w:b/>
                <w:bCs/>
                <w:sz w:val="26"/>
                <w:szCs w:val="26"/>
              </w:rPr>
              <w:t>xây</w:t>
            </w:r>
            <w:proofErr w:type="spellEnd"/>
            <w:r w:rsidR="0094479B" w:rsidRPr="007F1D3F">
              <w:rPr>
                <w:b/>
                <w:bCs/>
                <w:sz w:val="26"/>
                <w:szCs w:val="26"/>
              </w:rPr>
              <w:t xml:space="preserve"> </w:t>
            </w:r>
            <w:proofErr w:type="spellStart"/>
            <w:r w:rsidR="0094479B" w:rsidRPr="007F1D3F">
              <w:rPr>
                <w:b/>
                <w:bCs/>
                <w:sz w:val="26"/>
                <w:szCs w:val="26"/>
              </w:rPr>
              <w:t>dựng</w:t>
            </w:r>
            <w:proofErr w:type="spellEnd"/>
            <w:r w:rsidR="0094479B" w:rsidRPr="007F1D3F">
              <w:rPr>
                <w:b/>
                <w:bCs/>
                <w:sz w:val="26"/>
                <w:szCs w:val="26"/>
              </w:rPr>
              <w:t xml:space="preserve"> </w:t>
            </w:r>
            <w:proofErr w:type="spellStart"/>
            <w:r w:rsidRPr="007F1D3F">
              <w:rPr>
                <w:b/>
                <w:bCs/>
                <w:sz w:val="26"/>
                <w:szCs w:val="26"/>
              </w:rPr>
              <w:t>đô</w:t>
            </w:r>
            <w:proofErr w:type="spellEnd"/>
            <w:r w:rsidRPr="007F1D3F">
              <w:rPr>
                <w:b/>
                <w:bCs/>
                <w:sz w:val="26"/>
                <w:szCs w:val="26"/>
              </w:rPr>
              <w:t xml:space="preserve"> </w:t>
            </w:r>
            <w:proofErr w:type="spellStart"/>
            <w:r w:rsidRPr="007F1D3F">
              <w:rPr>
                <w:b/>
                <w:bCs/>
                <w:sz w:val="26"/>
                <w:szCs w:val="26"/>
              </w:rPr>
              <w:t>thị</w:t>
            </w:r>
            <w:proofErr w:type="spellEnd"/>
            <w:r w:rsidRPr="007F1D3F">
              <w:rPr>
                <w:b/>
                <w:bCs/>
                <w:sz w:val="26"/>
                <w:szCs w:val="26"/>
              </w:rPr>
              <w:t xml:space="preserve">  Hoài </w:t>
            </w:r>
            <w:proofErr w:type="spellStart"/>
            <w:r w:rsidRPr="007F1D3F">
              <w:rPr>
                <w:b/>
                <w:bCs/>
                <w:sz w:val="26"/>
                <w:szCs w:val="26"/>
              </w:rPr>
              <w:t>Nhơn</w:t>
            </w:r>
            <w:proofErr w:type="spellEnd"/>
            <w:r w:rsidRPr="007F1D3F">
              <w:rPr>
                <w:b/>
                <w:bCs/>
                <w:sz w:val="26"/>
                <w:szCs w:val="26"/>
              </w:rPr>
              <w:t xml:space="preserve">, </w:t>
            </w:r>
            <w:proofErr w:type="spellStart"/>
            <w:r w:rsidRPr="007F1D3F">
              <w:rPr>
                <w:b/>
                <w:bCs/>
                <w:sz w:val="26"/>
                <w:szCs w:val="26"/>
              </w:rPr>
              <w:t>tỉnh</w:t>
            </w:r>
            <w:proofErr w:type="spellEnd"/>
            <w:r w:rsidRPr="007F1D3F">
              <w:rPr>
                <w:b/>
                <w:bCs/>
                <w:sz w:val="26"/>
                <w:szCs w:val="26"/>
              </w:rPr>
              <w:t xml:space="preserve"> Bình Định </w:t>
            </w:r>
            <w:proofErr w:type="spellStart"/>
            <w:r w:rsidRPr="007F1D3F">
              <w:rPr>
                <w:b/>
                <w:bCs/>
                <w:sz w:val="26"/>
                <w:szCs w:val="26"/>
              </w:rPr>
              <w:t>đến</w:t>
            </w:r>
            <w:proofErr w:type="spellEnd"/>
            <w:r w:rsidRPr="007F1D3F">
              <w:rPr>
                <w:b/>
                <w:bCs/>
                <w:sz w:val="26"/>
                <w:szCs w:val="26"/>
              </w:rPr>
              <w:t xml:space="preserve"> năm 2045 </w:t>
            </w:r>
          </w:p>
        </w:tc>
      </w:tr>
      <w:tr w:rsidR="007F1D3F" w:rsidRPr="007F1D3F" w14:paraId="664C84A3" w14:textId="77777777" w:rsidTr="00972E06">
        <w:trPr>
          <w:trHeight w:val="420"/>
        </w:trPr>
        <w:tc>
          <w:tcPr>
            <w:tcW w:w="222" w:type="dxa"/>
            <w:tcBorders>
              <w:top w:val="nil"/>
              <w:left w:val="nil"/>
              <w:bottom w:val="nil"/>
              <w:right w:val="nil"/>
            </w:tcBorders>
            <w:shd w:val="clear" w:color="auto" w:fill="auto"/>
            <w:noWrap/>
            <w:vAlign w:val="bottom"/>
            <w:hideMark/>
          </w:tcPr>
          <w:p w14:paraId="65168390" w14:textId="77777777" w:rsidR="0031612C" w:rsidRPr="007F1D3F" w:rsidRDefault="0031612C">
            <w:pPr>
              <w:rPr>
                <w:b/>
                <w:bCs/>
                <w:sz w:val="26"/>
                <w:szCs w:val="26"/>
              </w:rPr>
            </w:pPr>
          </w:p>
        </w:tc>
        <w:tc>
          <w:tcPr>
            <w:tcW w:w="1338" w:type="dxa"/>
            <w:tcBorders>
              <w:top w:val="nil"/>
              <w:left w:val="nil"/>
              <w:bottom w:val="nil"/>
              <w:right w:val="nil"/>
            </w:tcBorders>
            <w:shd w:val="clear" w:color="auto" w:fill="auto"/>
            <w:noWrap/>
            <w:vAlign w:val="bottom"/>
            <w:hideMark/>
          </w:tcPr>
          <w:p w14:paraId="2BC20AC6" w14:textId="77777777" w:rsidR="0031612C" w:rsidRPr="007F1D3F" w:rsidRDefault="0031612C">
            <w:pPr>
              <w:rPr>
                <w:sz w:val="26"/>
                <w:szCs w:val="26"/>
              </w:rPr>
            </w:pPr>
          </w:p>
        </w:tc>
        <w:tc>
          <w:tcPr>
            <w:tcW w:w="4252" w:type="dxa"/>
            <w:tcBorders>
              <w:top w:val="nil"/>
              <w:left w:val="nil"/>
              <w:bottom w:val="nil"/>
              <w:right w:val="nil"/>
            </w:tcBorders>
            <w:shd w:val="clear" w:color="auto" w:fill="auto"/>
            <w:noWrap/>
            <w:vAlign w:val="bottom"/>
            <w:hideMark/>
          </w:tcPr>
          <w:p w14:paraId="4E241124" w14:textId="77777777" w:rsidR="0031612C" w:rsidRPr="007F1D3F" w:rsidRDefault="0031612C">
            <w:pPr>
              <w:rPr>
                <w:sz w:val="26"/>
                <w:szCs w:val="26"/>
              </w:rPr>
            </w:pPr>
          </w:p>
        </w:tc>
        <w:tc>
          <w:tcPr>
            <w:tcW w:w="282" w:type="dxa"/>
            <w:tcBorders>
              <w:top w:val="nil"/>
              <w:left w:val="nil"/>
              <w:bottom w:val="nil"/>
              <w:right w:val="nil"/>
            </w:tcBorders>
            <w:shd w:val="clear" w:color="auto" w:fill="auto"/>
            <w:noWrap/>
            <w:vAlign w:val="bottom"/>
            <w:hideMark/>
          </w:tcPr>
          <w:p w14:paraId="58B2694B" w14:textId="77777777" w:rsidR="0031612C" w:rsidRPr="007F1D3F" w:rsidRDefault="0031612C">
            <w:pPr>
              <w:rPr>
                <w:sz w:val="26"/>
                <w:szCs w:val="26"/>
              </w:rPr>
            </w:pPr>
          </w:p>
        </w:tc>
        <w:tc>
          <w:tcPr>
            <w:tcW w:w="360" w:type="dxa"/>
            <w:tcBorders>
              <w:top w:val="nil"/>
              <w:left w:val="nil"/>
              <w:bottom w:val="nil"/>
              <w:right w:val="nil"/>
            </w:tcBorders>
            <w:shd w:val="clear" w:color="auto" w:fill="auto"/>
            <w:noWrap/>
            <w:vAlign w:val="bottom"/>
            <w:hideMark/>
          </w:tcPr>
          <w:p w14:paraId="4F7E4C92" w14:textId="77777777" w:rsidR="0031612C" w:rsidRPr="007F1D3F" w:rsidRDefault="0031612C">
            <w:pPr>
              <w:rPr>
                <w:sz w:val="26"/>
                <w:szCs w:val="26"/>
              </w:rPr>
            </w:pPr>
          </w:p>
        </w:tc>
        <w:tc>
          <w:tcPr>
            <w:tcW w:w="1711" w:type="dxa"/>
            <w:tcBorders>
              <w:top w:val="nil"/>
              <w:left w:val="nil"/>
              <w:bottom w:val="nil"/>
              <w:right w:val="nil"/>
            </w:tcBorders>
            <w:shd w:val="clear" w:color="auto" w:fill="auto"/>
            <w:noWrap/>
            <w:vAlign w:val="bottom"/>
            <w:hideMark/>
          </w:tcPr>
          <w:p w14:paraId="3B4C4D37" w14:textId="77777777" w:rsidR="0031612C" w:rsidRPr="007F1D3F" w:rsidRDefault="0031612C">
            <w:pPr>
              <w:rPr>
                <w:sz w:val="26"/>
                <w:szCs w:val="26"/>
              </w:rPr>
            </w:pPr>
          </w:p>
        </w:tc>
        <w:tc>
          <w:tcPr>
            <w:tcW w:w="1161" w:type="dxa"/>
            <w:tcBorders>
              <w:top w:val="nil"/>
              <w:left w:val="nil"/>
              <w:bottom w:val="nil"/>
              <w:right w:val="nil"/>
            </w:tcBorders>
            <w:shd w:val="clear" w:color="auto" w:fill="auto"/>
            <w:noWrap/>
            <w:vAlign w:val="bottom"/>
            <w:hideMark/>
          </w:tcPr>
          <w:p w14:paraId="793AF817" w14:textId="77777777" w:rsidR="0031612C" w:rsidRPr="007F1D3F" w:rsidRDefault="0031612C">
            <w:pPr>
              <w:rPr>
                <w:sz w:val="26"/>
                <w:szCs w:val="26"/>
              </w:rPr>
            </w:pPr>
          </w:p>
        </w:tc>
      </w:tr>
      <w:tr w:rsidR="007F1D3F" w:rsidRPr="007F1D3F" w14:paraId="51286612" w14:textId="77777777" w:rsidTr="00972E06">
        <w:trPr>
          <w:trHeight w:val="285"/>
        </w:trPr>
        <w:tc>
          <w:tcPr>
            <w:tcW w:w="222" w:type="dxa"/>
            <w:tcBorders>
              <w:top w:val="nil"/>
              <w:left w:val="nil"/>
              <w:bottom w:val="nil"/>
              <w:right w:val="nil"/>
            </w:tcBorders>
            <w:shd w:val="clear" w:color="auto" w:fill="auto"/>
            <w:noWrap/>
            <w:vAlign w:val="bottom"/>
            <w:hideMark/>
          </w:tcPr>
          <w:p w14:paraId="20894BD7" w14:textId="77777777" w:rsidR="0031612C" w:rsidRPr="007F1D3F" w:rsidRDefault="0031612C">
            <w:pPr>
              <w:rPr>
                <w:sz w:val="26"/>
                <w:szCs w:val="26"/>
              </w:rPr>
            </w:pPr>
          </w:p>
        </w:tc>
        <w:tc>
          <w:tcPr>
            <w:tcW w:w="1338" w:type="dxa"/>
            <w:tcBorders>
              <w:top w:val="nil"/>
              <w:left w:val="nil"/>
              <w:bottom w:val="nil"/>
              <w:right w:val="nil"/>
            </w:tcBorders>
            <w:shd w:val="clear" w:color="auto" w:fill="auto"/>
            <w:noWrap/>
            <w:vAlign w:val="bottom"/>
            <w:hideMark/>
          </w:tcPr>
          <w:p w14:paraId="4E2F3CCA" w14:textId="77777777" w:rsidR="0031612C" w:rsidRPr="007F1D3F" w:rsidRDefault="0031612C">
            <w:pPr>
              <w:rPr>
                <w:sz w:val="26"/>
                <w:szCs w:val="26"/>
              </w:rPr>
            </w:pPr>
          </w:p>
        </w:tc>
        <w:tc>
          <w:tcPr>
            <w:tcW w:w="4252" w:type="dxa"/>
            <w:tcBorders>
              <w:top w:val="nil"/>
              <w:left w:val="nil"/>
              <w:bottom w:val="nil"/>
              <w:right w:val="nil"/>
            </w:tcBorders>
            <w:shd w:val="clear" w:color="auto" w:fill="auto"/>
            <w:noWrap/>
            <w:vAlign w:val="bottom"/>
            <w:hideMark/>
          </w:tcPr>
          <w:p w14:paraId="053BE861" w14:textId="77777777" w:rsidR="0031612C" w:rsidRPr="007F1D3F" w:rsidRDefault="0031612C">
            <w:pPr>
              <w:rPr>
                <w:sz w:val="26"/>
                <w:szCs w:val="26"/>
              </w:rPr>
            </w:pPr>
          </w:p>
        </w:tc>
        <w:tc>
          <w:tcPr>
            <w:tcW w:w="282" w:type="dxa"/>
            <w:tcBorders>
              <w:top w:val="nil"/>
              <w:left w:val="nil"/>
              <w:bottom w:val="nil"/>
              <w:right w:val="nil"/>
            </w:tcBorders>
            <w:shd w:val="clear" w:color="auto" w:fill="auto"/>
            <w:noWrap/>
            <w:vAlign w:val="bottom"/>
            <w:hideMark/>
          </w:tcPr>
          <w:p w14:paraId="664E804B" w14:textId="77777777" w:rsidR="0031612C" w:rsidRPr="007F1D3F" w:rsidRDefault="0031612C">
            <w:pPr>
              <w:jc w:val="center"/>
              <w:rPr>
                <w:sz w:val="26"/>
                <w:szCs w:val="26"/>
              </w:rPr>
            </w:pPr>
          </w:p>
        </w:tc>
        <w:tc>
          <w:tcPr>
            <w:tcW w:w="360" w:type="dxa"/>
            <w:tcBorders>
              <w:top w:val="nil"/>
              <w:left w:val="nil"/>
              <w:bottom w:val="nil"/>
              <w:right w:val="nil"/>
            </w:tcBorders>
            <w:shd w:val="clear" w:color="auto" w:fill="auto"/>
            <w:noWrap/>
            <w:vAlign w:val="bottom"/>
            <w:hideMark/>
          </w:tcPr>
          <w:p w14:paraId="6C9C99C8" w14:textId="77777777" w:rsidR="0031612C" w:rsidRPr="007F1D3F" w:rsidRDefault="0031612C">
            <w:pPr>
              <w:jc w:val="center"/>
              <w:rPr>
                <w:sz w:val="26"/>
                <w:szCs w:val="26"/>
              </w:rPr>
            </w:pPr>
          </w:p>
        </w:tc>
        <w:tc>
          <w:tcPr>
            <w:tcW w:w="1711" w:type="dxa"/>
            <w:tcBorders>
              <w:top w:val="nil"/>
              <w:left w:val="nil"/>
              <w:bottom w:val="nil"/>
              <w:right w:val="nil"/>
            </w:tcBorders>
            <w:shd w:val="clear" w:color="auto" w:fill="auto"/>
            <w:noWrap/>
            <w:vAlign w:val="bottom"/>
            <w:hideMark/>
          </w:tcPr>
          <w:p w14:paraId="4EC47402" w14:textId="77777777" w:rsidR="0031612C" w:rsidRPr="007F1D3F" w:rsidRDefault="0031612C">
            <w:pPr>
              <w:jc w:val="center"/>
              <w:rPr>
                <w:sz w:val="26"/>
                <w:szCs w:val="26"/>
              </w:rPr>
            </w:pPr>
          </w:p>
        </w:tc>
        <w:tc>
          <w:tcPr>
            <w:tcW w:w="1161" w:type="dxa"/>
            <w:tcBorders>
              <w:top w:val="nil"/>
              <w:left w:val="nil"/>
              <w:bottom w:val="nil"/>
              <w:right w:val="nil"/>
            </w:tcBorders>
            <w:shd w:val="clear" w:color="auto" w:fill="auto"/>
            <w:noWrap/>
            <w:vAlign w:val="bottom"/>
            <w:hideMark/>
          </w:tcPr>
          <w:p w14:paraId="61A34F5C" w14:textId="77777777" w:rsidR="0031612C" w:rsidRPr="007F1D3F" w:rsidRDefault="0031612C">
            <w:pPr>
              <w:jc w:val="center"/>
              <w:rPr>
                <w:sz w:val="26"/>
                <w:szCs w:val="26"/>
              </w:rPr>
            </w:pPr>
          </w:p>
        </w:tc>
      </w:tr>
      <w:tr w:rsidR="007F1D3F" w:rsidRPr="007F1D3F" w14:paraId="05C34562" w14:textId="77777777" w:rsidTr="00972E06">
        <w:trPr>
          <w:trHeight w:val="315"/>
        </w:trPr>
        <w:tc>
          <w:tcPr>
            <w:tcW w:w="5812" w:type="dxa"/>
            <w:gridSpan w:val="3"/>
            <w:tcBorders>
              <w:top w:val="nil"/>
              <w:left w:val="nil"/>
              <w:bottom w:val="nil"/>
              <w:right w:val="nil"/>
            </w:tcBorders>
            <w:shd w:val="clear" w:color="auto" w:fill="auto"/>
            <w:noWrap/>
            <w:vAlign w:val="bottom"/>
            <w:hideMark/>
          </w:tcPr>
          <w:p w14:paraId="15E09EBA" w14:textId="77777777" w:rsidR="0031612C" w:rsidRPr="007F1D3F" w:rsidRDefault="0031612C">
            <w:pPr>
              <w:rPr>
                <w:b/>
                <w:bCs/>
                <w:sz w:val="26"/>
                <w:szCs w:val="26"/>
              </w:rPr>
            </w:pPr>
            <w:r w:rsidRPr="007F1D3F">
              <w:rPr>
                <w:b/>
                <w:bCs/>
                <w:sz w:val="26"/>
                <w:szCs w:val="26"/>
              </w:rPr>
              <w:t xml:space="preserve">2. Quy </w:t>
            </w:r>
            <w:proofErr w:type="spellStart"/>
            <w:r w:rsidRPr="007F1D3F">
              <w:rPr>
                <w:b/>
                <w:bCs/>
                <w:sz w:val="26"/>
                <w:szCs w:val="26"/>
              </w:rPr>
              <w:t>mô</w:t>
            </w:r>
            <w:proofErr w:type="spellEnd"/>
            <w:r w:rsidRPr="007F1D3F">
              <w:rPr>
                <w:b/>
                <w:bCs/>
                <w:sz w:val="26"/>
                <w:szCs w:val="26"/>
              </w:rPr>
              <w:t xml:space="preserve"> </w:t>
            </w:r>
            <w:proofErr w:type="spellStart"/>
            <w:r w:rsidRPr="007F1D3F">
              <w:rPr>
                <w:b/>
                <w:bCs/>
                <w:sz w:val="26"/>
                <w:szCs w:val="26"/>
              </w:rPr>
              <w:t>nghiên</w:t>
            </w:r>
            <w:proofErr w:type="spellEnd"/>
            <w:r w:rsidRPr="007F1D3F">
              <w:rPr>
                <w:b/>
                <w:bCs/>
                <w:sz w:val="26"/>
                <w:szCs w:val="26"/>
              </w:rPr>
              <w:t xml:space="preserve"> </w:t>
            </w:r>
            <w:proofErr w:type="spellStart"/>
            <w:proofErr w:type="gramStart"/>
            <w:r w:rsidRPr="007F1D3F">
              <w:rPr>
                <w:b/>
                <w:bCs/>
                <w:sz w:val="26"/>
                <w:szCs w:val="26"/>
              </w:rPr>
              <w:t>cứu</w:t>
            </w:r>
            <w:proofErr w:type="spellEnd"/>
            <w:r w:rsidRPr="007F1D3F">
              <w:rPr>
                <w:b/>
                <w:bCs/>
                <w:sz w:val="26"/>
                <w:szCs w:val="26"/>
              </w:rPr>
              <w:t xml:space="preserve"> :</w:t>
            </w:r>
            <w:proofErr w:type="gramEnd"/>
            <w:r w:rsidRPr="007F1D3F">
              <w:rPr>
                <w:b/>
                <w:bCs/>
                <w:sz w:val="26"/>
                <w:szCs w:val="26"/>
              </w:rPr>
              <w:t xml:space="preserve"> </w:t>
            </w:r>
          </w:p>
        </w:tc>
        <w:tc>
          <w:tcPr>
            <w:tcW w:w="282" w:type="dxa"/>
            <w:tcBorders>
              <w:top w:val="nil"/>
              <w:left w:val="nil"/>
              <w:bottom w:val="nil"/>
              <w:right w:val="nil"/>
            </w:tcBorders>
            <w:shd w:val="clear" w:color="auto" w:fill="auto"/>
            <w:noWrap/>
            <w:vAlign w:val="bottom"/>
            <w:hideMark/>
          </w:tcPr>
          <w:p w14:paraId="65360568" w14:textId="77777777" w:rsidR="0031612C" w:rsidRPr="007F1D3F" w:rsidRDefault="0031612C">
            <w:pPr>
              <w:rPr>
                <w:b/>
                <w:bCs/>
                <w:sz w:val="26"/>
                <w:szCs w:val="26"/>
              </w:rPr>
            </w:pPr>
          </w:p>
        </w:tc>
        <w:tc>
          <w:tcPr>
            <w:tcW w:w="360" w:type="dxa"/>
            <w:tcBorders>
              <w:top w:val="nil"/>
              <w:left w:val="nil"/>
              <w:bottom w:val="nil"/>
              <w:right w:val="nil"/>
            </w:tcBorders>
            <w:shd w:val="clear" w:color="auto" w:fill="auto"/>
            <w:noWrap/>
            <w:vAlign w:val="bottom"/>
            <w:hideMark/>
          </w:tcPr>
          <w:p w14:paraId="647A5DB1" w14:textId="77777777" w:rsidR="0031612C" w:rsidRPr="007F1D3F" w:rsidRDefault="0031612C">
            <w:pPr>
              <w:jc w:val="center"/>
              <w:rPr>
                <w:sz w:val="26"/>
                <w:szCs w:val="26"/>
              </w:rPr>
            </w:pPr>
          </w:p>
        </w:tc>
        <w:tc>
          <w:tcPr>
            <w:tcW w:w="1711" w:type="dxa"/>
            <w:tcBorders>
              <w:top w:val="nil"/>
              <w:left w:val="nil"/>
              <w:bottom w:val="nil"/>
              <w:right w:val="nil"/>
            </w:tcBorders>
            <w:shd w:val="clear" w:color="auto" w:fill="auto"/>
            <w:noWrap/>
            <w:vAlign w:val="bottom"/>
            <w:hideMark/>
          </w:tcPr>
          <w:p w14:paraId="45693341" w14:textId="77777777" w:rsidR="0031612C" w:rsidRPr="007F1D3F" w:rsidRDefault="0031612C">
            <w:pPr>
              <w:jc w:val="center"/>
              <w:rPr>
                <w:sz w:val="26"/>
                <w:szCs w:val="26"/>
              </w:rPr>
            </w:pPr>
          </w:p>
        </w:tc>
        <w:tc>
          <w:tcPr>
            <w:tcW w:w="1161" w:type="dxa"/>
            <w:tcBorders>
              <w:top w:val="nil"/>
              <w:left w:val="nil"/>
              <w:bottom w:val="nil"/>
              <w:right w:val="nil"/>
            </w:tcBorders>
            <w:shd w:val="clear" w:color="auto" w:fill="auto"/>
            <w:noWrap/>
            <w:vAlign w:val="bottom"/>
            <w:hideMark/>
          </w:tcPr>
          <w:p w14:paraId="6FE02A4A" w14:textId="77777777" w:rsidR="0031612C" w:rsidRPr="007F1D3F" w:rsidRDefault="0031612C">
            <w:pPr>
              <w:jc w:val="center"/>
              <w:rPr>
                <w:sz w:val="26"/>
                <w:szCs w:val="26"/>
              </w:rPr>
            </w:pPr>
          </w:p>
        </w:tc>
      </w:tr>
      <w:tr w:rsidR="007F1D3F" w:rsidRPr="007F1D3F" w14:paraId="6A86D9FA" w14:textId="77777777" w:rsidTr="00AB5174">
        <w:trPr>
          <w:trHeight w:val="315"/>
        </w:trPr>
        <w:tc>
          <w:tcPr>
            <w:tcW w:w="5812" w:type="dxa"/>
            <w:gridSpan w:val="3"/>
            <w:tcBorders>
              <w:top w:val="nil"/>
              <w:left w:val="nil"/>
              <w:bottom w:val="nil"/>
              <w:right w:val="nil"/>
            </w:tcBorders>
            <w:shd w:val="clear" w:color="auto" w:fill="auto"/>
            <w:noWrap/>
            <w:vAlign w:val="bottom"/>
            <w:hideMark/>
          </w:tcPr>
          <w:p w14:paraId="2F4974AE" w14:textId="77777777" w:rsidR="0031612C" w:rsidRPr="007F1D3F" w:rsidRDefault="0031612C">
            <w:pPr>
              <w:rPr>
                <w:sz w:val="26"/>
                <w:szCs w:val="26"/>
              </w:rPr>
            </w:pPr>
            <w:r w:rsidRPr="007F1D3F">
              <w:rPr>
                <w:sz w:val="26"/>
                <w:szCs w:val="26"/>
              </w:rPr>
              <w:t xml:space="preserve">- </w:t>
            </w:r>
            <w:proofErr w:type="spellStart"/>
            <w:r w:rsidRPr="007F1D3F">
              <w:rPr>
                <w:sz w:val="26"/>
                <w:szCs w:val="26"/>
              </w:rPr>
              <w:t>Dân</w:t>
            </w:r>
            <w:proofErr w:type="spellEnd"/>
            <w:r w:rsidRPr="007F1D3F">
              <w:rPr>
                <w:sz w:val="26"/>
                <w:szCs w:val="26"/>
              </w:rPr>
              <w:t xml:space="preserve"> </w:t>
            </w:r>
            <w:proofErr w:type="spellStart"/>
            <w:r w:rsidRPr="007F1D3F">
              <w:rPr>
                <w:sz w:val="26"/>
                <w:szCs w:val="26"/>
              </w:rPr>
              <w:t>số</w:t>
            </w:r>
            <w:proofErr w:type="spellEnd"/>
            <w:r w:rsidRPr="007F1D3F">
              <w:rPr>
                <w:sz w:val="26"/>
                <w:szCs w:val="26"/>
              </w:rPr>
              <w:t xml:space="preserve"> </w:t>
            </w:r>
            <w:proofErr w:type="spellStart"/>
            <w:r w:rsidRPr="007F1D3F">
              <w:rPr>
                <w:sz w:val="26"/>
                <w:szCs w:val="26"/>
              </w:rPr>
              <w:t>dự</w:t>
            </w:r>
            <w:proofErr w:type="spellEnd"/>
            <w:r w:rsidRPr="007F1D3F">
              <w:rPr>
                <w:sz w:val="26"/>
                <w:szCs w:val="26"/>
              </w:rPr>
              <w:t xml:space="preserve"> </w:t>
            </w:r>
            <w:proofErr w:type="spellStart"/>
            <w:r w:rsidRPr="007F1D3F">
              <w:rPr>
                <w:sz w:val="26"/>
                <w:szCs w:val="26"/>
              </w:rPr>
              <w:t>kiến</w:t>
            </w:r>
            <w:proofErr w:type="spellEnd"/>
            <w:r w:rsidRPr="007F1D3F">
              <w:rPr>
                <w:sz w:val="26"/>
                <w:szCs w:val="26"/>
              </w:rPr>
              <w:t xml:space="preserve"> </w:t>
            </w:r>
            <w:proofErr w:type="spellStart"/>
            <w:r w:rsidRPr="007F1D3F">
              <w:rPr>
                <w:sz w:val="26"/>
                <w:szCs w:val="26"/>
              </w:rPr>
              <w:t>đến</w:t>
            </w:r>
            <w:proofErr w:type="spellEnd"/>
            <w:r w:rsidRPr="007F1D3F">
              <w:rPr>
                <w:sz w:val="26"/>
                <w:szCs w:val="26"/>
              </w:rPr>
              <w:t xml:space="preserve"> </w:t>
            </w:r>
            <w:proofErr w:type="spellStart"/>
            <w:r w:rsidRPr="007F1D3F">
              <w:rPr>
                <w:sz w:val="26"/>
                <w:szCs w:val="26"/>
              </w:rPr>
              <w:t>năm</w:t>
            </w:r>
            <w:proofErr w:type="spellEnd"/>
            <w:r w:rsidRPr="007F1D3F">
              <w:rPr>
                <w:sz w:val="26"/>
                <w:szCs w:val="26"/>
              </w:rPr>
              <w:t xml:space="preserve"> 2045 </w:t>
            </w:r>
            <w:proofErr w:type="gramStart"/>
            <w:r w:rsidRPr="007F1D3F">
              <w:rPr>
                <w:sz w:val="26"/>
                <w:szCs w:val="26"/>
              </w:rPr>
              <w:t xml:space="preserve">  :</w:t>
            </w:r>
            <w:proofErr w:type="gramEnd"/>
            <w:r w:rsidRPr="007F1D3F">
              <w:rPr>
                <w:sz w:val="26"/>
                <w:szCs w:val="26"/>
              </w:rPr>
              <w:t xml:space="preserve"> 374.200 </w:t>
            </w:r>
            <w:proofErr w:type="spellStart"/>
            <w:r w:rsidRPr="007F1D3F">
              <w:rPr>
                <w:sz w:val="26"/>
                <w:szCs w:val="26"/>
              </w:rPr>
              <w:t>người</w:t>
            </w:r>
            <w:proofErr w:type="spellEnd"/>
            <w:r w:rsidRPr="007F1D3F">
              <w:rPr>
                <w:sz w:val="26"/>
                <w:szCs w:val="26"/>
              </w:rPr>
              <w:t xml:space="preserve"> </w:t>
            </w:r>
          </w:p>
        </w:tc>
        <w:tc>
          <w:tcPr>
            <w:tcW w:w="282" w:type="dxa"/>
            <w:tcBorders>
              <w:top w:val="nil"/>
              <w:left w:val="nil"/>
              <w:bottom w:val="nil"/>
              <w:right w:val="nil"/>
            </w:tcBorders>
            <w:shd w:val="clear" w:color="auto" w:fill="auto"/>
            <w:noWrap/>
            <w:vAlign w:val="bottom"/>
          </w:tcPr>
          <w:p w14:paraId="300DF3E7" w14:textId="77777777" w:rsidR="0031612C" w:rsidRPr="007F1D3F" w:rsidRDefault="0031612C">
            <w:pPr>
              <w:rPr>
                <w:sz w:val="26"/>
                <w:szCs w:val="26"/>
              </w:rPr>
            </w:pPr>
          </w:p>
        </w:tc>
        <w:tc>
          <w:tcPr>
            <w:tcW w:w="2071" w:type="dxa"/>
            <w:gridSpan w:val="2"/>
            <w:tcBorders>
              <w:top w:val="nil"/>
              <w:left w:val="nil"/>
              <w:bottom w:val="nil"/>
              <w:right w:val="nil"/>
            </w:tcBorders>
            <w:shd w:val="clear" w:color="auto" w:fill="auto"/>
            <w:noWrap/>
            <w:vAlign w:val="bottom"/>
          </w:tcPr>
          <w:p w14:paraId="2252C3B4" w14:textId="41A11852" w:rsidR="0031612C" w:rsidRPr="007F1D3F" w:rsidRDefault="0031612C">
            <w:pPr>
              <w:rPr>
                <w:sz w:val="26"/>
                <w:szCs w:val="26"/>
              </w:rPr>
            </w:pPr>
          </w:p>
        </w:tc>
        <w:tc>
          <w:tcPr>
            <w:tcW w:w="1161" w:type="dxa"/>
            <w:tcBorders>
              <w:top w:val="nil"/>
              <w:left w:val="nil"/>
              <w:bottom w:val="nil"/>
              <w:right w:val="nil"/>
            </w:tcBorders>
            <w:shd w:val="clear" w:color="auto" w:fill="auto"/>
            <w:noWrap/>
            <w:vAlign w:val="bottom"/>
            <w:hideMark/>
          </w:tcPr>
          <w:p w14:paraId="5C2AA19D" w14:textId="77777777" w:rsidR="0031612C" w:rsidRPr="007F1D3F" w:rsidRDefault="0031612C">
            <w:pPr>
              <w:rPr>
                <w:sz w:val="26"/>
                <w:szCs w:val="26"/>
              </w:rPr>
            </w:pPr>
          </w:p>
        </w:tc>
      </w:tr>
      <w:tr w:rsidR="007F1D3F" w:rsidRPr="007F1D3F" w14:paraId="2F08D363" w14:textId="77777777" w:rsidTr="00972E06">
        <w:trPr>
          <w:trHeight w:val="345"/>
        </w:trPr>
        <w:tc>
          <w:tcPr>
            <w:tcW w:w="5812" w:type="dxa"/>
            <w:gridSpan w:val="3"/>
            <w:tcBorders>
              <w:top w:val="nil"/>
              <w:left w:val="nil"/>
              <w:bottom w:val="nil"/>
              <w:right w:val="nil"/>
            </w:tcBorders>
            <w:shd w:val="clear" w:color="auto" w:fill="auto"/>
            <w:noWrap/>
            <w:vAlign w:val="bottom"/>
            <w:hideMark/>
          </w:tcPr>
          <w:p w14:paraId="695726E3" w14:textId="77777777" w:rsidR="0031612C" w:rsidRDefault="0031612C" w:rsidP="0094479B">
            <w:pPr>
              <w:ind w:right="-534"/>
              <w:rPr>
                <w:sz w:val="26"/>
                <w:szCs w:val="26"/>
              </w:rPr>
            </w:pPr>
            <w:r w:rsidRPr="007F1D3F">
              <w:rPr>
                <w:sz w:val="26"/>
                <w:szCs w:val="26"/>
              </w:rPr>
              <w:t xml:space="preserve">- </w:t>
            </w:r>
            <w:proofErr w:type="spellStart"/>
            <w:r w:rsidRPr="007F1D3F">
              <w:rPr>
                <w:sz w:val="26"/>
                <w:szCs w:val="26"/>
              </w:rPr>
              <w:t>Diện</w:t>
            </w:r>
            <w:proofErr w:type="spellEnd"/>
            <w:r w:rsidRPr="007F1D3F">
              <w:rPr>
                <w:sz w:val="26"/>
                <w:szCs w:val="26"/>
              </w:rPr>
              <w:t xml:space="preserve"> </w:t>
            </w:r>
            <w:proofErr w:type="spellStart"/>
            <w:proofErr w:type="gramStart"/>
            <w:r w:rsidRPr="007F1D3F">
              <w:rPr>
                <w:sz w:val="26"/>
                <w:szCs w:val="26"/>
              </w:rPr>
              <w:t>tích</w:t>
            </w:r>
            <w:proofErr w:type="spellEnd"/>
            <w:r w:rsidRPr="007F1D3F">
              <w:rPr>
                <w:sz w:val="26"/>
                <w:szCs w:val="26"/>
              </w:rPr>
              <w:t xml:space="preserve"> :</w:t>
            </w:r>
            <w:proofErr w:type="gramEnd"/>
            <w:r w:rsidRPr="007F1D3F">
              <w:rPr>
                <w:sz w:val="26"/>
                <w:szCs w:val="26"/>
              </w:rPr>
              <w:t xml:space="preserve"> 42.084,37ha  =  420,8437 km</w:t>
            </w:r>
            <w:r w:rsidRPr="00E36DDB">
              <w:rPr>
                <w:sz w:val="26"/>
                <w:szCs w:val="26"/>
                <w:vertAlign w:val="superscript"/>
              </w:rPr>
              <w:t>2</w:t>
            </w:r>
          </w:p>
          <w:p w14:paraId="526532C5" w14:textId="438B5E1F" w:rsidR="00AB5174" w:rsidRPr="007F1D3F" w:rsidRDefault="00AB5174" w:rsidP="0094479B">
            <w:pPr>
              <w:ind w:right="-534"/>
              <w:rPr>
                <w:sz w:val="26"/>
                <w:szCs w:val="26"/>
              </w:rPr>
            </w:pPr>
            <w:r>
              <w:rPr>
                <w:sz w:val="26"/>
                <w:szCs w:val="26"/>
              </w:rPr>
              <w:t xml:space="preserve">- </w:t>
            </w:r>
            <w:proofErr w:type="spellStart"/>
            <w:r w:rsidRPr="007F1D3F">
              <w:rPr>
                <w:sz w:val="26"/>
                <w:szCs w:val="26"/>
              </w:rPr>
              <w:t>Mật</w:t>
            </w:r>
            <w:proofErr w:type="spellEnd"/>
            <w:r w:rsidRPr="007F1D3F">
              <w:rPr>
                <w:sz w:val="26"/>
                <w:szCs w:val="26"/>
              </w:rPr>
              <w:t xml:space="preserve"> </w:t>
            </w:r>
            <w:proofErr w:type="spellStart"/>
            <w:r w:rsidRPr="007F1D3F">
              <w:rPr>
                <w:sz w:val="26"/>
                <w:szCs w:val="26"/>
              </w:rPr>
              <w:t>đô</w:t>
            </w:r>
            <w:proofErr w:type="spellEnd"/>
            <w:r w:rsidRPr="007F1D3F">
              <w:rPr>
                <w:sz w:val="26"/>
                <w:szCs w:val="26"/>
              </w:rPr>
              <w:t xml:space="preserve">̣ </w:t>
            </w:r>
            <w:proofErr w:type="spellStart"/>
            <w:r w:rsidRPr="007F1D3F">
              <w:rPr>
                <w:sz w:val="26"/>
                <w:szCs w:val="26"/>
              </w:rPr>
              <w:t>dân</w:t>
            </w:r>
            <w:proofErr w:type="spellEnd"/>
            <w:r w:rsidRPr="007F1D3F">
              <w:rPr>
                <w:sz w:val="26"/>
                <w:szCs w:val="26"/>
              </w:rPr>
              <w:t xml:space="preserve"> </w:t>
            </w:r>
            <w:proofErr w:type="spellStart"/>
            <w:proofErr w:type="gramStart"/>
            <w:r w:rsidRPr="007F1D3F">
              <w:rPr>
                <w:sz w:val="26"/>
                <w:szCs w:val="26"/>
              </w:rPr>
              <w:t>sô</w:t>
            </w:r>
            <w:proofErr w:type="spellEnd"/>
            <w:r w:rsidRPr="007F1D3F">
              <w:rPr>
                <w:sz w:val="26"/>
                <w:szCs w:val="26"/>
              </w:rPr>
              <w:t>́ :</w:t>
            </w:r>
            <w:proofErr w:type="gramEnd"/>
            <w:r w:rsidRPr="007F1D3F">
              <w:rPr>
                <w:sz w:val="26"/>
                <w:szCs w:val="26"/>
              </w:rPr>
              <w:t xml:space="preserve">  889 </w:t>
            </w:r>
            <w:proofErr w:type="spellStart"/>
            <w:r w:rsidRPr="007F1D3F">
              <w:rPr>
                <w:sz w:val="26"/>
                <w:szCs w:val="26"/>
              </w:rPr>
              <w:t>người</w:t>
            </w:r>
            <w:proofErr w:type="spellEnd"/>
            <w:r w:rsidRPr="007F1D3F">
              <w:rPr>
                <w:sz w:val="26"/>
                <w:szCs w:val="26"/>
              </w:rPr>
              <w:t>/ km</w:t>
            </w:r>
            <w:r w:rsidRPr="00E36DDB">
              <w:rPr>
                <w:sz w:val="26"/>
                <w:szCs w:val="26"/>
                <w:vertAlign w:val="superscript"/>
              </w:rPr>
              <w:t>2</w:t>
            </w:r>
          </w:p>
        </w:tc>
        <w:tc>
          <w:tcPr>
            <w:tcW w:w="282" w:type="dxa"/>
            <w:tcBorders>
              <w:top w:val="nil"/>
              <w:left w:val="nil"/>
              <w:bottom w:val="nil"/>
              <w:right w:val="nil"/>
            </w:tcBorders>
            <w:shd w:val="clear" w:color="auto" w:fill="auto"/>
            <w:noWrap/>
            <w:vAlign w:val="bottom"/>
            <w:hideMark/>
          </w:tcPr>
          <w:p w14:paraId="0F599F70" w14:textId="77777777" w:rsidR="0031612C" w:rsidRPr="007F1D3F" w:rsidRDefault="0031612C" w:rsidP="0094479B">
            <w:pPr>
              <w:ind w:left="176" w:hanging="176"/>
              <w:rPr>
                <w:sz w:val="26"/>
                <w:szCs w:val="26"/>
              </w:rPr>
            </w:pPr>
          </w:p>
        </w:tc>
        <w:tc>
          <w:tcPr>
            <w:tcW w:w="3232" w:type="dxa"/>
            <w:gridSpan w:val="3"/>
            <w:tcBorders>
              <w:top w:val="nil"/>
              <w:left w:val="nil"/>
              <w:bottom w:val="nil"/>
              <w:right w:val="nil"/>
            </w:tcBorders>
            <w:shd w:val="clear" w:color="auto" w:fill="auto"/>
            <w:noWrap/>
            <w:vAlign w:val="bottom"/>
            <w:hideMark/>
          </w:tcPr>
          <w:p w14:paraId="7C46466E" w14:textId="0E10F121" w:rsidR="0031612C" w:rsidRPr="007F1D3F" w:rsidRDefault="0031612C">
            <w:pPr>
              <w:rPr>
                <w:sz w:val="26"/>
                <w:szCs w:val="26"/>
              </w:rPr>
            </w:pPr>
          </w:p>
        </w:tc>
      </w:tr>
      <w:tr w:rsidR="007F1D3F" w:rsidRPr="007F1D3F" w14:paraId="66F4A96A" w14:textId="77777777" w:rsidTr="00972E06">
        <w:trPr>
          <w:trHeight w:val="135"/>
        </w:trPr>
        <w:tc>
          <w:tcPr>
            <w:tcW w:w="222" w:type="dxa"/>
            <w:tcBorders>
              <w:top w:val="nil"/>
              <w:left w:val="nil"/>
              <w:bottom w:val="nil"/>
              <w:right w:val="nil"/>
            </w:tcBorders>
            <w:shd w:val="clear" w:color="auto" w:fill="auto"/>
            <w:noWrap/>
            <w:vAlign w:val="bottom"/>
            <w:hideMark/>
          </w:tcPr>
          <w:p w14:paraId="00A24653" w14:textId="77777777" w:rsidR="0031612C" w:rsidRPr="007F1D3F" w:rsidRDefault="0031612C">
            <w:pPr>
              <w:rPr>
                <w:sz w:val="26"/>
                <w:szCs w:val="26"/>
              </w:rPr>
            </w:pPr>
          </w:p>
        </w:tc>
        <w:tc>
          <w:tcPr>
            <w:tcW w:w="1338" w:type="dxa"/>
            <w:tcBorders>
              <w:top w:val="nil"/>
              <w:left w:val="nil"/>
              <w:bottom w:val="nil"/>
              <w:right w:val="nil"/>
            </w:tcBorders>
            <w:shd w:val="clear" w:color="auto" w:fill="auto"/>
            <w:noWrap/>
            <w:vAlign w:val="bottom"/>
            <w:hideMark/>
          </w:tcPr>
          <w:p w14:paraId="6C708AF5" w14:textId="77777777" w:rsidR="0031612C" w:rsidRPr="007F1D3F" w:rsidRDefault="0031612C">
            <w:pPr>
              <w:rPr>
                <w:sz w:val="26"/>
                <w:szCs w:val="26"/>
              </w:rPr>
            </w:pPr>
          </w:p>
        </w:tc>
        <w:tc>
          <w:tcPr>
            <w:tcW w:w="4252" w:type="dxa"/>
            <w:tcBorders>
              <w:top w:val="nil"/>
              <w:left w:val="nil"/>
              <w:bottom w:val="nil"/>
              <w:right w:val="nil"/>
            </w:tcBorders>
            <w:shd w:val="clear" w:color="auto" w:fill="auto"/>
            <w:noWrap/>
            <w:vAlign w:val="bottom"/>
            <w:hideMark/>
          </w:tcPr>
          <w:p w14:paraId="348FCAAC" w14:textId="77777777" w:rsidR="0031612C" w:rsidRPr="007F1D3F" w:rsidRDefault="0031612C">
            <w:pPr>
              <w:rPr>
                <w:sz w:val="26"/>
                <w:szCs w:val="26"/>
              </w:rPr>
            </w:pPr>
          </w:p>
        </w:tc>
        <w:tc>
          <w:tcPr>
            <w:tcW w:w="282" w:type="dxa"/>
            <w:tcBorders>
              <w:top w:val="nil"/>
              <w:left w:val="nil"/>
              <w:bottom w:val="nil"/>
              <w:right w:val="nil"/>
            </w:tcBorders>
            <w:shd w:val="clear" w:color="auto" w:fill="auto"/>
            <w:noWrap/>
            <w:vAlign w:val="bottom"/>
            <w:hideMark/>
          </w:tcPr>
          <w:p w14:paraId="0B5EFCA2" w14:textId="77777777" w:rsidR="0031612C" w:rsidRPr="007F1D3F" w:rsidRDefault="0031612C">
            <w:pPr>
              <w:rPr>
                <w:sz w:val="26"/>
                <w:szCs w:val="26"/>
              </w:rPr>
            </w:pPr>
          </w:p>
        </w:tc>
        <w:tc>
          <w:tcPr>
            <w:tcW w:w="360" w:type="dxa"/>
            <w:tcBorders>
              <w:top w:val="nil"/>
              <w:left w:val="nil"/>
              <w:bottom w:val="nil"/>
              <w:right w:val="nil"/>
            </w:tcBorders>
            <w:shd w:val="clear" w:color="auto" w:fill="auto"/>
            <w:noWrap/>
            <w:vAlign w:val="bottom"/>
            <w:hideMark/>
          </w:tcPr>
          <w:p w14:paraId="560E85A7" w14:textId="77777777" w:rsidR="0031612C" w:rsidRPr="007F1D3F" w:rsidRDefault="0031612C">
            <w:pPr>
              <w:rPr>
                <w:sz w:val="26"/>
                <w:szCs w:val="26"/>
              </w:rPr>
            </w:pPr>
          </w:p>
        </w:tc>
        <w:tc>
          <w:tcPr>
            <w:tcW w:w="1711" w:type="dxa"/>
            <w:tcBorders>
              <w:top w:val="nil"/>
              <w:left w:val="nil"/>
              <w:bottom w:val="nil"/>
              <w:right w:val="nil"/>
            </w:tcBorders>
            <w:shd w:val="clear" w:color="auto" w:fill="auto"/>
            <w:noWrap/>
            <w:vAlign w:val="bottom"/>
            <w:hideMark/>
          </w:tcPr>
          <w:p w14:paraId="062A375B" w14:textId="77777777" w:rsidR="0031612C" w:rsidRPr="007F1D3F" w:rsidRDefault="0031612C">
            <w:pPr>
              <w:rPr>
                <w:sz w:val="26"/>
                <w:szCs w:val="26"/>
              </w:rPr>
            </w:pPr>
          </w:p>
        </w:tc>
        <w:tc>
          <w:tcPr>
            <w:tcW w:w="1161" w:type="dxa"/>
            <w:tcBorders>
              <w:top w:val="nil"/>
              <w:left w:val="nil"/>
              <w:bottom w:val="nil"/>
              <w:right w:val="nil"/>
            </w:tcBorders>
            <w:shd w:val="clear" w:color="auto" w:fill="auto"/>
            <w:noWrap/>
            <w:vAlign w:val="bottom"/>
            <w:hideMark/>
          </w:tcPr>
          <w:p w14:paraId="1C9A4FD0" w14:textId="77777777" w:rsidR="0031612C" w:rsidRPr="007F1D3F" w:rsidRDefault="0031612C">
            <w:pPr>
              <w:rPr>
                <w:sz w:val="26"/>
                <w:szCs w:val="26"/>
              </w:rPr>
            </w:pPr>
          </w:p>
        </w:tc>
      </w:tr>
      <w:tr w:rsidR="007F1D3F" w:rsidRPr="007F1D3F" w14:paraId="48D99B6A" w14:textId="77777777" w:rsidTr="00972E06">
        <w:trPr>
          <w:trHeight w:val="405"/>
        </w:trPr>
        <w:tc>
          <w:tcPr>
            <w:tcW w:w="5812" w:type="dxa"/>
            <w:gridSpan w:val="3"/>
            <w:tcBorders>
              <w:top w:val="nil"/>
              <w:left w:val="nil"/>
              <w:bottom w:val="nil"/>
              <w:right w:val="nil"/>
            </w:tcBorders>
            <w:shd w:val="clear" w:color="auto" w:fill="auto"/>
            <w:noWrap/>
            <w:vAlign w:val="bottom"/>
            <w:hideMark/>
          </w:tcPr>
          <w:p w14:paraId="531432F4" w14:textId="77777777" w:rsidR="0031612C" w:rsidRPr="007F1D3F" w:rsidRDefault="0031612C">
            <w:pPr>
              <w:rPr>
                <w:b/>
                <w:bCs/>
                <w:sz w:val="26"/>
                <w:szCs w:val="26"/>
              </w:rPr>
            </w:pPr>
            <w:r w:rsidRPr="007F1D3F">
              <w:rPr>
                <w:b/>
                <w:bCs/>
                <w:sz w:val="26"/>
                <w:szCs w:val="26"/>
              </w:rPr>
              <w:t xml:space="preserve">3. </w:t>
            </w:r>
            <w:proofErr w:type="spellStart"/>
            <w:r w:rsidRPr="007F1D3F">
              <w:rPr>
                <w:b/>
                <w:bCs/>
                <w:sz w:val="26"/>
                <w:szCs w:val="26"/>
              </w:rPr>
              <w:t>Căn</w:t>
            </w:r>
            <w:proofErr w:type="spellEnd"/>
            <w:r w:rsidRPr="007F1D3F">
              <w:rPr>
                <w:b/>
                <w:bCs/>
                <w:sz w:val="26"/>
                <w:szCs w:val="26"/>
              </w:rPr>
              <w:t xml:space="preserve"> </w:t>
            </w:r>
            <w:proofErr w:type="spellStart"/>
            <w:r w:rsidRPr="007F1D3F">
              <w:rPr>
                <w:b/>
                <w:bCs/>
                <w:sz w:val="26"/>
                <w:szCs w:val="26"/>
              </w:rPr>
              <w:t>cứ</w:t>
            </w:r>
            <w:proofErr w:type="spellEnd"/>
            <w:r w:rsidRPr="007F1D3F">
              <w:rPr>
                <w:b/>
                <w:bCs/>
                <w:sz w:val="26"/>
                <w:szCs w:val="26"/>
              </w:rPr>
              <w:t xml:space="preserve"> </w:t>
            </w:r>
            <w:proofErr w:type="spellStart"/>
            <w:r w:rsidRPr="007F1D3F">
              <w:rPr>
                <w:b/>
                <w:bCs/>
                <w:sz w:val="26"/>
                <w:szCs w:val="26"/>
              </w:rPr>
              <w:t>để</w:t>
            </w:r>
            <w:proofErr w:type="spellEnd"/>
            <w:r w:rsidRPr="007F1D3F">
              <w:rPr>
                <w:b/>
                <w:bCs/>
                <w:sz w:val="26"/>
                <w:szCs w:val="26"/>
              </w:rPr>
              <w:t xml:space="preserve"> </w:t>
            </w:r>
            <w:proofErr w:type="spellStart"/>
            <w:r w:rsidRPr="007F1D3F">
              <w:rPr>
                <w:b/>
                <w:bCs/>
                <w:sz w:val="26"/>
                <w:szCs w:val="26"/>
              </w:rPr>
              <w:t>lập</w:t>
            </w:r>
            <w:proofErr w:type="spellEnd"/>
            <w:r w:rsidRPr="007F1D3F">
              <w:rPr>
                <w:b/>
                <w:bCs/>
                <w:sz w:val="26"/>
                <w:szCs w:val="26"/>
              </w:rPr>
              <w:t xml:space="preserve"> </w:t>
            </w:r>
            <w:proofErr w:type="spellStart"/>
            <w:r w:rsidRPr="007F1D3F">
              <w:rPr>
                <w:b/>
                <w:bCs/>
                <w:sz w:val="26"/>
                <w:szCs w:val="26"/>
              </w:rPr>
              <w:t>dự</w:t>
            </w:r>
            <w:proofErr w:type="spellEnd"/>
            <w:r w:rsidRPr="007F1D3F">
              <w:rPr>
                <w:b/>
                <w:bCs/>
                <w:sz w:val="26"/>
                <w:szCs w:val="26"/>
              </w:rPr>
              <w:t xml:space="preserve"> </w:t>
            </w:r>
            <w:proofErr w:type="spellStart"/>
            <w:r w:rsidRPr="007F1D3F">
              <w:rPr>
                <w:b/>
                <w:bCs/>
                <w:sz w:val="26"/>
                <w:szCs w:val="26"/>
              </w:rPr>
              <w:t>toán</w:t>
            </w:r>
            <w:proofErr w:type="spellEnd"/>
            <w:r w:rsidRPr="007F1D3F">
              <w:rPr>
                <w:b/>
                <w:bCs/>
                <w:sz w:val="26"/>
                <w:szCs w:val="26"/>
              </w:rPr>
              <w:t xml:space="preserve"> </w:t>
            </w:r>
          </w:p>
        </w:tc>
        <w:tc>
          <w:tcPr>
            <w:tcW w:w="282" w:type="dxa"/>
            <w:tcBorders>
              <w:top w:val="nil"/>
              <w:left w:val="nil"/>
              <w:bottom w:val="nil"/>
              <w:right w:val="nil"/>
            </w:tcBorders>
            <w:shd w:val="clear" w:color="auto" w:fill="auto"/>
            <w:noWrap/>
            <w:vAlign w:val="bottom"/>
            <w:hideMark/>
          </w:tcPr>
          <w:p w14:paraId="48F3A69D" w14:textId="77777777" w:rsidR="0031612C" w:rsidRPr="007F1D3F" w:rsidRDefault="0031612C">
            <w:pPr>
              <w:rPr>
                <w:b/>
                <w:bCs/>
                <w:sz w:val="26"/>
                <w:szCs w:val="26"/>
              </w:rPr>
            </w:pPr>
          </w:p>
        </w:tc>
        <w:tc>
          <w:tcPr>
            <w:tcW w:w="360" w:type="dxa"/>
            <w:tcBorders>
              <w:top w:val="nil"/>
              <w:left w:val="nil"/>
              <w:bottom w:val="nil"/>
              <w:right w:val="nil"/>
            </w:tcBorders>
            <w:shd w:val="clear" w:color="auto" w:fill="auto"/>
            <w:noWrap/>
            <w:vAlign w:val="bottom"/>
            <w:hideMark/>
          </w:tcPr>
          <w:p w14:paraId="464BA50F" w14:textId="77777777" w:rsidR="0031612C" w:rsidRPr="007F1D3F" w:rsidRDefault="0031612C">
            <w:pPr>
              <w:rPr>
                <w:sz w:val="26"/>
                <w:szCs w:val="26"/>
              </w:rPr>
            </w:pPr>
          </w:p>
        </w:tc>
        <w:tc>
          <w:tcPr>
            <w:tcW w:w="1711" w:type="dxa"/>
            <w:tcBorders>
              <w:top w:val="nil"/>
              <w:left w:val="nil"/>
              <w:bottom w:val="nil"/>
              <w:right w:val="nil"/>
            </w:tcBorders>
            <w:shd w:val="clear" w:color="auto" w:fill="auto"/>
            <w:noWrap/>
            <w:vAlign w:val="bottom"/>
            <w:hideMark/>
          </w:tcPr>
          <w:p w14:paraId="5F0809FD" w14:textId="77777777" w:rsidR="0031612C" w:rsidRPr="007F1D3F" w:rsidRDefault="0031612C">
            <w:pPr>
              <w:rPr>
                <w:sz w:val="26"/>
                <w:szCs w:val="26"/>
              </w:rPr>
            </w:pPr>
          </w:p>
        </w:tc>
        <w:tc>
          <w:tcPr>
            <w:tcW w:w="1161" w:type="dxa"/>
            <w:tcBorders>
              <w:top w:val="nil"/>
              <w:left w:val="nil"/>
              <w:bottom w:val="nil"/>
              <w:right w:val="nil"/>
            </w:tcBorders>
            <w:shd w:val="clear" w:color="auto" w:fill="auto"/>
            <w:noWrap/>
            <w:vAlign w:val="bottom"/>
            <w:hideMark/>
          </w:tcPr>
          <w:p w14:paraId="52740B12" w14:textId="77777777" w:rsidR="0031612C" w:rsidRPr="007F1D3F" w:rsidRDefault="0031612C">
            <w:pPr>
              <w:rPr>
                <w:sz w:val="26"/>
                <w:szCs w:val="26"/>
              </w:rPr>
            </w:pPr>
          </w:p>
        </w:tc>
      </w:tr>
      <w:tr w:rsidR="007F1D3F" w:rsidRPr="007F1D3F" w14:paraId="35C51DA3" w14:textId="77777777" w:rsidTr="00993D0A">
        <w:trPr>
          <w:trHeight w:val="1560"/>
        </w:trPr>
        <w:tc>
          <w:tcPr>
            <w:tcW w:w="9326" w:type="dxa"/>
            <w:gridSpan w:val="7"/>
            <w:tcBorders>
              <w:top w:val="nil"/>
              <w:left w:val="nil"/>
              <w:bottom w:val="nil"/>
              <w:right w:val="nil"/>
            </w:tcBorders>
            <w:shd w:val="clear" w:color="auto" w:fill="auto"/>
            <w:hideMark/>
          </w:tcPr>
          <w:p w14:paraId="5F2BFE3C" w14:textId="7E483FA1" w:rsidR="0031612C" w:rsidRPr="007F1D3F" w:rsidRDefault="0031612C" w:rsidP="0094479B">
            <w:pPr>
              <w:jc w:val="both"/>
              <w:rPr>
                <w:sz w:val="26"/>
                <w:szCs w:val="26"/>
              </w:rPr>
            </w:pPr>
            <w:r w:rsidRPr="007F1D3F">
              <w:rPr>
                <w:sz w:val="26"/>
                <w:szCs w:val="26"/>
              </w:rPr>
              <w:t xml:space="preserve">- </w:t>
            </w:r>
            <w:proofErr w:type="spellStart"/>
            <w:r w:rsidRPr="007F1D3F">
              <w:rPr>
                <w:sz w:val="26"/>
                <w:szCs w:val="26"/>
              </w:rPr>
              <w:t>Căn</w:t>
            </w:r>
            <w:proofErr w:type="spellEnd"/>
            <w:r w:rsidRPr="007F1D3F">
              <w:rPr>
                <w:sz w:val="26"/>
                <w:szCs w:val="26"/>
              </w:rPr>
              <w:t xml:space="preserve"> </w:t>
            </w:r>
            <w:proofErr w:type="spellStart"/>
            <w:r w:rsidRPr="007F1D3F">
              <w:rPr>
                <w:sz w:val="26"/>
                <w:szCs w:val="26"/>
              </w:rPr>
              <w:t>cứ</w:t>
            </w:r>
            <w:proofErr w:type="spellEnd"/>
            <w:r w:rsidRPr="007F1D3F">
              <w:rPr>
                <w:sz w:val="26"/>
                <w:szCs w:val="26"/>
              </w:rPr>
              <w:t xml:space="preserve"> </w:t>
            </w:r>
            <w:proofErr w:type="spellStart"/>
            <w:r w:rsidRPr="007F1D3F">
              <w:rPr>
                <w:sz w:val="26"/>
                <w:szCs w:val="26"/>
              </w:rPr>
              <w:t>quyết</w:t>
            </w:r>
            <w:proofErr w:type="spellEnd"/>
            <w:r w:rsidRPr="007F1D3F">
              <w:rPr>
                <w:sz w:val="26"/>
                <w:szCs w:val="26"/>
              </w:rPr>
              <w:t xml:space="preserve"> </w:t>
            </w:r>
            <w:proofErr w:type="spellStart"/>
            <w:r w:rsidRPr="007F1D3F">
              <w:rPr>
                <w:sz w:val="26"/>
                <w:szCs w:val="26"/>
              </w:rPr>
              <w:t>định</w:t>
            </w:r>
            <w:proofErr w:type="spellEnd"/>
            <w:r w:rsidRPr="007F1D3F">
              <w:rPr>
                <w:sz w:val="26"/>
                <w:szCs w:val="26"/>
              </w:rPr>
              <w:t xml:space="preserve"> </w:t>
            </w:r>
            <w:proofErr w:type="spellStart"/>
            <w:r w:rsidR="0094479B" w:rsidRPr="007F1D3F">
              <w:rPr>
                <w:sz w:val="26"/>
                <w:szCs w:val="26"/>
              </w:rPr>
              <w:t>số</w:t>
            </w:r>
            <w:proofErr w:type="spellEnd"/>
            <w:r w:rsidR="0094479B" w:rsidRPr="007F1D3F">
              <w:rPr>
                <w:sz w:val="26"/>
                <w:szCs w:val="26"/>
              </w:rPr>
              <w:t xml:space="preserve"> 2</w:t>
            </w:r>
            <w:r w:rsidRPr="007F1D3F">
              <w:rPr>
                <w:sz w:val="26"/>
                <w:szCs w:val="26"/>
              </w:rPr>
              <w:t xml:space="preserve">185/QĐ-UBND </w:t>
            </w:r>
            <w:proofErr w:type="spellStart"/>
            <w:r w:rsidRPr="007F1D3F">
              <w:rPr>
                <w:sz w:val="26"/>
                <w:szCs w:val="26"/>
              </w:rPr>
              <w:t>ngày</w:t>
            </w:r>
            <w:proofErr w:type="spellEnd"/>
            <w:r w:rsidRPr="007F1D3F">
              <w:rPr>
                <w:sz w:val="26"/>
                <w:szCs w:val="26"/>
              </w:rPr>
              <w:t xml:space="preserve"> 27/6/2019 </w:t>
            </w:r>
            <w:proofErr w:type="spellStart"/>
            <w:r w:rsidRPr="007F1D3F">
              <w:rPr>
                <w:sz w:val="26"/>
                <w:szCs w:val="26"/>
              </w:rPr>
              <w:t>của</w:t>
            </w:r>
            <w:proofErr w:type="spellEnd"/>
            <w:r w:rsidRPr="007F1D3F">
              <w:rPr>
                <w:sz w:val="26"/>
                <w:szCs w:val="26"/>
              </w:rPr>
              <w:t xml:space="preserve"> UBND </w:t>
            </w:r>
            <w:proofErr w:type="spellStart"/>
            <w:r w:rsidRPr="007F1D3F">
              <w:rPr>
                <w:sz w:val="26"/>
                <w:szCs w:val="26"/>
              </w:rPr>
              <w:t>tỉnh</w:t>
            </w:r>
            <w:proofErr w:type="spellEnd"/>
            <w:r w:rsidRPr="007F1D3F">
              <w:rPr>
                <w:sz w:val="26"/>
                <w:szCs w:val="26"/>
              </w:rPr>
              <w:t xml:space="preserve"> Bình Định </w:t>
            </w:r>
            <w:proofErr w:type="spellStart"/>
            <w:r w:rsidRPr="007F1D3F">
              <w:rPr>
                <w:sz w:val="26"/>
                <w:szCs w:val="26"/>
              </w:rPr>
              <w:t>về</w:t>
            </w:r>
            <w:proofErr w:type="spellEnd"/>
            <w:r w:rsidRPr="007F1D3F">
              <w:rPr>
                <w:sz w:val="26"/>
                <w:szCs w:val="26"/>
              </w:rPr>
              <w:t xml:space="preserve"> </w:t>
            </w:r>
            <w:proofErr w:type="spellStart"/>
            <w:r w:rsidRPr="007F1D3F">
              <w:rPr>
                <w:sz w:val="26"/>
                <w:szCs w:val="26"/>
              </w:rPr>
              <w:t>việc</w:t>
            </w:r>
            <w:proofErr w:type="spellEnd"/>
            <w:r w:rsidRPr="007F1D3F">
              <w:rPr>
                <w:sz w:val="26"/>
                <w:szCs w:val="26"/>
              </w:rPr>
              <w:t xml:space="preserve"> </w:t>
            </w:r>
            <w:proofErr w:type="spellStart"/>
            <w:r w:rsidRPr="007F1D3F">
              <w:rPr>
                <w:sz w:val="26"/>
                <w:szCs w:val="26"/>
              </w:rPr>
              <w:t>phê</w:t>
            </w:r>
            <w:proofErr w:type="spellEnd"/>
            <w:r w:rsidRPr="007F1D3F">
              <w:rPr>
                <w:sz w:val="26"/>
                <w:szCs w:val="26"/>
              </w:rPr>
              <w:t xml:space="preserve"> </w:t>
            </w:r>
            <w:proofErr w:type="spellStart"/>
            <w:r w:rsidRPr="007F1D3F">
              <w:rPr>
                <w:sz w:val="26"/>
                <w:szCs w:val="26"/>
              </w:rPr>
              <w:t>duyệt</w:t>
            </w:r>
            <w:proofErr w:type="spellEnd"/>
            <w:r w:rsidRPr="007F1D3F">
              <w:rPr>
                <w:sz w:val="26"/>
                <w:szCs w:val="26"/>
              </w:rPr>
              <w:t xml:space="preserve"> </w:t>
            </w:r>
            <w:proofErr w:type="spellStart"/>
            <w:r w:rsidRPr="007F1D3F">
              <w:rPr>
                <w:sz w:val="26"/>
                <w:szCs w:val="26"/>
              </w:rPr>
              <w:t>quy</w:t>
            </w:r>
            <w:proofErr w:type="spellEnd"/>
            <w:r w:rsidRPr="007F1D3F">
              <w:rPr>
                <w:sz w:val="26"/>
                <w:szCs w:val="26"/>
              </w:rPr>
              <w:t xml:space="preserve"> </w:t>
            </w:r>
            <w:proofErr w:type="spellStart"/>
            <w:r w:rsidRPr="007F1D3F">
              <w:rPr>
                <w:sz w:val="26"/>
                <w:szCs w:val="26"/>
              </w:rPr>
              <w:t>hoạch</w:t>
            </w:r>
            <w:proofErr w:type="spellEnd"/>
            <w:r w:rsidRPr="007F1D3F">
              <w:rPr>
                <w:sz w:val="26"/>
                <w:szCs w:val="26"/>
              </w:rPr>
              <w:t xml:space="preserve"> </w:t>
            </w:r>
            <w:proofErr w:type="spellStart"/>
            <w:r w:rsidRPr="007F1D3F">
              <w:rPr>
                <w:sz w:val="26"/>
                <w:szCs w:val="26"/>
              </w:rPr>
              <w:t>chung</w:t>
            </w:r>
            <w:proofErr w:type="spellEnd"/>
            <w:r w:rsidRPr="007F1D3F">
              <w:rPr>
                <w:sz w:val="26"/>
                <w:szCs w:val="26"/>
              </w:rPr>
              <w:t xml:space="preserve"> </w:t>
            </w:r>
            <w:proofErr w:type="spellStart"/>
            <w:r w:rsidRPr="007F1D3F">
              <w:rPr>
                <w:sz w:val="26"/>
                <w:szCs w:val="26"/>
              </w:rPr>
              <w:t>xây</w:t>
            </w:r>
            <w:proofErr w:type="spellEnd"/>
            <w:r w:rsidRPr="007F1D3F">
              <w:rPr>
                <w:sz w:val="26"/>
                <w:szCs w:val="26"/>
              </w:rPr>
              <w:t xml:space="preserve"> </w:t>
            </w:r>
            <w:proofErr w:type="spellStart"/>
            <w:r w:rsidRPr="007F1D3F">
              <w:rPr>
                <w:sz w:val="26"/>
                <w:szCs w:val="26"/>
              </w:rPr>
              <w:t>dựng</w:t>
            </w:r>
            <w:proofErr w:type="spellEnd"/>
            <w:r w:rsidRPr="007F1D3F">
              <w:rPr>
                <w:sz w:val="26"/>
                <w:szCs w:val="26"/>
              </w:rPr>
              <w:t xml:space="preserve"> </w:t>
            </w:r>
            <w:proofErr w:type="spellStart"/>
            <w:r w:rsidRPr="007F1D3F">
              <w:rPr>
                <w:sz w:val="26"/>
                <w:szCs w:val="26"/>
              </w:rPr>
              <w:t>đô</w:t>
            </w:r>
            <w:proofErr w:type="spellEnd"/>
            <w:r w:rsidRPr="007F1D3F">
              <w:rPr>
                <w:sz w:val="26"/>
                <w:szCs w:val="26"/>
              </w:rPr>
              <w:t xml:space="preserve"> </w:t>
            </w:r>
            <w:proofErr w:type="spellStart"/>
            <w:r w:rsidRPr="007F1D3F">
              <w:rPr>
                <w:sz w:val="26"/>
                <w:szCs w:val="26"/>
              </w:rPr>
              <w:t>thị</w:t>
            </w:r>
            <w:proofErr w:type="spellEnd"/>
            <w:r w:rsidRPr="007F1D3F">
              <w:rPr>
                <w:sz w:val="26"/>
                <w:szCs w:val="26"/>
              </w:rPr>
              <w:t xml:space="preserve"> Hoài </w:t>
            </w:r>
            <w:proofErr w:type="spellStart"/>
            <w:r w:rsidRPr="007F1D3F">
              <w:rPr>
                <w:sz w:val="26"/>
                <w:szCs w:val="26"/>
              </w:rPr>
              <w:t>Nhơn</w:t>
            </w:r>
            <w:proofErr w:type="spellEnd"/>
            <w:r w:rsidRPr="007F1D3F">
              <w:rPr>
                <w:sz w:val="26"/>
                <w:szCs w:val="26"/>
              </w:rPr>
              <w:t xml:space="preserve">, </w:t>
            </w:r>
            <w:proofErr w:type="spellStart"/>
            <w:r w:rsidRPr="007F1D3F">
              <w:rPr>
                <w:sz w:val="26"/>
                <w:szCs w:val="26"/>
              </w:rPr>
              <w:t>tỉnh</w:t>
            </w:r>
            <w:proofErr w:type="spellEnd"/>
            <w:r w:rsidRPr="007F1D3F">
              <w:rPr>
                <w:sz w:val="26"/>
                <w:szCs w:val="26"/>
              </w:rPr>
              <w:t xml:space="preserve"> Bình Định </w:t>
            </w:r>
            <w:proofErr w:type="spellStart"/>
            <w:r w:rsidRPr="007F1D3F">
              <w:rPr>
                <w:sz w:val="26"/>
                <w:szCs w:val="26"/>
              </w:rPr>
              <w:t>đến</w:t>
            </w:r>
            <w:proofErr w:type="spellEnd"/>
            <w:r w:rsidRPr="007F1D3F">
              <w:rPr>
                <w:sz w:val="26"/>
                <w:szCs w:val="26"/>
              </w:rPr>
              <w:t xml:space="preserve"> </w:t>
            </w:r>
            <w:proofErr w:type="spellStart"/>
            <w:r w:rsidRPr="007F1D3F">
              <w:rPr>
                <w:sz w:val="26"/>
                <w:szCs w:val="26"/>
              </w:rPr>
              <w:t>năm</w:t>
            </w:r>
            <w:proofErr w:type="spellEnd"/>
            <w:r w:rsidRPr="007F1D3F">
              <w:rPr>
                <w:sz w:val="26"/>
                <w:szCs w:val="26"/>
              </w:rPr>
              <w:t xml:space="preserve"> 2035 </w:t>
            </w:r>
            <w:proofErr w:type="spellStart"/>
            <w:r w:rsidRPr="007F1D3F">
              <w:rPr>
                <w:sz w:val="26"/>
                <w:szCs w:val="26"/>
              </w:rPr>
              <w:t>thì</w:t>
            </w:r>
            <w:proofErr w:type="spellEnd"/>
            <w:r w:rsidRPr="007F1D3F">
              <w:rPr>
                <w:sz w:val="26"/>
                <w:szCs w:val="26"/>
              </w:rPr>
              <w:t xml:space="preserve"> </w:t>
            </w:r>
            <w:proofErr w:type="spellStart"/>
            <w:r w:rsidRPr="007F1D3F">
              <w:rPr>
                <w:sz w:val="26"/>
                <w:szCs w:val="26"/>
              </w:rPr>
              <w:t>Điều</w:t>
            </w:r>
            <w:proofErr w:type="spellEnd"/>
            <w:r w:rsidRPr="007F1D3F">
              <w:rPr>
                <w:sz w:val="26"/>
                <w:szCs w:val="26"/>
              </w:rPr>
              <w:t xml:space="preserve"> </w:t>
            </w:r>
            <w:proofErr w:type="spellStart"/>
            <w:r w:rsidRPr="007F1D3F">
              <w:rPr>
                <w:sz w:val="26"/>
                <w:szCs w:val="26"/>
              </w:rPr>
              <w:t>chỉnh</w:t>
            </w:r>
            <w:proofErr w:type="spellEnd"/>
            <w:r w:rsidRPr="007F1D3F">
              <w:rPr>
                <w:sz w:val="26"/>
                <w:szCs w:val="26"/>
              </w:rPr>
              <w:t xml:space="preserve"> Quy </w:t>
            </w:r>
            <w:proofErr w:type="spellStart"/>
            <w:r w:rsidRPr="007F1D3F">
              <w:rPr>
                <w:sz w:val="26"/>
                <w:szCs w:val="26"/>
              </w:rPr>
              <w:t>hoạch</w:t>
            </w:r>
            <w:proofErr w:type="spellEnd"/>
            <w:r w:rsidRPr="007F1D3F">
              <w:rPr>
                <w:sz w:val="26"/>
                <w:szCs w:val="26"/>
              </w:rPr>
              <w:t xml:space="preserve"> </w:t>
            </w:r>
            <w:proofErr w:type="spellStart"/>
            <w:r w:rsidRPr="007F1D3F">
              <w:rPr>
                <w:sz w:val="26"/>
                <w:szCs w:val="26"/>
              </w:rPr>
              <w:t>chung</w:t>
            </w:r>
            <w:proofErr w:type="spellEnd"/>
            <w:r w:rsidRPr="007F1D3F">
              <w:rPr>
                <w:sz w:val="26"/>
                <w:szCs w:val="26"/>
              </w:rPr>
              <w:t xml:space="preserve"> </w:t>
            </w:r>
            <w:proofErr w:type="spellStart"/>
            <w:r w:rsidR="0094479B" w:rsidRPr="007F1D3F">
              <w:rPr>
                <w:sz w:val="26"/>
                <w:szCs w:val="26"/>
              </w:rPr>
              <w:t>xây</w:t>
            </w:r>
            <w:proofErr w:type="spellEnd"/>
            <w:r w:rsidR="0094479B" w:rsidRPr="007F1D3F">
              <w:rPr>
                <w:sz w:val="26"/>
                <w:szCs w:val="26"/>
              </w:rPr>
              <w:t xml:space="preserve"> </w:t>
            </w:r>
            <w:proofErr w:type="spellStart"/>
            <w:r w:rsidR="0094479B" w:rsidRPr="007F1D3F">
              <w:rPr>
                <w:sz w:val="26"/>
                <w:szCs w:val="26"/>
              </w:rPr>
              <w:t>dựng</w:t>
            </w:r>
            <w:proofErr w:type="spellEnd"/>
            <w:r w:rsidR="0094479B" w:rsidRPr="007F1D3F">
              <w:rPr>
                <w:sz w:val="26"/>
                <w:szCs w:val="26"/>
              </w:rPr>
              <w:t xml:space="preserve"> </w:t>
            </w:r>
            <w:proofErr w:type="spellStart"/>
            <w:r w:rsidRPr="007F1D3F">
              <w:rPr>
                <w:sz w:val="26"/>
                <w:szCs w:val="26"/>
              </w:rPr>
              <w:t>đô</w:t>
            </w:r>
            <w:proofErr w:type="spellEnd"/>
            <w:r w:rsidRPr="007F1D3F">
              <w:rPr>
                <w:sz w:val="26"/>
                <w:szCs w:val="26"/>
              </w:rPr>
              <w:t xml:space="preserve"> </w:t>
            </w:r>
            <w:proofErr w:type="spellStart"/>
            <w:r w:rsidRPr="007F1D3F">
              <w:rPr>
                <w:sz w:val="26"/>
                <w:szCs w:val="26"/>
              </w:rPr>
              <w:t>thị</w:t>
            </w:r>
            <w:proofErr w:type="spellEnd"/>
            <w:r w:rsidR="00B03E70" w:rsidRPr="007F1D3F">
              <w:rPr>
                <w:sz w:val="26"/>
                <w:szCs w:val="26"/>
              </w:rPr>
              <w:t xml:space="preserve"> </w:t>
            </w:r>
            <w:r w:rsidRPr="007F1D3F">
              <w:rPr>
                <w:sz w:val="26"/>
                <w:szCs w:val="26"/>
              </w:rPr>
              <w:t xml:space="preserve">Hoài </w:t>
            </w:r>
            <w:proofErr w:type="spellStart"/>
            <w:r w:rsidRPr="007F1D3F">
              <w:rPr>
                <w:sz w:val="26"/>
                <w:szCs w:val="26"/>
              </w:rPr>
              <w:t>Nhơn</w:t>
            </w:r>
            <w:proofErr w:type="spellEnd"/>
            <w:r w:rsidRPr="007F1D3F">
              <w:rPr>
                <w:sz w:val="26"/>
                <w:szCs w:val="26"/>
              </w:rPr>
              <w:t xml:space="preserve">, </w:t>
            </w:r>
            <w:proofErr w:type="spellStart"/>
            <w:r w:rsidRPr="007F1D3F">
              <w:rPr>
                <w:sz w:val="26"/>
                <w:szCs w:val="26"/>
              </w:rPr>
              <w:t>tỉnh</w:t>
            </w:r>
            <w:proofErr w:type="spellEnd"/>
            <w:r w:rsidRPr="007F1D3F">
              <w:rPr>
                <w:sz w:val="26"/>
                <w:szCs w:val="26"/>
              </w:rPr>
              <w:t xml:space="preserve"> Bình Định </w:t>
            </w:r>
            <w:proofErr w:type="spellStart"/>
            <w:r w:rsidRPr="007F1D3F">
              <w:rPr>
                <w:sz w:val="26"/>
                <w:szCs w:val="26"/>
              </w:rPr>
              <w:t>đến</w:t>
            </w:r>
            <w:proofErr w:type="spellEnd"/>
            <w:r w:rsidRPr="007F1D3F">
              <w:rPr>
                <w:sz w:val="26"/>
                <w:szCs w:val="26"/>
              </w:rPr>
              <w:t xml:space="preserve"> </w:t>
            </w:r>
            <w:proofErr w:type="spellStart"/>
            <w:r w:rsidRPr="007F1D3F">
              <w:rPr>
                <w:sz w:val="26"/>
                <w:szCs w:val="26"/>
              </w:rPr>
              <w:t>năm</w:t>
            </w:r>
            <w:proofErr w:type="spellEnd"/>
            <w:r w:rsidRPr="007F1D3F">
              <w:rPr>
                <w:sz w:val="26"/>
                <w:szCs w:val="26"/>
              </w:rPr>
              <w:t xml:space="preserve"> 2045 </w:t>
            </w:r>
            <w:proofErr w:type="spellStart"/>
            <w:r w:rsidRPr="007F1D3F">
              <w:rPr>
                <w:sz w:val="26"/>
                <w:szCs w:val="26"/>
              </w:rPr>
              <w:t>có</w:t>
            </w:r>
            <w:proofErr w:type="spellEnd"/>
            <w:r w:rsidRPr="007F1D3F">
              <w:rPr>
                <w:sz w:val="26"/>
                <w:szCs w:val="26"/>
              </w:rPr>
              <w:t xml:space="preserve"> </w:t>
            </w:r>
            <w:proofErr w:type="spellStart"/>
            <w:r w:rsidRPr="007F1D3F">
              <w:rPr>
                <w:sz w:val="26"/>
                <w:szCs w:val="26"/>
              </w:rPr>
              <w:t>quy</w:t>
            </w:r>
            <w:proofErr w:type="spellEnd"/>
            <w:r w:rsidRPr="007F1D3F">
              <w:rPr>
                <w:sz w:val="26"/>
                <w:szCs w:val="26"/>
              </w:rPr>
              <w:t xml:space="preserve"> </w:t>
            </w:r>
            <w:proofErr w:type="spellStart"/>
            <w:r w:rsidRPr="007F1D3F">
              <w:rPr>
                <w:sz w:val="26"/>
                <w:szCs w:val="26"/>
              </w:rPr>
              <w:t>mô</w:t>
            </w:r>
            <w:proofErr w:type="spellEnd"/>
            <w:r w:rsidRPr="007F1D3F">
              <w:rPr>
                <w:sz w:val="26"/>
                <w:szCs w:val="26"/>
              </w:rPr>
              <w:t xml:space="preserve"> </w:t>
            </w:r>
            <w:proofErr w:type="spellStart"/>
            <w:r w:rsidRPr="007F1D3F">
              <w:rPr>
                <w:sz w:val="26"/>
                <w:szCs w:val="26"/>
              </w:rPr>
              <w:t>diện</w:t>
            </w:r>
            <w:proofErr w:type="spellEnd"/>
            <w:r w:rsidRPr="007F1D3F">
              <w:rPr>
                <w:sz w:val="26"/>
                <w:szCs w:val="26"/>
              </w:rPr>
              <w:t xml:space="preserve"> </w:t>
            </w:r>
            <w:proofErr w:type="spellStart"/>
            <w:r w:rsidRPr="007F1D3F">
              <w:rPr>
                <w:sz w:val="26"/>
                <w:szCs w:val="26"/>
              </w:rPr>
              <w:t>tích</w:t>
            </w:r>
            <w:proofErr w:type="spellEnd"/>
            <w:r w:rsidRPr="007F1D3F">
              <w:rPr>
                <w:sz w:val="26"/>
                <w:szCs w:val="26"/>
              </w:rPr>
              <w:t xml:space="preserve"> </w:t>
            </w:r>
            <w:proofErr w:type="spellStart"/>
            <w:r w:rsidRPr="007F1D3F">
              <w:rPr>
                <w:sz w:val="26"/>
                <w:szCs w:val="26"/>
              </w:rPr>
              <w:t>bằng</w:t>
            </w:r>
            <w:proofErr w:type="spellEnd"/>
            <w:r w:rsidRPr="007F1D3F">
              <w:rPr>
                <w:sz w:val="26"/>
                <w:szCs w:val="26"/>
              </w:rPr>
              <w:t xml:space="preserve"> so</w:t>
            </w:r>
            <w:r w:rsidR="00993D0A" w:rsidRPr="007F1D3F">
              <w:rPr>
                <w:sz w:val="26"/>
                <w:szCs w:val="26"/>
              </w:rPr>
              <w:t xml:space="preserve"> </w:t>
            </w:r>
            <w:proofErr w:type="spellStart"/>
            <w:r w:rsidRPr="007F1D3F">
              <w:rPr>
                <w:sz w:val="26"/>
                <w:szCs w:val="26"/>
              </w:rPr>
              <w:t>với</w:t>
            </w:r>
            <w:proofErr w:type="spellEnd"/>
            <w:r w:rsidRPr="007F1D3F">
              <w:rPr>
                <w:sz w:val="26"/>
                <w:szCs w:val="26"/>
              </w:rPr>
              <w:t xml:space="preserve"> </w:t>
            </w:r>
            <w:proofErr w:type="spellStart"/>
            <w:r w:rsidRPr="007F1D3F">
              <w:rPr>
                <w:sz w:val="26"/>
                <w:szCs w:val="26"/>
              </w:rPr>
              <w:t>quy</w:t>
            </w:r>
            <w:proofErr w:type="spellEnd"/>
            <w:r w:rsidRPr="007F1D3F">
              <w:rPr>
                <w:sz w:val="26"/>
                <w:szCs w:val="26"/>
              </w:rPr>
              <w:t xml:space="preserve"> </w:t>
            </w:r>
            <w:proofErr w:type="spellStart"/>
            <w:r w:rsidRPr="007F1D3F">
              <w:rPr>
                <w:sz w:val="26"/>
                <w:szCs w:val="26"/>
              </w:rPr>
              <w:t>mô</w:t>
            </w:r>
            <w:proofErr w:type="spellEnd"/>
            <w:r w:rsidRPr="007F1D3F">
              <w:rPr>
                <w:sz w:val="26"/>
                <w:szCs w:val="26"/>
              </w:rPr>
              <w:t xml:space="preserve"> </w:t>
            </w:r>
            <w:proofErr w:type="spellStart"/>
            <w:r w:rsidRPr="007F1D3F">
              <w:rPr>
                <w:sz w:val="26"/>
                <w:szCs w:val="26"/>
              </w:rPr>
              <w:t>diện</w:t>
            </w:r>
            <w:proofErr w:type="spellEnd"/>
            <w:r w:rsidRPr="007F1D3F">
              <w:rPr>
                <w:sz w:val="26"/>
                <w:szCs w:val="26"/>
              </w:rPr>
              <w:t xml:space="preserve"> </w:t>
            </w:r>
            <w:proofErr w:type="spellStart"/>
            <w:r w:rsidRPr="007F1D3F">
              <w:rPr>
                <w:sz w:val="26"/>
                <w:szCs w:val="26"/>
              </w:rPr>
              <w:t>tích</w:t>
            </w:r>
            <w:proofErr w:type="spellEnd"/>
            <w:r w:rsidRPr="007F1D3F">
              <w:rPr>
                <w:sz w:val="26"/>
                <w:szCs w:val="26"/>
              </w:rPr>
              <w:t xml:space="preserve"> </w:t>
            </w:r>
            <w:proofErr w:type="spellStart"/>
            <w:r w:rsidRPr="007F1D3F">
              <w:rPr>
                <w:sz w:val="26"/>
                <w:szCs w:val="26"/>
              </w:rPr>
              <w:t>theo</w:t>
            </w:r>
            <w:proofErr w:type="spellEnd"/>
            <w:r w:rsidR="00993D0A" w:rsidRPr="007F1D3F">
              <w:rPr>
                <w:sz w:val="26"/>
                <w:szCs w:val="26"/>
              </w:rPr>
              <w:t xml:space="preserve"> </w:t>
            </w:r>
            <w:proofErr w:type="spellStart"/>
            <w:r w:rsidRPr="007F1D3F">
              <w:rPr>
                <w:sz w:val="26"/>
                <w:szCs w:val="26"/>
              </w:rPr>
              <w:t>quyết</w:t>
            </w:r>
            <w:proofErr w:type="spellEnd"/>
            <w:r w:rsidRPr="007F1D3F">
              <w:rPr>
                <w:sz w:val="26"/>
                <w:szCs w:val="26"/>
              </w:rPr>
              <w:t xml:space="preserve"> </w:t>
            </w:r>
            <w:proofErr w:type="spellStart"/>
            <w:r w:rsidRPr="007F1D3F">
              <w:rPr>
                <w:sz w:val="26"/>
                <w:szCs w:val="26"/>
              </w:rPr>
              <w:t>định</w:t>
            </w:r>
            <w:proofErr w:type="spellEnd"/>
            <w:r w:rsidRPr="007F1D3F">
              <w:rPr>
                <w:sz w:val="26"/>
                <w:szCs w:val="26"/>
              </w:rPr>
              <w:t xml:space="preserve"> </w:t>
            </w:r>
            <w:proofErr w:type="spellStart"/>
            <w:r w:rsidRPr="007F1D3F">
              <w:rPr>
                <w:sz w:val="26"/>
                <w:szCs w:val="26"/>
              </w:rPr>
              <w:t>cũ</w:t>
            </w:r>
            <w:proofErr w:type="spellEnd"/>
            <w:r w:rsidRPr="007F1D3F">
              <w:rPr>
                <w:sz w:val="26"/>
                <w:szCs w:val="26"/>
              </w:rPr>
              <w:t xml:space="preserve"> </w:t>
            </w:r>
            <w:proofErr w:type="spellStart"/>
            <w:r w:rsidRPr="007F1D3F">
              <w:rPr>
                <w:sz w:val="26"/>
                <w:szCs w:val="26"/>
              </w:rPr>
              <w:t>và</w:t>
            </w:r>
            <w:proofErr w:type="spellEnd"/>
            <w:r w:rsidRPr="007F1D3F">
              <w:rPr>
                <w:sz w:val="26"/>
                <w:szCs w:val="26"/>
              </w:rPr>
              <w:t xml:space="preserve"> </w:t>
            </w:r>
            <w:proofErr w:type="spellStart"/>
            <w:r w:rsidRPr="007F1D3F">
              <w:rPr>
                <w:sz w:val="26"/>
                <w:szCs w:val="26"/>
              </w:rPr>
              <w:t>dân</w:t>
            </w:r>
            <w:proofErr w:type="spellEnd"/>
            <w:r w:rsidRPr="007F1D3F">
              <w:rPr>
                <w:sz w:val="26"/>
                <w:szCs w:val="26"/>
              </w:rPr>
              <w:t xml:space="preserve"> </w:t>
            </w:r>
            <w:proofErr w:type="spellStart"/>
            <w:r w:rsidRPr="007F1D3F">
              <w:rPr>
                <w:sz w:val="26"/>
                <w:szCs w:val="26"/>
              </w:rPr>
              <w:t>số</w:t>
            </w:r>
            <w:proofErr w:type="spellEnd"/>
            <w:r w:rsidRPr="007F1D3F">
              <w:rPr>
                <w:sz w:val="26"/>
                <w:szCs w:val="26"/>
              </w:rPr>
              <w:t xml:space="preserve"> </w:t>
            </w:r>
            <w:proofErr w:type="spellStart"/>
            <w:r w:rsidRPr="007F1D3F">
              <w:rPr>
                <w:sz w:val="26"/>
                <w:szCs w:val="26"/>
              </w:rPr>
              <w:t>quy</w:t>
            </w:r>
            <w:proofErr w:type="spellEnd"/>
            <w:r w:rsidRPr="007F1D3F">
              <w:rPr>
                <w:sz w:val="26"/>
                <w:szCs w:val="26"/>
              </w:rPr>
              <w:t xml:space="preserve"> </w:t>
            </w:r>
            <w:proofErr w:type="spellStart"/>
            <w:r w:rsidRPr="007F1D3F">
              <w:rPr>
                <w:sz w:val="26"/>
                <w:szCs w:val="26"/>
              </w:rPr>
              <w:t>hoạch</w:t>
            </w:r>
            <w:proofErr w:type="spellEnd"/>
            <w:r w:rsidRPr="007F1D3F">
              <w:rPr>
                <w:sz w:val="26"/>
                <w:szCs w:val="26"/>
              </w:rPr>
              <w:t xml:space="preserve"> </w:t>
            </w:r>
            <w:proofErr w:type="spellStart"/>
            <w:r w:rsidRPr="007F1D3F">
              <w:rPr>
                <w:sz w:val="26"/>
                <w:szCs w:val="26"/>
              </w:rPr>
              <w:t>đến</w:t>
            </w:r>
            <w:proofErr w:type="spellEnd"/>
            <w:r w:rsidRPr="007F1D3F">
              <w:rPr>
                <w:sz w:val="26"/>
                <w:szCs w:val="26"/>
              </w:rPr>
              <w:t xml:space="preserve"> </w:t>
            </w:r>
            <w:proofErr w:type="spellStart"/>
            <w:r w:rsidRPr="007F1D3F">
              <w:rPr>
                <w:sz w:val="26"/>
                <w:szCs w:val="26"/>
              </w:rPr>
              <w:t>năm</w:t>
            </w:r>
            <w:proofErr w:type="spellEnd"/>
            <w:r w:rsidRPr="007F1D3F">
              <w:rPr>
                <w:sz w:val="26"/>
                <w:szCs w:val="26"/>
              </w:rPr>
              <w:t xml:space="preserve"> 2045 </w:t>
            </w:r>
            <w:proofErr w:type="spellStart"/>
            <w:r w:rsidRPr="007F1D3F">
              <w:rPr>
                <w:sz w:val="26"/>
                <w:szCs w:val="26"/>
              </w:rPr>
              <w:t>lớn</w:t>
            </w:r>
            <w:proofErr w:type="spellEnd"/>
            <w:r w:rsidRPr="007F1D3F">
              <w:rPr>
                <w:sz w:val="26"/>
                <w:szCs w:val="26"/>
              </w:rPr>
              <w:t xml:space="preserve"> </w:t>
            </w:r>
            <w:proofErr w:type="spellStart"/>
            <w:r w:rsidRPr="007F1D3F">
              <w:rPr>
                <w:sz w:val="26"/>
                <w:szCs w:val="26"/>
              </w:rPr>
              <w:t>hơn</w:t>
            </w:r>
            <w:proofErr w:type="spellEnd"/>
            <w:r w:rsidRPr="007F1D3F">
              <w:rPr>
                <w:sz w:val="26"/>
                <w:szCs w:val="26"/>
              </w:rPr>
              <w:t xml:space="preserve"> so </w:t>
            </w:r>
            <w:proofErr w:type="spellStart"/>
            <w:r w:rsidRPr="007F1D3F">
              <w:rPr>
                <w:sz w:val="26"/>
                <w:szCs w:val="26"/>
              </w:rPr>
              <w:t>với</w:t>
            </w:r>
            <w:proofErr w:type="spellEnd"/>
            <w:r w:rsidRPr="007F1D3F">
              <w:rPr>
                <w:sz w:val="26"/>
                <w:szCs w:val="26"/>
              </w:rPr>
              <w:t xml:space="preserve"> </w:t>
            </w:r>
            <w:proofErr w:type="spellStart"/>
            <w:r w:rsidRPr="007F1D3F">
              <w:rPr>
                <w:sz w:val="26"/>
                <w:szCs w:val="26"/>
              </w:rPr>
              <w:t>quyết</w:t>
            </w:r>
            <w:proofErr w:type="spellEnd"/>
            <w:r w:rsidRPr="007F1D3F">
              <w:rPr>
                <w:sz w:val="26"/>
                <w:szCs w:val="26"/>
              </w:rPr>
              <w:t xml:space="preserve"> </w:t>
            </w:r>
            <w:proofErr w:type="spellStart"/>
            <w:r w:rsidRPr="007F1D3F">
              <w:rPr>
                <w:sz w:val="26"/>
                <w:szCs w:val="26"/>
              </w:rPr>
              <w:t>định</w:t>
            </w:r>
            <w:proofErr w:type="spellEnd"/>
            <w:r w:rsidRPr="007F1D3F">
              <w:rPr>
                <w:sz w:val="26"/>
                <w:szCs w:val="26"/>
              </w:rPr>
              <w:t xml:space="preserve"> </w:t>
            </w:r>
            <w:proofErr w:type="spellStart"/>
            <w:r w:rsidRPr="007F1D3F">
              <w:rPr>
                <w:sz w:val="26"/>
                <w:szCs w:val="26"/>
              </w:rPr>
              <w:t>cũ</w:t>
            </w:r>
            <w:proofErr w:type="spellEnd"/>
            <w:r w:rsidRPr="007F1D3F">
              <w:rPr>
                <w:sz w:val="26"/>
                <w:szCs w:val="26"/>
              </w:rPr>
              <w:t xml:space="preserve">. Do </w:t>
            </w:r>
            <w:proofErr w:type="spellStart"/>
            <w:r w:rsidRPr="007F1D3F">
              <w:rPr>
                <w:sz w:val="26"/>
                <w:szCs w:val="26"/>
              </w:rPr>
              <w:t>đó</w:t>
            </w:r>
            <w:proofErr w:type="spellEnd"/>
            <w:r w:rsidRPr="007F1D3F">
              <w:rPr>
                <w:sz w:val="26"/>
                <w:szCs w:val="26"/>
              </w:rPr>
              <w:t xml:space="preserve"> </w:t>
            </w:r>
            <w:proofErr w:type="spellStart"/>
            <w:r w:rsidRPr="007F1D3F">
              <w:rPr>
                <w:sz w:val="26"/>
                <w:szCs w:val="26"/>
              </w:rPr>
              <w:t>đồ</w:t>
            </w:r>
            <w:proofErr w:type="spellEnd"/>
            <w:r w:rsidRPr="007F1D3F">
              <w:rPr>
                <w:sz w:val="26"/>
                <w:szCs w:val="26"/>
              </w:rPr>
              <w:t xml:space="preserve"> </w:t>
            </w:r>
            <w:proofErr w:type="spellStart"/>
            <w:r w:rsidRPr="007F1D3F">
              <w:rPr>
                <w:sz w:val="26"/>
                <w:szCs w:val="26"/>
              </w:rPr>
              <w:t>án</w:t>
            </w:r>
            <w:proofErr w:type="spellEnd"/>
            <w:r w:rsidRPr="007F1D3F">
              <w:rPr>
                <w:sz w:val="26"/>
                <w:szCs w:val="26"/>
              </w:rPr>
              <w:t xml:space="preserve"> </w:t>
            </w:r>
            <w:proofErr w:type="spellStart"/>
            <w:r w:rsidRPr="007F1D3F">
              <w:rPr>
                <w:sz w:val="26"/>
                <w:szCs w:val="26"/>
              </w:rPr>
              <w:t>điều</w:t>
            </w:r>
            <w:proofErr w:type="spellEnd"/>
            <w:r w:rsidRPr="007F1D3F">
              <w:rPr>
                <w:sz w:val="26"/>
                <w:szCs w:val="26"/>
              </w:rPr>
              <w:t xml:space="preserve"> </w:t>
            </w:r>
            <w:proofErr w:type="spellStart"/>
            <w:r w:rsidRPr="007F1D3F">
              <w:rPr>
                <w:sz w:val="26"/>
                <w:szCs w:val="26"/>
              </w:rPr>
              <w:t>chỉnh</w:t>
            </w:r>
            <w:proofErr w:type="spellEnd"/>
            <w:r w:rsidRPr="007F1D3F">
              <w:rPr>
                <w:sz w:val="26"/>
                <w:szCs w:val="26"/>
              </w:rPr>
              <w:t xml:space="preserve"> </w:t>
            </w:r>
            <w:proofErr w:type="spellStart"/>
            <w:r w:rsidRPr="007F1D3F">
              <w:rPr>
                <w:sz w:val="26"/>
                <w:szCs w:val="26"/>
              </w:rPr>
              <w:t>được</w:t>
            </w:r>
            <w:proofErr w:type="spellEnd"/>
            <w:r w:rsidRPr="007F1D3F">
              <w:rPr>
                <w:sz w:val="26"/>
                <w:szCs w:val="26"/>
              </w:rPr>
              <w:t xml:space="preserve"> </w:t>
            </w:r>
            <w:proofErr w:type="spellStart"/>
            <w:r w:rsidRPr="007F1D3F">
              <w:rPr>
                <w:sz w:val="26"/>
                <w:szCs w:val="26"/>
              </w:rPr>
              <w:t>tính</w:t>
            </w:r>
            <w:proofErr w:type="spellEnd"/>
            <w:r w:rsidRPr="007F1D3F">
              <w:rPr>
                <w:sz w:val="26"/>
                <w:szCs w:val="26"/>
              </w:rPr>
              <w:t xml:space="preserve"> 80% </w:t>
            </w:r>
            <w:proofErr w:type="spellStart"/>
            <w:r w:rsidRPr="007F1D3F">
              <w:rPr>
                <w:sz w:val="26"/>
                <w:szCs w:val="26"/>
              </w:rPr>
              <w:t>của</w:t>
            </w:r>
            <w:proofErr w:type="spellEnd"/>
            <w:r w:rsidRPr="007F1D3F">
              <w:rPr>
                <w:sz w:val="26"/>
                <w:szCs w:val="26"/>
              </w:rPr>
              <w:t xml:space="preserve"> chi </w:t>
            </w:r>
            <w:proofErr w:type="spellStart"/>
            <w:r w:rsidRPr="007F1D3F">
              <w:rPr>
                <w:sz w:val="26"/>
                <w:szCs w:val="26"/>
              </w:rPr>
              <w:t>phí</w:t>
            </w:r>
            <w:proofErr w:type="spellEnd"/>
            <w:r w:rsidRPr="007F1D3F">
              <w:rPr>
                <w:sz w:val="26"/>
                <w:szCs w:val="26"/>
              </w:rPr>
              <w:t xml:space="preserve"> </w:t>
            </w:r>
            <w:proofErr w:type="spellStart"/>
            <w:r w:rsidRPr="007F1D3F">
              <w:rPr>
                <w:sz w:val="26"/>
                <w:szCs w:val="26"/>
              </w:rPr>
              <w:t>đồ</w:t>
            </w:r>
            <w:proofErr w:type="spellEnd"/>
            <w:r w:rsidRPr="007F1D3F">
              <w:rPr>
                <w:sz w:val="26"/>
                <w:szCs w:val="26"/>
              </w:rPr>
              <w:t xml:space="preserve"> </w:t>
            </w:r>
            <w:proofErr w:type="spellStart"/>
            <w:r w:rsidRPr="007F1D3F">
              <w:rPr>
                <w:sz w:val="26"/>
                <w:szCs w:val="26"/>
              </w:rPr>
              <w:t>án</w:t>
            </w:r>
            <w:proofErr w:type="spellEnd"/>
            <w:r w:rsidRPr="007F1D3F">
              <w:rPr>
                <w:sz w:val="26"/>
                <w:szCs w:val="26"/>
              </w:rPr>
              <w:t xml:space="preserve"> </w:t>
            </w:r>
            <w:proofErr w:type="spellStart"/>
            <w:r w:rsidRPr="007F1D3F">
              <w:rPr>
                <w:sz w:val="26"/>
                <w:szCs w:val="26"/>
              </w:rPr>
              <w:t>quy</w:t>
            </w:r>
            <w:proofErr w:type="spellEnd"/>
            <w:r w:rsidRPr="007F1D3F">
              <w:rPr>
                <w:sz w:val="26"/>
                <w:szCs w:val="26"/>
              </w:rPr>
              <w:t xml:space="preserve"> </w:t>
            </w:r>
            <w:proofErr w:type="spellStart"/>
            <w:r w:rsidRPr="007F1D3F">
              <w:rPr>
                <w:sz w:val="26"/>
                <w:szCs w:val="26"/>
              </w:rPr>
              <w:t>hoạch</w:t>
            </w:r>
            <w:proofErr w:type="spellEnd"/>
            <w:r w:rsidRPr="007F1D3F">
              <w:rPr>
                <w:sz w:val="26"/>
                <w:szCs w:val="26"/>
              </w:rPr>
              <w:t xml:space="preserve"> </w:t>
            </w:r>
            <w:proofErr w:type="spellStart"/>
            <w:r w:rsidRPr="007F1D3F">
              <w:rPr>
                <w:sz w:val="26"/>
                <w:szCs w:val="26"/>
              </w:rPr>
              <w:t>mới</w:t>
            </w:r>
            <w:proofErr w:type="spellEnd"/>
            <w:r w:rsidRPr="007F1D3F">
              <w:rPr>
                <w:sz w:val="26"/>
                <w:szCs w:val="26"/>
              </w:rPr>
              <w:t xml:space="preserve"> </w:t>
            </w:r>
            <w:proofErr w:type="spellStart"/>
            <w:r w:rsidRPr="007F1D3F">
              <w:rPr>
                <w:sz w:val="26"/>
                <w:szCs w:val="26"/>
              </w:rPr>
              <w:t>tương</w:t>
            </w:r>
            <w:proofErr w:type="spellEnd"/>
            <w:r w:rsidRPr="007F1D3F">
              <w:rPr>
                <w:sz w:val="26"/>
                <w:szCs w:val="26"/>
              </w:rPr>
              <w:t xml:space="preserve"> </w:t>
            </w:r>
            <w:proofErr w:type="spellStart"/>
            <w:r w:rsidRPr="007F1D3F">
              <w:rPr>
                <w:sz w:val="26"/>
                <w:szCs w:val="26"/>
              </w:rPr>
              <w:t>ứng</w:t>
            </w:r>
            <w:proofErr w:type="spellEnd"/>
            <w:r w:rsidRPr="007F1D3F">
              <w:rPr>
                <w:sz w:val="26"/>
                <w:szCs w:val="26"/>
              </w:rPr>
              <w:t>.</w:t>
            </w:r>
          </w:p>
        </w:tc>
      </w:tr>
      <w:tr w:rsidR="007F1D3F" w:rsidRPr="007F1D3F" w14:paraId="601728DA" w14:textId="77777777" w:rsidTr="00993D0A">
        <w:trPr>
          <w:trHeight w:val="750"/>
        </w:trPr>
        <w:tc>
          <w:tcPr>
            <w:tcW w:w="9326" w:type="dxa"/>
            <w:gridSpan w:val="7"/>
            <w:tcBorders>
              <w:top w:val="nil"/>
              <w:left w:val="nil"/>
              <w:bottom w:val="nil"/>
              <w:right w:val="nil"/>
            </w:tcBorders>
            <w:shd w:val="clear" w:color="auto" w:fill="auto"/>
            <w:hideMark/>
          </w:tcPr>
          <w:p w14:paraId="660EC7E2" w14:textId="69CBC271" w:rsidR="0031612C" w:rsidRPr="007F1D3F" w:rsidRDefault="0031612C" w:rsidP="0094479B">
            <w:pPr>
              <w:jc w:val="both"/>
              <w:rPr>
                <w:sz w:val="26"/>
                <w:szCs w:val="26"/>
              </w:rPr>
            </w:pPr>
            <w:r w:rsidRPr="007F1D3F">
              <w:rPr>
                <w:sz w:val="26"/>
                <w:szCs w:val="26"/>
              </w:rPr>
              <w:t xml:space="preserve">- </w:t>
            </w:r>
            <w:proofErr w:type="spellStart"/>
            <w:r w:rsidRPr="007F1D3F">
              <w:rPr>
                <w:sz w:val="26"/>
                <w:szCs w:val="26"/>
              </w:rPr>
              <w:t>Căn</w:t>
            </w:r>
            <w:proofErr w:type="spellEnd"/>
            <w:r w:rsidRPr="007F1D3F">
              <w:rPr>
                <w:sz w:val="26"/>
                <w:szCs w:val="26"/>
              </w:rPr>
              <w:t xml:space="preserve"> </w:t>
            </w:r>
            <w:proofErr w:type="spellStart"/>
            <w:r w:rsidRPr="007F1D3F">
              <w:rPr>
                <w:sz w:val="26"/>
                <w:szCs w:val="26"/>
              </w:rPr>
              <w:t>cứ</w:t>
            </w:r>
            <w:proofErr w:type="spellEnd"/>
            <w:r w:rsidRPr="007F1D3F">
              <w:rPr>
                <w:sz w:val="26"/>
                <w:szCs w:val="26"/>
              </w:rPr>
              <w:t xml:space="preserve"> Thông </w:t>
            </w:r>
            <w:proofErr w:type="spellStart"/>
            <w:r w:rsidRPr="007F1D3F">
              <w:rPr>
                <w:sz w:val="26"/>
                <w:szCs w:val="26"/>
              </w:rPr>
              <w:t>tư</w:t>
            </w:r>
            <w:proofErr w:type="spellEnd"/>
            <w:r w:rsidRPr="007F1D3F">
              <w:rPr>
                <w:sz w:val="26"/>
                <w:szCs w:val="26"/>
              </w:rPr>
              <w:t xml:space="preserve"> </w:t>
            </w:r>
            <w:proofErr w:type="spellStart"/>
            <w:r w:rsidRPr="007F1D3F">
              <w:rPr>
                <w:sz w:val="26"/>
                <w:szCs w:val="26"/>
              </w:rPr>
              <w:t>số</w:t>
            </w:r>
            <w:proofErr w:type="spellEnd"/>
            <w:r w:rsidRPr="007F1D3F">
              <w:rPr>
                <w:sz w:val="26"/>
                <w:szCs w:val="26"/>
              </w:rPr>
              <w:t xml:space="preserve"> 20/2019/TT-BXD </w:t>
            </w:r>
            <w:proofErr w:type="spellStart"/>
            <w:r w:rsidRPr="007F1D3F">
              <w:rPr>
                <w:sz w:val="26"/>
                <w:szCs w:val="26"/>
              </w:rPr>
              <w:t>ngày</w:t>
            </w:r>
            <w:proofErr w:type="spellEnd"/>
            <w:r w:rsidRPr="007F1D3F">
              <w:rPr>
                <w:sz w:val="26"/>
                <w:szCs w:val="26"/>
              </w:rPr>
              <w:t xml:space="preserve"> 31/12/2019 </w:t>
            </w:r>
            <w:proofErr w:type="spellStart"/>
            <w:r w:rsidRPr="007F1D3F">
              <w:rPr>
                <w:sz w:val="26"/>
                <w:szCs w:val="26"/>
              </w:rPr>
              <w:t>của</w:t>
            </w:r>
            <w:proofErr w:type="spellEnd"/>
            <w:r w:rsidRPr="007F1D3F">
              <w:rPr>
                <w:sz w:val="26"/>
                <w:szCs w:val="26"/>
              </w:rPr>
              <w:t xml:space="preserve"> </w:t>
            </w:r>
            <w:proofErr w:type="spellStart"/>
            <w:r w:rsidRPr="007F1D3F">
              <w:rPr>
                <w:sz w:val="26"/>
                <w:szCs w:val="26"/>
              </w:rPr>
              <w:t>Bộ</w:t>
            </w:r>
            <w:proofErr w:type="spellEnd"/>
            <w:r w:rsidRPr="007F1D3F">
              <w:rPr>
                <w:sz w:val="26"/>
                <w:szCs w:val="26"/>
              </w:rPr>
              <w:t xml:space="preserve"> </w:t>
            </w:r>
            <w:proofErr w:type="spellStart"/>
            <w:r w:rsidRPr="007F1D3F">
              <w:rPr>
                <w:sz w:val="26"/>
                <w:szCs w:val="26"/>
              </w:rPr>
              <w:t>Xây</w:t>
            </w:r>
            <w:proofErr w:type="spellEnd"/>
            <w:r w:rsidRPr="007F1D3F">
              <w:rPr>
                <w:sz w:val="26"/>
                <w:szCs w:val="26"/>
              </w:rPr>
              <w:t xml:space="preserve"> </w:t>
            </w:r>
            <w:proofErr w:type="spellStart"/>
            <w:r w:rsidRPr="007F1D3F">
              <w:rPr>
                <w:sz w:val="26"/>
                <w:szCs w:val="26"/>
              </w:rPr>
              <w:t>dựng</w:t>
            </w:r>
            <w:proofErr w:type="spellEnd"/>
            <w:r w:rsidRPr="007F1D3F">
              <w:rPr>
                <w:sz w:val="26"/>
                <w:szCs w:val="26"/>
              </w:rPr>
              <w:t xml:space="preserve"> </w:t>
            </w:r>
            <w:proofErr w:type="spellStart"/>
            <w:r w:rsidR="00993D0A" w:rsidRPr="007F1D3F">
              <w:rPr>
                <w:sz w:val="26"/>
                <w:szCs w:val="26"/>
              </w:rPr>
              <w:t>về</w:t>
            </w:r>
            <w:proofErr w:type="spellEnd"/>
            <w:r w:rsidR="00993D0A" w:rsidRPr="007F1D3F">
              <w:rPr>
                <w:sz w:val="26"/>
                <w:szCs w:val="26"/>
              </w:rPr>
              <w:t xml:space="preserve"> </w:t>
            </w:r>
            <w:proofErr w:type="spellStart"/>
            <w:r w:rsidR="00993D0A" w:rsidRPr="007F1D3F">
              <w:rPr>
                <w:sz w:val="26"/>
                <w:szCs w:val="26"/>
              </w:rPr>
              <w:t>việc</w:t>
            </w:r>
            <w:proofErr w:type="spellEnd"/>
            <w:r w:rsidRPr="007F1D3F">
              <w:rPr>
                <w:sz w:val="26"/>
                <w:szCs w:val="26"/>
              </w:rPr>
              <w:t xml:space="preserve"> </w:t>
            </w:r>
            <w:proofErr w:type="spellStart"/>
            <w:r w:rsidRPr="007F1D3F">
              <w:rPr>
                <w:sz w:val="26"/>
                <w:szCs w:val="26"/>
              </w:rPr>
              <w:t>hướng</w:t>
            </w:r>
            <w:proofErr w:type="spellEnd"/>
            <w:r w:rsidRPr="007F1D3F">
              <w:rPr>
                <w:sz w:val="26"/>
                <w:szCs w:val="26"/>
              </w:rPr>
              <w:t xml:space="preserve"> </w:t>
            </w:r>
            <w:proofErr w:type="spellStart"/>
            <w:r w:rsidRPr="007F1D3F">
              <w:rPr>
                <w:sz w:val="26"/>
                <w:szCs w:val="26"/>
              </w:rPr>
              <w:t>dẫn</w:t>
            </w:r>
            <w:proofErr w:type="spellEnd"/>
            <w:r w:rsidRPr="007F1D3F">
              <w:rPr>
                <w:sz w:val="26"/>
                <w:szCs w:val="26"/>
              </w:rPr>
              <w:t xml:space="preserve"> </w:t>
            </w:r>
            <w:proofErr w:type="spellStart"/>
            <w:r w:rsidRPr="007F1D3F">
              <w:rPr>
                <w:sz w:val="26"/>
                <w:szCs w:val="26"/>
              </w:rPr>
              <w:t>xác</w:t>
            </w:r>
            <w:proofErr w:type="spellEnd"/>
            <w:r w:rsidRPr="007F1D3F">
              <w:rPr>
                <w:sz w:val="26"/>
                <w:szCs w:val="26"/>
              </w:rPr>
              <w:t xml:space="preserve"> </w:t>
            </w:r>
            <w:proofErr w:type="spellStart"/>
            <w:r w:rsidRPr="007F1D3F">
              <w:rPr>
                <w:sz w:val="26"/>
                <w:szCs w:val="26"/>
              </w:rPr>
              <w:t>định</w:t>
            </w:r>
            <w:proofErr w:type="spellEnd"/>
            <w:r w:rsidRPr="007F1D3F">
              <w:rPr>
                <w:sz w:val="26"/>
                <w:szCs w:val="26"/>
              </w:rPr>
              <w:t xml:space="preserve">, </w:t>
            </w:r>
            <w:proofErr w:type="spellStart"/>
            <w:r w:rsidRPr="007F1D3F">
              <w:rPr>
                <w:sz w:val="26"/>
                <w:szCs w:val="26"/>
              </w:rPr>
              <w:t>quản</w:t>
            </w:r>
            <w:proofErr w:type="spellEnd"/>
            <w:r w:rsidRPr="007F1D3F">
              <w:rPr>
                <w:sz w:val="26"/>
                <w:szCs w:val="26"/>
              </w:rPr>
              <w:t xml:space="preserve"> </w:t>
            </w:r>
            <w:proofErr w:type="spellStart"/>
            <w:r w:rsidRPr="007F1D3F">
              <w:rPr>
                <w:sz w:val="26"/>
                <w:szCs w:val="26"/>
              </w:rPr>
              <w:t>lý</w:t>
            </w:r>
            <w:proofErr w:type="spellEnd"/>
            <w:r w:rsidRPr="007F1D3F">
              <w:rPr>
                <w:sz w:val="26"/>
                <w:szCs w:val="26"/>
              </w:rPr>
              <w:t xml:space="preserve"> chi </w:t>
            </w:r>
            <w:proofErr w:type="spellStart"/>
            <w:r w:rsidRPr="007F1D3F">
              <w:rPr>
                <w:sz w:val="26"/>
                <w:szCs w:val="26"/>
              </w:rPr>
              <w:t>phí</w:t>
            </w:r>
            <w:proofErr w:type="spellEnd"/>
            <w:r w:rsidRPr="007F1D3F">
              <w:rPr>
                <w:sz w:val="26"/>
                <w:szCs w:val="26"/>
              </w:rPr>
              <w:t xml:space="preserve"> </w:t>
            </w:r>
            <w:proofErr w:type="spellStart"/>
            <w:r w:rsidRPr="007F1D3F">
              <w:rPr>
                <w:sz w:val="26"/>
                <w:szCs w:val="26"/>
              </w:rPr>
              <w:t>quy</w:t>
            </w:r>
            <w:proofErr w:type="spellEnd"/>
            <w:r w:rsidRPr="007F1D3F">
              <w:rPr>
                <w:sz w:val="26"/>
                <w:szCs w:val="26"/>
              </w:rPr>
              <w:t xml:space="preserve"> </w:t>
            </w:r>
            <w:proofErr w:type="spellStart"/>
            <w:r w:rsidRPr="007F1D3F">
              <w:rPr>
                <w:sz w:val="26"/>
                <w:szCs w:val="26"/>
              </w:rPr>
              <w:t>hoạch</w:t>
            </w:r>
            <w:proofErr w:type="spellEnd"/>
            <w:r w:rsidRPr="007F1D3F">
              <w:rPr>
                <w:sz w:val="26"/>
                <w:szCs w:val="26"/>
              </w:rPr>
              <w:t xml:space="preserve"> </w:t>
            </w:r>
            <w:proofErr w:type="spellStart"/>
            <w:r w:rsidRPr="007F1D3F">
              <w:rPr>
                <w:sz w:val="26"/>
                <w:szCs w:val="26"/>
              </w:rPr>
              <w:t>xây</w:t>
            </w:r>
            <w:proofErr w:type="spellEnd"/>
            <w:r w:rsidRPr="007F1D3F">
              <w:rPr>
                <w:sz w:val="26"/>
                <w:szCs w:val="26"/>
              </w:rPr>
              <w:t xml:space="preserve"> </w:t>
            </w:r>
            <w:proofErr w:type="spellStart"/>
            <w:r w:rsidRPr="007F1D3F">
              <w:rPr>
                <w:sz w:val="26"/>
                <w:szCs w:val="26"/>
              </w:rPr>
              <w:t>dựng</w:t>
            </w:r>
            <w:proofErr w:type="spellEnd"/>
            <w:r w:rsidRPr="007F1D3F">
              <w:rPr>
                <w:sz w:val="26"/>
                <w:szCs w:val="26"/>
              </w:rPr>
              <w:t xml:space="preserve"> </w:t>
            </w:r>
            <w:proofErr w:type="spellStart"/>
            <w:r w:rsidRPr="007F1D3F">
              <w:rPr>
                <w:sz w:val="26"/>
                <w:szCs w:val="26"/>
              </w:rPr>
              <w:t>và</w:t>
            </w:r>
            <w:proofErr w:type="spellEnd"/>
            <w:r w:rsidRPr="007F1D3F">
              <w:rPr>
                <w:sz w:val="26"/>
                <w:szCs w:val="26"/>
              </w:rPr>
              <w:t xml:space="preserve"> </w:t>
            </w:r>
            <w:proofErr w:type="spellStart"/>
            <w:r w:rsidRPr="007F1D3F">
              <w:rPr>
                <w:sz w:val="26"/>
                <w:szCs w:val="26"/>
              </w:rPr>
              <w:t>quy</w:t>
            </w:r>
            <w:proofErr w:type="spellEnd"/>
            <w:r w:rsidRPr="007F1D3F">
              <w:rPr>
                <w:sz w:val="26"/>
                <w:szCs w:val="26"/>
              </w:rPr>
              <w:t xml:space="preserve"> </w:t>
            </w:r>
            <w:proofErr w:type="spellStart"/>
            <w:r w:rsidRPr="007F1D3F">
              <w:rPr>
                <w:sz w:val="26"/>
                <w:szCs w:val="26"/>
              </w:rPr>
              <w:t>hoạch</w:t>
            </w:r>
            <w:proofErr w:type="spellEnd"/>
            <w:r w:rsidRPr="007F1D3F">
              <w:rPr>
                <w:sz w:val="26"/>
                <w:szCs w:val="26"/>
              </w:rPr>
              <w:t xml:space="preserve"> </w:t>
            </w:r>
            <w:proofErr w:type="spellStart"/>
            <w:r w:rsidRPr="007F1D3F">
              <w:rPr>
                <w:sz w:val="26"/>
                <w:szCs w:val="26"/>
              </w:rPr>
              <w:t>đô</w:t>
            </w:r>
            <w:proofErr w:type="spellEnd"/>
            <w:r w:rsidRPr="007F1D3F">
              <w:rPr>
                <w:sz w:val="26"/>
                <w:szCs w:val="26"/>
              </w:rPr>
              <w:t xml:space="preserve"> </w:t>
            </w:r>
            <w:proofErr w:type="spellStart"/>
            <w:r w:rsidRPr="007F1D3F">
              <w:rPr>
                <w:sz w:val="26"/>
                <w:szCs w:val="26"/>
              </w:rPr>
              <w:t>thị</w:t>
            </w:r>
            <w:proofErr w:type="spellEnd"/>
            <w:r w:rsidRPr="007F1D3F">
              <w:rPr>
                <w:sz w:val="26"/>
                <w:szCs w:val="26"/>
              </w:rPr>
              <w:t>.</w:t>
            </w:r>
          </w:p>
        </w:tc>
      </w:tr>
      <w:tr w:rsidR="007F1D3F" w:rsidRPr="007F1D3F" w14:paraId="230E15C6" w14:textId="77777777" w:rsidTr="00993D0A">
        <w:trPr>
          <w:trHeight w:val="735"/>
        </w:trPr>
        <w:tc>
          <w:tcPr>
            <w:tcW w:w="9326" w:type="dxa"/>
            <w:gridSpan w:val="7"/>
            <w:tcBorders>
              <w:top w:val="nil"/>
              <w:left w:val="nil"/>
              <w:bottom w:val="nil"/>
              <w:right w:val="nil"/>
            </w:tcBorders>
            <w:shd w:val="clear" w:color="auto" w:fill="auto"/>
            <w:hideMark/>
          </w:tcPr>
          <w:p w14:paraId="738727C8" w14:textId="48EF650F" w:rsidR="0031612C" w:rsidRPr="007F1D3F" w:rsidRDefault="0031612C" w:rsidP="0094479B">
            <w:pPr>
              <w:jc w:val="both"/>
              <w:rPr>
                <w:sz w:val="26"/>
                <w:szCs w:val="26"/>
              </w:rPr>
            </w:pPr>
            <w:r w:rsidRPr="007F1D3F">
              <w:rPr>
                <w:sz w:val="26"/>
                <w:szCs w:val="26"/>
              </w:rPr>
              <w:t xml:space="preserve">- </w:t>
            </w:r>
            <w:proofErr w:type="spellStart"/>
            <w:r w:rsidRPr="007F1D3F">
              <w:rPr>
                <w:sz w:val="26"/>
                <w:szCs w:val="26"/>
              </w:rPr>
              <w:t>Căn</w:t>
            </w:r>
            <w:proofErr w:type="spellEnd"/>
            <w:r w:rsidRPr="007F1D3F">
              <w:rPr>
                <w:sz w:val="26"/>
                <w:szCs w:val="26"/>
              </w:rPr>
              <w:t xml:space="preserve"> </w:t>
            </w:r>
            <w:proofErr w:type="spellStart"/>
            <w:r w:rsidRPr="007F1D3F">
              <w:rPr>
                <w:sz w:val="26"/>
                <w:szCs w:val="26"/>
              </w:rPr>
              <w:t>cứ</w:t>
            </w:r>
            <w:proofErr w:type="spellEnd"/>
            <w:r w:rsidRPr="007F1D3F">
              <w:rPr>
                <w:sz w:val="26"/>
                <w:szCs w:val="26"/>
              </w:rPr>
              <w:t xml:space="preserve"> </w:t>
            </w:r>
            <w:proofErr w:type="spellStart"/>
            <w:r w:rsidRPr="007F1D3F">
              <w:rPr>
                <w:sz w:val="26"/>
                <w:szCs w:val="26"/>
              </w:rPr>
              <w:t>Nghị</w:t>
            </w:r>
            <w:proofErr w:type="spellEnd"/>
            <w:r w:rsidRPr="007F1D3F">
              <w:rPr>
                <w:sz w:val="26"/>
                <w:szCs w:val="26"/>
              </w:rPr>
              <w:t xml:space="preserve"> </w:t>
            </w:r>
            <w:proofErr w:type="spellStart"/>
            <w:r w:rsidRPr="007F1D3F">
              <w:rPr>
                <w:sz w:val="26"/>
                <w:szCs w:val="26"/>
              </w:rPr>
              <w:t>định</w:t>
            </w:r>
            <w:proofErr w:type="spellEnd"/>
            <w:r w:rsidRPr="007F1D3F">
              <w:rPr>
                <w:sz w:val="26"/>
                <w:szCs w:val="26"/>
              </w:rPr>
              <w:t xml:space="preserve"> 99/2021/NĐ-CP </w:t>
            </w:r>
            <w:proofErr w:type="spellStart"/>
            <w:r w:rsidRPr="007F1D3F">
              <w:rPr>
                <w:sz w:val="26"/>
                <w:szCs w:val="26"/>
              </w:rPr>
              <w:t>ngày</w:t>
            </w:r>
            <w:proofErr w:type="spellEnd"/>
            <w:r w:rsidRPr="007F1D3F">
              <w:rPr>
                <w:sz w:val="26"/>
                <w:szCs w:val="26"/>
              </w:rPr>
              <w:t xml:space="preserve"> 11/11/2021 </w:t>
            </w:r>
            <w:proofErr w:type="spellStart"/>
            <w:r w:rsidRPr="007F1D3F">
              <w:rPr>
                <w:sz w:val="26"/>
                <w:szCs w:val="26"/>
              </w:rPr>
              <w:t>của</w:t>
            </w:r>
            <w:proofErr w:type="spellEnd"/>
            <w:r w:rsidRPr="007F1D3F">
              <w:rPr>
                <w:sz w:val="26"/>
                <w:szCs w:val="26"/>
              </w:rPr>
              <w:t xml:space="preserve"> </w:t>
            </w:r>
            <w:proofErr w:type="spellStart"/>
            <w:r w:rsidRPr="007F1D3F">
              <w:rPr>
                <w:sz w:val="26"/>
                <w:szCs w:val="26"/>
              </w:rPr>
              <w:t>Chính</w:t>
            </w:r>
            <w:proofErr w:type="spellEnd"/>
            <w:r w:rsidRPr="007F1D3F">
              <w:rPr>
                <w:sz w:val="26"/>
                <w:szCs w:val="26"/>
              </w:rPr>
              <w:t xml:space="preserve"> </w:t>
            </w:r>
            <w:proofErr w:type="spellStart"/>
            <w:proofErr w:type="gramStart"/>
            <w:r w:rsidRPr="007F1D3F">
              <w:rPr>
                <w:sz w:val="26"/>
                <w:szCs w:val="26"/>
              </w:rPr>
              <w:t>phủ</w:t>
            </w:r>
            <w:proofErr w:type="spellEnd"/>
            <w:r w:rsidRPr="007F1D3F">
              <w:rPr>
                <w:sz w:val="26"/>
                <w:szCs w:val="26"/>
              </w:rPr>
              <w:t xml:space="preserve">  </w:t>
            </w:r>
            <w:proofErr w:type="spellStart"/>
            <w:r w:rsidRPr="007F1D3F">
              <w:rPr>
                <w:sz w:val="26"/>
                <w:szCs w:val="26"/>
              </w:rPr>
              <w:t>về</w:t>
            </w:r>
            <w:proofErr w:type="spellEnd"/>
            <w:proofErr w:type="gramEnd"/>
            <w:r w:rsidRPr="007F1D3F">
              <w:rPr>
                <w:sz w:val="26"/>
                <w:szCs w:val="26"/>
              </w:rPr>
              <w:t xml:space="preserve"> </w:t>
            </w:r>
            <w:proofErr w:type="spellStart"/>
            <w:r w:rsidRPr="007F1D3F">
              <w:rPr>
                <w:sz w:val="26"/>
                <w:szCs w:val="26"/>
              </w:rPr>
              <w:t>việc</w:t>
            </w:r>
            <w:proofErr w:type="spellEnd"/>
            <w:r w:rsidRPr="007F1D3F">
              <w:rPr>
                <w:sz w:val="26"/>
                <w:szCs w:val="26"/>
              </w:rPr>
              <w:t xml:space="preserve"> </w:t>
            </w:r>
            <w:proofErr w:type="spellStart"/>
            <w:r w:rsidRPr="007F1D3F">
              <w:rPr>
                <w:sz w:val="26"/>
                <w:szCs w:val="26"/>
              </w:rPr>
              <w:t>quy</w:t>
            </w:r>
            <w:proofErr w:type="spellEnd"/>
            <w:r w:rsidRPr="007F1D3F">
              <w:rPr>
                <w:sz w:val="26"/>
                <w:szCs w:val="26"/>
              </w:rPr>
              <w:t xml:space="preserve"> </w:t>
            </w:r>
            <w:proofErr w:type="spellStart"/>
            <w:r w:rsidRPr="007F1D3F">
              <w:rPr>
                <w:sz w:val="26"/>
                <w:szCs w:val="26"/>
              </w:rPr>
              <w:t>định</w:t>
            </w:r>
            <w:proofErr w:type="spellEnd"/>
            <w:r w:rsidRPr="007F1D3F">
              <w:rPr>
                <w:sz w:val="26"/>
                <w:szCs w:val="26"/>
              </w:rPr>
              <w:t xml:space="preserve"> </w:t>
            </w:r>
            <w:proofErr w:type="spellStart"/>
            <w:r w:rsidRPr="007F1D3F">
              <w:rPr>
                <w:sz w:val="26"/>
                <w:szCs w:val="26"/>
              </w:rPr>
              <w:t>về</w:t>
            </w:r>
            <w:proofErr w:type="spellEnd"/>
            <w:r w:rsidRPr="007F1D3F">
              <w:rPr>
                <w:sz w:val="26"/>
                <w:szCs w:val="26"/>
              </w:rPr>
              <w:t xml:space="preserve"> </w:t>
            </w:r>
            <w:proofErr w:type="spellStart"/>
            <w:r w:rsidRPr="007F1D3F">
              <w:rPr>
                <w:sz w:val="26"/>
                <w:szCs w:val="26"/>
              </w:rPr>
              <w:t>quản</w:t>
            </w:r>
            <w:proofErr w:type="spellEnd"/>
            <w:r w:rsidRPr="007F1D3F">
              <w:rPr>
                <w:sz w:val="26"/>
                <w:szCs w:val="26"/>
              </w:rPr>
              <w:t xml:space="preserve"> </w:t>
            </w:r>
            <w:proofErr w:type="spellStart"/>
            <w:r w:rsidRPr="007F1D3F">
              <w:rPr>
                <w:sz w:val="26"/>
                <w:szCs w:val="26"/>
              </w:rPr>
              <w:t>lý</w:t>
            </w:r>
            <w:proofErr w:type="spellEnd"/>
            <w:r w:rsidRPr="007F1D3F">
              <w:rPr>
                <w:sz w:val="26"/>
                <w:szCs w:val="26"/>
              </w:rPr>
              <w:t xml:space="preserve">, </w:t>
            </w:r>
            <w:proofErr w:type="spellStart"/>
            <w:r w:rsidRPr="007F1D3F">
              <w:rPr>
                <w:sz w:val="26"/>
                <w:szCs w:val="26"/>
              </w:rPr>
              <w:t>thanh</w:t>
            </w:r>
            <w:proofErr w:type="spellEnd"/>
            <w:r w:rsidRPr="007F1D3F">
              <w:rPr>
                <w:sz w:val="26"/>
                <w:szCs w:val="26"/>
              </w:rPr>
              <w:t xml:space="preserve"> </w:t>
            </w:r>
            <w:proofErr w:type="spellStart"/>
            <w:r w:rsidRPr="007F1D3F">
              <w:rPr>
                <w:sz w:val="26"/>
                <w:szCs w:val="26"/>
              </w:rPr>
              <w:t>toán</w:t>
            </w:r>
            <w:proofErr w:type="spellEnd"/>
            <w:r w:rsidRPr="007F1D3F">
              <w:rPr>
                <w:sz w:val="26"/>
                <w:szCs w:val="26"/>
              </w:rPr>
              <w:t xml:space="preserve">, </w:t>
            </w:r>
            <w:proofErr w:type="spellStart"/>
            <w:r w:rsidRPr="007F1D3F">
              <w:rPr>
                <w:sz w:val="26"/>
                <w:szCs w:val="26"/>
              </w:rPr>
              <w:t>quyết</w:t>
            </w:r>
            <w:proofErr w:type="spellEnd"/>
            <w:r w:rsidRPr="007F1D3F">
              <w:rPr>
                <w:sz w:val="26"/>
                <w:szCs w:val="26"/>
              </w:rPr>
              <w:t xml:space="preserve"> </w:t>
            </w:r>
            <w:proofErr w:type="spellStart"/>
            <w:r w:rsidRPr="007F1D3F">
              <w:rPr>
                <w:sz w:val="26"/>
                <w:szCs w:val="26"/>
              </w:rPr>
              <w:t>toán</w:t>
            </w:r>
            <w:proofErr w:type="spellEnd"/>
            <w:r w:rsidRPr="007F1D3F">
              <w:rPr>
                <w:sz w:val="26"/>
                <w:szCs w:val="26"/>
              </w:rPr>
              <w:t xml:space="preserve"> </w:t>
            </w:r>
            <w:proofErr w:type="spellStart"/>
            <w:r w:rsidRPr="007F1D3F">
              <w:rPr>
                <w:sz w:val="26"/>
                <w:szCs w:val="26"/>
              </w:rPr>
              <w:t>dự</w:t>
            </w:r>
            <w:proofErr w:type="spellEnd"/>
            <w:r w:rsidRPr="007F1D3F">
              <w:rPr>
                <w:sz w:val="26"/>
                <w:szCs w:val="26"/>
              </w:rPr>
              <w:t xml:space="preserve"> </w:t>
            </w:r>
            <w:proofErr w:type="spellStart"/>
            <w:r w:rsidRPr="007F1D3F">
              <w:rPr>
                <w:sz w:val="26"/>
                <w:szCs w:val="26"/>
              </w:rPr>
              <w:t>án</w:t>
            </w:r>
            <w:proofErr w:type="spellEnd"/>
            <w:r w:rsidRPr="007F1D3F">
              <w:rPr>
                <w:sz w:val="26"/>
                <w:szCs w:val="26"/>
              </w:rPr>
              <w:t xml:space="preserve"> </w:t>
            </w:r>
            <w:proofErr w:type="spellStart"/>
            <w:r w:rsidRPr="007F1D3F">
              <w:rPr>
                <w:sz w:val="26"/>
                <w:szCs w:val="26"/>
              </w:rPr>
              <w:t>sử</w:t>
            </w:r>
            <w:proofErr w:type="spellEnd"/>
            <w:r w:rsidRPr="007F1D3F">
              <w:rPr>
                <w:sz w:val="26"/>
                <w:szCs w:val="26"/>
              </w:rPr>
              <w:t xml:space="preserve"> </w:t>
            </w:r>
            <w:proofErr w:type="spellStart"/>
            <w:r w:rsidRPr="007F1D3F">
              <w:rPr>
                <w:sz w:val="26"/>
                <w:szCs w:val="26"/>
              </w:rPr>
              <w:t>dụng</w:t>
            </w:r>
            <w:proofErr w:type="spellEnd"/>
            <w:r w:rsidRPr="007F1D3F">
              <w:rPr>
                <w:sz w:val="26"/>
                <w:szCs w:val="26"/>
              </w:rPr>
              <w:t xml:space="preserve"> </w:t>
            </w:r>
            <w:proofErr w:type="spellStart"/>
            <w:r w:rsidRPr="007F1D3F">
              <w:rPr>
                <w:sz w:val="26"/>
                <w:szCs w:val="26"/>
              </w:rPr>
              <w:t>vốn</w:t>
            </w:r>
            <w:proofErr w:type="spellEnd"/>
            <w:r w:rsidRPr="007F1D3F">
              <w:rPr>
                <w:sz w:val="26"/>
                <w:szCs w:val="26"/>
              </w:rPr>
              <w:t xml:space="preserve"> đầu tư </w:t>
            </w:r>
            <w:proofErr w:type="spellStart"/>
            <w:r w:rsidRPr="007F1D3F">
              <w:rPr>
                <w:sz w:val="26"/>
                <w:szCs w:val="26"/>
              </w:rPr>
              <w:t>công</w:t>
            </w:r>
            <w:proofErr w:type="spellEnd"/>
            <w:r w:rsidRPr="007F1D3F">
              <w:rPr>
                <w:sz w:val="26"/>
                <w:szCs w:val="26"/>
              </w:rPr>
              <w:t>.</w:t>
            </w:r>
          </w:p>
        </w:tc>
      </w:tr>
      <w:tr w:rsidR="007F1D3F" w:rsidRPr="007F1D3F" w14:paraId="01E90303" w14:textId="77777777" w:rsidTr="00972E06">
        <w:trPr>
          <w:trHeight w:val="180"/>
        </w:trPr>
        <w:tc>
          <w:tcPr>
            <w:tcW w:w="222" w:type="dxa"/>
            <w:tcBorders>
              <w:top w:val="nil"/>
              <w:left w:val="nil"/>
              <w:bottom w:val="nil"/>
              <w:right w:val="nil"/>
            </w:tcBorders>
            <w:shd w:val="clear" w:color="auto" w:fill="auto"/>
            <w:vAlign w:val="bottom"/>
            <w:hideMark/>
          </w:tcPr>
          <w:p w14:paraId="6E6618FB" w14:textId="77777777" w:rsidR="0031612C" w:rsidRPr="007F1D3F" w:rsidRDefault="0031612C"/>
        </w:tc>
        <w:tc>
          <w:tcPr>
            <w:tcW w:w="1338" w:type="dxa"/>
            <w:tcBorders>
              <w:top w:val="nil"/>
              <w:left w:val="nil"/>
              <w:bottom w:val="nil"/>
              <w:right w:val="nil"/>
            </w:tcBorders>
            <w:shd w:val="clear" w:color="auto" w:fill="auto"/>
            <w:vAlign w:val="bottom"/>
            <w:hideMark/>
          </w:tcPr>
          <w:p w14:paraId="5DD93D08" w14:textId="77777777" w:rsidR="0031612C" w:rsidRPr="007F1D3F" w:rsidRDefault="0031612C">
            <w:pPr>
              <w:rPr>
                <w:sz w:val="20"/>
                <w:szCs w:val="20"/>
              </w:rPr>
            </w:pPr>
          </w:p>
        </w:tc>
        <w:tc>
          <w:tcPr>
            <w:tcW w:w="4252" w:type="dxa"/>
            <w:tcBorders>
              <w:top w:val="nil"/>
              <w:left w:val="nil"/>
              <w:bottom w:val="nil"/>
              <w:right w:val="nil"/>
            </w:tcBorders>
            <w:shd w:val="clear" w:color="auto" w:fill="auto"/>
            <w:vAlign w:val="bottom"/>
            <w:hideMark/>
          </w:tcPr>
          <w:p w14:paraId="720752D1" w14:textId="77777777" w:rsidR="0031612C" w:rsidRPr="007F1D3F" w:rsidRDefault="0031612C">
            <w:pPr>
              <w:rPr>
                <w:sz w:val="20"/>
                <w:szCs w:val="20"/>
              </w:rPr>
            </w:pPr>
          </w:p>
        </w:tc>
        <w:tc>
          <w:tcPr>
            <w:tcW w:w="282" w:type="dxa"/>
            <w:tcBorders>
              <w:top w:val="nil"/>
              <w:left w:val="nil"/>
              <w:bottom w:val="nil"/>
              <w:right w:val="nil"/>
            </w:tcBorders>
            <w:shd w:val="clear" w:color="auto" w:fill="auto"/>
            <w:vAlign w:val="bottom"/>
            <w:hideMark/>
          </w:tcPr>
          <w:p w14:paraId="1E00FFE2" w14:textId="77777777" w:rsidR="0031612C" w:rsidRPr="007F1D3F" w:rsidRDefault="0031612C">
            <w:pPr>
              <w:rPr>
                <w:sz w:val="20"/>
                <w:szCs w:val="20"/>
              </w:rPr>
            </w:pPr>
          </w:p>
        </w:tc>
        <w:tc>
          <w:tcPr>
            <w:tcW w:w="360" w:type="dxa"/>
            <w:tcBorders>
              <w:top w:val="nil"/>
              <w:left w:val="nil"/>
              <w:bottom w:val="nil"/>
              <w:right w:val="nil"/>
            </w:tcBorders>
            <w:shd w:val="clear" w:color="auto" w:fill="auto"/>
            <w:vAlign w:val="bottom"/>
            <w:hideMark/>
          </w:tcPr>
          <w:p w14:paraId="27654091" w14:textId="77777777" w:rsidR="0031612C" w:rsidRPr="007F1D3F" w:rsidRDefault="0031612C">
            <w:pPr>
              <w:rPr>
                <w:sz w:val="20"/>
                <w:szCs w:val="20"/>
              </w:rPr>
            </w:pPr>
          </w:p>
        </w:tc>
        <w:tc>
          <w:tcPr>
            <w:tcW w:w="1711" w:type="dxa"/>
            <w:tcBorders>
              <w:top w:val="nil"/>
              <w:left w:val="nil"/>
              <w:bottom w:val="nil"/>
              <w:right w:val="nil"/>
            </w:tcBorders>
            <w:shd w:val="clear" w:color="auto" w:fill="auto"/>
            <w:vAlign w:val="bottom"/>
            <w:hideMark/>
          </w:tcPr>
          <w:p w14:paraId="726ACEBE" w14:textId="77777777" w:rsidR="0031612C" w:rsidRPr="007F1D3F" w:rsidRDefault="0031612C">
            <w:pPr>
              <w:rPr>
                <w:sz w:val="20"/>
                <w:szCs w:val="20"/>
              </w:rPr>
            </w:pPr>
          </w:p>
        </w:tc>
        <w:tc>
          <w:tcPr>
            <w:tcW w:w="1161" w:type="dxa"/>
            <w:tcBorders>
              <w:top w:val="nil"/>
              <w:left w:val="nil"/>
              <w:bottom w:val="nil"/>
              <w:right w:val="nil"/>
            </w:tcBorders>
            <w:shd w:val="clear" w:color="auto" w:fill="auto"/>
            <w:vAlign w:val="bottom"/>
            <w:hideMark/>
          </w:tcPr>
          <w:p w14:paraId="068A4796" w14:textId="77777777" w:rsidR="0031612C" w:rsidRPr="007F1D3F" w:rsidRDefault="0031612C">
            <w:pPr>
              <w:rPr>
                <w:sz w:val="20"/>
                <w:szCs w:val="20"/>
              </w:rPr>
            </w:pPr>
          </w:p>
        </w:tc>
      </w:tr>
      <w:tr w:rsidR="007F1D3F" w:rsidRPr="007F1D3F" w14:paraId="42568CE9" w14:textId="77777777" w:rsidTr="00993D0A">
        <w:trPr>
          <w:trHeight w:val="315"/>
        </w:trPr>
        <w:tc>
          <w:tcPr>
            <w:tcW w:w="6454" w:type="dxa"/>
            <w:gridSpan w:val="5"/>
            <w:tcBorders>
              <w:top w:val="nil"/>
              <w:left w:val="nil"/>
              <w:bottom w:val="nil"/>
              <w:right w:val="nil"/>
            </w:tcBorders>
            <w:shd w:val="clear" w:color="auto" w:fill="auto"/>
            <w:noWrap/>
            <w:vAlign w:val="bottom"/>
            <w:hideMark/>
          </w:tcPr>
          <w:p w14:paraId="6325426F" w14:textId="77777777" w:rsidR="0031612C" w:rsidRPr="007F1D3F" w:rsidRDefault="0031612C">
            <w:pPr>
              <w:rPr>
                <w:b/>
                <w:bCs/>
                <w:sz w:val="26"/>
                <w:szCs w:val="26"/>
              </w:rPr>
            </w:pPr>
            <w:r w:rsidRPr="007F1D3F">
              <w:rPr>
                <w:b/>
                <w:bCs/>
                <w:sz w:val="26"/>
                <w:szCs w:val="26"/>
              </w:rPr>
              <w:t xml:space="preserve">4. </w:t>
            </w:r>
            <w:proofErr w:type="spellStart"/>
            <w:r w:rsidRPr="007F1D3F">
              <w:rPr>
                <w:b/>
                <w:bCs/>
                <w:sz w:val="26"/>
                <w:szCs w:val="26"/>
              </w:rPr>
              <w:t>Tổng</w:t>
            </w:r>
            <w:proofErr w:type="spellEnd"/>
            <w:r w:rsidRPr="007F1D3F">
              <w:rPr>
                <w:b/>
                <w:bCs/>
                <w:sz w:val="26"/>
                <w:szCs w:val="26"/>
              </w:rPr>
              <w:t xml:space="preserve"> hợp dự </w:t>
            </w:r>
            <w:proofErr w:type="spellStart"/>
            <w:proofErr w:type="gramStart"/>
            <w:r w:rsidRPr="007F1D3F">
              <w:rPr>
                <w:b/>
                <w:bCs/>
                <w:sz w:val="26"/>
                <w:szCs w:val="26"/>
              </w:rPr>
              <w:t>toán</w:t>
            </w:r>
            <w:proofErr w:type="spellEnd"/>
            <w:r w:rsidRPr="007F1D3F">
              <w:rPr>
                <w:b/>
                <w:bCs/>
                <w:sz w:val="26"/>
                <w:szCs w:val="26"/>
              </w:rPr>
              <w:t xml:space="preserve"> :</w:t>
            </w:r>
            <w:proofErr w:type="gramEnd"/>
            <w:r w:rsidRPr="007F1D3F">
              <w:rPr>
                <w:b/>
                <w:bCs/>
                <w:sz w:val="26"/>
                <w:szCs w:val="26"/>
              </w:rPr>
              <w:t xml:space="preserve">                                                                                     </w:t>
            </w:r>
          </w:p>
        </w:tc>
        <w:tc>
          <w:tcPr>
            <w:tcW w:w="1711" w:type="dxa"/>
            <w:tcBorders>
              <w:top w:val="nil"/>
              <w:left w:val="nil"/>
              <w:bottom w:val="nil"/>
              <w:right w:val="nil"/>
            </w:tcBorders>
            <w:shd w:val="clear" w:color="auto" w:fill="auto"/>
            <w:noWrap/>
            <w:vAlign w:val="bottom"/>
            <w:hideMark/>
          </w:tcPr>
          <w:p w14:paraId="27728CF2" w14:textId="77777777" w:rsidR="0031612C" w:rsidRPr="007F1D3F" w:rsidRDefault="0031612C">
            <w:pPr>
              <w:jc w:val="right"/>
              <w:rPr>
                <w:b/>
                <w:bCs/>
                <w:sz w:val="26"/>
                <w:szCs w:val="26"/>
              </w:rPr>
            </w:pPr>
            <w:r w:rsidRPr="007F1D3F">
              <w:rPr>
                <w:b/>
                <w:bCs/>
                <w:sz w:val="26"/>
                <w:szCs w:val="26"/>
              </w:rPr>
              <w:t>8.136.860.000</w:t>
            </w:r>
          </w:p>
        </w:tc>
        <w:tc>
          <w:tcPr>
            <w:tcW w:w="1161" w:type="dxa"/>
            <w:tcBorders>
              <w:top w:val="nil"/>
              <w:left w:val="nil"/>
              <w:bottom w:val="nil"/>
              <w:right w:val="nil"/>
            </w:tcBorders>
            <w:shd w:val="clear" w:color="auto" w:fill="auto"/>
            <w:noWrap/>
            <w:vAlign w:val="bottom"/>
            <w:hideMark/>
          </w:tcPr>
          <w:p w14:paraId="7095EA9D" w14:textId="77777777" w:rsidR="0031612C" w:rsidRPr="007F1D3F" w:rsidRDefault="0031612C">
            <w:pPr>
              <w:rPr>
                <w:b/>
                <w:bCs/>
                <w:sz w:val="26"/>
                <w:szCs w:val="26"/>
              </w:rPr>
            </w:pPr>
            <w:r w:rsidRPr="007F1D3F">
              <w:rPr>
                <w:b/>
                <w:bCs/>
                <w:sz w:val="26"/>
                <w:szCs w:val="26"/>
              </w:rPr>
              <w:t>đ</w:t>
            </w:r>
          </w:p>
        </w:tc>
      </w:tr>
      <w:tr w:rsidR="007F1D3F" w:rsidRPr="007F1D3F" w14:paraId="45808CDC" w14:textId="77777777" w:rsidTr="00993D0A">
        <w:trPr>
          <w:trHeight w:val="465"/>
        </w:trPr>
        <w:tc>
          <w:tcPr>
            <w:tcW w:w="222" w:type="dxa"/>
            <w:tcBorders>
              <w:top w:val="nil"/>
              <w:left w:val="nil"/>
              <w:bottom w:val="nil"/>
              <w:right w:val="nil"/>
            </w:tcBorders>
            <w:shd w:val="clear" w:color="auto" w:fill="auto"/>
            <w:noWrap/>
            <w:vAlign w:val="bottom"/>
            <w:hideMark/>
          </w:tcPr>
          <w:p w14:paraId="0D689480" w14:textId="77777777" w:rsidR="0031612C" w:rsidRPr="007F1D3F" w:rsidRDefault="0031612C">
            <w:pPr>
              <w:rPr>
                <w:b/>
                <w:bCs/>
                <w:sz w:val="26"/>
                <w:szCs w:val="26"/>
              </w:rPr>
            </w:pPr>
          </w:p>
        </w:tc>
        <w:tc>
          <w:tcPr>
            <w:tcW w:w="9104" w:type="dxa"/>
            <w:gridSpan w:val="6"/>
            <w:tcBorders>
              <w:top w:val="nil"/>
              <w:left w:val="nil"/>
              <w:bottom w:val="nil"/>
              <w:right w:val="nil"/>
            </w:tcBorders>
            <w:shd w:val="clear" w:color="auto" w:fill="auto"/>
            <w:noWrap/>
            <w:vAlign w:val="bottom"/>
            <w:hideMark/>
          </w:tcPr>
          <w:p w14:paraId="7E73014C" w14:textId="77777777" w:rsidR="0031612C" w:rsidRPr="007F1D3F" w:rsidRDefault="0031612C">
            <w:pPr>
              <w:rPr>
                <w:i/>
                <w:iCs/>
                <w:sz w:val="26"/>
                <w:szCs w:val="26"/>
              </w:rPr>
            </w:pPr>
            <w:proofErr w:type="spellStart"/>
            <w:r w:rsidRPr="007F1D3F">
              <w:rPr>
                <w:i/>
                <w:iCs/>
                <w:sz w:val="26"/>
                <w:szCs w:val="26"/>
              </w:rPr>
              <w:t>Bằng</w:t>
            </w:r>
            <w:proofErr w:type="spellEnd"/>
            <w:r w:rsidRPr="007F1D3F">
              <w:rPr>
                <w:i/>
                <w:iCs/>
                <w:sz w:val="26"/>
                <w:szCs w:val="26"/>
              </w:rPr>
              <w:t xml:space="preserve"> </w:t>
            </w:r>
            <w:proofErr w:type="spellStart"/>
            <w:r w:rsidRPr="007F1D3F">
              <w:rPr>
                <w:i/>
                <w:iCs/>
                <w:sz w:val="26"/>
                <w:szCs w:val="26"/>
              </w:rPr>
              <w:t>chữ</w:t>
            </w:r>
            <w:proofErr w:type="spellEnd"/>
            <w:r w:rsidRPr="007F1D3F">
              <w:rPr>
                <w:i/>
                <w:iCs/>
                <w:sz w:val="26"/>
                <w:szCs w:val="26"/>
              </w:rPr>
              <w:t xml:space="preserve">: </w:t>
            </w:r>
            <w:proofErr w:type="spellStart"/>
            <w:r w:rsidRPr="007F1D3F">
              <w:rPr>
                <w:i/>
                <w:iCs/>
                <w:sz w:val="26"/>
                <w:szCs w:val="26"/>
              </w:rPr>
              <w:t>Tám</w:t>
            </w:r>
            <w:proofErr w:type="spellEnd"/>
            <w:r w:rsidRPr="007F1D3F">
              <w:rPr>
                <w:i/>
                <w:iCs/>
                <w:sz w:val="26"/>
                <w:szCs w:val="26"/>
              </w:rPr>
              <w:t xml:space="preserve"> tỷ, </w:t>
            </w:r>
            <w:proofErr w:type="spellStart"/>
            <w:r w:rsidRPr="007F1D3F">
              <w:rPr>
                <w:i/>
                <w:iCs/>
                <w:sz w:val="26"/>
                <w:szCs w:val="26"/>
              </w:rPr>
              <w:t>một</w:t>
            </w:r>
            <w:proofErr w:type="spellEnd"/>
            <w:r w:rsidRPr="007F1D3F">
              <w:rPr>
                <w:i/>
                <w:iCs/>
                <w:sz w:val="26"/>
                <w:szCs w:val="26"/>
              </w:rPr>
              <w:t xml:space="preserve"> </w:t>
            </w:r>
            <w:proofErr w:type="spellStart"/>
            <w:r w:rsidRPr="007F1D3F">
              <w:rPr>
                <w:i/>
                <w:iCs/>
                <w:sz w:val="26"/>
                <w:szCs w:val="26"/>
              </w:rPr>
              <w:t>trăm</w:t>
            </w:r>
            <w:proofErr w:type="spellEnd"/>
            <w:r w:rsidRPr="007F1D3F">
              <w:rPr>
                <w:i/>
                <w:iCs/>
                <w:sz w:val="26"/>
                <w:szCs w:val="26"/>
              </w:rPr>
              <w:t xml:space="preserve"> </w:t>
            </w:r>
            <w:proofErr w:type="spellStart"/>
            <w:r w:rsidRPr="007F1D3F">
              <w:rPr>
                <w:i/>
                <w:iCs/>
                <w:sz w:val="26"/>
                <w:szCs w:val="26"/>
              </w:rPr>
              <w:t>ba</w:t>
            </w:r>
            <w:proofErr w:type="spellEnd"/>
            <w:r w:rsidRPr="007F1D3F">
              <w:rPr>
                <w:i/>
                <w:iCs/>
                <w:sz w:val="26"/>
                <w:szCs w:val="26"/>
              </w:rPr>
              <w:t xml:space="preserve"> </w:t>
            </w:r>
            <w:proofErr w:type="spellStart"/>
            <w:r w:rsidRPr="007F1D3F">
              <w:rPr>
                <w:i/>
                <w:iCs/>
                <w:sz w:val="26"/>
                <w:szCs w:val="26"/>
              </w:rPr>
              <w:t>mươi</w:t>
            </w:r>
            <w:proofErr w:type="spellEnd"/>
            <w:r w:rsidRPr="007F1D3F">
              <w:rPr>
                <w:i/>
                <w:iCs/>
                <w:sz w:val="26"/>
                <w:szCs w:val="26"/>
              </w:rPr>
              <w:t xml:space="preserve"> </w:t>
            </w:r>
            <w:proofErr w:type="spellStart"/>
            <w:r w:rsidRPr="007F1D3F">
              <w:rPr>
                <w:i/>
                <w:iCs/>
                <w:sz w:val="26"/>
                <w:szCs w:val="26"/>
              </w:rPr>
              <w:t>sáu</w:t>
            </w:r>
            <w:proofErr w:type="spellEnd"/>
            <w:r w:rsidRPr="007F1D3F">
              <w:rPr>
                <w:i/>
                <w:iCs/>
                <w:sz w:val="26"/>
                <w:szCs w:val="26"/>
              </w:rPr>
              <w:t xml:space="preserve"> </w:t>
            </w:r>
            <w:proofErr w:type="spellStart"/>
            <w:r w:rsidRPr="007F1D3F">
              <w:rPr>
                <w:i/>
                <w:iCs/>
                <w:sz w:val="26"/>
                <w:szCs w:val="26"/>
              </w:rPr>
              <w:t>triệu</w:t>
            </w:r>
            <w:proofErr w:type="spellEnd"/>
            <w:r w:rsidRPr="007F1D3F">
              <w:rPr>
                <w:i/>
                <w:iCs/>
                <w:sz w:val="26"/>
                <w:szCs w:val="26"/>
              </w:rPr>
              <w:t xml:space="preserve">, </w:t>
            </w:r>
            <w:proofErr w:type="spellStart"/>
            <w:proofErr w:type="gramStart"/>
            <w:r w:rsidRPr="007F1D3F">
              <w:rPr>
                <w:i/>
                <w:iCs/>
                <w:sz w:val="26"/>
                <w:szCs w:val="26"/>
              </w:rPr>
              <w:t>tám</w:t>
            </w:r>
            <w:proofErr w:type="spellEnd"/>
            <w:r w:rsidRPr="007F1D3F">
              <w:rPr>
                <w:i/>
                <w:iCs/>
                <w:sz w:val="26"/>
                <w:szCs w:val="26"/>
              </w:rPr>
              <w:t xml:space="preserve">  </w:t>
            </w:r>
            <w:proofErr w:type="spellStart"/>
            <w:r w:rsidRPr="007F1D3F">
              <w:rPr>
                <w:i/>
                <w:iCs/>
                <w:sz w:val="26"/>
                <w:szCs w:val="26"/>
              </w:rPr>
              <w:t>trăm</w:t>
            </w:r>
            <w:proofErr w:type="spellEnd"/>
            <w:proofErr w:type="gramEnd"/>
            <w:r w:rsidRPr="007F1D3F">
              <w:rPr>
                <w:i/>
                <w:iCs/>
                <w:sz w:val="26"/>
                <w:szCs w:val="26"/>
              </w:rPr>
              <w:t xml:space="preserve"> </w:t>
            </w:r>
            <w:proofErr w:type="spellStart"/>
            <w:r w:rsidRPr="007F1D3F">
              <w:rPr>
                <w:i/>
                <w:iCs/>
                <w:sz w:val="26"/>
                <w:szCs w:val="26"/>
              </w:rPr>
              <w:t>sáu</w:t>
            </w:r>
            <w:proofErr w:type="spellEnd"/>
            <w:r w:rsidRPr="007F1D3F">
              <w:rPr>
                <w:i/>
                <w:iCs/>
                <w:sz w:val="26"/>
                <w:szCs w:val="26"/>
              </w:rPr>
              <w:t xml:space="preserve">  </w:t>
            </w:r>
            <w:proofErr w:type="spellStart"/>
            <w:r w:rsidRPr="007F1D3F">
              <w:rPr>
                <w:i/>
                <w:iCs/>
                <w:sz w:val="26"/>
                <w:szCs w:val="26"/>
              </w:rPr>
              <w:t>mươi</w:t>
            </w:r>
            <w:proofErr w:type="spellEnd"/>
            <w:r w:rsidRPr="007F1D3F">
              <w:rPr>
                <w:i/>
                <w:iCs/>
                <w:sz w:val="26"/>
                <w:szCs w:val="26"/>
              </w:rPr>
              <w:t xml:space="preserve">  </w:t>
            </w:r>
            <w:proofErr w:type="spellStart"/>
            <w:r w:rsidRPr="007F1D3F">
              <w:rPr>
                <w:i/>
                <w:iCs/>
                <w:sz w:val="26"/>
                <w:szCs w:val="26"/>
              </w:rPr>
              <w:t>nghìn</w:t>
            </w:r>
            <w:proofErr w:type="spellEnd"/>
            <w:r w:rsidRPr="007F1D3F">
              <w:rPr>
                <w:i/>
                <w:iCs/>
                <w:sz w:val="26"/>
                <w:szCs w:val="26"/>
              </w:rPr>
              <w:t xml:space="preserve"> </w:t>
            </w:r>
            <w:proofErr w:type="spellStart"/>
            <w:r w:rsidRPr="007F1D3F">
              <w:rPr>
                <w:i/>
                <w:iCs/>
                <w:sz w:val="26"/>
                <w:szCs w:val="26"/>
              </w:rPr>
              <w:t>đồng</w:t>
            </w:r>
            <w:proofErr w:type="spellEnd"/>
            <w:r w:rsidRPr="007F1D3F">
              <w:rPr>
                <w:i/>
                <w:iCs/>
                <w:sz w:val="26"/>
                <w:szCs w:val="26"/>
              </w:rPr>
              <w:t>.</w:t>
            </w:r>
          </w:p>
          <w:p w14:paraId="26F2A3BF" w14:textId="69AB5DA8" w:rsidR="0031612C" w:rsidRPr="007F1D3F" w:rsidRDefault="0031612C">
            <w:pPr>
              <w:rPr>
                <w:i/>
                <w:iCs/>
                <w:sz w:val="26"/>
                <w:szCs w:val="26"/>
              </w:rPr>
            </w:pPr>
            <w:r w:rsidRPr="007F1D3F">
              <w:rPr>
                <w:i/>
                <w:iCs/>
                <w:sz w:val="26"/>
                <w:szCs w:val="26"/>
              </w:rPr>
              <w:t> </w:t>
            </w:r>
          </w:p>
        </w:tc>
      </w:tr>
      <w:tr w:rsidR="007F1D3F" w:rsidRPr="007F1D3F" w14:paraId="4C9A9754" w14:textId="77777777" w:rsidTr="00972E06">
        <w:trPr>
          <w:trHeight w:val="465"/>
        </w:trPr>
        <w:tc>
          <w:tcPr>
            <w:tcW w:w="1560" w:type="dxa"/>
            <w:gridSpan w:val="2"/>
            <w:tcBorders>
              <w:top w:val="nil"/>
              <w:left w:val="nil"/>
              <w:bottom w:val="nil"/>
              <w:right w:val="nil"/>
            </w:tcBorders>
            <w:shd w:val="clear" w:color="auto" w:fill="auto"/>
            <w:noWrap/>
            <w:vAlign w:val="bottom"/>
            <w:hideMark/>
          </w:tcPr>
          <w:p w14:paraId="6FA8AFC8" w14:textId="77777777" w:rsidR="0031612C" w:rsidRPr="007F1D3F" w:rsidRDefault="0031612C">
            <w:pPr>
              <w:rPr>
                <w:i/>
                <w:iCs/>
                <w:sz w:val="26"/>
                <w:szCs w:val="26"/>
                <w:u w:val="single"/>
              </w:rPr>
            </w:pPr>
            <w:r w:rsidRPr="007F1D3F">
              <w:rPr>
                <w:i/>
                <w:iCs/>
                <w:sz w:val="26"/>
                <w:szCs w:val="26"/>
                <w:u w:val="single"/>
              </w:rPr>
              <w:t xml:space="preserve">Bao </w:t>
            </w:r>
            <w:proofErr w:type="spellStart"/>
            <w:proofErr w:type="gramStart"/>
            <w:r w:rsidRPr="007F1D3F">
              <w:rPr>
                <w:i/>
                <w:iCs/>
                <w:sz w:val="26"/>
                <w:szCs w:val="26"/>
                <w:u w:val="single"/>
              </w:rPr>
              <w:t>gồm</w:t>
            </w:r>
            <w:proofErr w:type="spellEnd"/>
            <w:r w:rsidRPr="007F1D3F">
              <w:rPr>
                <w:i/>
                <w:iCs/>
                <w:sz w:val="26"/>
                <w:szCs w:val="26"/>
                <w:u w:val="single"/>
              </w:rPr>
              <w:t xml:space="preserve"> :</w:t>
            </w:r>
            <w:proofErr w:type="gramEnd"/>
            <w:r w:rsidRPr="007F1D3F">
              <w:rPr>
                <w:i/>
                <w:iCs/>
                <w:sz w:val="26"/>
                <w:szCs w:val="26"/>
                <w:u w:val="single"/>
              </w:rPr>
              <w:t xml:space="preserve"> </w:t>
            </w:r>
          </w:p>
        </w:tc>
        <w:tc>
          <w:tcPr>
            <w:tcW w:w="4252" w:type="dxa"/>
            <w:tcBorders>
              <w:top w:val="nil"/>
              <w:left w:val="nil"/>
              <w:right w:val="nil"/>
            </w:tcBorders>
            <w:shd w:val="clear" w:color="auto" w:fill="auto"/>
            <w:noWrap/>
            <w:vAlign w:val="bottom"/>
            <w:hideMark/>
          </w:tcPr>
          <w:p w14:paraId="356C8005" w14:textId="77777777" w:rsidR="0031612C" w:rsidRPr="007F1D3F" w:rsidRDefault="0031612C">
            <w:pPr>
              <w:rPr>
                <w:i/>
                <w:iCs/>
                <w:sz w:val="26"/>
                <w:szCs w:val="26"/>
                <w:u w:val="single"/>
              </w:rPr>
            </w:pPr>
          </w:p>
        </w:tc>
        <w:tc>
          <w:tcPr>
            <w:tcW w:w="282" w:type="dxa"/>
            <w:tcBorders>
              <w:top w:val="nil"/>
              <w:left w:val="nil"/>
              <w:right w:val="nil"/>
            </w:tcBorders>
            <w:shd w:val="clear" w:color="auto" w:fill="auto"/>
            <w:noWrap/>
            <w:vAlign w:val="bottom"/>
            <w:hideMark/>
          </w:tcPr>
          <w:p w14:paraId="1E781D1B" w14:textId="77777777" w:rsidR="0031612C" w:rsidRPr="007F1D3F" w:rsidRDefault="0031612C">
            <w:pPr>
              <w:rPr>
                <w:sz w:val="26"/>
                <w:szCs w:val="26"/>
              </w:rPr>
            </w:pPr>
          </w:p>
        </w:tc>
        <w:tc>
          <w:tcPr>
            <w:tcW w:w="360" w:type="dxa"/>
            <w:tcBorders>
              <w:top w:val="nil"/>
              <w:left w:val="nil"/>
              <w:right w:val="nil"/>
            </w:tcBorders>
            <w:shd w:val="clear" w:color="auto" w:fill="auto"/>
            <w:noWrap/>
            <w:vAlign w:val="bottom"/>
            <w:hideMark/>
          </w:tcPr>
          <w:p w14:paraId="01014DC2" w14:textId="77777777" w:rsidR="0031612C" w:rsidRPr="007F1D3F" w:rsidRDefault="0031612C">
            <w:pPr>
              <w:rPr>
                <w:sz w:val="26"/>
                <w:szCs w:val="26"/>
              </w:rPr>
            </w:pPr>
          </w:p>
        </w:tc>
        <w:tc>
          <w:tcPr>
            <w:tcW w:w="1711" w:type="dxa"/>
            <w:tcBorders>
              <w:top w:val="nil"/>
              <w:left w:val="nil"/>
              <w:right w:val="nil"/>
            </w:tcBorders>
            <w:shd w:val="clear" w:color="auto" w:fill="auto"/>
            <w:noWrap/>
            <w:vAlign w:val="bottom"/>
            <w:hideMark/>
          </w:tcPr>
          <w:p w14:paraId="2A10C0C1" w14:textId="77777777" w:rsidR="0031612C" w:rsidRPr="007F1D3F" w:rsidRDefault="0031612C">
            <w:pPr>
              <w:rPr>
                <w:sz w:val="26"/>
                <w:szCs w:val="26"/>
              </w:rPr>
            </w:pPr>
          </w:p>
        </w:tc>
        <w:tc>
          <w:tcPr>
            <w:tcW w:w="1161" w:type="dxa"/>
            <w:tcBorders>
              <w:top w:val="nil"/>
              <w:left w:val="nil"/>
              <w:right w:val="nil"/>
            </w:tcBorders>
            <w:shd w:val="clear" w:color="auto" w:fill="auto"/>
            <w:noWrap/>
            <w:vAlign w:val="bottom"/>
            <w:hideMark/>
          </w:tcPr>
          <w:p w14:paraId="5FBF6535" w14:textId="77777777" w:rsidR="0031612C" w:rsidRPr="007F1D3F" w:rsidRDefault="0031612C">
            <w:pPr>
              <w:jc w:val="right"/>
              <w:rPr>
                <w:sz w:val="20"/>
                <w:szCs w:val="20"/>
              </w:rPr>
            </w:pPr>
          </w:p>
        </w:tc>
      </w:tr>
      <w:tr w:rsidR="007F1D3F" w:rsidRPr="007F1D3F" w14:paraId="45342D13" w14:textId="77777777" w:rsidTr="00972E06">
        <w:trPr>
          <w:trHeight w:val="465"/>
        </w:trPr>
        <w:tc>
          <w:tcPr>
            <w:tcW w:w="222" w:type="dxa"/>
            <w:tcBorders>
              <w:top w:val="nil"/>
              <w:left w:val="nil"/>
              <w:bottom w:val="nil"/>
              <w:right w:val="nil"/>
            </w:tcBorders>
            <w:shd w:val="clear" w:color="auto" w:fill="auto"/>
            <w:noWrap/>
            <w:vAlign w:val="bottom"/>
            <w:hideMark/>
          </w:tcPr>
          <w:p w14:paraId="61AC576B" w14:textId="77777777" w:rsidR="0031612C" w:rsidRPr="007F1D3F" w:rsidRDefault="0031612C">
            <w:pPr>
              <w:rPr>
                <w:sz w:val="26"/>
                <w:szCs w:val="26"/>
              </w:rPr>
            </w:pPr>
          </w:p>
        </w:tc>
        <w:tc>
          <w:tcPr>
            <w:tcW w:w="1338" w:type="dxa"/>
            <w:tcBorders>
              <w:top w:val="nil"/>
              <w:left w:val="nil"/>
              <w:bottom w:val="nil"/>
            </w:tcBorders>
            <w:shd w:val="clear" w:color="auto" w:fill="auto"/>
            <w:noWrap/>
            <w:vAlign w:val="bottom"/>
            <w:hideMark/>
          </w:tcPr>
          <w:p w14:paraId="2BA27EE9" w14:textId="77777777" w:rsidR="0031612C" w:rsidRPr="007F1D3F" w:rsidRDefault="0031612C">
            <w:pPr>
              <w:rPr>
                <w:sz w:val="26"/>
                <w:szCs w:val="26"/>
              </w:rPr>
            </w:pPr>
          </w:p>
        </w:tc>
        <w:tc>
          <w:tcPr>
            <w:tcW w:w="4534" w:type="dxa"/>
            <w:gridSpan w:val="2"/>
            <w:shd w:val="clear" w:color="auto" w:fill="auto"/>
            <w:noWrap/>
            <w:vAlign w:val="center"/>
            <w:hideMark/>
          </w:tcPr>
          <w:p w14:paraId="13EB7EB9" w14:textId="5AFA9326" w:rsidR="0031612C" w:rsidRPr="007F1D3F" w:rsidRDefault="00993D0A" w:rsidP="00972E06">
            <w:pPr>
              <w:jc w:val="both"/>
              <w:rPr>
                <w:b/>
                <w:bCs/>
                <w:sz w:val="26"/>
                <w:szCs w:val="26"/>
              </w:rPr>
            </w:pPr>
            <w:r w:rsidRPr="007F1D3F">
              <w:rPr>
                <w:b/>
                <w:bCs/>
                <w:sz w:val="26"/>
                <w:szCs w:val="26"/>
              </w:rPr>
              <w:t>1. C</w:t>
            </w:r>
            <w:r w:rsidR="0031612C" w:rsidRPr="007F1D3F">
              <w:rPr>
                <w:b/>
                <w:bCs/>
                <w:sz w:val="26"/>
                <w:szCs w:val="26"/>
              </w:rPr>
              <w:t xml:space="preserve">hi </w:t>
            </w:r>
            <w:proofErr w:type="spellStart"/>
            <w:r w:rsidR="0031612C" w:rsidRPr="007F1D3F">
              <w:rPr>
                <w:b/>
                <w:bCs/>
                <w:sz w:val="26"/>
                <w:szCs w:val="26"/>
              </w:rPr>
              <w:t>phí</w:t>
            </w:r>
            <w:proofErr w:type="spellEnd"/>
            <w:r w:rsidR="0031612C" w:rsidRPr="007F1D3F">
              <w:rPr>
                <w:b/>
                <w:bCs/>
                <w:sz w:val="26"/>
                <w:szCs w:val="26"/>
              </w:rPr>
              <w:t xml:space="preserve">, </w:t>
            </w:r>
            <w:proofErr w:type="spellStart"/>
            <w:r w:rsidR="0031612C" w:rsidRPr="007F1D3F">
              <w:rPr>
                <w:b/>
                <w:bCs/>
                <w:sz w:val="26"/>
                <w:szCs w:val="26"/>
              </w:rPr>
              <w:t>lệ</w:t>
            </w:r>
            <w:proofErr w:type="spellEnd"/>
            <w:r w:rsidR="0031612C" w:rsidRPr="007F1D3F">
              <w:rPr>
                <w:b/>
                <w:bCs/>
                <w:sz w:val="26"/>
                <w:szCs w:val="26"/>
              </w:rPr>
              <w:t xml:space="preserve"> </w:t>
            </w:r>
            <w:proofErr w:type="spellStart"/>
            <w:r w:rsidR="0031612C" w:rsidRPr="007F1D3F">
              <w:rPr>
                <w:b/>
                <w:bCs/>
                <w:sz w:val="26"/>
                <w:szCs w:val="26"/>
              </w:rPr>
              <w:t>phí</w:t>
            </w:r>
            <w:proofErr w:type="spellEnd"/>
            <w:r w:rsidR="0031612C" w:rsidRPr="007F1D3F">
              <w:rPr>
                <w:b/>
                <w:bCs/>
                <w:sz w:val="26"/>
                <w:szCs w:val="26"/>
              </w:rPr>
              <w:t xml:space="preserve"> </w:t>
            </w:r>
            <w:proofErr w:type="spellStart"/>
            <w:r w:rsidR="0031612C" w:rsidRPr="007F1D3F">
              <w:rPr>
                <w:b/>
                <w:bCs/>
                <w:sz w:val="26"/>
                <w:szCs w:val="26"/>
              </w:rPr>
              <w:t>mua</w:t>
            </w:r>
            <w:proofErr w:type="spellEnd"/>
            <w:r w:rsidR="0031612C" w:rsidRPr="007F1D3F">
              <w:rPr>
                <w:b/>
                <w:bCs/>
                <w:sz w:val="26"/>
                <w:szCs w:val="26"/>
              </w:rPr>
              <w:t xml:space="preserve"> </w:t>
            </w:r>
            <w:proofErr w:type="spellStart"/>
            <w:r w:rsidR="0031612C" w:rsidRPr="007F1D3F">
              <w:rPr>
                <w:b/>
                <w:bCs/>
                <w:sz w:val="26"/>
                <w:szCs w:val="26"/>
              </w:rPr>
              <w:t>bản</w:t>
            </w:r>
            <w:proofErr w:type="spellEnd"/>
            <w:r w:rsidR="0031612C" w:rsidRPr="007F1D3F">
              <w:rPr>
                <w:b/>
                <w:bCs/>
                <w:sz w:val="26"/>
                <w:szCs w:val="26"/>
              </w:rPr>
              <w:t xml:space="preserve"> </w:t>
            </w:r>
            <w:proofErr w:type="spellStart"/>
            <w:r w:rsidR="0031612C" w:rsidRPr="007F1D3F">
              <w:rPr>
                <w:b/>
                <w:bCs/>
                <w:sz w:val="26"/>
                <w:szCs w:val="26"/>
              </w:rPr>
              <w:t>đồ</w:t>
            </w:r>
            <w:proofErr w:type="spellEnd"/>
            <w:r w:rsidR="0031612C" w:rsidRPr="007F1D3F">
              <w:rPr>
                <w:b/>
                <w:bCs/>
                <w:sz w:val="26"/>
                <w:szCs w:val="26"/>
              </w:rPr>
              <w:t xml:space="preserve"> </w:t>
            </w:r>
            <w:proofErr w:type="spellStart"/>
            <w:r w:rsidR="0031612C" w:rsidRPr="007F1D3F">
              <w:rPr>
                <w:b/>
                <w:bCs/>
                <w:sz w:val="26"/>
                <w:szCs w:val="26"/>
              </w:rPr>
              <w:t>phục</w:t>
            </w:r>
            <w:proofErr w:type="spellEnd"/>
            <w:r w:rsidR="0031612C" w:rsidRPr="007F1D3F">
              <w:rPr>
                <w:b/>
                <w:bCs/>
                <w:sz w:val="26"/>
                <w:szCs w:val="26"/>
              </w:rPr>
              <w:t xml:space="preserve"> </w:t>
            </w:r>
            <w:proofErr w:type="spellStart"/>
            <w:r w:rsidR="0031612C" w:rsidRPr="007F1D3F">
              <w:rPr>
                <w:b/>
                <w:bCs/>
                <w:sz w:val="26"/>
                <w:szCs w:val="26"/>
              </w:rPr>
              <w:t>vụ</w:t>
            </w:r>
            <w:proofErr w:type="spellEnd"/>
            <w:r w:rsidR="0031612C" w:rsidRPr="007F1D3F">
              <w:rPr>
                <w:b/>
                <w:bCs/>
                <w:sz w:val="26"/>
                <w:szCs w:val="26"/>
              </w:rPr>
              <w:t xml:space="preserve"> </w:t>
            </w:r>
            <w:proofErr w:type="spellStart"/>
            <w:r w:rsidRPr="007F1D3F">
              <w:rPr>
                <w:b/>
                <w:bCs/>
                <w:sz w:val="26"/>
                <w:szCs w:val="26"/>
              </w:rPr>
              <w:t>lập</w:t>
            </w:r>
            <w:proofErr w:type="spellEnd"/>
            <w:r w:rsidRPr="007F1D3F">
              <w:rPr>
                <w:b/>
                <w:bCs/>
                <w:sz w:val="26"/>
                <w:szCs w:val="26"/>
              </w:rPr>
              <w:t xml:space="preserve"> </w:t>
            </w:r>
            <w:proofErr w:type="spellStart"/>
            <w:r w:rsidRPr="007F1D3F">
              <w:rPr>
                <w:b/>
                <w:bCs/>
                <w:sz w:val="26"/>
                <w:szCs w:val="26"/>
              </w:rPr>
              <w:t>quy</w:t>
            </w:r>
            <w:proofErr w:type="spellEnd"/>
            <w:r w:rsidRPr="007F1D3F">
              <w:rPr>
                <w:b/>
                <w:bCs/>
                <w:sz w:val="26"/>
                <w:szCs w:val="26"/>
              </w:rPr>
              <w:t xml:space="preserve"> </w:t>
            </w:r>
            <w:proofErr w:type="spellStart"/>
            <w:r w:rsidRPr="007F1D3F">
              <w:rPr>
                <w:b/>
                <w:bCs/>
                <w:sz w:val="26"/>
                <w:szCs w:val="26"/>
              </w:rPr>
              <w:t>hoạch</w:t>
            </w:r>
            <w:proofErr w:type="spellEnd"/>
            <w:r w:rsidRPr="007F1D3F">
              <w:rPr>
                <w:b/>
                <w:bCs/>
                <w:sz w:val="26"/>
                <w:szCs w:val="26"/>
              </w:rPr>
              <w:t xml:space="preserve"> (</w:t>
            </w:r>
            <w:proofErr w:type="spellStart"/>
            <w:r w:rsidRPr="007F1D3F">
              <w:rPr>
                <w:b/>
                <w:bCs/>
                <w:sz w:val="26"/>
                <w:szCs w:val="26"/>
              </w:rPr>
              <w:t>tạm</w:t>
            </w:r>
            <w:proofErr w:type="spellEnd"/>
            <w:r w:rsidRPr="007F1D3F">
              <w:rPr>
                <w:b/>
                <w:bCs/>
                <w:sz w:val="26"/>
                <w:szCs w:val="26"/>
              </w:rPr>
              <w:t xml:space="preserve"> </w:t>
            </w:r>
            <w:proofErr w:type="spellStart"/>
            <w:r w:rsidRPr="007F1D3F">
              <w:rPr>
                <w:b/>
                <w:bCs/>
                <w:sz w:val="26"/>
                <w:szCs w:val="26"/>
              </w:rPr>
              <w:t>tính</w:t>
            </w:r>
            <w:proofErr w:type="spellEnd"/>
            <w:r w:rsidRPr="007F1D3F">
              <w:rPr>
                <w:b/>
                <w:bCs/>
                <w:sz w:val="26"/>
                <w:szCs w:val="26"/>
              </w:rPr>
              <w:t>)</w:t>
            </w:r>
          </w:p>
        </w:tc>
        <w:tc>
          <w:tcPr>
            <w:tcW w:w="360" w:type="dxa"/>
            <w:shd w:val="clear" w:color="auto" w:fill="auto"/>
            <w:noWrap/>
            <w:vAlign w:val="center"/>
            <w:hideMark/>
          </w:tcPr>
          <w:p w14:paraId="4C693D06" w14:textId="77777777" w:rsidR="0031612C" w:rsidRPr="007F1D3F" w:rsidRDefault="0031612C" w:rsidP="00993D0A">
            <w:pPr>
              <w:rPr>
                <w:sz w:val="26"/>
                <w:szCs w:val="26"/>
              </w:rPr>
            </w:pPr>
          </w:p>
        </w:tc>
        <w:tc>
          <w:tcPr>
            <w:tcW w:w="1711" w:type="dxa"/>
            <w:shd w:val="clear" w:color="auto" w:fill="auto"/>
            <w:noWrap/>
            <w:vAlign w:val="center"/>
            <w:hideMark/>
          </w:tcPr>
          <w:p w14:paraId="7C56E365" w14:textId="77777777" w:rsidR="0031612C" w:rsidRPr="007F1D3F" w:rsidRDefault="0031612C" w:rsidP="00993D0A">
            <w:pPr>
              <w:jc w:val="right"/>
              <w:rPr>
                <w:b/>
                <w:bCs/>
                <w:sz w:val="26"/>
                <w:szCs w:val="26"/>
              </w:rPr>
            </w:pPr>
            <w:r w:rsidRPr="007F1D3F">
              <w:rPr>
                <w:b/>
                <w:bCs/>
                <w:sz w:val="26"/>
                <w:szCs w:val="26"/>
              </w:rPr>
              <w:t>35.000.000</w:t>
            </w:r>
          </w:p>
        </w:tc>
        <w:tc>
          <w:tcPr>
            <w:tcW w:w="1161" w:type="dxa"/>
            <w:shd w:val="clear" w:color="auto" w:fill="auto"/>
            <w:noWrap/>
            <w:vAlign w:val="center"/>
            <w:hideMark/>
          </w:tcPr>
          <w:p w14:paraId="2C5EA030" w14:textId="5E8E6EE6" w:rsidR="0031612C" w:rsidRPr="007F1D3F" w:rsidRDefault="00993D0A" w:rsidP="00972E06">
            <w:pPr>
              <w:rPr>
                <w:sz w:val="26"/>
                <w:szCs w:val="26"/>
              </w:rPr>
            </w:pPr>
            <w:proofErr w:type="spellStart"/>
            <w:r w:rsidRPr="007F1D3F">
              <w:rPr>
                <w:b/>
                <w:bCs/>
                <w:sz w:val="26"/>
                <w:szCs w:val="26"/>
              </w:rPr>
              <w:t>đồng</w:t>
            </w:r>
            <w:proofErr w:type="spellEnd"/>
          </w:p>
        </w:tc>
      </w:tr>
      <w:tr w:rsidR="007F1D3F" w:rsidRPr="007F1D3F" w14:paraId="1C6F1C2D" w14:textId="77777777" w:rsidTr="00972E06">
        <w:trPr>
          <w:trHeight w:val="465"/>
        </w:trPr>
        <w:tc>
          <w:tcPr>
            <w:tcW w:w="222" w:type="dxa"/>
            <w:tcBorders>
              <w:top w:val="nil"/>
              <w:left w:val="nil"/>
              <w:bottom w:val="nil"/>
              <w:right w:val="nil"/>
            </w:tcBorders>
            <w:shd w:val="clear" w:color="auto" w:fill="auto"/>
            <w:noWrap/>
            <w:vAlign w:val="bottom"/>
            <w:hideMark/>
          </w:tcPr>
          <w:p w14:paraId="7DB2115C" w14:textId="77777777" w:rsidR="0031612C" w:rsidRPr="007F1D3F" w:rsidRDefault="0031612C">
            <w:pPr>
              <w:rPr>
                <w:b/>
                <w:bCs/>
                <w:i/>
                <w:iCs/>
                <w:sz w:val="26"/>
                <w:szCs w:val="26"/>
              </w:rPr>
            </w:pPr>
          </w:p>
        </w:tc>
        <w:tc>
          <w:tcPr>
            <w:tcW w:w="1338" w:type="dxa"/>
            <w:tcBorders>
              <w:top w:val="nil"/>
              <w:left w:val="nil"/>
              <w:bottom w:val="nil"/>
            </w:tcBorders>
            <w:shd w:val="clear" w:color="auto" w:fill="auto"/>
            <w:noWrap/>
            <w:vAlign w:val="bottom"/>
            <w:hideMark/>
          </w:tcPr>
          <w:p w14:paraId="3350DFFF" w14:textId="77777777" w:rsidR="0031612C" w:rsidRPr="007F1D3F" w:rsidRDefault="0031612C">
            <w:pPr>
              <w:rPr>
                <w:sz w:val="26"/>
                <w:szCs w:val="26"/>
              </w:rPr>
            </w:pPr>
          </w:p>
        </w:tc>
        <w:tc>
          <w:tcPr>
            <w:tcW w:w="4252" w:type="dxa"/>
            <w:shd w:val="clear" w:color="auto" w:fill="auto"/>
            <w:noWrap/>
            <w:vAlign w:val="center"/>
            <w:hideMark/>
          </w:tcPr>
          <w:p w14:paraId="40AE10EE" w14:textId="398EB725" w:rsidR="0031612C" w:rsidRPr="007F1D3F" w:rsidRDefault="00993D0A" w:rsidP="00972E06">
            <w:pPr>
              <w:jc w:val="both"/>
              <w:rPr>
                <w:b/>
                <w:bCs/>
                <w:sz w:val="26"/>
                <w:szCs w:val="26"/>
              </w:rPr>
            </w:pPr>
            <w:r w:rsidRPr="007F1D3F">
              <w:rPr>
                <w:b/>
                <w:bCs/>
                <w:sz w:val="26"/>
                <w:szCs w:val="26"/>
              </w:rPr>
              <w:t xml:space="preserve">2. </w:t>
            </w:r>
            <w:r w:rsidR="0031612C" w:rsidRPr="007F1D3F">
              <w:rPr>
                <w:b/>
                <w:bCs/>
                <w:sz w:val="26"/>
                <w:szCs w:val="26"/>
              </w:rPr>
              <w:t xml:space="preserve">Chi </w:t>
            </w:r>
            <w:proofErr w:type="spellStart"/>
            <w:r w:rsidR="0031612C" w:rsidRPr="007F1D3F">
              <w:rPr>
                <w:b/>
                <w:bCs/>
                <w:sz w:val="26"/>
                <w:szCs w:val="26"/>
              </w:rPr>
              <w:t>phí</w:t>
            </w:r>
            <w:proofErr w:type="spellEnd"/>
            <w:r w:rsidR="0031612C" w:rsidRPr="007F1D3F">
              <w:rPr>
                <w:b/>
                <w:bCs/>
                <w:sz w:val="26"/>
                <w:szCs w:val="26"/>
              </w:rPr>
              <w:t xml:space="preserve"> </w:t>
            </w:r>
            <w:proofErr w:type="spellStart"/>
            <w:r w:rsidR="0031612C" w:rsidRPr="007F1D3F">
              <w:rPr>
                <w:b/>
                <w:bCs/>
                <w:sz w:val="26"/>
                <w:szCs w:val="26"/>
              </w:rPr>
              <w:t>lập</w:t>
            </w:r>
            <w:proofErr w:type="spellEnd"/>
            <w:r w:rsidR="0031612C" w:rsidRPr="007F1D3F">
              <w:rPr>
                <w:b/>
                <w:bCs/>
                <w:sz w:val="26"/>
                <w:szCs w:val="26"/>
              </w:rPr>
              <w:t xml:space="preserve"> </w:t>
            </w:r>
            <w:proofErr w:type="spellStart"/>
            <w:r w:rsidR="0031612C" w:rsidRPr="007F1D3F">
              <w:rPr>
                <w:b/>
                <w:bCs/>
                <w:sz w:val="26"/>
                <w:szCs w:val="26"/>
              </w:rPr>
              <w:t>đồ</w:t>
            </w:r>
            <w:proofErr w:type="spellEnd"/>
            <w:r w:rsidR="0031612C" w:rsidRPr="007F1D3F">
              <w:rPr>
                <w:b/>
                <w:bCs/>
                <w:sz w:val="26"/>
                <w:szCs w:val="26"/>
              </w:rPr>
              <w:t xml:space="preserve"> </w:t>
            </w:r>
            <w:proofErr w:type="spellStart"/>
            <w:r w:rsidR="0031612C" w:rsidRPr="007F1D3F">
              <w:rPr>
                <w:b/>
                <w:bCs/>
                <w:sz w:val="26"/>
                <w:szCs w:val="26"/>
              </w:rPr>
              <w:t>án</w:t>
            </w:r>
            <w:proofErr w:type="spellEnd"/>
            <w:r w:rsidR="0031612C" w:rsidRPr="007F1D3F">
              <w:rPr>
                <w:b/>
                <w:bCs/>
                <w:sz w:val="26"/>
                <w:szCs w:val="26"/>
              </w:rPr>
              <w:t xml:space="preserve"> </w:t>
            </w:r>
            <w:proofErr w:type="spellStart"/>
            <w:r w:rsidRPr="007F1D3F">
              <w:rPr>
                <w:b/>
                <w:bCs/>
                <w:sz w:val="26"/>
                <w:szCs w:val="26"/>
              </w:rPr>
              <w:t>quy</w:t>
            </w:r>
            <w:proofErr w:type="spellEnd"/>
            <w:r w:rsidRPr="007F1D3F">
              <w:rPr>
                <w:b/>
                <w:bCs/>
                <w:sz w:val="26"/>
                <w:szCs w:val="26"/>
              </w:rPr>
              <w:t xml:space="preserve"> </w:t>
            </w:r>
            <w:proofErr w:type="spellStart"/>
            <w:r w:rsidRPr="007F1D3F">
              <w:rPr>
                <w:b/>
                <w:bCs/>
                <w:sz w:val="26"/>
                <w:szCs w:val="26"/>
              </w:rPr>
              <w:t>hoạch</w:t>
            </w:r>
            <w:proofErr w:type="spellEnd"/>
            <w:r w:rsidR="0031612C" w:rsidRPr="007F1D3F">
              <w:rPr>
                <w:b/>
                <w:bCs/>
                <w:sz w:val="26"/>
                <w:szCs w:val="26"/>
              </w:rPr>
              <w:t xml:space="preserve"> </w:t>
            </w:r>
          </w:p>
        </w:tc>
        <w:tc>
          <w:tcPr>
            <w:tcW w:w="282" w:type="dxa"/>
            <w:shd w:val="clear" w:color="auto" w:fill="auto"/>
            <w:noWrap/>
            <w:vAlign w:val="center"/>
            <w:hideMark/>
          </w:tcPr>
          <w:p w14:paraId="70CC4563" w14:textId="77777777" w:rsidR="0031612C" w:rsidRPr="007F1D3F" w:rsidRDefault="0031612C" w:rsidP="00972E06">
            <w:pPr>
              <w:jc w:val="both"/>
              <w:rPr>
                <w:b/>
                <w:bCs/>
                <w:sz w:val="26"/>
                <w:szCs w:val="26"/>
              </w:rPr>
            </w:pPr>
          </w:p>
        </w:tc>
        <w:tc>
          <w:tcPr>
            <w:tcW w:w="360" w:type="dxa"/>
            <w:shd w:val="clear" w:color="auto" w:fill="auto"/>
            <w:noWrap/>
            <w:vAlign w:val="center"/>
            <w:hideMark/>
          </w:tcPr>
          <w:p w14:paraId="678ED961" w14:textId="77777777" w:rsidR="0031612C" w:rsidRPr="007F1D3F" w:rsidRDefault="0031612C">
            <w:pPr>
              <w:rPr>
                <w:sz w:val="26"/>
                <w:szCs w:val="26"/>
              </w:rPr>
            </w:pPr>
          </w:p>
        </w:tc>
        <w:tc>
          <w:tcPr>
            <w:tcW w:w="1711" w:type="dxa"/>
            <w:shd w:val="clear" w:color="auto" w:fill="auto"/>
            <w:noWrap/>
            <w:vAlign w:val="center"/>
            <w:hideMark/>
          </w:tcPr>
          <w:p w14:paraId="6E364629" w14:textId="171584F2" w:rsidR="0031612C" w:rsidRPr="007F1D3F" w:rsidRDefault="0031612C" w:rsidP="00993D0A">
            <w:pPr>
              <w:jc w:val="right"/>
              <w:rPr>
                <w:b/>
                <w:bCs/>
                <w:sz w:val="26"/>
                <w:szCs w:val="26"/>
              </w:rPr>
            </w:pPr>
            <w:r w:rsidRPr="007F1D3F">
              <w:rPr>
                <w:b/>
                <w:bCs/>
                <w:sz w:val="26"/>
                <w:szCs w:val="26"/>
              </w:rPr>
              <w:t>6.977.377.0</w:t>
            </w:r>
            <w:r w:rsidR="00526A03" w:rsidRPr="007F1D3F">
              <w:rPr>
                <w:b/>
                <w:bCs/>
                <w:sz w:val="26"/>
                <w:szCs w:val="26"/>
              </w:rPr>
              <w:t>00</w:t>
            </w:r>
          </w:p>
        </w:tc>
        <w:tc>
          <w:tcPr>
            <w:tcW w:w="1161" w:type="dxa"/>
            <w:shd w:val="clear" w:color="auto" w:fill="auto"/>
            <w:noWrap/>
            <w:vAlign w:val="center"/>
            <w:hideMark/>
          </w:tcPr>
          <w:p w14:paraId="332E90A0" w14:textId="5F6A9663" w:rsidR="0031612C" w:rsidRPr="007F1D3F" w:rsidRDefault="00993D0A" w:rsidP="00972E06">
            <w:pPr>
              <w:rPr>
                <w:sz w:val="26"/>
                <w:szCs w:val="26"/>
              </w:rPr>
            </w:pPr>
            <w:proofErr w:type="spellStart"/>
            <w:r w:rsidRPr="007F1D3F">
              <w:rPr>
                <w:b/>
                <w:bCs/>
                <w:sz w:val="26"/>
                <w:szCs w:val="26"/>
              </w:rPr>
              <w:t>đồng</w:t>
            </w:r>
            <w:proofErr w:type="spellEnd"/>
          </w:p>
        </w:tc>
      </w:tr>
      <w:tr w:rsidR="007F1D3F" w:rsidRPr="007F1D3F" w14:paraId="5119FC75" w14:textId="77777777" w:rsidTr="00972E06">
        <w:trPr>
          <w:trHeight w:val="495"/>
        </w:trPr>
        <w:tc>
          <w:tcPr>
            <w:tcW w:w="222" w:type="dxa"/>
            <w:tcBorders>
              <w:top w:val="nil"/>
              <w:left w:val="nil"/>
              <w:bottom w:val="nil"/>
              <w:right w:val="nil"/>
            </w:tcBorders>
            <w:shd w:val="clear" w:color="auto" w:fill="auto"/>
            <w:noWrap/>
            <w:vAlign w:val="bottom"/>
            <w:hideMark/>
          </w:tcPr>
          <w:p w14:paraId="6D9899DA" w14:textId="77777777" w:rsidR="0031612C" w:rsidRPr="007F1D3F" w:rsidRDefault="0031612C">
            <w:pPr>
              <w:rPr>
                <w:b/>
                <w:bCs/>
                <w:i/>
                <w:iCs/>
                <w:sz w:val="26"/>
                <w:szCs w:val="26"/>
              </w:rPr>
            </w:pPr>
          </w:p>
        </w:tc>
        <w:tc>
          <w:tcPr>
            <w:tcW w:w="1338" w:type="dxa"/>
            <w:tcBorders>
              <w:top w:val="nil"/>
              <w:left w:val="nil"/>
              <w:bottom w:val="nil"/>
            </w:tcBorders>
            <w:shd w:val="clear" w:color="auto" w:fill="auto"/>
            <w:noWrap/>
            <w:vAlign w:val="bottom"/>
            <w:hideMark/>
          </w:tcPr>
          <w:p w14:paraId="1253202E" w14:textId="77777777" w:rsidR="0031612C" w:rsidRPr="007F1D3F" w:rsidRDefault="0031612C">
            <w:pPr>
              <w:rPr>
                <w:sz w:val="26"/>
                <w:szCs w:val="26"/>
              </w:rPr>
            </w:pPr>
          </w:p>
        </w:tc>
        <w:tc>
          <w:tcPr>
            <w:tcW w:w="4252" w:type="dxa"/>
            <w:shd w:val="clear" w:color="auto" w:fill="auto"/>
            <w:noWrap/>
            <w:vAlign w:val="center"/>
            <w:hideMark/>
          </w:tcPr>
          <w:p w14:paraId="1A06526A" w14:textId="11EA62AD" w:rsidR="0031612C" w:rsidRPr="007F1D3F" w:rsidRDefault="00993D0A">
            <w:pPr>
              <w:rPr>
                <w:sz w:val="26"/>
                <w:szCs w:val="26"/>
              </w:rPr>
            </w:pPr>
            <w:r w:rsidRPr="007F1D3F">
              <w:rPr>
                <w:sz w:val="26"/>
                <w:szCs w:val="26"/>
              </w:rPr>
              <w:t xml:space="preserve">- </w:t>
            </w:r>
            <w:r w:rsidR="0031612C" w:rsidRPr="007F1D3F">
              <w:rPr>
                <w:sz w:val="26"/>
                <w:szCs w:val="26"/>
              </w:rPr>
              <w:t xml:space="preserve">Chi </w:t>
            </w:r>
            <w:proofErr w:type="spellStart"/>
            <w:r w:rsidR="0031612C" w:rsidRPr="007F1D3F">
              <w:rPr>
                <w:sz w:val="26"/>
                <w:szCs w:val="26"/>
              </w:rPr>
              <w:t>phí</w:t>
            </w:r>
            <w:proofErr w:type="spellEnd"/>
            <w:r w:rsidR="0031612C" w:rsidRPr="007F1D3F">
              <w:rPr>
                <w:sz w:val="26"/>
                <w:szCs w:val="26"/>
              </w:rPr>
              <w:t xml:space="preserve"> </w:t>
            </w:r>
            <w:proofErr w:type="spellStart"/>
            <w:r w:rsidR="0031612C" w:rsidRPr="007F1D3F">
              <w:rPr>
                <w:sz w:val="26"/>
                <w:szCs w:val="26"/>
              </w:rPr>
              <w:t>lập</w:t>
            </w:r>
            <w:proofErr w:type="spellEnd"/>
            <w:r w:rsidR="0031612C" w:rsidRPr="007F1D3F">
              <w:rPr>
                <w:sz w:val="26"/>
                <w:szCs w:val="26"/>
              </w:rPr>
              <w:t xml:space="preserve"> </w:t>
            </w:r>
            <w:proofErr w:type="spellStart"/>
            <w:r w:rsidR="0031612C" w:rsidRPr="007F1D3F">
              <w:rPr>
                <w:sz w:val="26"/>
                <w:szCs w:val="26"/>
              </w:rPr>
              <w:t>đồ</w:t>
            </w:r>
            <w:proofErr w:type="spellEnd"/>
            <w:r w:rsidR="0031612C" w:rsidRPr="007F1D3F">
              <w:rPr>
                <w:sz w:val="26"/>
                <w:szCs w:val="26"/>
              </w:rPr>
              <w:t xml:space="preserve"> </w:t>
            </w:r>
            <w:proofErr w:type="spellStart"/>
            <w:r w:rsidR="0031612C" w:rsidRPr="007F1D3F">
              <w:rPr>
                <w:sz w:val="26"/>
                <w:szCs w:val="26"/>
              </w:rPr>
              <w:t>án</w:t>
            </w:r>
            <w:proofErr w:type="spellEnd"/>
            <w:r w:rsidR="0031612C" w:rsidRPr="007F1D3F">
              <w:rPr>
                <w:sz w:val="26"/>
                <w:szCs w:val="26"/>
              </w:rPr>
              <w:t xml:space="preserve"> </w:t>
            </w:r>
            <w:proofErr w:type="spellStart"/>
            <w:r w:rsidR="0031612C" w:rsidRPr="007F1D3F">
              <w:rPr>
                <w:sz w:val="26"/>
                <w:szCs w:val="26"/>
              </w:rPr>
              <w:t>quy</w:t>
            </w:r>
            <w:proofErr w:type="spellEnd"/>
            <w:r w:rsidR="0031612C" w:rsidRPr="007F1D3F">
              <w:rPr>
                <w:sz w:val="26"/>
                <w:szCs w:val="26"/>
              </w:rPr>
              <w:t xml:space="preserve"> </w:t>
            </w:r>
            <w:proofErr w:type="spellStart"/>
            <w:r w:rsidR="0031612C" w:rsidRPr="007F1D3F">
              <w:rPr>
                <w:sz w:val="26"/>
                <w:szCs w:val="26"/>
              </w:rPr>
              <w:t>hoạch</w:t>
            </w:r>
            <w:proofErr w:type="spellEnd"/>
            <w:r w:rsidR="0031612C" w:rsidRPr="007F1D3F">
              <w:rPr>
                <w:sz w:val="26"/>
                <w:szCs w:val="26"/>
              </w:rPr>
              <w:t xml:space="preserve"> </w:t>
            </w:r>
          </w:p>
        </w:tc>
        <w:tc>
          <w:tcPr>
            <w:tcW w:w="282" w:type="dxa"/>
            <w:shd w:val="clear" w:color="auto" w:fill="auto"/>
            <w:noWrap/>
            <w:vAlign w:val="center"/>
            <w:hideMark/>
          </w:tcPr>
          <w:p w14:paraId="7F946DD7" w14:textId="77777777" w:rsidR="0031612C" w:rsidRPr="007F1D3F" w:rsidRDefault="0031612C">
            <w:pPr>
              <w:rPr>
                <w:sz w:val="26"/>
                <w:szCs w:val="26"/>
              </w:rPr>
            </w:pPr>
          </w:p>
        </w:tc>
        <w:tc>
          <w:tcPr>
            <w:tcW w:w="360" w:type="dxa"/>
            <w:shd w:val="clear" w:color="auto" w:fill="auto"/>
            <w:noWrap/>
            <w:vAlign w:val="center"/>
            <w:hideMark/>
          </w:tcPr>
          <w:p w14:paraId="7C46E04A" w14:textId="77777777" w:rsidR="0031612C" w:rsidRPr="007F1D3F" w:rsidRDefault="0031612C">
            <w:pPr>
              <w:rPr>
                <w:sz w:val="26"/>
                <w:szCs w:val="26"/>
              </w:rPr>
            </w:pPr>
          </w:p>
        </w:tc>
        <w:tc>
          <w:tcPr>
            <w:tcW w:w="1711" w:type="dxa"/>
            <w:shd w:val="clear" w:color="auto" w:fill="auto"/>
            <w:noWrap/>
            <w:vAlign w:val="center"/>
            <w:hideMark/>
          </w:tcPr>
          <w:p w14:paraId="46177B95" w14:textId="418B4A76" w:rsidR="0031612C" w:rsidRPr="007F1D3F" w:rsidRDefault="0031612C" w:rsidP="00993D0A">
            <w:pPr>
              <w:jc w:val="right"/>
              <w:rPr>
                <w:sz w:val="26"/>
                <w:szCs w:val="26"/>
              </w:rPr>
            </w:pPr>
            <w:r w:rsidRPr="007F1D3F">
              <w:rPr>
                <w:sz w:val="26"/>
                <w:szCs w:val="26"/>
              </w:rPr>
              <w:t>6.343.070.0</w:t>
            </w:r>
            <w:r w:rsidR="00972E06" w:rsidRPr="007F1D3F">
              <w:rPr>
                <w:sz w:val="26"/>
                <w:szCs w:val="26"/>
              </w:rPr>
              <w:t>00</w:t>
            </w:r>
          </w:p>
        </w:tc>
        <w:tc>
          <w:tcPr>
            <w:tcW w:w="1161" w:type="dxa"/>
            <w:shd w:val="clear" w:color="auto" w:fill="auto"/>
            <w:noWrap/>
            <w:vAlign w:val="center"/>
            <w:hideMark/>
          </w:tcPr>
          <w:p w14:paraId="0DECD0FC" w14:textId="19CC7988" w:rsidR="0031612C" w:rsidRPr="007F1D3F" w:rsidRDefault="00993D0A" w:rsidP="00972E06">
            <w:pPr>
              <w:rPr>
                <w:sz w:val="26"/>
                <w:szCs w:val="26"/>
              </w:rPr>
            </w:pPr>
            <w:proofErr w:type="spellStart"/>
            <w:r w:rsidRPr="007F1D3F">
              <w:rPr>
                <w:sz w:val="26"/>
                <w:szCs w:val="26"/>
              </w:rPr>
              <w:t>đồng</w:t>
            </w:r>
            <w:proofErr w:type="spellEnd"/>
          </w:p>
        </w:tc>
      </w:tr>
      <w:tr w:rsidR="007F1D3F" w:rsidRPr="007F1D3F" w14:paraId="2E0DD51D" w14:textId="77777777" w:rsidTr="00972E06">
        <w:trPr>
          <w:trHeight w:val="495"/>
        </w:trPr>
        <w:tc>
          <w:tcPr>
            <w:tcW w:w="222" w:type="dxa"/>
            <w:tcBorders>
              <w:top w:val="nil"/>
              <w:left w:val="nil"/>
              <w:bottom w:val="nil"/>
              <w:right w:val="nil"/>
            </w:tcBorders>
            <w:shd w:val="clear" w:color="auto" w:fill="auto"/>
            <w:noWrap/>
            <w:vAlign w:val="bottom"/>
            <w:hideMark/>
          </w:tcPr>
          <w:p w14:paraId="6CF6F516" w14:textId="77777777" w:rsidR="0031612C" w:rsidRPr="007F1D3F" w:rsidRDefault="0031612C">
            <w:pPr>
              <w:rPr>
                <w:i/>
                <w:iCs/>
                <w:sz w:val="26"/>
                <w:szCs w:val="26"/>
              </w:rPr>
            </w:pPr>
          </w:p>
        </w:tc>
        <w:tc>
          <w:tcPr>
            <w:tcW w:w="1338" w:type="dxa"/>
            <w:tcBorders>
              <w:top w:val="nil"/>
              <w:left w:val="nil"/>
              <w:bottom w:val="nil"/>
            </w:tcBorders>
            <w:shd w:val="clear" w:color="auto" w:fill="auto"/>
            <w:noWrap/>
            <w:vAlign w:val="bottom"/>
            <w:hideMark/>
          </w:tcPr>
          <w:p w14:paraId="59252C00" w14:textId="77777777" w:rsidR="0031612C" w:rsidRPr="007F1D3F" w:rsidRDefault="0031612C">
            <w:pPr>
              <w:rPr>
                <w:sz w:val="26"/>
                <w:szCs w:val="26"/>
              </w:rPr>
            </w:pPr>
          </w:p>
        </w:tc>
        <w:tc>
          <w:tcPr>
            <w:tcW w:w="4534" w:type="dxa"/>
            <w:gridSpan w:val="2"/>
            <w:shd w:val="clear" w:color="auto" w:fill="auto"/>
            <w:noWrap/>
            <w:vAlign w:val="center"/>
            <w:hideMark/>
          </w:tcPr>
          <w:p w14:paraId="0215E222" w14:textId="6248C627" w:rsidR="0031612C" w:rsidRPr="007F1D3F" w:rsidRDefault="00993D0A">
            <w:pPr>
              <w:rPr>
                <w:sz w:val="26"/>
                <w:szCs w:val="26"/>
              </w:rPr>
            </w:pPr>
            <w:r w:rsidRPr="007F1D3F">
              <w:rPr>
                <w:sz w:val="26"/>
                <w:szCs w:val="26"/>
              </w:rPr>
              <w:t xml:space="preserve">- </w:t>
            </w:r>
            <w:r w:rsidR="0031612C" w:rsidRPr="007F1D3F">
              <w:rPr>
                <w:sz w:val="26"/>
                <w:szCs w:val="26"/>
              </w:rPr>
              <w:t xml:space="preserve">Chi </w:t>
            </w:r>
            <w:proofErr w:type="spellStart"/>
            <w:r w:rsidR="0031612C" w:rsidRPr="007F1D3F">
              <w:rPr>
                <w:sz w:val="26"/>
                <w:szCs w:val="26"/>
              </w:rPr>
              <w:t>phí</w:t>
            </w:r>
            <w:proofErr w:type="spellEnd"/>
            <w:r w:rsidR="0031612C" w:rsidRPr="007F1D3F">
              <w:rPr>
                <w:sz w:val="26"/>
                <w:szCs w:val="26"/>
              </w:rPr>
              <w:t xml:space="preserve"> </w:t>
            </w:r>
            <w:proofErr w:type="spellStart"/>
            <w:r w:rsidR="0031612C" w:rsidRPr="007F1D3F">
              <w:rPr>
                <w:sz w:val="26"/>
                <w:szCs w:val="26"/>
              </w:rPr>
              <w:t>hs</w:t>
            </w:r>
            <w:proofErr w:type="spellEnd"/>
            <w:r w:rsidR="0031612C" w:rsidRPr="007F1D3F">
              <w:rPr>
                <w:sz w:val="26"/>
                <w:szCs w:val="26"/>
              </w:rPr>
              <w:t xml:space="preserve"> QH </w:t>
            </w:r>
            <w:proofErr w:type="spellStart"/>
            <w:r w:rsidR="0031612C" w:rsidRPr="007F1D3F">
              <w:rPr>
                <w:sz w:val="26"/>
                <w:szCs w:val="26"/>
              </w:rPr>
              <w:t>theo</w:t>
            </w:r>
            <w:proofErr w:type="spellEnd"/>
            <w:r w:rsidR="0031612C" w:rsidRPr="007F1D3F">
              <w:rPr>
                <w:sz w:val="26"/>
                <w:szCs w:val="26"/>
              </w:rPr>
              <w:t xml:space="preserve"> </w:t>
            </w:r>
            <w:proofErr w:type="spellStart"/>
            <w:r w:rsidR="0031612C" w:rsidRPr="007F1D3F">
              <w:rPr>
                <w:sz w:val="26"/>
                <w:szCs w:val="26"/>
              </w:rPr>
              <w:t>hệ</w:t>
            </w:r>
            <w:proofErr w:type="spellEnd"/>
            <w:r w:rsidR="0031612C" w:rsidRPr="007F1D3F">
              <w:rPr>
                <w:sz w:val="26"/>
                <w:szCs w:val="26"/>
              </w:rPr>
              <w:t xml:space="preserve"> </w:t>
            </w:r>
            <w:proofErr w:type="spellStart"/>
            <w:r w:rsidR="0031612C" w:rsidRPr="007F1D3F">
              <w:rPr>
                <w:sz w:val="26"/>
                <w:szCs w:val="26"/>
              </w:rPr>
              <w:t>thống</w:t>
            </w:r>
            <w:proofErr w:type="spellEnd"/>
            <w:r w:rsidR="0031612C" w:rsidRPr="007F1D3F">
              <w:rPr>
                <w:sz w:val="26"/>
                <w:szCs w:val="26"/>
              </w:rPr>
              <w:t xml:space="preserve"> </w:t>
            </w:r>
            <w:proofErr w:type="spellStart"/>
            <w:r w:rsidR="0031612C" w:rsidRPr="007F1D3F">
              <w:rPr>
                <w:sz w:val="26"/>
                <w:szCs w:val="26"/>
              </w:rPr>
              <w:t>thông</w:t>
            </w:r>
            <w:proofErr w:type="spellEnd"/>
            <w:r w:rsidR="0031612C" w:rsidRPr="007F1D3F">
              <w:rPr>
                <w:sz w:val="26"/>
                <w:szCs w:val="26"/>
              </w:rPr>
              <w:t xml:space="preserve"> tin </w:t>
            </w:r>
            <w:proofErr w:type="spellStart"/>
            <w:r w:rsidR="0031612C" w:rsidRPr="007F1D3F">
              <w:rPr>
                <w:sz w:val="26"/>
                <w:szCs w:val="26"/>
              </w:rPr>
              <w:t>địa</w:t>
            </w:r>
            <w:proofErr w:type="spellEnd"/>
            <w:r w:rsidR="0031612C" w:rsidRPr="007F1D3F">
              <w:rPr>
                <w:sz w:val="26"/>
                <w:szCs w:val="26"/>
              </w:rPr>
              <w:t xml:space="preserve"> </w:t>
            </w:r>
            <w:proofErr w:type="spellStart"/>
            <w:r w:rsidR="0031612C" w:rsidRPr="007F1D3F">
              <w:rPr>
                <w:sz w:val="26"/>
                <w:szCs w:val="26"/>
              </w:rPr>
              <w:t>lý</w:t>
            </w:r>
            <w:proofErr w:type="spellEnd"/>
            <w:r w:rsidR="0031612C" w:rsidRPr="007F1D3F">
              <w:rPr>
                <w:sz w:val="26"/>
                <w:szCs w:val="26"/>
              </w:rPr>
              <w:t xml:space="preserve"> (GIS)</w:t>
            </w:r>
          </w:p>
        </w:tc>
        <w:tc>
          <w:tcPr>
            <w:tcW w:w="360" w:type="dxa"/>
            <w:shd w:val="clear" w:color="auto" w:fill="auto"/>
            <w:noWrap/>
            <w:vAlign w:val="center"/>
            <w:hideMark/>
          </w:tcPr>
          <w:p w14:paraId="1C90D592" w14:textId="77777777" w:rsidR="0031612C" w:rsidRPr="007F1D3F" w:rsidRDefault="0031612C">
            <w:pPr>
              <w:rPr>
                <w:i/>
                <w:iCs/>
                <w:sz w:val="26"/>
                <w:szCs w:val="26"/>
              </w:rPr>
            </w:pPr>
          </w:p>
        </w:tc>
        <w:tc>
          <w:tcPr>
            <w:tcW w:w="1711" w:type="dxa"/>
            <w:shd w:val="clear" w:color="auto" w:fill="auto"/>
            <w:noWrap/>
            <w:vAlign w:val="center"/>
            <w:hideMark/>
          </w:tcPr>
          <w:p w14:paraId="7B5E03C0" w14:textId="7CED7043" w:rsidR="0031612C" w:rsidRPr="007F1D3F" w:rsidRDefault="0031612C" w:rsidP="00993D0A">
            <w:pPr>
              <w:jc w:val="right"/>
              <w:rPr>
                <w:sz w:val="26"/>
                <w:szCs w:val="26"/>
              </w:rPr>
            </w:pPr>
            <w:r w:rsidRPr="007F1D3F">
              <w:rPr>
                <w:sz w:val="26"/>
                <w:szCs w:val="26"/>
              </w:rPr>
              <w:t>634.307.00</w:t>
            </w:r>
            <w:r w:rsidR="00972E06" w:rsidRPr="007F1D3F">
              <w:rPr>
                <w:sz w:val="26"/>
                <w:szCs w:val="26"/>
              </w:rPr>
              <w:t>0</w:t>
            </w:r>
          </w:p>
        </w:tc>
        <w:tc>
          <w:tcPr>
            <w:tcW w:w="1161" w:type="dxa"/>
            <w:shd w:val="clear" w:color="auto" w:fill="auto"/>
            <w:noWrap/>
            <w:vAlign w:val="center"/>
            <w:hideMark/>
          </w:tcPr>
          <w:p w14:paraId="60C2D90E" w14:textId="5DD14BD9" w:rsidR="0031612C" w:rsidRPr="007F1D3F" w:rsidRDefault="00993D0A" w:rsidP="00972E06">
            <w:pPr>
              <w:rPr>
                <w:sz w:val="26"/>
                <w:szCs w:val="26"/>
              </w:rPr>
            </w:pPr>
            <w:proofErr w:type="spellStart"/>
            <w:r w:rsidRPr="007F1D3F">
              <w:rPr>
                <w:sz w:val="26"/>
                <w:szCs w:val="26"/>
              </w:rPr>
              <w:t>đồng</w:t>
            </w:r>
            <w:proofErr w:type="spellEnd"/>
          </w:p>
        </w:tc>
      </w:tr>
      <w:tr w:rsidR="007F1D3F" w:rsidRPr="007F1D3F" w14:paraId="5638288B" w14:textId="77777777" w:rsidTr="00972E06">
        <w:trPr>
          <w:gridAfter w:val="6"/>
          <w:wAfter w:w="9104" w:type="dxa"/>
          <w:trHeight w:val="58"/>
        </w:trPr>
        <w:tc>
          <w:tcPr>
            <w:tcW w:w="222" w:type="dxa"/>
            <w:tcBorders>
              <w:top w:val="nil"/>
              <w:left w:val="nil"/>
              <w:bottom w:val="nil"/>
              <w:right w:val="nil"/>
            </w:tcBorders>
            <w:shd w:val="clear" w:color="auto" w:fill="auto"/>
            <w:noWrap/>
            <w:vAlign w:val="bottom"/>
            <w:hideMark/>
          </w:tcPr>
          <w:p w14:paraId="63B58A02" w14:textId="77777777" w:rsidR="00993D0A" w:rsidRPr="007F1D3F" w:rsidRDefault="00993D0A">
            <w:pPr>
              <w:rPr>
                <w:i/>
                <w:iCs/>
                <w:sz w:val="26"/>
                <w:szCs w:val="26"/>
              </w:rPr>
            </w:pPr>
          </w:p>
        </w:tc>
      </w:tr>
      <w:tr w:rsidR="007F1D3F" w:rsidRPr="007F1D3F" w14:paraId="6CBF964C" w14:textId="77777777" w:rsidTr="00972E06">
        <w:trPr>
          <w:trHeight w:val="465"/>
        </w:trPr>
        <w:tc>
          <w:tcPr>
            <w:tcW w:w="222" w:type="dxa"/>
            <w:tcBorders>
              <w:top w:val="nil"/>
              <w:left w:val="nil"/>
              <w:bottom w:val="nil"/>
              <w:right w:val="nil"/>
            </w:tcBorders>
            <w:shd w:val="clear" w:color="auto" w:fill="auto"/>
            <w:noWrap/>
            <w:vAlign w:val="bottom"/>
            <w:hideMark/>
          </w:tcPr>
          <w:p w14:paraId="4378495E" w14:textId="77777777" w:rsidR="0031612C" w:rsidRPr="007F1D3F" w:rsidRDefault="0031612C">
            <w:pPr>
              <w:rPr>
                <w:sz w:val="26"/>
                <w:szCs w:val="26"/>
              </w:rPr>
            </w:pPr>
          </w:p>
        </w:tc>
        <w:tc>
          <w:tcPr>
            <w:tcW w:w="1338" w:type="dxa"/>
            <w:tcBorders>
              <w:top w:val="nil"/>
              <w:left w:val="nil"/>
              <w:bottom w:val="nil"/>
            </w:tcBorders>
            <w:shd w:val="clear" w:color="auto" w:fill="auto"/>
            <w:noWrap/>
            <w:vAlign w:val="bottom"/>
            <w:hideMark/>
          </w:tcPr>
          <w:p w14:paraId="78A37210" w14:textId="77777777" w:rsidR="0031612C" w:rsidRPr="007F1D3F" w:rsidRDefault="0031612C">
            <w:pPr>
              <w:rPr>
                <w:sz w:val="26"/>
                <w:szCs w:val="26"/>
              </w:rPr>
            </w:pPr>
          </w:p>
        </w:tc>
        <w:tc>
          <w:tcPr>
            <w:tcW w:w="4252" w:type="dxa"/>
            <w:shd w:val="clear" w:color="auto" w:fill="auto"/>
            <w:noWrap/>
            <w:vAlign w:val="center"/>
            <w:hideMark/>
          </w:tcPr>
          <w:p w14:paraId="315BC4A0" w14:textId="33E8B16A" w:rsidR="0031612C" w:rsidRPr="007F1D3F" w:rsidRDefault="00993D0A" w:rsidP="00972E06">
            <w:pPr>
              <w:jc w:val="both"/>
              <w:rPr>
                <w:b/>
                <w:bCs/>
                <w:sz w:val="26"/>
                <w:szCs w:val="26"/>
              </w:rPr>
            </w:pPr>
            <w:r w:rsidRPr="007F1D3F">
              <w:rPr>
                <w:b/>
                <w:bCs/>
                <w:sz w:val="26"/>
                <w:szCs w:val="26"/>
              </w:rPr>
              <w:t xml:space="preserve">3. </w:t>
            </w:r>
            <w:r w:rsidR="0031612C" w:rsidRPr="007F1D3F">
              <w:rPr>
                <w:b/>
                <w:bCs/>
                <w:sz w:val="26"/>
                <w:szCs w:val="26"/>
              </w:rPr>
              <w:t xml:space="preserve">Chi </w:t>
            </w:r>
            <w:proofErr w:type="spellStart"/>
            <w:r w:rsidR="0031612C" w:rsidRPr="007F1D3F">
              <w:rPr>
                <w:b/>
                <w:bCs/>
                <w:sz w:val="26"/>
                <w:szCs w:val="26"/>
              </w:rPr>
              <w:t>phí</w:t>
            </w:r>
            <w:proofErr w:type="spellEnd"/>
            <w:r w:rsidR="0031612C" w:rsidRPr="007F1D3F">
              <w:rPr>
                <w:b/>
                <w:bCs/>
                <w:sz w:val="26"/>
                <w:szCs w:val="26"/>
              </w:rPr>
              <w:t xml:space="preserve"> </w:t>
            </w:r>
            <w:proofErr w:type="spellStart"/>
            <w:r w:rsidR="0031612C" w:rsidRPr="007F1D3F">
              <w:rPr>
                <w:b/>
                <w:bCs/>
                <w:sz w:val="26"/>
                <w:szCs w:val="26"/>
              </w:rPr>
              <w:t>lập</w:t>
            </w:r>
            <w:proofErr w:type="spellEnd"/>
            <w:r w:rsidR="0031612C" w:rsidRPr="007F1D3F">
              <w:rPr>
                <w:b/>
                <w:bCs/>
                <w:sz w:val="26"/>
                <w:szCs w:val="26"/>
              </w:rPr>
              <w:t xml:space="preserve"> </w:t>
            </w:r>
            <w:proofErr w:type="spellStart"/>
            <w:r w:rsidR="0031612C" w:rsidRPr="007F1D3F">
              <w:rPr>
                <w:b/>
                <w:bCs/>
                <w:sz w:val="26"/>
                <w:szCs w:val="26"/>
              </w:rPr>
              <w:t>nhiệm</w:t>
            </w:r>
            <w:proofErr w:type="spellEnd"/>
            <w:r w:rsidR="0031612C" w:rsidRPr="007F1D3F">
              <w:rPr>
                <w:b/>
                <w:bCs/>
                <w:sz w:val="26"/>
                <w:szCs w:val="26"/>
              </w:rPr>
              <w:t xml:space="preserve"> </w:t>
            </w:r>
            <w:proofErr w:type="spellStart"/>
            <w:r w:rsidR="0031612C" w:rsidRPr="007F1D3F">
              <w:rPr>
                <w:b/>
                <w:bCs/>
                <w:sz w:val="26"/>
                <w:szCs w:val="26"/>
              </w:rPr>
              <w:t>vụ</w:t>
            </w:r>
            <w:proofErr w:type="spellEnd"/>
            <w:r w:rsidR="0031612C" w:rsidRPr="007F1D3F">
              <w:rPr>
                <w:b/>
                <w:bCs/>
                <w:sz w:val="26"/>
                <w:szCs w:val="26"/>
              </w:rPr>
              <w:t xml:space="preserve"> </w:t>
            </w:r>
            <w:proofErr w:type="spellStart"/>
            <w:r w:rsidR="0031612C" w:rsidRPr="007F1D3F">
              <w:rPr>
                <w:b/>
                <w:bCs/>
                <w:sz w:val="26"/>
                <w:szCs w:val="26"/>
              </w:rPr>
              <w:t>quy</w:t>
            </w:r>
            <w:proofErr w:type="spellEnd"/>
            <w:r w:rsidR="0031612C" w:rsidRPr="007F1D3F">
              <w:rPr>
                <w:b/>
                <w:bCs/>
                <w:sz w:val="26"/>
                <w:szCs w:val="26"/>
              </w:rPr>
              <w:t xml:space="preserve"> </w:t>
            </w:r>
            <w:proofErr w:type="spellStart"/>
            <w:r w:rsidR="0031612C" w:rsidRPr="007F1D3F">
              <w:rPr>
                <w:b/>
                <w:bCs/>
                <w:sz w:val="26"/>
                <w:szCs w:val="26"/>
              </w:rPr>
              <w:t>hoạch</w:t>
            </w:r>
            <w:proofErr w:type="spellEnd"/>
          </w:p>
        </w:tc>
        <w:tc>
          <w:tcPr>
            <w:tcW w:w="282" w:type="dxa"/>
            <w:shd w:val="clear" w:color="auto" w:fill="auto"/>
            <w:noWrap/>
            <w:vAlign w:val="center"/>
            <w:hideMark/>
          </w:tcPr>
          <w:p w14:paraId="28930EDC" w14:textId="77777777" w:rsidR="0031612C" w:rsidRPr="007F1D3F" w:rsidRDefault="0031612C" w:rsidP="00972E06">
            <w:pPr>
              <w:jc w:val="center"/>
              <w:rPr>
                <w:b/>
                <w:bCs/>
                <w:sz w:val="26"/>
                <w:szCs w:val="26"/>
              </w:rPr>
            </w:pPr>
          </w:p>
        </w:tc>
        <w:tc>
          <w:tcPr>
            <w:tcW w:w="360" w:type="dxa"/>
            <w:shd w:val="clear" w:color="auto" w:fill="auto"/>
            <w:noWrap/>
            <w:vAlign w:val="center"/>
            <w:hideMark/>
          </w:tcPr>
          <w:p w14:paraId="2CADD481" w14:textId="77777777" w:rsidR="0031612C" w:rsidRPr="007F1D3F" w:rsidRDefault="0031612C" w:rsidP="00972E06">
            <w:pPr>
              <w:jc w:val="center"/>
              <w:rPr>
                <w:b/>
                <w:bCs/>
                <w:sz w:val="26"/>
                <w:szCs w:val="26"/>
              </w:rPr>
            </w:pPr>
          </w:p>
        </w:tc>
        <w:tc>
          <w:tcPr>
            <w:tcW w:w="1711" w:type="dxa"/>
            <w:shd w:val="clear" w:color="auto" w:fill="auto"/>
            <w:noWrap/>
            <w:vAlign w:val="center"/>
            <w:hideMark/>
          </w:tcPr>
          <w:p w14:paraId="23BE36C0" w14:textId="77777777" w:rsidR="0031612C" w:rsidRPr="007F1D3F" w:rsidRDefault="0031612C" w:rsidP="00972E06">
            <w:pPr>
              <w:jc w:val="center"/>
              <w:rPr>
                <w:b/>
                <w:bCs/>
                <w:sz w:val="26"/>
                <w:szCs w:val="26"/>
              </w:rPr>
            </w:pPr>
            <w:r w:rsidRPr="007F1D3F">
              <w:rPr>
                <w:b/>
                <w:bCs/>
                <w:sz w:val="26"/>
                <w:szCs w:val="26"/>
              </w:rPr>
              <w:t>124.319.896</w:t>
            </w:r>
          </w:p>
        </w:tc>
        <w:tc>
          <w:tcPr>
            <w:tcW w:w="1161" w:type="dxa"/>
            <w:shd w:val="clear" w:color="auto" w:fill="auto"/>
            <w:noWrap/>
            <w:vAlign w:val="center"/>
            <w:hideMark/>
          </w:tcPr>
          <w:p w14:paraId="53472E14" w14:textId="5C989B01" w:rsidR="0031612C" w:rsidRPr="007F1D3F" w:rsidRDefault="00993D0A" w:rsidP="00972E06">
            <w:pPr>
              <w:rPr>
                <w:b/>
                <w:bCs/>
                <w:sz w:val="26"/>
                <w:szCs w:val="26"/>
              </w:rPr>
            </w:pPr>
            <w:proofErr w:type="spellStart"/>
            <w:r w:rsidRPr="007F1D3F">
              <w:rPr>
                <w:b/>
                <w:bCs/>
                <w:sz w:val="26"/>
                <w:szCs w:val="26"/>
              </w:rPr>
              <w:t>đồng</w:t>
            </w:r>
            <w:proofErr w:type="spellEnd"/>
          </w:p>
        </w:tc>
      </w:tr>
      <w:tr w:rsidR="007F1D3F" w:rsidRPr="007F1D3F" w14:paraId="289FD40F" w14:textId="77777777" w:rsidTr="00972E06">
        <w:trPr>
          <w:trHeight w:val="435"/>
        </w:trPr>
        <w:tc>
          <w:tcPr>
            <w:tcW w:w="222" w:type="dxa"/>
            <w:tcBorders>
              <w:top w:val="nil"/>
              <w:left w:val="nil"/>
              <w:bottom w:val="nil"/>
              <w:right w:val="nil"/>
            </w:tcBorders>
            <w:shd w:val="clear" w:color="auto" w:fill="auto"/>
            <w:noWrap/>
            <w:vAlign w:val="bottom"/>
          </w:tcPr>
          <w:p w14:paraId="26ADFDED" w14:textId="77777777" w:rsidR="00993D0A" w:rsidRPr="007F1D3F" w:rsidRDefault="00993D0A">
            <w:pPr>
              <w:rPr>
                <w:i/>
                <w:iCs/>
                <w:sz w:val="26"/>
                <w:szCs w:val="26"/>
              </w:rPr>
            </w:pPr>
          </w:p>
        </w:tc>
        <w:tc>
          <w:tcPr>
            <w:tcW w:w="1338" w:type="dxa"/>
            <w:tcBorders>
              <w:top w:val="nil"/>
              <w:left w:val="nil"/>
              <w:bottom w:val="nil"/>
            </w:tcBorders>
            <w:shd w:val="clear" w:color="auto" w:fill="auto"/>
            <w:noWrap/>
            <w:vAlign w:val="bottom"/>
          </w:tcPr>
          <w:p w14:paraId="7BF32B49" w14:textId="77777777" w:rsidR="00993D0A" w:rsidRPr="007F1D3F" w:rsidRDefault="00993D0A">
            <w:pPr>
              <w:rPr>
                <w:sz w:val="26"/>
                <w:szCs w:val="26"/>
              </w:rPr>
            </w:pPr>
          </w:p>
        </w:tc>
        <w:tc>
          <w:tcPr>
            <w:tcW w:w="4252" w:type="dxa"/>
            <w:shd w:val="clear" w:color="auto" w:fill="auto"/>
            <w:noWrap/>
            <w:vAlign w:val="center"/>
          </w:tcPr>
          <w:p w14:paraId="3AD08695" w14:textId="2D759D5A" w:rsidR="00993D0A" w:rsidRPr="007F1D3F" w:rsidRDefault="00993D0A">
            <w:pPr>
              <w:rPr>
                <w:i/>
                <w:iCs/>
                <w:sz w:val="26"/>
                <w:szCs w:val="26"/>
              </w:rPr>
            </w:pPr>
            <w:r w:rsidRPr="007F1D3F">
              <w:rPr>
                <w:sz w:val="26"/>
                <w:szCs w:val="26"/>
              </w:rPr>
              <w:t xml:space="preserve">3. Chi </w:t>
            </w:r>
            <w:proofErr w:type="spellStart"/>
            <w:r w:rsidRPr="007F1D3F">
              <w:rPr>
                <w:sz w:val="26"/>
                <w:szCs w:val="26"/>
              </w:rPr>
              <w:t>phí</w:t>
            </w:r>
            <w:proofErr w:type="spellEnd"/>
            <w:r w:rsidRPr="007F1D3F">
              <w:rPr>
                <w:sz w:val="26"/>
                <w:szCs w:val="26"/>
              </w:rPr>
              <w:t xml:space="preserve"> khác</w:t>
            </w:r>
          </w:p>
        </w:tc>
        <w:tc>
          <w:tcPr>
            <w:tcW w:w="282" w:type="dxa"/>
            <w:shd w:val="clear" w:color="auto" w:fill="auto"/>
            <w:noWrap/>
            <w:vAlign w:val="center"/>
          </w:tcPr>
          <w:p w14:paraId="6CC7CDBB" w14:textId="77777777" w:rsidR="00993D0A" w:rsidRPr="007F1D3F" w:rsidRDefault="00993D0A">
            <w:pPr>
              <w:rPr>
                <w:i/>
                <w:iCs/>
                <w:sz w:val="26"/>
                <w:szCs w:val="26"/>
              </w:rPr>
            </w:pPr>
          </w:p>
        </w:tc>
        <w:tc>
          <w:tcPr>
            <w:tcW w:w="360" w:type="dxa"/>
            <w:shd w:val="clear" w:color="auto" w:fill="auto"/>
            <w:noWrap/>
            <w:vAlign w:val="center"/>
          </w:tcPr>
          <w:p w14:paraId="482C6356" w14:textId="77777777" w:rsidR="00993D0A" w:rsidRPr="007F1D3F" w:rsidRDefault="00993D0A">
            <w:pPr>
              <w:rPr>
                <w:sz w:val="26"/>
                <w:szCs w:val="26"/>
              </w:rPr>
            </w:pPr>
          </w:p>
        </w:tc>
        <w:tc>
          <w:tcPr>
            <w:tcW w:w="1711" w:type="dxa"/>
            <w:shd w:val="clear" w:color="auto" w:fill="auto"/>
            <w:noWrap/>
            <w:vAlign w:val="center"/>
          </w:tcPr>
          <w:p w14:paraId="69EBC35D" w14:textId="77777777" w:rsidR="00993D0A" w:rsidRPr="007F1D3F" w:rsidRDefault="00993D0A" w:rsidP="00993D0A">
            <w:pPr>
              <w:jc w:val="right"/>
              <w:rPr>
                <w:i/>
                <w:iCs/>
                <w:sz w:val="26"/>
                <w:szCs w:val="26"/>
              </w:rPr>
            </w:pPr>
          </w:p>
        </w:tc>
        <w:tc>
          <w:tcPr>
            <w:tcW w:w="1161" w:type="dxa"/>
            <w:shd w:val="clear" w:color="auto" w:fill="auto"/>
            <w:noWrap/>
            <w:vAlign w:val="center"/>
          </w:tcPr>
          <w:p w14:paraId="14B2C0EC" w14:textId="77777777" w:rsidR="00993D0A" w:rsidRPr="007F1D3F" w:rsidRDefault="00993D0A" w:rsidP="00972E06">
            <w:pPr>
              <w:rPr>
                <w:b/>
                <w:bCs/>
                <w:i/>
                <w:iCs/>
                <w:sz w:val="26"/>
                <w:szCs w:val="26"/>
              </w:rPr>
            </w:pPr>
          </w:p>
        </w:tc>
      </w:tr>
      <w:tr w:rsidR="007F1D3F" w:rsidRPr="007F1D3F" w14:paraId="11A5394F" w14:textId="77777777" w:rsidTr="00972E06">
        <w:trPr>
          <w:trHeight w:val="435"/>
        </w:trPr>
        <w:tc>
          <w:tcPr>
            <w:tcW w:w="222" w:type="dxa"/>
            <w:tcBorders>
              <w:top w:val="nil"/>
              <w:left w:val="nil"/>
              <w:bottom w:val="nil"/>
              <w:right w:val="nil"/>
            </w:tcBorders>
            <w:shd w:val="clear" w:color="auto" w:fill="auto"/>
            <w:noWrap/>
            <w:vAlign w:val="bottom"/>
            <w:hideMark/>
          </w:tcPr>
          <w:p w14:paraId="0CF5C412" w14:textId="77777777" w:rsidR="0031612C" w:rsidRPr="007F1D3F" w:rsidRDefault="0031612C">
            <w:pPr>
              <w:rPr>
                <w:i/>
                <w:iCs/>
                <w:sz w:val="26"/>
                <w:szCs w:val="26"/>
              </w:rPr>
            </w:pPr>
          </w:p>
        </w:tc>
        <w:tc>
          <w:tcPr>
            <w:tcW w:w="1338" w:type="dxa"/>
            <w:tcBorders>
              <w:top w:val="nil"/>
              <w:left w:val="nil"/>
              <w:bottom w:val="nil"/>
            </w:tcBorders>
            <w:shd w:val="clear" w:color="auto" w:fill="auto"/>
            <w:noWrap/>
            <w:vAlign w:val="bottom"/>
            <w:hideMark/>
          </w:tcPr>
          <w:p w14:paraId="4B6F8DBA" w14:textId="77777777" w:rsidR="0031612C" w:rsidRPr="007F1D3F" w:rsidRDefault="0031612C">
            <w:pPr>
              <w:rPr>
                <w:sz w:val="26"/>
                <w:szCs w:val="26"/>
              </w:rPr>
            </w:pPr>
          </w:p>
        </w:tc>
        <w:tc>
          <w:tcPr>
            <w:tcW w:w="4252" w:type="dxa"/>
            <w:shd w:val="clear" w:color="auto" w:fill="auto"/>
            <w:noWrap/>
            <w:vAlign w:val="center"/>
            <w:hideMark/>
          </w:tcPr>
          <w:p w14:paraId="119CF256" w14:textId="183DE015" w:rsidR="0031612C" w:rsidRPr="007F1D3F" w:rsidRDefault="00993D0A">
            <w:pPr>
              <w:rPr>
                <w:sz w:val="26"/>
                <w:szCs w:val="26"/>
              </w:rPr>
            </w:pPr>
            <w:r w:rsidRPr="007F1D3F">
              <w:rPr>
                <w:sz w:val="26"/>
                <w:szCs w:val="26"/>
              </w:rPr>
              <w:t xml:space="preserve">- </w:t>
            </w:r>
            <w:r w:rsidR="0031612C" w:rsidRPr="007F1D3F">
              <w:rPr>
                <w:sz w:val="26"/>
                <w:szCs w:val="26"/>
              </w:rPr>
              <w:t xml:space="preserve">Chi </w:t>
            </w:r>
            <w:proofErr w:type="spellStart"/>
            <w:r w:rsidR="0031612C" w:rsidRPr="007F1D3F">
              <w:rPr>
                <w:sz w:val="26"/>
                <w:szCs w:val="26"/>
              </w:rPr>
              <w:t>phí</w:t>
            </w:r>
            <w:proofErr w:type="spellEnd"/>
            <w:r w:rsidR="0031612C" w:rsidRPr="007F1D3F">
              <w:rPr>
                <w:sz w:val="26"/>
                <w:szCs w:val="26"/>
              </w:rPr>
              <w:t xml:space="preserve"> </w:t>
            </w:r>
            <w:proofErr w:type="spellStart"/>
            <w:r w:rsidR="0031612C" w:rsidRPr="007F1D3F">
              <w:rPr>
                <w:sz w:val="26"/>
                <w:szCs w:val="26"/>
              </w:rPr>
              <w:t>thẩm</w:t>
            </w:r>
            <w:proofErr w:type="spellEnd"/>
            <w:r w:rsidR="0031612C" w:rsidRPr="007F1D3F">
              <w:rPr>
                <w:sz w:val="26"/>
                <w:szCs w:val="26"/>
              </w:rPr>
              <w:t xml:space="preserve"> </w:t>
            </w:r>
            <w:proofErr w:type="spellStart"/>
            <w:r w:rsidR="0031612C" w:rsidRPr="007F1D3F">
              <w:rPr>
                <w:sz w:val="26"/>
                <w:szCs w:val="26"/>
              </w:rPr>
              <w:t>định</w:t>
            </w:r>
            <w:proofErr w:type="spellEnd"/>
            <w:r w:rsidR="0031612C" w:rsidRPr="007F1D3F">
              <w:rPr>
                <w:sz w:val="26"/>
                <w:szCs w:val="26"/>
              </w:rPr>
              <w:t xml:space="preserve"> </w:t>
            </w:r>
            <w:proofErr w:type="spellStart"/>
            <w:r w:rsidR="0031612C" w:rsidRPr="007F1D3F">
              <w:rPr>
                <w:sz w:val="26"/>
                <w:szCs w:val="26"/>
              </w:rPr>
              <w:t>nhiệm</w:t>
            </w:r>
            <w:proofErr w:type="spellEnd"/>
            <w:r w:rsidR="0031612C" w:rsidRPr="007F1D3F">
              <w:rPr>
                <w:sz w:val="26"/>
                <w:szCs w:val="26"/>
              </w:rPr>
              <w:t xml:space="preserve"> </w:t>
            </w:r>
            <w:proofErr w:type="spellStart"/>
            <w:r w:rsidR="0031612C" w:rsidRPr="007F1D3F">
              <w:rPr>
                <w:sz w:val="26"/>
                <w:szCs w:val="26"/>
              </w:rPr>
              <w:t>vụ</w:t>
            </w:r>
            <w:proofErr w:type="spellEnd"/>
            <w:r w:rsidR="0031612C" w:rsidRPr="007F1D3F">
              <w:rPr>
                <w:sz w:val="26"/>
                <w:szCs w:val="26"/>
              </w:rPr>
              <w:t xml:space="preserve"> </w:t>
            </w:r>
          </w:p>
        </w:tc>
        <w:tc>
          <w:tcPr>
            <w:tcW w:w="282" w:type="dxa"/>
            <w:shd w:val="clear" w:color="auto" w:fill="auto"/>
            <w:noWrap/>
            <w:vAlign w:val="center"/>
            <w:hideMark/>
          </w:tcPr>
          <w:p w14:paraId="4D0997F2" w14:textId="77777777" w:rsidR="0031612C" w:rsidRPr="007F1D3F" w:rsidRDefault="0031612C">
            <w:pPr>
              <w:rPr>
                <w:sz w:val="26"/>
                <w:szCs w:val="26"/>
              </w:rPr>
            </w:pPr>
          </w:p>
        </w:tc>
        <w:tc>
          <w:tcPr>
            <w:tcW w:w="360" w:type="dxa"/>
            <w:shd w:val="clear" w:color="auto" w:fill="auto"/>
            <w:noWrap/>
            <w:vAlign w:val="center"/>
            <w:hideMark/>
          </w:tcPr>
          <w:p w14:paraId="0416FC6E" w14:textId="77777777" w:rsidR="0031612C" w:rsidRPr="007F1D3F" w:rsidRDefault="0031612C">
            <w:pPr>
              <w:rPr>
                <w:sz w:val="26"/>
                <w:szCs w:val="26"/>
              </w:rPr>
            </w:pPr>
          </w:p>
        </w:tc>
        <w:tc>
          <w:tcPr>
            <w:tcW w:w="1711" w:type="dxa"/>
            <w:shd w:val="clear" w:color="auto" w:fill="auto"/>
            <w:noWrap/>
            <w:vAlign w:val="center"/>
            <w:hideMark/>
          </w:tcPr>
          <w:p w14:paraId="00DEAF74" w14:textId="77777777" w:rsidR="0031612C" w:rsidRPr="007F1D3F" w:rsidRDefault="0031612C" w:rsidP="00993D0A">
            <w:pPr>
              <w:jc w:val="right"/>
              <w:rPr>
                <w:sz w:val="26"/>
                <w:szCs w:val="26"/>
              </w:rPr>
            </w:pPr>
            <w:r w:rsidRPr="007F1D3F">
              <w:rPr>
                <w:sz w:val="26"/>
                <w:szCs w:val="26"/>
              </w:rPr>
              <w:t>21.603.617</w:t>
            </w:r>
          </w:p>
        </w:tc>
        <w:tc>
          <w:tcPr>
            <w:tcW w:w="1161" w:type="dxa"/>
            <w:shd w:val="clear" w:color="auto" w:fill="auto"/>
            <w:noWrap/>
            <w:vAlign w:val="center"/>
            <w:hideMark/>
          </w:tcPr>
          <w:p w14:paraId="79FD9E0C" w14:textId="61C61BC6" w:rsidR="0031612C" w:rsidRPr="007F1D3F" w:rsidRDefault="00993D0A" w:rsidP="00972E06">
            <w:pPr>
              <w:rPr>
                <w:sz w:val="26"/>
                <w:szCs w:val="26"/>
              </w:rPr>
            </w:pPr>
            <w:proofErr w:type="spellStart"/>
            <w:r w:rsidRPr="007F1D3F">
              <w:rPr>
                <w:sz w:val="26"/>
                <w:szCs w:val="26"/>
              </w:rPr>
              <w:t>đồng</w:t>
            </w:r>
            <w:proofErr w:type="spellEnd"/>
          </w:p>
        </w:tc>
      </w:tr>
      <w:tr w:rsidR="007F1D3F" w:rsidRPr="007F1D3F" w14:paraId="7770653D" w14:textId="77777777" w:rsidTr="00972E06">
        <w:trPr>
          <w:trHeight w:val="435"/>
        </w:trPr>
        <w:tc>
          <w:tcPr>
            <w:tcW w:w="222" w:type="dxa"/>
            <w:tcBorders>
              <w:top w:val="nil"/>
              <w:left w:val="nil"/>
              <w:bottom w:val="nil"/>
              <w:right w:val="nil"/>
            </w:tcBorders>
            <w:shd w:val="clear" w:color="auto" w:fill="auto"/>
            <w:noWrap/>
            <w:vAlign w:val="bottom"/>
            <w:hideMark/>
          </w:tcPr>
          <w:p w14:paraId="0A944FF6" w14:textId="77777777" w:rsidR="0031612C" w:rsidRPr="007F1D3F" w:rsidRDefault="0031612C">
            <w:pPr>
              <w:rPr>
                <w:i/>
                <w:iCs/>
                <w:sz w:val="26"/>
                <w:szCs w:val="26"/>
              </w:rPr>
            </w:pPr>
          </w:p>
        </w:tc>
        <w:tc>
          <w:tcPr>
            <w:tcW w:w="1338" w:type="dxa"/>
            <w:tcBorders>
              <w:top w:val="nil"/>
              <w:left w:val="nil"/>
              <w:bottom w:val="nil"/>
            </w:tcBorders>
            <w:shd w:val="clear" w:color="auto" w:fill="auto"/>
            <w:noWrap/>
            <w:vAlign w:val="bottom"/>
            <w:hideMark/>
          </w:tcPr>
          <w:p w14:paraId="76CC560C" w14:textId="77777777" w:rsidR="0031612C" w:rsidRPr="007F1D3F" w:rsidRDefault="0031612C">
            <w:pPr>
              <w:rPr>
                <w:sz w:val="26"/>
                <w:szCs w:val="26"/>
              </w:rPr>
            </w:pPr>
          </w:p>
        </w:tc>
        <w:tc>
          <w:tcPr>
            <w:tcW w:w="4252" w:type="dxa"/>
            <w:shd w:val="clear" w:color="auto" w:fill="auto"/>
            <w:noWrap/>
            <w:vAlign w:val="center"/>
            <w:hideMark/>
          </w:tcPr>
          <w:p w14:paraId="180E07B8" w14:textId="2E3558CA" w:rsidR="0031612C" w:rsidRPr="007F1D3F" w:rsidRDefault="00993D0A">
            <w:pPr>
              <w:rPr>
                <w:sz w:val="26"/>
                <w:szCs w:val="26"/>
              </w:rPr>
            </w:pPr>
            <w:r w:rsidRPr="007F1D3F">
              <w:rPr>
                <w:sz w:val="26"/>
                <w:szCs w:val="26"/>
              </w:rPr>
              <w:t xml:space="preserve">- </w:t>
            </w:r>
            <w:r w:rsidR="0031612C" w:rsidRPr="007F1D3F">
              <w:rPr>
                <w:sz w:val="26"/>
                <w:szCs w:val="26"/>
              </w:rPr>
              <w:t xml:space="preserve">Chi </w:t>
            </w:r>
            <w:proofErr w:type="spellStart"/>
            <w:r w:rsidR="0031612C" w:rsidRPr="007F1D3F">
              <w:rPr>
                <w:sz w:val="26"/>
                <w:szCs w:val="26"/>
              </w:rPr>
              <w:t>phí</w:t>
            </w:r>
            <w:proofErr w:type="spellEnd"/>
            <w:r w:rsidR="0031612C" w:rsidRPr="007F1D3F">
              <w:rPr>
                <w:sz w:val="26"/>
                <w:szCs w:val="26"/>
              </w:rPr>
              <w:t xml:space="preserve"> </w:t>
            </w:r>
            <w:proofErr w:type="spellStart"/>
            <w:r w:rsidR="0031612C" w:rsidRPr="007F1D3F">
              <w:rPr>
                <w:sz w:val="26"/>
                <w:szCs w:val="26"/>
              </w:rPr>
              <w:t>thẩm</w:t>
            </w:r>
            <w:proofErr w:type="spellEnd"/>
            <w:r w:rsidR="0031612C" w:rsidRPr="007F1D3F">
              <w:rPr>
                <w:sz w:val="26"/>
                <w:szCs w:val="26"/>
              </w:rPr>
              <w:t xml:space="preserve"> </w:t>
            </w:r>
            <w:proofErr w:type="spellStart"/>
            <w:r w:rsidR="0031612C" w:rsidRPr="007F1D3F">
              <w:rPr>
                <w:sz w:val="26"/>
                <w:szCs w:val="26"/>
              </w:rPr>
              <w:t>định</w:t>
            </w:r>
            <w:proofErr w:type="spellEnd"/>
            <w:r w:rsidR="0031612C" w:rsidRPr="007F1D3F">
              <w:rPr>
                <w:sz w:val="26"/>
                <w:szCs w:val="26"/>
              </w:rPr>
              <w:t xml:space="preserve"> </w:t>
            </w:r>
            <w:proofErr w:type="spellStart"/>
            <w:r w:rsidR="0031612C" w:rsidRPr="007F1D3F">
              <w:rPr>
                <w:sz w:val="26"/>
                <w:szCs w:val="26"/>
              </w:rPr>
              <w:t>đồ</w:t>
            </w:r>
            <w:proofErr w:type="spellEnd"/>
            <w:r w:rsidR="0031612C" w:rsidRPr="007F1D3F">
              <w:rPr>
                <w:sz w:val="26"/>
                <w:szCs w:val="26"/>
              </w:rPr>
              <w:t xml:space="preserve"> </w:t>
            </w:r>
            <w:proofErr w:type="spellStart"/>
            <w:r w:rsidR="0031612C" w:rsidRPr="007F1D3F">
              <w:rPr>
                <w:sz w:val="26"/>
                <w:szCs w:val="26"/>
              </w:rPr>
              <w:t>án</w:t>
            </w:r>
            <w:proofErr w:type="spellEnd"/>
            <w:r w:rsidR="0031612C" w:rsidRPr="007F1D3F">
              <w:rPr>
                <w:sz w:val="26"/>
                <w:szCs w:val="26"/>
              </w:rPr>
              <w:t xml:space="preserve"> </w:t>
            </w:r>
          </w:p>
        </w:tc>
        <w:tc>
          <w:tcPr>
            <w:tcW w:w="282" w:type="dxa"/>
            <w:shd w:val="clear" w:color="auto" w:fill="auto"/>
            <w:noWrap/>
            <w:vAlign w:val="center"/>
            <w:hideMark/>
          </w:tcPr>
          <w:p w14:paraId="6D4ACCF9" w14:textId="77777777" w:rsidR="0031612C" w:rsidRPr="007F1D3F" w:rsidRDefault="0031612C">
            <w:pPr>
              <w:rPr>
                <w:sz w:val="26"/>
                <w:szCs w:val="26"/>
              </w:rPr>
            </w:pPr>
          </w:p>
        </w:tc>
        <w:tc>
          <w:tcPr>
            <w:tcW w:w="360" w:type="dxa"/>
            <w:shd w:val="clear" w:color="auto" w:fill="auto"/>
            <w:noWrap/>
            <w:vAlign w:val="center"/>
            <w:hideMark/>
          </w:tcPr>
          <w:p w14:paraId="69A64FF6" w14:textId="77777777" w:rsidR="0031612C" w:rsidRPr="007F1D3F" w:rsidRDefault="0031612C">
            <w:pPr>
              <w:rPr>
                <w:sz w:val="26"/>
                <w:szCs w:val="26"/>
              </w:rPr>
            </w:pPr>
          </w:p>
        </w:tc>
        <w:tc>
          <w:tcPr>
            <w:tcW w:w="1711" w:type="dxa"/>
            <w:shd w:val="clear" w:color="auto" w:fill="auto"/>
            <w:noWrap/>
            <w:vAlign w:val="center"/>
            <w:hideMark/>
          </w:tcPr>
          <w:p w14:paraId="2C56729A" w14:textId="77777777" w:rsidR="0031612C" w:rsidRPr="007F1D3F" w:rsidRDefault="0031612C" w:rsidP="00993D0A">
            <w:pPr>
              <w:jc w:val="right"/>
              <w:rPr>
                <w:sz w:val="26"/>
                <w:szCs w:val="26"/>
              </w:rPr>
            </w:pPr>
            <w:r w:rsidRPr="007F1D3F">
              <w:rPr>
                <w:sz w:val="26"/>
                <w:szCs w:val="26"/>
              </w:rPr>
              <w:t>230.253.441</w:t>
            </w:r>
          </w:p>
        </w:tc>
        <w:tc>
          <w:tcPr>
            <w:tcW w:w="1161" w:type="dxa"/>
            <w:shd w:val="clear" w:color="auto" w:fill="auto"/>
            <w:noWrap/>
            <w:vAlign w:val="center"/>
            <w:hideMark/>
          </w:tcPr>
          <w:p w14:paraId="0B773672" w14:textId="780256A3" w:rsidR="0031612C" w:rsidRPr="007F1D3F" w:rsidRDefault="00993D0A" w:rsidP="00972E06">
            <w:pPr>
              <w:rPr>
                <w:sz w:val="26"/>
                <w:szCs w:val="26"/>
              </w:rPr>
            </w:pPr>
            <w:proofErr w:type="spellStart"/>
            <w:r w:rsidRPr="007F1D3F">
              <w:rPr>
                <w:sz w:val="26"/>
                <w:szCs w:val="26"/>
              </w:rPr>
              <w:t>đồng</w:t>
            </w:r>
            <w:proofErr w:type="spellEnd"/>
          </w:p>
        </w:tc>
      </w:tr>
      <w:tr w:rsidR="007F1D3F" w:rsidRPr="007F1D3F" w14:paraId="2BD41A44" w14:textId="77777777" w:rsidTr="00972E06">
        <w:trPr>
          <w:trHeight w:val="435"/>
        </w:trPr>
        <w:tc>
          <w:tcPr>
            <w:tcW w:w="222" w:type="dxa"/>
            <w:tcBorders>
              <w:top w:val="nil"/>
              <w:left w:val="nil"/>
              <w:bottom w:val="nil"/>
              <w:right w:val="nil"/>
            </w:tcBorders>
            <w:shd w:val="clear" w:color="auto" w:fill="auto"/>
            <w:noWrap/>
            <w:vAlign w:val="bottom"/>
            <w:hideMark/>
          </w:tcPr>
          <w:p w14:paraId="2DE8CD59" w14:textId="77777777" w:rsidR="0031612C" w:rsidRPr="007F1D3F" w:rsidRDefault="0031612C">
            <w:pPr>
              <w:rPr>
                <w:i/>
                <w:iCs/>
                <w:sz w:val="26"/>
                <w:szCs w:val="26"/>
              </w:rPr>
            </w:pPr>
          </w:p>
        </w:tc>
        <w:tc>
          <w:tcPr>
            <w:tcW w:w="1338" w:type="dxa"/>
            <w:tcBorders>
              <w:top w:val="nil"/>
              <w:left w:val="nil"/>
              <w:bottom w:val="nil"/>
            </w:tcBorders>
            <w:shd w:val="clear" w:color="auto" w:fill="auto"/>
            <w:noWrap/>
            <w:vAlign w:val="bottom"/>
            <w:hideMark/>
          </w:tcPr>
          <w:p w14:paraId="571A904B" w14:textId="77777777" w:rsidR="0031612C" w:rsidRPr="007F1D3F" w:rsidRDefault="0031612C">
            <w:pPr>
              <w:rPr>
                <w:sz w:val="26"/>
                <w:szCs w:val="26"/>
              </w:rPr>
            </w:pPr>
          </w:p>
        </w:tc>
        <w:tc>
          <w:tcPr>
            <w:tcW w:w="4252" w:type="dxa"/>
            <w:shd w:val="clear" w:color="auto" w:fill="auto"/>
            <w:noWrap/>
            <w:vAlign w:val="center"/>
            <w:hideMark/>
          </w:tcPr>
          <w:p w14:paraId="311E7998" w14:textId="2189DE11" w:rsidR="0031612C" w:rsidRPr="007F1D3F" w:rsidRDefault="00993D0A">
            <w:pPr>
              <w:rPr>
                <w:sz w:val="26"/>
                <w:szCs w:val="26"/>
              </w:rPr>
            </w:pPr>
            <w:r w:rsidRPr="007F1D3F">
              <w:rPr>
                <w:sz w:val="26"/>
                <w:szCs w:val="26"/>
              </w:rPr>
              <w:t xml:space="preserve">- </w:t>
            </w:r>
            <w:r w:rsidR="0031612C" w:rsidRPr="007F1D3F">
              <w:rPr>
                <w:sz w:val="26"/>
                <w:szCs w:val="26"/>
              </w:rPr>
              <w:t xml:space="preserve">Chi </w:t>
            </w:r>
            <w:proofErr w:type="spellStart"/>
            <w:r w:rsidR="0031612C" w:rsidRPr="007F1D3F">
              <w:rPr>
                <w:sz w:val="26"/>
                <w:szCs w:val="26"/>
              </w:rPr>
              <w:t>phí</w:t>
            </w:r>
            <w:proofErr w:type="spellEnd"/>
            <w:r w:rsidR="0031612C" w:rsidRPr="007F1D3F">
              <w:rPr>
                <w:sz w:val="26"/>
                <w:szCs w:val="26"/>
              </w:rPr>
              <w:t xml:space="preserve"> </w:t>
            </w:r>
            <w:proofErr w:type="spellStart"/>
            <w:r w:rsidR="0031612C" w:rsidRPr="007F1D3F">
              <w:rPr>
                <w:sz w:val="26"/>
                <w:szCs w:val="26"/>
              </w:rPr>
              <w:t>quản</w:t>
            </w:r>
            <w:proofErr w:type="spellEnd"/>
            <w:r w:rsidR="0031612C" w:rsidRPr="007F1D3F">
              <w:rPr>
                <w:sz w:val="26"/>
                <w:szCs w:val="26"/>
              </w:rPr>
              <w:t xml:space="preserve"> </w:t>
            </w:r>
            <w:proofErr w:type="spellStart"/>
            <w:r w:rsidR="0031612C" w:rsidRPr="007F1D3F">
              <w:rPr>
                <w:sz w:val="26"/>
                <w:szCs w:val="26"/>
              </w:rPr>
              <w:t>lý</w:t>
            </w:r>
            <w:proofErr w:type="spellEnd"/>
            <w:r w:rsidR="0031612C" w:rsidRPr="007F1D3F">
              <w:rPr>
                <w:sz w:val="26"/>
                <w:szCs w:val="26"/>
              </w:rPr>
              <w:t xml:space="preserve"> </w:t>
            </w:r>
            <w:proofErr w:type="spellStart"/>
            <w:r w:rsidR="0031612C" w:rsidRPr="007F1D3F">
              <w:rPr>
                <w:sz w:val="26"/>
                <w:szCs w:val="26"/>
              </w:rPr>
              <w:t>lập</w:t>
            </w:r>
            <w:proofErr w:type="spellEnd"/>
            <w:r w:rsidR="0031612C" w:rsidRPr="007F1D3F">
              <w:rPr>
                <w:sz w:val="26"/>
                <w:szCs w:val="26"/>
              </w:rPr>
              <w:t xml:space="preserve"> </w:t>
            </w:r>
            <w:proofErr w:type="spellStart"/>
            <w:r w:rsidR="0031612C" w:rsidRPr="007F1D3F">
              <w:rPr>
                <w:sz w:val="26"/>
                <w:szCs w:val="26"/>
              </w:rPr>
              <w:t>quy</w:t>
            </w:r>
            <w:proofErr w:type="spellEnd"/>
            <w:r w:rsidR="0031612C" w:rsidRPr="007F1D3F">
              <w:rPr>
                <w:sz w:val="26"/>
                <w:szCs w:val="26"/>
              </w:rPr>
              <w:t xml:space="preserve"> </w:t>
            </w:r>
            <w:proofErr w:type="spellStart"/>
            <w:r w:rsidR="0031612C" w:rsidRPr="007F1D3F">
              <w:rPr>
                <w:sz w:val="26"/>
                <w:szCs w:val="26"/>
              </w:rPr>
              <w:t>hoạch</w:t>
            </w:r>
            <w:proofErr w:type="spellEnd"/>
            <w:r w:rsidR="0031612C" w:rsidRPr="007F1D3F">
              <w:rPr>
                <w:sz w:val="26"/>
                <w:szCs w:val="26"/>
              </w:rPr>
              <w:t xml:space="preserve"> </w:t>
            </w:r>
          </w:p>
        </w:tc>
        <w:tc>
          <w:tcPr>
            <w:tcW w:w="282" w:type="dxa"/>
            <w:shd w:val="clear" w:color="auto" w:fill="auto"/>
            <w:noWrap/>
            <w:vAlign w:val="center"/>
            <w:hideMark/>
          </w:tcPr>
          <w:p w14:paraId="792B88B8" w14:textId="77777777" w:rsidR="0031612C" w:rsidRPr="007F1D3F" w:rsidRDefault="0031612C">
            <w:pPr>
              <w:rPr>
                <w:sz w:val="26"/>
                <w:szCs w:val="26"/>
              </w:rPr>
            </w:pPr>
          </w:p>
        </w:tc>
        <w:tc>
          <w:tcPr>
            <w:tcW w:w="360" w:type="dxa"/>
            <w:shd w:val="clear" w:color="auto" w:fill="auto"/>
            <w:noWrap/>
            <w:vAlign w:val="center"/>
            <w:hideMark/>
          </w:tcPr>
          <w:p w14:paraId="1628E625" w14:textId="77777777" w:rsidR="0031612C" w:rsidRPr="007F1D3F" w:rsidRDefault="0031612C">
            <w:pPr>
              <w:rPr>
                <w:sz w:val="26"/>
                <w:szCs w:val="26"/>
              </w:rPr>
            </w:pPr>
          </w:p>
        </w:tc>
        <w:tc>
          <w:tcPr>
            <w:tcW w:w="1711" w:type="dxa"/>
            <w:shd w:val="clear" w:color="auto" w:fill="auto"/>
            <w:noWrap/>
            <w:vAlign w:val="center"/>
            <w:hideMark/>
          </w:tcPr>
          <w:p w14:paraId="3A11D11D" w14:textId="77777777" w:rsidR="0031612C" w:rsidRPr="007F1D3F" w:rsidRDefault="0031612C" w:rsidP="00993D0A">
            <w:pPr>
              <w:jc w:val="right"/>
              <w:rPr>
                <w:sz w:val="26"/>
                <w:szCs w:val="26"/>
              </w:rPr>
            </w:pPr>
            <w:r w:rsidRPr="007F1D3F">
              <w:rPr>
                <w:sz w:val="26"/>
                <w:szCs w:val="26"/>
              </w:rPr>
              <w:t>217.567.301</w:t>
            </w:r>
          </w:p>
        </w:tc>
        <w:tc>
          <w:tcPr>
            <w:tcW w:w="1161" w:type="dxa"/>
            <w:shd w:val="clear" w:color="auto" w:fill="auto"/>
            <w:noWrap/>
            <w:vAlign w:val="center"/>
            <w:hideMark/>
          </w:tcPr>
          <w:p w14:paraId="58901DCD" w14:textId="20D874D5" w:rsidR="0031612C" w:rsidRPr="007F1D3F" w:rsidRDefault="00993D0A" w:rsidP="00972E06">
            <w:pPr>
              <w:rPr>
                <w:sz w:val="26"/>
                <w:szCs w:val="26"/>
              </w:rPr>
            </w:pPr>
            <w:proofErr w:type="spellStart"/>
            <w:r w:rsidRPr="007F1D3F">
              <w:rPr>
                <w:sz w:val="26"/>
                <w:szCs w:val="26"/>
              </w:rPr>
              <w:t>đồng</w:t>
            </w:r>
            <w:proofErr w:type="spellEnd"/>
          </w:p>
        </w:tc>
      </w:tr>
      <w:tr w:rsidR="007F1D3F" w:rsidRPr="007F1D3F" w14:paraId="386FB42A" w14:textId="77777777" w:rsidTr="00972E06">
        <w:trPr>
          <w:trHeight w:val="435"/>
        </w:trPr>
        <w:tc>
          <w:tcPr>
            <w:tcW w:w="222" w:type="dxa"/>
            <w:tcBorders>
              <w:top w:val="nil"/>
              <w:left w:val="nil"/>
              <w:bottom w:val="nil"/>
              <w:right w:val="nil"/>
            </w:tcBorders>
            <w:shd w:val="clear" w:color="auto" w:fill="auto"/>
            <w:noWrap/>
            <w:vAlign w:val="bottom"/>
            <w:hideMark/>
          </w:tcPr>
          <w:p w14:paraId="03005F8D" w14:textId="77777777" w:rsidR="0031612C" w:rsidRPr="007F1D3F" w:rsidRDefault="0031612C">
            <w:pPr>
              <w:rPr>
                <w:i/>
                <w:iCs/>
                <w:sz w:val="26"/>
                <w:szCs w:val="26"/>
              </w:rPr>
            </w:pPr>
          </w:p>
        </w:tc>
        <w:tc>
          <w:tcPr>
            <w:tcW w:w="1338" w:type="dxa"/>
            <w:tcBorders>
              <w:top w:val="nil"/>
              <w:left w:val="nil"/>
              <w:bottom w:val="nil"/>
            </w:tcBorders>
            <w:shd w:val="clear" w:color="auto" w:fill="auto"/>
            <w:noWrap/>
            <w:vAlign w:val="bottom"/>
            <w:hideMark/>
          </w:tcPr>
          <w:p w14:paraId="405E4438" w14:textId="77777777" w:rsidR="0031612C" w:rsidRPr="007F1D3F" w:rsidRDefault="0031612C">
            <w:pPr>
              <w:rPr>
                <w:sz w:val="26"/>
                <w:szCs w:val="26"/>
              </w:rPr>
            </w:pPr>
          </w:p>
        </w:tc>
        <w:tc>
          <w:tcPr>
            <w:tcW w:w="4534" w:type="dxa"/>
            <w:gridSpan w:val="2"/>
            <w:shd w:val="clear" w:color="auto" w:fill="auto"/>
            <w:noWrap/>
            <w:vAlign w:val="center"/>
            <w:hideMark/>
          </w:tcPr>
          <w:p w14:paraId="7B6BE153" w14:textId="7B543EBD" w:rsidR="0031612C" w:rsidRPr="007F1D3F" w:rsidRDefault="00972E06">
            <w:pPr>
              <w:rPr>
                <w:sz w:val="26"/>
                <w:szCs w:val="26"/>
              </w:rPr>
            </w:pPr>
            <w:r w:rsidRPr="007F1D3F">
              <w:rPr>
                <w:sz w:val="26"/>
                <w:szCs w:val="26"/>
              </w:rPr>
              <w:t xml:space="preserve">- </w:t>
            </w:r>
            <w:r w:rsidR="0031612C" w:rsidRPr="007F1D3F">
              <w:rPr>
                <w:sz w:val="26"/>
                <w:szCs w:val="26"/>
              </w:rPr>
              <w:t xml:space="preserve">Chi </w:t>
            </w:r>
            <w:proofErr w:type="spellStart"/>
            <w:r w:rsidR="0031612C" w:rsidRPr="007F1D3F">
              <w:rPr>
                <w:sz w:val="26"/>
                <w:szCs w:val="26"/>
              </w:rPr>
              <w:t>phí</w:t>
            </w:r>
            <w:proofErr w:type="spellEnd"/>
            <w:r w:rsidR="0031612C" w:rsidRPr="007F1D3F">
              <w:rPr>
                <w:sz w:val="26"/>
                <w:szCs w:val="26"/>
              </w:rPr>
              <w:t xml:space="preserve"> </w:t>
            </w:r>
            <w:proofErr w:type="spellStart"/>
            <w:r w:rsidR="0031612C" w:rsidRPr="007F1D3F">
              <w:rPr>
                <w:sz w:val="26"/>
                <w:szCs w:val="26"/>
              </w:rPr>
              <w:t>tổ</w:t>
            </w:r>
            <w:proofErr w:type="spellEnd"/>
            <w:r w:rsidR="0031612C" w:rsidRPr="007F1D3F">
              <w:rPr>
                <w:sz w:val="26"/>
                <w:szCs w:val="26"/>
              </w:rPr>
              <w:t xml:space="preserve"> </w:t>
            </w:r>
            <w:proofErr w:type="spellStart"/>
            <w:r w:rsidR="0031612C" w:rsidRPr="007F1D3F">
              <w:rPr>
                <w:sz w:val="26"/>
                <w:szCs w:val="26"/>
              </w:rPr>
              <w:t>chức</w:t>
            </w:r>
            <w:proofErr w:type="spellEnd"/>
            <w:r w:rsidR="0031612C" w:rsidRPr="007F1D3F">
              <w:rPr>
                <w:sz w:val="26"/>
                <w:szCs w:val="26"/>
              </w:rPr>
              <w:t xml:space="preserve"> </w:t>
            </w:r>
            <w:proofErr w:type="spellStart"/>
            <w:r w:rsidR="0031612C" w:rsidRPr="007F1D3F">
              <w:rPr>
                <w:sz w:val="26"/>
                <w:szCs w:val="26"/>
              </w:rPr>
              <w:t>lấy</w:t>
            </w:r>
            <w:proofErr w:type="spellEnd"/>
            <w:r w:rsidR="0031612C" w:rsidRPr="007F1D3F">
              <w:rPr>
                <w:sz w:val="26"/>
                <w:szCs w:val="26"/>
              </w:rPr>
              <w:t xml:space="preserve"> ý </w:t>
            </w:r>
            <w:proofErr w:type="spellStart"/>
            <w:r w:rsidR="0031612C" w:rsidRPr="007F1D3F">
              <w:rPr>
                <w:sz w:val="26"/>
                <w:szCs w:val="26"/>
              </w:rPr>
              <w:t>kiến</w:t>
            </w:r>
            <w:proofErr w:type="spellEnd"/>
            <w:r w:rsidR="0031612C" w:rsidRPr="007F1D3F">
              <w:rPr>
                <w:sz w:val="26"/>
                <w:szCs w:val="26"/>
              </w:rPr>
              <w:t xml:space="preserve"> </w:t>
            </w:r>
            <w:proofErr w:type="spellStart"/>
            <w:r w:rsidR="0031612C" w:rsidRPr="007F1D3F">
              <w:rPr>
                <w:sz w:val="26"/>
                <w:szCs w:val="26"/>
              </w:rPr>
              <w:t>cộng</w:t>
            </w:r>
            <w:proofErr w:type="spellEnd"/>
            <w:r w:rsidR="0031612C" w:rsidRPr="007F1D3F">
              <w:rPr>
                <w:sz w:val="26"/>
                <w:szCs w:val="26"/>
              </w:rPr>
              <w:t xml:space="preserve"> </w:t>
            </w:r>
            <w:proofErr w:type="spellStart"/>
            <w:r w:rsidR="0031612C" w:rsidRPr="007F1D3F">
              <w:rPr>
                <w:sz w:val="26"/>
                <w:szCs w:val="26"/>
              </w:rPr>
              <w:t>đồng</w:t>
            </w:r>
            <w:proofErr w:type="spellEnd"/>
          </w:p>
        </w:tc>
        <w:tc>
          <w:tcPr>
            <w:tcW w:w="360" w:type="dxa"/>
            <w:shd w:val="clear" w:color="auto" w:fill="auto"/>
            <w:noWrap/>
            <w:vAlign w:val="center"/>
            <w:hideMark/>
          </w:tcPr>
          <w:p w14:paraId="74B01AD8" w14:textId="77777777" w:rsidR="0031612C" w:rsidRPr="007F1D3F" w:rsidRDefault="0031612C">
            <w:pPr>
              <w:rPr>
                <w:sz w:val="26"/>
                <w:szCs w:val="26"/>
              </w:rPr>
            </w:pPr>
          </w:p>
        </w:tc>
        <w:tc>
          <w:tcPr>
            <w:tcW w:w="1711" w:type="dxa"/>
            <w:shd w:val="clear" w:color="auto" w:fill="auto"/>
            <w:noWrap/>
            <w:vAlign w:val="center"/>
            <w:hideMark/>
          </w:tcPr>
          <w:p w14:paraId="2302CDAD" w14:textId="77777777" w:rsidR="0031612C" w:rsidRPr="007F1D3F" w:rsidRDefault="0031612C">
            <w:pPr>
              <w:jc w:val="right"/>
              <w:rPr>
                <w:sz w:val="26"/>
                <w:szCs w:val="26"/>
              </w:rPr>
            </w:pPr>
            <w:r w:rsidRPr="007F1D3F">
              <w:rPr>
                <w:sz w:val="26"/>
                <w:szCs w:val="26"/>
              </w:rPr>
              <w:t>139.547.540</w:t>
            </w:r>
          </w:p>
        </w:tc>
        <w:tc>
          <w:tcPr>
            <w:tcW w:w="1161" w:type="dxa"/>
            <w:shd w:val="clear" w:color="auto" w:fill="auto"/>
            <w:noWrap/>
            <w:vAlign w:val="center"/>
            <w:hideMark/>
          </w:tcPr>
          <w:p w14:paraId="3D992D68" w14:textId="06921E3E" w:rsidR="0031612C" w:rsidRPr="007F1D3F" w:rsidRDefault="00972E06" w:rsidP="00972E06">
            <w:pPr>
              <w:rPr>
                <w:sz w:val="26"/>
                <w:szCs w:val="26"/>
              </w:rPr>
            </w:pPr>
            <w:proofErr w:type="spellStart"/>
            <w:r w:rsidRPr="007F1D3F">
              <w:rPr>
                <w:sz w:val="26"/>
                <w:szCs w:val="26"/>
              </w:rPr>
              <w:t>đồng</w:t>
            </w:r>
            <w:proofErr w:type="spellEnd"/>
          </w:p>
        </w:tc>
      </w:tr>
      <w:tr w:rsidR="007F1D3F" w:rsidRPr="007F1D3F" w14:paraId="2F38E59C" w14:textId="77777777" w:rsidTr="00972E06">
        <w:trPr>
          <w:trHeight w:val="435"/>
        </w:trPr>
        <w:tc>
          <w:tcPr>
            <w:tcW w:w="222" w:type="dxa"/>
            <w:tcBorders>
              <w:top w:val="nil"/>
              <w:left w:val="nil"/>
              <w:bottom w:val="nil"/>
              <w:right w:val="nil"/>
            </w:tcBorders>
            <w:shd w:val="clear" w:color="auto" w:fill="auto"/>
            <w:noWrap/>
            <w:vAlign w:val="bottom"/>
            <w:hideMark/>
          </w:tcPr>
          <w:p w14:paraId="305F90BE" w14:textId="77777777" w:rsidR="0031612C" w:rsidRPr="007F1D3F" w:rsidRDefault="0031612C">
            <w:pPr>
              <w:rPr>
                <w:i/>
                <w:iCs/>
                <w:sz w:val="26"/>
                <w:szCs w:val="26"/>
              </w:rPr>
            </w:pPr>
          </w:p>
        </w:tc>
        <w:tc>
          <w:tcPr>
            <w:tcW w:w="1338" w:type="dxa"/>
            <w:tcBorders>
              <w:top w:val="nil"/>
              <w:left w:val="nil"/>
              <w:bottom w:val="nil"/>
            </w:tcBorders>
            <w:shd w:val="clear" w:color="auto" w:fill="auto"/>
            <w:noWrap/>
            <w:vAlign w:val="bottom"/>
            <w:hideMark/>
          </w:tcPr>
          <w:p w14:paraId="5D408890" w14:textId="77777777" w:rsidR="0031612C" w:rsidRPr="007F1D3F" w:rsidRDefault="0031612C">
            <w:pPr>
              <w:rPr>
                <w:sz w:val="26"/>
                <w:szCs w:val="26"/>
              </w:rPr>
            </w:pPr>
          </w:p>
        </w:tc>
        <w:tc>
          <w:tcPr>
            <w:tcW w:w="4894" w:type="dxa"/>
            <w:gridSpan w:val="3"/>
            <w:shd w:val="clear" w:color="auto" w:fill="auto"/>
            <w:noWrap/>
            <w:vAlign w:val="center"/>
            <w:hideMark/>
          </w:tcPr>
          <w:p w14:paraId="0FC3D75B" w14:textId="6D7945BF" w:rsidR="0031612C" w:rsidRPr="007F1D3F" w:rsidRDefault="00972E06">
            <w:pPr>
              <w:rPr>
                <w:sz w:val="26"/>
                <w:szCs w:val="26"/>
              </w:rPr>
            </w:pPr>
            <w:r w:rsidRPr="007F1D3F">
              <w:rPr>
                <w:sz w:val="26"/>
                <w:szCs w:val="26"/>
              </w:rPr>
              <w:t xml:space="preserve">- Chi </w:t>
            </w:r>
            <w:proofErr w:type="spellStart"/>
            <w:r w:rsidRPr="007F1D3F">
              <w:rPr>
                <w:sz w:val="26"/>
                <w:szCs w:val="26"/>
              </w:rPr>
              <w:t>phí</w:t>
            </w:r>
            <w:proofErr w:type="spellEnd"/>
            <w:r w:rsidRPr="007F1D3F">
              <w:rPr>
                <w:sz w:val="26"/>
                <w:szCs w:val="26"/>
              </w:rPr>
              <w:t xml:space="preserve"> </w:t>
            </w:r>
            <w:proofErr w:type="spellStart"/>
            <w:r w:rsidR="0031612C" w:rsidRPr="007F1D3F">
              <w:rPr>
                <w:sz w:val="26"/>
                <w:szCs w:val="26"/>
              </w:rPr>
              <w:t>ông</w:t>
            </w:r>
            <w:proofErr w:type="spellEnd"/>
            <w:r w:rsidR="0031612C" w:rsidRPr="007F1D3F">
              <w:rPr>
                <w:sz w:val="26"/>
                <w:szCs w:val="26"/>
              </w:rPr>
              <w:t xml:space="preserve"> </w:t>
            </w:r>
            <w:proofErr w:type="spellStart"/>
            <w:r w:rsidR="0031612C" w:rsidRPr="007F1D3F">
              <w:rPr>
                <w:sz w:val="26"/>
                <w:szCs w:val="26"/>
              </w:rPr>
              <w:t>bố</w:t>
            </w:r>
            <w:proofErr w:type="spellEnd"/>
            <w:r w:rsidR="0031612C" w:rsidRPr="007F1D3F">
              <w:rPr>
                <w:sz w:val="26"/>
                <w:szCs w:val="26"/>
              </w:rPr>
              <w:t xml:space="preserve"> </w:t>
            </w:r>
            <w:proofErr w:type="spellStart"/>
            <w:r w:rsidR="0031612C" w:rsidRPr="007F1D3F">
              <w:rPr>
                <w:sz w:val="26"/>
                <w:szCs w:val="26"/>
              </w:rPr>
              <w:t>quy</w:t>
            </w:r>
            <w:proofErr w:type="spellEnd"/>
            <w:r w:rsidR="0031612C" w:rsidRPr="007F1D3F">
              <w:rPr>
                <w:sz w:val="26"/>
                <w:szCs w:val="26"/>
              </w:rPr>
              <w:t xml:space="preserve"> </w:t>
            </w:r>
            <w:proofErr w:type="spellStart"/>
            <w:r w:rsidR="0031612C" w:rsidRPr="007F1D3F">
              <w:rPr>
                <w:sz w:val="26"/>
                <w:szCs w:val="26"/>
              </w:rPr>
              <w:t>hoạch</w:t>
            </w:r>
            <w:proofErr w:type="spellEnd"/>
            <w:r w:rsidR="0031612C" w:rsidRPr="007F1D3F">
              <w:rPr>
                <w:sz w:val="26"/>
                <w:szCs w:val="26"/>
              </w:rPr>
              <w:t xml:space="preserve"> </w:t>
            </w:r>
          </w:p>
        </w:tc>
        <w:tc>
          <w:tcPr>
            <w:tcW w:w="1711" w:type="dxa"/>
            <w:shd w:val="clear" w:color="auto" w:fill="auto"/>
            <w:noWrap/>
            <w:vAlign w:val="center"/>
            <w:hideMark/>
          </w:tcPr>
          <w:p w14:paraId="672965C5" w14:textId="77777777" w:rsidR="0031612C" w:rsidRPr="007F1D3F" w:rsidRDefault="0031612C">
            <w:pPr>
              <w:jc w:val="right"/>
              <w:rPr>
                <w:sz w:val="26"/>
                <w:szCs w:val="26"/>
              </w:rPr>
            </w:pPr>
            <w:r w:rsidRPr="007F1D3F">
              <w:rPr>
                <w:sz w:val="26"/>
                <w:szCs w:val="26"/>
              </w:rPr>
              <w:t>209.321.310</w:t>
            </w:r>
          </w:p>
        </w:tc>
        <w:tc>
          <w:tcPr>
            <w:tcW w:w="1161" w:type="dxa"/>
            <w:shd w:val="clear" w:color="auto" w:fill="auto"/>
            <w:noWrap/>
            <w:vAlign w:val="center"/>
            <w:hideMark/>
          </w:tcPr>
          <w:p w14:paraId="3A321ABF" w14:textId="20E2A292" w:rsidR="0031612C" w:rsidRPr="007F1D3F" w:rsidRDefault="00972E06" w:rsidP="00972E06">
            <w:pPr>
              <w:rPr>
                <w:sz w:val="26"/>
                <w:szCs w:val="26"/>
              </w:rPr>
            </w:pPr>
            <w:proofErr w:type="spellStart"/>
            <w:r w:rsidRPr="007F1D3F">
              <w:rPr>
                <w:sz w:val="26"/>
                <w:szCs w:val="26"/>
              </w:rPr>
              <w:t>đồng</w:t>
            </w:r>
            <w:proofErr w:type="spellEnd"/>
          </w:p>
        </w:tc>
      </w:tr>
      <w:tr w:rsidR="007F1D3F" w:rsidRPr="007F1D3F" w14:paraId="339AB5EF" w14:textId="77777777" w:rsidTr="00972E06">
        <w:trPr>
          <w:trHeight w:val="435"/>
        </w:trPr>
        <w:tc>
          <w:tcPr>
            <w:tcW w:w="222" w:type="dxa"/>
            <w:tcBorders>
              <w:top w:val="nil"/>
              <w:left w:val="nil"/>
              <w:bottom w:val="nil"/>
              <w:right w:val="nil"/>
            </w:tcBorders>
            <w:shd w:val="clear" w:color="auto" w:fill="auto"/>
            <w:noWrap/>
            <w:vAlign w:val="bottom"/>
            <w:hideMark/>
          </w:tcPr>
          <w:p w14:paraId="34CD4B71" w14:textId="77777777" w:rsidR="0031612C" w:rsidRPr="007F1D3F" w:rsidRDefault="0031612C">
            <w:pPr>
              <w:rPr>
                <w:i/>
                <w:iCs/>
                <w:sz w:val="26"/>
                <w:szCs w:val="26"/>
              </w:rPr>
            </w:pPr>
          </w:p>
        </w:tc>
        <w:tc>
          <w:tcPr>
            <w:tcW w:w="1338" w:type="dxa"/>
            <w:tcBorders>
              <w:top w:val="nil"/>
              <w:left w:val="nil"/>
              <w:bottom w:val="nil"/>
            </w:tcBorders>
            <w:shd w:val="clear" w:color="auto" w:fill="auto"/>
            <w:noWrap/>
            <w:vAlign w:val="bottom"/>
            <w:hideMark/>
          </w:tcPr>
          <w:p w14:paraId="42D4099D" w14:textId="77777777" w:rsidR="0031612C" w:rsidRPr="007F1D3F" w:rsidRDefault="0031612C">
            <w:pPr>
              <w:rPr>
                <w:sz w:val="26"/>
                <w:szCs w:val="26"/>
              </w:rPr>
            </w:pPr>
          </w:p>
        </w:tc>
        <w:tc>
          <w:tcPr>
            <w:tcW w:w="4534" w:type="dxa"/>
            <w:gridSpan w:val="2"/>
            <w:shd w:val="clear" w:color="auto" w:fill="auto"/>
            <w:noWrap/>
            <w:vAlign w:val="center"/>
            <w:hideMark/>
          </w:tcPr>
          <w:p w14:paraId="5B81A486" w14:textId="45C11F06" w:rsidR="0031612C" w:rsidRPr="007F1D3F" w:rsidRDefault="00972E06">
            <w:pPr>
              <w:rPr>
                <w:sz w:val="26"/>
                <w:szCs w:val="26"/>
              </w:rPr>
            </w:pPr>
            <w:r w:rsidRPr="007F1D3F">
              <w:rPr>
                <w:sz w:val="26"/>
                <w:szCs w:val="26"/>
              </w:rPr>
              <w:t xml:space="preserve">- </w:t>
            </w:r>
            <w:r w:rsidR="0031612C" w:rsidRPr="007F1D3F">
              <w:rPr>
                <w:sz w:val="26"/>
                <w:szCs w:val="26"/>
              </w:rPr>
              <w:t xml:space="preserve">Chi </w:t>
            </w:r>
            <w:proofErr w:type="spellStart"/>
            <w:r w:rsidR="0031612C" w:rsidRPr="007F1D3F">
              <w:rPr>
                <w:sz w:val="26"/>
                <w:szCs w:val="26"/>
              </w:rPr>
              <w:t>phí</w:t>
            </w:r>
            <w:proofErr w:type="spellEnd"/>
            <w:r w:rsidR="0031612C" w:rsidRPr="007F1D3F">
              <w:rPr>
                <w:sz w:val="26"/>
                <w:szCs w:val="26"/>
              </w:rPr>
              <w:t xml:space="preserve"> </w:t>
            </w:r>
            <w:proofErr w:type="spellStart"/>
            <w:r w:rsidR="0031612C" w:rsidRPr="007F1D3F">
              <w:rPr>
                <w:sz w:val="26"/>
                <w:szCs w:val="26"/>
              </w:rPr>
              <w:t>thực</w:t>
            </w:r>
            <w:proofErr w:type="spellEnd"/>
            <w:r w:rsidR="0031612C" w:rsidRPr="007F1D3F">
              <w:rPr>
                <w:sz w:val="26"/>
                <w:szCs w:val="26"/>
              </w:rPr>
              <w:t xml:space="preserve"> </w:t>
            </w:r>
            <w:proofErr w:type="spellStart"/>
            <w:r w:rsidR="0031612C" w:rsidRPr="007F1D3F">
              <w:rPr>
                <w:sz w:val="26"/>
                <w:szCs w:val="26"/>
              </w:rPr>
              <w:t>hiện</w:t>
            </w:r>
            <w:proofErr w:type="spellEnd"/>
            <w:r w:rsidR="0031612C" w:rsidRPr="007F1D3F">
              <w:rPr>
                <w:sz w:val="26"/>
                <w:szCs w:val="26"/>
              </w:rPr>
              <w:t xml:space="preserve"> </w:t>
            </w:r>
            <w:proofErr w:type="spellStart"/>
            <w:r w:rsidR="0031612C" w:rsidRPr="007F1D3F">
              <w:rPr>
                <w:sz w:val="26"/>
                <w:szCs w:val="26"/>
              </w:rPr>
              <w:t>công</w:t>
            </w:r>
            <w:proofErr w:type="spellEnd"/>
            <w:r w:rsidR="0031612C" w:rsidRPr="007F1D3F">
              <w:rPr>
                <w:sz w:val="26"/>
                <w:szCs w:val="26"/>
              </w:rPr>
              <w:t xml:space="preserve"> </w:t>
            </w:r>
            <w:proofErr w:type="spellStart"/>
            <w:r w:rsidR="0031612C" w:rsidRPr="007F1D3F">
              <w:rPr>
                <w:sz w:val="26"/>
                <w:szCs w:val="26"/>
              </w:rPr>
              <w:t>tác</w:t>
            </w:r>
            <w:proofErr w:type="spellEnd"/>
            <w:r w:rsidR="0031612C" w:rsidRPr="007F1D3F">
              <w:rPr>
                <w:sz w:val="26"/>
                <w:szCs w:val="26"/>
              </w:rPr>
              <w:t xml:space="preserve"> </w:t>
            </w:r>
            <w:proofErr w:type="spellStart"/>
            <w:r w:rsidR="0031612C" w:rsidRPr="007F1D3F">
              <w:rPr>
                <w:sz w:val="26"/>
                <w:szCs w:val="26"/>
              </w:rPr>
              <w:t>đấu</w:t>
            </w:r>
            <w:proofErr w:type="spellEnd"/>
            <w:r w:rsidR="0031612C" w:rsidRPr="007F1D3F">
              <w:rPr>
                <w:sz w:val="26"/>
                <w:szCs w:val="26"/>
              </w:rPr>
              <w:t xml:space="preserve"> </w:t>
            </w:r>
            <w:proofErr w:type="spellStart"/>
            <w:r w:rsidR="0031612C" w:rsidRPr="007F1D3F">
              <w:rPr>
                <w:sz w:val="26"/>
                <w:szCs w:val="26"/>
              </w:rPr>
              <w:t>thầu</w:t>
            </w:r>
            <w:proofErr w:type="spellEnd"/>
            <w:r w:rsidR="0031612C" w:rsidRPr="007F1D3F">
              <w:rPr>
                <w:sz w:val="26"/>
                <w:szCs w:val="26"/>
              </w:rPr>
              <w:t xml:space="preserve"> QH+GIS</w:t>
            </w:r>
          </w:p>
        </w:tc>
        <w:tc>
          <w:tcPr>
            <w:tcW w:w="360" w:type="dxa"/>
            <w:shd w:val="clear" w:color="auto" w:fill="auto"/>
            <w:noWrap/>
            <w:vAlign w:val="center"/>
            <w:hideMark/>
          </w:tcPr>
          <w:p w14:paraId="17919661" w14:textId="77777777" w:rsidR="0031612C" w:rsidRPr="007F1D3F" w:rsidRDefault="0031612C">
            <w:pPr>
              <w:rPr>
                <w:sz w:val="26"/>
                <w:szCs w:val="26"/>
              </w:rPr>
            </w:pPr>
          </w:p>
        </w:tc>
        <w:tc>
          <w:tcPr>
            <w:tcW w:w="1711" w:type="dxa"/>
            <w:shd w:val="clear" w:color="auto" w:fill="auto"/>
            <w:noWrap/>
            <w:vAlign w:val="center"/>
            <w:hideMark/>
          </w:tcPr>
          <w:p w14:paraId="4742B7B7" w14:textId="77777777" w:rsidR="0031612C" w:rsidRPr="007F1D3F" w:rsidRDefault="0031612C">
            <w:pPr>
              <w:jc w:val="right"/>
              <w:rPr>
                <w:sz w:val="26"/>
                <w:szCs w:val="26"/>
              </w:rPr>
            </w:pPr>
            <w:r w:rsidRPr="007F1D3F">
              <w:rPr>
                <w:sz w:val="26"/>
                <w:szCs w:val="26"/>
              </w:rPr>
              <w:t>78.560.351</w:t>
            </w:r>
          </w:p>
        </w:tc>
        <w:tc>
          <w:tcPr>
            <w:tcW w:w="1161" w:type="dxa"/>
            <w:shd w:val="clear" w:color="auto" w:fill="auto"/>
            <w:noWrap/>
            <w:vAlign w:val="center"/>
            <w:hideMark/>
          </w:tcPr>
          <w:p w14:paraId="658ED553" w14:textId="138DD556" w:rsidR="0031612C" w:rsidRPr="007F1D3F" w:rsidRDefault="00972E06" w:rsidP="00972E06">
            <w:pPr>
              <w:rPr>
                <w:sz w:val="26"/>
                <w:szCs w:val="26"/>
              </w:rPr>
            </w:pPr>
            <w:proofErr w:type="spellStart"/>
            <w:r w:rsidRPr="007F1D3F">
              <w:rPr>
                <w:sz w:val="26"/>
                <w:szCs w:val="26"/>
              </w:rPr>
              <w:t>đồng</w:t>
            </w:r>
            <w:proofErr w:type="spellEnd"/>
          </w:p>
        </w:tc>
      </w:tr>
      <w:tr w:rsidR="007F1D3F" w:rsidRPr="007F1D3F" w14:paraId="52F39529" w14:textId="77777777" w:rsidTr="00972E06">
        <w:trPr>
          <w:trHeight w:val="435"/>
        </w:trPr>
        <w:tc>
          <w:tcPr>
            <w:tcW w:w="222" w:type="dxa"/>
            <w:tcBorders>
              <w:top w:val="nil"/>
              <w:left w:val="nil"/>
              <w:bottom w:val="nil"/>
              <w:right w:val="nil"/>
            </w:tcBorders>
            <w:shd w:val="clear" w:color="auto" w:fill="auto"/>
            <w:noWrap/>
            <w:vAlign w:val="bottom"/>
            <w:hideMark/>
          </w:tcPr>
          <w:p w14:paraId="51425110" w14:textId="77777777" w:rsidR="0031612C" w:rsidRPr="007F1D3F" w:rsidRDefault="0031612C">
            <w:pPr>
              <w:rPr>
                <w:b/>
                <w:bCs/>
                <w:i/>
                <w:iCs/>
                <w:sz w:val="26"/>
                <w:szCs w:val="26"/>
              </w:rPr>
            </w:pPr>
          </w:p>
        </w:tc>
        <w:tc>
          <w:tcPr>
            <w:tcW w:w="1338" w:type="dxa"/>
            <w:tcBorders>
              <w:top w:val="nil"/>
              <w:left w:val="nil"/>
              <w:bottom w:val="nil"/>
            </w:tcBorders>
            <w:shd w:val="clear" w:color="auto" w:fill="auto"/>
            <w:noWrap/>
            <w:vAlign w:val="bottom"/>
            <w:hideMark/>
          </w:tcPr>
          <w:p w14:paraId="782CB856" w14:textId="77777777" w:rsidR="0031612C" w:rsidRPr="007F1D3F" w:rsidRDefault="0031612C">
            <w:pPr>
              <w:rPr>
                <w:sz w:val="26"/>
                <w:szCs w:val="26"/>
              </w:rPr>
            </w:pPr>
          </w:p>
        </w:tc>
        <w:tc>
          <w:tcPr>
            <w:tcW w:w="4534" w:type="dxa"/>
            <w:gridSpan w:val="2"/>
            <w:shd w:val="clear" w:color="auto" w:fill="auto"/>
            <w:noWrap/>
            <w:vAlign w:val="center"/>
            <w:hideMark/>
          </w:tcPr>
          <w:p w14:paraId="66A8C02A" w14:textId="6B83D57A" w:rsidR="0031612C" w:rsidRPr="007F1D3F" w:rsidRDefault="00972E06">
            <w:pPr>
              <w:rPr>
                <w:sz w:val="26"/>
                <w:szCs w:val="26"/>
              </w:rPr>
            </w:pPr>
            <w:r w:rsidRPr="007F1D3F">
              <w:rPr>
                <w:sz w:val="26"/>
                <w:szCs w:val="26"/>
              </w:rPr>
              <w:t xml:space="preserve">- </w:t>
            </w:r>
            <w:r w:rsidR="0031612C" w:rsidRPr="007F1D3F">
              <w:rPr>
                <w:sz w:val="26"/>
                <w:szCs w:val="26"/>
              </w:rPr>
              <w:t xml:space="preserve">Chi </w:t>
            </w:r>
            <w:proofErr w:type="spellStart"/>
            <w:r w:rsidR="0031612C" w:rsidRPr="007F1D3F">
              <w:rPr>
                <w:sz w:val="26"/>
                <w:szCs w:val="26"/>
              </w:rPr>
              <w:t>phí</w:t>
            </w:r>
            <w:proofErr w:type="spellEnd"/>
            <w:r w:rsidR="0031612C" w:rsidRPr="007F1D3F">
              <w:rPr>
                <w:sz w:val="26"/>
                <w:szCs w:val="26"/>
              </w:rPr>
              <w:t xml:space="preserve"> </w:t>
            </w:r>
            <w:proofErr w:type="spellStart"/>
            <w:r w:rsidR="0031612C" w:rsidRPr="007F1D3F">
              <w:rPr>
                <w:sz w:val="26"/>
                <w:szCs w:val="26"/>
              </w:rPr>
              <w:t>thẩm</w:t>
            </w:r>
            <w:proofErr w:type="spellEnd"/>
            <w:r w:rsidR="0031612C" w:rsidRPr="007F1D3F">
              <w:rPr>
                <w:sz w:val="26"/>
                <w:szCs w:val="26"/>
              </w:rPr>
              <w:t xml:space="preserve"> </w:t>
            </w:r>
            <w:proofErr w:type="spellStart"/>
            <w:r w:rsidR="0031612C" w:rsidRPr="007F1D3F">
              <w:rPr>
                <w:sz w:val="26"/>
                <w:szCs w:val="26"/>
              </w:rPr>
              <w:t>tra</w:t>
            </w:r>
            <w:proofErr w:type="spellEnd"/>
            <w:r w:rsidR="0031612C" w:rsidRPr="007F1D3F">
              <w:rPr>
                <w:sz w:val="26"/>
                <w:szCs w:val="26"/>
              </w:rPr>
              <w:t xml:space="preserve"> </w:t>
            </w:r>
            <w:proofErr w:type="spellStart"/>
            <w:r w:rsidR="0031612C" w:rsidRPr="007F1D3F">
              <w:rPr>
                <w:sz w:val="26"/>
                <w:szCs w:val="26"/>
              </w:rPr>
              <w:t>phê</w:t>
            </w:r>
            <w:proofErr w:type="spellEnd"/>
            <w:r w:rsidR="0031612C" w:rsidRPr="007F1D3F">
              <w:rPr>
                <w:sz w:val="26"/>
                <w:szCs w:val="26"/>
              </w:rPr>
              <w:t xml:space="preserve"> </w:t>
            </w:r>
            <w:proofErr w:type="spellStart"/>
            <w:proofErr w:type="gramStart"/>
            <w:r w:rsidR="0031612C" w:rsidRPr="007F1D3F">
              <w:rPr>
                <w:sz w:val="26"/>
                <w:szCs w:val="26"/>
              </w:rPr>
              <w:t>duyệt,quyết</w:t>
            </w:r>
            <w:proofErr w:type="spellEnd"/>
            <w:proofErr w:type="gramEnd"/>
            <w:r w:rsidR="0031612C" w:rsidRPr="007F1D3F">
              <w:rPr>
                <w:sz w:val="26"/>
                <w:szCs w:val="26"/>
              </w:rPr>
              <w:t xml:space="preserve"> </w:t>
            </w:r>
            <w:proofErr w:type="spellStart"/>
            <w:r w:rsidR="0031612C" w:rsidRPr="007F1D3F">
              <w:rPr>
                <w:sz w:val="26"/>
                <w:szCs w:val="26"/>
              </w:rPr>
              <w:t>toán</w:t>
            </w:r>
            <w:proofErr w:type="spellEnd"/>
            <w:r w:rsidR="0031612C" w:rsidRPr="007F1D3F">
              <w:rPr>
                <w:sz w:val="26"/>
                <w:szCs w:val="26"/>
              </w:rPr>
              <w:t xml:space="preserve"> </w:t>
            </w:r>
          </w:p>
        </w:tc>
        <w:tc>
          <w:tcPr>
            <w:tcW w:w="360" w:type="dxa"/>
            <w:shd w:val="clear" w:color="auto" w:fill="auto"/>
            <w:noWrap/>
            <w:vAlign w:val="center"/>
            <w:hideMark/>
          </w:tcPr>
          <w:p w14:paraId="72E0EE16" w14:textId="77777777" w:rsidR="0031612C" w:rsidRPr="007F1D3F" w:rsidRDefault="0031612C">
            <w:pPr>
              <w:rPr>
                <w:sz w:val="26"/>
                <w:szCs w:val="26"/>
              </w:rPr>
            </w:pPr>
          </w:p>
        </w:tc>
        <w:tc>
          <w:tcPr>
            <w:tcW w:w="1711" w:type="dxa"/>
            <w:shd w:val="clear" w:color="auto" w:fill="auto"/>
            <w:noWrap/>
            <w:vAlign w:val="center"/>
            <w:hideMark/>
          </w:tcPr>
          <w:p w14:paraId="3A1AB23C" w14:textId="77777777" w:rsidR="0031612C" w:rsidRPr="007F1D3F" w:rsidRDefault="0031612C">
            <w:pPr>
              <w:jc w:val="right"/>
              <w:rPr>
                <w:sz w:val="26"/>
                <w:szCs w:val="26"/>
              </w:rPr>
            </w:pPr>
            <w:r w:rsidRPr="007F1D3F">
              <w:rPr>
                <w:sz w:val="26"/>
                <w:szCs w:val="26"/>
              </w:rPr>
              <w:t>36.793.332</w:t>
            </w:r>
          </w:p>
        </w:tc>
        <w:tc>
          <w:tcPr>
            <w:tcW w:w="1161" w:type="dxa"/>
            <w:shd w:val="clear" w:color="auto" w:fill="auto"/>
            <w:noWrap/>
            <w:vAlign w:val="center"/>
            <w:hideMark/>
          </w:tcPr>
          <w:p w14:paraId="2D348589" w14:textId="3DFE60DE" w:rsidR="0031612C" w:rsidRPr="007F1D3F" w:rsidRDefault="00972E06" w:rsidP="00972E06">
            <w:pPr>
              <w:rPr>
                <w:sz w:val="26"/>
                <w:szCs w:val="26"/>
              </w:rPr>
            </w:pPr>
            <w:proofErr w:type="spellStart"/>
            <w:r w:rsidRPr="007F1D3F">
              <w:rPr>
                <w:sz w:val="26"/>
                <w:szCs w:val="26"/>
              </w:rPr>
              <w:t>đồng</w:t>
            </w:r>
            <w:proofErr w:type="spellEnd"/>
          </w:p>
        </w:tc>
      </w:tr>
      <w:tr w:rsidR="0031612C" w:rsidRPr="007F1D3F" w14:paraId="3BEA3BD3" w14:textId="77777777" w:rsidTr="00972E06">
        <w:trPr>
          <w:trHeight w:val="435"/>
        </w:trPr>
        <w:tc>
          <w:tcPr>
            <w:tcW w:w="222" w:type="dxa"/>
            <w:tcBorders>
              <w:top w:val="nil"/>
              <w:left w:val="nil"/>
              <w:bottom w:val="nil"/>
              <w:right w:val="nil"/>
            </w:tcBorders>
            <w:shd w:val="clear" w:color="auto" w:fill="auto"/>
            <w:noWrap/>
            <w:vAlign w:val="bottom"/>
            <w:hideMark/>
          </w:tcPr>
          <w:p w14:paraId="65AE2F2B" w14:textId="77777777" w:rsidR="0031612C" w:rsidRPr="007F1D3F" w:rsidRDefault="0031612C">
            <w:pPr>
              <w:rPr>
                <w:b/>
                <w:bCs/>
                <w:i/>
                <w:iCs/>
                <w:sz w:val="26"/>
                <w:szCs w:val="26"/>
              </w:rPr>
            </w:pPr>
          </w:p>
        </w:tc>
        <w:tc>
          <w:tcPr>
            <w:tcW w:w="1338" w:type="dxa"/>
            <w:tcBorders>
              <w:top w:val="nil"/>
              <w:left w:val="nil"/>
              <w:bottom w:val="nil"/>
            </w:tcBorders>
            <w:shd w:val="clear" w:color="auto" w:fill="auto"/>
            <w:noWrap/>
            <w:vAlign w:val="bottom"/>
            <w:hideMark/>
          </w:tcPr>
          <w:p w14:paraId="66546653" w14:textId="77777777" w:rsidR="0031612C" w:rsidRPr="007F1D3F" w:rsidRDefault="0031612C">
            <w:pPr>
              <w:rPr>
                <w:sz w:val="26"/>
                <w:szCs w:val="26"/>
              </w:rPr>
            </w:pPr>
          </w:p>
        </w:tc>
        <w:tc>
          <w:tcPr>
            <w:tcW w:w="4252" w:type="dxa"/>
            <w:shd w:val="clear" w:color="auto" w:fill="auto"/>
            <w:noWrap/>
            <w:vAlign w:val="center"/>
            <w:hideMark/>
          </w:tcPr>
          <w:p w14:paraId="4EE678F6" w14:textId="1546374B" w:rsidR="0031612C" w:rsidRPr="007F1D3F" w:rsidRDefault="00972E06">
            <w:pPr>
              <w:rPr>
                <w:sz w:val="26"/>
                <w:szCs w:val="26"/>
              </w:rPr>
            </w:pPr>
            <w:r w:rsidRPr="007F1D3F">
              <w:rPr>
                <w:sz w:val="26"/>
                <w:szCs w:val="26"/>
              </w:rPr>
              <w:t xml:space="preserve">- </w:t>
            </w:r>
            <w:r w:rsidR="0031612C" w:rsidRPr="007F1D3F">
              <w:rPr>
                <w:sz w:val="26"/>
                <w:szCs w:val="26"/>
              </w:rPr>
              <w:t xml:space="preserve">Chi </w:t>
            </w:r>
            <w:proofErr w:type="spellStart"/>
            <w:r w:rsidR="0031612C" w:rsidRPr="007F1D3F">
              <w:rPr>
                <w:sz w:val="26"/>
                <w:szCs w:val="26"/>
              </w:rPr>
              <w:t>phí</w:t>
            </w:r>
            <w:proofErr w:type="spellEnd"/>
            <w:r w:rsidR="0031612C" w:rsidRPr="007F1D3F">
              <w:rPr>
                <w:sz w:val="26"/>
                <w:szCs w:val="26"/>
              </w:rPr>
              <w:t xml:space="preserve"> </w:t>
            </w:r>
            <w:proofErr w:type="spellStart"/>
            <w:r w:rsidR="0031612C" w:rsidRPr="007F1D3F">
              <w:rPr>
                <w:sz w:val="26"/>
                <w:szCs w:val="26"/>
              </w:rPr>
              <w:t>kiểm</w:t>
            </w:r>
            <w:proofErr w:type="spellEnd"/>
            <w:r w:rsidR="0031612C" w:rsidRPr="007F1D3F">
              <w:rPr>
                <w:sz w:val="26"/>
                <w:szCs w:val="26"/>
              </w:rPr>
              <w:t xml:space="preserve"> </w:t>
            </w:r>
            <w:proofErr w:type="spellStart"/>
            <w:r w:rsidR="0031612C" w:rsidRPr="007F1D3F">
              <w:rPr>
                <w:sz w:val="26"/>
                <w:szCs w:val="26"/>
              </w:rPr>
              <w:t>toán</w:t>
            </w:r>
            <w:proofErr w:type="spellEnd"/>
            <w:r w:rsidR="0031612C" w:rsidRPr="007F1D3F">
              <w:rPr>
                <w:sz w:val="26"/>
                <w:szCs w:val="26"/>
              </w:rPr>
              <w:t xml:space="preserve"> </w:t>
            </w:r>
            <w:proofErr w:type="spellStart"/>
            <w:r w:rsidR="0031612C" w:rsidRPr="007F1D3F">
              <w:rPr>
                <w:sz w:val="26"/>
                <w:szCs w:val="26"/>
              </w:rPr>
              <w:t>độc</w:t>
            </w:r>
            <w:proofErr w:type="spellEnd"/>
            <w:r w:rsidR="0031612C" w:rsidRPr="007F1D3F">
              <w:rPr>
                <w:sz w:val="26"/>
                <w:szCs w:val="26"/>
              </w:rPr>
              <w:t xml:space="preserve"> </w:t>
            </w:r>
            <w:proofErr w:type="spellStart"/>
            <w:r w:rsidR="0031612C" w:rsidRPr="007F1D3F">
              <w:rPr>
                <w:sz w:val="26"/>
                <w:szCs w:val="26"/>
              </w:rPr>
              <w:t>lập</w:t>
            </w:r>
            <w:proofErr w:type="spellEnd"/>
          </w:p>
        </w:tc>
        <w:tc>
          <w:tcPr>
            <w:tcW w:w="282" w:type="dxa"/>
            <w:shd w:val="clear" w:color="auto" w:fill="auto"/>
            <w:noWrap/>
            <w:vAlign w:val="center"/>
            <w:hideMark/>
          </w:tcPr>
          <w:p w14:paraId="7ABB440A" w14:textId="77777777" w:rsidR="0031612C" w:rsidRPr="007F1D3F" w:rsidRDefault="0031612C">
            <w:pPr>
              <w:rPr>
                <w:sz w:val="26"/>
                <w:szCs w:val="26"/>
              </w:rPr>
            </w:pPr>
          </w:p>
        </w:tc>
        <w:tc>
          <w:tcPr>
            <w:tcW w:w="360" w:type="dxa"/>
            <w:shd w:val="clear" w:color="auto" w:fill="auto"/>
            <w:noWrap/>
            <w:vAlign w:val="center"/>
            <w:hideMark/>
          </w:tcPr>
          <w:p w14:paraId="7D2E2931" w14:textId="77777777" w:rsidR="0031612C" w:rsidRPr="007F1D3F" w:rsidRDefault="0031612C">
            <w:pPr>
              <w:rPr>
                <w:sz w:val="26"/>
                <w:szCs w:val="26"/>
              </w:rPr>
            </w:pPr>
          </w:p>
        </w:tc>
        <w:tc>
          <w:tcPr>
            <w:tcW w:w="1711" w:type="dxa"/>
            <w:shd w:val="clear" w:color="auto" w:fill="auto"/>
            <w:noWrap/>
            <w:vAlign w:val="center"/>
            <w:hideMark/>
          </w:tcPr>
          <w:p w14:paraId="6EEF3CDA" w14:textId="77777777" w:rsidR="0031612C" w:rsidRPr="007F1D3F" w:rsidRDefault="0031612C">
            <w:pPr>
              <w:jc w:val="right"/>
              <w:rPr>
                <w:sz w:val="26"/>
                <w:szCs w:val="26"/>
              </w:rPr>
            </w:pPr>
            <w:r w:rsidRPr="007F1D3F">
              <w:rPr>
                <w:sz w:val="26"/>
                <w:szCs w:val="26"/>
              </w:rPr>
              <w:t>66.515.946</w:t>
            </w:r>
          </w:p>
        </w:tc>
        <w:tc>
          <w:tcPr>
            <w:tcW w:w="1161" w:type="dxa"/>
            <w:shd w:val="clear" w:color="auto" w:fill="auto"/>
            <w:noWrap/>
            <w:vAlign w:val="center"/>
            <w:hideMark/>
          </w:tcPr>
          <w:p w14:paraId="6AFE615E" w14:textId="6A39123F" w:rsidR="0031612C" w:rsidRPr="007F1D3F" w:rsidRDefault="00972E06" w:rsidP="00972E06">
            <w:pPr>
              <w:rPr>
                <w:sz w:val="26"/>
                <w:szCs w:val="26"/>
              </w:rPr>
            </w:pPr>
            <w:proofErr w:type="spellStart"/>
            <w:r w:rsidRPr="007F1D3F">
              <w:rPr>
                <w:sz w:val="26"/>
                <w:szCs w:val="26"/>
              </w:rPr>
              <w:t>đồng</w:t>
            </w:r>
            <w:proofErr w:type="spellEnd"/>
          </w:p>
        </w:tc>
      </w:tr>
    </w:tbl>
    <w:p w14:paraId="7642507D" w14:textId="77777777" w:rsidR="009927DF" w:rsidRPr="007F1D3F" w:rsidRDefault="009927DF">
      <w:pPr>
        <w:rPr>
          <w:rStyle w:val="normaltextrun"/>
          <w:b/>
          <w:bCs/>
          <w:sz w:val="26"/>
          <w:szCs w:val="26"/>
        </w:rPr>
      </w:pPr>
    </w:p>
    <w:p w14:paraId="40F090AC" w14:textId="77777777" w:rsidR="0031612C" w:rsidRPr="007F1D3F" w:rsidRDefault="0031612C">
      <w:pPr>
        <w:rPr>
          <w:rStyle w:val="normaltextrun"/>
          <w:b/>
          <w:bCs/>
          <w:sz w:val="26"/>
          <w:szCs w:val="26"/>
        </w:rPr>
      </w:pPr>
    </w:p>
    <w:p w14:paraId="3D73D668" w14:textId="77777777" w:rsidR="0031612C" w:rsidRPr="007F1D3F" w:rsidRDefault="0031612C">
      <w:pPr>
        <w:rPr>
          <w:rStyle w:val="normaltextrun"/>
          <w:b/>
          <w:bCs/>
          <w:sz w:val="26"/>
          <w:szCs w:val="26"/>
        </w:rPr>
      </w:pPr>
    </w:p>
    <w:p w14:paraId="1D203036" w14:textId="77777777" w:rsidR="0031612C" w:rsidRPr="007F1D3F" w:rsidRDefault="0031612C">
      <w:pPr>
        <w:rPr>
          <w:rStyle w:val="normaltextrun"/>
          <w:b/>
          <w:bCs/>
          <w:sz w:val="26"/>
          <w:szCs w:val="26"/>
        </w:rPr>
      </w:pPr>
    </w:p>
    <w:p w14:paraId="7BE0A6A1" w14:textId="77777777" w:rsidR="0031612C" w:rsidRPr="007F1D3F" w:rsidRDefault="0031612C" w:rsidP="008137DE">
      <w:pPr>
        <w:pStyle w:val="paragraph"/>
        <w:spacing w:before="0" w:beforeAutospacing="0" w:after="120" w:afterAutospacing="0"/>
        <w:ind w:right="90" w:firstLine="567"/>
        <w:jc w:val="center"/>
        <w:textAlignment w:val="baseline"/>
        <w:rPr>
          <w:rStyle w:val="normaltextrun"/>
          <w:b/>
          <w:bCs/>
          <w:sz w:val="26"/>
          <w:szCs w:val="26"/>
        </w:rPr>
      </w:pPr>
    </w:p>
    <w:p w14:paraId="6F467139" w14:textId="77777777" w:rsidR="0031612C" w:rsidRPr="007F1D3F" w:rsidRDefault="0031612C" w:rsidP="008137DE">
      <w:pPr>
        <w:pStyle w:val="paragraph"/>
        <w:spacing w:before="0" w:beforeAutospacing="0" w:after="120" w:afterAutospacing="0"/>
        <w:ind w:right="90" w:firstLine="567"/>
        <w:jc w:val="center"/>
        <w:textAlignment w:val="baseline"/>
        <w:rPr>
          <w:rStyle w:val="normaltextrun"/>
          <w:b/>
          <w:bCs/>
          <w:sz w:val="26"/>
          <w:szCs w:val="26"/>
        </w:rPr>
      </w:pPr>
    </w:p>
    <w:p w14:paraId="4FB9BFBE" w14:textId="77777777" w:rsidR="0031612C" w:rsidRPr="007F1D3F" w:rsidRDefault="0031612C" w:rsidP="008137DE">
      <w:pPr>
        <w:pStyle w:val="paragraph"/>
        <w:spacing w:before="0" w:beforeAutospacing="0" w:after="120" w:afterAutospacing="0"/>
        <w:ind w:right="90" w:firstLine="567"/>
        <w:jc w:val="center"/>
        <w:textAlignment w:val="baseline"/>
        <w:rPr>
          <w:rStyle w:val="normaltextrun"/>
          <w:b/>
          <w:bCs/>
          <w:sz w:val="26"/>
          <w:szCs w:val="26"/>
        </w:rPr>
      </w:pPr>
    </w:p>
    <w:p w14:paraId="556AC5A6" w14:textId="77777777" w:rsidR="0031612C" w:rsidRPr="007F1D3F" w:rsidRDefault="0031612C" w:rsidP="008137DE">
      <w:pPr>
        <w:pStyle w:val="paragraph"/>
        <w:spacing w:before="0" w:beforeAutospacing="0" w:after="120" w:afterAutospacing="0"/>
        <w:ind w:right="90" w:firstLine="567"/>
        <w:jc w:val="center"/>
        <w:textAlignment w:val="baseline"/>
        <w:rPr>
          <w:rStyle w:val="normaltextrun"/>
          <w:b/>
          <w:bCs/>
          <w:sz w:val="26"/>
          <w:szCs w:val="26"/>
        </w:rPr>
      </w:pPr>
    </w:p>
    <w:p w14:paraId="71AB5079" w14:textId="77777777" w:rsidR="0031612C" w:rsidRPr="007F1D3F" w:rsidRDefault="0031612C" w:rsidP="008137DE">
      <w:pPr>
        <w:pStyle w:val="paragraph"/>
        <w:spacing w:before="0" w:beforeAutospacing="0" w:after="120" w:afterAutospacing="0"/>
        <w:ind w:right="90" w:firstLine="567"/>
        <w:jc w:val="center"/>
        <w:textAlignment w:val="baseline"/>
        <w:rPr>
          <w:rStyle w:val="normaltextrun"/>
          <w:b/>
          <w:bCs/>
          <w:sz w:val="26"/>
          <w:szCs w:val="26"/>
        </w:rPr>
      </w:pPr>
    </w:p>
    <w:p w14:paraId="7A17CDA5" w14:textId="77777777" w:rsidR="0031612C" w:rsidRPr="007F1D3F" w:rsidRDefault="0031612C" w:rsidP="008137DE">
      <w:pPr>
        <w:pStyle w:val="paragraph"/>
        <w:spacing w:before="0" w:beforeAutospacing="0" w:after="120" w:afterAutospacing="0"/>
        <w:ind w:right="90" w:firstLine="567"/>
        <w:jc w:val="center"/>
        <w:textAlignment w:val="baseline"/>
        <w:rPr>
          <w:rStyle w:val="normaltextrun"/>
          <w:b/>
          <w:bCs/>
          <w:sz w:val="26"/>
          <w:szCs w:val="26"/>
        </w:rPr>
      </w:pPr>
    </w:p>
    <w:p w14:paraId="70D9A1E0" w14:textId="77777777" w:rsidR="0031612C" w:rsidRPr="007F1D3F" w:rsidRDefault="0031612C" w:rsidP="008137DE">
      <w:pPr>
        <w:pStyle w:val="paragraph"/>
        <w:spacing w:before="0" w:beforeAutospacing="0" w:after="120" w:afterAutospacing="0"/>
        <w:ind w:right="90" w:firstLine="567"/>
        <w:jc w:val="center"/>
        <w:textAlignment w:val="baseline"/>
        <w:rPr>
          <w:rStyle w:val="normaltextrun"/>
          <w:b/>
          <w:bCs/>
          <w:sz w:val="26"/>
          <w:szCs w:val="26"/>
        </w:rPr>
      </w:pPr>
    </w:p>
    <w:p w14:paraId="4A0B189E" w14:textId="77777777" w:rsidR="0031612C" w:rsidRPr="007F1D3F" w:rsidRDefault="0031612C" w:rsidP="008137DE">
      <w:pPr>
        <w:pStyle w:val="paragraph"/>
        <w:spacing w:before="0" w:beforeAutospacing="0" w:after="120" w:afterAutospacing="0"/>
        <w:ind w:right="90" w:firstLine="567"/>
        <w:jc w:val="center"/>
        <w:textAlignment w:val="baseline"/>
        <w:rPr>
          <w:rStyle w:val="normaltextrun"/>
          <w:b/>
          <w:bCs/>
          <w:sz w:val="26"/>
          <w:szCs w:val="26"/>
        </w:rPr>
      </w:pPr>
    </w:p>
    <w:p w14:paraId="1D600984" w14:textId="77777777" w:rsidR="0031612C" w:rsidRPr="007F1D3F" w:rsidRDefault="0031612C" w:rsidP="008137DE">
      <w:pPr>
        <w:pStyle w:val="paragraph"/>
        <w:spacing w:before="0" w:beforeAutospacing="0" w:after="120" w:afterAutospacing="0"/>
        <w:ind w:right="90" w:firstLine="567"/>
        <w:jc w:val="center"/>
        <w:textAlignment w:val="baseline"/>
        <w:rPr>
          <w:rStyle w:val="normaltextrun"/>
          <w:b/>
          <w:bCs/>
          <w:sz w:val="26"/>
          <w:szCs w:val="26"/>
        </w:rPr>
      </w:pPr>
    </w:p>
    <w:p w14:paraId="7B14B5A2" w14:textId="77777777" w:rsidR="0031612C" w:rsidRPr="007F1D3F" w:rsidRDefault="0031612C" w:rsidP="008137DE">
      <w:pPr>
        <w:pStyle w:val="paragraph"/>
        <w:spacing w:before="0" w:beforeAutospacing="0" w:after="120" w:afterAutospacing="0"/>
        <w:ind w:right="90" w:firstLine="567"/>
        <w:jc w:val="center"/>
        <w:textAlignment w:val="baseline"/>
        <w:rPr>
          <w:rStyle w:val="normaltextrun"/>
          <w:b/>
          <w:bCs/>
          <w:sz w:val="26"/>
          <w:szCs w:val="26"/>
        </w:rPr>
      </w:pPr>
    </w:p>
    <w:p w14:paraId="750195B2" w14:textId="77777777" w:rsidR="0031612C" w:rsidRPr="007F1D3F" w:rsidRDefault="0031612C" w:rsidP="008137DE">
      <w:pPr>
        <w:pStyle w:val="paragraph"/>
        <w:spacing w:before="0" w:beforeAutospacing="0" w:after="120" w:afterAutospacing="0"/>
        <w:ind w:right="90" w:firstLine="567"/>
        <w:jc w:val="center"/>
        <w:textAlignment w:val="baseline"/>
        <w:rPr>
          <w:rStyle w:val="normaltextrun"/>
          <w:b/>
          <w:bCs/>
          <w:sz w:val="26"/>
          <w:szCs w:val="26"/>
        </w:rPr>
      </w:pPr>
    </w:p>
    <w:p w14:paraId="0C0BE144" w14:textId="77777777" w:rsidR="0031612C" w:rsidRPr="007F1D3F" w:rsidRDefault="0031612C" w:rsidP="008137DE">
      <w:pPr>
        <w:pStyle w:val="paragraph"/>
        <w:spacing w:before="0" w:beforeAutospacing="0" w:after="120" w:afterAutospacing="0"/>
        <w:ind w:right="90" w:firstLine="567"/>
        <w:jc w:val="center"/>
        <w:textAlignment w:val="baseline"/>
        <w:rPr>
          <w:rStyle w:val="normaltextrun"/>
          <w:b/>
          <w:bCs/>
          <w:sz w:val="26"/>
          <w:szCs w:val="26"/>
        </w:rPr>
      </w:pPr>
    </w:p>
    <w:p w14:paraId="7000E6A6" w14:textId="77777777" w:rsidR="0031612C" w:rsidRPr="007F1D3F" w:rsidRDefault="0031612C" w:rsidP="008137DE">
      <w:pPr>
        <w:pStyle w:val="paragraph"/>
        <w:spacing w:before="0" w:beforeAutospacing="0" w:after="120" w:afterAutospacing="0"/>
        <w:ind w:right="90" w:firstLine="567"/>
        <w:jc w:val="center"/>
        <w:textAlignment w:val="baseline"/>
        <w:rPr>
          <w:rStyle w:val="normaltextrun"/>
          <w:b/>
          <w:bCs/>
          <w:sz w:val="26"/>
          <w:szCs w:val="26"/>
        </w:rPr>
      </w:pPr>
    </w:p>
    <w:p w14:paraId="4B9CA349" w14:textId="77777777" w:rsidR="0031612C" w:rsidRPr="007F1D3F" w:rsidRDefault="0031612C" w:rsidP="008137DE">
      <w:pPr>
        <w:pStyle w:val="paragraph"/>
        <w:spacing w:before="0" w:beforeAutospacing="0" w:after="120" w:afterAutospacing="0"/>
        <w:ind w:right="90" w:firstLine="567"/>
        <w:jc w:val="center"/>
        <w:textAlignment w:val="baseline"/>
        <w:rPr>
          <w:rStyle w:val="normaltextrun"/>
          <w:b/>
          <w:bCs/>
          <w:sz w:val="26"/>
          <w:szCs w:val="26"/>
        </w:rPr>
      </w:pPr>
    </w:p>
    <w:p w14:paraId="1BD9E367" w14:textId="77777777" w:rsidR="0031612C" w:rsidRPr="007F1D3F" w:rsidRDefault="0031612C" w:rsidP="008137DE">
      <w:pPr>
        <w:pStyle w:val="paragraph"/>
        <w:spacing w:before="0" w:beforeAutospacing="0" w:after="120" w:afterAutospacing="0"/>
        <w:ind w:right="90" w:firstLine="567"/>
        <w:jc w:val="center"/>
        <w:textAlignment w:val="baseline"/>
        <w:rPr>
          <w:rStyle w:val="normaltextrun"/>
          <w:b/>
          <w:bCs/>
          <w:sz w:val="26"/>
          <w:szCs w:val="26"/>
        </w:rPr>
      </w:pPr>
    </w:p>
    <w:p w14:paraId="3DB842D7" w14:textId="77777777" w:rsidR="0031612C" w:rsidRPr="007F1D3F" w:rsidRDefault="0031612C" w:rsidP="008137DE">
      <w:pPr>
        <w:pStyle w:val="paragraph"/>
        <w:spacing w:before="0" w:beforeAutospacing="0" w:after="120" w:afterAutospacing="0"/>
        <w:ind w:right="90" w:firstLine="567"/>
        <w:jc w:val="center"/>
        <w:textAlignment w:val="baseline"/>
        <w:rPr>
          <w:rStyle w:val="normaltextrun"/>
          <w:b/>
          <w:bCs/>
          <w:sz w:val="26"/>
          <w:szCs w:val="26"/>
        </w:rPr>
      </w:pPr>
    </w:p>
    <w:p w14:paraId="672B9834" w14:textId="77777777" w:rsidR="0031612C" w:rsidRPr="007F1D3F" w:rsidRDefault="0031612C" w:rsidP="008137DE">
      <w:pPr>
        <w:pStyle w:val="paragraph"/>
        <w:spacing w:before="0" w:beforeAutospacing="0" w:after="120" w:afterAutospacing="0"/>
        <w:ind w:right="90" w:firstLine="567"/>
        <w:jc w:val="center"/>
        <w:textAlignment w:val="baseline"/>
        <w:rPr>
          <w:rStyle w:val="normaltextrun"/>
          <w:b/>
          <w:bCs/>
          <w:sz w:val="26"/>
          <w:szCs w:val="26"/>
        </w:rPr>
      </w:pPr>
    </w:p>
    <w:p w14:paraId="202CC1A7" w14:textId="77777777" w:rsidR="0031612C" w:rsidRPr="007F1D3F" w:rsidRDefault="0031612C" w:rsidP="008137DE">
      <w:pPr>
        <w:pStyle w:val="paragraph"/>
        <w:spacing w:before="0" w:beforeAutospacing="0" w:after="120" w:afterAutospacing="0"/>
        <w:ind w:right="90" w:firstLine="567"/>
        <w:jc w:val="center"/>
        <w:textAlignment w:val="baseline"/>
        <w:rPr>
          <w:rStyle w:val="normaltextrun"/>
          <w:b/>
          <w:bCs/>
          <w:sz w:val="26"/>
          <w:szCs w:val="26"/>
        </w:rPr>
      </w:pPr>
    </w:p>
    <w:p w14:paraId="5F2E6AA9" w14:textId="77777777" w:rsidR="0031612C" w:rsidRPr="007F1D3F" w:rsidRDefault="0031612C" w:rsidP="008137DE">
      <w:pPr>
        <w:pStyle w:val="paragraph"/>
        <w:spacing w:before="0" w:beforeAutospacing="0" w:after="120" w:afterAutospacing="0"/>
        <w:ind w:right="90" w:firstLine="567"/>
        <w:jc w:val="center"/>
        <w:textAlignment w:val="baseline"/>
        <w:rPr>
          <w:rStyle w:val="normaltextrun"/>
          <w:b/>
          <w:bCs/>
          <w:sz w:val="26"/>
          <w:szCs w:val="26"/>
        </w:rPr>
      </w:pPr>
    </w:p>
    <w:p w14:paraId="3D0CAC27" w14:textId="77777777" w:rsidR="0031612C" w:rsidRPr="007F1D3F" w:rsidRDefault="0031612C" w:rsidP="008137DE">
      <w:pPr>
        <w:pStyle w:val="paragraph"/>
        <w:spacing w:before="0" w:beforeAutospacing="0" w:after="120" w:afterAutospacing="0"/>
        <w:ind w:right="90" w:firstLine="567"/>
        <w:jc w:val="center"/>
        <w:textAlignment w:val="baseline"/>
        <w:rPr>
          <w:rStyle w:val="normaltextrun"/>
          <w:b/>
          <w:bCs/>
          <w:sz w:val="26"/>
          <w:szCs w:val="26"/>
        </w:rPr>
      </w:pPr>
    </w:p>
    <w:p w14:paraId="54751CEF" w14:textId="77777777" w:rsidR="0031612C" w:rsidRPr="007F1D3F" w:rsidRDefault="0031612C" w:rsidP="008137DE">
      <w:pPr>
        <w:pStyle w:val="paragraph"/>
        <w:spacing w:before="0" w:beforeAutospacing="0" w:after="120" w:afterAutospacing="0"/>
        <w:ind w:right="90" w:firstLine="567"/>
        <w:jc w:val="center"/>
        <w:textAlignment w:val="baseline"/>
        <w:rPr>
          <w:rStyle w:val="normaltextrun"/>
          <w:b/>
          <w:bCs/>
          <w:sz w:val="26"/>
          <w:szCs w:val="26"/>
        </w:rPr>
      </w:pPr>
    </w:p>
    <w:p w14:paraId="5F220441" w14:textId="77777777" w:rsidR="0031612C" w:rsidRPr="007F1D3F" w:rsidRDefault="0031612C" w:rsidP="008137DE">
      <w:pPr>
        <w:pStyle w:val="paragraph"/>
        <w:spacing w:before="0" w:beforeAutospacing="0" w:after="120" w:afterAutospacing="0"/>
        <w:ind w:right="90" w:firstLine="567"/>
        <w:jc w:val="center"/>
        <w:textAlignment w:val="baseline"/>
        <w:rPr>
          <w:rStyle w:val="normaltextrun"/>
          <w:b/>
          <w:bCs/>
          <w:sz w:val="26"/>
          <w:szCs w:val="26"/>
        </w:rPr>
      </w:pPr>
    </w:p>
    <w:p w14:paraId="1B5FC509" w14:textId="77777777" w:rsidR="0031612C" w:rsidRPr="007F1D3F" w:rsidRDefault="0031612C" w:rsidP="008137DE">
      <w:pPr>
        <w:pStyle w:val="paragraph"/>
        <w:spacing w:before="0" w:beforeAutospacing="0" w:after="120" w:afterAutospacing="0"/>
        <w:ind w:right="90" w:firstLine="567"/>
        <w:jc w:val="center"/>
        <w:textAlignment w:val="baseline"/>
        <w:rPr>
          <w:rStyle w:val="normaltextrun"/>
          <w:b/>
          <w:bCs/>
          <w:sz w:val="26"/>
          <w:szCs w:val="26"/>
        </w:rPr>
      </w:pPr>
    </w:p>
    <w:p w14:paraId="4FC5DC11" w14:textId="77777777" w:rsidR="00972E06" w:rsidRPr="007F1D3F" w:rsidRDefault="00972E06" w:rsidP="008137DE">
      <w:pPr>
        <w:pStyle w:val="paragraph"/>
        <w:spacing w:before="0" w:beforeAutospacing="0" w:after="120" w:afterAutospacing="0"/>
        <w:ind w:right="90" w:firstLine="567"/>
        <w:jc w:val="center"/>
        <w:textAlignment w:val="baseline"/>
        <w:rPr>
          <w:rStyle w:val="normaltextrun"/>
          <w:b/>
          <w:bCs/>
          <w:sz w:val="26"/>
          <w:szCs w:val="26"/>
        </w:rPr>
      </w:pPr>
    </w:p>
    <w:p w14:paraId="5CBB860E" w14:textId="370A25FA" w:rsidR="00696E67" w:rsidRPr="007F1D3F" w:rsidRDefault="008137DE" w:rsidP="008137DE">
      <w:pPr>
        <w:pStyle w:val="paragraph"/>
        <w:spacing w:before="0" w:beforeAutospacing="0" w:after="120" w:afterAutospacing="0"/>
        <w:ind w:right="90" w:firstLine="567"/>
        <w:jc w:val="center"/>
        <w:textAlignment w:val="baseline"/>
        <w:rPr>
          <w:rStyle w:val="normaltextrun"/>
          <w:b/>
          <w:bCs/>
          <w:sz w:val="26"/>
          <w:szCs w:val="26"/>
        </w:rPr>
      </w:pPr>
      <w:r w:rsidRPr="007F1D3F">
        <w:rPr>
          <w:rStyle w:val="normaltextrun"/>
          <w:b/>
          <w:bCs/>
          <w:sz w:val="26"/>
          <w:szCs w:val="26"/>
        </w:rPr>
        <w:t xml:space="preserve">PHỤ LỤC </w:t>
      </w:r>
      <w:r w:rsidR="009927DF" w:rsidRPr="007F1D3F">
        <w:rPr>
          <w:rStyle w:val="normaltextrun"/>
          <w:b/>
          <w:bCs/>
          <w:sz w:val="26"/>
          <w:szCs w:val="26"/>
        </w:rPr>
        <w:t>2</w:t>
      </w:r>
    </w:p>
    <w:tbl>
      <w:tblPr>
        <w:tblW w:w="9598" w:type="dxa"/>
        <w:tblLook w:val="04A0" w:firstRow="1" w:lastRow="0" w:firstColumn="1" w:lastColumn="0" w:noHBand="0" w:noVBand="1"/>
      </w:tblPr>
      <w:tblGrid>
        <w:gridCol w:w="562"/>
        <w:gridCol w:w="2811"/>
        <w:gridCol w:w="1366"/>
        <w:gridCol w:w="733"/>
        <w:gridCol w:w="1446"/>
        <w:gridCol w:w="1345"/>
        <w:gridCol w:w="1446"/>
      </w:tblGrid>
      <w:tr w:rsidR="007F1D3F" w:rsidRPr="007F1D3F" w14:paraId="1E2301BA" w14:textId="77777777" w:rsidTr="008137DE">
        <w:trPr>
          <w:trHeight w:val="375"/>
        </w:trPr>
        <w:tc>
          <w:tcPr>
            <w:tcW w:w="9598" w:type="dxa"/>
            <w:gridSpan w:val="7"/>
            <w:tcBorders>
              <w:top w:val="nil"/>
              <w:left w:val="nil"/>
              <w:bottom w:val="nil"/>
              <w:right w:val="nil"/>
            </w:tcBorders>
            <w:shd w:val="clear" w:color="auto" w:fill="auto"/>
            <w:noWrap/>
            <w:vAlign w:val="bottom"/>
            <w:hideMark/>
          </w:tcPr>
          <w:p w14:paraId="19424378" w14:textId="77777777" w:rsidR="008137DE" w:rsidRPr="007F1D3F" w:rsidRDefault="008137DE">
            <w:pPr>
              <w:jc w:val="center"/>
              <w:rPr>
                <w:b/>
                <w:bCs/>
              </w:rPr>
            </w:pPr>
            <w:r w:rsidRPr="007F1D3F">
              <w:rPr>
                <w:b/>
                <w:bCs/>
              </w:rPr>
              <w:t xml:space="preserve">DỰ TOÁN THIẾT KẾ QUY HOẠCH </w:t>
            </w:r>
          </w:p>
        </w:tc>
      </w:tr>
      <w:tr w:rsidR="007F1D3F" w:rsidRPr="007F1D3F" w14:paraId="40499D59" w14:textId="77777777" w:rsidTr="008137DE">
        <w:trPr>
          <w:trHeight w:val="390"/>
        </w:trPr>
        <w:tc>
          <w:tcPr>
            <w:tcW w:w="9598" w:type="dxa"/>
            <w:gridSpan w:val="7"/>
            <w:tcBorders>
              <w:top w:val="nil"/>
              <w:left w:val="nil"/>
              <w:bottom w:val="nil"/>
              <w:right w:val="nil"/>
            </w:tcBorders>
            <w:shd w:val="clear" w:color="auto" w:fill="auto"/>
            <w:noWrap/>
            <w:vAlign w:val="bottom"/>
            <w:hideMark/>
          </w:tcPr>
          <w:p w14:paraId="4005F9B6" w14:textId="54A6A314" w:rsidR="008137DE" w:rsidRPr="007F1D3F" w:rsidRDefault="008137DE">
            <w:pPr>
              <w:rPr>
                <w:b/>
                <w:bCs/>
              </w:rPr>
            </w:pPr>
            <w:r w:rsidRPr="007F1D3F">
              <w:rPr>
                <w:b/>
                <w:bCs/>
              </w:rPr>
              <w:t xml:space="preserve">1. </w:t>
            </w:r>
            <w:proofErr w:type="spellStart"/>
            <w:r w:rsidRPr="007F1D3F">
              <w:rPr>
                <w:b/>
                <w:bCs/>
              </w:rPr>
              <w:t>Tên</w:t>
            </w:r>
            <w:proofErr w:type="spellEnd"/>
            <w:r w:rsidRPr="007F1D3F">
              <w:rPr>
                <w:b/>
                <w:bCs/>
              </w:rPr>
              <w:t xml:space="preserve"> </w:t>
            </w:r>
            <w:proofErr w:type="spellStart"/>
            <w:r w:rsidRPr="007F1D3F">
              <w:rPr>
                <w:b/>
                <w:bCs/>
              </w:rPr>
              <w:t>dự</w:t>
            </w:r>
            <w:proofErr w:type="spellEnd"/>
            <w:r w:rsidRPr="007F1D3F">
              <w:rPr>
                <w:b/>
                <w:bCs/>
              </w:rPr>
              <w:t xml:space="preserve"> </w:t>
            </w:r>
            <w:proofErr w:type="spellStart"/>
            <w:r w:rsidRPr="007F1D3F">
              <w:rPr>
                <w:b/>
                <w:bCs/>
              </w:rPr>
              <w:t>án</w:t>
            </w:r>
            <w:proofErr w:type="spellEnd"/>
            <w:r w:rsidRPr="007F1D3F">
              <w:rPr>
                <w:b/>
                <w:bCs/>
              </w:rPr>
              <w:t xml:space="preserve">:  </w:t>
            </w:r>
            <w:proofErr w:type="spellStart"/>
            <w:r w:rsidRPr="007F1D3F">
              <w:rPr>
                <w:b/>
                <w:bCs/>
              </w:rPr>
              <w:t>Điều</w:t>
            </w:r>
            <w:proofErr w:type="spellEnd"/>
            <w:r w:rsidRPr="007F1D3F">
              <w:rPr>
                <w:b/>
                <w:bCs/>
              </w:rPr>
              <w:t xml:space="preserve"> </w:t>
            </w:r>
            <w:proofErr w:type="spellStart"/>
            <w:r w:rsidRPr="007F1D3F">
              <w:rPr>
                <w:b/>
                <w:bCs/>
              </w:rPr>
              <w:t>chỉnh</w:t>
            </w:r>
            <w:proofErr w:type="spellEnd"/>
            <w:r w:rsidRPr="007F1D3F">
              <w:rPr>
                <w:b/>
                <w:bCs/>
              </w:rPr>
              <w:t xml:space="preserve"> Quy </w:t>
            </w:r>
            <w:proofErr w:type="spellStart"/>
            <w:r w:rsidRPr="007F1D3F">
              <w:rPr>
                <w:b/>
                <w:bCs/>
              </w:rPr>
              <w:t>hoạch</w:t>
            </w:r>
            <w:proofErr w:type="spellEnd"/>
            <w:r w:rsidRPr="007F1D3F">
              <w:rPr>
                <w:b/>
                <w:bCs/>
              </w:rPr>
              <w:t xml:space="preserve"> </w:t>
            </w:r>
            <w:proofErr w:type="spellStart"/>
            <w:r w:rsidRPr="007F1D3F">
              <w:rPr>
                <w:b/>
                <w:bCs/>
              </w:rPr>
              <w:t>chung</w:t>
            </w:r>
            <w:proofErr w:type="spellEnd"/>
            <w:r w:rsidRPr="007F1D3F">
              <w:rPr>
                <w:b/>
                <w:bCs/>
              </w:rPr>
              <w:t xml:space="preserve"> </w:t>
            </w:r>
            <w:proofErr w:type="spellStart"/>
            <w:r w:rsidRPr="007F1D3F">
              <w:rPr>
                <w:b/>
                <w:bCs/>
              </w:rPr>
              <w:t>đô</w:t>
            </w:r>
            <w:proofErr w:type="spellEnd"/>
            <w:r w:rsidRPr="007F1D3F">
              <w:rPr>
                <w:b/>
                <w:bCs/>
              </w:rPr>
              <w:t xml:space="preserve"> </w:t>
            </w:r>
            <w:proofErr w:type="spellStart"/>
            <w:proofErr w:type="gramStart"/>
            <w:r w:rsidRPr="007F1D3F">
              <w:rPr>
                <w:b/>
                <w:bCs/>
              </w:rPr>
              <w:t>thị</w:t>
            </w:r>
            <w:proofErr w:type="spellEnd"/>
            <w:r w:rsidRPr="007F1D3F">
              <w:rPr>
                <w:b/>
                <w:bCs/>
              </w:rPr>
              <w:t xml:space="preserve">  Hoài</w:t>
            </w:r>
            <w:proofErr w:type="gramEnd"/>
            <w:r w:rsidRPr="007F1D3F">
              <w:rPr>
                <w:b/>
                <w:bCs/>
              </w:rPr>
              <w:t xml:space="preserve"> </w:t>
            </w:r>
            <w:proofErr w:type="spellStart"/>
            <w:r w:rsidRPr="007F1D3F">
              <w:rPr>
                <w:b/>
                <w:bCs/>
              </w:rPr>
              <w:t>Nhơn</w:t>
            </w:r>
            <w:proofErr w:type="spellEnd"/>
            <w:r w:rsidRPr="007F1D3F">
              <w:rPr>
                <w:b/>
                <w:bCs/>
              </w:rPr>
              <w:t xml:space="preserve">, </w:t>
            </w:r>
            <w:proofErr w:type="spellStart"/>
            <w:r w:rsidRPr="007F1D3F">
              <w:rPr>
                <w:b/>
                <w:bCs/>
              </w:rPr>
              <w:t>tỉnh</w:t>
            </w:r>
            <w:proofErr w:type="spellEnd"/>
            <w:r w:rsidRPr="007F1D3F">
              <w:rPr>
                <w:b/>
                <w:bCs/>
              </w:rPr>
              <w:t xml:space="preserve"> Bình Định </w:t>
            </w:r>
            <w:proofErr w:type="spellStart"/>
            <w:r w:rsidRPr="007F1D3F">
              <w:rPr>
                <w:b/>
                <w:bCs/>
              </w:rPr>
              <w:t>đến</w:t>
            </w:r>
            <w:proofErr w:type="spellEnd"/>
            <w:r w:rsidRPr="007F1D3F">
              <w:rPr>
                <w:b/>
                <w:bCs/>
              </w:rPr>
              <w:t xml:space="preserve"> </w:t>
            </w:r>
            <w:proofErr w:type="spellStart"/>
            <w:r w:rsidRPr="007F1D3F">
              <w:rPr>
                <w:b/>
                <w:bCs/>
              </w:rPr>
              <w:t>năm</w:t>
            </w:r>
            <w:proofErr w:type="spellEnd"/>
            <w:r w:rsidRPr="007F1D3F">
              <w:rPr>
                <w:b/>
                <w:bCs/>
              </w:rPr>
              <w:t xml:space="preserve"> 2045 </w:t>
            </w:r>
          </w:p>
        </w:tc>
      </w:tr>
      <w:tr w:rsidR="007F1D3F" w:rsidRPr="007F1D3F" w14:paraId="0ED1B3DE" w14:textId="77777777" w:rsidTr="008137DE">
        <w:trPr>
          <w:trHeight w:val="390"/>
        </w:trPr>
        <w:tc>
          <w:tcPr>
            <w:tcW w:w="562" w:type="dxa"/>
            <w:tcBorders>
              <w:top w:val="nil"/>
              <w:left w:val="nil"/>
              <w:bottom w:val="nil"/>
              <w:right w:val="nil"/>
            </w:tcBorders>
            <w:shd w:val="clear" w:color="auto" w:fill="auto"/>
            <w:noWrap/>
            <w:vAlign w:val="bottom"/>
            <w:hideMark/>
          </w:tcPr>
          <w:p w14:paraId="63263E30" w14:textId="77777777" w:rsidR="008137DE" w:rsidRPr="007F1D3F" w:rsidRDefault="008137DE">
            <w:pPr>
              <w:rPr>
                <w:b/>
                <w:bCs/>
              </w:rPr>
            </w:pPr>
          </w:p>
        </w:tc>
        <w:tc>
          <w:tcPr>
            <w:tcW w:w="2811" w:type="dxa"/>
            <w:tcBorders>
              <w:top w:val="nil"/>
              <w:left w:val="nil"/>
              <w:bottom w:val="nil"/>
              <w:right w:val="nil"/>
            </w:tcBorders>
            <w:shd w:val="clear" w:color="auto" w:fill="auto"/>
            <w:noWrap/>
            <w:vAlign w:val="bottom"/>
            <w:hideMark/>
          </w:tcPr>
          <w:p w14:paraId="4D2CB5FE" w14:textId="77777777" w:rsidR="008137DE" w:rsidRPr="007F1D3F" w:rsidRDefault="008137DE">
            <w:pPr>
              <w:rPr>
                <w:sz w:val="20"/>
                <w:szCs w:val="20"/>
              </w:rPr>
            </w:pPr>
          </w:p>
        </w:tc>
        <w:tc>
          <w:tcPr>
            <w:tcW w:w="1285" w:type="dxa"/>
            <w:tcBorders>
              <w:top w:val="nil"/>
              <w:left w:val="nil"/>
              <w:bottom w:val="nil"/>
              <w:right w:val="nil"/>
            </w:tcBorders>
            <w:shd w:val="clear" w:color="auto" w:fill="auto"/>
            <w:noWrap/>
            <w:vAlign w:val="bottom"/>
            <w:hideMark/>
          </w:tcPr>
          <w:p w14:paraId="474EA318" w14:textId="77777777" w:rsidR="008137DE" w:rsidRPr="007F1D3F" w:rsidRDefault="008137DE">
            <w:pPr>
              <w:rPr>
                <w:sz w:val="20"/>
                <w:szCs w:val="20"/>
              </w:rPr>
            </w:pPr>
          </w:p>
        </w:tc>
        <w:tc>
          <w:tcPr>
            <w:tcW w:w="703" w:type="dxa"/>
            <w:tcBorders>
              <w:top w:val="nil"/>
              <w:left w:val="nil"/>
              <w:bottom w:val="nil"/>
              <w:right w:val="nil"/>
            </w:tcBorders>
            <w:shd w:val="clear" w:color="auto" w:fill="auto"/>
            <w:noWrap/>
            <w:vAlign w:val="bottom"/>
            <w:hideMark/>
          </w:tcPr>
          <w:p w14:paraId="2ED3B70C" w14:textId="77777777" w:rsidR="008137DE" w:rsidRPr="007F1D3F" w:rsidRDefault="008137DE">
            <w:pPr>
              <w:rPr>
                <w:sz w:val="20"/>
                <w:szCs w:val="20"/>
              </w:rPr>
            </w:pPr>
          </w:p>
        </w:tc>
        <w:tc>
          <w:tcPr>
            <w:tcW w:w="1446" w:type="dxa"/>
            <w:tcBorders>
              <w:top w:val="nil"/>
              <w:left w:val="nil"/>
              <w:bottom w:val="nil"/>
              <w:right w:val="nil"/>
            </w:tcBorders>
            <w:shd w:val="clear" w:color="auto" w:fill="auto"/>
            <w:noWrap/>
            <w:vAlign w:val="bottom"/>
            <w:hideMark/>
          </w:tcPr>
          <w:p w14:paraId="0B220D59" w14:textId="77777777" w:rsidR="008137DE" w:rsidRPr="007F1D3F" w:rsidRDefault="008137DE">
            <w:pPr>
              <w:rPr>
                <w:sz w:val="20"/>
                <w:szCs w:val="20"/>
              </w:rPr>
            </w:pPr>
          </w:p>
        </w:tc>
        <w:tc>
          <w:tcPr>
            <w:tcW w:w="1345" w:type="dxa"/>
            <w:tcBorders>
              <w:top w:val="nil"/>
              <w:left w:val="nil"/>
              <w:bottom w:val="nil"/>
              <w:right w:val="nil"/>
            </w:tcBorders>
            <w:shd w:val="clear" w:color="auto" w:fill="auto"/>
            <w:noWrap/>
            <w:vAlign w:val="bottom"/>
            <w:hideMark/>
          </w:tcPr>
          <w:p w14:paraId="3466B579" w14:textId="77777777" w:rsidR="008137DE" w:rsidRPr="007F1D3F" w:rsidRDefault="008137DE">
            <w:pPr>
              <w:rPr>
                <w:sz w:val="20"/>
                <w:szCs w:val="20"/>
              </w:rPr>
            </w:pPr>
          </w:p>
        </w:tc>
        <w:tc>
          <w:tcPr>
            <w:tcW w:w="1446" w:type="dxa"/>
            <w:tcBorders>
              <w:top w:val="nil"/>
              <w:left w:val="nil"/>
              <w:bottom w:val="nil"/>
              <w:right w:val="nil"/>
            </w:tcBorders>
            <w:shd w:val="clear" w:color="auto" w:fill="auto"/>
            <w:noWrap/>
            <w:vAlign w:val="bottom"/>
            <w:hideMark/>
          </w:tcPr>
          <w:p w14:paraId="634CA7E4" w14:textId="77777777" w:rsidR="008137DE" w:rsidRPr="007F1D3F" w:rsidRDefault="008137DE">
            <w:pPr>
              <w:rPr>
                <w:sz w:val="20"/>
                <w:szCs w:val="20"/>
              </w:rPr>
            </w:pPr>
          </w:p>
        </w:tc>
      </w:tr>
      <w:tr w:rsidR="007F1D3F" w:rsidRPr="007F1D3F" w14:paraId="4B341BEC" w14:textId="77777777" w:rsidTr="008137DE">
        <w:trPr>
          <w:trHeight w:val="105"/>
        </w:trPr>
        <w:tc>
          <w:tcPr>
            <w:tcW w:w="562" w:type="dxa"/>
            <w:tcBorders>
              <w:top w:val="nil"/>
              <w:left w:val="nil"/>
              <w:bottom w:val="nil"/>
              <w:right w:val="nil"/>
            </w:tcBorders>
            <w:shd w:val="clear" w:color="auto" w:fill="auto"/>
            <w:noWrap/>
            <w:vAlign w:val="bottom"/>
            <w:hideMark/>
          </w:tcPr>
          <w:p w14:paraId="1DEDFD8E" w14:textId="77777777" w:rsidR="008137DE" w:rsidRPr="007F1D3F" w:rsidRDefault="008137DE">
            <w:pPr>
              <w:rPr>
                <w:sz w:val="20"/>
                <w:szCs w:val="20"/>
              </w:rPr>
            </w:pPr>
          </w:p>
        </w:tc>
        <w:tc>
          <w:tcPr>
            <w:tcW w:w="2811" w:type="dxa"/>
            <w:tcBorders>
              <w:top w:val="nil"/>
              <w:left w:val="nil"/>
              <w:bottom w:val="nil"/>
              <w:right w:val="nil"/>
            </w:tcBorders>
            <w:shd w:val="clear" w:color="auto" w:fill="auto"/>
            <w:noWrap/>
            <w:vAlign w:val="bottom"/>
            <w:hideMark/>
          </w:tcPr>
          <w:p w14:paraId="4E24E303" w14:textId="77777777" w:rsidR="008137DE" w:rsidRPr="007F1D3F" w:rsidRDefault="008137DE">
            <w:pPr>
              <w:jc w:val="center"/>
              <w:rPr>
                <w:sz w:val="20"/>
                <w:szCs w:val="20"/>
              </w:rPr>
            </w:pPr>
          </w:p>
        </w:tc>
        <w:tc>
          <w:tcPr>
            <w:tcW w:w="1285" w:type="dxa"/>
            <w:tcBorders>
              <w:top w:val="nil"/>
              <w:left w:val="nil"/>
              <w:bottom w:val="nil"/>
              <w:right w:val="nil"/>
            </w:tcBorders>
            <w:shd w:val="clear" w:color="auto" w:fill="auto"/>
            <w:noWrap/>
            <w:vAlign w:val="bottom"/>
            <w:hideMark/>
          </w:tcPr>
          <w:p w14:paraId="7825CD4B" w14:textId="77777777" w:rsidR="008137DE" w:rsidRPr="007F1D3F" w:rsidRDefault="008137DE">
            <w:pPr>
              <w:jc w:val="center"/>
              <w:rPr>
                <w:sz w:val="20"/>
                <w:szCs w:val="20"/>
              </w:rPr>
            </w:pPr>
          </w:p>
        </w:tc>
        <w:tc>
          <w:tcPr>
            <w:tcW w:w="703" w:type="dxa"/>
            <w:tcBorders>
              <w:top w:val="nil"/>
              <w:left w:val="nil"/>
              <w:bottom w:val="nil"/>
              <w:right w:val="nil"/>
            </w:tcBorders>
            <w:shd w:val="clear" w:color="auto" w:fill="auto"/>
            <w:noWrap/>
            <w:vAlign w:val="bottom"/>
            <w:hideMark/>
          </w:tcPr>
          <w:p w14:paraId="5D41A2F7" w14:textId="77777777" w:rsidR="008137DE" w:rsidRPr="007F1D3F" w:rsidRDefault="008137DE">
            <w:pPr>
              <w:jc w:val="center"/>
              <w:rPr>
                <w:sz w:val="20"/>
                <w:szCs w:val="20"/>
              </w:rPr>
            </w:pPr>
          </w:p>
        </w:tc>
        <w:tc>
          <w:tcPr>
            <w:tcW w:w="1446" w:type="dxa"/>
            <w:tcBorders>
              <w:top w:val="nil"/>
              <w:left w:val="nil"/>
              <w:bottom w:val="nil"/>
              <w:right w:val="nil"/>
            </w:tcBorders>
            <w:shd w:val="clear" w:color="auto" w:fill="auto"/>
            <w:noWrap/>
            <w:vAlign w:val="bottom"/>
            <w:hideMark/>
          </w:tcPr>
          <w:p w14:paraId="3A15CD26" w14:textId="77777777" w:rsidR="008137DE" w:rsidRPr="007F1D3F" w:rsidRDefault="008137DE">
            <w:pPr>
              <w:jc w:val="center"/>
              <w:rPr>
                <w:sz w:val="20"/>
                <w:szCs w:val="20"/>
              </w:rPr>
            </w:pPr>
          </w:p>
        </w:tc>
        <w:tc>
          <w:tcPr>
            <w:tcW w:w="1345" w:type="dxa"/>
            <w:tcBorders>
              <w:top w:val="nil"/>
              <w:left w:val="nil"/>
              <w:bottom w:val="nil"/>
              <w:right w:val="nil"/>
            </w:tcBorders>
            <w:shd w:val="clear" w:color="auto" w:fill="auto"/>
            <w:noWrap/>
            <w:vAlign w:val="bottom"/>
            <w:hideMark/>
          </w:tcPr>
          <w:p w14:paraId="716C0876" w14:textId="77777777" w:rsidR="008137DE" w:rsidRPr="007F1D3F" w:rsidRDefault="008137DE">
            <w:pPr>
              <w:jc w:val="center"/>
              <w:rPr>
                <w:sz w:val="20"/>
                <w:szCs w:val="20"/>
              </w:rPr>
            </w:pPr>
          </w:p>
        </w:tc>
        <w:tc>
          <w:tcPr>
            <w:tcW w:w="1446" w:type="dxa"/>
            <w:tcBorders>
              <w:top w:val="nil"/>
              <w:left w:val="nil"/>
              <w:bottom w:val="nil"/>
              <w:right w:val="nil"/>
            </w:tcBorders>
            <w:shd w:val="clear" w:color="auto" w:fill="auto"/>
            <w:noWrap/>
            <w:vAlign w:val="bottom"/>
            <w:hideMark/>
          </w:tcPr>
          <w:p w14:paraId="588D9904" w14:textId="77777777" w:rsidR="008137DE" w:rsidRPr="007F1D3F" w:rsidRDefault="008137DE">
            <w:pPr>
              <w:jc w:val="center"/>
              <w:rPr>
                <w:sz w:val="20"/>
                <w:szCs w:val="20"/>
              </w:rPr>
            </w:pPr>
          </w:p>
        </w:tc>
      </w:tr>
      <w:tr w:rsidR="007F1D3F" w:rsidRPr="007F1D3F" w14:paraId="0E4EFA7D" w14:textId="77777777" w:rsidTr="008137DE">
        <w:trPr>
          <w:trHeight w:val="345"/>
        </w:trPr>
        <w:tc>
          <w:tcPr>
            <w:tcW w:w="3373" w:type="dxa"/>
            <w:gridSpan w:val="2"/>
            <w:tcBorders>
              <w:top w:val="nil"/>
              <w:left w:val="nil"/>
              <w:bottom w:val="nil"/>
              <w:right w:val="nil"/>
            </w:tcBorders>
            <w:shd w:val="clear" w:color="auto" w:fill="auto"/>
            <w:noWrap/>
            <w:vAlign w:val="bottom"/>
            <w:hideMark/>
          </w:tcPr>
          <w:p w14:paraId="29201509" w14:textId="77777777" w:rsidR="008137DE" w:rsidRPr="007F1D3F" w:rsidRDefault="008137DE">
            <w:pPr>
              <w:rPr>
                <w:b/>
                <w:bCs/>
                <w:sz w:val="20"/>
                <w:szCs w:val="20"/>
              </w:rPr>
            </w:pPr>
            <w:r w:rsidRPr="007F1D3F">
              <w:rPr>
                <w:b/>
                <w:bCs/>
                <w:sz w:val="20"/>
                <w:szCs w:val="20"/>
              </w:rPr>
              <w:t xml:space="preserve">2. Quy </w:t>
            </w:r>
            <w:proofErr w:type="spellStart"/>
            <w:r w:rsidRPr="007F1D3F">
              <w:rPr>
                <w:b/>
                <w:bCs/>
                <w:sz w:val="20"/>
                <w:szCs w:val="20"/>
              </w:rPr>
              <w:t>mô</w:t>
            </w:r>
            <w:proofErr w:type="spellEnd"/>
            <w:r w:rsidRPr="007F1D3F">
              <w:rPr>
                <w:b/>
                <w:bCs/>
                <w:sz w:val="20"/>
                <w:szCs w:val="20"/>
              </w:rPr>
              <w:t xml:space="preserve"> </w:t>
            </w:r>
            <w:proofErr w:type="spellStart"/>
            <w:r w:rsidRPr="007F1D3F">
              <w:rPr>
                <w:b/>
                <w:bCs/>
                <w:sz w:val="20"/>
                <w:szCs w:val="20"/>
              </w:rPr>
              <w:t>nghiên</w:t>
            </w:r>
            <w:proofErr w:type="spellEnd"/>
            <w:r w:rsidRPr="007F1D3F">
              <w:rPr>
                <w:b/>
                <w:bCs/>
                <w:sz w:val="20"/>
                <w:szCs w:val="20"/>
              </w:rPr>
              <w:t xml:space="preserve"> </w:t>
            </w:r>
            <w:proofErr w:type="spellStart"/>
            <w:proofErr w:type="gramStart"/>
            <w:r w:rsidRPr="007F1D3F">
              <w:rPr>
                <w:b/>
                <w:bCs/>
                <w:sz w:val="20"/>
                <w:szCs w:val="20"/>
              </w:rPr>
              <w:t>cứu</w:t>
            </w:r>
            <w:proofErr w:type="spellEnd"/>
            <w:r w:rsidRPr="007F1D3F">
              <w:rPr>
                <w:b/>
                <w:bCs/>
                <w:sz w:val="20"/>
                <w:szCs w:val="20"/>
              </w:rPr>
              <w:t xml:space="preserve"> :</w:t>
            </w:r>
            <w:proofErr w:type="gramEnd"/>
            <w:r w:rsidRPr="007F1D3F">
              <w:rPr>
                <w:b/>
                <w:bCs/>
                <w:sz w:val="20"/>
                <w:szCs w:val="20"/>
              </w:rPr>
              <w:t xml:space="preserve">  </w:t>
            </w:r>
          </w:p>
        </w:tc>
        <w:tc>
          <w:tcPr>
            <w:tcW w:w="1285" w:type="dxa"/>
            <w:tcBorders>
              <w:top w:val="nil"/>
              <w:left w:val="nil"/>
              <w:bottom w:val="nil"/>
              <w:right w:val="nil"/>
            </w:tcBorders>
            <w:shd w:val="clear" w:color="auto" w:fill="auto"/>
            <w:noWrap/>
            <w:vAlign w:val="bottom"/>
            <w:hideMark/>
          </w:tcPr>
          <w:p w14:paraId="4ED3CE1D" w14:textId="77777777" w:rsidR="008137DE" w:rsidRPr="007F1D3F" w:rsidRDefault="008137DE">
            <w:pPr>
              <w:rPr>
                <w:b/>
                <w:bCs/>
                <w:sz w:val="20"/>
                <w:szCs w:val="20"/>
              </w:rPr>
            </w:pPr>
          </w:p>
        </w:tc>
        <w:tc>
          <w:tcPr>
            <w:tcW w:w="703" w:type="dxa"/>
            <w:tcBorders>
              <w:top w:val="nil"/>
              <w:left w:val="nil"/>
              <w:bottom w:val="nil"/>
              <w:right w:val="nil"/>
            </w:tcBorders>
            <w:shd w:val="clear" w:color="auto" w:fill="auto"/>
            <w:noWrap/>
            <w:vAlign w:val="bottom"/>
            <w:hideMark/>
          </w:tcPr>
          <w:p w14:paraId="2E971231" w14:textId="77777777" w:rsidR="008137DE" w:rsidRPr="007F1D3F" w:rsidRDefault="008137DE">
            <w:pPr>
              <w:rPr>
                <w:sz w:val="20"/>
                <w:szCs w:val="20"/>
              </w:rPr>
            </w:pPr>
          </w:p>
        </w:tc>
        <w:tc>
          <w:tcPr>
            <w:tcW w:w="1446" w:type="dxa"/>
            <w:tcBorders>
              <w:top w:val="nil"/>
              <w:left w:val="nil"/>
              <w:bottom w:val="nil"/>
              <w:right w:val="nil"/>
            </w:tcBorders>
            <w:shd w:val="clear" w:color="auto" w:fill="auto"/>
            <w:noWrap/>
            <w:vAlign w:val="bottom"/>
            <w:hideMark/>
          </w:tcPr>
          <w:p w14:paraId="74A1AB9A" w14:textId="77777777" w:rsidR="008137DE" w:rsidRPr="007F1D3F" w:rsidRDefault="008137DE">
            <w:pPr>
              <w:rPr>
                <w:sz w:val="20"/>
                <w:szCs w:val="20"/>
              </w:rPr>
            </w:pPr>
          </w:p>
        </w:tc>
        <w:tc>
          <w:tcPr>
            <w:tcW w:w="1345" w:type="dxa"/>
            <w:tcBorders>
              <w:top w:val="nil"/>
              <w:left w:val="nil"/>
              <w:bottom w:val="nil"/>
              <w:right w:val="nil"/>
            </w:tcBorders>
            <w:shd w:val="clear" w:color="auto" w:fill="auto"/>
            <w:noWrap/>
            <w:vAlign w:val="bottom"/>
            <w:hideMark/>
          </w:tcPr>
          <w:p w14:paraId="79412FEC" w14:textId="77777777" w:rsidR="008137DE" w:rsidRPr="007F1D3F" w:rsidRDefault="008137DE">
            <w:pPr>
              <w:rPr>
                <w:sz w:val="20"/>
                <w:szCs w:val="20"/>
              </w:rPr>
            </w:pPr>
          </w:p>
        </w:tc>
        <w:tc>
          <w:tcPr>
            <w:tcW w:w="1446" w:type="dxa"/>
            <w:tcBorders>
              <w:top w:val="nil"/>
              <w:left w:val="nil"/>
              <w:bottom w:val="nil"/>
              <w:right w:val="nil"/>
            </w:tcBorders>
            <w:shd w:val="clear" w:color="auto" w:fill="auto"/>
            <w:noWrap/>
            <w:vAlign w:val="bottom"/>
            <w:hideMark/>
          </w:tcPr>
          <w:p w14:paraId="54D87009" w14:textId="77777777" w:rsidR="008137DE" w:rsidRPr="007F1D3F" w:rsidRDefault="008137DE">
            <w:pPr>
              <w:rPr>
                <w:sz w:val="20"/>
                <w:szCs w:val="20"/>
              </w:rPr>
            </w:pPr>
          </w:p>
        </w:tc>
      </w:tr>
      <w:tr w:rsidR="007F1D3F" w:rsidRPr="007F1D3F" w14:paraId="78E4262B" w14:textId="77777777" w:rsidTr="00AB5174">
        <w:trPr>
          <w:trHeight w:val="300"/>
        </w:trPr>
        <w:tc>
          <w:tcPr>
            <w:tcW w:w="4658" w:type="dxa"/>
            <w:gridSpan w:val="3"/>
            <w:tcBorders>
              <w:top w:val="nil"/>
              <w:left w:val="nil"/>
              <w:bottom w:val="nil"/>
              <w:right w:val="nil"/>
            </w:tcBorders>
            <w:shd w:val="clear" w:color="auto" w:fill="auto"/>
            <w:noWrap/>
            <w:vAlign w:val="bottom"/>
            <w:hideMark/>
          </w:tcPr>
          <w:p w14:paraId="06EC527F" w14:textId="77777777" w:rsidR="008137DE" w:rsidRPr="007F1D3F" w:rsidRDefault="008137DE">
            <w:pPr>
              <w:rPr>
                <w:sz w:val="22"/>
                <w:szCs w:val="22"/>
              </w:rPr>
            </w:pPr>
            <w:r w:rsidRPr="007F1D3F">
              <w:rPr>
                <w:sz w:val="22"/>
                <w:szCs w:val="22"/>
              </w:rPr>
              <w:t xml:space="preserve">- </w:t>
            </w:r>
            <w:proofErr w:type="spellStart"/>
            <w:r w:rsidRPr="007F1D3F">
              <w:rPr>
                <w:sz w:val="22"/>
                <w:szCs w:val="22"/>
              </w:rPr>
              <w:t>Dân</w:t>
            </w:r>
            <w:proofErr w:type="spellEnd"/>
            <w:r w:rsidRPr="007F1D3F">
              <w:rPr>
                <w:sz w:val="22"/>
                <w:szCs w:val="22"/>
              </w:rPr>
              <w:t xml:space="preserve"> </w:t>
            </w:r>
            <w:proofErr w:type="spellStart"/>
            <w:r w:rsidRPr="007F1D3F">
              <w:rPr>
                <w:sz w:val="22"/>
                <w:szCs w:val="22"/>
              </w:rPr>
              <w:t>số</w:t>
            </w:r>
            <w:proofErr w:type="spellEnd"/>
            <w:r w:rsidRPr="007F1D3F">
              <w:rPr>
                <w:sz w:val="22"/>
                <w:szCs w:val="22"/>
              </w:rPr>
              <w:t xml:space="preserve"> </w:t>
            </w:r>
            <w:proofErr w:type="spellStart"/>
            <w:r w:rsidRPr="007F1D3F">
              <w:rPr>
                <w:sz w:val="22"/>
                <w:szCs w:val="22"/>
              </w:rPr>
              <w:t>dự</w:t>
            </w:r>
            <w:proofErr w:type="spellEnd"/>
            <w:r w:rsidRPr="007F1D3F">
              <w:rPr>
                <w:sz w:val="22"/>
                <w:szCs w:val="22"/>
              </w:rPr>
              <w:t xml:space="preserve"> </w:t>
            </w:r>
            <w:proofErr w:type="spellStart"/>
            <w:r w:rsidRPr="007F1D3F">
              <w:rPr>
                <w:sz w:val="22"/>
                <w:szCs w:val="22"/>
              </w:rPr>
              <w:t>kiến</w:t>
            </w:r>
            <w:proofErr w:type="spellEnd"/>
            <w:r w:rsidRPr="007F1D3F">
              <w:rPr>
                <w:sz w:val="22"/>
                <w:szCs w:val="22"/>
              </w:rPr>
              <w:t xml:space="preserve"> </w:t>
            </w:r>
            <w:proofErr w:type="spellStart"/>
            <w:r w:rsidRPr="007F1D3F">
              <w:rPr>
                <w:sz w:val="22"/>
                <w:szCs w:val="22"/>
              </w:rPr>
              <w:t>đến</w:t>
            </w:r>
            <w:proofErr w:type="spellEnd"/>
            <w:r w:rsidRPr="007F1D3F">
              <w:rPr>
                <w:sz w:val="22"/>
                <w:szCs w:val="22"/>
              </w:rPr>
              <w:t xml:space="preserve"> </w:t>
            </w:r>
            <w:proofErr w:type="spellStart"/>
            <w:r w:rsidRPr="007F1D3F">
              <w:rPr>
                <w:sz w:val="22"/>
                <w:szCs w:val="22"/>
              </w:rPr>
              <w:t>năm</w:t>
            </w:r>
            <w:proofErr w:type="spellEnd"/>
            <w:r w:rsidRPr="007F1D3F">
              <w:rPr>
                <w:sz w:val="22"/>
                <w:szCs w:val="22"/>
              </w:rPr>
              <w:t xml:space="preserve"> 2045 </w:t>
            </w:r>
            <w:proofErr w:type="gramStart"/>
            <w:r w:rsidRPr="007F1D3F">
              <w:rPr>
                <w:sz w:val="22"/>
                <w:szCs w:val="22"/>
              </w:rPr>
              <w:t xml:space="preserve">  :</w:t>
            </w:r>
            <w:proofErr w:type="gramEnd"/>
            <w:r w:rsidRPr="007F1D3F">
              <w:rPr>
                <w:sz w:val="22"/>
                <w:szCs w:val="22"/>
              </w:rPr>
              <w:t xml:space="preserve"> 374.200 </w:t>
            </w:r>
            <w:proofErr w:type="spellStart"/>
            <w:r w:rsidRPr="007F1D3F">
              <w:rPr>
                <w:sz w:val="22"/>
                <w:szCs w:val="22"/>
              </w:rPr>
              <w:t>người</w:t>
            </w:r>
            <w:proofErr w:type="spellEnd"/>
            <w:r w:rsidRPr="007F1D3F">
              <w:rPr>
                <w:sz w:val="22"/>
                <w:szCs w:val="22"/>
              </w:rPr>
              <w:t xml:space="preserve"> </w:t>
            </w:r>
          </w:p>
        </w:tc>
        <w:tc>
          <w:tcPr>
            <w:tcW w:w="703" w:type="dxa"/>
            <w:tcBorders>
              <w:top w:val="nil"/>
              <w:left w:val="nil"/>
              <w:bottom w:val="nil"/>
              <w:right w:val="nil"/>
            </w:tcBorders>
            <w:shd w:val="clear" w:color="auto" w:fill="auto"/>
            <w:noWrap/>
            <w:vAlign w:val="bottom"/>
            <w:hideMark/>
          </w:tcPr>
          <w:p w14:paraId="332597BF" w14:textId="77777777" w:rsidR="008137DE" w:rsidRPr="007F1D3F" w:rsidRDefault="008137DE">
            <w:pPr>
              <w:rPr>
                <w:sz w:val="22"/>
                <w:szCs w:val="22"/>
              </w:rPr>
            </w:pPr>
          </w:p>
        </w:tc>
        <w:tc>
          <w:tcPr>
            <w:tcW w:w="1446" w:type="dxa"/>
            <w:tcBorders>
              <w:top w:val="nil"/>
              <w:left w:val="nil"/>
              <w:bottom w:val="nil"/>
              <w:right w:val="nil"/>
            </w:tcBorders>
            <w:shd w:val="clear" w:color="auto" w:fill="auto"/>
            <w:noWrap/>
            <w:vAlign w:val="bottom"/>
          </w:tcPr>
          <w:p w14:paraId="443B4A69" w14:textId="604E2CBD" w:rsidR="008137DE" w:rsidRPr="007F1D3F" w:rsidRDefault="008137DE">
            <w:pPr>
              <w:rPr>
                <w:sz w:val="22"/>
                <w:szCs w:val="22"/>
              </w:rPr>
            </w:pPr>
          </w:p>
        </w:tc>
        <w:tc>
          <w:tcPr>
            <w:tcW w:w="1345" w:type="dxa"/>
            <w:tcBorders>
              <w:top w:val="nil"/>
              <w:left w:val="nil"/>
              <w:bottom w:val="nil"/>
              <w:right w:val="nil"/>
            </w:tcBorders>
            <w:shd w:val="clear" w:color="auto" w:fill="auto"/>
            <w:noWrap/>
            <w:vAlign w:val="bottom"/>
          </w:tcPr>
          <w:p w14:paraId="31A277AF" w14:textId="77777777" w:rsidR="008137DE" w:rsidRPr="007F1D3F" w:rsidRDefault="008137DE">
            <w:pPr>
              <w:rPr>
                <w:sz w:val="22"/>
                <w:szCs w:val="22"/>
              </w:rPr>
            </w:pPr>
          </w:p>
        </w:tc>
        <w:tc>
          <w:tcPr>
            <w:tcW w:w="1446" w:type="dxa"/>
            <w:tcBorders>
              <w:top w:val="nil"/>
              <w:left w:val="nil"/>
              <w:bottom w:val="nil"/>
              <w:right w:val="nil"/>
            </w:tcBorders>
            <w:shd w:val="clear" w:color="auto" w:fill="auto"/>
            <w:noWrap/>
            <w:vAlign w:val="bottom"/>
            <w:hideMark/>
          </w:tcPr>
          <w:p w14:paraId="40D650BC" w14:textId="77777777" w:rsidR="008137DE" w:rsidRPr="007F1D3F" w:rsidRDefault="008137DE">
            <w:pPr>
              <w:rPr>
                <w:sz w:val="20"/>
                <w:szCs w:val="20"/>
              </w:rPr>
            </w:pPr>
          </w:p>
        </w:tc>
      </w:tr>
      <w:tr w:rsidR="007F1D3F" w:rsidRPr="007F1D3F" w14:paraId="3FC67F3D" w14:textId="77777777" w:rsidTr="008137DE">
        <w:trPr>
          <w:trHeight w:val="345"/>
        </w:trPr>
        <w:tc>
          <w:tcPr>
            <w:tcW w:w="4658" w:type="dxa"/>
            <w:gridSpan w:val="3"/>
            <w:tcBorders>
              <w:top w:val="nil"/>
              <w:left w:val="nil"/>
              <w:bottom w:val="nil"/>
              <w:right w:val="nil"/>
            </w:tcBorders>
            <w:shd w:val="clear" w:color="auto" w:fill="auto"/>
            <w:noWrap/>
            <w:vAlign w:val="bottom"/>
            <w:hideMark/>
          </w:tcPr>
          <w:p w14:paraId="5AD7F4A4" w14:textId="77777777" w:rsidR="008137DE" w:rsidRDefault="008137DE">
            <w:pPr>
              <w:rPr>
                <w:sz w:val="22"/>
                <w:szCs w:val="22"/>
              </w:rPr>
            </w:pPr>
            <w:r w:rsidRPr="007F1D3F">
              <w:rPr>
                <w:sz w:val="22"/>
                <w:szCs w:val="22"/>
              </w:rPr>
              <w:t xml:space="preserve">- </w:t>
            </w:r>
            <w:proofErr w:type="spellStart"/>
            <w:r w:rsidRPr="007F1D3F">
              <w:rPr>
                <w:sz w:val="22"/>
                <w:szCs w:val="22"/>
              </w:rPr>
              <w:t>Diện</w:t>
            </w:r>
            <w:proofErr w:type="spellEnd"/>
            <w:r w:rsidRPr="007F1D3F">
              <w:rPr>
                <w:sz w:val="22"/>
                <w:szCs w:val="22"/>
              </w:rPr>
              <w:t xml:space="preserve"> </w:t>
            </w:r>
            <w:proofErr w:type="spellStart"/>
            <w:proofErr w:type="gramStart"/>
            <w:r w:rsidRPr="007F1D3F">
              <w:rPr>
                <w:sz w:val="22"/>
                <w:szCs w:val="22"/>
              </w:rPr>
              <w:t>tích</w:t>
            </w:r>
            <w:proofErr w:type="spellEnd"/>
            <w:r w:rsidRPr="007F1D3F">
              <w:rPr>
                <w:sz w:val="22"/>
                <w:szCs w:val="22"/>
              </w:rPr>
              <w:t xml:space="preserve"> :</w:t>
            </w:r>
            <w:proofErr w:type="gramEnd"/>
            <w:r w:rsidRPr="007F1D3F">
              <w:rPr>
                <w:sz w:val="22"/>
                <w:szCs w:val="22"/>
              </w:rPr>
              <w:t xml:space="preserve"> 42.084,37ha  =  420,8437 km</w:t>
            </w:r>
            <w:r w:rsidRPr="00E24961">
              <w:rPr>
                <w:sz w:val="22"/>
                <w:szCs w:val="22"/>
                <w:vertAlign w:val="superscript"/>
              </w:rPr>
              <w:t>2</w:t>
            </w:r>
          </w:p>
          <w:p w14:paraId="639932B6" w14:textId="5B6170B4" w:rsidR="00910A2F" w:rsidRPr="007F1D3F" w:rsidRDefault="00910A2F">
            <w:pPr>
              <w:rPr>
                <w:sz w:val="22"/>
                <w:szCs w:val="22"/>
              </w:rPr>
            </w:pPr>
            <w:r>
              <w:rPr>
                <w:sz w:val="22"/>
                <w:szCs w:val="22"/>
              </w:rPr>
              <w:t xml:space="preserve">- </w:t>
            </w:r>
            <w:proofErr w:type="spellStart"/>
            <w:r w:rsidRPr="007F1D3F">
              <w:rPr>
                <w:sz w:val="22"/>
                <w:szCs w:val="22"/>
              </w:rPr>
              <w:t>Mật</w:t>
            </w:r>
            <w:proofErr w:type="spellEnd"/>
            <w:r w:rsidRPr="007F1D3F">
              <w:rPr>
                <w:sz w:val="22"/>
                <w:szCs w:val="22"/>
              </w:rPr>
              <w:t xml:space="preserve"> </w:t>
            </w:r>
            <w:proofErr w:type="spellStart"/>
            <w:r w:rsidRPr="007F1D3F">
              <w:rPr>
                <w:sz w:val="22"/>
                <w:szCs w:val="22"/>
              </w:rPr>
              <w:t>đô</w:t>
            </w:r>
            <w:proofErr w:type="spellEnd"/>
            <w:r w:rsidRPr="007F1D3F">
              <w:rPr>
                <w:sz w:val="22"/>
                <w:szCs w:val="22"/>
              </w:rPr>
              <w:t xml:space="preserve">̣ </w:t>
            </w:r>
            <w:proofErr w:type="spellStart"/>
            <w:r w:rsidRPr="007F1D3F">
              <w:rPr>
                <w:sz w:val="22"/>
                <w:szCs w:val="22"/>
              </w:rPr>
              <w:t>dân</w:t>
            </w:r>
            <w:proofErr w:type="spellEnd"/>
            <w:r w:rsidRPr="007F1D3F">
              <w:rPr>
                <w:sz w:val="22"/>
                <w:szCs w:val="22"/>
              </w:rPr>
              <w:t xml:space="preserve"> </w:t>
            </w:r>
            <w:proofErr w:type="spellStart"/>
            <w:proofErr w:type="gramStart"/>
            <w:r w:rsidRPr="007F1D3F">
              <w:rPr>
                <w:sz w:val="22"/>
                <w:szCs w:val="22"/>
              </w:rPr>
              <w:t>sô</w:t>
            </w:r>
            <w:proofErr w:type="spellEnd"/>
            <w:r w:rsidRPr="007F1D3F">
              <w:rPr>
                <w:sz w:val="22"/>
                <w:szCs w:val="22"/>
              </w:rPr>
              <w:t>́ :</w:t>
            </w:r>
            <w:proofErr w:type="gramEnd"/>
            <w:r w:rsidRPr="007F1D3F">
              <w:rPr>
                <w:sz w:val="22"/>
                <w:szCs w:val="22"/>
              </w:rPr>
              <w:t xml:space="preserve">  889 </w:t>
            </w:r>
            <w:proofErr w:type="spellStart"/>
            <w:r w:rsidRPr="007F1D3F">
              <w:rPr>
                <w:sz w:val="22"/>
                <w:szCs w:val="22"/>
              </w:rPr>
              <w:t>người</w:t>
            </w:r>
            <w:proofErr w:type="spellEnd"/>
            <w:r w:rsidRPr="007F1D3F">
              <w:rPr>
                <w:sz w:val="22"/>
                <w:szCs w:val="22"/>
              </w:rPr>
              <w:t>/ km</w:t>
            </w:r>
            <w:r w:rsidRPr="00E24961">
              <w:rPr>
                <w:sz w:val="22"/>
                <w:szCs w:val="22"/>
                <w:vertAlign w:val="superscript"/>
              </w:rPr>
              <w:t>2</w:t>
            </w:r>
          </w:p>
        </w:tc>
        <w:tc>
          <w:tcPr>
            <w:tcW w:w="703" w:type="dxa"/>
            <w:tcBorders>
              <w:top w:val="nil"/>
              <w:left w:val="nil"/>
              <w:bottom w:val="nil"/>
              <w:right w:val="nil"/>
            </w:tcBorders>
            <w:shd w:val="clear" w:color="auto" w:fill="auto"/>
            <w:noWrap/>
            <w:vAlign w:val="bottom"/>
            <w:hideMark/>
          </w:tcPr>
          <w:p w14:paraId="073B49F6" w14:textId="77777777" w:rsidR="008137DE" w:rsidRPr="007F1D3F" w:rsidRDefault="008137DE">
            <w:pPr>
              <w:rPr>
                <w:sz w:val="22"/>
                <w:szCs w:val="22"/>
              </w:rPr>
            </w:pPr>
          </w:p>
        </w:tc>
        <w:tc>
          <w:tcPr>
            <w:tcW w:w="4237" w:type="dxa"/>
            <w:gridSpan w:val="3"/>
            <w:tcBorders>
              <w:top w:val="nil"/>
              <w:left w:val="nil"/>
              <w:bottom w:val="nil"/>
              <w:right w:val="nil"/>
            </w:tcBorders>
            <w:shd w:val="clear" w:color="auto" w:fill="auto"/>
            <w:noWrap/>
            <w:vAlign w:val="bottom"/>
            <w:hideMark/>
          </w:tcPr>
          <w:p w14:paraId="08910DAE" w14:textId="46012A95" w:rsidR="008137DE" w:rsidRPr="007F1D3F" w:rsidRDefault="008137DE">
            <w:pPr>
              <w:rPr>
                <w:sz w:val="22"/>
                <w:szCs w:val="22"/>
              </w:rPr>
            </w:pPr>
          </w:p>
        </w:tc>
      </w:tr>
      <w:tr w:rsidR="007F1D3F" w:rsidRPr="007F1D3F" w14:paraId="1C41E962" w14:textId="77777777" w:rsidTr="008137DE">
        <w:trPr>
          <w:trHeight w:val="360"/>
        </w:trPr>
        <w:tc>
          <w:tcPr>
            <w:tcW w:w="3373" w:type="dxa"/>
            <w:gridSpan w:val="2"/>
            <w:tcBorders>
              <w:top w:val="nil"/>
              <w:left w:val="nil"/>
              <w:bottom w:val="nil"/>
              <w:right w:val="nil"/>
            </w:tcBorders>
            <w:shd w:val="clear" w:color="auto" w:fill="auto"/>
            <w:noWrap/>
            <w:vAlign w:val="bottom"/>
            <w:hideMark/>
          </w:tcPr>
          <w:p w14:paraId="3D0C1563" w14:textId="77777777" w:rsidR="008137DE" w:rsidRPr="007F1D3F" w:rsidRDefault="008137DE">
            <w:pPr>
              <w:rPr>
                <w:b/>
                <w:bCs/>
                <w:sz w:val="20"/>
                <w:szCs w:val="20"/>
              </w:rPr>
            </w:pPr>
            <w:r w:rsidRPr="007F1D3F">
              <w:rPr>
                <w:b/>
                <w:bCs/>
                <w:sz w:val="20"/>
                <w:szCs w:val="20"/>
              </w:rPr>
              <w:t xml:space="preserve">3. </w:t>
            </w:r>
            <w:proofErr w:type="spellStart"/>
            <w:r w:rsidRPr="007F1D3F">
              <w:rPr>
                <w:b/>
                <w:bCs/>
                <w:sz w:val="20"/>
                <w:szCs w:val="20"/>
              </w:rPr>
              <w:t>Căn</w:t>
            </w:r>
            <w:proofErr w:type="spellEnd"/>
            <w:r w:rsidRPr="007F1D3F">
              <w:rPr>
                <w:b/>
                <w:bCs/>
                <w:sz w:val="20"/>
                <w:szCs w:val="20"/>
              </w:rPr>
              <w:t xml:space="preserve"> </w:t>
            </w:r>
            <w:proofErr w:type="spellStart"/>
            <w:r w:rsidRPr="007F1D3F">
              <w:rPr>
                <w:b/>
                <w:bCs/>
                <w:sz w:val="20"/>
                <w:szCs w:val="20"/>
              </w:rPr>
              <w:t>cư</w:t>
            </w:r>
            <w:proofErr w:type="spellEnd"/>
            <w:r w:rsidRPr="007F1D3F">
              <w:rPr>
                <w:b/>
                <w:bCs/>
                <w:sz w:val="20"/>
                <w:szCs w:val="20"/>
              </w:rPr>
              <w:t xml:space="preserve"> </w:t>
            </w:r>
            <w:proofErr w:type="spellStart"/>
            <w:r w:rsidRPr="007F1D3F">
              <w:rPr>
                <w:b/>
                <w:bCs/>
                <w:sz w:val="20"/>
                <w:szCs w:val="20"/>
              </w:rPr>
              <w:t>để</w:t>
            </w:r>
            <w:proofErr w:type="spellEnd"/>
            <w:r w:rsidRPr="007F1D3F">
              <w:rPr>
                <w:b/>
                <w:bCs/>
                <w:sz w:val="20"/>
                <w:szCs w:val="20"/>
              </w:rPr>
              <w:t xml:space="preserve"> </w:t>
            </w:r>
            <w:proofErr w:type="spellStart"/>
            <w:r w:rsidRPr="007F1D3F">
              <w:rPr>
                <w:b/>
                <w:bCs/>
                <w:sz w:val="20"/>
                <w:szCs w:val="20"/>
              </w:rPr>
              <w:t>lập</w:t>
            </w:r>
            <w:proofErr w:type="spellEnd"/>
            <w:r w:rsidRPr="007F1D3F">
              <w:rPr>
                <w:b/>
                <w:bCs/>
                <w:sz w:val="20"/>
                <w:szCs w:val="20"/>
              </w:rPr>
              <w:t xml:space="preserve"> </w:t>
            </w:r>
            <w:proofErr w:type="spellStart"/>
            <w:r w:rsidRPr="007F1D3F">
              <w:rPr>
                <w:b/>
                <w:bCs/>
                <w:sz w:val="20"/>
                <w:szCs w:val="20"/>
              </w:rPr>
              <w:t>dự</w:t>
            </w:r>
            <w:proofErr w:type="spellEnd"/>
            <w:r w:rsidRPr="007F1D3F">
              <w:rPr>
                <w:b/>
                <w:bCs/>
                <w:sz w:val="20"/>
                <w:szCs w:val="20"/>
              </w:rPr>
              <w:t xml:space="preserve"> </w:t>
            </w:r>
            <w:proofErr w:type="gramStart"/>
            <w:r w:rsidRPr="007F1D3F">
              <w:rPr>
                <w:b/>
                <w:bCs/>
                <w:sz w:val="20"/>
                <w:szCs w:val="20"/>
              </w:rPr>
              <w:t>toán :</w:t>
            </w:r>
            <w:proofErr w:type="gramEnd"/>
          </w:p>
        </w:tc>
        <w:tc>
          <w:tcPr>
            <w:tcW w:w="1285" w:type="dxa"/>
            <w:tcBorders>
              <w:top w:val="nil"/>
              <w:left w:val="nil"/>
              <w:bottom w:val="nil"/>
              <w:right w:val="nil"/>
            </w:tcBorders>
            <w:shd w:val="clear" w:color="auto" w:fill="auto"/>
            <w:noWrap/>
            <w:vAlign w:val="bottom"/>
            <w:hideMark/>
          </w:tcPr>
          <w:p w14:paraId="139D42B8" w14:textId="77777777" w:rsidR="008137DE" w:rsidRPr="007F1D3F" w:rsidRDefault="008137DE">
            <w:pPr>
              <w:rPr>
                <w:b/>
                <w:bCs/>
                <w:sz w:val="20"/>
                <w:szCs w:val="20"/>
              </w:rPr>
            </w:pPr>
          </w:p>
        </w:tc>
        <w:tc>
          <w:tcPr>
            <w:tcW w:w="703" w:type="dxa"/>
            <w:tcBorders>
              <w:top w:val="nil"/>
              <w:left w:val="nil"/>
              <w:bottom w:val="nil"/>
              <w:right w:val="nil"/>
            </w:tcBorders>
            <w:shd w:val="clear" w:color="auto" w:fill="auto"/>
            <w:noWrap/>
            <w:vAlign w:val="bottom"/>
            <w:hideMark/>
          </w:tcPr>
          <w:p w14:paraId="131558D3" w14:textId="77777777" w:rsidR="008137DE" w:rsidRPr="007F1D3F" w:rsidRDefault="008137DE">
            <w:pPr>
              <w:rPr>
                <w:sz w:val="20"/>
                <w:szCs w:val="20"/>
              </w:rPr>
            </w:pPr>
          </w:p>
        </w:tc>
        <w:tc>
          <w:tcPr>
            <w:tcW w:w="1446" w:type="dxa"/>
            <w:tcBorders>
              <w:top w:val="nil"/>
              <w:left w:val="nil"/>
              <w:bottom w:val="nil"/>
              <w:right w:val="nil"/>
            </w:tcBorders>
            <w:shd w:val="clear" w:color="auto" w:fill="auto"/>
            <w:noWrap/>
            <w:vAlign w:val="bottom"/>
            <w:hideMark/>
          </w:tcPr>
          <w:p w14:paraId="34FD512C" w14:textId="77777777" w:rsidR="008137DE" w:rsidRPr="007F1D3F" w:rsidRDefault="008137DE">
            <w:pPr>
              <w:rPr>
                <w:sz w:val="20"/>
                <w:szCs w:val="20"/>
              </w:rPr>
            </w:pPr>
          </w:p>
        </w:tc>
        <w:tc>
          <w:tcPr>
            <w:tcW w:w="1345" w:type="dxa"/>
            <w:tcBorders>
              <w:top w:val="nil"/>
              <w:left w:val="nil"/>
              <w:bottom w:val="nil"/>
              <w:right w:val="nil"/>
            </w:tcBorders>
            <w:shd w:val="clear" w:color="auto" w:fill="auto"/>
            <w:noWrap/>
            <w:vAlign w:val="bottom"/>
            <w:hideMark/>
          </w:tcPr>
          <w:p w14:paraId="751FD980" w14:textId="77777777" w:rsidR="008137DE" w:rsidRPr="007F1D3F" w:rsidRDefault="008137DE">
            <w:pPr>
              <w:rPr>
                <w:sz w:val="20"/>
                <w:szCs w:val="20"/>
              </w:rPr>
            </w:pPr>
          </w:p>
        </w:tc>
        <w:tc>
          <w:tcPr>
            <w:tcW w:w="1446" w:type="dxa"/>
            <w:tcBorders>
              <w:top w:val="nil"/>
              <w:left w:val="nil"/>
              <w:bottom w:val="nil"/>
              <w:right w:val="nil"/>
            </w:tcBorders>
            <w:shd w:val="clear" w:color="auto" w:fill="auto"/>
            <w:noWrap/>
            <w:vAlign w:val="bottom"/>
            <w:hideMark/>
          </w:tcPr>
          <w:p w14:paraId="61E7FF81" w14:textId="77777777" w:rsidR="008137DE" w:rsidRPr="007F1D3F" w:rsidRDefault="008137DE">
            <w:pPr>
              <w:rPr>
                <w:sz w:val="20"/>
                <w:szCs w:val="20"/>
              </w:rPr>
            </w:pPr>
          </w:p>
        </w:tc>
      </w:tr>
      <w:tr w:rsidR="007F1D3F" w:rsidRPr="007F1D3F" w14:paraId="358ACCA7" w14:textId="77777777" w:rsidTr="008137DE">
        <w:trPr>
          <w:trHeight w:val="1560"/>
        </w:trPr>
        <w:tc>
          <w:tcPr>
            <w:tcW w:w="9598" w:type="dxa"/>
            <w:gridSpan w:val="7"/>
            <w:tcBorders>
              <w:top w:val="nil"/>
              <w:left w:val="nil"/>
              <w:bottom w:val="nil"/>
              <w:right w:val="nil"/>
            </w:tcBorders>
            <w:shd w:val="clear" w:color="auto" w:fill="auto"/>
            <w:hideMark/>
          </w:tcPr>
          <w:p w14:paraId="27A30F33" w14:textId="77777777" w:rsidR="008137DE" w:rsidRPr="007F1D3F" w:rsidRDefault="008137DE" w:rsidP="00227C6E">
            <w:pPr>
              <w:jc w:val="both"/>
            </w:pPr>
            <w:r w:rsidRPr="007F1D3F">
              <w:t xml:space="preserve">- </w:t>
            </w:r>
            <w:proofErr w:type="spellStart"/>
            <w:r w:rsidRPr="007F1D3F">
              <w:t>Căn</w:t>
            </w:r>
            <w:proofErr w:type="spellEnd"/>
            <w:r w:rsidRPr="007F1D3F">
              <w:t xml:space="preserve"> </w:t>
            </w:r>
            <w:proofErr w:type="spellStart"/>
            <w:r w:rsidRPr="007F1D3F">
              <w:t>cứ</w:t>
            </w:r>
            <w:proofErr w:type="spellEnd"/>
            <w:r w:rsidRPr="007F1D3F">
              <w:t xml:space="preserve"> </w:t>
            </w:r>
            <w:proofErr w:type="spellStart"/>
            <w:r w:rsidRPr="007F1D3F">
              <w:t>quyết</w:t>
            </w:r>
            <w:proofErr w:type="spellEnd"/>
            <w:r w:rsidRPr="007F1D3F">
              <w:t xml:space="preserve"> </w:t>
            </w:r>
            <w:proofErr w:type="spellStart"/>
            <w:proofErr w:type="gramStart"/>
            <w:r w:rsidRPr="007F1D3F">
              <w:t>định</w:t>
            </w:r>
            <w:proofErr w:type="spellEnd"/>
            <w:r w:rsidRPr="007F1D3F">
              <w:t xml:space="preserve">  </w:t>
            </w:r>
            <w:proofErr w:type="spellStart"/>
            <w:r w:rsidRPr="007F1D3F">
              <w:t>Số</w:t>
            </w:r>
            <w:proofErr w:type="spellEnd"/>
            <w:proofErr w:type="gramEnd"/>
            <w:r w:rsidRPr="007F1D3F">
              <w:t xml:space="preserve">: 2185/QĐ-UBND </w:t>
            </w:r>
            <w:proofErr w:type="spellStart"/>
            <w:r w:rsidRPr="007F1D3F">
              <w:t>ngày</w:t>
            </w:r>
            <w:proofErr w:type="spellEnd"/>
            <w:r w:rsidRPr="007F1D3F">
              <w:t xml:space="preserve"> 27/6/2019 </w:t>
            </w:r>
            <w:proofErr w:type="spellStart"/>
            <w:r w:rsidRPr="007F1D3F">
              <w:t>của</w:t>
            </w:r>
            <w:proofErr w:type="spellEnd"/>
            <w:r w:rsidRPr="007F1D3F">
              <w:t xml:space="preserve"> UBND </w:t>
            </w:r>
            <w:proofErr w:type="spellStart"/>
            <w:r w:rsidRPr="007F1D3F">
              <w:t>tỉnh</w:t>
            </w:r>
            <w:proofErr w:type="spellEnd"/>
            <w:r w:rsidRPr="007F1D3F">
              <w:t xml:space="preserve"> Bình Định  </w:t>
            </w:r>
            <w:proofErr w:type="spellStart"/>
            <w:r w:rsidRPr="007F1D3F">
              <w:t>về</w:t>
            </w:r>
            <w:proofErr w:type="spellEnd"/>
            <w:r w:rsidRPr="007F1D3F">
              <w:t xml:space="preserve"> </w:t>
            </w:r>
            <w:proofErr w:type="spellStart"/>
            <w:r w:rsidRPr="007F1D3F">
              <w:t>việc</w:t>
            </w:r>
            <w:proofErr w:type="spellEnd"/>
            <w:r w:rsidRPr="007F1D3F">
              <w:t xml:space="preserve"> </w:t>
            </w:r>
            <w:proofErr w:type="spellStart"/>
            <w:r w:rsidRPr="007F1D3F">
              <w:t>phê</w:t>
            </w:r>
            <w:proofErr w:type="spellEnd"/>
            <w:r w:rsidRPr="007F1D3F">
              <w:t xml:space="preserve"> </w:t>
            </w:r>
            <w:proofErr w:type="spellStart"/>
            <w:r w:rsidRPr="007F1D3F">
              <w:t>duyệt</w:t>
            </w:r>
            <w:proofErr w:type="spellEnd"/>
            <w:r w:rsidRPr="007F1D3F">
              <w:t xml:space="preserve"> </w:t>
            </w:r>
            <w:proofErr w:type="spellStart"/>
            <w:r w:rsidRPr="007F1D3F">
              <w:t>quy</w:t>
            </w:r>
            <w:proofErr w:type="spellEnd"/>
            <w:r w:rsidRPr="007F1D3F">
              <w:t xml:space="preserve"> </w:t>
            </w:r>
            <w:proofErr w:type="spellStart"/>
            <w:r w:rsidRPr="007F1D3F">
              <w:t>hoạch</w:t>
            </w:r>
            <w:proofErr w:type="spellEnd"/>
            <w:r w:rsidRPr="007F1D3F">
              <w:t xml:space="preserve"> </w:t>
            </w:r>
            <w:proofErr w:type="spellStart"/>
            <w:r w:rsidRPr="007F1D3F">
              <w:t>chung</w:t>
            </w:r>
            <w:proofErr w:type="spellEnd"/>
            <w:r w:rsidRPr="007F1D3F">
              <w:t xml:space="preserve">  </w:t>
            </w:r>
            <w:proofErr w:type="spellStart"/>
            <w:r w:rsidRPr="007F1D3F">
              <w:t>xây</w:t>
            </w:r>
            <w:proofErr w:type="spellEnd"/>
            <w:r w:rsidRPr="007F1D3F">
              <w:t xml:space="preserve"> </w:t>
            </w:r>
            <w:proofErr w:type="spellStart"/>
            <w:r w:rsidRPr="007F1D3F">
              <w:t>dựng</w:t>
            </w:r>
            <w:proofErr w:type="spellEnd"/>
            <w:r w:rsidRPr="007F1D3F">
              <w:t xml:space="preserve"> </w:t>
            </w:r>
            <w:proofErr w:type="spellStart"/>
            <w:r w:rsidRPr="007F1D3F">
              <w:t>đô</w:t>
            </w:r>
            <w:proofErr w:type="spellEnd"/>
            <w:r w:rsidRPr="007F1D3F">
              <w:t xml:space="preserve"> </w:t>
            </w:r>
            <w:proofErr w:type="spellStart"/>
            <w:r w:rsidRPr="007F1D3F">
              <w:t>thị</w:t>
            </w:r>
            <w:proofErr w:type="spellEnd"/>
            <w:r w:rsidRPr="007F1D3F">
              <w:t xml:space="preserve"> Hoài </w:t>
            </w:r>
            <w:proofErr w:type="spellStart"/>
            <w:r w:rsidRPr="007F1D3F">
              <w:t>Nhơn</w:t>
            </w:r>
            <w:proofErr w:type="spellEnd"/>
            <w:r w:rsidRPr="007F1D3F">
              <w:t xml:space="preserve">, </w:t>
            </w:r>
            <w:proofErr w:type="spellStart"/>
            <w:r w:rsidRPr="007F1D3F">
              <w:t>tỉnh</w:t>
            </w:r>
            <w:proofErr w:type="spellEnd"/>
            <w:r w:rsidRPr="007F1D3F">
              <w:t xml:space="preserve"> Bình Định </w:t>
            </w:r>
            <w:proofErr w:type="spellStart"/>
            <w:r w:rsidRPr="007F1D3F">
              <w:t>đến</w:t>
            </w:r>
            <w:proofErr w:type="spellEnd"/>
            <w:r w:rsidRPr="007F1D3F">
              <w:t xml:space="preserve"> </w:t>
            </w:r>
            <w:proofErr w:type="spellStart"/>
            <w:r w:rsidRPr="007F1D3F">
              <w:t>năm</w:t>
            </w:r>
            <w:proofErr w:type="spellEnd"/>
            <w:r w:rsidRPr="007F1D3F">
              <w:t xml:space="preserve"> 2035 </w:t>
            </w:r>
            <w:proofErr w:type="spellStart"/>
            <w:r w:rsidRPr="007F1D3F">
              <w:t>thì</w:t>
            </w:r>
            <w:proofErr w:type="spellEnd"/>
            <w:r w:rsidRPr="007F1D3F">
              <w:t xml:space="preserve"> </w:t>
            </w:r>
            <w:proofErr w:type="spellStart"/>
            <w:r w:rsidRPr="007F1D3F">
              <w:t>Điều</w:t>
            </w:r>
            <w:proofErr w:type="spellEnd"/>
            <w:r w:rsidRPr="007F1D3F">
              <w:t xml:space="preserve"> </w:t>
            </w:r>
            <w:proofErr w:type="spellStart"/>
            <w:r w:rsidRPr="007F1D3F">
              <w:t>chỉnh</w:t>
            </w:r>
            <w:proofErr w:type="spellEnd"/>
            <w:r w:rsidRPr="007F1D3F">
              <w:t xml:space="preserve"> Quy </w:t>
            </w:r>
            <w:proofErr w:type="spellStart"/>
            <w:r w:rsidRPr="007F1D3F">
              <w:t>hoạch</w:t>
            </w:r>
            <w:proofErr w:type="spellEnd"/>
            <w:r w:rsidRPr="007F1D3F">
              <w:t xml:space="preserve"> </w:t>
            </w:r>
            <w:proofErr w:type="spellStart"/>
            <w:r w:rsidRPr="007F1D3F">
              <w:t>chung</w:t>
            </w:r>
            <w:proofErr w:type="spellEnd"/>
            <w:r w:rsidRPr="007F1D3F">
              <w:t xml:space="preserve"> </w:t>
            </w:r>
            <w:proofErr w:type="spellStart"/>
            <w:r w:rsidRPr="007F1D3F">
              <w:t>đô</w:t>
            </w:r>
            <w:proofErr w:type="spellEnd"/>
            <w:r w:rsidRPr="007F1D3F">
              <w:t xml:space="preserve"> </w:t>
            </w:r>
            <w:proofErr w:type="spellStart"/>
            <w:r w:rsidRPr="007F1D3F">
              <w:t>thị</w:t>
            </w:r>
            <w:proofErr w:type="spellEnd"/>
            <w:r w:rsidRPr="007F1D3F">
              <w:t xml:space="preserve">  Hoài </w:t>
            </w:r>
            <w:proofErr w:type="spellStart"/>
            <w:r w:rsidRPr="007F1D3F">
              <w:t>Nhơn</w:t>
            </w:r>
            <w:proofErr w:type="spellEnd"/>
            <w:r w:rsidRPr="007F1D3F">
              <w:t xml:space="preserve">, </w:t>
            </w:r>
            <w:proofErr w:type="spellStart"/>
            <w:r w:rsidRPr="007F1D3F">
              <w:t>tỉnh</w:t>
            </w:r>
            <w:proofErr w:type="spellEnd"/>
            <w:r w:rsidRPr="007F1D3F">
              <w:t xml:space="preserve"> Bình Định </w:t>
            </w:r>
            <w:proofErr w:type="spellStart"/>
            <w:r w:rsidRPr="007F1D3F">
              <w:t>đến</w:t>
            </w:r>
            <w:proofErr w:type="spellEnd"/>
            <w:r w:rsidRPr="007F1D3F">
              <w:t xml:space="preserve"> </w:t>
            </w:r>
            <w:proofErr w:type="spellStart"/>
            <w:r w:rsidRPr="007F1D3F">
              <w:t>năm</w:t>
            </w:r>
            <w:proofErr w:type="spellEnd"/>
            <w:r w:rsidRPr="007F1D3F">
              <w:t xml:space="preserve"> 2045 </w:t>
            </w:r>
            <w:proofErr w:type="spellStart"/>
            <w:r w:rsidRPr="007F1D3F">
              <w:t>có</w:t>
            </w:r>
            <w:proofErr w:type="spellEnd"/>
            <w:r w:rsidRPr="007F1D3F">
              <w:t xml:space="preserve"> </w:t>
            </w:r>
            <w:proofErr w:type="spellStart"/>
            <w:r w:rsidRPr="007F1D3F">
              <w:t>quy</w:t>
            </w:r>
            <w:proofErr w:type="spellEnd"/>
            <w:r w:rsidRPr="007F1D3F">
              <w:t xml:space="preserve"> </w:t>
            </w:r>
            <w:proofErr w:type="spellStart"/>
            <w:r w:rsidRPr="007F1D3F">
              <w:t>mô</w:t>
            </w:r>
            <w:proofErr w:type="spellEnd"/>
            <w:r w:rsidRPr="007F1D3F">
              <w:t xml:space="preserve"> </w:t>
            </w:r>
            <w:proofErr w:type="spellStart"/>
            <w:r w:rsidRPr="007F1D3F">
              <w:t>diện</w:t>
            </w:r>
            <w:proofErr w:type="spellEnd"/>
            <w:r w:rsidRPr="007F1D3F">
              <w:t xml:space="preserve"> </w:t>
            </w:r>
            <w:proofErr w:type="spellStart"/>
            <w:r w:rsidRPr="007F1D3F">
              <w:t>tích</w:t>
            </w:r>
            <w:proofErr w:type="spellEnd"/>
            <w:r w:rsidRPr="007F1D3F">
              <w:t xml:space="preserve"> </w:t>
            </w:r>
            <w:proofErr w:type="spellStart"/>
            <w:r w:rsidRPr="007F1D3F">
              <w:t>bằng</w:t>
            </w:r>
            <w:proofErr w:type="spellEnd"/>
            <w:r w:rsidRPr="007F1D3F">
              <w:t xml:space="preserve"> so </w:t>
            </w:r>
            <w:proofErr w:type="spellStart"/>
            <w:r w:rsidRPr="007F1D3F">
              <w:t>với</w:t>
            </w:r>
            <w:proofErr w:type="spellEnd"/>
            <w:r w:rsidRPr="007F1D3F">
              <w:t xml:space="preserve"> </w:t>
            </w:r>
            <w:proofErr w:type="spellStart"/>
            <w:r w:rsidRPr="007F1D3F">
              <w:t>quy</w:t>
            </w:r>
            <w:proofErr w:type="spellEnd"/>
            <w:r w:rsidRPr="007F1D3F">
              <w:t xml:space="preserve"> </w:t>
            </w:r>
            <w:proofErr w:type="spellStart"/>
            <w:r w:rsidRPr="007F1D3F">
              <w:t>mô</w:t>
            </w:r>
            <w:proofErr w:type="spellEnd"/>
            <w:r w:rsidRPr="007F1D3F">
              <w:t xml:space="preserve"> </w:t>
            </w:r>
            <w:proofErr w:type="spellStart"/>
            <w:r w:rsidRPr="007F1D3F">
              <w:t>diện</w:t>
            </w:r>
            <w:proofErr w:type="spellEnd"/>
            <w:r w:rsidRPr="007F1D3F">
              <w:t xml:space="preserve"> </w:t>
            </w:r>
            <w:proofErr w:type="spellStart"/>
            <w:r w:rsidRPr="007F1D3F">
              <w:t>tích</w:t>
            </w:r>
            <w:proofErr w:type="spellEnd"/>
            <w:r w:rsidRPr="007F1D3F">
              <w:t xml:space="preserve"> </w:t>
            </w:r>
            <w:proofErr w:type="spellStart"/>
            <w:r w:rsidRPr="007F1D3F">
              <w:t>theo</w:t>
            </w:r>
            <w:proofErr w:type="spellEnd"/>
            <w:r w:rsidRPr="007F1D3F">
              <w:t xml:space="preserve"> </w:t>
            </w:r>
            <w:proofErr w:type="spellStart"/>
            <w:r w:rsidRPr="007F1D3F">
              <w:t>quyết</w:t>
            </w:r>
            <w:proofErr w:type="spellEnd"/>
            <w:r w:rsidRPr="007F1D3F">
              <w:t xml:space="preserve"> </w:t>
            </w:r>
            <w:proofErr w:type="spellStart"/>
            <w:r w:rsidRPr="007F1D3F">
              <w:t>định</w:t>
            </w:r>
            <w:proofErr w:type="spellEnd"/>
            <w:r w:rsidRPr="007F1D3F">
              <w:t xml:space="preserve"> </w:t>
            </w:r>
            <w:proofErr w:type="spellStart"/>
            <w:r w:rsidRPr="007F1D3F">
              <w:t>cũ</w:t>
            </w:r>
            <w:proofErr w:type="spellEnd"/>
            <w:r w:rsidRPr="007F1D3F">
              <w:t xml:space="preserve"> </w:t>
            </w:r>
            <w:proofErr w:type="spellStart"/>
            <w:r w:rsidRPr="007F1D3F">
              <w:t>và</w:t>
            </w:r>
            <w:proofErr w:type="spellEnd"/>
            <w:r w:rsidRPr="007F1D3F">
              <w:t xml:space="preserve"> </w:t>
            </w:r>
            <w:proofErr w:type="spellStart"/>
            <w:r w:rsidRPr="007F1D3F">
              <w:t>dân</w:t>
            </w:r>
            <w:proofErr w:type="spellEnd"/>
            <w:r w:rsidRPr="007F1D3F">
              <w:t xml:space="preserve"> </w:t>
            </w:r>
            <w:proofErr w:type="spellStart"/>
            <w:r w:rsidRPr="007F1D3F">
              <w:t>số</w:t>
            </w:r>
            <w:proofErr w:type="spellEnd"/>
            <w:r w:rsidRPr="007F1D3F">
              <w:t xml:space="preserve"> </w:t>
            </w:r>
            <w:proofErr w:type="spellStart"/>
            <w:r w:rsidRPr="007F1D3F">
              <w:t>quy</w:t>
            </w:r>
            <w:proofErr w:type="spellEnd"/>
            <w:r w:rsidRPr="007F1D3F">
              <w:t xml:space="preserve"> </w:t>
            </w:r>
            <w:proofErr w:type="spellStart"/>
            <w:r w:rsidRPr="007F1D3F">
              <w:t>hoạch</w:t>
            </w:r>
            <w:proofErr w:type="spellEnd"/>
            <w:r w:rsidRPr="007F1D3F">
              <w:t xml:space="preserve"> </w:t>
            </w:r>
            <w:proofErr w:type="spellStart"/>
            <w:r w:rsidRPr="007F1D3F">
              <w:t>đến</w:t>
            </w:r>
            <w:proofErr w:type="spellEnd"/>
            <w:r w:rsidRPr="007F1D3F">
              <w:t xml:space="preserve"> </w:t>
            </w:r>
            <w:proofErr w:type="spellStart"/>
            <w:r w:rsidRPr="007F1D3F">
              <w:t>năm</w:t>
            </w:r>
            <w:proofErr w:type="spellEnd"/>
            <w:r w:rsidRPr="007F1D3F">
              <w:t xml:space="preserve"> 2045 </w:t>
            </w:r>
            <w:proofErr w:type="spellStart"/>
            <w:r w:rsidRPr="007F1D3F">
              <w:t>lớn</w:t>
            </w:r>
            <w:proofErr w:type="spellEnd"/>
            <w:r w:rsidRPr="007F1D3F">
              <w:t xml:space="preserve"> </w:t>
            </w:r>
            <w:proofErr w:type="spellStart"/>
            <w:r w:rsidRPr="007F1D3F">
              <w:t>hơn</w:t>
            </w:r>
            <w:proofErr w:type="spellEnd"/>
            <w:r w:rsidRPr="007F1D3F">
              <w:t xml:space="preserve"> so </w:t>
            </w:r>
            <w:proofErr w:type="spellStart"/>
            <w:r w:rsidRPr="007F1D3F">
              <w:t>với</w:t>
            </w:r>
            <w:proofErr w:type="spellEnd"/>
            <w:r w:rsidRPr="007F1D3F">
              <w:t xml:space="preserve"> </w:t>
            </w:r>
            <w:proofErr w:type="spellStart"/>
            <w:r w:rsidRPr="007F1D3F">
              <w:t>quyết</w:t>
            </w:r>
            <w:proofErr w:type="spellEnd"/>
            <w:r w:rsidRPr="007F1D3F">
              <w:t xml:space="preserve"> </w:t>
            </w:r>
            <w:proofErr w:type="spellStart"/>
            <w:r w:rsidRPr="007F1D3F">
              <w:t>định</w:t>
            </w:r>
            <w:proofErr w:type="spellEnd"/>
            <w:r w:rsidRPr="007F1D3F">
              <w:t xml:space="preserve"> </w:t>
            </w:r>
            <w:proofErr w:type="spellStart"/>
            <w:r w:rsidRPr="007F1D3F">
              <w:t>cũ</w:t>
            </w:r>
            <w:proofErr w:type="spellEnd"/>
            <w:r w:rsidRPr="007F1D3F">
              <w:t xml:space="preserve">. Do </w:t>
            </w:r>
            <w:proofErr w:type="spellStart"/>
            <w:r w:rsidRPr="007F1D3F">
              <w:t>đó</w:t>
            </w:r>
            <w:proofErr w:type="spellEnd"/>
            <w:r w:rsidRPr="007F1D3F">
              <w:t xml:space="preserve"> </w:t>
            </w:r>
            <w:proofErr w:type="spellStart"/>
            <w:r w:rsidRPr="007F1D3F">
              <w:t>đồ</w:t>
            </w:r>
            <w:proofErr w:type="spellEnd"/>
            <w:r w:rsidRPr="007F1D3F">
              <w:t xml:space="preserve"> </w:t>
            </w:r>
            <w:proofErr w:type="spellStart"/>
            <w:r w:rsidRPr="007F1D3F">
              <w:t>án</w:t>
            </w:r>
            <w:proofErr w:type="spellEnd"/>
            <w:r w:rsidRPr="007F1D3F">
              <w:t xml:space="preserve"> </w:t>
            </w:r>
            <w:proofErr w:type="spellStart"/>
            <w:r w:rsidRPr="007F1D3F">
              <w:t>điều</w:t>
            </w:r>
            <w:proofErr w:type="spellEnd"/>
            <w:r w:rsidRPr="007F1D3F">
              <w:t xml:space="preserve"> </w:t>
            </w:r>
            <w:proofErr w:type="spellStart"/>
            <w:r w:rsidRPr="007F1D3F">
              <w:t>chỉnh</w:t>
            </w:r>
            <w:proofErr w:type="spellEnd"/>
            <w:r w:rsidRPr="007F1D3F">
              <w:t xml:space="preserve"> </w:t>
            </w:r>
            <w:proofErr w:type="spellStart"/>
            <w:r w:rsidRPr="007F1D3F">
              <w:t>được</w:t>
            </w:r>
            <w:proofErr w:type="spellEnd"/>
            <w:r w:rsidRPr="007F1D3F">
              <w:t xml:space="preserve"> </w:t>
            </w:r>
            <w:proofErr w:type="spellStart"/>
            <w:r w:rsidRPr="007F1D3F">
              <w:t>tính</w:t>
            </w:r>
            <w:proofErr w:type="spellEnd"/>
            <w:r w:rsidRPr="007F1D3F">
              <w:t xml:space="preserve"> 80% </w:t>
            </w:r>
            <w:proofErr w:type="spellStart"/>
            <w:r w:rsidRPr="007F1D3F">
              <w:t>của</w:t>
            </w:r>
            <w:proofErr w:type="spellEnd"/>
            <w:r w:rsidRPr="007F1D3F">
              <w:t xml:space="preserve"> chi </w:t>
            </w:r>
            <w:proofErr w:type="spellStart"/>
            <w:r w:rsidRPr="007F1D3F">
              <w:t>phí</w:t>
            </w:r>
            <w:proofErr w:type="spellEnd"/>
            <w:r w:rsidRPr="007F1D3F">
              <w:t xml:space="preserve"> </w:t>
            </w:r>
            <w:proofErr w:type="spellStart"/>
            <w:r w:rsidRPr="007F1D3F">
              <w:t>đồ</w:t>
            </w:r>
            <w:proofErr w:type="spellEnd"/>
            <w:r w:rsidRPr="007F1D3F">
              <w:t xml:space="preserve"> </w:t>
            </w:r>
            <w:proofErr w:type="spellStart"/>
            <w:r w:rsidRPr="007F1D3F">
              <w:t>án</w:t>
            </w:r>
            <w:proofErr w:type="spellEnd"/>
            <w:r w:rsidRPr="007F1D3F">
              <w:t xml:space="preserve"> </w:t>
            </w:r>
            <w:proofErr w:type="spellStart"/>
            <w:r w:rsidRPr="007F1D3F">
              <w:t>quy</w:t>
            </w:r>
            <w:proofErr w:type="spellEnd"/>
            <w:r w:rsidRPr="007F1D3F">
              <w:t xml:space="preserve"> </w:t>
            </w:r>
            <w:proofErr w:type="spellStart"/>
            <w:r w:rsidRPr="007F1D3F">
              <w:t>hoạch</w:t>
            </w:r>
            <w:proofErr w:type="spellEnd"/>
            <w:r w:rsidRPr="007F1D3F">
              <w:t xml:space="preserve"> </w:t>
            </w:r>
            <w:proofErr w:type="spellStart"/>
            <w:r w:rsidRPr="007F1D3F">
              <w:t>mới</w:t>
            </w:r>
            <w:proofErr w:type="spellEnd"/>
            <w:r w:rsidRPr="007F1D3F">
              <w:t xml:space="preserve"> </w:t>
            </w:r>
            <w:proofErr w:type="spellStart"/>
            <w:r w:rsidRPr="007F1D3F">
              <w:t>tương</w:t>
            </w:r>
            <w:proofErr w:type="spellEnd"/>
            <w:r w:rsidRPr="007F1D3F">
              <w:t xml:space="preserve"> </w:t>
            </w:r>
            <w:proofErr w:type="spellStart"/>
            <w:r w:rsidRPr="007F1D3F">
              <w:t>ứng</w:t>
            </w:r>
            <w:proofErr w:type="spellEnd"/>
            <w:r w:rsidRPr="007F1D3F">
              <w:t>.</w:t>
            </w:r>
          </w:p>
        </w:tc>
      </w:tr>
      <w:tr w:rsidR="007F1D3F" w:rsidRPr="007F1D3F" w14:paraId="4C79C741" w14:textId="77777777" w:rsidTr="008137DE">
        <w:trPr>
          <w:trHeight w:val="645"/>
        </w:trPr>
        <w:tc>
          <w:tcPr>
            <w:tcW w:w="9598" w:type="dxa"/>
            <w:gridSpan w:val="7"/>
            <w:tcBorders>
              <w:top w:val="nil"/>
              <w:left w:val="nil"/>
              <w:bottom w:val="nil"/>
              <w:right w:val="nil"/>
            </w:tcBorders>
            <w:shd w:val="clear" w:color="auto" w:fill="auto"/>
            <w:hideMark/>
          </w:tcPr>
          <w:p w14:paraId="28D9F431" w14:textId="77777777" w:rsidR="008137DE" w:rsidRPr="007F1D3F" w:rsidRDefault="008137DE" w:rsidP="00227C6E">
            <w:pPr>
              <w:jc w:val="both"/>
            </w:pPr>
            <w:r w:rsidRPr="007F1D3F">
              <w:t xml:space="preserve">- </w:t>
            </w:r>
            <w:proofErr w:type="spellStart"/>
            <w:r w:rsidRPr="007F1D3F">
              <w:t>Căn</w:t>
            </w:r>
            <w:proofErr w:type="spellEnd"/>
            <w:r w:rsidRPr="007F1D3F">
              <w:t xml:space="preserve"> </w:t>
            </w:r>
            <w:proofErr w:type="spellStart"/>
            <w:r w:rsidRPr="007F1D3F">
              <w:t>cứ</w:t>
            </w:r>
            <w:proofErr w:type="spellEnd"/>
            <w:r w:rsidRPr="007F1D3F">
              <w:t xml:space="preserve"> Thông </w:t>
            </w:r>
            <w:proofErr w:type="spellStart"/>
            <w:r w:rsidRPr="007F1D3F">
              <w:t>tư</w:t>
            </w:r>
            <w:proofErr w:type="spellEnd"/>
            <w:r w:rsidRPr="007F1D3F">
              <w:t xml:space="preserve"> </w:t>
            </w:r>
            <w:proofErr w:type="spellStart"/>
            <w:r w:rsidRPr="007F1D3F">
              <w:t>số</w:t>
            </w:r>
            <w:proofErr w:type="spellEnd"/>
            <w:r w:rsidRPr="007F1D3F">
              <w:t xml:space="preserve"> 20/2019/TT-BXD </w:t>
            </w:r>
            <w:proofErr w:type="spellStart"/>
            <w:r w:rsidRPr="007F1D3F">
              <w:t>ngày</w:t>
            </w:r>
            <w:proofErr w:type="spellEnd"/>
            <w:r w:rsidRPr="007F1D3F">
              <w:t xml:space="preserve"> 31/12/2019 </w:t>
            </w:r>
            <w:proofErr w:type="spellStart"/>
            <w:r w:rsidRPr="007F1D3F">
              <w:t>của</w:t>
            </w:r>
            <w:proofErr w:type="spellEnd"/>
            <w:r w:rsidRPr="007F1D3F">
              <w:t xml:space="preserve"> </w:t>
            </w:r>
            <w:proofErr w:type="spellStart"/>
            <w:r w:rsidRPr="007F1D3F">
              <w:t>Bộ</w:t>
            </w:r>
            <w:proofErr w:type="spellEnd"/>
            <w:r w:rsidRPr="007F1D3F">
              <w:t xml:space="preserve"> </w:t>
            </w:r>
            <w:proofErr w:type="spellStart"/>
            <w:r w:rsidRPr="007F1D3F">
              <w:t>Xây</w:t>
            </w:r>
            <w:proofErr w:type="spellEnd"/>
            <w:r w:rsidRPr="007F1D3F">
              <w:t xml:space="preserve"> </w:t>
            </w:r>
            <w:proofErr w:type="spellStart"/>
            <w:r w:rsidRPr="007F1D3F">
              <w:t>dựng</w:t>
            </w:r>
            <w:proofErr w:type="spellEnd"/>
            <w:r w:rsidRPr="007F1D3F">
              <w:t xml:space="preserve"> v/v </w:t>
            </w:r>
            <w:proofErr w:type="spellStart"/>
            <w:r w:rsidRPr="007F1D3F">
              <w:t>hướng</w:t>
            </w:r>
            <w:proofErr w:type="spellEnd"/>
            <w:r w:rsidRPr="007F1D3F">
              <w:t xml:space="preserve"> </w:t>
            </w:r>
            <w:proofErr w:type="spellStart"/>
            <w:r w:rsidRPr="007F1D3F">
              <w:t>dẫn</w:t>
            </w:r>
            <w:proofErr w:type="spellEnd"/>
            <w:r w:rsidRPr="007F1D3F">
              <w:t xml:space="preserve"> </w:t>
            </w:r>
            <w:proofErr w:type="spellStart"/>
            <w:r w:rsidRPr="007F1D3F">
              <w:t>xác</w:t>
            </w:r>
            <w:proofErr w:type="spellEnd"/>
            <w:r w:rsidRPr="007F1D3F">
              <w:t xml:space="preserve"> </w:t>
            </w:r>
            <w:proofErr w:type="spellStart"/>
            <w:r w:rsidRPr="007F1D3F">
              <w:t>định</w:t>
            </w:r>
            <w:proofErr w:type="spellEnd"/>
            <w:r w:rsidRPr="007F1D3F">
              <w:t xml:space="preserve">, </w:t>
            </w:r>
            <w:proofErr w:type="spellStart"/>
            <w:r w:rsidRPr="007F1D3F">
              <w:t>quản</w:t>
            </w:r>
            <w:proofErr w:type="spellEnd"/>
            <w:r w:rsidRPr="007F1D3F">
              <w:t xml:space="preserve"> </w:t>
            </w:r>
            <w:proofErr w:type="spellStart"/>
            <w:r w:rsidRPr="007F1D3F">
              <w:t>lý</w:t>
            </w:r>
            <w:proofErr w:type="spellEnd"/>
            <w:r w:rsidRPr="007F1D3F">
              <w:t xml:space="preserve"> chi </w:t>
            </w:r>
            <w:proofErr w:type="spellStart"/>
            <w:r w:rsidRPr="007F1D3F">
              <w:t>phí</w:t>
            </w:r>
            <w:proofErr w:type="spellEnd"/>
            <w:r w:rsidRPr="007F1D3F">
              <w:t xml:space="preserve"> </w:t>
            </w:r>
            <w:proofErr w:type="spellStart"/>
            <w:r w:rsidRPr="007F1D3F">
              <w:t>quy</w:t>
            </w:r>
            <w:proofErr w:type="spellEnd"/>
            <w:r w:rsidRPr="007F1D3F">
              <w:t xml:space="preserve"> </w:t>
            </w:r>
            <w:proofErr w:type="spellStart"/>
            <w:r w:rsidRPr="007F1D3F">
              <w:t>hoạch</w:t>
            </w:r>
            <w:proofErr w:type="spellEnd"/>
            <w:r w:rsidRPr="007F1D3F">
              <w:t xml:space="preserve"> </w:t>
            </w:r>
            <w:proofErr w:type="spellStart"/>
            <w:r w:rsidRPr="007F1D3F">
              <w:t>xây</w:t>
            </w:r>
            <w:proofErr w:type="spellEnd"/>
            <w:r w:rsidRPr="007F1D3F">
              <w:t xml:space="preserve"> </w:t>
            </w:r>
            <w:proofErr w:type="spellStart"/>
            <w:r w:rsidRPr="007F1D3F">
              <w:t>dựng</w:t>
            </w:r>
            <w:proofErr w:type="spellEnd"/>
            <w:r w:rsidRPr="007F1D3F">
              <w:t xml:space="preserve"> </w:t>
            </w:r>
            <w:proofErr w:type="spellStart"/>
            <w:r w:rsidRPr="007F1D3F">
              <w:t>và</w:t>
            </w:r>
            <w:proofErr w:type="spellEnd"/>
            <w:r w:rsidRPr="007F1D3F">
              <w:t xml:space="preserve"> </w:t>
            </w:r>
            <w:proofErr w:type="spellStart"/>
            <w:r w:rsidRPr="007F1D3F">
              <w:t>quy</w:t>
            </w:r>
            <w:proofErr w:type="spellEnd"/>
            <w:r w:rsidRPr="007F1D3F">
              <w:t xml:space="preserve"> </w:t>
            </w:r>
            <w:proofErr w:type="spellStart"/>
            <w:r w:rsidRPr="007F1D3F">
              <w:t>hoạch</w:t>
            </w:r>
            <w:proofErr w:type="spellEnd"/>
            <w:r w:rsidRPr="007F1D3F">
              <w:t xml:space="preserve"> </w:t>
            </w:r>
            <w:proofErr w:type="spellStart"/>
            <w:r w:rsidRPr="007F1D3F">
              <w:t>đô</w:t>
            </w:r>
            <w:proofErr w:type="spellEnd"/>
            <w:r w:rsidRPr="007F1D3F">
              <w:t xml:space="preserve"> </w:t>
            </w:r>
            <w:proofErr w:type="spellStart"/>
            <w:r w:rsidRPr="007F1D3F">
              <w:t>thị</w:t>
            </w:r>
            <w:proofErr w:type="spellEnd"/>
            <w:r w:rsidRPr="007F1D3F">
              <w:t>.</w:t>
            </w:r>
          </w:p>
        </w:tc>
      </w:tr>
      <w:tr w:rsidR="007F1D3F" w:rsidRPr="007F1D3F" w14:paraId="38C3F3A2" w14:textId="77777777" w:rsidTr="008137DE">
        <w:trPr>
          <w:trHeight w:val="660"/>
        </w:trPr>
        <w:tc>
          <w:tcPr>
            <w:tcW w:w="9598" w:type="dxa"/>
            <w:gridSpan w:val="7"/>
            <w:tcBorders>
              <w:top w:val="nil"/>
              <w:left w:val="nil"/>
              <w:bottom w:val="nil"/>
              <w:right w:val="nil"/>
            </w:tcBorders>
            <w:shd w:val="clear" w:color="auto" w:fill="auto"/>
            <w:hideMark/>
          </w:tcPr>
          <w:p w14:paraId="76DDDF14" w14:textId="32174439" w:rsidR="008137DE" w:rsidRPr="007F1D3F" w:rsidRDefault="008137DE" w:rsidP="00227C6E">
            <w:pPr>
              <w:jc w:val="both"/>
            </w:pPr>
            <w:r w:rsidRPr="007F1D3F">
              <w:t xml:space="preserve">- </w:t>
            </w:r>
            <w:proofErr w:type="spellStart"/>
            <w:r w:rsidRPr="007F1D3F">
              <w:t>Căn</w:t>
            </w:r>
            <w:proofErr w:type="spellEnd"/>
            <w:r w:rsidRPr="007F1D3F">
              <w:t xml:space="preserve"> </w:t>
            </w:r>
            <w:proofErr w:type="spellStart"/>
            <w:r w:rsidRPr="007F1D3F">
              <w:t>cứ</w:t>
            </w:r>
            <w:proofErr w:type="spellEnd"/>
            <w:r w:rsidRPr="007F1D3F">
              <w:t xml:space="preserve"> </w:t>
            </w:r>
            <w:proofErr w:type="spellStart"/>
            <w:r w:rsidRPr="007F1D3F">
              <w:t>Nghị</w:t>
            </w:r>
            <w:proofErr w:type="spellEnd"/>
            <w:r w:rsidRPr="007F1D3F">
              <w:t xml:space="preserve"> </w:t>
            </w:r>
            <w:proofErr w:type="spellStart"/>
            <w:r w:rsidRPr="007F1D3F">
              <w:t>định</w:t>
            </w:r>
            <w:proofErr w:type="spellEnd"/>
            <w:r w:rsidRPr="007F1D3F">
              <w:t xml:space="preserve"> 99/2021/NĐ-CP </w:t>
            </w:r>
            <w:proofErr w:type="spellStart"/>
            <w:r w:rsidRPr="007F1D3F">
              <w:t>ngày</w:t>
            </w:r>
            <w:proofErr w:type="spellEnd"/>
            <w:r w:rsidRPr="007F1D3F">
              <w:t xml:space="preserve"> 11/11/2021 </w:t>
            </w:r>
            <w:proofErr w:type="spellStart"/>
            <w:r w:rsidRPr="007F1D3F">
              <w:t>của</w:t>
            </w:r>
            <w:proofErr w:type="spellEnd"/>
            <w:r w:rsidRPr="007F1D3F">
              <w:t xml:space="preserve"> </w:t>
            </w:r>
            <w:proofErr w:type="spellStart"/>
            <w:r w:rsidRPr="007F1D3F">
              <w:t>Chính</w:t>
            </w:r>
            <w:proofErr w:type="spellEnd"/>
            <w:r w:rsidRPr="007F1D3F">
              <w:t xml:space="preserve"> </w:t>
            </w:r>
            <w:proofErr w:type="spellStart"/>
            <w:proofErr w:type="gramStart"/>
            <w:r w:rsidRPr="007F1D3F">
              <w:t>phủ</w:t>
            </w:r>
            <w:proofErr w:type="spellEnd"/>
            <w:r w:rsidRPr="007F1D3F">
              <w:t xml:space="preserve">  </w:t>
            </w:r>
            <w:proofErr w:type="spellStart"/>
            <w:r w:rsidRPr="007F1D3F">
              <w:t>về</w:t>
            </w:r>
            <w:proofErr w:type="spellEnd"/>
            <w:proofErr w:type="gramEnd"/>
            <w:r w:rsidRPr="007F1D3F">
              <w:t xml:space="preserve"> </w:t>
            </w:r>
            <w:proofErr w:type="spellStart"/>
            <w:r w:rsidRPr="007F1D3F">
              <w:t>việc</w:t>
            </w:r>
            <w:proofErr w:type="spellEnd"/>
            <w:r w:rsidRPr="007F1D3F">
              <w:t xml:space="preserve"> </w:t>
            </w:r>
            <w:proofErr w:type="spellStart"/>
            <w:r w:rsidRPr="007F1D3F">
              <w:t>quy</w:t>
            </w:r>
            <w:proofErr w:type="spellEnd"/>
            <w:r w:rsidRPr="007F1D3F">
              <w:t xml:space="preserve"> </w:t>
            </w:r>
            <w:proofErr w:type="spellStart"/>
            <w:r w:rsidRPr="007F1D3F">
              <w:t>định</w:t>
            </w:r>
            <w:proofErr w:type="spellEnd"/>
            <w:r w:rsidRPr="007F1D3F">
              <w:t xml:space="preserve"> </w:t>
            </w:r>
            <w:proofErr w:type="spellStart"/>
            <w:r w:rsidRPr="007F1D3F">
              <w:t>về</w:t>
            </w:r>
            <w:proofErr w:type="spellEnd"/>
            <w:r w:rsidRPr="007F1D3F">
              <w:t xml:space="preserve"> </w:t>
            </w:r>
            <w:proofErr w:type="spellStart"/>
            <w:r w:rsidRPr="007F1D3F">
              <w:t>quản</w:t>
            </w:r>
            <w:proofErr w:type="spellEnd"/>
            <w:r w:rsidRPr="007F1D3F">
              <w:t xml:space="preserve"> </w:t>
            </w:r>
            <w:proofErr w:type="spellStart"/>
            <w:r w:rsidRPr="007F1D3F">
              <w:t>lý</w:t>
            </w:r>
            <w:proofErr w:type="spellEnd"/>
            <w:r w:rsidRPr="007F1D3F">
              <w:t xml:space="preserve">, </w:t>
            </w:r>
            <w:proofErr w:type="spellStart"/>
            <w:r w:rsidRPr="007F1D3F">
              <w:t>thanh</w:t>
            </w:r>
            <w:proofErr w:type="spellEnd"/>
            <w:r w:rsidRPr="007F1D3F">
              <w:t xml:space="preserve"> </w:t>
            </w:r>
            <w:proofErr w:type="spellStart"/>
            <w:r w:rsidRPr="007F1D3F">
              <w:t>toán</w:t>
            </w:r>
            <w:proofErr w:type="spellEnd"/>
            <w:r w:rsidRPr="007F1D3F">
              <w:t xml:space="preserve">, </w:t>
            </w:r>
            <w:proofErr w:type="spellStart"/>
            <w:r w:rsidRPr="007F1D3F">
              <w:t>quyết</w:t>
            </w:r>
            <w:proofErr w:type="spellEnd"/>
            <w:r w:rsidRPr="007F1D3F">
              <w:t xml:space="preserve"> </w:t>
            </w:r>
            <w:proofErr w:type="spellStart"/>
            <w:r w:rsidRPr="007F1D3F">
              <w:t>toán</w:t>
            </w:r>
            <w:proofErr w:type="spellEnd"/>
            <w:r w:rsidRPr="007F1D3F">
              <w:t xml:space="preserve"> </w:t>
            </w:r>
            <w:proofErr w:type="spellStart"/>
            <w:r w:rsidRPr="007F1D3F">
              <w:t>dự</w:t>
            </w:r>
            <w:proofErr w:type="spellEnd"/>
            <w:r w:rsidRPr="007F1D3F">
              <w:t xml:space="preserve"> </w:t>
            </w:r>
            <w:proofErr w:type="spellStart"/>
            <w:r w:rsidRPr="007F1D3F">
              <w:t>án</w:t>
            </w:r>
            <w:proofErr w:type="spellEnd"/>
            <w:r w:rsidRPr="007F1D3F">
              <w:t xml:space="preserve"> </w:t>
            </w:r>
            <w:proofErr w:type="spellStart"/>
            <w:r w:rsidRPr="007F1D3F">
              <w:t>sử</w:t>
            </w:r>
            <w:proofErr w:type="spellEnd"/>
            <w:r w:rsidRPr="007F1D3F">
              <w:t xml:space="preserve"> </w:t>
            </w:r>
            <w:proofErr w:type="spellStart"/>
            <w:r w:rsidRPr="007F1D3F">
              <w:t>dụng</w:t>
            </w:r>
            <w:proofErr w:type="spellEnd"/>
            <w:r w:rsidRPr="007F1D3F">
              <w:t xml:space="preserve"> </w:t>
            </w:r>
            <w:proofErr w:type="spellStart"/>
            <w:r w:rsidRPr="007F1D3F">
              <w:t>vốn</w:t>
            </w:r>
            <w:proofErr w:type="spellEnd"/>
            <w:r w:rsidRPr="007F1D3F">
              <w:t xml:space="preserve"> </w:t>
            </w:r>
            <w:proofErr w:type="spellStart"/>
            <w:r w:rsidRPr="007F1D3F">
              <w:t>đầu</w:t>
            </w:r>
            <w:proofErr w:type="spellEnd"/>
            <w:r w:rsidRPr="007F1D3F">
              <w:t xml:space="preserve"> </w:t>
            </w:r>
            <w:proofErr w:type="spellStart"/>
            <w:r w:rsidRPr="007F1D3F">
              <w:t>tư</w:t>
            </w:r>
            <w:proofErr w:type="spellEnd"/>
            <w:r w:rsidRPr="007F1D3F">
              <w:t xml:space="preserve"> </w:t>
            </w:r>
            <w:proofErr w:type="spellStart"/>
            <w:r w:rsidRPr="007F1D3F">
              <w:t>công</w:t>
            </w:r>
            <w:proofErr w:type="spellEnd"/>
            <w:r w:rsidRPr="007F1D3F">
              <w:t>.</w:t>
            </w:r>
          </w:p>
        </w:tc>
      </w:tr>
      <w:tr w:rsidR="007F1D3F" w:rsidRPr="007F1D3F" w14:paraId="5249CD74" w14:textId="77777777" w:rsidTr="00972E06">
        <w:trPr>
          <w:trHeight w:val="600"/>
        </w:trPr>
        <w:tc>
          <w:tcPr>
            <w:tcW w:w="56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06660F2" w14:textId="77777777" w:rsidR="008137DE" w:rsidRPr="007F1D3F" w:rsidRDefault="008137DE">
            <w:pPr>
              <w:jc w:val="center"/>
              <w:rPr>
                <w:b/>
                <w:bCs/>
                <w:sz w:val="20"/>
                <w:szCs w:val="20"/>
              </w:rPr>
            </w:pPr>
            <w:r w:rsidRPr="007F1D3F">
              <w:rPr>
                <w:b/>
                <w:bCs/>
                <w:sz w:val="20"/>
                <w:szCs w:val="20"/>
              </w:rPr>
              <w:t>TT</w:t>
            </w:r>
          </w:p>
        </w:tc>
        <w:tc>
          <w:tcPr>
            <w:tcW w:w="2811" w:type="dxa"/>
            <w:tcBorders>
              <w:top w:val="single" w:sz="4" w:space="0" w:color="auto"/>
              <w:left w:val="nil"/>
              <w:bottom w:val="single" w:sz="4" w:space="0" w:color="auto"/>
              <w:right w:val="nil"/>
            </w:tcBorders>
            <w:shd w:val="clear" w:color="auto" w:fill="auto"/>
            <w:vAlign w:val="center"/>
            <w:hideMark/>
          </w:tcPr>
          <w:p w14:paraId="02A20E9E" w14:textId="77777777" w:rsidR="008137DE" w:rsidRPr="007F1D3F" w:rsidRDefault="008137DE">
            <w:pPr>
              <w:jc w:val="center"/>
              <w:rPr>
                <w:b/>
                <w:bCs/>
                <w:sz w:val="20"/>
                <w:szCs w:val="20"/>
              </w:rPr>
            </w:pPr>
            <w:proofErr w:type="spellStart"/>
            <w:r w:rsidRPr="007F1D3F">
              <w:rPr>
                <w:b/>
                <w:bCs/>
                <w:sz w:val="20"/>
                <w:szCs w:val="20"/>
              </w:rPr>
              <w:t>Hạng</w:t>
            </w:r>
            <w:proofErr w:type="spellEnd"/>
            <w:r w:rsidRPr="007F1D3F">
              <w:rPr>
                <w:b/>
                <w:bCs/>
                <w:sz w:val="20"/>
                <w:szCs w:val="20"/>
              </w:rPr>
              <w:t xml:space="preserve"> </w:t>
            </w:r>
            <w:proofErr w:type="spellStart"/>
            <w:r w:rsidRPr="007F1D3F">
              <w:rPr>
                <w:b/>
                <w:bCs/>
                <w:sz w:val="20"/>
                <w:szCs w:val="20"/>
              </w:rPr>
              <w:t>mục</w:t>
            </w:r>
            <w:proofErr w:type="spellEnd"/>
            <w:r w:rsidRPr="007F1D3F">
              <w:rPr>
                <w:b/>
                <w:bCs/>
                <w:sz w:val="20"/>
                <w:szCs w:val="20"/>
              </w:rPr>
              <w:t xml:space="preserve"> </w:t>
            </w:r>
            <w:proofErr w:type="spellStart"/>
            <w:r w:rsidRPr="007F1D3F">
              <w:rPr>
                <w:b/>
                <w:bCs/>
                <w:sz w:val="20"/>
                <w:szCs w:val="20"/>
              </w:rPr>
              <w:t>công</w:t>
            </w:r>
            <w:proofErr w:type="spellEnd"/>
            <w:r w:rsidRPr="007F1D3F">
              <w:rPr>
                <w:b/>
                <w:bCs/>
                <w:sz w:val="20"/>
                <w:szCs w:val="20"/>
              </w:rPr>
              <w:t xml:space="preserve"> </w:t>
            </w:r>
            <w:proofErr w:type="spellStart"/>
            <w:r w:rsidRPr="007F1D3F">
              <w:rPr>
                <w:b/>
                <w:bCs/>
                <w:sz w:val="20"/>
                <w:szCs w:val="20"/>
              </w:rPr>
              <w:t>việc</w:t>
            </w:r>
            <w:proofErr w:type="spellEnd"/>
          </w:p>
        </w:tc>
        <w:tc>
          <w:tcPr>
            <w:tcW w:w="1285" w:type="dxa"/>
            <w:tcBorders>
              <w:top w:val="single" w:sz="4" w:space="0" w:color="auto"/>
              <w:left w:val="single" w:sz="4" w:space="0" w:color="auto"/>
              <w:bottom w:val="single" w:sz="4" w:space="0" w:color="auto"/>
              <w:right w:val="nil"/>
            </w:tcBorders>
            <w:shd w:val="clear" w:color="auto" w:fill="auto"/>
            <w:vAlign w:val="center"/>
            <w:hideMark/>
          </w:tcPr>
          <w:p w14:paraId="1E1769B0" w14:textId="77777777" w:rsidR="008137DE" w:rsidRPr="007F1D3F" w:rsidRDefault="008137DE">
            <w:pPr>
              <w:jc w:val="center"/>
              <w:rPr>
                <w:b/>
                <w:bCs/>
                <w:sz w:val="20"/>
                <w:szCs w:val="20"/>
              </w:rPr>
            </w:pPr>
            <w:proofErr w:type="spellStart"/>
            <w:r w:rsidRPr="007F1D3F">
              <w:rPr>
                <w:b/>
                <w:bCs/>
                <w:sz w:val="20"/>
                <w:szCs w:val="20"/>
              </w:rPr>
              <w:t>Giá</w:t>
            </w:r>
            <w:proofErr w:type="spellEnd"/>
            <w:r w:rsidRPr="007F1D3F">
              <w:rPr>
                <w:b/>
                <w:bCs/>
                <w:sz w:val="20"/>
                <w:szCs w:val="20"/>
              </w:rPr>
              <w:t xml:space="preserve"> </w:t>
            </w:r>
            <w:proofErr w:type="spellStart"/>
            <w:r w:rsidRPr="007F1D3F">
              <w:rPr>
                <w:b/>
                <w:bCs/>
                <w:sz w:val="20"/>
                <w:szCs w:val="20"/>
              </w:rPr>
              <w:t>gốc</w:t>
            </w:r>
            <w:proofErr w:type="spellEnd"/>
            <w:r w:rsidRPr="007F1D3F">
              <w:rPr>
                <w:b/>
                <w:bCs/>
                <w:sz w:val="20"/>
                <w:szCs w:val="20"/>
              </w:rPr>
              <w:t xml:space="preserve"> </w:t>
            </w:r>
          </w:p>
        </w:tc>
        <w:tc>
          <w:tcPr>
            <w:tcW w:w="703" w:type="dxa"/>
            <w:tcBorders>
              <w:top w:val="single" w:sz="4" w:space="0" w:color="auto"/>
              <w:left w:val="single" w:sz="4" w:space="0" w:color="auto"/>
              <w:bottom w:val="single" w:sz="4" w:space="0" w:color="auto"/>
              <w:right w:val="nil"/>
            </w:tcBorders>
            <w:shd w:val="clear" w:color="auto" w:fill="auto"/>
            <w:vAlign w:val="center"/>
            <w:hideMark/>
          </w:tcPr>
          <w:p w14:paraId="033E57D1" w14:textId="77777777" w:rsidR="008137DE" w:rsidRPr="007F1D3F" w:rsidRDefault="008137DE">
            <w:pPr>
              <w:jc w:val="center"/>
              <w:rPr>
                <w:b/>
                <w:bCs/>
                <w:sz w:val="20"/>
                <w:szCs w:val="20"/>
              </w:rPr>
            </w:pPr>
            <w:proofErr w:type="spellStart"/>
            <w:r w:rsidRPr="007F1D3F">
              <w:rPr>
                <w:b/>
                <w:bCs/>
                <w:sz w:val="20"/>
                <w:szCs w:val="20"/>
              </w:rPr>
              <w:t>Tỷ</w:t>
            </w:r>
            <w:proofErr w:type="spellEnd"/>
            <w:r w:rsidRPr="007F1D3F">
              <w:rPr>
                <w:b/>
                <w:bCs/>
                <w:sz w:val="20"/>
                <w:szCs w:val="20"/>
              </w:rPr>
              <w:t xml:space="preserve"> </w:t>
            </w:r>
            <w:proofErr w:type="spellStart"/>
            <w:r w:rsidRPr="007F1D3F">
              <w:rPr>
                <w:b/>
                <w:bCs/>
                <w:sz w:val="20"/>
                <w:szCs w:val="20"/>
              </w:rPr>
              <w:t>lệ</w:t>
            </w:r>
            <w:proofErr w:type="spellEnd"/>
            <w:r w:rsidRPr="007F1D3F">
              <w:rPr>
                <w:b/>
                <w:bCs/>
                <w:sz w:val="20"/>
                <w:szCs w:val="20"/>
              </w:rPr>
              <w:t xml:space="preserve"> % </w:t>
            </w:r>
          </w:p>
        </w:tc>
        <w:tc>
          <w:tcPr>
            <w:tcW w:w="1446" w:type="dxa"/>
            <w:tcBorders>
              <w:top w:val="single" w:sz="4" w:space="0" w:color="auto"/>
              <w:left w:val="single" w:sz="4" w:space="0" w:color="auto"/>
              <w:bottom w:val="single" w:sz="4" w:space="0" w:color="auto"/>
              <w:right w:val="nil"/>
            </w:tcBorders>
            <w:shd w:val="clear" w:color="auto" w:fill="auto"/>
            <w:vAlign w:val="center"/>
            <w:hideMark/>
          </w:tcPr>
          <w:p w14:paraId="09BB8D00" w14:textId="77777777" w:rsidR="008137DE" w:rsidRPr="007F1D3F" w:rsidRDefault="008137DE">
            <w:pPr>
              <w:jc w:val="center"/>
              <w:rPr>
                <w:b/>
                <w:bCs/>
                <w:sz w:val="20"/>
                <w:szCs w:val="20"/>
              </w:rPr>
            </w:pPr>
            <w:proofErr w:type="spellStart"/>
            <w:r w:rsidRPr="007F1D3F">
              <w:rPr>
                <w:b/>
                <w:bCs/>
                <w:sz w:val="20"/>
                <w:szCs w:val="20"/>
              </w:rPr>
              <w:t>Giá</w:t>
            </w:r>
            <w:proofErr w:type="spellEnd"/>
            <w:r w:rsidRPr="007F1D3F">
              <w:rPr>
                <w:b/>
                <w:bCs/>
                <w:sz w:val="20"/>
                <w:szCs w:val="20"/>
              </w:rPr>
              <w:t xml:space="preserve"> </w:t>
            </w:r>
            <w:proofErr w:type="spellStart"/>
            <w:r w:rsidRPr="007F1D3F">
              <w:rPr>
                <w:b/>
                <w:bCs/>
                <w:sz w:val="20"/>
                <w:szCs w:val="20"/>
              </w:rPr>
              <w:t>trước</w:t>
            </w:r>
            <w:proofErr w:type="spellEnd"/>
            <w:r w:rsidRPr="007F1D3F">
              <w:rPr>
                <w:b/>
                <w:bCs/>
                <w:sz w:val="20"/>
                <w:szCs w:val="20"/>
              </w:rPr>
              <w:t xml:space="preserve"> </w:t>
            </w:r>
            <w:proofErr w:type="spellStart"/>
            <w:r w:rsidRPr="007F1D3F">
              <w:rPr>
                <w:b/>
                <w:bCs/>
                <w:sz w:val="20"/>
                <w:szCs w:val="20"/>
              </w:rPr>
              <w:t>thuế</w:t>
            </w:r>
            <w:proofErr w:type="spellEnd"/>
            <w:r w:rsidRPr="007F1D3F">
              <w:rPr>
                <w:b/>
                <w:bCs/>
                <w:sz w:val="20"/>
                <w:szCs w:val="20"/>
              </w:rPr>
              <w:t xml:space="preserve"> </w:t>
            </w:r>
          </w:p>
        </w:tc>
        <w:tc>
          <w:tcPr>
            <w:tcW w:w="1345" w:type="dxa"/>
            <w:tcBorders>
              <w:top w:val="single" w:sz="4" w:space="0" w:color="auto"/>
              <w:left w:val="single" w:sz="4" w:space="0" w:color="auto"/>
              <w:bottom w:val="single" w:sz="4" w:space="0" w:color="auto"/>
              <w:right w:val="nil"/>
            </w:tcBorders>
            <w:shd w:val="clear" w:color="auto" w:fill="auto"/>
            <w:vAlign w:val="center"/>
            <w:hideMark/>
          </w:tcPr>
          <w:p w14:paraId="7B1CE296" w14:textId="77777777" w:rsidR="008137DE" w:rsidRPr="007F1D3F" w:rsidRDefault="008137DE">
            <w:pPr>
              <w:jc w:val="center"/>
              <w:rPr>
                <w:b/>
                <w:bCs/>
                <w:sz w:val="20"/>
                <w:szCs w:val="20"/>
              </w:rPr>
            </w:pPr>
            <w:proofErr w:type="spellStart"/>
            <w:r w:rsidRPr="007F1D3F">
              <w:rPr>
                <w:b/>
                <w:bCs/>
                <w:sz w:val="20"/>
                <w:szCs w:val="20"/>
              </w:rPr>
              <w:t>Thuế</w:t>
            </w:r>
            <w:proofErr w:type="spellEnd"/>
            <w:r w:rsidRPr="007F1D3F">
              <w:rPr>
                <w:b/>
                <w:bCs/>
                <w:sz w:val="20"/>
                <w:szCs w:val="20"/>
              </w:rPr>
              <w:t xml:space="preserve"> VAT 10%</w:t>
            </w:r>
          </w:p>
        </w:tc>
        <w:tc>
          <w:tcPr>
            <w:tcW w:w="144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E2D7E0F" w14:textId="77777777" w:rsidR="008137DE" w:rsidRPr="007F1D3F" w:rsidRDefault="008137DE">
            <w:pPr>
              <w:jc w:val="center"/>
              <w:rPr>
                <w:b/>
                <w:bCs/>
                <w:sz w:val="20"/>
                <w:szCs w:val="20"/>
              </w:rPr>
            </w:pPr>
            <w:proofErr w:type="spellStart"/>
            <w:r w:rsidRPr="007F1D3F">
              <w:rPr>
                <w:b/>
                <w:bCs/>
                <w:sz w:val="20"/>
                <w:szCs w:val="20"/>
              </w:rPr>
              <w:t>Giá</w:t>
            </w:r>
            <w:proofErr w:type="spellEnd"/>
            <w:r w:rsidRPr="007F1D3F">
              <w:rPr>
                <w:b/>
                <w:bCs/>
                <w:sz w:val="20"/>
                <w:szCs w:val="20"/>
              </w:rPr>
              <w:t xml:space="preserve"> </w:t>
            </w:r>
            <w:proofErr w:type="spellStart"/>
            <w:r w:rsidRPr="007F1D3F">
              <w:rPr>
                <w:b/>
                <w:bCs/>
                <w:sz w:val="20"/>
                <w:szCs w:val="20"/>
              </w:rPr>
              <w:t>sau</w:t>
            </w:r>
            <w:proofErr w:type="spellEnd"/>
            <w:r w:rsidRPr="007F1D3F">
              <w:rPr>
                <w:b/>
                <w:bCs/>
                <w:sz w:val="20"/>
                <w:szCs w:val="20"/>
              </w:rPr>
              <w:t xml:space="preserve"> </w:t>
            </w:r>
            <w:proofErr w:type="spellStart"/>
            <w:r w:rsidRPr="007F1D3F">
              <w:rPr>
                <w:b/>
                <w:bCs/>
                <w:sz w:val="20"/>
                <w:szCs w:val="20"/>
              </w:rPr>
              <w:t>thuế</w:t>
            </w:r>
            <w:proofErr w:type="spellEnd"/>
            <w:r w:rsidRPr="007F1D3F">
              <w:rPr>
                <w:b/>
                <w:bCs/>
                <w:sz w:val="20"/>
                <w:szCs w:val="20"/>
              </w:rPr>
              <w:t xml:space="preserve"> </w:t>
            </w:r>
          </w:p>
        </w:tc>
      </w:tr>
      <w:tr w:rsidR="007F1D3F" w:rsidRPr="007F1D3F" w14:paraId="2D0E8D0F" w14:textId="77777777" w:rsidTr="00972E06">
        <w:trPr>
          <w:trHeight w:val="345"/>
        </w:trPr>
        <w:tc>
          <w:tcPr>
            <w:tcW w:w="562" w:type="dxa"/>
            <w:tcBorders>
              <w:top w:val="nil"/>
              <w:left w:val="single" w:sz="4" w:space="0" w:color="auto"/>
              <w:bottom w:val="single" w:sz="4" w:space="0" w:color="auto"/>
              <w:right w:val="single" w:sz="4" w:space="0" w:color="auto"/>
            </w:tcBorders>
            <w:shd w:val="clear" w:color="auto" w:fill="auto"/>
            <w:vAlign w:val="center"/>
            <w:hideMark/>
          </w:tcPr>
          <w:p w14:paraId="745BCA55" w14:textId="77777777" w:rsidR="008137DE" w:rsidRPr="007F1D3F" w:rsidRDefault="008137DE">
            <w:pPr>
              <w:jc w:val="center"/>
              <w:rPr>
                <w:b/>
                <w:bCs/>
                <w:sz w:val="20"/>
                <w:szCs w:val="20"/>
              </w:rPr>
            </w:pPr>
            <w:r w:rsidRPr="007F1D3F">
              <w:rPr>
                <w:b/>
                <w:bCs/>
                <w:sz w:val="20"/>
                <w:szCs w:val="20"/>
              </w:rPr>
              <w:t>I</w:t>
            </w:r>
          </w:p>
        </w:tc>
        <w:tc>
          <w:tcPr>
            <w:tcW w:w="2811" w:type="dxa"/>
            <w:tcBorders>
              <w:top w:val="nil"/>
              <w:left w:val="nil"/>
              <w:bottom w:val="single" w:sz="4" w:space="0" w:color="auto"/>
              <w:right w:val="nil"/>
            </w:tcBorders>
            <w:shd w:val="clear" w:color="auto" w:fill="auto"/>
            <w:vAlign w:val="center"/>
            <w:hideMark/>
          </w:tcPr>
          <w:p w14:paraId="006E0E00" w14:textId="77777777" w:rsidR="008137DE" w:rsidRPr="007F1D3F" w:rsidRDefault="008137DE">
            <w:pPr>
              <w:rPr>
                <w:b/>
                <w:bCs/>
                <w:sz w:val="20"/>
                <w:szCs w:val="20"/>
              </w:rPr>
            </w:pPr>
            <w:r w:rsidRPr="007F1D3F">
              <w:rPr>
                <w:b/>
                <w:bCs/>
                <w:sz w:val="20"/>
                <w:szCs w:val="20"/>
              </w:rPr>
              <w:t xml:space="preserve">Chi </w:t>
            </w:r>
            <w:proofErr w:type="spellStart"/>
            <w:r w:rsidRPr="007F1D3F">
              <w:rPr>
                <w:b/>
                <w:bCs/>
                <w:sz w:val="20"/>
                <w:szCs w:val="20"/>
              </w:rPr>
              <w:t>phí</w:t>
            </w:r>
            <w:proofErr w:type="spellEnd"/>
            <w:r w:rsidRPr="007F1D3F">
              <w:rPr>
                <w:b/>
                <w:bCs/>
                <w:sz w:val="20"/>
                <w:szCs w:val="20"/>
              </w:rPr>
              <w:t xml:space="preserve"> </w:t>
            </w:r>
            <w:proofErr w:type="spellStart"/>
            <w:r w:rsidRPr="007F1D3F">
              <w:rPr>
                <w:b/>
                <w:bCs/>
                <w:sz w:val="20"/>
                <w:szCs w:val="20"/>
              </w:rPr>
              <w:t>lập</w:t>
            </w:r>
            <w:proofErr w:type="spellEnd"/>
            <w:r w:rsidRPr="007F1D3F">
              <w:rPr>
                <w:b/>
                <w:bCs/>
                <w:sz w:val="20"/>
                <w:szCs w:val="20"/>
              </w:rPr>
              <w:t xml:space="preserve"> </w:t>
            </w:r>
            <w:proofErr w:type="spellStart"/>
            <w:r w:rsidRPr="007F1D3F">
              <w:rPr>
                <w:b/>
                <w:bCs/>
                <w:sz w:val="20"/>
                <w:szCs w:val="20"/>
              </w:rPr>
              <w:t>đồ</w:t>
            </w:r>
            <w:proofErr w:type="spellEnd"/>
            <w:r w:rsidRPr="007F1D3F">
              <w:rPr>
                <w:b/>
                <w:bCs/>
                <w:sz w:val="20"/>
                <w:szCs w:val="20"/>
              </w:rPr>
              <w:t xml:space="preserve"> </w:t>
            </w:r>
            <w:proofErr w:type="spellStart"/>
            <w:r w:rsidRPr="007F1D3F">
              <w:rPr>
                <w:b/>
                <w:bCs/>
                <w:sz w:val="20"/>
                <w:szCs w:val="20"/>
              </w:rPr>
              <w:t>án</w:t>
            </w:r>
            <w:proofErr w:type="spellEnd"/>
            <w:r w:rsidRPr="007F1D3F">
              <w:rPr>
                <w:b/>
                <w:bCs/>
                <w:sz w:val="20"/>
                <w:szCs w:val="20"/>
              </w:rPr>
              <w:t xml:space="preserve"> QH </w:t>
            </w:r>
          </w:p>
        </w:tc>
        <w:tc>
          <w:tcPr>
            <w:tcW w:w="1285" w:type="dxa"/>
            <w:tcBorders>
              <w:top w:val="nil"/>
              <w:left w:val="single" w:sz="4" w:space="0" w:color="auto"/>
              <w:bottom w:val="single" w:sz="4" w:space="0" w:color="auto"/>
              <w:right w:val="nil"/>
            </w:tcBorders>
            <w:shd w:val="clear" w:color="auto" w:fill="auto"/>
            <w:noWrap/>
            <w:vAlign w:val="center"/>
            <w:hideMark/>
          </w:tcPr>
          <w:p w14:paraId="191BD7DD" w14:textId="77777777" w:rsidR="008137DE" w:rsidRPr="007F1D3F" w:rsidRDefault="008137DE">
            <w:pPr>
              <w:rPr>
                <w:sz w:val="20"/>
                <w:szCs w:val="20"/>
              </w:rPr>
            </w:pPr>
            <w:r w:rsidRPr="007F1D3F">
              <w:rPr>
                <w:sz w:val="20"/>
                <w:szCs w:val="20"/>
              </w:rPr>
              <w:t> </w:t>
            </w:r>
          </w:p>
        </w:tc>
        <w:tc>
          <w:tcPr>
            <w:tcW w:w="703" w:type="dxa"/>
            <w:tcBorders>
              <w:top w:val="nil"/>
              <w:left w:val="single" w:sz="4" w:space="0" w:color="auto"/>
              <w:bottom w:val="single" w:sz="4" w:space="0" w:color="auto"/>
              <w:right w:val="single" w:sz="4" w:space="0" w:color="auto"/>
            </w:tcBorders>
            <w:shd w:val="clear" w:color="auto" w:fill="auto"/>
            <w:vAlign w:val="center"/>
            <w:hideMark/>
          </w:tcPr>
          <w:p w14:paraId="5C350629" w14:textId="77777777" w:rsidR="008137DE" w:rsidRPr="007F1D3F" w:rsidRDefault="008137DE">
            <w:pPr>
              <w:rPr>
                <w:sz w:val="20"/>
                <w:szCs w:val="20"/>
              </w:rPr>
            </w:pPr>
            <w:r w:rsidRPr="007F1D3F">
              <w:rPr>
                <w:sz w:val="20"/>
                <w:szCs w:val="20"/>
              </w:rPr>
              <w:t> </w:t>
            </w:r>
          </w:p>
        </w:tc>
        <w:tc>
          <w:tcPr>
            <w:tcW w:w="1446" w:type="dxa"/>
            <w:tcBorders>
              <w:top w:val="nil"/>
              <w:left w:val="nil"/>
              <w:bottom w:val="single" w:sz="4" w:space="0" w:color="auto"/>
              <w:right w:val="single" w:sz="4" w:space="0" w:color="auto"/>
            </w:tcBorders>
            <w:shd w:val="clear" w:color="auto" w:fill="auto"/>
            <w:vAlign w:val="center"/>
            <w:hideMark/>
          </w:tcPr>
          <w:p w14:paraId="793A462B" w14:textId="77777777" w:rsidR="008137DE" w:rsidRPr="007F1D3F" w:rsidRDefault="008137DE">
            <w:pPr>
              <w:jc w:val="center"/>
              <w:rPr>
                <w:sz w:val="20"/>
                <w:szCs w:val="20"/>
              </w:rPr>
            </w:pPr>
            <w:r w:rsidRPr="007F1D3F">
              <w:rPr>
                <w:sz w:val="20"/>
                <w:szCs w:val="20"/>
              </w:rPr>
              <w:t> </w:t>
            </w:r>
          </w:p>
        </w:tc>
        <w:tc>
          <w:tcPr>
            <w:tcW w:w="1345" w:type="dxa"/>
            <w:tcBorders>
              <w:top w:val="nil"/>
              <w:left w:val="nil"/>
              <w:bottom w:val="single" w:sz="4" w:space="0" w:color="auto"/>
              <w:right w:val="nil"/>
            </w:tcBorders>
            <w:shd w:val="clear" w:color="auto" w:fill="auto"/>
            <w:vAlign w:val="center"/>
            <w:hideMark/>
          </w:tcPr>
          <w:p w14:paraId="4BA2DE1A" w14:textId="77777777" w:rsidR="008137DE" w:rsidRPr="007F1D3F" w:rsidRDefault="008137DE">
            <w:pPr>
              <w:rPr>
                <w:sz w:val="20"/>
                <w:szCs w:val="20"/>
              </w:rPr>
            </w:pPr>
            <w:r w:rsidRPr="007F1D3F">
              <w:rPr>
                <w:sz w:val="20"/>
                <w:szCs w:val="20"/>
              </w:rPr>
              <w:t> </w:t>
            </w:r>
          </w:p>
        </w:tc>
        <w:tc>
          <w:tcPr>
            <w:tcW w:w="1446" w:type="dxa"/>
            <w:tcBorders>
              <w:top w:val="nil"/>
              <w:left w:val="single" w:sz="4" w:space="0" w:color="auto"/>
              <w:bottom w:val="single" w:sz="4" w:space="0" w:color="auto"/>
              <w:right w:val="single" w:sz="4" w:space="0" w:color="auto"/>
            </w:tcBorders>
            <w:shd w:val="clear" w:color="auto" w:fill="auto"/>
            <w:noWrap/>
            <w:vAlign w:val="center"/>
            <w:hideMark/>
          </w:tcPr>
          <w:p w14:paraId="422F564D" w14:textId="77777777" w:rsidR="008137DE" w:rsidRPr="007F1D3F" w:rsidRDefault="008137DE">
            <w:pPr>
              <w:rPr>
                <w:sz w:val="20"/>
                <w:szCs w:val="20"/>
              </w:rPr>
            </w:pPr>
            <w:r w:rsidRPr="007F1D3F">
              <w:rPr>
                <w:sz w:val="20"/>
                <w:szCs w:val="20"/>
              </w:rPr>
              <w:t> </w:t>
            </w:r>
          </w:p>
        </w:tc>
      </w:tr>
      <w:tr w:rsidR="007F1D3F" w:rsidRPr="007F1D3F" w14:paraId="3832399C" w14:textId="77777777" w:rsidTr="00972E06">
        <w:trPr>
          <w:trHeight w:val="375"/>
        </w:trPr>
        <w:tc>
          <w:tcPr>
            <w:tcW w:w="562" w:type="dxa"/>
            <w:tcBorders>
              <w:top w:val="nil"/>
              <w:left w:val="single" w:sz="4" w:space="0" w:color="auto"/>
              <w:bottom w:val="single" w:sz="4" w:space="0" w:color="auto"/>
              <w:right w:val="single" w:sz="4" w:space="0" w:color="auto"/>
            </w:tcBorders>
            <w:shd w:val="clear" w:color="auto" w:fill="auto"/>
            <w:noWrap/>
            <w:vAlign w:val="center"/>
            <w:hideMark/>
          </w:tcPr>
          <w:p w14:paraId="22463E0F" w14:textId="77777777" w:rsidR="008137DE" w:rsidRPr="007F1D3F" w:rsidRDefault="008137DE">
            <w:pPr>
              <w:jc w:val="center"/>
              <w:rPr>
                <w:sz w:val="20"/>
                <w:szCs w:val="20"/>
              </w:rPr>
            </w:pPr>
            <w:r w:rsidRPr="007F1D3F">
              <w:rPr>
                <w:sz w:val="20"/>
                <w:szCs w:val="20"/>
              </w:rPr>
              <w:t>1</w:t>
            </w:r>
          </w:p>
        </w:tc>
        <w:tc>
          <w:tcPr>
            <w:tcW w:w="2811" w:type="dxa"/>
            <w:tcBorders>
              <w:top w:val="nil"/>
              <w:left w:val="nil"/>
              <w:bottom w:val="single" w:sz="4" w:space="0" w:color="auto"/>
              <w:right w:val="nil"/>
            </w:tcBorders>
            <w:shd w:val="clear" w:color="auto" w:fill="auto"/>
            <w:vAlign w:val="center"/>
            <w:hideMark/>
          </w:tcPr>
          <w:p w14:paraId="7BC79578" w14:textId="77777777" w:rsidR="008137DE" w:rsidRPr="007F1D3F" w:rsidRDefault="008137DE">
            <w:pPr>
              <w:rPr>
                <w:sz w:val="20"/>
                <w:szCs w:val="20"/>
              </w:rPr>
            </w:pPr>
            <w:r w:rsidRPr="007F1D3F">
              <w:rPr>
                <w:sz w:val="20"/>
                <w:szCs w:val="20"/>
              </w:rPr>
              <w:t xml:space="preserve">Chi </w:t>
            </w:r>
            <w:proofErr w:type="spellStart"/>
            <w:r w:rsidRPr="007F1D3F">
              <w:rPr>
                <w:sz w:val="20"/>
                <w:szCs w:val="20"/>
              </w:rPr>
              <w:t>phí</w:t>
            </w:r>
            <w:proofErr w:type="spellEnd"/>
            <w:r w:rsidRPr="007F1D3F">
              <w:rPr>
                <w:sz w:val="20"/>
                <w:szCs w:val="20"/>
              </w:rPr>
              <w:t xml:space="preserve"> </w:t>
            </w:r>
            <w:proofErr w:type="spellStart"/>
            <w:r w:rsidRPr="007F1D3F">
              <w:rPr>
                <w:sz w:val="20"/>
                <w:szCs w:val="20"/>
              </w:rPr>
              <w:t>lập</w:t>
            </w:r>
            <w:proofErr w:type="spellEnd"/>
            <w:r w:rsidRPr="007F1D3F">
              <w:rPr>
                <w:sz w:val="20"/>
                <w:szCs w:val="20"/>
              </w:rPr>
              <w:t xml:space="preserve"> </w:t>
            </w:r>
            <w:proofErr w:type="spellStart"/>
            <w:r w:rsidRPr="007F1D3F">
              <w:rPr>
                <w:sz w:val="20"/>
                <w:szCs w:val="20"/>
              </w:rPr>
              <w:t>đồ</w:t>
            </w:r>
            <w:proofErr w:type="spellEnd"/>
            <w:r w:rsidRPr="007F1D3F">
              <w:rPr>
                <w:sz w:val="20"/>
                <w:szCs w:val="20"/>
              </w:rPr>
              <w:t xml:space="preserve"> QH</w:t>
            </w:r>
          </w:p>
        </w:tc>
        <w:tc>
          <w:tcPr>
            <w:tcW w:w="1285" w:type="dxa"/>
            <w:tcBorders>
              <w:top w:val="nil"/>
              <w:left w:val="single" w:sz="4" w:space="0" w:color="auto"/>
              <w:bottom w:val="single" w:sz="4" w:space="0" w:color="auto"/>
              <w:right w:val="nil"/>
            </w:tcBorders>
            <w:shd w:val="clear" w:color="auto" w:fill="auto"/>
            <w:vAlign w:val="center"/>
            <w:hideMark/>
          </w:tcPr>
          <w:p w14:paraId="32BE1C7F" w14:textId="77777777" w:rsidR="008137DE" w:rsidRPr="007F1D3F" w:rsidRDefault="008137DE">
            <w:pPr>
              <w:jc w:val="right"/>
              <w:rPr>
                <w:sz w:val="20"/>
                <w:szCs w:val="20"/>
              </w:rPr>
            </w:pPr>
            <w:r w:rsidRPr="007F1D3F">
              <w:rPr>
                <w:sz w:val="20"/>
                <w:szCs w:val="20"/>
              </w:rPr>
              <w:t>7.208.034.103</w:t>
            </w:r>
          </w:p>
        </w:tc>
        <w:tc>
          <w:tcPr>
            <w:tcW w:w="703" w:type="dxa"/>
            <w:tcBorders>
              <w:top w:val="nil"/>
              <w:left w:val="single" w:sz="4" w:space="0" w:color="auto"/>
              <w:bottom w:val="single" w:sz="4" w:space="0" w:color="auto"/>
              <w:right w:val="single" w:sz="4" w:space="0" w:color="auto"/>
            </w:tcBorders>
            <w:shd w:val="clear" w:color="auto" w:fill="auto"/>
            <w:vAlign w:val="center"/>
            <w:hideMark/>
          </w:tcPr>
          <w:p w14:paraId="42581060" w14:textId="77777777" w:rsidR="008137DE" w:rsidRPr="007F1D3F" w:rsidRDefault="008137DE">
            <w:pPr>
              <w:jc w:val="right"/>
              <w:rPr>
                <w:sz w:val="20"/>
                <w:szCs w:val="20"/>
              </w:rPr>
            </w:pPr>
            <w:r w:rsidRPr="007F1D3F">
              <w:rPr>
                <w:sz w:val="20"/>
                <w:szCs w:val="20"/>
              </w:rPr>
              <w:t>80%</w:t>
            </w:r>
          </w:p>
        </w:tc>
        <w:tc>
          <w:tcPr>
            <w:tcW w:w="1446" w:type="dxa"/>
            <w:tcBorders>
              <w:top w:val="nil"/>
              <w:left w:val="nil"/>
              <w:bottom w:val="single" w:sz="4" w:space="0" w:color="auto"/>
              <w:right w:val="nil"/>
            </w:tcBorders>
            <w:shd w:val="clear" w:color="auto" w:fill="auto"/>
            <w:vAlign w:val="center"/>
            <w:hideMark/>
          </w:tcPr>
          <w:p w14:paraId="4778FD5B" w14:textId="77777777" w:rsidR="008137DE" w:rsidRPr="007F1D3F" w:rsidRDefault="008137DE">
            <w:pPr>
              <w:jc w:val="right"/>
              <w:rPr>
                <w:sz w:val="20"/>
                <w:szCs w:val="20"/>
              </w:rPr>
            </w:pPr>
            <w:r w:rsidRPr="007F1D3F">
              <w:rPr>
                <w:sz w:val="20"/>
                <w:szCs w:val="20"/>
              </w:rPr>
              <w:t>5.766.427.283</w:t>
            </w:r>
          </w:p>
        </w:tc>
        <w:tc>
          <w:tcPr>
            <w:tcW w:w="1345" w:type="dxa"/>
            <w:tcBorders>
              <w:top w:val="nil"/>
              <w:left w:val="single" w:sz="4" w:space="0" w:color="auto"/>
              <w:bottom w:val="single" w:sz="4" w:space="0" w:color="auto"/>
              <w:right w:val="nil"/>
            </w:tcBorders>
            <w:shd w:val="clear" w:color="auto" w:fill="auto"/>
            <w:vAlign w:val="center"/>
            <w:hideMark/>
          </w:tcPr>
          <w:p w14:paraId="079C54AB" w14:textId="77777777" w:rsidR="008137DE" w:rsidRPr="007F1D3F" w:rsidRDefault="008137DE">
            <w:pPr>
              <w:jc w:val="right"/>
              <w:rPr>
                <w:sz w:val="20"/>
                <w:szCs w:val="20"/>
              </w:rPr>
            </w:pPr>
            <w:r w:rsidRPr="007F1D3F">
              <w:rPr>
                <w:sz w:val="20"/>
                <w:szCs w:val="20"/>
              </w:rPr>
              <w:t>576.642.728</w:t>
            </w:r>
          </w:p>
        </w:tc>
        <w:tc>
          <w:tcPr>
            <w:tcW w:w="1446" w:type="dxa"/>
            <w:tcBorders>
              <w:top w:val="nil"/>
              <w:left w:val="single" w:sz="4" w:space="0" w:color="auto"/>
              <w:bottom w:val="single" w:sz="4" w:space="0" w:color="auto"/>
              <w:right w:val="single" w:sz="4" w:space="0" w:color="auto"/>
            </w:tcBorders>
            <w:shd w:val="clear" w:color="auto" w:fill="auto"/>
            <w:noWrap/>
            <w:vAlign w:val="center"/>
            <w:hideMark/>
          </w:tcPr>
          <w:p w14:paraId="1368D7F9" w14:textId="77777777" w:rsidR="008137DE" w:rsidRPr="007F1D3F" w:rsidRDefault="008137DE">
            <w:pPr>
              <w:jc w:val="right"/>
              <w:rPr>
                <w:sz w:val="20"/>
                <w:szCs w:val="20"/>
              </w:rPr>
            </w:pPr>
            <w:r w:rsidRPr="007F1D3F">
              <w:rPr>
                <w:sz w:val="20"/>
                <w:szCs w:val="20"/>
              </w:rPr>
              <w:t>6.343.070.011</w:t>
            </w:r>
          </w:p>
        </w:tc>
      </w:tr>
      <w:tr w:rsidR="007F1D3F" w:rsidRPr="007F1D3F" w14:paraId="6B56B3AA" w14:textId="77777777" w:rsidTr="00972E06">
        <w:trPr>
          <w:trHeight w:val="645"/>
        </w:trPr>
        <w:tc>
          <w:tcPr>
            <w:tcW w:w="562" w:type="dxa"/>
            <w:tcBorders>
              <w:top w:val="nil"/>
              <w:left w:val="single" w:sz="4" w:space="0" w:color="auto"/>
              <w:bottom w:val="single" w:sz="4" w:space="0" w:color="auto"/>
              <w:right w:val="single" w:sz="4" w:space="0" w:color="auto"/>
            </w:tcBorders>
            <w:shd w:val="clear" w:color="auto" w:fill="auto"/>
            <w:noWrap/>
            <w:vAlign w:val="center"/>
            <w:hideMark/>
          </w:tcPr>
          <w:p w14:paraId="79D8DA74" w14:textId="77777777" w:rsidR="008137DE" w:rsidRPr="007F1D3F" w:rsidRDefault="008137DE">
            <w:pPr>
              <w:jc w:val="center"/>
              <w:rPr>
                <w:sz w:val="20"/>
                <w:szCs w:val="20"/>
              </w:rPr>
            </w:pPr>
            <w:r w:rsidRPr="007F1D3F">
              <w:rPr>
                <w:sz w:val="20"/>
                <w:szCs w:val="20"/>
              </w:rPr>
              <w:t>2</w:t>
            </w:r>
          </w:p>
        </w:tc>
        <w:tc>
          <w:tcPr>
            <w:tcW w:w="2811" w:type="dxa"/>
            <w:tcBorders>
              <w:top w:val="nil"/>
              <w:left w:val="nil"/>
              <w:bottom w:val="single" w:sz="4" w:space="0" w:color="auto"/>
              <w:right w:val="nil"/>
            </w:tcBorders>
            <w:shd w:val="clear" w:color="auto" w:fill="auto"/>
            <w:vAlign w:val="center"/>
            <w:hideMark/>
          </w:tcPr>
          <w:p w14:paraId="0F418A9B" w14:textId="77777777" w:rsidR="008137DE" w:rsidRPr="007F1D3F" w:rsidRDefault="008137DE">
            <w:pPr>
              <w:rPr>
                <w:sz w:val="20"/>
                <w:szCs w:val="20"/>
              </w:rPr>
            </w:pPr>
            <w:r w:rsidRPr="007F1D3F">
              <w:rPr>
                <w:sz w:val="20"/>
                <w:szCs w:val="20"/>
              </w:rPr>
              <w:t xml:space="preserve">Chi </w:t>
            </w:r>
            <w:proofErr w:type="spellStart"/>
            <w:r w:rsidRPr="007F1D3F">
              <w:rPr>
                <w:sz w:val="20"/>
                <w:szCs w:val="20"/>
              </w:rPr>
              <w:t>phí</w:t>
            </w:r>
            <w:proofErr w:type="spellEnd"/>
            <w:r w:rsidRPr="007F1D3F">
              <w:rPr>
                <w:sz w:val="20"/>
                <w:szCs w:val="20"/>
              </w:rPr>
              <w:t xml:space="preserve"> </w:t>
            </w:r>
            <w:proofErr w:type="spellStart"/>
            <w:r w:rsidRPr="007F1D3F">
              <w:rPr>
                <w:sz w:val="20"/>
                <w:szCs w:val="20"/>
              </w:rPr>
              <w:t>hs</w:t>
            </w:r>
            <w:proofErr w:type="spellEnd"/>
            <w:r w:rsidRPr="007F1D3F">
              <w:rPr>
                <w:sz w:val="20"/>
                <w:szCs w:val="20"/>
              </w:rPr>
              <w:t xml:space="preserve"> QH </w:t>
            </w:r>
            <w:proofErr w:type="spellStart"/>
            <w:r w:rsidRPr="007F1D3F">
              <w:rPr>
                <w:sz w:val="20"/>
                <w:szCs w:val="20"/>
              </w:rPr>
              <w:t>theo</w:t>
            </w:r>
            <w:proofErr w:type="spellEnd"/>
            <w:r w:rsidRPr="007F1D3F">
              <w:rPr>
                <w:sz w:val="20"/>
                <w:szCs w:val="20"/>
              </w:rPr>
              <w:t xml:space="preserve"> </w:t>
            </w:r>
            <w:proofErr w:type="spellStart"/>
            <w:r w:rsidRPr="007F1D3F">
              <w:rPr>
                <w:sz w:val="20"/>
                <w:szCs w:val="20"/>
              </w:rPr>
              <w:t>hệ</w:t>
            </w:r>
            <w:proofErr w:type="spellEnd"/>
            <w:r w:rsidRPr="007F1D3F">
              <w:rPr>
                <w:sz w:val="20"/>
                <w:szCs w:val="20"/>
              </w:rPr>
              <w:t xml:space="preserve"> </w:t>
            </w:r>
            <w:proofErr w:type="spellStart"/>
            <w:r w:rsidRPr="007F1D3F">
              <w:rPr>
                <w:sz w:val="20"/>
                <w:szCs w:val="20"/>
              </w:rPr>
              <w:t>thống</w:t>
            </w:r>
            <w:proofErr w:type="spellEnd"/>
            <w:r w:rsidRPr="007F1D3F">
              <w:rPr>
                <w:sz w:val="20"/>
                <w:szCs w:val="20"/>
              </w:rPr>
              <w:t xml:space="preserve"> </w:t>
            </w:r>
            <w:proofErr w:type="spellStart"/>
            <w:r w:rsidRPr="007F1D3F">
              <w:rPr>
                <w:sz w:val="20"/>
                <w:szCs w:val="20"/>
              </w:rPr>
              <w:t>thông</w:t>
            </w:r>
            <w:proofErr w:type="spellEnd"/>
            <w:r w:rsidRPr="007F1D3F">
              <w:rPr>
                <w:sz w:val="20"/>
                <w:szCs w:val="20"/>
              </w:rPr>
              <w:t xml:space="preserve"> tin </w:t>
            </w:r>
            <w:proofErr w:type="spellStart"/>
            <w:r w:rsidRPr="007F1D3F">
              <w:rPr>
                <w:sz w:val="20"/>
                <w:szCs w:val="20"/>
              </w:rPr>
              <w:t>địa</w:t>
            </w:r>
            <w:proofErr w:type="spellEnd"/>
            <w:r w:rsidRPr="007F1D3F">
              <w:rPr>
                <w:sz w:val="20"/>
                <w:szCs w:val="20"/>
              </w:rPr>
              <w:t xml:space="preserve"> </w:t>
            </w:r>
            <w:proofErr w:type="spellStart"/>
            <w:proofErr w:type="gramStart"/>
            <w:r w:rsidRPr="007F1D3F">
              <w:rPr>
                <w:sz w:val="20"/>
                <w:szCs w:val="20"/>
              </w:rPr>
              <w:t>lý</w:t>
            </w:r>
            <w:proofErr w:type="spellEnd"/>
            <w:r w:rsidRPr="007F1D3F">
              <w:rPr>
                <w:sz w:val="20"/>
                <w:szCs w:val="20"/>
              </w:rPr>
              <w:t xml:space="preserve">  (</w:t>
            </w:r>
            <w:proofErr w:type="gramEnd"/>
            <w:r w:rsidRPr="007F1D3F">
              <w:rPr>
                <w:sz w:val="20"/>
                <w:szCs w:val="20"/>
              </w:rPr>
              <w:t>GIS)</w:t>
            </w:r>
          </w:p>
        </w:tc>
        <w:tc>
          <w:tcPr>
            <w:tcW w:w="1285" w:type="dxa"/>
            <w:tcBorders>
              <w:top w:val="nil"/>
              <w:left w:val="single" w:sz="4" w:space="0" w:color="auto"/>
              <w:bottom w:val="single" w:sz="4" w:space="0" w:color="auto"/>
              <w:right w:val="single" w:sz="4" w:space="0" w:color="auto"/>
            </w:tcBorders>
            <w:shd w:val="clear" w:color="auto" w:fill="auto"/>
            <w:vAlign w:val="center"/>
            <w:hideMark/>
          </w:tcPr>
          <w:p w14:paraId="606F1687" w14:textId="77777777" w:rsidR="008137DE" w:rsidRPr="007F1D3F" w:rsidRDefault="008137DE">
            <w:pPr>
              <w:jc w:val="right"/>
              <w:rPr>
                <w:sz w:val="20"/>
                <w:szCs w:val="20"/>
              </w:rPr>
            </w:pPr>
            <w:r w:rsidRPr="007F1D3F">
              <w:rPr>
                <w:sz w:val="20"/>
                <w:szCs w:val="20"/>
              </w:rPr>
              <w:t>5.766.427.283</w:t>
            </w:r>
          </w:p>
        </w:tc>
        <w:tc>
          <w:tcPr>
            <w:tcW w:w="703" w:type="dxa"/>
            <w:tcBorders>
              <w:top w:val="nil"/>
              <w:left w:val="nil"/>
              <w:bottom w:val="single" w:sz="4" w:space="0" w:color="auto"/>
              <w:right w:val="single" w:sz="4" w:space="0" w:color="auto"/>
            </w:tcBorders>
            <w:shd w:val="clear" w:color="auto" w:fill="auto"/>
            <w:vAlign w:val="center"/>
            <w:hideMark/>
          </w:tcPr>
          <w:p w14:paraId="20C0180E" w14:textId="77777777" w:rsidR="008137DE" w:rsidRPr="007F1D3F" w:rsidRDefault="008137DE">
            <w:pPr>
              <w:jc w:val="center"/>
              <w:rPr>
                <w:sz w:val="20"/>
                <w:szCs w:val="20"/>
              </w:rPr>
            </w:pPr>
            <w:r w:rsidRPr="007F1D3F">
              <w:rPr>
                <w:sz w:val="20"/>
                <w:szCs w:val="20"/>
              </w:rPr>
              <w:t>1,1</w:t>
            </w:r>
          </w:p>
        </w:tc>
        <w:tc>
          <w:tcPr>
            <w:tcW w:w="1446" w:type="dxa"/>
            <w:tcBorders>
              <w:top w:val="nil"/>
              <w:left w:val="nil"/>
              <w:bottom w:val="single" w:sz="4" w:space="0" w:color="auto"/>
              <w:right w:val="single" w:sz="4" w:space="0" w:color="auto"/>
            </w:tcBorders>
            <w:shd w:val="clear" w:color="auto" w:fill="auto"/>
            <w:vAlign w:val="center"/>
            <w:hideMark/>
          </w:tcPr>
          <w:p w14:paraId="046790DB" w14:textId="77777777" w:rsidR="008137DE" w:rsidRPr="007F1D3F" w:rsidRDefault="008137DE">
            <w:pPr>
              <w:jc w:val="right"/>
              <w:rPr>
                <w:sz w:val="20"/>
                <w:szCs w:val="20"/>
              </w:rPr>
            </w:pPr>
            <w:r w:rsidRPr="007F1D3F">
              <w:rPr>
                <w:sz w:val="20"/>
                <w:szCs w:val="20"/>
              </w:rPr>
              <w:t>576.642.728</w:t>
            </w:r>
          </w:p>
        </w:tc>
        <w:tc>
          <w:tcPr>
            <w:tcW w:w="1345" w:type="dxa"/>
            <w:tcBorders>
              <w:top w:val="nil"/>
              <w:left w:val="nil"/>
              <w:bottom w:val="single" w:sz="4" w:space="0" w:color="auto"/>
              <w:right w:val="nil"/>
            </w:tcBorders>
            <w:shd w:val="clear" w:color="auto" w:fill="auto"/>
            <w:vAlign w:val="center"/>
            <w:hideMark/>
          </w:tcPr>
          <w:p w14:paraId="142CC4C7" w14:textId="77777777" w:rsidR="008137DE" w:rsidRPr="007F1D3F" w:rsidRDefault="008137DE">
            <w:pPr>
              <w:jc w:val="right"/>
              <w:rPr>
                <w:sz w:val="20"/>
                <w:szCs w:val="20"/>
              </w:rPr>
            </w:pPr>
            <w:r w:rsidRPr="007F1D3F">
              <w:rPr>
                <w:sz w:val="20"/>
                <w:szCs w:val="20"/>
              </w:rPr>
              <w:t>57.664.273</w:t>
            </w:r>
          </w:p>
        </w:tc>
        <w:tc>
          <w:tcPr>
            <w:tcW w:w="1446" w:type="dxa"/>
            <w:tcBorders>
              <w:top w:val="nil"/>
              <w:left w:val="single" w:sz="4" w:space="0" w:color="auto"/>
              <w:bottom w:val="single" w:sz="4" w:space="0" w:color="auto"/>
              <w:right w:val="single" w:sz="4" w:space="0" w:color="auto"/>
            </w:tcBorders>
            <w:shd w:val="clear" w:color="auto" w:fill="auto"/>
            <w:vAlign w:val="center"/>
            <w:hideMark/>
          </w:tcPr>
          <w:p w14:paraId="1485C802" w14:textId="77777777" w:rsidR="008137DE" w:rsidRPr="007F1D3F" w:rsidRDefault="008137DE">
            <w:pPr>
              <w:jc w:val="right"/>
              <w:rPr>
                <w:sz w:val="20"/>
                <w:szCs w:val="20"/>
              </w:rPr>
            </w:pPr>
            <w:r w:rsidRPr="007F1D3F">
              <w:rPr>
                <w:sz w:val="20"/>
                <w:szCs w:val="20"/>
              </w:rPr>
              <w:t>634.307.001</w:t>
            </w:r>
          </w:p>
        </w:tc>
      </w:tr>
      <w:tr w:rsidR="007F1D3F" w:rsidRPr="007F1D3F" w14:paraId="1B0EF5A8" w14:textId="77777777" w:rsidTr="00972E06">
        <w:trPr>
          <w:trHeight w:val="405"/>
        </w:trPr>
        <w:tc>
          <w:tcPr>
            <w:tcW w:w="562" w:type="dxa"/>
            <w:tcBorders>
              <w:top w:val="nil"/>
              <w:left w:val="single" w:sz="4" w:space="0" w:color="auto"/>
              <w:bottom w:val="single" w:sz="4" w:space="0" w:color="auto"/>
              <w:right w:val="single" w:sz="4" w:space="0" w:color="auto"/>
            </w:tcBorders>
            <w:shd w:val="clear" w:color="auto" w:fill="auto"/>
            <w:noWrap/>
            <w:vAlign w:val="center"/>
            <w:hideMark/>
          </w:tcPr>
          <w:p w14:paraId="783770C6" w14:textId="77777777" w:rsidR="008137DE" w:rsidRPr="007F1D3F" w:rsidRDefault="008137DE">
            <w:pPr>
              <w:jc w:val="center"/>
              <w:rPr>
                <w:sz w:val="20"/>
                <w:szCs w:val="20"/>
              </w:rPr>
            </w:pPr>
            <w:r w:rsidRPr="007F1D3F">
              <w:rPr>
                <w:sz w:val="20"/>
                <w:szCs w:val="20"/>
              </w:rPr>
              <w:t> </w:t>
            </w:r>
          </w:p>
        </w:tc>
        <w:tc>
          <w:tcPr>
            <w:tcW w:w="2811" w:type="dxa"/>
            <w:tcBorders>
              <w:top w:val="nil"/>
              <w:left w:val="nil"/>
              <w:bottom w:val="single" w:sz="4" w:space="0" w:color="auto"/>
              <w:right w:val="nil"/>
            </w:tcBorders>
            <w:shd w:val="clear" w:color="auto" w:fill="auto"/>
            <w:vAlign w:val="center"/>
            <w:hideMark/>
          </w:tcPr>
          <w:p w14:paraId="01EE4B0D" w14:textId="77777777" w:rsidR="008137DE" w:rsidRPr="007F1D3F" w:rsidRDefault="008137DE">
            <w:pPr>
              <w:rPr>
                <w:b/>
                <w:bCs/>
                <w:i/>
                <w:iCs/>
                <w:sz w:val="20"/>
                <w:szCs w:val="20"/>
              </w:rPr>
            </w:pPr>
            <w:r w:rsidRPr="007F1D3F">
              <w:rPr>
                <w:b/>
                <w:bCs/>
                <w:i/>
                <w:iCs/>
                <w:sz w:val="20"/>
                <w:szCs w:val="20"/>
              </w:rPr>
              <w:t xml:space="preserve">Chi </w:t>
            </w:r>
            <w:proofErr w:type="spellStart"/>
            <w:r w:rsidRPr="007F1D3F">
              <w:rPr>
                <w:b/>
                <w:bCs/>
                <w:i/>
                <w:iCs/>
                <w:sz w:val="20"/>
                <w:szCs w:val="20"/>
              </w:rPr>
              <w:t>phí</w:t>
            </w:r>
            <w:proofErr w:type="spellEnd"/>
            <w:r w:rsidRPr="007F1D3F">
              <w:rPr>
                <w:b/>
                <w:bCs/>
                <w:i/>
                <w:iCs/>
                <w:sz w:val="20"/>
                <w:szCs w:val="20"/>
              </w:rPr>
              <w:t xml:space="preserve"> </w:t>
            </w:r>
            <w:proofErr w:type="spellStart"/>
            <w:r w:rsidRPr="007F1D3F">
              <w:rPr>
                <w:b/>
                <w:bCs/>
                <w:i/>
                <w:iCs/>
                <w:sz w:val="20"/>
                <w:szCs w:val="20"/>
              </w:rPr>
              <w:t>lập</w:t>
            </w:r>
            <w:proofErr w:type="spellEnd"/>
            <w:r w:rsidRPr="007F1D3F">
              <w:rPr>
                <w:b/>
                <w:bCs/>
                <w:i/>
                <w:iCs/>
                <w:sz w:val="20"/>
                <w:szCs w:val="20"/>
              </w:rPr>
              <w:t xml:space="preserve"> QH </w:t>
            </w:r>
            <w:proofErr w:type="spellStart"/>
            <w:r w:rsidRPr="007F1D3F">
              <w:rPr>
                <w:b/>
                <w:bCs/>
                <w:i/>
                <w:iCs/>
                <w:sz w:val="20"/>
                <w:szCs w:val="20"/>
              </w:rPr>
              <w:t>và</w:t>
            </w:r>
            <w:proofErr w:type="spellEnd"/>
            <w:r w:rsidRPr="007F1D3F">
              <w:rPr>
                <w:b/>
                <w:bCs/>
                <w:i/>
                <w:iCs/>
                <w:sz w:val="20"/>
                <w:szCs w:val="20"/>
              </w:rPr>
              <w:t xml:space="preserve"> GIS</w:t>
            </w:r>
          </w:p>
        </w:tc>
        <w:tc>
          <w:tcPr>
            <w:tcW w:w="1285" w:type="dxa"/>
            <w:tcBorders>
              <w:top w:val="nil"/>
              <w:left w:val="single" w:sz="4" w:space="0" w:color="auto"/>
              <w:bottom w:val="single" w:sz="4" w:space="0" w:color="auto"/>
              <w:right w:val="nil"/>
            </w:tcBorders>
            <w:shd w:val="clear" w:color="auto" w:fill="auto"/>
            <w:vAlign w:val="center"/>
            <w:hideMark/>
          </w:tcPr>
          <w:p w14:paraId="2DC1F396" w14:textId="77777777" w:rsidR="008137DE" w:rsidRPr="007F1D3F" w:rsidRDefault="008137DE">
            <w:pPr>
              <w:jc w:val="right"/>
              <w:rPr>
                <w:sz w:val="20"/>
                <w:szCs w:val="20"/>
              </w:rPr>
            </w:pPr>
            <w:r w:rsidRPr="007F1D3F">
              <w:rPr>
                <w:sz w:val="20"/>
                <w:szCs w:val="20"/>
              </w:rPr>
              <w:t> </w:t>
            </w:r>
          </w:p>
        </w:tc>
        <w:tc>
          <w:tcPr>
            <w:tcW w:w="703" w:type="dxa"/>
            <w:tcBorders>
              <w:top w:val="nil"/>
              <w:left w:val="single" w:sz="4" w:space="0" w:color="auto"/>
              <w:bottom w:val="single" w:sz="4" w:space="0" w:color="auto"/>
              <w:right w:val="single" w:sz="4" w:space="0" w:color="auto"/>
            </w:tcBorders>
            <w:shd w:val="clear" w:color="auto" w:fill="auto"/>
            <w:vAlign w:val="center"/>
            <w:hideMark/>
          </w:tcPr>
          <w:p w14:paraId="04AA8E60" w14:textId="77777777" w:rsidR="008137DE" w:rsidRPr="007F1D3F" w:rsidRDefault="008137DE">
            <w:pPr>
              <w:jc w:val="center"/>
              <w:rPr>
                <w:sz w:val="20"/>
                <w:szCs w:val="20"/>
              </w:rPr>
            </w:pPr>
            <w:r w:rsidRPr="007F1D3F">
              <w:rPr>
                <w:sz w:val="20"/>
                <w:szCs w:val="20"/>
              </w:rPr>
              <w:t> </w:t>
            </w:r>
          </w:p>
        </w:tc>
        <w:tc>
          <w:tcPr>
            <w:tcW w:w="1446" w:type="dxa"/>
            <w:tcBorders>
              <w:top w:val="nil"/>
              <w:left w:val="nil"/>
              <w:bottom w:val="single" w:sz="4" w:space="0" w:color="auto"/>
              <w:right w:val="nil"/>
            </w:tcBorders>
            <w:shd w:val="clear" w:color="auto" w:fill="auto"/>
            <w:vAlign w:val="center"/>
            <w:hideMark/>
          </w:tcPr>
          <w:p w14:paraId="1E24AAEE" w14:textId="77777777" w:rsidR="008137DE" w:rsidRPr="007F1D3F" w:rsidRDefault="008137DE">
            <w:pPr>
              <w:jc w:val="right"/>
              <w:rPr>
                <w:b/>
                <w:bCs/>
                <w:i/>
                <w:iCs/>
                <w:sz w:val="20"/>
                <w:szCs w:val="20"/>
              </w:rPr>
            </w:pPr>
            <w:r w:rsidRPr="007F1D3F">
              <w:rPr>
                <w:b/>
                <w:bCs/>
                <w:i/>
                <w:iCs/>
                <w:sz w:val="20"/>
                <w:szCs w:val="20"/>
              </w:rPr>
              <w:t>6.343.070.011</w:t>
            </w:r>
          </w:p>
        </w:tc>
        <w:tc>
          <w:tcPr>
            <w:tcW w:w="1345" w:type="dxa"/>
            <w:tcBorders>
              <w:top w:val="nil"/>
              <w:left w:val="single" w:sz="4" w:space="0" w:color="auto"/>
              <w:bottom w:val="single" w:sz="4" w:space="0" w:color="auto"/>
              <w:right w:val="nil"/>
            </w:tcBorders>
            <w:shd w:val="clear" w:color="auto" w:fill="auto"/>
            <w:vAlign w:val="center"/>
            <w:hideMark/>
          </w:tcPr>
          <w:p w14:paraId="7FBE2CD2" w14:textId="77777777" w:rsidR="008137DE" w:rsidRPr="007F1D3F" w:rsidRDefault="008137DE">
            <w:pPr>
              <w:jc w:val="right"/>
              <w:rPr>
                <w:i/>
                <w:iCs/>
                <w:sz w:val="20"/>
                <w:szCs w:val="20"/>
              </w:rPr>
            </w:pPr>
            <w:r w:rsidRPr="007F1D3F">
              <w:rPr>
                <w:i/>
                <w:iCs/>
                <w:sz w:val="20"/>
                <w:szCs w:val="20"/>
              </w:rPr>
              <w:t>634.307.001</w:t>
            </w:r>
          </w:p>
        </w:tc>
        <w:tc>
          <w:tcPr>
            <w:tcW w:w="1446" w:type="dxa"/>
            <w:tcBorders>
              <w:top w:val="nil"/>
              <w:left w:val="single" w:sz="4" w:space="0" w:color="auto"/>
              <w:bottom w:val="single" w:sz="4" w:space="0" w:color="auto"/>
              <w:right w:val="single" w:sz="4" w:space="0" w:color="auto"/>
            </w:tcBorders>
            <w:shd w:val="clear" w:color="auto" w:fill="auto"/>
            <w:vAlign w:val="center"/>
            <w:hideMark/>
          </w:tcPr>
          <w:p w14:paraId="3DCA759E" w14:textId="77777777" w:rsidR="008137DE" w:rsidRPr="007F1D3F" w:rsidRDefault="008137DE">
            <w:pPr>
              <w:jc w:val="right"/>
              <w:rPr>
                <w:b/>
                <w:bCs/>
                <w:i/>
                <w:iCs/>
                <w:sz w:val="20"/>
                <w:szCs w:val="20"/>
              </w:rPr>
            </w:pPr>
            <w:r w:rsidRPr="007F1D3F">
              <w:rPr>
                <w:b/>
                <w:bCs/>
                <w:i/>
                <w:iCs/>
                <w:sz w:val="20"/>
                <w:szCs w:val="20"/>
              </w:rPr>
              <w:t>6.977.377.012</w:t>
            </w:r>
          </w:p>
        </w:tc>
      </w:tr>
      <w:tr w:rsidR="007F1D3F" w:rsidRPr="007F1D3F" w14:paraId="47A8CCED" w14:textId="77777777" w:rsidTr="00972E06">
        <w:trPr>
          <w:trHeight w:val="465"/>
        </w:trPr>
        <w:tc>
          <w:tcPr>
            <w:tcW w:w="562" w:type="dxa"/>
            <w:tcBorders>
              <w:top w:val="nil"/>
              <w:left w:val="single" w:sz="4" w:space="0" w:color="auto"/>
              <w:bottom w:val="single" w:sz="4" w:space="0" w:color="auto"/>
              <w:right w:val="single" w:sz="4" w:space="0" w:color="auto"/>
            </w:tcBorders>
            <w:shd w:val="clear" w:color="auto" w:fill="auto"/>
            <w:noWrap/>
            <w:vAlign w:val="center"/>
            <w:hideMark/>
          </w:tcPr>
          <w:p w14:paraId="27F2FDE8" w14:textId="77777777" w:rsidR="008137DE" w:rsidRPr="007F1D3F" w:rsidRDefault="008137DE">
            <w:pPr>
              <w:jc w:val="center"/>
              <w:rPr>
                <w:sz w:val="20"/>
                <w:szCs w:val="20"/>
              </w:rPr>
            </w:pPr>
            <w:r w:rsidRPr="007F1D3F">
              <w:rPr>
                <w:sz w:val="20"/>
                <w:szCs w:val="20"/>
              </w:rPr>
              <w:t>3</w:t>
            </w:r>
          </w:p>
        </w:tc>
        <w:tc>
          <w:tcPr>
            <w:tcW w:w="2811" w:type="dxa"/>
            <w:tcBorders>
              <w:top w:val="nil"/>
              <w:left w:val="nil"/>
              <w:bottom w:val="single" w:sz="4" w:space="0" w:color="auto"/>
              <w:right w:val="nil"/>
            </w:tcBorders>
            <w:shd w:val="clear" w:color="auto" w:fill="auto"/>
            <w:vAlign w:val="center"/>
            <w:hideMark/>
          </w:tcPr>
          <w:p w14:paraId="300378E3" w14:textId="77777777" w:rsidR="008137DE" w:rsidRPr="007F1D3F" w:rsidRDefault="008137DE">
            <w:pPr>
              <w:rPr>
                <w:b/>
                <w:bCs/>
                <w:i/>
                <w:iCs/>
                <w:sz w:val="20"/>
                <w:szCs w:val="20"/>
              </w:rPr>
            </w:pPr>
            <w:proofErr w:type="spellStart"/>
            <w:r w:rsidRPr="007F1D3F">
              <w:rPr>
                <w:b/>
                <w:bCs/>
                <w:i/>
                <w:iCs/>
                <w:sz w:val="20"/>
                <w:szCs w:val="20"/>
              </w:rPr>
              <w:t>Tổng</w:t>
            </w:r>
            <w:proofErr w:type="spellEnd"/>
            <w:r w:rsidRPr="007F1D3F">
              <w:rPr>
                <w:b/>
                <w:bCs/>
                <w:i/>
                <w:iCs/>
                <w:sz w:val="20"/>
                <w:szCs w:val="20"/>
              </w:rPr>
              <w:t xml:space="preserve"> chi </w:t>
            </w:r>
            <w:proofErr w:type="spellStart"/>
            <w:r w:rsidRPr="007F1D3F">
              <w:rPr>
                <w:b/>
                <w:bCs/>
                <w:i/>
                <w:iCs/>
                <w:sz w:val="20"/>
                <w:szCs w:val="20"/>
              </w:rPr>
              <w:t>phí</w:t>
            </w:r>
            <w:proofErr w:type="spellEnd"/>
            <w:r w:rsidRPr="007F1D3F">
              <w:rPr>
                <w:b/>
                <w:bCs/>
                <w:i/>
                <w:iCs/>
                <w:sz w:val="20"/>
                <w:szCs w:val="20"/>
              </w:rPr>
              <w:t xml:space="preserve"> </w:t>
            </w:r>
            <w:proofErr w:type="spellStart"/>
            <w:r w:rsidRPr="007F1D3F">
              <w:rPr>
                <w:b/>
                <w:bCs/>
                <w:i/>
                <w:iCs/>
                <w:sz w:val="20"/>
                <w:szCs w:val="20"/>
              </w:rPr>
              <w:t>lập</w:t>
            </w:r>
            <w:proofErr w:type="spellEnd"/>
            <w:r w:rsidRPr="007F1D3F">
              <w:rPr>
                <w:b/>
                <w:bCs/>
                <w:i/>
                <w:iCs/>
                <w:sz w:val="20"/>
                <w:szCs w:val="20"/>
              </w:rPr>
              <w:t xml:space="preserve"> </w:t>
            </w:r>
            <w:proofErr w:type="spellStart"/>
            <w:r w:rsidRPr="007F1D3F">
              <w:rPr>
                <w:b/>
                <w:bCs/>
                <w:i/>
                <w:iCs/>
                <w:sz w:val="20"/>
                <w:szCs w:val="20"/>
              </w:rPr>
              <w:t>nhiệm</w:t>
            </w:r>
            <w:proofErr w:type="spellEnd"/>
            <w:r w:rsidRPr="007F1D3F">
              <w:rPr>
                <w:b/>
                <w:bCs/>
                <w:i/>
                <w:iCs/>
                <w:sz w:val="20"/>
                <w:szCs w:val="20"/>
              </w:rPr>
              <w:t xml:space="preserve"> </w:t>
            </w:r>
            <w:proofErr w:type="spellStart"/>
            <w:r w:rsidRPr="007F1D3F">
              <w:rPr>
                <w:b/>
                <w:bCs/>
                <w:i/>
                <w:iCs/>
                <w:sz w:val="20"/>
                <w:szCs w:val="20"/>
              </w:rPr>
              <w:t>vụ</w:t>
            </w:r>
            <w:proofErr w:type="spellEnd"/>
            <w:r w:rsidRPr="007F1D3F">
              <w:rPr>
                <w:b/>
                <w:bCs/>
                <w:i/>
                <w:iCs/>
                <w:sz w:val="20"/>
                <w:szCs w:val="20"/>
              </w:rPr>
              <w:t xml:space="preserve"> </w:t>
            </w:r>
          </w:p>
        </w:tc>
        <w:tc>
          <w:tcPr>
            <w:tcW w:w="1285" w:type="dxa"/>
            <w:tcBorders>
              <w:top w:val="nil"/>
              <w:left w:val="single" w:sz="4" w:space="0" w:color="auto"/>
              <w:bottom w:val="single" w:sz="4" w:space="0" w:color="auto"/>
              <w:right w:val="nil"/>
            </w:tcBorders>
            <w:shd w:val="clear" w:color="auto" w:fill="auto"/>
            <w:vAlign w:val="center"/>
            <w:hideMark/>
          </w:tcPr>
          <w:p w14:paraId="10415A82" w14:textId="77777777" w:rsidR="008137DE" w:rsidRPr="007F1D3F" w:rsidRDefault="008137DE">
            <w:pPr>
              <w:jc w:val="right"/>
              <w:rPr>
                <w:sz w:val="20"/>
                <w:szCs w:val="20"/>
              </w:rPr>
            </w:pPr>
            <w:r w:rsidRPr="007F1D3F">
              <w:rPr>
                <w:sz w:val="20"/>
                <w:szCs w:val="20"/>
              </w:rPr>
              <w:t> </w:t>
            </w:r>
          </w:p>
        </w:tc>
        <w:tc>
          <w:tcPr>
            <w:tcW w:w="703" w:type="dxa"/>
            <w:tcBorders>
              <w:top w:val="nil"/>
              <w:left w:val="single" w:sz="4" w:space="0" w:color="auto"/>
              <w:bottom w:val="single" w:sz="4" w:space="0" w:color="auto"/>
              <w:right w:val="single" w:sz="4" w:space="0" w:color="auto"/>
            </w:tcBorders>
            <w:shd w:val="clear" w:color="auto" w:fill="auto"/>
            <w:vAlign w:val="center"/>
            <w:hideMark/>
          </w:tcPr>
          <w:p w14:paraId="3639EFFD" w14:textId="77777777" w:rsidR="008137DE" w:rsidRPr="007F1D3F" w:rsidRDefault="008137DE">
            <w:pPr>
              <w:jc w:val="center"/>
              <w:rPr>
                <w:sz w:val="20"/>
                <w:szCs w:val="20"/>
              </w:rPr>
            </w:pPr>
            <w:r w:rsidRPr="007F1D3F">
              <w:rPr>
                <w:sz w:val="20"/>
                <w:szCs w:val="20"/>
              </w:rPr>
              <w:t> </w:t>
            </w:r>
          </w:p>
        </w:tc>
        <w:tc>
          <w:tcPr>
            <w:tcW w:w="1446" w:type="dxa"/>
            <w:tcBorders>
              <w:top w:val="nil"/>
              <w:left w:val="nil"/>
              <w:bottom w:val="single" w:sz="4" w:space="0" w:color="auto"/>
              <w:right w:val="nil"/>
            </w:tcBorders>
            <w:shd w:val="clear" w:color="auto" w:fill="auto"/>
            <w:vAlign w:val="center"/>
            <w:hideMark/>
          </w:tcPr>
          <w:p w14:paraId="67B890AE" w14:textId="77777777" w:rsidR="008137DE" w:rsidRPr="007F1D3F" w:rsidRDefault="008137DE">
            <w:pPr>
              <w:jc w:val="right"/>
              <w:rPr>
                <w:b/>
                <w:bCs/>
                <w:i/>
                <w:iCs/>
                <w:sz w:val="20"/>
                <w:szCs w:val="20"/>
              </w:rPr>
            </w:pPr>
            <w:r w:rsidRPr="007F1D3F">
              <w:rPr>
                <w:b/>
                <w:bCs/>
                <w:i/>
                <w:iCs/>
                <w:sz w:val="20"/>
                <w:szCs w:val="20"/>
              </w:rPr>
              <w:t>113.018.087</w:t>
            </w:r>
          </w:p>
        </w:tc>
        <w:tc>
          <w:tcPr>
            <w:tcW w:w="1345" w:type="dxa"/>
            <w:tcBorders>
              <w:top w:val="nil"/>
              <w:left w:val="single" w:sz="4" w:space="0" w:color="auto"/>
              <w:bottom w:val="single" w:sz="4" w:space="0" w:color="auto"/>
              <w:right w:val="nil"/>
            </w:tcBorders>
            <w:shd w:val="clear" w:color="auto" w:fill="auto"/>
            <w:vAlign w:val="center"/>
            <w:hideMark/>
          </w:tcPr>
          <w:p w14:paraId="2E933FE6" w14:textId="77777777" w:rsidR="008137DE" w:rsidRPr="007F1D3F" w:rsidRDefault="008137DE">
            <w:pPr>
              <w:jc w:val="right"/>
              <w:rPr>
                <w:b/>
                <w:bCs/>
                <w:i/>
                <w:iCs/>
                <w:sz w:val="20"/>
                <w:szCs w:val="20"/>
              </w:rPr>
            </w:pPr>
            <w:r w:rsidRPr="007F1D3F">
              <w:rPr>
                <w:b/>
                <w:bCs/>
                <w:i/>
                <w:iCs/>
                <w:sz w:val="20"/>
                <w:szCs w:val="20"/>
              </w:rPr>
              <w:t>11.301.809</w:t>
            </w:r>
          </w:p>
        </w:tc>
        <w:tc>
          <w:tcPr>
            <w:tcW w:w="1446" w:type="dxa"/>
            <w:tcBorders>
              <w:top w:val="nil"/>
              <w:left w:val="single" w:sz="4" w:space="0" w:color="auto"/>
              <w:bottom w:val="single" w:sz="4" w:space="0" w:color="auto"/>
              <w:right w:val="single" w:sz="4" w:space="0" w:color="auto"/>
            </w:tcBorders>
            <w:shd w:val="clear" w:color="auto" w:fill="auto"/>
            <w:vAlign w:val="center"/>
            <w:hideMark/>
          </w:tcPr>
          <w:p w14:paraId="6207287A" w14:textId="77777777" w:rsidR="008137DE" w:rsidRPr="007F1D3F" w:rsidRDefault="008137DE">
            <w:pPr>
              <w:jc w:val="right"/>
              <w:rPr>
                <w:b/>
                <w:bCs/>
                <w:i/>
                <w:iCs/>
                <w:sz w:val="20"/>
                <w:szCs w:val="20"/>
              </w:rPr>
            </w:pPr>
            <w:r w:rsidRPr="007F1D3F">
              <w:rPr>
                <w:b/>
                <w:bCs/>
                <w:i/>
                <w:iCs/>
                <w:sz w:val="20"/>
                <w:szCs w:val="20"/>
              </w:rPr>
              <w:t>124.319.896</w:t>
            </w:r>
          </w:p>
        </w:tc>
      </w:tr>
      <w:tr w:rsidR="007F1D3F" w:rsidRPr="007F1D3F" w14:paraId="1651E268" w14:textId="77777777" w:rsidTr="00972E06">
        <w:trPr>
          <w:trHeight w:val="375"/>
        </w:trPr>
        <w:tc>
          <w:tcPr>
            <w:tcW w:w="562" w:type="dxa"/>
            <w:tcBorders>
              <w:top w:val="nil"/>
              <w:left w:val="single" w:sz="4" w:space="0" w:color="auto"/>
              <w:bottom w:val="single" w:sz="4" w:space="0" w:color="auto"/>
              <w:right w:val="single" w:sz="4" w:space="0" w:color="auto"/>
            </w:tcBorders>
            <w:shd w:val="clear" w:color="auto" w:fill="auto"/>
            <w:noWrap/>
            <w:vAlign w:val="center"/>
            <w:hideMark/>
          </w:tcPr>
          <w:p w14:paraId="31CA7C8F" w14:textId="77777777" w:rsidR="008137DE" w:rsidRPr="007F1D3F" w:rsidRDefault="008137DE">
            <w:pPr>
              <w:jc w:val="center"/>
              <w:rPr>
                <w:sz w:val="20"/>
                <w:szCs w:val="20"/>
              </w:rPr>
            </w:pPr>
            <w:r w:rsidRPr="007F1D3F">
              <w:rPr>
                <w:sz w:val="20"/>
                <w:szCs w:val="20"/>
              </w:rPr>
              <w:t>a</w:t>
            </w:r>
          </w:p>
        </w:tc>
        <w:tc>
          <w:tcPr>
            <w:tcW w:w="2811" w:type="dxa"/>
            <w:tcBorders>
              <w:top w:val="nil"/>
              <w:left w:val="nil"/>
              <w:bottom w:val="single" w:sz="4" w:space="0" w:color="auto"/>
              <w:right w:val="nil"/>
            </w:tcBorders>
            <w:shd w:val="clear" w:color="auto" w:fill="auto"/>
            <w:vAlign w:val="center"/>
            <w:hideMark/>
          </w:tcPr>
          <w:p w14:paraId="40195955" w14:textId="77777777" w:rsidR="008137DE" w:rsidRPr="007F1D3F" w:rsidRDefault="008137DE">
            <w:pPr>
              <w:rPr>
                <w:sz w:val="20"/>
                <w:szCs w:val="20"/>
              </w:rPr>
            </w:pPr>
            <w:proofErr w:type="spellStart"/>
            <w:r w:rsidRPr="007F1D3F">
              <w:rPr>
                <w:sz w:val="20"/>
                <w:szCs w:val="20"/>
              </w:rPr>
              <w:t>Lập</w:t>
            </w:r>
            <w:proofErr w:type="spellEnd"/>
            <w:r w:rsidRPr="007F1D3F">
              <w:rPr>
                <w:sz w:val="20"/>
                <w:szCs w:val="20"/>
              </w:rPr>
              <w:t xml:space="preserve"> </w:t>
            </w:r>
            <w:proofErr w:type="spellStart"/>
            <w:r w:rsidRPr="007F1D3F">
              <w:rPr>
                <w:sz w:val="20"/>
                <w:szCs w:val="20"/>
              </w:rPr>
              <w:t>nhiệm</w:t>
            </w:r>
            <w:proofErr w:type="spellEnd"/>
            <w:r w:rsidRPr="007F1D3F">
              <w:rPr>
                <w:sz w:val="20"/>
                <w:szCs w:val="20"/>
              </w:rPr>
              <w:t xml:space="preserve"> </w:t>
            </w:r>
            <w:proofErr w:type="spellStart"/>
            <w:r w:rsidRPr="007F1D3F">
              <w:rPr>
                <w:sz w:val="20"/>
                <w:szCs w:val="20"/>
              </w:rPr>
              <w:t>vụ</w:t>
            </w:r>
            <w:proofErr w:type="spellEnd"/>
            <w:r w:rsidRPr="007F1D3F">
              <w:rPr>
                <w:sz w:val="20"/>
                <w:szCs w:val="20"/>
              </w:rPr>
              <w:t xml:space="preserve"> QH</w:t>
            </w:r>
          </w:p>
        </w:tc>
        <w:tc>
          <w:tcPr>
            <w:tcW w:w="1285" w:type="dxa"/>
            <w:tcBorders>
              <w:top w:val="nil"/>
              <w:left w:val="single" w:sz="4" w:space="0" w:color="auto"/>
              <w:bottom w:val="single" w:sz="4" w:space="0" w:color="auto"/>
              <w:right w:val="nil"/>
            </w:tcBorders>
            <w:shd w:val="clear" w:color="auto" w:fill="auto"/>
            <w:vAlign w:val="center"/>
            <w:hideMark/>
          </w:tcPr>
          <w:p w14:paraId="2784F47D" w14:textId="77777777" w:rsidR="008137DE" w:rsidRPr="007F1D3F" w:rsidRDefault="008137DE">
            <w:pPr>
              <w:jc w:val="right"/>
              <w:rPr>
                <w:sz w:val="20"/>
                <w:szCs w:val="20"/>
              </w:rPr>
            </w:pPr>
            <w:r w:rsidRPr="007F1D3F">
              <w:rPr>
                <w:sz w:val="20"/>
                <w:szCs w:val="20"/>
              </w:rPr>
              <w:t>135.022.609</w:t>
            </w:r>
          </w:p>
        </w:tc>
        <w:tc>
          <w:tcPr>
            <w:tcW w:w="703" w:type="dxa"/>
            <w:tcBorders>
              <w:top w:val="nil"/>
              <w:left w:val="single" w:sz="4" w:space="0" w:color="auto"/>
              <w:bottom w:val="single" w:sz="4" w:space="0" w:color="auto"/>
              <w:right w:val="single" w:sz="4" w:space="0" w:color="auto"/>
            </w:tcBorders>
            <w:shd w:val="clear" w:color="auto" w:fill="auto"/>
            <w:vAlign w:val="center"/>
            <w:hideMark/>
          </w:tcPr>
          <w:p w14:paraId="32A41463" w14:textId="77777777" w:rsidR="008137DE" w:rsidRPr="007F1D3F" w:rsidRDefault="008137DE">
            <w:pPr>
              <w:jc w:val="right"/>
              <w:rPr>
                <w:sz w:val="20"/>
                <w:szCs w:val="20"/>
              </w:rPr>
            </w:pPr>
            <w:r w:rsidRPr="007F1D3F">
              <w:rPr>
                <w:sz w:val="20"/>
                <w:szCs w:val="20"/>
              </w:rPr>
              <w:t>80%</w:t>
            </w:r>
          </w:p>
        </w:tc>
        <w:tc>
          <w:tcPr>
            <w:tcW w:w="1446" w:type="dxa"/>
            <w:tcBorders>
              <w:top w:val="nil"/>
              <w:left w:val="nil"/>
              <w:bottom w:val="single" w:sz="4" w:space="0" w:color="auto"/>
              <w:right w:val="nil"/>
            </w:tcBorders>
            <w:shd w:val="clear" w:color="auto" w:fill="auto"/>
            <w:vAlign w:val="center"/>
            <w:hideMark/>
          </w:tcPr>
          <w:p w14:paraId="5BAEDD8C" w14:textId="77777777" w:rsidR="008137DE" w:rsidRPr="007F1D3F" w:rsidRDefault="008137DE">
            <w:pPr>
              <w:jc w:val="right"/>
              <w:rPr>
                <w:sz w:val="20"/>
                <w:szCs w:val="20"/>
              </w:rPr>
            </w:pPr>
            <w:r w:rsidRPr="007F1D3F">
              <w:rPr>
                <w:sz w:val="20"/>
                <w:szCs w:val="20"/>
              </w:rPr>
              <w:t>108.018.087</w:t>
            </w:r>
          </w:p>
        </w:tc>
        <w:tc>
          <w:tcPr>
            <w:tcW w:w="1345" w:type="dxa"/>
            <w:tcBorders>
              <w:top w:val="nil"/>
              <w:left w:val="single" w:sz="4" w:space="0" w:color="auto"/>
              <w:bottom w:val="single" w:sz="4" w:space="0" w:color="auto"/>
              <w:right w:val="nil"/>
            </w:tcBorders>
            <w:shd w:val="clear" w:color="auto" w:fill="auto"/>
            <w:vAlign w:val="center"/>
            <w:hideMark/>
          </w:tcPr>
          <w:p w14:paraId="5E763DEB" w14:textId="77777777" w:rsidR="008137DE" w:rsidRPr="007F1D3F" w:rsidRDefault="008137DE">
            <w:pPr>
              <w:jc w:val="right"/>
              <w:rPr>
                <w:sz w:val="20"/>
                <w:szCs w:val="20"/>
              </w:rPr>
            </w:pPr>
            <w:r w:rsidRPr="007F1D3F">
              <w:rPr>
                <w:sz w:val="20"/>
                <w:szCs w:val="20"/>
              </w:rPr>
              <w:t>10.801.809</w:t>
            </w:r>
          </w:p>
        </w:tc>
        <w:tc>
          <w:tcPr>
            <w:tcW w:w="1446" w:type="dxa"/>
            <w:tcBorders>
              <w:top w:val="nil"/>
              <w:left w:val="single" w:sz="4" w:space="0" w:color="auto"/>
              <w:bottom w:val="single" w:sz="4" w:space="0" w:color="auto"/>
              <w:right w:val="single" w:sz="4" w:space="0" w:color="auto"/>
            </w:tcBorders>
            <w:shd w:val="clear" w:color="auto" w:fill="auto"/>
            <w:noWrap/>
            <w:vAlign w:val="center"/>
            <w:hideMark/>
          </w:tcPr>
          <w:p w14:paraId="79323616" w14:textId="77777777" w:rsidR="008137DE" w:rsidRPr="007F1D3F" w:rsidRDefault="008137DE">
            <w:pPr>
              <w:jc w:val="right"/>
              <w:rPr>
                <w:sz w:val="20"/>
                <w:szCs w:val="20"/>
              </w:rPr>
            </w:pPr>
            <w:r w:rsidRPr="007F1D3F">
              <w:rPr>
                <w:sz w:val="20"/>
                <w:szCs w:val="20"/>
              </w:rPr>
              <w:t>118.819.896</w:t>
            </w:r>
          </w:p>
        </w:tc>
      </w:tr>
      <w:tr w:rsidR="007F1D3F" w:rsidRPr="007F1D3F" w14:paraId="73DD8FD1" w14:textId="77777777" w:rsidTr="00972E06">
        <w:trPr>
          <w:trHeight w:val="540"/>
        </w:trPr>
        <w:tc>
          <w:tcPr>
            <w:tcW w:w="562" w:type="dxa"/>
            <w:tcBorders>
              <w:top w:val="nil"/>
              <w:left w:val="single" w:sz="4" w:space="0" w:color="auto"/>
              <w:bottom w:val="single" w:sz="4" w:space="0" w:color="auto"/>
              <w:right w:val="single" w:sz="4" w:space="0" w:color="auto"/>
            </w:tcBorders>
            <w:shd w:val="clear" w:color="auto" w:fill="auto"/>
            <w:noWrap/>
            <w:vAlign w:val="center"/>
            <w:hideMark/>
          </w:tcPr>
          <w:p w14:paraId="5E675F5C" w14:textId="77777777" w:rsidR="008137DE" w:rsidRPr="007F1D3F" w:rsidRDefault="008137DE">
            <w:pPr>
              <w:jc w:val="center"/>
              <w:rPr>
                <w:sz w:val="20"/>
                <w:szCs w:val="20"/>
              </w:rPr>
            </w:pPr>
            <w:r w:rsidRPr="007F1D3F">
              <w:rPr>
                <w:sz w:val="20"/>
                <w:szCs w:val="20"/>
              </w:rPr>
              <w:t>b</w:t>
            </w:r>
          </w:p>
        </w:tc>
        <w:tc>
          <w:tcPr>
            <w:tcW w:w="2811" w:type="dxa"/>
            <w:tcBorders>
              <w:top w:val="nil"/>
              <w:left w:val="nil"/>
              <w:bottom w:val="single" w:sz="4" w:space="0" w:color="auto"/>
              <w:right w:val="nil"/>
            </w:tcBorders>
            <w:shd w:val="clear" w:color="auto" w:fill="auto"/>
            <w:vAlign w:val="center"/>
            <w:hideMark/>
          </w:tcPr>
          <w:p w14:paraId="3EC23360" w14:textId="77777777" w:rsidR="008137DE" w:rsidRPr="007F1D3F" w:rsidRDefault="008137DE">
            <w:pPr>
              <w:rPr>
                <w:sz w:val="20"/>
                <w:szCs w:val="20"/>
              </w:rPr>
            </w:pPr>
            <w:r w:rsidRPr="007F1D3F">
              <w:rPr>
                <w:sz w:val="20"/>
                <w:szCs w:val="20"/>
              </w:rPr>
              <w:t xml:space="preserve">Chi </w:t>
            </w:r>
            <w:proofErr w:type="spellStart"/>
            <w:r w:rsidRPr="007F1D3F">
              <w:rPr>
                <w:sz w:val="20"/>
                <w:szCs w:val="20"/>
              </w:rPr>
              <w:t>phí</w:t>
            </w:r>
            <w:proofErr w:type="spellEnd"/>
            <w:r w:rsidRPr="007F1D3F">
              <w:rPr>
                <w:sz w:val="20"/>
                <w:szCs w:val="20"/>
              </w:rPr>
              <w:t xml:space="preserve"> </w:t>
            </w:r>
            <w:proofErr w:type="spellStart"/>
            <w:r w:rsidRPr="007F1D3F">
              <w:rPr>
                <w:sz w:val="20"/>
                <w:szCs w:val="20"/>
              </w:rPr>
              <w:t>tổ</w:t>
            </w:r>
            <w:proofErr w:type="spellEnd"/>
            <w:r w:rsidRPr="007F1D3F">
              <w:rPr>
                <w:sz w:val="20"/>
                <w:szCs w:val="20"/>
              </w:rPr>
              <w:t xml:space="preserve"> </w:t>
            </w:r>
            <w:proofErr w:type="spellStart"/>
            <w:r w:rsidRPr="007F1D3F">
              <w:rPr>
                <w:sz w:val="20"/>
                <w:szCs w:val="20"/>
              </w:rPr>
              <w:t>chức</w:t>
            </w:r>
            <w:proofErr w:type="spellEnd"/>
            <w:r w:rsidRPr="007F1D3F">
              <w:rPr>
                <w:sz w:val="20"/>
                <w:szCs w:val="20"/>
              </w:rPr>
              <w:t xml:space="preserve"> </w:t>
            </w:r>
            <w:proofErr w:type="spellStart"/>
            <w:r w:rsidRPr="007F1D3F">
              <w:rPr>
                <w:sz w:val="20"/>
                <w:szCs w:val="20"/>
              </w:rPr>
              <w:t>lấy</w:t>
            </w:r>
            <w:proofErr w:type="spellEnd"/>
            <w:r w:rsidRPr="007F1D3F">
              <w:rPr>
                <w:sz w:val="20"/>
                <w:szCs w:val="20"/>
              </w:rPr>
              <w:t xml:space="preserve"> ý </w:t>
            </w:r>
            <w:proofErr w:type="spellStart"/>
            <w:r w:rsidRPr="007F1D3F">
              <w:rPr>
                <w:sz w:val="20"/>
                <w:szCs w:val="20"/>
              </w:rPr>
              <w:t>kiến</w:t>
            </w:r>
            <w:proofErr w:type="spellEnd"/>
            <w:r w:rsidRPr="007F1D3F">
              <w:rPr>
                <w:sz w:val="20"/>
                <w:szCs w:val="20"/>
              </w:rPr>
              <w:t xml:space="preserve"> </w:t>
            </w:r>
            <w:proofErr w:type="spellStart"/>
            <w:r w:rsidRPr="007F1D3F">
              <w:rPr>
                <w:sz w:val="20"/>
                <w:szCs w:val="20"/>
              </w:rPr>
              <w:t>cộng</w:t>
            </w:r>
            <w:proofErr w:type="spellEnd"/>
            <w:r w:rsidRPr="007F1D3F">
              <w:rPr>
                <w:sz w:val="20"/>
                <w:szCs w:val="20"/>
              </w:rPr>
              <w:t xml:space="preserve"> </w:t>
            </w:r>
            <w:proofErr w:type="spellStart"/>
            <w:r w:rsidRPr="007F1D3F">
              <w:rPr>
                <w:sz w:val="20"/>
                <w:szCs w:val="20"/>
              </w:rPr>
              <w:t>đồng</w:t>
            </w:r>
            <w:proofErr w:type="spellEnd"/>
            <w:r w:rsidRPr="007F1D3F">
              <w:rPr>
                <w:sz w:val="20"/>
                <w:szCs w:val="20"/>
              </w:rPr>
              <w:t xml:space="preserve"> LNV </w:t>
            </w:r>
          </w:p>
        </w:tc>
        <w:tc>
          <w:tcPr>
            <w:tcW w:w="1285" w:type="dxa"/>
            <w:tcBorders>
              <w:top w:val="nil"/>
              <w:left w:val="single" w:sz="4" w:space="0" w:color="auto"/>
              <w:bottom w:val="single" w:sz="4" w:space="0" w:color="auto"/>
              <w:right w:val="nil"/>
            </w:tcBorders>
            <w:shd w:val="clear" w:color="auto" w:fill="auto"/>
            <w:vAlign w:val="center"/>
            <w:hideMark/>
          </w:tcPr>
          <w:p w14:paraId="3B39B361" w14:textId="77777777" w:rsidR="008137DE" w:rsidRPr="007F1D3F" w:rsidRDefault="008137DE">
            <w:pPr>
              <w:rPr>
                <w:sz w:val="20"/>
                <w:szCs w:val="20"/>
              </w:rPr>
            </w:pPr>
            <w:r w:rsidRPr="007F1D3F">
              <w:rPr>
                <w:sz w:val="20"/>
                <w:szCs w:val="20"/>
              </w:rPr>
              <w:t> </w:t>
            </w:r>
          </w:p>
        </w:tc>
        <w:tc>
          <w:tcPr>
            <w:tcW w:w="703" w:type="dxa"/>
            <w:tcBorders>
              <w:top w:val="nil"/>
              <w:left w:val="single" w:sz="4" w:space="0" w:color="auto"/>
              <w:bottom w:val="single" w:sz="4" w:space="0" w:color="auto"/>
              <w:right w:val="single" w:sz="4" w:space="0" w:color="auto"/>
            </w:tcBorders>
            <w:shd w:val="clear" w:color="auto" w:fill="auto"/>
            <w:vAlign w:val="center"/>
            <w:hideMark/>
          </w:tcPr>
          <w:p w14:paraId="2FA37159" w14:textId="77777777" w:rsidR="008137DE" w:rsidRPr="007F1D3F" w:rsidRDefault="008137DE">
            <w:pPr>
              <w:rPr>
                <w:sz w:val="20"/>
                <w:szCs w:val="20"/>
              </w:rPr>
            </w:pPr>
            <w:r w:rsidRPr="007F1D3F">
              <w:rPr>
                <w:sz w:val="20"/>
                <w:szCs w:val="20"/>
              </w:rPr>
              <w:t> </w:t>
            </w:r>
          </w:p>
        </w:tc>
        <w:tc>
          <w:tcPr>
            <w:tcW w:w="1446" w:type="dxa"/>
            <w:tcBorders>
              <w:top w:val="nil"/>
              <w:left w:val="nil"/>
              <w:bottom w:val="single" w:sz="4" w:space="0" w:color="auto"/>
              <w:right w:val="nil"/>
            </w:tcBorders>
            <w:shd w:val="clear" w:color="auto" w:fill="auto"/>
            <w:vAlign w:val="center"/>
            <w:hideMark/>
          </w:tcPr>
          <w:p w14:paraId="2C402665" w14:textId="77777777" w:rsidR="008137DE" w:rsidRPr="007F1D3F" w:rsidRDefault="008137DE">
            <w:pPr>
              <w:jc w:val="right"/>
              <w:rPr>
                <w:sz w:val="20"/>
                <w:szCs w:val="20"/>
              </w:rPr>
            </w:pPr>
            <w:r w:rsidRPr="007F1D3F">
              <w:rPr>
                <w:sz w:val="20"/>
                <w:szCs w:val="20"/>
              </w:rPr>
              <w:t>5.000.000</w:t>
            </w:r>
          </w:p>
        </w:tc>
        <w:tc>
          <w:tcPr>
            <w:tcW w:w="1345" w:type="dxa"/>
            <w:tcBorders>
              <w:top w:val="nil"/>
              <w:left w:val="single" w:sz="4" w:space="0" w:color="auto"/>
              <w:bottom w:val="single" w:sz="4" w:space="0" w:color="auto"/>
              <w:right w:val="nil"/>
            </w:tcBorders>
            <w:shd w:val="clear" w:color="auto" w:fill="auto"/>
            <w:vAlign w:val="center"/>
            <w:hideMark/>
          </w:tcPr>
          <w:p w14:paraId="340DB9F9" w14:textId="77777777" w:rsidR="008137DE" w:rsidRPr="007F1D3F" w:rsidRDefault="008137DE">
            <w:pPr>
              <w:jc w:val="right"/>
              <w:rPr>
                <w:sz w:val="20"/>
                <w:szCs w:val="20"/>
              </w:rPr>
            </w:pPr>
            <w:r w:rsidRPr="007F1D3F">
              <w:rPr>
                <w:sz w:val="20"/>
                <w:szCs w:val="20"/>
              </w:rPr>
              <w:t>500.000</w:t>
            </w:r>
          </w:p>
        </w:tc>
        <w:tc>
          <w:tcPr>
            <w:tcW w:w="1446" w:type="dxa"/>
            <w:tcBorders>
              <w:top w:val="nil"/>
              <w:left w:val="single" w:sz="4" w:space="0" w:color="auto"/>
              <w:bottom w:val="single" w:sz="4" w:space="0" w:color="auto"/>
              <w:right w:val="single" w:sz="4" w:space="0" w:color="auto"/>
            </w:tcBorders>
            <w:shd w:val="clear" w:color="auto" w:fill="auto"/>
            <w:noWrap/>
            <w:vAlign w:val="center"/>
            <w:hideMark/>
          </w:tcPr>
          <w:p w14:paraId="0DA451AA" w14:textId="77777777" w:rsidR="008137DE" w:rsidRPr="007F1D3F" w:rsidRDefault="008137DE">
            <w:pPr>
              <w:jc w:val="right"/>
              <w:rPr>
                <w:sz w:val="20"/>
                <w:szCs w:val="20"/>
              </w:rPr>
            </w:pPr>
            <w:r w:rsidRPr="007F1D3F">
              <w:rPr>
                <w:sz w:val="20"/>
                <w:szCs w:val="20"/>
              </w:rPr>
              <w:t>5.500.000</w:t>
            </w:r>
          </w:p>
        </w:tc>
      </w:tr>
      <w:tr w:rsidR="007F1D3F" w:rsidRPr="007F1D3F" w14:paraId="6A0B5E6A" w14:textId="77777777" w:rsidTr="00972E06">
        <w:trPr>
          <w:trHeight w:val="360"/>
        </w:trPr>
        <w:tc>
          <w:tcPr>
            <w:tcW w:w="562" w:type="dxa"/>
            <w:tcBorders>
              <w:top w:val="nil"/>
              <w:left w:val="single" w:sz="4" w:space="0" w:color="auto"/>
              <w:bottom w:val="single" w:sz="4" w:space="0" w:color="auto"/>
              <w:right w:val="single" w:sz="4" w:space="0" w:color="auto"/>
            </w:tcBorders>
            <w:shd w:val="clear" w:color="auto" w:fill="auto"/>
            <w:noWrap/>
            <w:vAlign w:val="center"/>
            <w:hideMark/>
          </w:tcPr>
          <w:p w14:paraId="15E33373" w14:textId="77777777" w:rsidR="008137DE" w:rsidRPr="007F1D3F" w:rsidRDefault="008137DE">
            <w:pPr>
              <w:jc w:val="center"/>
              <w:rPr>
                <w:b/>
                <w:bCs/>
                <w:i/>
                <w:iCs/>
                <w:sz w:val="20"/>
                <w:szCs w:val="20"/>
              </w:rPr>
            </w:pPr>
            <w:r w:rsidRPr="007F1D3F">
              <w:rPr>
                <w:b/>
                <w:bCs/>
                <w:i/>
                <w:iCs/>
                <w:sz w:val="20"/>
                <w:szCs w:val="20"/>
              </w:rPr>
              <w:t> </w:t>
            </w:r>
          </w:p>
        </w:tc>
        <w:tc>
          <w:tcPr>
            <w:tcW w:w="2811" w:type="dxa"/>
            <w:tcBorders>
              <w:top w:val="nil"/>
              <w:left w:val="nil"/>
              <w:bottom w:val="single" w:sz="4" w:space="0" w:color="auto"/>
              <w:right w:val="nil"/>
            </w:tcBorders>
            <w:shd w:val="clear" w:color="auto" w:fill="auto"/>
            <w:noWrap/>
            <w:vAlign w:val="center"/>
            <w:hideMark/>
          </w:tcPr>
          <w:p w14:paraId="48397341" w14:textId="77777777" w:rsidR="008137DE" w:rsidRPr="007F1D3F" w:rsidRDefault="008137DE">
            <w:pPr>
              <w:rPr>
                <w:b/>
                <w:bCs/>
                <w:i/>
                <w:iCs/>
                <w:sz w:val="20"/>
                <w:szCs w:val="20"/>
              </w:rPr>
            </w:pPr>
            <w:proofErr w:type="spellStart"/>
            <w:r w:rsidRPr="007F1D3F">
              <w:rPr>
                <w:b/>
                <w:bCs/>
                <w:i/>
                <w:iCs/>
                <w:sz w:val="20"/>
                <w:szCs w:val="20"/>
              </w:rPr>
              <w:t>Cộng</w:t>
            </w:r>
            <w:proofErr w:type="spellEnd"/>
            <w:r w:rsidRPr="007F1D3F">
              <w:rPr>
                <w:b/>
                <w:bCs/>
                <w:i/>
                <w:iCs/>
                <w:sz w:val="20"/>
                <w:szCs w:val="20"/>
              </w:rPr>
              <w:t xml:space="preserve"> (I)</w:t>
            </w:r>
          </w:p>
        </w:tc>
        <w:tc>
          <w:tcPr>
            <w:tcW w:w="1285" w:type="dxa"/>
            <w:tcBorders>
              <w:top w:val="nil"/>
              <w:left w:val="single" w:sz="4" w:space="0" w:color="auto"/>
              <w:bottom w:val="single" w:sz="4" w:space="0" w:color="auto"/>
              <w:right w:val="nil"/>
            </w:tcBorders>
            <w:shd w:val="clear" w:color="auto" w:fill="auto"/>
            <w:vAlign w:val="center"/>
            <w:hideMark/>
          </w:tcPr>
          <w:p w14:paraId="5F077275" w14:textId="77777777" w:rsidR="008137DE" w:rsidRPr="007F1D3F" w:rsidRDefault="008137DE">
            <w:pPr>
              <w:rPr>
                <w:sz w:val="20"/>
                <w:szCs w:val="20"/>
              </w:rPr>
            </w:pPr>
            <w:r w:rsidRPr="007F1D3F">
              <w:rPr>
                <w:sz w:val="20"/>
                <w:szCs w:val="20"/>
              </w:rPr>
              <w:t> </w:t>
            </w:r>
          </w:p>
        </w:tc>
        <w:tc>
          <w:tcPr>
            <w:tcW w:w="703" w:type="dxa"/>
            <w:tcBorders>
              <w:top w:val="nil"/>
              <w:left w:val="single" w:sz="4" w:space="0" w:color="auto"/>
              <w:bottom w:val="single" w:sz="4" w:space="0" w:color="auto"/>
              <w:right w:val="single" w:sz="4" w:space="0" w:color="auto"/>
            </w:tcBorders>
            <w:shd w:val="clear" w:color="auto" w:fill="auto"/>
            <w:vAlign w:val="center"/>
            <w:hideMark/>
          </w:tcPr>
          <w:p w14:paraId="3BBED748" w14:textId="77777777" w:rsidR="008137DE" w:rsidRPr="007F1D3F" w:rsidRDefault="008137DE">
            <w:pPr>
              <w:rPr>
                <w:sz w:val="20"/>
                <w:szCs w:val="20"/>
              </w:rPr>
            </w:pPr>
            <w:r w:rsidRPr="007F1D3F">
              <w:rPr>
                <w:sz w:val="20"/>
                <w:szCs w:val="20"/>
              </w:rPr>
              <w:t> </w:t>
            </w:r>
          </w:p>
        </w:tc>
        <w:tc>
          <w:tcPr>
            <w:tcW w:w="1446" w:type="dxa"/>
            <w:tcBorders>
              <w:top w:val="nil"/>
              <w:left w:val="nil"/>
              <w:bottom w:val="single" w:sz="4" w:space="0" w:color="auto"/>
              <w:right w:val="nil"/>
            </w:tcBorders>
            <w:shd w:val="clear" w:color="auto" w:fill="auto"/>
            <w:vAlign w:val="center"/>
            <w:hideMark/>
          </w:tcPr>
          <w:p w14:paraId="2355CAC3" w14:textId="77777777" w:rsidR="008137DE" w:rsidRPr="007F1D3F" w:rsidRDefault="008137DE">
            <w:pPr>
              <w:jc w:val="center"/>
              <w:rPr>
                <w:sz w:val="20"/>
                <w:szCs w:val="20"/>
              </w:rPr>
            </w:pPr>
            <w:r w:rsidRPr="007F1D3F">
              <w:rPr>
                <w:sz w:val="20"/>
                <w:szCs w:val="20"/>
              </w:rPr>
              <w:t> </w:t>
            </w:r>
          </w:p>
        </w:tc>
        <w:tc>
          <w:tcPr>
            <w:tcW w:w="1345" w:type="dxa"/>
            <w:tcBorders>
              <w:top w:val="nil"/>
              <w:left w:val="single" w:sz="4" w:space="0" w:color="auto"/>
              <w:bottom w:val="single" w:sz="4" w:space="0" w:color="auto"/>
              <w:right w:val="nil"/>
            </w:tcBorders>
            <w:shd w:val="clear" w:color="auto" w:fill="auto"/>
            <w:vAlign w:val="center"/>
            <w:hideMark/>
          </w:tcPr>
          <w:p w14:paraId="2D505A02" w14:textId="77777777" w:rsidR="008137DE" w:rsidRPr="007F1D3F" w:rsidRDefault="008137DE">
            <w:pPr>
              <w:jc w:val="right"/>
              <w:rPr>
                <w:i/>
                <w:iCs/>
                <w:sz w:val="20"/>
                <w:szCs w:val="20"/>
              </w:rPr>
            </w:pPr>
            <w:r w:rsidRPr="007F1D3F">
              <w:rPr>
                <w:i/>
                <w:iCs/>
                <w:sz w:val="20"/>
                <w:szCs w:val="20"/>
              </w:rPr>
              <w:t>645.608.810</w:t>
            </w:r>
          </w:p>
        </w:tc>
        <w:tc>
          <w:tcPr>
            <w:tcW w:w="1446" w:type="dxa"/>
            <w:tcBorders>
              <w:top w:val="nil"/>
              <w:left w:val="single" w:sz="4" w:space="0" w:color="auto"/>
              <w:bottom w:val="single" w:sz="4" w:space="0" w:color="auto"/>
              <w:right w:val="single" w:sz="4" w:space="0" w:color="auto"/>
            </w:tcBorders>
            <w:shd w:val="clear" w:color="auto" w:fill="auto"/>
            <w:noWrap/>
            <w:vAlign w:val="center"/>
            <w:hideMark/>
          </w:tcPr>
          <w:p w14:paraId="7E99B6EB" w14:textId="77777777" w:rsidR="008137DE" w:rsidRPr="007F1D3F" w:rsidRDefault="008137DE">
            <w:pPr>
              <w:jc w:val="right"/>
              <w:rPr>
                <w:b/>
                <w:bCs/>
                <w:i/>
                <w:iCs/>
                <w:sz w:val="20"/>
                <w:szCs w:val="20"/>
              </w:rPr>
            </w:pPr>
            <w:r w:rsidRPr="007F1D3F">
              <w:rPr>
                <w:b/>
                <w:bCs/>
                <w:i/>
                <w:iCs/>
                <w:sz w:val="20"/>
                <w:szCs w:val="20"/>
              </w:rPr>
              <w:t>7.101.696.908</w:t>
            </w:r>
          </w:p>
        </w:tc>
      </w:tr>
      <w:tr w:rsidR="007F1D3F" w:rsidRPr="007F1D3F" w14:paraId="3F5FE76D" w14:textId="77777777" w:rsidTr="00972E06">
        <w:trPr>
          <w:trHeight w:val="405"/>
        </w:trPr>
        <w:tc>
          <w:tcPr>
            <w:tcW w:w="562" w:type="dxa"/>
            <w:tcBorders>
              <w:top w:val="nil"/>
              <w:left w:val="single" w:sz="4" w:space="0" w:color="auto"/>
              <w:bottom w:val="single" w:sz="4" w:space="0" w:color="auto"/>
              <w:right w:val="nil"/>
            </w:tcBorders>
            <w:shd w:val="clear" w:color="auto" w:fill="auto"/>
            <w:noWrap/>
            <w:vAlign w:val="center"/>
            <w:hideMark/>
          </w:tcPr>
          <w:p w14:paraId="5131EAE3" w14:textId="77777777" w:rsidR="008137DE" w:rsidRPr="007F1D3F" w:rsidRDefault="008137DE">
            <w:pPr>
              <w:jc w:val="center"/>
              <w:rPr>
                <w:b/>
                <w:bCs/>
                <w:sz w:val="20"/>
                <w:szCs w:val="20"/>
              </w:rPr>
            </w:pPr>
            <w:r w:rsidRPr="007F1D3F">
              <w:rPr>
                <w:b/>
                <w:bCs/>
                <w:sz w:val="20"/>
                <w:szCs w:val="20"/>
              </w:rPr>
              <w:t xml:space="preserve">II </w:t>
            </w:r>
          </w:p>
        </w:tc>
        <w:tc>
          <w:tcPr>
            <w:tcW w:w="6245" w:type="dxa"/>
            <w:gridSpan w:val="4"/>
            <w:tcBorders>
              <w:top w:val="single" w:sz="4" w:space="0" w:color="auto"/>
              <w:left w:val="nil"/>
              <w:bottom w:val="single" w:sz="4" w:space="0" w:color="auto"/>
              <w:right w:val="nil"/>
            </w:tcBorders>
            <w:shd w:val="clear" w:color="auto" w:fill="auto"/>
            <w:vAlign w:val="center"/>
            <w:hideMark/>
          </w:tcPr>
          <w:p w14:paraId="030CF344" w14:textId="77777777" w:rsidR="008137DE" w:rsidRPr="007F1D3F" w:rsidRDefault="008137DE">
            <w:pPr>
              <w:rPr>
                <w:b/>
                <w:bCs/>
                <w:sz w:val="20"/>
                <w:szCs w:val="20"/>
              </w:rPr>
            </w:pPr>
            <w:r w:rsidRPr="007F1D3F">
              <w:rPr>
                <w:b/>
                <w:bCs/>
                <w:sz w:val="20"/>
                <w:szCs w:val="20"/>
              </w:rPr>
              <w:t xml:space="preserve">Chi </w:t>
            </w:r>
            <w:proofErr w:type="spellStart"/>
            <w:r w:rsidRPr="007F1D3F">
              <w:rPr>
                <w:b/>
                <w:bCs/>
                <w:sz w:val="20"/>
                <w:szCs w:val="20"/>
              </w:rPr>
              <w:t>phí</w:t>
            </w:r>
            <w:proofErr w:type="spellEnd"/>
            <w:r w:rsidRPr="007F1D3F">
              <w:rPr>
                <w:b/>
                <w:bCs/>
                <w:sz w:val="20"/>
                <w:szCs w:val="20"/>
              </w:rPr>
              <w:t xml:space="preserve"> </w:t>
            </w:r>
            <w:proofErr w:type="spellStart"/>
            <w:r w:rsidRPr="007F1D3F">
              <w:rPr>
                <w:b/>
                <w:bCs/>
                <w:sz w:val="20"/>
                <w:szCs w:val="20"/>
              </w:rPr>
              <w:t>khác</w:t>
            </w:r>
            <w:proofErr w:type="spellEnd"/>
            <w:r w:rsidRPr="007F1D3F">
              <w:rPr>
                <w:b/>
                <w:bCs/>
                <w:sz w:val="20"/>
                <w:szCs w:val="20"/>
              </w:rPr>
              <w:t xml:space="preserve"> </w:t>
            </w:r>
            <w:proofErr w:type="spellStart"/>
            <w:r w:rsidRPr="007F1D3F">
              <w:rPr>
                <w:b/>
                <w:bCs/>
                <w:sz w:val="20"/>
                <w:szCs w:val="20"/>
              </w:rPr>
              <w:t>liên</w:t>
            </w:r>
            <w:proofErr w:type="spellEnd"/>
            <w:r w:rsidRPr="007F1D3F">
              <w:rPr>
                <w:b/>
                <w:bCs/>
                <w:sz w:val="20"/>
                <w:szCs w:val="20"/>
              </w:rPr>
              <w:t xml:space="preserve"> </w:t>
            </w:r>
            <w:proofErr w:type="spellStart"/>
            <w:r w:rsidRPr="007F1D3F">
              <w:rPr>
                <w:b/>
                <w:bCs/>
                <w:sz w:val="20"/>
                <w:szCs w:val="20"/>
              </w:rPr>
              <w:t>quan</w:t>
            </w:r>
            <w:proofErr w:type="spellEnd"/>
            <w:r w:rsidRPr="007F1D3F">
              <w:rPr>
                <w:b/>
                <w:bCs/>
                <w:sz w:val="20"/>
                <w:szCs w:val="20"/>
              </w:rPr>
              <w:t xml:space="preserve"> </w:t>
            </w:r>
            <w:proofErr w:type="spellStart"/>
            <w:r w:rsidRPr="007F1D3F">
              <w:rPr>
                <w:b/>
                <w:bCs/>
                <w:sz w:val="20"/>
                <w:szCs w:val="20"/>
              </w:rPr>
              <w:t>đến</w:t>
            </w:r>
            <w:proofErr w:type="spellEnd"/>
            <w:r w:rsidRPr="007F1D3F">
              <w:rPr>
                <w:b/>
                <w:bCs/>
                <w:sz w:val="20"/>
                <w:szCs w:val="20"/>
              </w:rPr>
              <w:t xml:space="preserve"> </w:t>
            </w:r>
            <w:proofErr w:type="spellStart"/>
            <w:r w:rsidRPr="007F1D3F">
              <w:rPr>
                <w:b/>
                <w:bCs/>
                <w:sz w:val="20"/>
                <w:szCs w:val="20"/>
              </w:rPr>
              <w:t>quá</w:t>
            </w:r>
            <w:proofErr w:type="spellEnd"/>
            <w:r w:rsidRPr="007F1D3F">
              <w:rPr>
                <w:b/>
                <w:bCs/>
                <w:sz w:val="20"/>
                <w:szCs w:val="20"/>
              </w:rPr>
              <w:t xml:space="preserve"> </w:t>
            </w:r>
            <w:proofErr w:type="spellStart"/>
            <w:r w:rsidRPr="007F1D3F">
              <w:rPr>
                <w:b/>
                <w:bCs/>
                <w:sz w:val="20"/>
                <w:szCs w:val="20"/>
              </w:rPr>
              <w:t>trình</w:t>
            </w:r>
            <w:proofErr w:type="spellEnd"/>
            <w:r w:rsidRPr="007F1D3F">
              <w:rPr>
                <w:b/>
                <w:bCs/>
                <w:sz w:val="20"/>
                <w:szCs w:val="20"/>
              </w:rPr>
              <w:t xml:space="preserve"> </w:t>
            </w:r>
            <w:proofErr w:type="spellStart"/>
            <w:r w:rsidRPr="007F1D3F">
              <w:rPr>
                <w:b/>
                <w:bCs/>
                <w:sz w:val="20"/>
                <w:szCs w:val="20"/>
              </w:rPr>
              <w:t>lập</w:t>
            </w:r>
            <w:proofErr w:type="spellEnd"/>
            <w:r w:rsidRPr="007F1D3F">
              <w:rPr>
                <w:b/>
                <w:bCs/>
                <w:sz w:val="20"/>
                <w:szCs w:val="20"/>
              </w:rPr>
              <w:t xml:space="preserve"> </w:t>
            </w:r>
            <w:proofErr w:type="spellStart"/>
            <w:r w:rsidRPr="007F1D3F">
              <w:rPr>
                <w:b/>
                <w:bCs/>
                <w:sz w:val="20"/>
                <w:szCs w:val="20"/>
              </w:rPr>
              <w:t>đồ</w:t>
            </w:r>
            <w:proofErr w:type="spellEnd"/>
            <w:r w:rsidRPr="007F1D3F">
              <w:rPr>
                <w:b/>
                <w:bCs/>
                <w:sz w:val="20"/>
                <w:szCs w:val="20"/>
              </w:rPr>
              <w:t xml:space="preserve"> án QH </w:t>
            </w:r>
          </w:p>
        </w:tc>
        <w:tc>
          <w:tcPr>
            <w:tcW w:w="1345" w:type="dxa"/>
            <w:tcBorders>
              <w:top w:val="nil"/>
              <w:left w:val="nil"/>
              <w:bottom w:val="nil"/>
              <w:right w:val="nil"/>
            </w:tcBorders>
            <w:shd w:val="clear" w:color="auto" w:fill="auto"/>
            <w:vAlign w:val="center"/>
            <w:hideMark/>
          </w:tcPr>
          <w:p w14:paraId="22DD214A" w14:textId="77777777" w:rsidR="008137DE" w:rsidRPr="007F1D3F" w:rsidRDefault="008137DE">
            <w:pPr>
              <w:rPr>
                <w:b/>
                <w:bCs/>
                <w:sz w:val="20"/>
                <w:szCs w:val="20"/>
              </w:rPr>
            </w:pPr>
          </w:p>
        </w:tc>
        <w:tc>
          <w:tcPr>
            <w:tcW w:w="1446" w:type="dxa"/>
            <w:tcBorders>
              <w:top w:val="nil"/>
              <w:left w:val="single" w:sz="4" w:space="0" w:color="auto"/>
              <w:bottom w:val="single" w:sz="4" w:space="0" w:color="auto"/>
              <w:right w:val="single" w:sz="4" w:space="0" w:color="auto"/>
            </w:tcBorders>
            <w:shd w:val="clear" w:color="auto" w:fill="auto"/>
            <w:noWrap/>
            <w:vAlign w:val="center"/>
            <w:hideMark/>
          </w:tcPr>
          <w:p w14:paraId="1852E675" w14:textId="77777777" w:rsidR="008137DE" w:rsidRPr="007F1D3F" w:rsidRDefault="008137DE">
            <w:pPr>
              <w:rPr>
                <w:sz w:val="20"/>
                <w:szCs w:val="20"/>
              </w:rPr>
            </w:pPr>
            <w:r w:rsidRPr="007F1D3F">
              <w:rPr>
                <w:sz w:val="20"/>
                <w:szCs w:val="20"/>
              </w:rPr>
              <w:t> </w:t>
            </w:r>
          </w:p>
        </w:tc>
      </w:tr>
      <w:tr w:rsidR="007F1D3F" w:rsidRPr="007F1D3F" w14:paraId="1F9459D4" w14:textId="77777777" w:rsidTr="00972E06">
        <w:trPr>
          <w:trHeight w:val="420"/>
        </w:trPr>
        <w:tc>
          <w:tcPr>
            <w:tcW w:w="562" w:type="dxa"/>
            <w:tcBorders>
              <w:top w:val="nil"/>
              <w:left w:val="single" w:sz="4" w:space="0" w:color="auto"/>
              <w:bottom w:val="single" w:sz="4" w:space="0" w:color="auto"/>
              <w:right w:val="single" w:sz="4" w:space="0" w:color="auto"/>
            </w:tcBorders>
            <w:shd w:val="clear" w:color="auto" w:fill="auto"/>
            <w:noWrap/>
            <w:vAlign w:val="center"/>
            <w:hideMark/>
          </w:tcPr>
          <w:p w14:paraId="5D3E2107" w14:textId="77777777" w:rsidR="008137DE" w:rsidRPr="007F1D3F" w:rsidRDefault="008137DE">
            <w:pPr>
              <w:jc w:val="center"/>
              <w:rPr>
                <w:sz w:val="20"/>
                <w:szCs w:val="20"/>
              </w:rPr>
            </w:pPr>
            <w:r w:rsidRPr="007F1D3F">
              <w:rPr>
                <w:sz w:val="20"/>
                <w:szCs w:val="20"/>
              </w:rPr>
              <w:t>1</w:t>
            </w:r>
          </w:p>
        </w:tc>
        <w:tc>
          <w:tcPr>
            <w:tcW w:w="2811" w:type="dxa"/>
            <w:tcBorders>
              <w:top w:val="nil"/>
              <w:left w:val="nil"/>
              <w:bottom w:val="single" w:sz="4" w:space="0" w:color="auto"/>
              <w:right w:val="nil"/>
            </w:tcBorders>
            <w:shd w:val="clear" w:color="auto" w:fill="auto"/>
            <w:noWrap/>
            <w:vAlign w:val="center"/>
            <w:hideMark/>
          </w:tcPr>
          <w:p w14:paraId="338600FB" w14:textId="77777777" w:rsidR="008137DE" w:rsidRPr="007F1D3F" w:rsidRDefault="008137DE">
            <w:pPr>
              <w:rPr>
                <w:sz w:val="20"/>
                <w:szCs w:val="20"/>
              </w:rPr>
            </w:pPr>
            <w:r w:rsidRPr="007F1D3F">
              <w:rPr>
                <w:sz w:val="20"/>
                <w:szCs w:val="20"/>
              </w:rPr>
              <w:t xml:space="preserve">Chi </w:t>
            </w:r>
            <w:proofErr w:type="spellStart"/>
            <w:r w:rsidRPr="007F1D3F">
              <w:rPr>
                <w:sz w:val="20"/>
                <w:szCs w:val="20"/>
              </w:rPr>
              <w:t>phí</w:t>
            </w:r>
            <w:proofErr w:type="spellEnd"/>
            <w:r w:rsidRPr="007F1D3F">
              <w:rPr>
                <w:sz w:val="20"/>
                <w:szCs w:val="20"/>
              </w:rPr>
              <w:t xml:space="preserve"> </w:t>
            </w:r>
            <w:proofErr w:type="spellStart"/>
            <w:r w:rsidRPr="007F1D3F">
              <w:rPr>
                <w:sz w:val="20"/>
                <w:szCs w:val="20"/>
              </w:rPr>
              <w:t>thẩm</w:t>
            </w:r>
            <w:proofErr w:type="spellEnd"/>
            <w:r w:rsidRPr="007F1D3F">
              <w:rPr>
                <w:sz w:val="20"/>
                <w:szCs w:val="20"/>
              </w:rPr>
              <w:t xml:space="preserve"> </w:t>
            </w:r>
            <w:proofErr w:type="spellStart"/>
            <w:r w:rsidRPr="007F1D3F">
              <w:rPr>
                <w:sz w:val="20"/>
                <w:szCs w:val="20"/>
              </w:rPr>
              <w:t>định</w:t>
            </w:r>
            <w:proofErr w:type="spellEnd"/>
            <w:r w:rsidRPr="007F1D3F">
              <w:rPr>
                <w:sz w:val="20"/>
                <w:szCs w:val="20"/>
              </w:rPr>
              <w:t xml:space="preserve"> NV </w:t>
            </w:r>
          </w:p>
        </w:tc>
        <w:tc>
          <w:tcPr>
            <w:tcW w:w="1285" w:type="dxa"/>
            <w:tcBorders>
              <w:top w:val="nil"/>
              <w:left w:val="single" w:sz="4" w:space="0" w:color="auto"/>
              <w:bottom w:val="single" w:sz="4" w:space="0" w:color="auto"/>
              <w:right w:val="nil"/>
            </w:tcBorders>
            <w:shd w:val="clear" w:color="auto" w:fill="auto"/>
            <w:noWrap/>
            <w:vAlign w:val="center"/>
            <w:hideMark/>
          </w:tcPr>
          <w:p w14:paraId="36E06531" w14:textId="77777777" w:rsidR="008137DE" w:rsidRPr="007F1D3F" w:rsidRDefault="008137DE">
            <w:pPr>
              <w:jc w:val="right"/>
              <w:rPr>
                <w:sz w:val="20"/>
                <w:szCs w:val="20"/>
              </w:rPr>
            </w:pPr>
            <w:r w:rsidRPr="007F1D3F">
              <w:rPr>
                <w:sz w:val="20"/>
                <w:szCs w:val="20"/>
              </w:rPr>
              <w:t>108.018.087</w:t>
            </w:r>
          </w:p>
        </w:tc>
        <w:tc>
          <w:tcPr>
            <w:tcW w:w="703" w:type="dxa"/>
            <w:tcBorders>
              <w:top w:val="nil"/>
              <w:left w:val="single" w:sz="4" w:space="0" w:color="auto"/>
              <w:bottom w:val="single" w:sz="4" w:space="0" w:color="auto"/>
              <w:right w:val="single" w:sz="4" w:space="0" w:color="auto"/>
            </w:tcBorders>
            <w:shd w:val="clear" w:color="auto" w:fill="auto"/>
            <w:vAlign w:val="center"/>
            <w:hideMark/>
          </w:tcPr>
          <w:p w14:paraId="5996D1A1" w14:textId="77777777" w:rsidR="008137DE" w:rsidRPr="007F1D3F" w:rsidRDefault="008137DE">
            <w:pPr>
              <w:jc w:val="right"/>
              <w:rPr>
                <w:sz w:val="20"/>
                <w:szCs w:val="20"/>
              </w:rPr>
            </w:pPr>
            <w:r w:rsidRPr="007F1D3F">
              <w:rPr>
                <w:sz w:val="20"/>
                <w:szCs w:val="20"/>
              </w:rPr>
              <w:t>20%</w:t>
            </w:r>
          </w:p>
        </w:tc>
        <w:tc>
          <w:tcPr>
            <w:tcW w:w="1446" w:type="dxa"/>
            <w:tcBorders>
              <w:top w:val="nil"/>
              <w:left w:val="nil"/>
              <w:bottom w:val="single" w:sz="4" w:space="0" w:color="auto"/>
              <w:right w:val="nil"/>
            </w:tcBorders>
            <w:shd w:val="clear" w:color="auto" w:fill="auto"/>
            <w:vAlign w:val="center"/>
            <w:hideMark/>
          </w:tcPr>
          <w:p w14:paraId="09F4FC9C" w14:textId="77777777" w:rsidR="008137DE" w:rsidRPr="007F1D3F" w:rsidRDefault="008137DE">
            <w:pPr>
              <w:jc w:val="right"/>
              <w:rPr>
                <w:sz w:val="20"/>
                <w:szCs w:val="20"/>
              </w:rPr>
            </w:pPr>
            <w:r w:rsidRPr="007F1D3F">
              <w:rPr>
                <w:sz w:val="20"/>
                <w:szCs w:val="20"/>
              </w:rPr>
              <w:t> </w:t>
            </w:r>
          </w:p>
        </w:tc>
        <w:tc>
          <w:tcPr>
            <w:tcW w:w="1345" w:type="dxa"/>
            <w:tcBorders>
              <w:top w:val="single" w:sz="4" w:space="0" w:color="auto"/>
              <w:left w:val="single" w:sz="4" w:space="0" w:color="auto"/>
              <w:bottom w:val="single" w:sz="4" w:space="0" w:color="auto"/>
              <w:right w:val="nil"/>
            </w:tcBorders>
            <w:shd w:val="clear" w:color="auto" w:fill="auto"/>
            <w:vAlign w:val="center"/>
            <w:hideMark/>
          </w:tcPr>
          <w:p w14:paraId="168BAE76" w14:textId="77777777" w:rsidR="008137DE" w:rsidRPr="007F1D3F" w:rsidRDefault="008137DE">
            <w:pPr>
              <w:jc w:val="right"/>
              <w:rPr>
                <w:sz w:val="20"/>
                <w:szCs w:val="20"/>
              </w:rPr>
            </w:pPr>
            <w:r w:rsidRPr="007F1D3F">
              <w:rPr>
                <w:sz w:val="20"/>
                <w:szCs w:val="20"/>
              </w:rPr>
              <w:t> </w:t>
            </w:r>
          </w:p>
        </w:tc>
        <w:tc>
          <w:tcPr>
            <w:tcW w:w="1446" w:type="dxa"/>
            <w:tcBorders>
              <w:top w:val="nil"/>
              <w:left w:val="single" w:sz="4" w:space="0" w:color="auto"/>
              <w:bottom w:val="single" w:sz="4" w:space="0" w:color="auto"/>
              <w:right w:val="single" w:sz="4" w:space="0" w:color="auto"/>
            </w:tcBorders>
            <w:shd w:val="clear" w:color="auto" w:fill="auto"/>
            <w:noWrap/>
            <w:vAlign w:val="center"/>
            <w:hideMark/>
          </w:tcPr>
          <w:p w14:paraId="07B0AAC7" w14:textId="77777777" w:rsidR="008137DE" w:rsidRPr="007F1D3F" w:rsidRDefault="008137DE">
            <w:pPr>
              <w:jc w:val="right"/>
              <w:rPr>
                <w:sz w:val="20"/>
                <w:szCs w:val="20"/>
              </w:rPr>
            </w:pPr>
            <w:r w:rsidRPr="007F1D3F">
              <w:rPr>
                <w:sz w:val="20"/>
                <w:szCs w:val="20"/>
              </w:rPr>
              <w:t>21.603.617</w:t>
            </w:r>
          </w:p>
        </w:tc>
      </w:tr>
      <w:tr w:rsidR="007F1D3F" w:rsidRPr="007F1D3F" w14:paraId="24D13457" w14:textId="77777777" w:rsidTr="00972E06">
        <w:trPr>
          <w:trHeight w:val="420"/>
        </w:trPr>
        <w:tc>
          <w:tcPr>
            <w:tcW w:w="562" w:type="dxa"/>
            <w:tcBorders>
              <w:top w:val="nil"/>
              <w:left w:val="single" w:sz="4" w:space="0" w:color="auto"/>
              <w:bottom w:val="single" w:sz="4" w:space="0" w:color="auto"/>
              <w:right w:val="single" w:sz="4" w:space="0" w:color="auto"/>
            </w:tcBorders>
            <w:shd w:val="clear" w:color="auto" w:fill="auto"/>
            <w:noWrap/>
            <w:vAlign w:val="center"/>
            <w:hideMark/>
          </w:tcPr>
          <w:p w14:paraId="1946E313" w14:textId="77777777" w:rsidR="008137DE" w:rsidRPr="007F1D3F" w:rsidRDefault="008137DE">
            <w:pPr>
              <w:jc w:val="center"/>
              <w:rPr>
                <w:sz w:val="20"/>
                <w:szCs w:val="20"/>
              </w:rPr>
            </w:pPr>
            <w:r w:rsidRPr="007F1D3F">
              <w:rPr>
                <w:sz w:val="20"/>
                <w:szCs w:val="20"/>
              </w:rPr>
              <w:t>2</w:t>
            </w:r>
          </w:p>
        </w:tc>
        <w:tc>
          <w:tcPr>
            <w:tcW w:w="2811" w:type="dxa"/>
            <w:tcBorders>
              <w:top w:val="nil"/>
              <w:left w:val="nil"/>
              <w:bottom w:val="single" w:sz="4" w:space="0" w:color="auto"/>
              <w:right w:val="nil"/>
            </w:tcBorders>
            <w:shd w:val="clear" w:color="auto" w:fill="auto"/>
            <w:noWrap/>
            <w:vAlign w:val="center"/>
            <w:hideMark/>
          </w:tcPr>
          <w:p w14:paraId="4F820733" w14:textId="77777777" w:rsidR="008137DE" w:rsidRPr="007F1D3F" w:rsidRDefault="008137DE">
            <w:pPr>
              <w:rPr>
                <w:sz w:val="20"/>
                <w:szCs w:val="20"/>
              </w:rPr>
            </w:pPr>
            <w:proofErr w:type="spellStart"/>
            <w:r w:rsidRPr="007F1D3F">
              <w:rPr>
                <w:sz w:val="20"/>
                <w:szCs w:val="20"/>
              </w:rPr>
              <w:t>Thẩm</w:t>
            </w:r>
            <w:proofErr w:type="spellEnd"/>
            <w:r w:rsidRPr="007F1D3F">
              <w:rPr>
                <w:sz w:val="20"/>
                <w:szCs w:val="20"/>
              </w:rPr>
              <w:t xml:space="preserve"> </w:t>
            </w:r>
            <w:proofErr w:type="spellStart"/>
            <w:r w:rsidRPr="007F1D3F">
              <w:rPr>
                <w:sz w:val="20"/>
                <w:szCs w:val="20"/>
              </w:rPr>
              <w:t>định</w:t>
            </w:r>
            <w:proofErr w:type="spellEnd"/>
            <w:r w:rsidRPr="007F1D3F">
              <w:rPr>
                <w:sz w:val="20"/>
                <w:szCs w:val="20"/>
              </w:rPr>
              <w:t xml:space="preserve"> </w:t>
            </w:r>
            <w:proofErr w:type="spellStart"/>
            <w:r w:rsidRPr="007F1D3F">
              <w:rPr>
                <w:sz w:val="20"/>
                <w:szCs w:val="20"/>
              </w:rPr>
              <w:t>đồ</w:t>
            </w:r>
            <w:proofErr w:type="spellEnd"/>
            <w:r w:rsidRPr="007F1D3F">
              <w:rPr>
                <w:sz w:val="20"/>
                <w:szCs w:val="20"/>
              </w:rPr>
              <w:t xml:space="preserve"> </w:t>
            </w:r>
            <w:proofErr w:type="spellStart"/>
            <w:r w:rsidRPr="007F1D3F">
              <w:rPr>
                <w:sz w:val="20"/>
                <w:szCs w:val="20"/>
              </w:rPr>
              <w:t>án</w:t>
            </w:r>
            <w:proofErr w:type="spellEnd"/>
            <w:r w:rsidRPr="007F1D3F">
              <w:rPr>
                <w:sz w:val="20"/>
                <w:szCs w:val="20"/>
              </w:rPr>
              <w:t xml:space="preserve"> QH</w:t>
            </w:r>
          </w:p>
        </w:tc>
        <w:tc>
          <w:tcPr>
            <w:tcW w:w="1285" w:type="dxa"/>
            <w:tcBorders>
              <w:top w:val="nil"/>
              <w:left w:val="single" w:sz="4" w:space="0" w:color="auto"/>
              <w:bottom w:val="single" w:sz="4" w:space="0" w:color="auto"/>
              <w:right w:val="nil"/>
            </w:tcBorders>
            <w:shd w:val="clear" w:color="auto" w:fill="auto"/>
            <w:vAlign w:val="center"/>
            <w:hideMark/>
          </w:tcPr>
          <w:p w14:paraId="4A5B0B50" w14:textId="77777777" w:rsidR="008137DE" w:rsidRPr="007F1D3F" w:rsidRDefault="008137DE">
            <w:pPr>
              <w:jc w:val="right"/>
              <w:rPr>
                <w:sz w:val="20"/>
                <w:szCs w:val="20"/>
              </w:rPr>
            </w:pPr>
            <w:r w:rsidRPr="007F1D3F">
              <w:rPr>
                <w:sz w:val="20"/>
                <w:szCs w:val="20"/>
              </w:rPr>
              <w:t>6.343.070.011</w:t>
            </w:r>
          </w:p>
        </w:tc>
        <w:tc>
          <w:tcPr>
            <w:tcW w:w="703" w:type="dxa"/>
            <w:tcBorders>
              <w:top w:val="nil"/>
              <w:left w:val="single" w:sz="4" w:space="0" w:color="auto"/>
              <w:bottom w:val="single" w:sz="4" w:space="0" w:color="auto"/>
              <w:right w:val="single" w:sz="4" w:space="0" w:color="auto"/>
            </w:tcBorders>
            <w:shd w:val="clear" w:color="auto" w:fill="auto"/>
            <w:vAlign w:val="center"/>
            <w:hideMark/>
          </w:tcPr>
          <w:p w14:paraId="21CDE976" w14:textId="77777777" w:rsidR="008137DE" w:rsidRPr="007F1D3F" w:rsidRDefault="008137DE">
            <w:pPr>
              <w:jc w:val="right"/>
              <w:rPr>
                <w:sz w:val="20"/>
                <w:szCs w:val="20"/>
              </w:rPr>
            </w:pPr>
            <w:r w:rsidRPr="007F1D3F">
              <w:rPr>
                <w:sz w:val="20"/>
                <w:szCs w:val="20"/>
              </w:rPr>
              <w:t>3,63%</w:t>
            </w:r>
          </w:p>
        </w:tc>
        <w:tc>
          <w:tcPr>
            <w:tcW w:w="1446" w:type="dxa"/>
            <w:tcBorders>
              <w:top w:val="nil"/>
              <w:left w:val="nil"/>
              <w:bottom w:val="single" w:sz="4" w:space="0" w:color="auto"/>
              <w:right w:val="nil"/>
            </w:tcBorders>
            <w:shd w:val="clear" w:color="auto" w:fill="auto"/>
            <w:vAlign w:val="center"/>
            <w:hideMark/>
          </w:tcPr>
          <w:p w14:paraId="73820ED5" w14:textId="77777777" w:rsidR="008137DE" w:rsidRPr="007F1D3F" w:rsidRDefault="008137DE">
            <w:pPr>
              <w:jc w:val="right"/>
              <w:rPr>
                <w:sz w:val="20"/>
                <w:szCs w:val="20"/>
              </w:rPr>
            </w:pPr>
            <w:r w:rsidRPr="007F1D3F">
              <w:rPr>
                <w:sz w:val="20"/>
                <w:szCs w:val="20"/>
              </w:rPr>
              <w:t> </w:t>
            </w:r>
          </w:p>
        </w:tc>
        <w:tc>
          <w:tcPr>
            <w:tcW w:w="1345" w:type="dxa"/>
            <w:tcBorders>
              <w:top w:val="nil"/>
              <w:left w:val="single" w:sz="4" w:space="0" w:color="auto"/>
              <w:bottom w:val="single" w:sz="4" w:space="0" w:color="auto"/>
              <w:right w:val="nil"/>
            </w:tcBorders>
            <w:shd w:val="clear" w:color="auto" w:fill="auto"/>
            <w:vAlign w:val="center"/>
            <w:hideMark/>
          </w:tcPr>
          <w:p w14:paraId="5F7FFFB5" w14:textId="77777777" w:rsidR="008137DE" w:rsidRPr="007F1D3F" w:rsidRDefault="008137DE">
            <w:pPr>
              <w:jc w:val="right"/>
              <w:rPr>
                <w:sz w:val="20"/>
                <w:szCs w:val="20"/>
              </w:rPr>
            </w:pPr>
            <w:r w:rsidRPr="007F1D3F">
              <w:rPr>
                <w:sz w:val="20"/>
                <w:szCs w:val="20"/>
              </w:rPr>
              <w:t> </w:t>
            </w:r>
          </w:p>
        </w:tc>
        <w:tc>
          <w:tcPr>
            <w:tcW w:w="1446" w:type="dxa"/>
            <w:tcBorders>
              <w:top w:val="nil"/>
              <w:left w:val="single" w:sz="4" w:space="0" w:color="auto"/>
              <w:bottom w:val="single" w:sz="4" w:space="0" w:color="auto"/>
              <w:right w:val="single" w:sz="4" w:space="0" w:color="auto"/>
            </w:tcBorders>
            <w:shd w:val="clear" w:color="auto" w:fill="auto"/>
            <w:noWrap/>
            <w:vAlign w:val="center"/>
            <w:hideMark/>
          </w:tcPr>
          <w:p w14:paraId="4C81A62F" w14:textId="77777777" w:rsidR="008137DE" w:rsidRPr="007F1D3F" w:rsidRDefault="008137DE">
            <w:pPr>
              <w:jc w:val="right"/>
              <w:rPr>
                <w:sz w:val="20"/>
                <w:szCs w:val="20"/>
              </w:rPr>
            </w:pPr>
            <w:r w:rsidRPr="007F1D3F">
              <w:rPr>
                <w:sz w:val="20"/>
                <w:szCs w:val="20"/>
              </w:rPr>
              <w:t>230.253.441</w:t>
            </w:r>
          </w:p>
        </w:tc>
      </w:tr>
      <w:tr w:rsidR="007F1D3F" w:rsidRPr="007F1D3F" w14:paraId="7773FEFC" w14:textId="77777777" w:rsidTr="00972E06">
        <w:trPr>
          <w:trHeight w:val="600"/>
        </w:trPr>
        <w:tc>
          <w:tcPr>
            <w:tcW w:w="562" w:type="dxa"/>
            <w:tcBorders>
              <w:top w:val="nil"/>
              <w:left w:val="single" w:sz="4" w:space="0" w:color="auto"/>
              <w:bottom w:val="single" w:sz="4" w:space="0" w:color="auto"/>
              <w:right w:val="single" w:sz="4" w:space="0" w:color="auto"/>
            </w:tcBorders>
            <w:shd w:val="clear" w:color="auto" w:fill="auto"/>
            <w:noWrap/>
            <w:vAlign w:val="center"/>
            <w:hideMark/>
          </w:tcPr>
          <w:p w14:paraId="08D1AA3A" w14:textId="77777777" w:rsidR="008137DE" w:rsidRPr="007F1D3F" w:rsidRDefault="008137DE">
            <w:pPr>
              <w:jc w:val="center"/>
              <w:rPr>
                <w:sz w:val="20"/>
                <w:szCs w:val="20"/>
              </w:rPr>
            </w:pPr>
            <w:r w:rsidRPr="007F1D3F">
              <w:rPr>
                <w:sz w:val="20"/>
                <w:szCs w:val="20"/>
              </w:rPr>
              <w:t>3</w:t>
            </w:r>
          </w:p>
        </w:tc>
        <w:tc>
          <w:tcPr>
            <w:tcW w:w="2811" w:type="dxa"/>
            <w:tcBorders>
              <w:top w:val="nil"/>
              <w:left w:val="nil"/>
              <w:bottom w:val="single" w:sz="4" w:space="0" w:color="auto"/>
              <w:right w:val="nil"/>
            </w:tcBorders>
            <w:shd w:val="clear" w:color="auto" w:fill="auto"/>
            <w:vAlign w:val="center"/>
            <w:hideMark/>
          </w:tcPr>
          <w:p w14:paraId="6E7C2485" w14:textId="77777777" w:rsidR="008137DE" w:rsidRPr="007F1D3F" w:rsidRDefault="008137DE">
            <w:pPr>
              <w:rPr>
                <w:sz w:val="20"/>
                <w:szCs w:val="20"/>
              </w:rPr>
            </w:pPr>
            <w:r w:rsidRPr="007F1D3F">
              <w:rPr>
                <w:sz w:val="20"/>
                <w:szCs w:val="20"/>
              </w:rPr>
              <w:t xml:space="preserve">Chi phí Quản </w:t>
            </w:r>
            <w:proofErr w:type="spellStart"/>
            <w:r w:rsidRPr="007F1D3F">
              <w:rPr>
                <w:sz w:val="20"/>
                <w:szCs w:val="20"/>
              </w:rPr>
              <w:t>lý</w:t>
            </w:r>
            <w:proofErr w:type="spellEnd"/>
            <w:r w:rsidRPr="007F1D3F">
              <w:rPr>
                <w:sz w:val="20"/>
                <w:szCs w:val="20"/>
              </w:rPr>
              <w:t xml:space="preserve"> </w:t>
            </w:r>
            <w:proofErr w:type="spellStart"/>
            <w:r w:rsidRPr="007F1D3F">
              <w:rPr>
                <w:sz w:val="20"/>
                <w:szCs w:val="20"/>
              </w:rPr>
              <w:t>nghiệp</w:t>
            </w:r>
            <w:proofErr w:type="spellEnd"/>
            <w:r w:rsidRPr="007F1D3F">
              <w:rPr>
                <w:sz w:val="20"/>
                <w:szCs w:val="20"/>
              </w:rPr>
              <w:t xml:space="preserve"> vụ </w:t>
            </w:r>
            <w:proofErr w:type="spellStart"/>
            <w:r w:rsidRPr="007F1D3F">
              <w:rPr>
                <w:sz w:val="20"/>
                <w:szCs w:val="20"/>
              </w:rPr>
              <w:t>lậpđô</w:t>
            </w:r>
            <w:proofErr w:type="spellEnd"/>
            <w:r w:rsidRPr="007F1D3F">
              <w:rPr>
                <w:sz w:val="20"/>
                <w:szCs w:val="20"/>
              </w:rPr>
              <w:t xml:space="preserve">̀ </w:t>
            </w:r>
            <w:proofErr w:type="spellStart"/>
            <w:r w:rsidRPr="007F1D3F">
              <w:rPr>
                <w:sz w:val="20"/>
                <w:szCs w:val="20"/>
              </w:rPr>
              <w:t>án</w:t>
            </w:r>
            <w:proofErr w:type="spellEnd"/>
            <w:r w:rsidRPr="007F1D3F">
              <w:rPr>
                <w:sz w:val="20"/>
                <w:szCs w:val="20"/>
              </w:rPr>
              <w:t xml:space="preserve"> QH </w:t>
            </w:r>
          </w:p>
        </w:tc>
        <w:tc>
          <w:tcPr>
            <w:tcW w:w="1285" w:type="dxa"/>
            <w:tcBorders>
              <w:top w:val="nil"/>
              <w:left w:val="single" w:sz="4" w:space="0" w:color="auto"/>
              <w:bottom w:val="single" w:sz="4" w:space="0" w:color="auto"/>
              <w:right w:val="nil"/>
            </w:tcBorders>
            <w:shd w:val="clear" w:color="auto" w:fill="auto"/>
            <w:vAlign w:val="center"/>
            <w:hideMark/>
          </w:tcPr>
          <w:p w14:paraId="2B91FE06" w14:textId="77777777" w:rsidR="008137DE" w:rsidRPr="007F1D3F" w:rsidRDefault="008137DE">
            <w:pPr>
              <w:jc w:val="right"/>
              <w:rPr>
                <w:sz w:val="20"/>
                <w:szCs w:val="20"/>
              </w:rPr>
            </w:pPr>
            <w:r w:rsidRPr="007F1D3F">
              <w:rPr>
                <w:sz w:val="20"/>
                <w:szCs w:val="20"/>
              </w:rPr>
              <w:t>6.343.070.011</w:t>
            </w:r>
          </w:p>
        </w:tc>
        <w:tc>
          <w:tcPr>
            <w:tcW w:w="703" w:type="dxa"/>
            <w:tcBorders>
              <w:top w:val="nil"/>
              <w:left w:val="single" w:sz="4" w:space="0" w:color="auto"/>
              <w:bottom w:val="single" w:sz="4" w:space="0" w:color="auto"/>
              <w:right w:val="single" w:sz="4" w:space="0" w:color="auto"/>
            </w:tcBorders>
            <w:shd w:val="clear" w:color="auto" w:fill="auto"/>
            <w:vAlign w:val="center"/>
            <w:hideMark/>
          </w:tcPr>
          <w:p w14:paraId="1ACB01D3" w14:textId="77777777" w:rsidR="008137DE" w:rsidRPr="007F1D3F" w:rsidRDefault="008137DE">
            <w:pPr>
              <w:jc w:val="right"/>
              <w:rPr>
                <w:sz w:val="20"/>
                <w:szCs w:val="20"/>
              </w:rPr>
            </w:pPr>
            <w:r w:rsidRPr="007F1D3F">
              <w:rPr>
                <w:sz w:val="20"/>
                <w:szCs w:val="20"/>
              </w:rPr>
              <w:t>3,43%</w:t>
            </w:r>
          </w:p>
        </w:tc>
        <w:tc>
          <w:tcPr>
            <w:tcW w:w="1446" w:type="dxa"/>
            <w:tcBorders>
              <w:top w:val="nil"/>
              <w:left w:val="nil"/>
              <w:bottom w:val="single" w:sz="4" w:space="0" w:color="auto"/>
              <w:right w:val="nil"/>
            </w:tcBorders>
            <w:shd w:val="clear" w:color="auto" w:fill="auto"/>
            <w:vAlign w:val="center"/>
            <w:hideMark/>
          </w:tcPr>
          <w:p w14:paraId="7911C6BA" w14:textId="77777777" w:rsidR="008137DE" w:rsidRPr="007F1D3F" w:rsidRDefault="008137DE">
            <w:pPr>
              <w:jc w:val="right"/>
              <w:rPr>
                <w:sz w:val="20"/>
                <w:szCs w:val="20"/>
              </w:rPr>
            </w:pPr>
            <w:r w:rsidRPr="007F1D3F">
              <w:rPr>
                <w:sz w:val="20"/>
                <w:szCs w:val="20"/>
              </w:rPr>
              <w:t> </w:t>
            </w:r>
          </w:p>
        </w:tc>
        <w:tc>
          <w:tcPr>
            <w:tcW w:w="1345" w:type="dxa"/>
            <w:tcBorders>
              <w:top w:val="nil"/>
              <w:left w:val="single" w:sz="4" w:space="0" w:color="auto"/>
              <w:bottom w:val="single" w:sz="4" w:space="0" w:color="auto"/>
              <w:right w:val="nil"/>
            </w:tcBorders>
            <w:shd w:val="clear" w:color="auto" w:fill="auto"/>
            <w:vAlign w:val="center"/>
            <w:hideMark/>
          </w:tcPr>
          <w:p w14:paraId="3A01CDEC" w14:textId="77777777" w:rsidR="008137DE" w:rsidRPr="007F1D3F" w:rsidRDefault="008137DE">
            <w:pPr>
              <w:jc w:val="right"/>
              <w:rPr>
                <w:sz w:val="20"/>
                <w:szCs w:val="20"/>
              </w:rPr>
            </w:pPr>
            <w:r w:rsidRPr="007F1D3F">
              <w:rPr>
                <w:sz w:val="20"/>
                <w:szCs w:val="20"/>
              </w:rPr>
              <w:t> </w:t>
            </w:r>
          </w:p>
        </w:tc>
        <w:tc>
          <w:tcPr>
            <w:tcW w:w="1446" w:type="dxa"/>
            <w:tcBorders>
              <w:top w:val="nil"/>
              <w:left w:val="single" w:sz="4" w:space="0" w:color="auto"/>
              <w:bottom w:val="single" w:sz="4" w:space="0" w:color="auto"/>
              <w:right w:val="single" w:sz="4" w:space="0" w:color="auto"/>
            </w:tcBorders>
            <w:shd w:val="clear" w:color="auto" w:fill="auto"/>
            <w:noWrap/>
            <w:vAlign w:val="center"/>
            <w:hideMark/>
          </w:tcPr>
          <w:p w14:paraId="7245B66A" w14:textId="77777777" w:rsidR="008137DE" w:rsidRPr="007F1D3F" w:rsidRDefault="008137DE">
            <w:pPr>
              <w:jc w:val="right"/>
              <w:rPr>
                <w:sz w:val="20"/>
                <w:szCs w:val="20"/>
              </w:rPr>
            </w:pPr>
            <w:r w:rsidRPr="007F1D3F">
              <w:rPr>
                <w:sz w:val="20"/>
                <w:szCs w:val="20"/>
              </w:rPr>
              <w:t>217.567.301</w:t>
            </w:r>
          </w:p>
        </w:tc>
      </w:tr>
      <w:tr w:rsidR="007F1D3F" w:rsidRPr="007F1D3F" w14:paraId="0FDC906E" w14:textId="77777777" w:rsidTr="00972E06">
        <w:trPr>
          <w:trHeight w:val="630"/>
        </w:trPr>
        <w:tc>
          <w:tcPr>
            <w:tcW w:w="562" w:type="dxa"/>
            <w:tcBorders>
              <w:top w:val="nil"/>
              <w:left w:val="single" w:sz="4" w:space="0" w:color="auto"/>
              <w:bottom w:val="single" w:sz="4" w:space="0" w:color="auto"/>
              <w:right w:val="single" w:sz="4" w:space="0" w:color="auto"/>
            </w:tcBorders>
            <w:shd w:val="clear" w:color="auto" w:fill="auto"/>
            <w:noWrap/>
            <w:vAlign w:val="center"/>
            <w:hideMark/>
          </w:tcPr>
          <w:p w14:paraId="3809FAC4" w14:textId="77777777" w:rsidR="008137DE" w:rsidRPr="007F1D3F" w:rsidRDefault="008137DE">
            <w:pPr>
              <w:jc w:val="center"/>
              <w:rPr>
                <w:sz w:val="20"/>
                <w:szCs w:val="20"/>
              </w:rPr>
            </w:pPr>
            <w:r w:rsidRPr="007F1D3F">
              <w:rPr>
                <w:sz w:val="20"/>
                <w:szCs w:val="20"/>
              </w:rPr>
              <w:lastRenderedPageBreak/>
              <w:t>4</w:t>
            </w:r>
          </w:p>
        </w:tc>
        <w:tc>
          <w:tcPr>
            <w:tcW w:w="2811" w:type="dxa"/>
            <w:tcBorders>
              <w:top w:val="nil"/>
              <w:left w:val="nil"/>
              <w:bottom w:val="single" w:sz="4" w:space="0" w:color="auto"/>
              <w:right w:val="nil"/>
            </w:tcBorders>
            <w:shd w:val="clear" w:color="auto" w:fill="auto"/>
            <w:vAlign w:val="center"/>
            <w:hideMark/>
          </w:tcPr>
          <w:p w14:paraId="71E5F65C" w14:textId="77777777" w:rsidR="008137DE" w:rsidRPr="007F1D3F" w:rsidRDefault="008137DE">
            <w:pPr>
              <w:rPr>
                <w:sz w:val="20"/>
                <w:szCs w:val="20"/>
              </w:rPr>
            </w:pPr>
            <w:r w:rsidRPr="007F1D3F">
              <w:rPr>
                <w:sz w:val="20"/>
                <w:szCs w:val="20"/>
              </w:rPr>
              <w:t xml:space="preserve">Chi </w:t>
            </w:r>
            <w:proofErr w:type="spellStart"/>
            <w:r w:rsidRPr="007F1D3F">
              <w:rPr>
                <w:sz w:val="20"/>
                <w:szCs w:val="20"/>
              </w:rPr>
              <w:t>phí</w:t>
            </w:r>
            <w:proofErr w:type="spellEnd"/>
            <w:r w:rsidRPr="007F1D3F">
              <w:rPr>
                <w:sz w:val="20"/>
                <w:szCs w:val="20"/>
              </w:rPr>
              <w:t xml:space="preserve"> </w:t>
            </w:r>
            <w:proofErr w:type="spellStart"/>
            <w:r w:rsidRPr="007F1D3F">
              <w:rPr>
                <w:sz w:val="20"/>
                <w:szCs w:val="20"/>
              </w:rPr>
              <w:t>tổ</w:t>
            </w:r>
            <w:proofErr w:type="spellEnd"/>
            <w:r w:rsidRPr="007F1D3F">
              <w:rPr>
                <w:sz w:val="20"/>
                <w:szCs w:val="20"/>
              </w:rPr>
              <w:t xml:space="preserve"> </w:t>
            </w:r>
            <w:proofErr w:type="spellStart"/>
            <w:r w:rsidRPr="007F1D3F">
              <w:rPr>
                <w:sz w:val="20"/>
                <w:szCs w:val="20"/>
              </w:rPr>
              <w:t>chức</w:t>
            </w:r>
            <w:proofErr w:type="spellEnd"/>
            <w:r w:rsidRPr="007F1D3F">
              <w:rPr>
                <w:sz w:val="20"/>
                <w:szCs w:val="20"/>
              </w:rPr>
              <w:t xml:space="preserve"> </w:t>
            </w:r>
            <w:proofErr w:type="spellStart"/>
            <w:r w:rsidRPr="007F1D3F">
              <w:rPr>
                <w:sz w:val="20"/>
                <w:szCs w:val="20"/>
              </w:rPr>
              <w:t>lấy</w:t>
            </w:r>
            <w:proofErr w:type="spellEnd"/>
            <w:r w:rsidRPr="007F1D3F">
              <w:rPr>
                <w:sz w:val="20"/>
                <w:szCs w:val="20"/>
              </w:rPr>
              <w:t xml:space="preserve"> ý </w:t>
            </w:r>
            <w:proofErr w:type="spellStart"/>
            <w:r w:rsidRPr="007F1D3F">
              <w:rPr>
                <w:sz w:val="20"/>
                <w:szCs w:val="20"/>
              </w:rPr>
              <w:t>kiến</w:t>
            </w:r>
            <w:proofErr w:type="spellEnd"/>
            <w:r w:rsidRPr="007F1D3F">
              <w:rPr>
                <w:sz w:val="20"/>
                <w:szCs w:val="20"/>
              </w:rPr>
              <w:t xml:space="preserve"> </w:t>
            </w:r>
            <w:proofErr w:type="spellStart"/>
            <w:r w:rsidRPr="007F1D3F">
              <w:rPr>
                <w:sz w:val="20"/>
                <w:szCs w:val="20"/>
              </w:rPr>
              <w:t>cộng</w:t>
            </w:r>
            <w:proofErr w:type="spellEnd"/>
            <w:r w:rsidRPr="007F1D3F">
              <w:rPr>
                <w:sz w:val="20"/>
                <w:szCs w:val="20"/>
              </w:rPr>
              <w:t xml:space="preserve"> </w:t>
            </w:r>
            <w:proofErr w:type="spellStart"/>
            <w:proofErr w:type="gramStart"/>
            <w:r w:rsidRPr="007F1D3F">
              <w:rPr>
                <w:sz w:val="20"/>
                <w:szCs w:val="20"/>
              </w:rPr>
              <w:t>đồng</w:t>
            </w:r>
            <w:proofErr w:type="spellEnd"/>
            <w:r w:rsidRPr="007F1D3F">
              <w:rPr>
                <w:sz w:val="20"/>
                <w:szCs w:val="20"/>
              </w:rPr>
              <w:t xml:space="preserve">  </w:t>
            </w:r>
            <w:proofErr w:type="spellStart"/>
            <w:r w:rsidRPr="007F1D3F">
              <w:rPr>
                <w:sz w:val="20"/>
                <w:szCs w:val="20"/>
              </w:rPr>
              <w:t>lập</w:t>
            </w:r>
            <w:proofErr w:type="spellEnd"/>
            <w:proofErr w:type="gramEnd"/>
            <w:r w:rsidRPr="007F1D3F">
              <w:rPr>
                <w:sz w:val="20"/>
                <w:szCs w:val="20"/>
              </w:rPr>
              <w:t xml:space="preserve"> </w:t>
            </w:r>
            <w:proofErr w:type="spellStart"/>
            <w:r w:rsidRPr="007F1D3F">
              <w:rPr>
                <w:sz w:val="20"/>
                <w:szCs w:val="20"/>
              </w:rPr>
              <w:t>đồ</w:t>
            </w:r>
            <w:proofErr w:type="spellEnd"/>
            <w:r w:rsidRPr="007F1D3F">
              <w:rPr>
                <w:sz w:val="20"/>
                <w:szCs w:val="20"/>
              </w:rPr>
              <w:t xml:space="preserve"> </w:t>
            </w:r>
            <w:proofErr w:type="spellStart"/>
            <w:r w:rsidRPr="007F1D3F">
              <w:rPr>
                <w:sz w:val="20"/>
                <w:szCs w:val="20"/>
              </w:rPr>
              <w:t>án</w:t>
            </w:r>
            <w:proofErr w:type="spellEnd"/>
            <w:r w:rsidRPr="007F1D3F">
              <w:rPr>
                <w:sz w:val="20"/>
                <w:szCs w:val="20"/>
              </w:rPr>
              <w:t xml:space="preserve"> </w:t>
            </w:r>
          </w:p>
        </w:tc>
        <w:tc>
          <w:tcPr>
            <w:tcW w:w="1285" w:type="dxa"/>
            <w:tcBorders>
              <w:top w:val="nil"/>
              <w:left w:val="single" w:sz="4" w:space="0" w:color="auto"/>
              <w:bottom w:val="single" w:sz="4" w:space="0" w:color="auto"/>
              <w:right w:val="nil"/>
            </w:tcBorders>
            <w:shd w:val="clear" w:color="auto" w:fill="auto"/>
            <w:vAlign w:val="center"/>
            <w:hideMark/>
          </w:tcPr>
          <w:p w14:paraId="1E291A5D" w14:textId="77777777" w:rsidR="008137DE" w:rsidRPr="007F1D3F" w:rsidRDefault="008137DE">
            <w:pPr>
              <w:jc w:val="right"/>
              <w:rPr>
                <w:sz w:val="20"/>
                <w:szCs w:val="20"/>
              </w:rPr>
            </w:pPr>
            <w:r w:rsidRPr="007F1D3F">
              <w:rPr>
                <w:sz w:val="20"/>
                <w:szCs w:val="20"/>
              </w:rPr>
              <w:t>6.343.070.011</w:t>
            </w:r>
          </w:p>
        </w:tc>
        <w:tc>
          <w:tcPr>
            <w:tcW w:w="703" w:type="dxa"/>
            <w:tcBorders>
              <w:top w:val="nil"/>
              <w:left w:val="single" w:sz="4" w:space="0" w:color="auto"/>
              <w:bottom w:val="single" w:sz="4" w:space="0" w:color="auto"/>
              <w:right w:val="single" w:sz="4" w:space="0" w:color="auto"/>
            </w:tcBorders>
            <w:shd w:val="clear" w:color="auto" w:fill="auto"/>
            <w:vAlign w:val="center"/>
            <w:hideMark/>
          </w:tcPr>
          <w:p w14:paraId="29E52DD7" w14:textId="77777777" w:rsidR="008137DE" w:rsidRPr="007F1D3F" w:rsidRDefault="008137DE">
            <w:pPr>
              <w:jc w:val="right"/>
              <w:rPr>
                <w:sz w:val="20"/>
                <w:szCs w:val="20"/>
              </w:rPr>
            </w:pPr>
            <w:r w:rsidRPr="007F1D3F">
              <w:rPr>
                <w:sz w:val="20"/>
                <w:szCs w:val="20"/>
              </w:rPr>
              <w:t>2,00%</w:t>
            </w:r>
          </w:p>
        </w:tc>
        <w:tc>
          <w:tcPr>
            <w:tcW w:w="1446" w:type="dxa"/>
            <w:tcBorders>
              <w:top w:val="nil"/>
              <w:left w:val="nil"/>
              <w:bottom w:val="single" w:sz="4" w:space="0" w:color="auto"/>
              <w:right w:val="nil"/>
            </w:tcBorders>
            <w:shd w:val="clear" w:color="auto" w:fill="auto"/>
            <w:vAlign w:val="center"/>
            <w:hideMark/>
          </w:tcPr>
          <w:p w14:paraId="581C5297" w14:textId="77777777" w:rsidR="008137DE" w:rsidRPr="007F1D3F" w:rsidRDefault="008137DE">
            <w:pPr>
              <w:jc w:val="right"/>
              <w:rPr>
                <w:sz w:val="20"/>
                <w:szCs w:val="20"/>
              </w:rPr>
            </w:pPr>
            <w:r w:rsidRPr="007F1D3F">
              <w:rPr>
                <w:sz w:val="20"/>
                <w:szCs w:val="20"/>
              </w:rPr>
              <w:t>126.861.400</w:t>
            </w:r>
          </w:p>
        </w:tc>
        <w:tc>
          <w:tcPr>
            <w:tcW w:w="1345" w:type="dxa"/>
            <w:tcBorders>
              <w:top w:val="nil"/>
              <w:left w:val="single" w:sz="4" w:space="0" w:color="auto"/>
              <w:bottom w:val="single" w:sz="4" w:space="0" w:color="auto"/>
              <w:right w:val="nil"/>
            </w:tcBorders>
            <w:shd w:val="clear" w:color="auto" w:fill="auto"/>
            <w:vAlign w:val="center"/>
            <w:hideMark/>
          </w:tcPr>
          <w:p w14:paraId="5199619E" w14:textId="77777777" w:rsidR="008137DE" w:rsidRPr="007F1D3F" w:rsidRDefault="008137DE">
            <w:pPr>
              <w:jc w:val="right"/>
              <w:rPr>
                <w:sz w:val="20"/>
                <w:szCs w:val="20"/>
              </w:rPr>
            </w:pPr>
            <w:r w:rsidRPr="007F1D3F">
              <w:rPr>
                <w:sz w:val="20"/>
                <w:szCs w:val="20"/>
              </w:rPr>
              <w:t>12.686.140</w:t>
            </w:r>
          </w:p>
        </w:tc>
        <w:tc>
          <w:tcPr>
            <w:tcW w:w="1446" w:type="dxa"/>
            <w:tcBorders>
              <w:top w:val="nil"/>
              <w:left w:val="single" w:sz="4" w:space="0" w:color="auto"/>
              <w:bottom w:val="single" w:sz="4" w:space="0" w:color="auto"/>
              <w:right w:val="single" w:sz="4" w:space="0" w:color="auto"/>
            </w:tcBorders>
            <w:shd w:val="clear" w:color="auto" w:fill="auto"/>
            <w:noWrap/>
            <w:vAlign w:val="center"/>
            <w:hideMark/>
          </w:tcPr>
          <w:p w14:paraId="0442C06C" w14:textId="77777777" w:rsidR="008137DE" w:rsidRPr="007F1D3F" w:rsidRDefault="008137DE">
            <w:pPr>
              <w:jc w:val="right"/>
              <w:rPr>
                <w:sz w:val="20"/>
                <w:szCs w:val="20"/>
              </w:rPr>
            </w:pPr>
            <w:r w:rsidRPr="007F1D3F">
              <w:rPr>
                <w:sz w:val="20"/>
                <w:szCs w:val="20"/>
              </w:rPr>
              <w:t>139.547.540</w:t>
            </w:r>
          </w:p>
        </w:tc>
      </w:tr>
      <w:tr w:rsidR="007F1D3F" w:rsidRPr="007F1D3F" w14:paraId="73D1A236" w14:textId="77777777" w:rsidTr="00972E06">
        <w:trPr>
          <w:trHeight w:val="645"/>
        </w:trPr>
        <w:tc>
          <w:tcPr>
            <w:tcW w:w="562" w:type="dxa"/>
            <w:tcBorders>
              <w:top w:val="nil"/>
              <w:left w:val="single" w:sz="4" w:space="0" w:color="auto"/>
              <w:bottom w:val="single" w:sz="4" w:space="0" w:color="auto"/>
              <w:right w:val="single" w:sz="4" w:space="0" w:color="auto"/>
            </w:tcBorders>
            <w:shd w:val="clear" w:color="auto" w:fill="auto"/>
            <w:noWrap/>
            <w:vAlign w:val="center"/>
            <w:hideMark/>
          </w:tcPr>
          <w:p w14:paraId="1B9D9159" w14:textId="77777777" w:rsidR="008137DE" w:rsidRPr="007F1D3F" w:rsidRDefault="008137DE">
            <w:pPr>
              <w:jc w:val="center"/>
              <w:rPr>
                <w:sz w:val="20"/>
                <w:szCs w:val="20"/>
              </w:rPr>
            </w:pPr>
            <w:r w:rsidRPr="007F1D3F">
              <w:rPr>
                <w:sz w:val="20"/>
                <w:szCs w:val="20"/>
              </w:rPr>
              <w:t>5</w:t>
            </w:r>
          </w:p>
        </w:tc>
        <w:tc>
          <w:tcPr>
            <w:tcW w:w="2811" w:type="dxa"/>
            <w:tcBorders>
              <w:top w:val="nil"/>
              <w:left w:val="nil"/>
              <w:bottom w:val="single" w:sz="4" w:space="0" w:color="auto"/>
              <w:right w:val="nil"/>
            </w:tcBorders>
            <w:shd w:val="clear" w:color="auto" w:fill="auto"/>
            <w:vAlign w:val="center"/>
            <w:hideMark/>
          </w:tcPr>
          <w:p w14:paraId="06DDBE74" w14:textId="77777777" w:rsidR="008137DE" w:rsidRPr="007F1D3F" w:rsidRDefault="008137DE">
            <w:pPr>
              <w:rPr>
                <w:sz w:val="20"/>
                <w:szCs w:val="20"/>
              </w:rPr>
            </w:pPr>
            <w:r w:rsidRPr="007F1D3F">
              <w:rPr>
                <w:sz w:val="20"/>
                <w:szCs w:val="20"/>
              </w:rPr>
              <w:t xml:space="preserve">Công </w:t>
            </w:r>
            <w:proofErr w:type="spellStart"/>
            <w:r w:rsidRPr="007F1D3F">
              <w:rPr>
                <w:sz w:val="20"/>
                <w:szCs w:val="20"/>
              </w:rPr>
              <w:t>bố</w:t>
            </w:r>
            <w:proofErr w:type="spellEnd"/>
            <w:r w:rsidRPr="007F1D3F">
              <w:rPr>
                <w:sz w:val="20"/>
                <w:szCs w:val="20"/>
              </w:rPr>
              <w:t xml:space="preserve"> </w:t>
            </w:r>
            <w:proofErr w:type="spellStart"/>
            <w:r w:rsidRPr="007F1D3F">
              <w:rPr>
                <w:sz w:val="20"/>
                <w:szCs w:val="20"/>
              </w:rPr>
              <w:t>quy</w:t>
            </w:r>
            <w:proofErr w:type="spellEnd"/>
            <w:r w:rsidRPr="007F1D3F">
              <w:rPr>
                <w:sz w:val="20"/>
                <w:szCs w:val="20"/>
              </w:rPr>
              <w:t xml:space="preserve"> </w:t>
            </w:r>
            <w:proofErr w:type="spellStart"/>
            <w:r w:rsidRPr="007F1D3F">
              <w:rPr>
                <w:sz w:val="20"/>
                <w:szCs w:val="20"/>
              </w:rPr>
              <w:t>hoạch</w:t>
            </w:r>
            <w:proofErr w:type="spellEnd"/>
            <w:r w:rsidRPr="007F1D3F">
              <w:rPr>
                <w:sz w:val="20"/>
                <w:szCs w:val="20"/>
              </w:rPr>
              <w:t xml:space="preserve"> </w:t>
            </w:r>
            <w:r w:rsidRPr="007F1D3F">
              <w:rPr>
                <w:i/>
                <w:iCs/>
                <w:sz w:val="20"/>
                <w:szCs w:val="20"/>
              </w:rPr>
              <w:t>(</w:t>
            </w:r>
            <w:proofErr w:type="spellStart"/>
            <w:r w:rsidRPr="007F1D3F">
              <w:rPr>
                <w:i/>
                <w:iCs/>
                <w:sz w:val="20"/>
                <w:szCs w:val="20"/>
              </w:rPr>
              <w:t>không</w:t>
            </w:r>
            <w:proofErr w:type="spellEnd"/>
            <w:r w:rsidRPr="007F1D3F">
              <w:rPr>
                <w:i/>
                <w:iCs/>
                <w:sz w:val="20"/>
                <w:szCs w:val="20"/>
              </w:rPr>
              <w:t xml:space="preserve"> bao </w:t>
            </w:r>
            <w:proofErr w:type="spellStart"/>
            <w:r w:rsidRPr="007F1D3F">
              <w:rPr>
                <w:i/>
                <w:iCs/>
                <w:sz w:val="20"/>
                <w:szCs w:val="20"/>
              </w:rPr>
              <w:t>gồm</w:t>
            </w:r>
            <w:proofErr w:type="spellEnd"/>
            <w:r w:rsidRPr="007F1D3F">
              <w:rPr>
                <w:i/>
                <w:iCs/>
                <w:sz w:val="20"/>
                <w:szCs w:val="20"/>
              </w:rPr>
              <w:t xml:space="preserve"> </w:t>
            </w:r>
            <w:proofErr w:type="spellStart"/>
            <w:r w:rsidRPr="007F1D3F">
              <w:rPr>
                <w:i/>
                <w:iCs/>
                <w:sz w:val="20"/>
                <w:szCs w:val="20"/>
              </w:rPr>
              <w:t>panô</w:t>
            </w:r>
            <w:proofErr w:type="spellEnd"/>
            <w:r w:rsidRPr="007F1D3F">
              <w:rPr>
                <w:i/>
                <w:iCs/>
                <w:sz w:val="20"/>
                <w:szCs w:val="20"/>
              </w:rPr>
              <w:t xml:space="preserve"> </w:t>
            </w:r>
            <w:proofErr w:type="spellStart"/>
            <w:r w:rsidRPr="007F1D3F">
              <w:rPr>
                <w:i/>
                <w:iCs/>
                <w:sz w:val="20"/>
                <w:szCs w:val="20"/>
              </w:rPr>
              <w:t>quảng</w:t>
            </w:r>
            <w:proofErr w:type="spellEnd"/>
            <w:r w:rsidRPr="007F1D3F">
              <w:rPr>
                <w:i/>
                <w:iCs/>
                <w:sz w:val="20"/>
                <w:szCs w:val="20"/>
              </w:rPr>
              <w:t xml:space="preserve"> </w:t>
            </w:r>
            <w:proofErr w:type="spellStart"/>
            <w:r w:rsidRPr="007F1D3F">
              <w:rPr>
                <w:i/>
                <w:iCs/>
                <w:sz w:val="20"/>
                <w:szCs w:val="20"/>
              </w:rPr>
              <w:t>cáo</w:t>
            </w:r>
            <w:proofErr w:type="spellEnd"/>
            <w:r w:rsidRPr="007F1D3F">
              <w:rPr>
                <w:i/>
                <w:iCs/>
                <w:sz w:val="20"/>
                <w:szCs w:val="20"/>
              </w:rPr>
              <w:t>)</w:t>
            </w:r>
          </w:p>
        </w:tc>
        <w:tc>
          <w:tcPr>
            <w:tcW w:w="1285" w:type="dxa"/>
            <w:tcBorders>
              <w:top w:val="nil"/>
              <w:left w:val="single" w:sz="4" w:space="0" w:color="auto"/>
              <w:bottom w:val="single" w:sz="4" w:space="0" w:color="auto"/>
              <w:right w:val="nil"/>
            </w:tcBorders>
            <w:shd w:val="clear" w:color="auto" w:fill="auto"/>
            <w:vAlign w:val="center"/>
            <w:hideMark/>
          </w:tcPr>
          <w:p w14:paraId="03E027AF" w14:textId="77777777" w:rsidR="008137DE" w:rsidRPr="007F1D3F" w:rsidRDefault="008137DE">
            <w:pPr>
              <w:jc w:val="right"/>
              <w:rPr>
                <w:sz w:val="20"/>
                <w:szCs w:val="20"/>
              </w:rPr>
            </w:pPr>
            <w:r w:rsidRPr="007F1D3F">
              <w:rPr>
                <w:sz w:val="20"/>
                <w:szCs w:val="20"/>
              </w:rPr>
              <w:t>6.343.070.011</w:t>
            </w:r>
          </w:p>
        </w:tc>
        <w:tc>
          <w:tcPr>
            <w:tcW w:w="703" w:type="dxa"/>
            <w:tcBorders>
              <w:top w:val="nil"/>
              <w:left w:val="single" w:sz="4" w:space="0" w:color="auto"/>
              <w:bottom w:val="single" w:sz="4" w:space="0" w:color="auto"/>
              <w:right w:val="single" w:sz="4" w:space="0" w:color="auto"/>
            </w:tcBorders>
            <w:shd w:val="clear" w:color="auto" w:fill="auto"/>
            <w:vAlign w:val="center"/>
            <w:hideMark/>
          </w:tcPr>
          <w:p w14:paraId="495F1940" w14:textId="77777777" w:rsidR="008137DE" w:rsidRPr="007F1D3F" w:rsidRDefault="008137DE">
            <w:pPr>
              <w:jc w:val="right"/>
              <w:rPr>
                <w:sz w:val="20"/>
                <w:szCs w:val="20"/>
              </w:rPr>
            </w:pPr>
            <w:r w:rsidRPr="007F1D3F">
              <w:rPr>
                <w:sz w:val="20"/>
                <w:szCs w:val="20"/>
              </w:rPr>
              <w:t>3,00%</w:t>
            </w:r>
          </w:p>
        </w:tc>
        <w:tc>
          <w:tcPr>
            <w:tcW w:w="1446" w:type="dxa"/>
            <w:tcBorders>
              <w:top w:val="nil"/>
              <w:left w:val="nil"/>
              <w:bottom w:val="single" w:sz="4" w:space="0" w:color="auto"/>
              <w:right w:val="nil"/>
            </w:tcBorders>
            <w:shd w:val="clear" w:color="auto" w:fill="auto"/>
            <w:vAlign w:val="center"/>
            <w:hideMark/>
          </w:tcPr>
          <w:p w14:paraId="60587A53" w14:textId="77777777" w:rsidR="008137DE" w:rsidRPr="007F1D3F" w:rsidRDefault="008137DE">
            <w:pPr>
              <w:jc w:val="right"/>
              <w:rPr>
                <w:sz w:val="20"/>
                <w:szCs w:val="20"/>
              </w:rPr>
            </w:pPr>
            <w:r w:rsidRPr="007F1D3F">
              <w:rPr>
                <w:sz w:val="20"/>
                <w:szCs w:val="20"/>
              </w:rPr>
              <w:t>190.292.100</w:t>
            </w:r>
          </w:p>
        </w:tc>
        <w:tc>
          <w:tcPr>
            <w:tcW w:w="1345" w:type="dxa"/>
            <w:tcBorders>
              <w:top w:val="nil"/>
              <w:left w:val="single" w:sz="4" w:space="0" w:color="auto"/>
              <w:bottom w:val="single" w:sz="4" w:space="0" w:color="auto"/>
              <w:right w:val="nil"/>
            </w:tcBorders>
            <w:shd w:val="clear" w:color="auto" w:fill="auto"/>
            <w:vAlign w:val="center"/>
            <w:hideMark/>
          </w:tcPr>
          <w:p w14:paraId="3D59A655" w14:textId="77777777" w:rsidR="008137DE" w:rsidRPr="007F1D3F" w:rsidRDefault="008137DE">
            <w:pPr>
              <w:jc w:val="right"/>
              <w:rPr>
                <w:sz w:val="20"/>
                <w:szCs w:val="20"/>
              </w:rPr>
            </w:pPr>
            <w:r w:rsidRPr="007F1D3F">
              <w:rPr>
                <w:sz w:val="20"/>
                <w:szCs w:val="20"/>
              </w:rPr>
              <w:t>19.029.210</w:t>
            </w:r>
          </w:p>
        </w:tc>
        <w:tc>
          <w:tcPr>
            <w:tcW w:w="1446" w:type="dxa"/>
            <w:tcBorders>
              <w:top w:val="nil"/>
              <w:left w:val="single" w:sz="4" w:space="0" w:color="auto"/>
              <w:bottom w:val="single" w:sz="4" w:space="0" w:color="auto"/>
              <w:right w:val="single" w:sz="4" w:space="0" w:color="auto"/>
            </w:tcBorders>
            <w:shd w:val="clear" w:color="auto" w:fill="auto"/>
            <w:noWrap/>
            <w:vAlign w:val="center"/>
            <w:hideMark/>
          </w:tcPr>
          <w:p w14:paraId="334EDF19" w14:textId="77777777" w:rsidR="008137DE" w:rsidRPr="007F1D3F" w:rsidRDefault="008137DE">
            <w:pPr>
              <w:jc w:val="right"/>
              <w:rPr>
                <w:sz w:val="20"/>
                <w:szCs w:val="20"/>
              </w:rPr>
            </w:pPr>
            <w:r w:rsidRPr="007F1D3F">
              <w:rPr>
                <w:sz w:val="20"/>
                <w:szCs w:val="20"/>
              </w:rPr>
              <w:t>209.321.310</w:t>
            </w:r>
          </w:p>
        </w:tc>
      </w:tr>
      <w:tr w:rsidR="007F1D3F" w:rsidRPr="007F1D3F" w14:paraId="5E1DDB2C" w14:textId="77777777" w:rsidTr="00972E06">
        <w:trPr>
          <w:trHeight w:val="420"/>
        </w:trPr>
        <w:tc>
          <w:tcPr>
            <w:tcW w:w="562" w:type="dxa"/>
            <w:tcBorders>
              <w:top w:val="nil"/>
              <w:left w:val="single" w:sz="4" w:space="0" w:color="auto"/>
              <w:bottom w:val="single" w:sz="4" w:space="0" w:color="auto"/>
              <w:right w:val="single" w:sz="4" w:space="0" w:color="auto"/>
            </w:tcBorders>
            <w:shd w:val="clear" w:color="auto" w:fill="auto"/>
            <w:noWrap/>
            <w:vAlign w:val="center"/>
            <w:hideMark/>
          </w:tcPr>
          <w:p w14:paraId="4C48F38B" w14:textId="77777777" w:rsidR="008137DE" w:rsidRPr="007F1D3F" w:rsidRDefault="008137DE">
            <w:pPr>
              <w:jc w:val="center"/>
              <w:rPr>
                <w:sz w:val="20"/>
                <w:szCs w:val="20"/>
              </w:rPr>
            </w:pPr>
            <w:r w:rsidRPr="007F1D3F">
              <w:rPr>
                <w:sz w:val="20"/>
                <w:szCs w:val="20"/>
              </w:rPr>
              <w:t> </w:t>
            </w:r>
          </w:p>
        </w:tc>
        <w:tc>
          <w:tcPr>
            <w:tcW w:w="2811" w:type="dxa"/>
            <w:tcBorders>
              <w:top w:val="nil"/>
              <w:left w:val="nil"/>
              <w:bottom w:val="single" w:sz="4" w:space="0" w:color="auto"/>
              <w:right w:val="nil"/>
            </w:tcBorders>
            <w:shd w:val="clear" w:color="auto" w:fill="auto"/>
            <w:vAlign w:val="center"/>
            <w:hideMark/>
          </w:tcPr>
          <w:p w14:paraId="25B3F423" w14:textId="77777777" w:rsidR="008137DE" w:rsidRPr="007F1D3F" w:rsidRDefault="008137DE">
            <w:pPr>
              <w:rPr>
                <w:b/>
                <w:bCs/>
                <w:i/>
                <w:iCs/>
                <w:sz w:val="20"/>
                <w:szCs w:val="20"/>
              </w:rPr>
            </w:pPr>
            <w:proofErr w:type="spellStart"/>
            <w:r w:rsidRPr="007F1D3F">
              <w:rPr>
                <w:b/>
                <w:bCs/>
                <w:i/>
                <w:iCs/>
                <w:sz w:val="20"/>
                <w:szCs w:val="20"/>
              </w:rPr>
              <w:t>Cộng</w:t>
            </w:r>
            <w:proofErr w:type="spellEnd"/>
            <w:r w:rsidRPr="007F1D3F">
              <w:rPr>
                <w:b/>
                <w:bCs/>
                <w:i/>
                <w:iCs/>
                <w:sz w:val="20"/>
                <w:szCs w:val="20"/>
              </w:rPr>
              <w:t xml:space="preserve"> (II)</w:t>
            </w:r>
          </w:p>
        </w:tc>
        <w:tc>
          <w:tcPr>
            <w:tcW w:w="1285" w:type="dxa"/>
            <w:tcBorders>
              <w:top w:val="nil"/>
              <w:left w:val="single" w:sz="4" w:space="0" w:color="auto"/>
              <w:bottom w:val="single" w:sz="4" w:space="0" w:color="auto"/>
              <w:right w:val="nil"/>
            </w:tcBorders>
            <w:shd w:val="clear" w:color="auto" w:fill="auto"/>
            <w:noWrap/>
            <w:vAlign w:val="center"/>
            <w:hideMark/>
          </w:tcPr>
          <w:p w14:paraId="03A9B7FD" w14:textId="77777777" w:rsidR="008137DE" w:rsidRPr="007F1D3F" w:rsidRDefault="008137DE">
            <w:pPr>
              <w:rPr>
                <w:sz w:val="20"/>
                <w:szCs w:val="20"/>
              </w:rPr>
            </w:pPr>
            <w:r w:rsidRPr="007F1D3F">
              <w:rPr>
                <w:sz w:val="20"/>
                <w:szCs w:val="20"/>
              </w:rPr>
              <w:t> </w:t>
            </w:r>
          </w:p>
        </w:tc>
        <w:tc>
          <w:tcPr>
            <w:tcW w:w="703" w:type="dxa"/>
            <w:tcBorders>
              <w:top w:val="nil"/>
              <w:left w:val="single" w:sz="4" w:space="0" w:color="auto"/>
              <w:bottom w:val="single" w:sz="4" w:space="0" w:color="auto"/>
              <w:right w:val="single" w:sz="4" w:space="0" w:color="auto"/>
            </w:tcBorders>
            <w:shd w:val="clear" w:color="auto" w:fill="auto"/>
            <w:vAlign w:val="center"/>
            <w:hideMark/>
          </w:tcPr>
          <w:p w14:paraId="21040D26" w14:textId="77777777" w:rsidR="008137DE" w:rsidRPr="007F1D3F" w:rsidRDefault="008137DE">
            <w:pPr>
              <w:rPr>
                <w:sz w:val="20"/>
                <w:szCs w:val="20"/>
              </w:rPr>
            </w:pPr>
            <w:r w:rsidRPr="007F1D3F">
              <w:rPr>
                <w:sz w:val="20"/>
                <w:szCs w:val="20"/>
              </w:rPr>
              <w:t> </w:t>
            </w:r>
          </w:p>
        </w:tc>
        <w:tc>
          <w:tcPr>
            <w:tcW w:w="1446" w:type="dxa"/>
            <w:tcBorders>
              <w:top w:val="nil"/>
              <w:left w:val="nil"/>
              <w:bottom w:val="single" w:sz="4" w:space="0" w:color="auto"/>
              <w:right w:val="single" w:sz="4" w:space="0" w:color="auto"/>
            </w:tcBorders>
            <w:shd w:val="clear" w:color="auto" w:fill="auto"/>
            <w:vAlign w:val="center"/>
            <w:hideMark/>
          </w:tcPr>
          <w:p w14:paraId="33793309" w14:textId="77777777" w:rsidR="008137DE" w:rsidRPr="007F1D3F" w:rsidRDefault="008137DE">
            <w:pPr>
              <w:jc w:val="center"/>
              <w:rPr>
                <w:sz w:val="20"/>
                <w:szCs w:val="20"/>
              </w:rPr>
            </w:pPr>
            <w:r w:rsidRPr="007F1D3F">
              <w:rPr>
                <w:sz w:val="20"/>
                <w:szCs w:val="20"/>
              </w:rPr>
              <w:t> </w:t>
            </w:r>
          </w:p>
        </w:tc>
        <w:tc>
          <w:tcPr>
            <w:tcW w:w="1345" w:type="dxa"/>
            <w:tcBorders>
              <w:top w:val="nil"/>
              <w:left w:val="nil"/>
              <w:bottom w:val="single" w:sz="4" w:space="0" w:color="auto"/>
              <w:right w:val="nil"/>
            </w:tcBorders>
            <w:shd w:val="clear" w:color="auto" w:fill="auto"/>
            <w:vAlign w:val="center"/>
            <w:hideMark/>
          </w:tcPr>
          <w:p w14:paraId="4BA7BE01" w14:textId="77777777" w:rsidR="008137DE" w:rsidRPr="007F1D3F" w:rsidRDefault="008137DE">
            <w:pPr>
              <w:jc w:val="right"/>
              <w:rPr>
                <w:sz w:val="20"/>
                <w:szCs w:val="20"/>
              </w:rPr>
            </w:pPr>
            <w:r w:rsidRPr="007F1D3F">
              <w:rPr>
                <w:sz w:val="20"/>
                <w:szCs w:val="20"/>
              </w:rPr>
              <w:t> </w:t>
            </w:r>
          </w:p>
        </w:tc>
        <w:tc>
          <w:tcPr>
            <w:tcW w:w="1446" w:type="dxa"/>
            <w:tcBorders>
              <w:top w:val="nil"/>
              <w:left w:val="single" w:sz="4" w:space="0" w:color="auto"/>
              <w:bottom w:val="single" w:sz="4" w:space="0" w:color="auto"/>
              <w:right w:val="single" w:sz="4" w:space="0" w:color="auto"/>
            </w:tcBorders>
            <w:shd w:val="clear" w:color="auto" w:fill="auto"/>
            <w:noWrap/>
            <w:vAlign w:val="center"/>
            <w:hideMark/>
          </w:tcPr>
          <w:p w14:paraId="7D310F1E" w14:textId="77777777" w:rsidR="008137DE" w:rsidRPr="007F1D3F" w:rsidRDefault="008137DE">
            <w:pPr>
              <w:jc w:val="right"/>
              <w:rPr>
                <w:b/>
                <w:bCs/>
                <w:i/>
                <w:iCs/>
                <w:sz w:val="20"/>
                <w:szCs w:val="20"/>
              </w:rPr>
            </w:pPr>
            <w:r w:rsidRPr="007F1D3F">
              <w:rPr>
                <w:b/>
                <w:bCs/>
                <w:i/>
                <w:iCs/>
                <w:sz w:val="20"/>
                <w:szCs w:val="20"/>
              </w:rPr>
              <w:t>818.293.211</w:t>
            </w:r>
          </w:p>
        </w:tc>
      </w:tr>
      <w:tr w:rsidR="007F1D3F" w:rsidRPr="007F1D3F" w14:paraId="6034F590" w14:textId="77777777" w:rsidTr="00972E06">
        <w:trPr>
          <w:trHeight w:val="660"/>
        </w:trPr>
        <w:tc>
          <w:tcPr>
            <w:tcW w:w="562" w:type="dxa"/>
            <w:tcBorders>
              <w:top w:val="nil"/>
              <w:left w:val="single" w:sz="4" w:space="0" w:color="auto"/>
              <w:bottom w:val="single" w:sz="4" w:space="0" w:color="auto"/>
              <w:right w:val="single" w:sz="4" w:space="0" w:color="auto"/>
            </w:tcBorders>
            <w:shd w:val="clear" w:color="auto" w:fill="auto"/>
            <w:noWrap/>
            <w:vAlign w:val="center"/>
            <w:hideMark/>
          </w:tcPr>
          <w:p w14:paraId="3A6E08C4" w14:textId="77777777" w:rsidR="008137DE" w:rsidRPr="007F1D3F" w:rsidRDefault="008137DE">
            <w:pPr>
              <w:jc w:val="center"/>
              <w:rPr>
                <w:b/>
                <w:bCs/>
                <w:sz w:val="20"/>
                <w:szCs w:val="20"/>
              </w:rPr>
            </w:pPr>
            <w:r w:rsidRPr="007F1D3F">
              <w:rPr>
                <w:b/>
                <w:bCs/>
                <w:sz w:val="20"/>
                <w:szCs w:val="20"/>
              </w:rPr>
              <w:t>III</w:t>
            </w:r>
          </w:p>
        </w:tc>
        <w:tc>
          <w:tcPr>
            <w:tcW w:w="2811" w:type="dxa"/>
            <w:tcBorders>
              <w:top w:val="nil"/>
              <w:left w:val="nil"/>
              <w:bottom w:val="single" w:sz="4" w:space="0" w:color="auto"/>
              <w:right w:val="nil"/>
            </w:tcBorders>
            <w:shd w:val="clear" w:color="auto" w:fill="auto"/>
            <w:vAlign w:val="center"/>
            <w:hideMark/>
          </w:tcPr>
          <w:p w14:paraId="2A53229E" w14:textId="77777777" w:rsidR="008137DE" w:rsidRPr="007F1D3F" w:rsidRDefault="008137DE">
            <w:pPr>
              <w:rPr>
                <w:b/>
                <w:bCs/>
                <w:sz w:val="20"/>
                <w:szCs w:val="20"/>
              </w:rPr>
            </w:pPr>
            <w:r w:rsidRPr="007F1D3F">
              <w:rPr>
                <w:b/>
                <w:bCs/>
                <w:sz w:val="20"/>
                <w:szCs w:val="20"/>
              </w:rPr>
              <w:t xml:space="preserve">Chi </w:t>
            </w:r>
            <w:proofErr w:type="spellStart"/>
            <w:r w:rsidRPr="007F1D3F">
              <w:rPr>
                <w:b/>
                <w:bCs/>
                <w:sz w:val="20"/>
                <w:szCs w:val="20"/>
              </w:rPr>
              <w:t>phí</w:t>
            </w:r>
            <w:proofErr w:type="spellEnd"/>
            <w:r w:rsidRPr="007F1D3F">
              <w:rPr>
                <w:b/>
                <w:bCs/>
                <w:sz w:val="20"/>
                <w:szCs w:val="20"/>
              </w:rPr>
              <w:t xml:space="preserve"> </w:t>
            </w:r>
            <w:proofErr w:type="spellStart"/>
            <w:r w:rsidRPr="007F1D3F">
              <w:rPr>
                <w:b/>
                <w:bCs/>
                <w:sz w:val="20"/>
                <w:szCs w:val="20"/>
              </w:rPr>
              <w:t>thực</w:t>
            </w:r>
            <w:proofErr w:type="spellEnd"/>
            <w:r w:rsidRPr="007F1D3F">
              <w:rPr>
                <w:b/>
                <w:bCs/>
                <w:sz w:val="20"/>
                <w:szCs w:val="20"/>
              </w:rPr>
              <w:t xml:space="preserve"> </w:t>
            </w:r>
            <w:proofErr w:type="spellStart"/>
            <w:r w:rsidRPr="007F1D3F">
              <w:rPr>
                <w:b/>
                <w:bCs/>
                <w:sz w:val="20"/>
                <w:szCs w:val="20"/>
              </w:rPr>
              <w:t>hiện</w:t>
            </w:r>
            <w:proofErr w:type="spellEnd"/>
            <w:r w:rsidRPr="007F1D3F">
              <w:rPr>
                <w:b/>
                <w:bCs/>
                <w:sz w:val="20"/>
                <w:szCs w:val="20"/>
              </w:rPr>
              <w:t xml:space="preserve"> </w:t>
            </w:r>
            <w:proofErr w:type="spellStart"/>
            <w:r w:rsidRPr="007F1D3F">
              <w:rPr>
                <w:b/>
                <w:bCs/>
                <w:sz w:val="20"/>
                <w:szCs w:val="20"/>
              </w:rPr>
              <w:t>công</w:t>
            </w:r>
            <w:proofErr w:type="spellEnd"/>
            <w:r w:rsidRPr="007F1D3F">
              <w:rPr>
                <w:b/>
                <w:bCs/>
                <w:sz w:val="20"/>
                <w:szCs w:val="20"/>
              </w:rPr>
              <w:t xml:space="preserve"> </w:t>
            </w:r>
            <w:proofErr w:type="spellStart"/>
            <w:r w:rsidRPr="007F1D3F">
              <w:rPr>
                <w:b/>
                <w:bCs/>
                <w:sz w:val="20"/>
                <w:szCs w:val="20"/>
              </w:rPr>
              <w:t>tác</w:t>
            </w:r>
            <w:proofErr w:type="spellEnd"/>
            <w:r w:rsidRPr="007F1D3F">
              <w:rPr>
                <w:b/>
                <w:bCs/>
                <w:sz w:val="20"/>
                <w:szCs w:val="20"/>
              </w:rPr>
              <w:t xml:space="preserve"> </w:t>
            </w:r>
            <w:proofErr w:type="spellStart"/>
            <w:r w:rsidRPr="007F1D3F">
              <w:rPr>
                <w:b/>
                <w:bCs/>
                <w:sz w:val="20"/>
                <w:szCs w:val="20"/>
              </w:rPr>
              <w:t>đấu</w:t>
            </w:r>
            <w:proofErr w:type="spellEnd"/>
            <w:r w:rsidRPr="007F1D3F">
              <w:rPr>
                <w:b/>
                <w:bCs/>
                <w:sz w:val="20"/>
                <w:szCs w:val="20"/>
              </w:rPr>
              <w:t xml:space="preserve"> </w:t>
            </w:r>
            <w:proofErr w:type="spellStart"/>
            <w:r w:rsidRPr="007F1D3F">
              <w:rPr>
                <w:b/>
                <w:bCs/>
                <w:sz w:val="20"/>
                <w:szCs w:val="20"/>
              </w:rPr>
              <w:t>thầu</w:t>
            </w:r>
            <w:proofErr w:type="spellEnd"/>
          </w:p>
        </w:tc>
        <w:tc>
          <w:tcPr>
            <w:tcW w:w="1285" w:type="dxa"/>
            <w:tcBorders>
              <w:top w:val="nil"/>
              <w:left w:val="single" w:sz="4" w:space="0" w:color="auto"/>
              <w:bottom w:val="single" w:sz="4" w:space="0" w:color="auto"/>
              <w:right w:val="nil"/>
            </w:tcBorders>
            <w:shd w:val="clear" w:color="auto" w:fill="auto"/>
            <w:noWrap/>
            <w:vAlign w:val="center"/>
            <w:hideMark/>
          </w:tcPr>
          <w:p w14:paraId="5263D1F4" w14:textId="77777777" w:rsidR="008137DE" w:rsidRPr="007F1D3F" w:rsidRDefault="008137DE">
            <w:pPr>
              <w:jc w:val="center"/>
              <w:rPr>
                <w:i/>
                <w:iCs/>
                <w:sz w:val="20"/>
                <w:szCs w:val="20"/>
              </w:rPr>
            </w:pPr>
            <w:proofErr w:type="spellStart"/>
            <w:r w:rsidRPr="007F1D3F">
              <w:rPr>
                <w:i/>
                <w:iCs/>
                <w:sz w:val="20"/>
                <w:szCs w:val="20"/>
              </w:rPr>
              <w:t>Phụ</w:t>
            </w:r>
            <w:proofErr w:type="spellEnd"/>
            <w:r w:rsidRPr="007F1D3F">
              <w:rPr>
                <w:i/>
                <w:iCs/>
                <w:sz w:val="20"/>
                <w:szCs w:val="20"/>
              </w:rPr>
              <w:t xml:space="preserve"> </w:t>
            </w:r>
            <w:proofErr w:type="spellStart"/>
            <w:r w:rsidRPr="007F1D3F">
              <w:rPr>
                <w:i/>
                <w:iCs/>
                <w:sz w:val="20"/>
                <w:szCs w:val="20"/>
              </w:rPr>
              <w:t>lục</w:t>
            </w:r>
            <w:proofErr w:type="spellEnd"/>
            <w:r w:rsidRPr="007F1D3F">
              <w:rPr>
                <w:i/>
                <w:iCs/>
                <w:sz w:val="20"/>
                <w:szCs w:val="20"/>
              </w:rPr>
              <w:t xml:space="preserve"> 2</w:t>
            </w:r>
          </w:p>
        </w:tc>
        <w:tc>
          <w:tcPr>
            <w:tcW w:w="703" w:type="dxa"/>
            <w:tcBorders>
              <w:top w:val="nil"/>
              <w:left w:val="single" w:sz="4" w:space="0" w:color="auto"/>
              <w:bottom w:val="single" w:sz="4" w:space="0" w:color="auto"/>
              <w:right w:val="single" w:sz="4" w:space="0" w:color="auto"/>
            </w:tcBorders>
            <w:shd w:val="clear" w:color="auto" w:fill="auto"/>
            <w:vAlign w:val="center"/>
            <w:hideMark/>
          </w:tcPr>
          <w:p w14:paraId="5A7A4D37" w14:textId="77777777" w:rsidR="008137DE" w:rsidRPr="007F1D3F" w:rsidRDefault="008137DE">
            <w:pPr>
              <w:rPr>
                <w:sz w:val="20"/>
                <w:szCs w:val="20"/>
              </w:rPr>
            </w:pPr>
            <w:r w:rsidRPr="007F1D3F">
              <w:rPr>
                <w:sz w:val="20"/>
                <w:szCs w:val="20"/>
              </w:rPr>
              <w:t> </w:t>
            </w:r>
          </w:p>
        </w:tc>
        <w:tc>
          <w:tcPr>
            <w:tcW w:w="1446" w:type="dxa"/>
            <w:tcBorders>
              <w:top w:val="nil"/>
              <w:left w:val="nil"/>
              <w:bottom w:val="single" w:sz="4" w:space="0" w:color="auto"/>
              <w:right w:val="nil"/>
            </w:tcBorders>
            <w:shd w:val="clear" w:color="auto" w:fill="auto"/>
            <w:vAlign w:val="center"/>
            <w:hideMark/>
          </w:tcPr>
          <w:p w14:paraId="20F10D13" w14:textId="77777777" w:rsidR="008137DE" w:rsidRPr="007F1D3F" w:rsidRDefault="008137DE">
            <w:pPr>
              <w:jc w:val="right"/>
              <w:rPr>
                <w:sz w:val="20"/>
                <w:szCs w:val="20"/>
              </w:rPr>
            </w:pPr>
            <w:r w:rsidRPr="007F1D3F">
              <w:rPr>
                <w:sz w:val="20"/>
                <w:szCs w:val="20"/>
              </w:rPr>
              <w:t>71.418.501</w:t>
            </w:r>
          </w:p>
        </w:tc>
        <w:tc>
          <w:tcPr>
            <w:tcW w:w="1345" w:type="dxa"/>
            <w:tcBorders>
              <w:top w:val="nil"/>
              <w:left w:val="single" w:sz="4" w:space="0" w:color="auto"/>
              <w:bottom w:val="single" w:sz="4" w:space="0" w:color="auto"/>
              <w:right w:val="nil"/>
            </w:tcBorders>
            <w:shd w:val="clear" w:color="auto" w:fill="auto"/>
            <w:vAlign w:val="center"/>
            <w:hideMark/>
          </w:tcPr>
          <w:p w14:paraId="5A8F606D" w14:textId="77777777" w:rsidR="008137DE" w:rsidRPr="007F1D3F" w:rsidRDefault="008137DE">
            <w:pPr>
              <w:jc w:val="right"/>
              <w:rPr>
                <w:sz w:val="20"/>
                <w:szCs w:val="20"/>
              </w:rPr>
            </w:pPr>
            <w:r w:rsidRPr="007F1D3F">
              <w:rPr>
                <w:sz w:val="20"/>
                <w:szCs w:val="20"/>
              </w:rPr>
              <w:t>7.141.850</w:t>
            </w:r>
          </w:p>
        </w:tc>
        <w:tc>
          <w:tcPr>
            <w:tcW w:w="1446" w:type="dxa"/>
            <w:tcBorders>
              <w:top w:val="nil"/>
              <w:left w:val="single" w:sz="4" w:space="0" w:color="auto"/>
              <w:bottom w:val="single" w:sz="4" w:space="0" w:color="auto"/>
              <w:right w:val="single" w:sz="4" w:space="0" w:color="auto"/>
            </w:tcBorders>
            <w:shd w:val="clear" w:color="auto" w:fill="auto"/>
            <w:noWrap/>
            <w:vAlign w:val="center"/>
            <w:hideMark/>
          </w:tcPr>
          <w:p w14:paraId="49731D39" w14:textId="77777777" w:rsidR="008137DE" w:rsidRPr="007F1D3F" w:rsidRDefault="008137DE">
            <w:pPr>
              <w:jc w:val="right"/>
              <w:rPr>
                <w:b/>
                <w:bCs/>
                <w:sz w:val="20"/>
                <w:szCs w:val="20"/>
              </w:rPr>
            </w:pPr>
            <w:r w:rsidRPr="007F1D3F">
              <w:rPr>
                <w:b/>
                <w:bCs/>
                <w:sz w:val="20"/>
                <w:szCs w:val="20"/>
              </w:rPr>
              <w:t>78.560.351</w:t>
            </w:r>
          </w:p>
        </w:tc>
      </w:tr>
      <w:tr w:rsidR="007F1D3F" w:rsidRPr="007F1D3F" w14:paraId="48DE44DD" w14:textId="77777777" w:rsidTr="00972E06">
        <w:trPr>
          <w:trHeight w:val="630"/>
        </w:trPr>
        <w:tc>
          <w:tcPr>
            <w:tcW w:w="562" w:type="dxa"/>
            <w:tcBorders>
              <w:top w:val="nil"/>
              <w:left w:val="single" w:sz="4" w:space="0" w:color="auto"/>
              <w:bottom w:val="single" w:sz="4" w:space="0" w:color="auto"/>
              <w:right w:val="single" w:sz="4" w:space="0" w:color="auto"/>
            </w:tcBorders>
            <w:shd w:val="clear" w:color="auto" w:fill="auto"/>
            <w:noWrap/>
            <w:vAlign w:val="center"/>
            <w:hideMark/>
          </w:tcPr>
          <w:p w14:paraId="6ABD77B1" w14:textId="77777777" w:rsidR="008137DE" w:rsidRPr="007F1D3F" w:rsidRDefault="008137DE">
            <w:pPr>
              <w:jc w:val="center"/>
              <w:rPr>
                <w:b/>
                <w:bCs/>
                <w:sz w:val="20"/>
                <w:szCs w:val="20"/>
              </w:rPr>
            </w:pPr>
            <w:r w:rsidRPr="007F1D3F">
              <w:rPr>
                <w:b/>
                <w:bCs/>
                <w:sz w:val="20"/>
                <w:szCs w:val="20"/>
              </w:rPr>
              <w:t>IV</w:t>
            </w:r>
          </w:p>
        </w:tc>
        <w:tc>
          <w:tcPr>
            <w:tcW w:w="2811" w:type="dxa"/>
            <w:tcBorders>
              <w:top w:val="nil"/>
              <w:left w:val="nil"/>
              <w:bottom w:val="single" w:sz="4" w:space="0" w:color="auto"/>
              <w:right w:val="nil"/>
            </w:tcBorders>
            <w:shd w:val="clear" w:color="auto" w:fill="auto"/>
            <w:vAlign w:val="center"/>
            <w:hideMark/>
          </w:tcPr>
          <w:p w14:paraId="01A5AE1A" w14:textId="77777777" w:rsidR="008137DE" w:rsidRPr="007F1D3F" w:rsidRDefault="008137DE">
            <w:pPr>
              <w:rPr>
                <w:b/>
                <w:bCs/>
                <w:sz w:val="20"/>
                <w:szCs w:val="20"/>
              </w:rPr>
            </w:pPr>
            <w:r w:rsidRPr="007F1D3F">
              <w:rPr>
                <w:b/>
                <w:bCs/>
                <w:sz w:val="20"/>
                <w:szCs w:val="20"/>
              </w:rPr>
              <w:t xml:space="preserve">Chi phí </w:t>
            </w:r>
            <w:proofErr w:type="spellStart"/>
            <w:r w:rsidRPr="007F1D3F">
              <w:rPr>
                <w:b/>
                <w:bCs/>
                <w:sz w:val="20"/>
                <w:szCs w:val="20"/>
              </w:rPr>
              <w:t>thẩm</w:t>
            </w:r>
            <w:proofErr w:type="spellEnd"/>
            <w:r w:rsidRPr="007F1D3F">
              <w:rPr>
                <w:b/>
                <w:bCs/>
                <w:sz w:val="20"/>
                <w:szCs w:val="20"/>
              </w:rPr>
              <w:t xml:space="preserve"> </w:t>
            </w:r>
            <w:proofErr w:type="spellStart"/>
            <w:r w:rsidRPr="007F1D3F">
              <w:rPr>
                <w:b/>
                <w:bCs/>
                <w:sz w:val="20"/>
                <w:szCs w:val="20"/>
              </w:rPr>
              <w:t>tra</w:t>
            </w:r>
            <w:proofErr w:type="spellEnd"/>
            <w:r w:rsidRPr="007F1D3F">
              <w:rPr>
                <w:b/>
                <w:bCs/>
                <w:sz w:val="20"/>
                <w:szCs w:val="20"/>
              </w:rPr>
              <w:t xml:space="preserve">, </w:t>
            </w:r>
            <w:proofErr w:type="spellStart"/>
            <w:r w:rsidRPr="007F1D3F">
              <w:rPr>
                <w:b/>
                <w:bCs/>
                <w:sz w:val="20"/>
                <w:szCs w:val="20"/>
              </w:rPr>
              <w:t>phê</w:t>
            </w:r>
            <w:proofErr w:type="spellEnd"/>
            <w:r w:rsidRPr="007F1D3F">
              <w:rPr>
                <w:b/>
                <w:bCs/>
                <w:sz w:val="20"/>
                <w:szCs w:val="20"/>
              </w:rPr>
              <w:t xml:space="preserve"> </w:t>
            </w:r>
            <w:proofErr w:type="spellStart"/>
            <w:r w:rsidRPr="007F1D3F">
              <w:rPr>
                <w:b/>
                <w:bCs/>
                <w:sz w:val="20"/>
                <w:szCs w:val="20"/>
              </w:rPr>
              <w:t>duyệt</w:t>
            </w:r>
            <w:proofErr w:type="spellEnd"/>
            <w:r w:rsidRPr="007F1D3F">
              <w:rPr>
                <w:b/>
                <w:bCs/>
                <w:sz w:val="20"/>
                <w:szCs w:val="20"/>
              </w:rPr>
              <w:t xml:space="preserve"> </w:t>
            </w:r>
            <w:proofErr w:type="spellStart"/>
            <w:r w:rsidRPr="007F1D3F">
              <w:rPr>
                <w:b/>
                <w:bCs/>
                <w:sz w:val="20"/>
                <w:szCs w:val="20"/>
              </w:rPr>
              <w:t>quyết</w:t>
            </w:r>
            <w:proofErr w:type="spellEnd"/>
            <w:r w:rsidRPr="007F1D3F">
              <w:rPr>
                <w:b/>
                <w:bCs/>
                <w:sz w:val="20"/>
                <w:szCs w:val="20"/>
              </w:rPr>
              <w:t xml:space="preserve"> </w:t>
            </w:r>
            <w:proofErr w:type="spellStart"/>
            <w:r w:rsidRPr="007F1D3F">
              <w:rPr>
                <w:b/>
                <w:bCs/>
                <w:sz w:val="20"/>
                <w:szCs w:val="20"/>
              </w:rPr>
              <w:t>toán</w:t>
            </w:r>
            <w:proofErr w:type="spellEnd"/>
            <w:r w:rsidRPr="007F1D3F">
              <w:rPr>
                <w:b/>
                <w:bCs/>
                <w:sz w:val="20"/>
                <w:szCs w:val="20"/>
              </w:rPr>
              <w:t xml:space="preserve"> (I+II+III)</w:t>
            </w:r>
          </w:p>
        </w:tc>
        <w:tc>
          <w:tcPr>
            <w:tcW w:w="1285" w:type="dxa"/>
            <w:tcBorders>
              <w:top w:val="nil"/>
              <w:left w:val="single" w:sz="4" w:space="0" w:color="auto"/>
              <w:bottom w:val="single" w:sz="4" w:space="0" w:color="auto"/>
              <w:right w:val="nil"/>
            </w:tcBorders>
            <w:shd w:val="clear" w:color="auto" w:fill="auto"/>
            <w:noWrap/>
            <w:vAlign w:val="center"/>
            <w:hideMark/>
          </w:tcPr>
          <w:p w14:paraId="4C14C508" w14:textId="77777777" w:rsidR="008137DE" w:rsidRPr="007F1D3F" w:rsidRDefault="008137DE">
            <w:pPr>
              <w:jc w:val="right"/>
              <w:rPr>
                <w:sz w:val="20"/>
                <w:szCs w:val="20"/>
              </w:rPr>
            </w:pPr>
            <w:r w:rsidRPr="007F1D3F">
              <w:rPr>
                <w:sz w:val="20"/>
                <w:szCs w:val="20"/>
              </w:rPr>
              <w:t>7.998.550.470</w:t>
            </w:r>
          </w:p>
        </w:tc>
        <w:tc>
          <w:tcPr>
            <w:tcW w:w="703" w:type="dxa"/>
            <w:tcBorders>
              <w:top w:val="nil"/>
              <w:left w:val="single" w:sz="4" w:space="0" w:color="auto"/>
              <w:bottom w:val="single" w:sz="4" w:space="0" w:color="auto"/>
              <w:right w:val="single" w:sz="4" w:space="0" w:color="auto"/>
            </w:tcBorders>
            <w:shd w:val="clear" w:color="auto" w:fill="auto"/>
            <w:vAlign w:val="center"/>
            <w:hideMark/>
          </w:tcPr>
          <w:p w14:paraId="53D7967A" w14:textId="77777777" w:rsidR="008137DE" w:rsidRPr="007F1D3F" w:rsidRDefault="008137DE">
            <w:pPr>
              <w:jc w:val="right"/>
              <w:rPr>
                <w:sz w:val="20"/>
                <w:szCs w:val="20"/>
              </w:rPr>
            </w:pPr>
            <w:r w:rsidRPr="007F1D3F">
              <w:rPr>
                <w:sz w:val="20"/>
                <w:szCs w:val="20"/>
              </w:rPr>
              <w:t>0,46%</w:t>
            </w:r>
          </w:p>
        </w:tc>
        <w:tc>
          <w:tcPr>
            <w:tcW w:w="1446" w:type="dxa"/>
            <w:tcBorders>
              <w:top w:val="nil"/>
              <w:left w:val="nil"/>
              <w:bottom w:val="single" w:sz="4" w:space="0" w:color="auto"/>
              <w:right w:val="single" w:sz="4" w:space="0" w:color="auto"/>
            </w:tcBorders>
            <w:shd w:val="clear" w:color="auto" w:fill="auto"/>
            <w:vAlign w:val="center"/>
            <w:hideMark/>
          </w:tcPr>
          <w:p w14:paraId="10B4B212" w14:textId="77777777" w:rsidR="008137DE" w:rsidRPr="007F1D3F" w:rsidRDefault="008137DE">
            <w:pPr>
              <w:jc w:val="center"/>
              <w:rPr>
                <w:sz w:val="20"/>
                <w:szCs w:val="20"/>
              </w:rPr>
            </w:pPr>
            <w:r w:rsidRPr="007F1D3F">
              <w:rPr>
                <w:sz w:val="20"/>
                <w:szCs w:val="20"/>
              </w:rPr>
              <w:t> </w:t>
            </w:r>
          </w:p>
        </w:tc>
        <w:tc>
          <w:tcPr>
            <w:tcW w:w="1345" w:type="dxa"/>
            <w:tcBorders>
              <w:top w:val="nil"/>
              <w:left w:val="nil"/>
              <w:bottom w:val="single" w:sz="4" w:space="0" w:color="auto"/>
              <w:right w:val="nil"/>
            </w:tcBorders>
            <w:shd w:val="clear" w:color="auto" w:fill="auto"/>
            <w:vAlign w:val="center"/>
            <w:hideMark/>
          </w:tcPr>
          <w:p w14:paraId="7F2017A7" w14:textId="77777777" w:rsidR="008137DE" w:rsidRPr="007F1D3F" w:rsidRDefault="008137DE">
            <w:pPr>
              <w:rPr>
                <w:sz w:val="20"/>
                <w:szCs w:val="20"/>
              </w:rPr>
            </w:pPr>
            <w:r w:rsidRPr="007F1D3F">
              <w:rPr>
                <w:sz w:val="20"/>
                <w:szCs w:val="20"/>
              </w:rPr>
              <w:t> </w:t>
            </w:r>
          </w:p>
        </w:tc>
        <w:tc>
          <w:tcPr>
            <w:tcW w:w="1446" w:type="dxa"/>
            <w:tcBorders>
              <w:top w:val="nil"/>
              <w:left w:val="single" w:sz="4" w:space="0" w:color="auto"/>
              <w:bottom w:val="single" w:sz="4" w:space="0" w:color="auto"/>
              <w:right w:val="single" w:sz="4" w:space="0" w:color="auto"/>
            </w:tcBorders>
            <w:shd w:val="clear" w:color="auto" w:fill="auto"/>
            <w:noWrap/>
            <w:vAlign w:val="center"/>
            <w:hideMark/>
          </w:tcPr>
          <w:p w14:paraId="0D386DF0" w14:textId="77777777" w:rsidR="008137DE" w:rsidRPr="007F1D3F" w:rsidRDefault="008137DE">
            <w:pPr>
              <w:jc w:val="right"/>
              <w:rPr>
                <w:b/>
                <w:bCs/>
                <w:sz w:val="20"/>
                <w:szCs w:val="20"/>
              </w:rPr>
            </w:pPr>
            <w:r w:rsidRPr="007F1D3F">
              <w:rPr>
                <w:b/>
                <w:bCs/>
                <w:sz w:val="20"/>
                <w:szCs w:val="20"/>
              </w:rPr>
              <w:t>36.793.332</w:t>
            </w:r>
          </w:p>
        </w:tc>
      </w:tr>
      <w:tr w:rsidR="007F1D3F" w:rsidRPr="007F1D3F" w14:paraId="6CD31F1A" w14:textId="77777777" w:rsidTr="00972E06">
        <w:trPr>
          <w:trHeight w:val="645"/>
        </w:trPr>
        <w:tc>
          <w:tcPr>
            <w:tcW w:w="562" w:type="dxa"/>
            <w:tcBorders>
              <w:top w:val="nil"/>
              <w:left w:val="single" w:sz="4" w:space="0" w:color="auto"/>
              <w:bottom w:val="single" w:sz="4" w:space="0" w:color="auto"/>
              <w:right w:val="single" w:sz="4" w:space="0" w:color="auto"/>
            </w:tcBorders>
            <w:shd w:val="clear" w:color="auto" w:fill="auto"/>
            <w:noWrap/>
            <w:vAlign w:val="center"/>
            <w:hideMark/>
          </w:tcPr>
          <w:p w14:paraId="1204A05D" w14:textId="77777777" w:rsidR="008137DE" w:rsidRPr="007F1D3F" w:rsidRDefault="008137DE">
            <w:pPr>
              <w:jc w:val="center"/>
              <w:rPr>
                <w:b/>
                <w:bCs/>
                <w:sz w:val="20"/>
                <w:szCs w:val="20"/>
              </w:rPr>
            </w:pPr>
            <w:r w:rsidRPr="007F1D3F">
              <w:rPr>
                <w:b/>
                <w:bCs/>
                <w:sz w:val="20"/>
                <w:szCs w:val="20"/>
              </w:rPr>
              <w:t>V</w:t>
            </w:r>
          </w:p>
        </w:tc>
        <w:tc>
          <w:tcPr>
            <w:tcW w:w="2811" w:type="dxa"/>
            <w:tcBorders>
              <w:top w:val="nil"/>
              <w:left w:val="nil"/>
              <w:bottom w:val="single" w:sz="4" w:space="0" w:color="auto"/>
              <w:right w:val="nil"/>
            </w:tcBorders>
            <w:shd w:val="clear" w:color="auto" w:fill="auto"/>
            <w:vAlign w:val="center"/>
            <w:hideMark/>
          </w:tcPr>
          <w:p w14:paraId="5688CD9A" w14:textId="77777777" w:rsidR="008137DE" w:rsidRPr="007F1D3F" w:rsidRDefault="008137DE">
            <w:pPr>
              <w:rPr>
                <w:b/>
                <w:bCs/>
                <w:sz w:val="20"/>
                <w:szCs w:val="20"/>
              </w:rPr>
            </w:pPr>
            <w:r w:rsidRPr="007F1D3F">
              <w:rPr>
                <w:b/>
                <w:bCs/>
                <w:sz w:val="20"/>
                <w:szCs w:val="20"/>
              </w:rPr>
              <w:t xml:space="preserve">Chi </w:t>
            </w:r>
            <w:proofErr w:type="spellStart"/>
            <w:r w:rsidRPr="007F1D3F">
              <w:rPr>
                <w:b/>
                <w:bCs/>
                <w:sz w:val="20"/>
                <w:szCs w:val="20"/>
              </w:rPr>
              <w:t>phí</w:t>
            </w:r>
            <w:proofErr w:type="spellEnd"/>
            <w:r w:rsidRPr="007F1D3F">
              <w:rPr>
                <w:b/>
                <w:bCs/>
                <w:sz w:val="20"/>
                <w:szCs w:val="20"/>
              </w:rPr>
              <w:t xml:space="preserve"> </w:t>
            </w:r>
            <w:proofErr w:type="spellStart"/>
            <w:r w:rsidRPr="007F1D3F">
              <w:rPr>
                <w:b/>
                <w:bCs/>
                <w:sz w:val="20"/>
                <w:szCs w:val="20"/>
              </w:rPr>
              <w:t>kiểm</w:t>
            </w:r>
            <w:proofErr w:type="spellEnd"/>
            <w:r w:rsidRPr="007F1D3F">
              <w:rPr>
                <w:b/>
                <w:bCs/>
                <w:sz w:val="20"/>
                <w:szCs w:val="20"/>
              </w:rPr>
              <w:t xml:space="preserve"> </w:t>
            </w:r>
            <w:proofErr w:type="spellStart"/>
            <w:r w:rsidRPr="007F1D3F">
              <w:rPr>
                <w:b/>
                <w:bCs/>
                <w:sz w:val="20"/>
                <w:szCs w:val="20"/>
              </w:rPr>
              <w:t>toán</w:t>
            </w:r>
            <w:proofErr w:type="spellEnd"/>
            <w:r w:rsidRPr="007F1D3F">
              <w:rPr>
                <w:b/>
                <w:bCs/>
                <w:sz w:val="20"/>
                <w:szCs w:val="20"/>
              </w:rPr>
              <w:t xml:space="preserve"> </w:t>
            </w:r>
            <w:proofErr w:type="spellStart"/>
            <w:r w:rsidRPr="007F1D3F">
              <w:rPr>
                <w:b/>
                <w:bCs/>
                <w:sz w:val="20"/>
                <w:szCs w:val="20"/>
              </w:rPr>
              <w:t>độc</w:t>
            </w:r>
            <w:proofErr w:type="spellEnd"/>
            <w:r w:rsidRPr="007F1D3F">
              <w:rPr>
                <w:b/>
                <w:bCs/>
                <w:sz w:val="20"/>
                <w:szCs w:val="20"/>
              </w:rPr>
              <w:t xml:space="preserve"> </w:t>
            </w:r>
            <w:proofErr w:type="spellStart"/>
            <w:r w:rsidRPr="007F1D3F">
              <w:rPr>
                <w:b/>
                <w:bCs/>
                <w:sz w:val="20"/>
                <w:szCs w:val="20"/>
              </w:rPr>
              <w:t>lập</w:t>
            </w:r>
            <w:proofErr w:type="spellEnd"/>
            <w:r w:rsidRPr="007F1D3F">
              <w:rPr>
                <w:b/>
                <w:bCs/>
                <w:sz w:val="20"/>
                <w:szCs w:val="20"/>
              </w:rPr>
              <w:t xml:space="preserve"> (I+II…+IV)</w:t>
            </w:r>
          </w:p>
        </w:tc>
        <w:tc>
          <w:tcPr>
            <w:tcW w:w="1285" w:type="dxa"/>
            <w:tcBorders>
              <w:top w:val="nil"/>
              <w:left w:val="single" w:sz="4" w:space="0" w:color="auto"/>
              <w:bottom w:val="single" w:sz="4" w:space="0" w:color="auto"/>
              <w:right w:val="nil"/>
            </w:tcBorders>
            <w:shd w:val="clear" w:color="auto" w:fill="auto"/>
            <w:noWrap/>
            <w:vAlign w:val="center"/>
            <w:hideMark/>
          </w:tcPr>
          <w:p w14:paraId="5944612A" w14:textId="77777777" w:rsidR="008137DE" w:rsidRPr="007F1D3F" w:rsidRDefault="008137DE">
            <w:pPr>
              <w:jc w:val="right"/>
              <w:rPr>
                <w:sz w:val="20"/>
                <w:szCs w:val="20"/>
              </w:rPr>
            </w:pPr>
            <w:r w:rsidRPr="007F1D3F">
              <w:rPr>
                <w:sz w:val="20"/>
                <w:szCs w:val="20"/>
              </w:rPr>
              <w:t>7.998.550.470</w:t>
            </w:r>
          </w:p>
        </w:tc>
        <w:tc>
          <w:tcPr>
            <w:tcW w:w="703" w:type="dxa"/>
            <w:tcBorders>
              <w:top w:val="nil"/>
              <w:left w:val="single" w:sz="4" w:space="0" w:color="auto"/>
              <w:bottom w:val="single" w:sz="4" w:space="0" w:color="auto"/>
              <w:right w:val="single" w:sz="4" w:space="0" w:color="auto"/>
            </w:tcBorders>
            <w:shd w:val="clear" w:color="auto" w:fill="auto"/>
            <w:vAlign w:val="center"/>
            <w:hideMark/>
          </w:tcPr>
          <w:p w14:paraId="2F506864" w14:textId="77777777" w:rsidR="008137DE" w:rsidRPr="007F1D3F" w:rsidRDefault="008137DE">
            <w:pPr>
              <w:jc w:val="right"/>
              <w:rPr>
                <w:sz w:val="20"/>
                <w:szCs w:val="20"/>
              </w:rPr>
            </w:pPr>
            <w:r w:rsidRPr="007F1D3F">
              <w:rPr>
                <w:sz w:val="20"/>
                <w:szCs w:val="20"/>
              </w:rPr>
              <w:t>0,77%</w:t>
            </w:r>
          </w:p>
        </w:tc>
        <w:tc>
          <w:tcPr>
            <w:tcW w:w="1446" w:type="dxa"/>
            <w:tcBorders>
              <w:top w:val="nil"/>
              <w:left w:val="nil"/>
              <w:bottom w:val="single" w:sz="4" w:space="0" w:color="auto"/>
              <w:right w:val="nil"/>
            </w:tcBorders>
            <w:shd w:val="clear" w:color="auto" w:fill="auto"/>
            <w:noWrap/>
            <w:vAlign w:val="center"/>
            <w:hideMark/>
          </w:tcPr>
          <w:p w14:paraId="3AC19FE4" w14:textId="77777777" w:rsidR="008137DE" w:rsidRPr="007F1D3F" w:rsidRDefault="008137DE">
            <w:pPr>
              <w:jc w:val="right"/>
              <w:rPr>
                <w:sz w:val="20"/>
                <w:szCs w:val="20"/>
              </w:rPr>
            </w:pPr>
            <w:r w:rsidRPr="007F1D3F">
              <w:rPr>
                <w:sz w:val="20"/>
                <w:szCs w:val="20"/>
              </w:rPr>
              <w:t>61.588.839</w:t>
            </w:r>
          </w:p>
        </w:tc>
        <w:tc>
          <w:tcPr>
            <w:tcW w:w="1345" w:type="dxa"/>
            <w:tcBorders>
              <w:top w:val="nil"/>
              <w:left w:val="single" w:sz="4" w:space="0" w:color="auto"/>
              <w:bottom w:val="single" w:sz="4" w:space="0" w:color="auto"/>
              <w:right w:val="nil"/>
            </w:tcBorders>
            <w:shd w:val="clear" w:color="auto" w:fill="auto"/>
            <w:noWrap/>
            <w:vAlign w:val="center"/>
            <w:hideMark/>
          </w:tcPr>
          <w:p w14:paraId="311FC652" w14:textId="77777777" w:rsidR="008137DE" w:rsidRPr="007F1D3F" w:rsidRDefault="008137DE">
            <w:pPr>
              <w:jc w:val="right"/>
              <w:rPr>
                <w:sz w:val="20"/>
                <w:szCs w:val="20"/>
              </w:rPr>
            </w:pPr>
            <w:r w:rsidRPr="007F1D3F">
              <w:rPr>
                <w:sz w:val="20"/>
                <w:szCs w:val="20"/>
              </w:rPr>
              <w:t>4.927.107</w:t>
            </w:r>
          </w:p>
        </w:tc>
        <w:tc>
          <w:tcPr>
            <w:tcW w:w="1446" w:type="dxa"/>
            <w:tcBorders>
              <w:top w:val="nil"/>
              <w:left w:val="single" w:sz="4" w:space="0" w:color="auto"/>
              <w:bottom w:val="single" w:sz="4" w:space="0" w:color="auto"/>
              <w:right w:val="single" w:sz="4" w:space="0" w:color="auto"/>
            </w:tcBorders>
            <w:shd w:val="clear" w:color="auto" w:fill="auto"/>
            <w:noWrap/>
            <w:vAlign w:val="center"/>
            <w:hideMark/>
          </w:tcPr>
          <w:p w14:paraId="2B07FF1F" w14:textId="77777777" w:rsidR="008137DE" w:rsidRPr="007F1D3F" w:rsidRDefault="008137DE">
            <w:pPr>
              <w:jc w:val="right"/>
              <w:rPr>
                <w:b/>
                <w:bCs/>
                <w:sz w:val="20"/>
                <w:szCs w:val="20"/>
              </w:rPr>
            </w:pPr>
            <w:r w:rsidRPr="007F1D3F">
              <w:rPr>
                <w:b/>
                <w:bCs/>
                <w:sz w:val="20"/>
                <w:szCs w:val="20"/>
              </w:rPr>
              <w:t>66.515.946</w:t>
            </w:r>
          </w:p>
        </w:tc>
      </w:tr>
      <w:tr w:rsidR="007F1D3F" w:rsidRPr="007F1D3F" w14:paraId="62F56BF8" w14:textId="77777777" w:rsidTr="00972E06">
        <w:trPr>
          <w:trHeight w:val="465"/>
        </w:trPr>
        <w:tc>
          <w:tcPr>
            <w:tcW w:w="562" w:type="dxa"/>
            <w:tcBorders>
              <w:top w:val="nil"/>
              <w:left w:val="single" w:sz="4" w:space="0" w:color="auto"/>
              <w:bottom w:val="single" w:sz="4" w:space="0" w:color="auto"/>
              <w:right w:val="single" w:sz="4" w:space="0" w:color="auto"/>
            </w:tcBorders>
            <w:shd w:val="clear" w:color="auto" w:fill="auto"/>
            <w:noWrap/>
            <w:vAlign w:val="center"/>
            <w:hideMark/>
          </w:tcPr>
          <w:p w14:paraId="7A5D1649" w14:textId="77777777" w:rsidR="008137DE" w:rsidRPr="007F1D3F" w:rsidRDefault="008137DE">
            <w:pPr>
              <w:jc w:val="center"/>
              <w:rPr>
                <w:b/>
                <w:bCs/>
                <w:sz w:val="20"/>
                <w:szCs w:val="20"/>
              </w:rPr>
            </w:pPr>
            <w:r w:rsidRPr="007F1D3F">
              <w:rPr>
                <w:b/>
                <w:bCs/>
                <w:sz w:val="20"/>
                <w:szCs w:val="20"/>
              </w:rPr>
              <w:t> </w:t>
            </w:r>
          </w:p>
        </w:tc>
        <w:tc>
          <w:tcPr>
            <w:tcW w:w="2811" w:type="dxa"/>
            <w:tcBorders>
              <w:top w:val="nil"/>
              <w:left w:val="nil"/>
              <w:bottom w:val="single" w:sz="4" w:space="0" w:color="auto"/>
              <w:right w:val="nil"/>
            </w:tcBorders>
            <w:shd w:val="clear" w:color="auto" w:fill="auto"/>
            <w:vAlign w:val="center"/>
            <w:hideMark/>
          </w:tcPr>
          <w:p w14:paraId="602CF9CF" w14:textId="77777777" w:rsidR="008137DE" w:rsidRPr="007F1D3F" w:rsidRDefault="008137DE">
            <w:pPr>
              <w:rPr>
                <w:b/>
                <w:bCs/>
                <w:sz w:val="20"/>
                <w:szCs w:val="20"/>
              </w:rPr>
            </w:pPr>
            <w:proofErr w:type="spellStart"/>
            <w:proofErr w:type="gramStart"/>
            <w:r w:rsidRPr="007F1D3F">
              <w:rPr>
                <w:b/>
                <w:bCs/>
                <w:sz w:val="20"/>
                <w:szCs w:val="20"/>
              </w:rPr>
              <w:t>Cộng</w:t>
            </w:r>
            <w:proofErr w:type="spellEnd"/>
            <w:r w:rsidRPr="007F1D3F">
              <w:rPr>
                <w:b/>
                <w:bCs/>
                <w:sz w:val="20"/>
                <w:szCs w:val="20"/>
              </w:rPr>
              <w:t xml:space="preserve">  (</w:t>
            </w:r>
            <w:proofErr w:type="gramEnd"/>
            <w:r w:rsidRPr="007F1D3F">
              <w:rPr>
                <w:b/>
                <w:bCs/>
                <w:sz w:val="20"/>
                <w:szCs w:val="20"/>
              </w:rPr>
              <w:t>I+II+++V)</w:t>
            </w:r>
          </w:p>
        </w:tc>
        <w:tc>
          <w:tcPr>
            <w:tcW w:w="1285" w:type="dxa"/>
            <w:tcBorders>
              <w:top w:val="nil"/>
              <w:left w:val="single" w:sz="4" w:space="0" w:color="auto"/>
              <w:bottom w:val="single" w:sz="4" w:space="0" w:color="auto"/>
              <w:right w:val="nil"/>
            </w:tcBorders>
            <w:shd w:val="clear" w:color="auto" w:fill="auto"/>
            <w:noWrap/>
            <w:vAlign w:val="center"/>
            <w:hideMark/>
          </w:tcPr>
          <w:p w14:paraId="38786DD0" w14:textId="77777777" w:rsidR="008137DE" w:rsidRPr="007F1D3F" w:rsidRDefault="008137DE">
            <w:pPr>
              <w:rPr>
                <w:sz w:val="20"/>
                <w:szCs w:val="20"/>
              </w:rPr>
            </w:pPr>
            <w:r w:rsidRPr="007F1D3F">
              <w:rPr>
                <w:sz w:val="20"/>
                <w:szCs w:val="20"/>
              </w:rPr>
              <w:t> </w:t>
            </w:r>
          </w:p>
        </w:tc>
        <w:tc>
          <w:tcPr>
            <w:tcW w:w="703" w:type="dxa"/>
            <w:tcBorders>
              <w:top w:val="nil"/>
              <w:left w:val="single" w:sz="4" w:space="0" w:color="auto"/>
              <w:bottom w:val="single" w:sz="4" w:space="0" w:color="auto"/>
              <w:right w:val="single" w:sz="4" w:space="0" w:color="auto"/>
            </w:tcBorders>
            <w:shd w:val="clear" w:color="auto" w:fill="auto"/>
            <w:vAlign w:val="center"/>
            <w:hideMark/>
          </w:tcPr>
          <w:p w14:paraId="7F19A8D0" w14:textId="77777777" w:rsidR="008137DE" w:rsidRPr="007F1D3F" w:rsidRDefault="008137DE">
            <w:pPr>
              <w:jc w:val="right"/>
              <w:rPr>
                <w:sz w:val="20"/>
                <w:szCs w:val="20"/>
              </w:rPr>
            </w:pPr>
            <w:r w:rsidRPr="007F1D3F">
              <w:rPr>
                <w:sz w:val="20"/>
                <w:szCs w:val="20"/>
              </w:rPr>
              <w:t> </w:t>
            </w:r>
          </w:p>
        </w:tc>
        <w:tc>
          <w:tcPr>
            <w:tcW w:w="1446" w:type="dxa"/>
            <w:tcBorders>
              <w:top w:val="nil"/>
              <w:left w:val="nil"/>
              <w:bottom w:val="single" w:sz="4" w:space="0" w:color="auto"/>
              <w:right w:val="nil"/>
            </w:tcBorders>
            <w:shd w:val="clear" w:color="auto" w:fill="auto"/>
            <w:noWrap/>
            <w:vAlign w:val="center"/>
            <w:hideMark/>
          </w:tcPr>
          <w:p w14:paraId="166E351E" w14:textId="77777777" w:rsidR="008137DE" w:rsidRPr="007F1D3F" w:rsidRDefault="008137DE">
            <w:pPr>
              <w:rPr>
                <w:sz w:val="20"/>
                <w:szCs w:val="20"/>
              </w:rPr>
            </w:pPr>
            <w:r w:rsidRPr="007F1D3F">
              <w:rPr>
                <w:sz w:val="20"/>
                <w:szCs w:val="20"/>
              </w:rPr>
              <w:t> </w:t>
            </w:r>
          </w:p>
        </w:tc>
        <w:tc>
          <w:tcPr>
            <w:tcW w:w="1345" w:type="dxa"/>
            <w:tcBorders>
              <w:top w:val="nil"/>
              <w:left w:val="single" w:sz="4" w:space="0" w:color="auto"/>
              <w:bottom w:val="single" w:sz="4" w:space="0" w:color="auto"/>
              <w:right w:val="nil"/>
            </w:tcBorders>
            <w:shd w:val="clear" w:color="auto" w:fill="auto"/>
            <w:noWrap/>
            <w:vAlign w:val="center"/>
            <w:hideMark/>
          </w:tcPr>
          <w:p w14:paraId="1CF875A0" w14:textId="77777777" w:rsidR="008137DE" w:rsidRPr="007F1D3F" w:rsidRDefault="008137DE">
            <w:pPr>
              <w:rPr>
                <w:sz w:val="20"/>
                <w:szCs w:val="20"/>
              </w:rPr>
            </w:pPr>
            <w:r w:rsidRPr="007F1D3F">
              <w:rPr>
                <w:sz w:val="20"/>
                <w:szCs w:val="20"/>
              </w:rPr>
              <w:t> </w:t>
            </w:r>
          </w:p>
        </w:tc>
        <w:tc>
          <w:tcPr>
            <w:tcW w:w="1446" w:type="dxa"/>
            <w:tcBorders>
              <w:top w:val="nil"/>
              <w:left w:val="single" w:sz="4" w:space="0" w:color="auto"/>
              <w:bottom w:val="single" w:sz="4" w:space="0" w:color="auto"/>
              <w:right w:val="single" w:sz="4" w:space="0" w:color="auto"/>
            </w:tcBorders>
            <w:shd w:val="clear" w:color="auto" w:fill="auto"/>
            <w:noWrap/>
            <w:vAlign w:val="center"/>
            <w:hideMark/>
          </w:tcPr>
          <w:p w14:paraId="02C537AC" w14:textId="77777777" w:rsidR="008137DE" w:rsidRPr="007F1D3F" w:rsidRDefault="008137DE">
            <w:pPr>
              <w:jc w:val="right"/>
              <w:rPr>
                <w:b/>
                <w:bCs/>
                <w:sz w:val="20"/>
                <w:szCs w:val="20"/>
              </w:rPr>
            </w:pPr>
            <w:r w:rsidRPr="007F1D3F">
              <w:rPr>
                <w:b/>
                <w:bCs/>
                <w:sz w:val="20"/>
                <w:szCs w:val="20"/>
              </w:rPr>
              <w:t>8.101.859.748</w:t>
            </w:r>
          </w:p>
        </w:tc>
      </w:tr>
      <w:tr w:rsidR="008137DE" w:rsidRPr="007F1D3F" w14:paraId="5BD4A51C" w14:textId="77777777" w:rsidTr="00972E06">
        <w:trPr>
          <w:trHeight w:val="435"/>
        </w:trPr>
        <w:tc>
          <w:tcPr>
            <w:tcW w:w="562" w:type="dxa"/>
            <w:tcBorders>
              <w:top w:val="nil"/>
              <w:left w:val="single" w:sz="4" w:space="0" w:color="auto"/>
              <w:bottom w:val="single" w:sz="4" w:space="0" w:color="auto"/>
              <w:right w:val="single" w:sz="4" w:space="0" w:color="auto"/>
            </w:tcBorders>
            <w:shd w:val="clear" w:color="auto" w:fill="auto"/>
            <w:noWrap/>
            <w:vAlign w:val="center"/>
            <w:hideMark/>
          </w:tcPr>
          <w:p w14:paraId="7C3BE28F" w14:textId="77777777" w:rsidR="008137DE" w:rsidRPr="007F1D3F" w:rsidRDefault="008137DE">
            <w:pPr>
              <w:jc w:val="center"/>
              <w:rPr>
                <w:b/>
                <w:bCs/>
                <w:sz w:val="20"/>
                <w:szCs w:val="20"/>
              </w:rPr>
            </w:pPr>
            <w:r w:rsidRPr="007F1D3F">
              <w:rPr>
                <w:b/>
                <w:bCs/>
                <w:sz w:val="20"/>
                <w:szCs w:val="20"/>
              </w:rPr>
              <w:t> </w:t>
            </w:r>
          </w:p>
        </w:tc>
        <w:tc>
          <w:tcPr>
            <w:tcW w:w="2811" w:type="dxa"/>
            <w:tcBorders>
              <w:top w:val="nil"/>
              <w:left w:val="nil"/>
              <w:bottom w:val="single" w:sz="4" w:space="0" w:color="auto"/>
              <w:right w:val="nil"/>
            </w:tcBorders>
            <w:shd w:val="clear" w:color="auto" w:fill="auto"/>
            <w:noWrap/>
            <w:vAlign w:val="center"/>
            <w:hideMark/>
          </w:tcPr>
          <w:p w14:paraId="206F7426" w14:textId="77777777" w:rsidR="008137DE" w:rsidRPr="007F1D3F" w:rsidRDefault="008137DE">
            <w:pPr>
              <w:rPr>
                <w:b/>
                <w:bCs/>
                <w:sz w:val="20"/>
                <w:szCs w:val="20"/>
              </w:rPr>
            </w:pPr>
            <w:proofErr w:type="spellStart"/>
            <w:r w:rsidRPr="007F1D3F">
              <w:rPr>
                <w:b/>
                <w:bCs/>
                <w:sz w:val="20"/>
                <w:szCs w:val="20"/>
              </w:rPr>
              <w:t>Tổng</w:t>
            </w:r>
            <w:proofErr w:type="spellEnd"/>
            <w:r w:rsidRPr="007F1D3F">
              <w:rPr>
                <w:b/>
                <w:bCs/>
                <w:sz w:val="20"/>
                <w:szCs w:val="20"/>
              </w:rPr>
              <w:t xml:space="preserve"> </w:t>
            </w:r>
            <w:proofErr w:type="spellStart"/>
            <w:r w:rsidRPr="007F1D3F">
              <w:rPr>
                <w:b/>
                <w:bCs/>
                <w:sz w:val="20"/>
                <w:szCs w:val="20"/>
              </w:rPr>
              <w:t>cộng</w:t>
            </w:r>
            <w:proofErr w:type="spellEnd"/>
            <w:r w:rsidRPr="007F1D3F">
              <w:rPr>
                <w:b/>
                <w:bCs/>
                <w:sz w:val="20"/>
                <w:szCs w:val="20"/>
              </w:rPr>
              <w:t xml:space="preserve"> (I+II+++V) </w:t>
            </w:r>
            <w:proofErr w:type="spellStart"/>
            <w:r w:rsidRPr="007F1D3F">
              <w:rPr>
                <w:b/>
                <w:bCs/>
                <w:sz w:val="20"/>
                <w:szCs w:val="20"/>
              </w:rPr>
              <w:t>làm</w:t>
            </w:r>
            <w:proofErr w:type="spellEnd"/>
            <w:r w:rsidRPr="007F1D3F">
              <w:rPr>
                <w:b/>
                <w:bCs/>
                <w:sz w:val="20"/>
                <w:szCs w:val="20"/>
              </w:rPr>
              <w:t xml:space="preserve"> </w:t>
            </w:r>
            <w:proofErr w:type="spellStart"/>
            <w:r w:rsidRPr="007F1D3F">
              <w:rPr>
                <w:b/>
                <w:bCs/>
                <w:sz w:val="20"/>
                <w:szCs w:val="20"/>
              </w:rPr>
              <w:t>tròn</w:t>
            </w:r>
            <w:proofErr w:type="spellEnd"/>
          </w:p>
        </w:tc>
        <w:tc>
          <w:tcPr>
            <w:tcW w:w="1285" w:type="dxa"/>
            <w:tcBorders>
              <w:top w:val="nil"/>
              <w:left w:val="single" w:sz="4" w:space="0" w:color="auto"/>
              <w:bottom w:val="single" w:sz="4" w:space="0" w:color="auto"/>
              <w:right w:val="nil"/>
            </w:tcBorders>
            <w:shd w:val="clear" w:color="auto" w:fill="auto"/>
            <w:noWrap/>
            <w:vAlign w:val="center"/>
            <w:hideMark/>
          </w:tcPr>
          <w:p w14:paraId="6EC7945E" w14:textId="77777777" w:rsidR="008137DE" w:rsidRPr="007F1D3F" w:rsidRDefault="008137DE">
            <w:pPr>
              <w:rPr>
                <w:sz w:val="20"/>
                <w:szCs w:val="20"/>
              </w:rPr>
            </w:pPr>
            <w:r w:rsidRPr="007F1D3F">
              <w:rPr>
                <w:sz w:val="20"/>
                <w:szCs w:val="20"/>
              </w:rPr>
              <w:t> </w:t>
            </w:r>
          </w:p>
        </w:tc>
        <w:tc>
          <w:tcPr>
            <w:tcW w:w="703" w:type="dxa"/>
            <w:tcBorders>
              <w:top w:val="nil"/>
              <w:left w:val="single" w:sz="4" w:space="0" w:color="auto"/>
              <w:bottom w:val="single" w:sz="4" w:space="0" w:color="auto"/>
              <w:right w:val="single" w:sz="4" w:space="0" w:color="auto"/>
            </w:tcBorders>
            <w:shd w:val="clear" w:color="auto" w:fill="auto"/>
            <w:vAlign w:val="center"/>
            <w:hideMark/>
          </w:tcPr>
          <w:p w14:paraId="7993CDAF" w14:textId="77777777" w:rsidR="008137DE" w:rsidRPr="007F1D3F" w:rsidRDefault="008137DE">
            <w:pPr>
              <w:rPr>
                <w:sz w:val="20"/>
                <w:szCs w:val="20"/>
              </w:rPr>
            </w:pPr>
            <w:r w:rsidRPr="007F1D3F">
              <w:rPr>
                <w:sz w:val="20"/>
                <w:szCs w:val="20"/>
              </w:rPr>
              <w:t> </w:t>
            </w:r>
          </w:p>
        </w:tc>
        <w:tc>
          <w:tcPr>
            <w:tcW w:w="1446" w:type="dxa"/>
            <w:tcBorders>
              <w:top w:val="nil"/>
              <w:left w:val="nil"/>
              <w:bottom w:val="single" w:sz="4" w:space="0" w:color="auto"/>
              <w:right w:val="single" w:sz="4" w:space="0" w:color="auto"/>
            </w:tcBorders>
            <w:shd w:val="clear" w:color="auto" w:fill="auto"/>
            <w:vAlign w:val="center"/>
            <w:hideMark/>
          </w:tcPr>
          <w:p w14:paraId="3646B660" w14:textId="77777777" w:rsidR="008137DE" w:rsidRPr="007F1D3F" w:rsidRDefault="008137DE">
            <w:pPr>
              <w:jc w:val="center"/>
              <w:rPr>
                <w:sz w:val="20"/>
                <w:szCs w:val="20"/>
              </w:rPr>
            </w:pPr>
            <w:r w:rsidRPr="007F1D3F">
              <w:rPr>
                <w:sz w:val="20"/>
                <w:szCs w:val="20"/>
              </w:rPr>
              <w:t> </w:t>
            </w:r>
          </w:p>
        </w:tc>
        <w:tc>
          <w:tcPr>
            <w:tcW w:w="1345" w:type="dxa"/>
            <w:tcBorders>
              <w:top w:val="nil"/>
              <w:left w:val="nil"/>
              <w:bottom w:val="single" w:sz="4" w:space="0" w:color="auto"/>
              <w:right w:val="nil"/>
            </w:tcBorders>
            <w:shd w:val="clear" w:color="auto" w:fill="auto"/>
            <w:vAlign w:val="center"/>
            <w:hideMark/>
          </w:tcPr>
          <w:p w14:paraId="51CF47D5" w14:textId="77777777" w:rsidR="008137DE" w:rsidRPr="007F1D3F" w:rsidRDefault="008137DE">
            <w:pPr>
              <w:rPr>
                <w:sz w:val="20"/>
                <w:szCs w:val="20"/>
              </w:rPr>
            </w:pPr>
            <w:r w:rsidRPr="007F1D3F">
              <w:rPr>
                <w:sz w:val="20"/>
                <w:szCs w:val="20"/>
              </w:rPr>
              <w:t> </w:t>
            </w:r>
          </w:p>
        </w:tc>
        <w:tc>
          <w:tcPr>
            <w:tcW w:w="1446" w:type="dxa"/>
            <w:tcBorders>
              <w:top w:val="nil"/>
              <w:left w:val="single" w:sz="4" w:space="0" w:color="auto"/>
              <w:bottom w:val="single" w:sz="4" w:space="0" w:color="auto"/>
              <w:right w:val="single" w:sz="4" w:space="0" w:color="auto"/>
            </w:tcBorders>
            <w:shd w:val="clear" w:color="auto" w:fill="auto"/>
            <w:noWrap/>
            <w:vAlign w:val="center"/>
            <w:hideMark/>
          </w:tcPr>
          <w:p w14:paraId="180390BF" w14:textId="77777777" w:rsidR="008137DE" w:rsidRPr="007F1D3F" w:rsidRDefault="008137DE">
            <w:pPr>
              <w:jc w:val="right"/>
              <w:rPr>
                <w:b/>
                <w:bCs/>
                <w:sz w:val="20"/>
                <w:szCs w:val="20"/>
              </w:rPr>
            </w:pPr>
            <w:r w:rsidRPr="007F1D3F">
              <w:rPr>
                <w:b/>
                <w:bCs/>
                <w:sz w:val="20"/>
                <w:szCs w:val="20"/>
              </w:rPr>
              <w:t>8.101.860.000</w:t>
            </w:r>
          </w:p>
        </w:tc>
      </w:tr>
    </w:tbl>
    <w:p w14:paraId="3DD87E8E" w14:textId="77777777" w:rsidR="008137DE" w:rsidRPr="007F1D3F" w:rsidRDefault="008137DE" w:rsidP="00696E67">
      <w:pPr>
        <w:pStyle w:val="paragraph"/>
        <w:spacing w:before="0" w:beforeAutospacing="0" w:after="120" w:afterAutospacing="0"/>
        <w:ind w:right="90" w:firstLine="567"/>
        <w:jc w:val="both"/>
        <w:textAlignment w:val="baseline"/>
        <w:rPr>
          <w:rStyle w:val="normaltextrun"/>
          <w:sz w:val="26"/>
          <w:szCs w:val="26"/>
        </w:rPr>
      </w:pPr>
    </w:p>
    <w:tbl>
      <w:tblPr>
        <w:tblW w:w="9560" w:type="dxa"/>
        <w:tblLook w:val="04A0" w:firstRow="1" w:lastRow="0" w:firstColumn="1" w:lastColumn="0" w:noHBand="0" w:noVBand="1"/>
      </w:tblPr>
      <w:tblGrid>
        <w:gridCol w:w="222"/>
        <w:gridCol w:w="3311"/>
        <w:gridCol w:w="1366"/>
        <w:gridCol w:w="700"/>
        <w:gridCol w:w="1440"/>
        <w:gridCol w:w="1340"/>
        <w:gridCol w:w="1440"/>
      </w:tblGrid>
      <w:tr w:rsidR="007F1D3F" w:rsidRPr="007F1D3F" w14:paraId="5113183B" w14:textId="77777777" w:rsidTr="009927DF">
        <w:trPr>
          <w:trHeight w:val="510"/>
        </w:trPr>
        <w:tc>
          <w:tcPr>
            <w:tcW w:w="3360" w:type="dxa"/>
            <w:gridSpan w:val="2"/>
            <w:tcBorders>
              <w:top w:val="nil"/>
              <w:left w:val="nil"/>
              <w:bottom w:val="nil"/>
              <w:right w:val="nil"/>
            </w:tcBorders>
            <w:shd w:val="clear" w:color="auto" w:fill="auto"/>
            <w:noWrap/>
            <w:vAlign w:val="bottom"/>
            <w:hideMark/>
          </w:tcPr>
          <w:p w14:paraId="5A976795" w14:textId="77777777" w:rsidR="009927DF" w:rsidRPr="007F1D3F" w:rsidRDefault="009927DF">
            <w:pPr>
              <w:rPr>
                <w:b/>
                <w:bCs/>
                <w:sz w:val="22"/>
                <w:szCs w:val="22"/>
              </w:rPr>
            </w:pPr>
            <w:r w:rsidRPr="007F1D3F">
              <w:rPr>
                <w:b/>
                <w:bCs/>
                <w:sz w:val="22"/>
                <w:szCs w:val="22"/>
              </w:rPr>
              <w:t xml:space="preserve">4. </w:t>
            </w:r>
            <w:proofErr w:type="spellStart"/>
            <w:r w:rsidRPr="007F1D3F">
              <w:rPr>
                <w:b/>
                <w:bCs/>
                <w:sz w:val="22"/>
                <w:szCs w:val="22"/>
              </w:rPr>
              <w:t>Diễn</w:t>
            </w:r>
            <w:proofErr w:type="spellEnd"/>
            <w:r w:rsidRPr="007F1D3F">
              <w:rPr>
                <w:b/>
                <w:bCs/>
                <w:sz w:val="22"/>
                <w:szCs w:val="22"/>
              </w:rPr>
              <w:t xml:space="preserve"> </w:t>
            </w:r>
            <w:proofErr w:type="spellStart"/>
            <w:r w:rsidRPr="007F1D3F">
              <w:rPr>
                <w:b/>
                <w:bCs/>
                <w:sz w:val="22"/>
                <w:szCs w:val="22"/>
              </w:rPr>
              <w:t>giải</w:t>
            </w:r>
            <w:proofErr w:type="spellEnd"/>
            <w:r w:rsidRPr="007F1D3F">
              <w:rPr>
                <w:b/>
                <w:bCs/>
                <w:sz w:val="22"/>
                <w:szCs w:val="22"/>
              </w:rPr>
              <w:t xml:space="preserve"> </w:t>
            </w:r>
            <w:proofErr w:type="spellStart"/>
            <w:r w:rsidRPr="007F1D3F">
              <w:rPr>
                <w:b/>
                <w:bCs/>
                <w:sz w:val="22"/>
                <w:szCs w:val="22"/>
              </w:rPr>
              <w:t>dự</w:t>
            </w:r>
            <w:proofErr w:type="spellEnd"/>
            <w:r w:rsidRPr="007F1D3F">
              <w:rPr>
                <w:b/>
                <w:bCs/>
                <w:sz w:val="22"/>
                <w:szCs w:val="22"/>
              </w:rPr>
              <w:t xml:space="preserve"> </w:t>
            </w:r>
            <w:proofErr w:type="spellStart"/>
            <w:proofErr w:type="gramStart"/>
            <w:r w:rsidRPr="007F1D3F">
              <w:rPr>
                <w:b/>
                <w:bCs/>
                <w:sz w:val="22"/>
                <w:szCs w:val="22"/>
              </w:rPr>
              <w:t>toán</w:t>
            </w:r>
            <w:proofErr w:type="spellEnd"/>
            <w:r w:rsidRPr="007F1D3F">
              <w:rPr>
                <w:b/>
                <w:bCs/>
                <w:sz w:val="22"/>
                <w:szCs w:val="22"/>
              </w:rPr>
              <w:t xml:space="preserve"> :</w:t>
            </w:r>
            <w:proofErr w:type="gramEnd"/>
            <w:r w:rsidRPr="007F1D3F">
              <w:rPr>
                <w:b/>
                <w:bCs/>
                <w:sz w:val="22"/>
                <w:szCs w:val="22"/>
              </w:rPr>
              <w:t xml:space="preserve"> </w:t>
            </w:r>
          </w:p>
        </w:tc>
        <w:tc>
          <w:tcPr>
            <w:tcW w:w="1280" w:type="dxa"/>
            <w:tcBorders>
              <w:top w:val="nil"/>
              <w:left w:val="nil"/>
              <w:bottom w:val="nil"/>
              <w:right w:val="nil"/>
            </w:tcBorders>
            <w:shd w:val="clear" w:color="auto" w:fill="auto"/>
            <w:noWrap/>
            <w:vAlign w:val="bottom"/>
            <w:hideMark/>
          </w:tcPr>
          <w:p w14:paraId="7D6D9BBD" w14:textId="77777777" w:rsidR="009927DF" w:rsidRPr="007F1D3F" w:rsidRDefault="009927DF">
            <w:pPr>
              <w:rPr>
                <w:b/>
                <w:bCs/>
                <w:sz w:val="22"/>
                <w:szCs w:val="22"/>
              </w:rPr>
            </w:pPr>
          </w:p>
        </w:tc>
        <w:tc>
          <w:tcPr>
            <w:tcW w:w="700" w:type="dxa"/>
            <w:tcBorders>
              <w:top w:val="nil"/>
              <w:left w:val="nil"/>
              <w:bottom w:val="nil"/>
              <w:right w:val="nil"/>
            </w:tcBorders>
            <w:shd w:val="clear" w:color="auto" w:fill="auto"/>
            <w:noWrap/>
            <w:vAlign w:val="bottom"/>
            <w:hideMark/>
          </w:tcPr>
          <w:p w14:paraId="70FC8EFA" w14:textId="77777777" w:rsidR="009927DF" w:rsidRPr="007F1D3F" w:rsidRDefault="009927DF">
            <w:pPr>
              <w:rPr>
                <w:sz w:val="20"/>
                <w:szCs w:val="20"/>
              </w:rPr>
            </w:pPr>
          </w:p>
        </w:tc>
        <w:tc>
          <w:tcPr>
            <w:tcW w:w="1440" w:type="dxa"/>
            <w:tcBorders>
              <w:top w:val="nil"/>
              <w:left w:val="nil"/>
              <w:bottom w:val="nil"/>
              <w:right w:val="nil"/>
            </w:tcBorders>
            <w:shd w:val="clear" w:color="auto" w:fill="auto"/>
            <w:noWrap/>
            <w:vAlign w:val="bottom"/>
            <w:hideMark/>
          </w:tcPr>
          <w:p w14:paraId="24060DA0" w14:textId="77777777" w:rsidR="009927DF" w:rsidRPr="007F1D3F" w:rsidRDefault="009927DF">
            <w:pPr>
              <w:rPr>
                <w:sz w:val="20"/>
                <w:szCs w:val="20"/>
              </w:rPr>
            </w:pPr>
          </w:p>
        </w:tc>
        <w:tc>
          <w:tcPr>
            <w:tcW w:w="1340" w:type="dxa"/>
            <w:tcBorders>
              <w:top w:val="nil"/>
              <w:left w:val="nil"/>
              <w:bottom w:val="nil"/>
              <w:right w:val="nil"/>
            </w:tcBorders>
            <w:shd w:val="clear" w:color="auto" w:fill="auto"/>
            <w:noWrap/>
            <w:vAlign w:val="bottom"/>
            <w:hideMark/>
          </w:tcPr>
          <w:p w14:paraId="17456FE5" w14:textId="77777777" w:rsidR="009927DF" w:rsidRPr="007F1D3F" w:rsidRDefault="009927DF">
            <w:pPr>
              <w:rPr>
                <w:sz w:val="20"/>
                <w:szCs w:val="20"/>
              </w:rPr>
            </w:pPr>
          </w:p>
        </w:tc>
        <w:tc>
          <w:tcPr>
            <w:tcW w:w="1440" w:type="dxa"/>
            <w:tcBorders>
              <w:top w:val="nil"/>
              <w:left w:val="nil"/>
              <w:bottom w:val="nil"/>
              <w:right w:val="nil"/>
            </w:tcBorders>
            <w:shd w:val="clear" w:color="auto" w:fill="auto"/>
            <w:noWrap/>
            <w:vAlign w:val="bottom"/>
            <w:hideMark/>
          </w:tcPr>
          <w:p w14:paraId="5DE26394" w14:textId="77777777" w:rsidR="009927DF" w:rsidRPr="007F1D3F" w:rsidRDefault="009927DF">
            <w:pPr>
              <w:rPr>
                <w:sz w:val="20"/>
                <w:szCs w:val="20"/>
              </w:rPr>
            </w:pPr>
          </w:p>
        </w:tc>
      </w:tr>
      <w:tr w:rsidR="007F1D3F" w:rsidRPr="007F1D3F" w14:paraId="526D5A2E" w14:textId="77777777" w:rsidTr="009927DF">
        <w:trPr>
          <w:trHeight w:val="450"/>
        </w:trPr>
        <w:tc>
          <w:tcPr>
            <w:tcW w:w="9560" w:type="dxa"/>
            <w:gridSpan w:val="7"/>
            <w:tcBorders>
              <w:top w:val="nil"/>
              <w:left w:val="nil"/>
              <w:bottom w:val="nil"/>
              <w:right w:val="nil"/>
            </w:tcBorders>
            <w:shd w:val="clear" w:color="auto" w:fill="auto"/>
            <w:noWrap/>
            <w:vAlign w:val="bottom"/>
            <w:hideMark/>
          </w:tcPr>
          <w:p w14:paraId="649565C0" w14:textId="77777777" w:rsidR="009927DF" w:rsidRPr="007F1D3F" w:rsidRDefault="009927DF">
            <w:pPr>
              <w:rPr>
                <w:sz w:val="22"/>
                <w:szCs w:val="22"/>
              </w:rPr>
            </w:pPr>
            <w:r w:rsidRPr="007F1D3F">
              <w:rPr>
                <w:sz w:val="22"/>
                <w:szCs w:val="22"/>
              </w:rPr>
              <w:t xml:space="preserve">- Định </w:t>
            </w:r>
            <w:proofErr w:type="spellStart"/>
            <w:r w:rsidRPr="007F1D3F">
              <w:rPr>
                <w:sz w:val="22"/>
                <w:szCs w:val="22"/>
              </w:rPr>
              <w:t>mức</w:t>
            </w:r>
            <w:proofErr w:type="spellEnd"/>
            <w:r w:rsidRPr="007F1D3F">
              <w:rPr>
                <w:sz w:val="22"/>
                <w:szCs w:val="22"/>
              </w:rPr>
              <w:t xml:space="preserve"> chi </w:t>
            </w:r>
            <w:proofErr w:type="spellStart"/>
            <w:r w:rsidRPr="007F1D3F">
              <w:rPr>
                <w:sz w:val="22"/>
                <w:szCs w:val="22"/>
              </w:rPr>
              <w:t>phí</w:t>
            </w:r>
            <w:proofErr w:type="spellEnd"/>
            <w:r w:rsidRPr="007F1D3F">
              <w:rPr>
                <w:sz w:val="22"/>
                <w:szCs w:val="22"/>
              </w:rPr>
              <w:t xml:space="preserve"> </w:t>
            </w:r>
            <w:proofErr w:type="spellStart"/>
            <w:r w:rsidRPr="007F1D3F">
              <w:rPr>
                <w:sz w:val="22"/>
                <w:szCs w:val="22"/>
              </w:rPr>
              <w:t>lập</w:t>
            </w:r>
            <w:proofErr w:type="spellEnd"/>
            <w:r w:rsidRPr="007F1D3F">
              <w:rPr>
                <w:sz w:val="22"/>
                <w:szCs w:val="22"/>
              </w:rPr>
              <w:t xml:space="preserve"> </w:t>
            </w:r>
            <w:proofErr w:type="spellStart"/>
            <w:r w:rsidRPr="007F1D3F">
              <w:rPr>
                <w:sz w:val="22"/>
                <w:szCs w:val="22"/>
              </w:rPr>
              <w:t>đồ</w:t>
            </w:r>
            <w:proofErr w:type="spellEnd"/>
            <w:r w:rsidRPr="007F1D3F">
              <w:rPr>
                <w:sz w:val="22"/>
                <w:szCs w:val="22"/>
              </w:rPr>
              <w:t xml:space="preserve"> </w:t>
            </w:r>
            <w:proofErr w:type="spellStart"/>
            <w:r w:rsidRPr="007F1D3F">
              <w:rPr>
                <w:sz w:val="22"/>
                <w:szCs w:val="22"/>
              </w:rPr>
              <w:t>án</w:t>
            </w:r>
            <w:proofErr w:type="spellEnd"/>
            <w:r w:rsidRPr="007F1D3F">
              <w:rPr>
                <w:sz w:val="22"/>
                <w:szCs w:val="22"/>
              </w:rPr>
              <w:t xml:space="preserve"> </w:t>
            </w:r>
            <w:proofErr w:type="spellStart"/>
            <w:r w:rsidRPr="007F1D3F">
              <w:rPr>
                <w:sz w:val="22"/>
                <w:szCs w:val="22"/>
              </w:rPr>
              <w:t>quy</w:t>
            </w:r>
            <w:proofErr w:type="spellEnd"/>
            <w:r w:rsidRPr="007F1D3F">
              <w:rPr>
                <w:sz w:val="22"/>
                <w:szCs w:val="22"/>
              </w:rPr>
              <w:t xml:space="preserve"> </w:t>
            </w:r>
            <w:proofErr w:type="spellStart"/>
            <w:r w:rsidRPr="007F1D3F">
              <w:rPr>
                <w:sz w:val="22"/>
                <w:szCs w:val="22"/>
              </w:rPr>
              <w:t>hoạch</w:t>
            </w:r>
            <w:proofErr w:type="spellEnd"/>
            <w:r w:rsidRPr="007F1D3F">
              <w:rPr>
                <w:sz w:val="22"/>
                <w:szCs w:val="22"/>
              </w:rPr>
              <w:t xml:space="preserve"> </w:t>
            </w:r>
            <w:proofErr w:type="spellStart"/>
            <w:r w:rsidRPr="007F1D3F">
              <w:rPr>
                <w:sz w:val="22"/>
                <w:szCs w:val="22"/>
              </w:rPr>
              <w:t>chung</w:t>
            </w:r>
            <w:proofErr w:type="spellEnd"/>
          </w:p>
        </w:tc>
      </w:tr>
      <w:tr w:rsidR="007F1D3F" w:rsidRPr="007F1D3F" w14:paraId="3DCB8A35" w14:textId="77777777" w:rsidTr="009927DF">
        <w:trPr>
          <w:trHeight w:val="435"/>
        </w:trPr>
        <w:tc>
          <w:tcPr>
            <w:tcW w:w="6780" w:type="dxa"/>
            <w:gridSpan w:val="5"/>
            <w:tcBorders>
              <w:top w:val="nil"/>
              <w:left w:val="nil"/>
              <w:bottom w:val="nil"/>
              <w:right w:val="nil"/>
            </w:tcBorders>
            <w:shd w:val="clear" w:color="auto" w:fill="auto"/>
            <w:noWrap/>
            <w:vAlign w:val="bottom"/>
            <w:hideMark/>
          </w:tcPr>
          <w:p w14:paraId="482971F9" w14:textId="77777777" w:rsidR="009927DF" w:rsidRPr="007F1D3F" w:rsidRDefault="009927DF">
            <w:pPr>
              <w:rPr>
                <w:sz w:val="22"/>
                <w:szCs w:val="22"/>
              </w:rPr>
            </w:pPr>
            <w:r w:rsidRPr="007F1D3F">
              <w:rPr>
                <w:sz w:val="22"/>
                <w:szCs w:val="22"/>
              </w:rPr>
              <w:t xml:space="preserve">  </w:t>
            </w:r>
            <w:proofErr w:type="spellStart"/>
            <w:r w:rsidRPr="007F1D3F">
              <w:rPr>
                <w:sz w:val="22"/>
                <w:szCs w:val="22"/>
              </w:rPr>
              <w:t>Áp</w:t>
            </w:r>
            <w:proofErr w:type="spellEnd"/>
            <w:r w:rsidRPr="007F1D3F">
              <w:rPr>
                <w:sz w:val="22"/>
                <w:szCs w:val="22"/>
              </w:rPr>
              <w:t xml:space="preserve"> </w:t>
            </w:r>
            <w:proofErr w:type="spellStart"/>
            <w:r w:rsidRPr="007F1D3F">
              <w:rPr>
                <w:sz w:val="22"/>
                <w:szCs w:val="22"/>
              </w:rPr>
              <w:t>dụng</w:t>
            </w:r>
            <w:proofErr w:type="spellEnd"/>
            <w:r w:rsidRPr="007F1D3F">
              <w:rPr>
                <w:sz w:val="22"/>
                <w:szCs w:val="22"/>
              </w:rPr>
              <w:t xml:space="preserve"> </w:t>
            </w:r>
            <w:proofErr w:type="spellStart"/>
            <w:r w:rsidRPr="007F1D3F">
              <w:rPr>
                <w:sz w:val="22"/>
                <w:szCs w:val="22"/>
              </w:rPr>
              <w:t>bảng</w:t>
            </w:r>
            <w:proofErr w:type="spellEnd"/>
            <w:r w:rsidRPr="007F1D3F">
              <w:rPr>
                <w:sz w:val="22"/>
                <w:szCs w:val="22"/>
              </w:rPr>
              <w:t xml:space="preserve"> 2; </w:t>
            </w:r>
            <w:proofErr w:type="spellStart"/>
            <w:r w:rsidRPr="007F1D3F">
              <w:rPr>
                <w:sz w:val="22"/>
                <w:szCs w:val="22"/>
              </w:rPr>
              <w:t>mục</w:t>
            </w:r>
            <w:proofErr w:type="spellEnd"/>
            <w:r w:rsidRPr="007F1D3F">
              <w:rPr>
                <w:sz w:val="22"/>
                <w:szCs w:val="22"/>
              </w:rPr>
              <w:t xml:space="preserve"> 2.1; </w:t>
            </w:r>
            <w:proofErr w:type="spellStart"/>
            <w:r w:rsidRPr="007F1D3F">
              <w:rPr>
                <w:sz w:val="22"/>
                <w:szCs w:val="22"/>
              </w:rPr>
              <w:t>Phụ</w:t>
            </w:r>
            <w:proofErr w:type="spellEnd"/>
            <w:r w:rsidRPr="007F1D3F">
              <w:rPr>
                <w:sz w:val="22"/>
                <w:szCs w:val="22"/>
              </w:rPr>
              <w:t xml:space="preserve"> </w:t>
            </w:r>
            <w:proofErr w:type="spellStart"/>
            <w:r w:rsidRPr="007F1D3F">
              <w:rPr>
                <w:sz w:val="22"/>
                <w:szCs w:val="22"/>
              </w:rPr>
              <w:t>lục</w:t>
            </w:r>
            <w:proofErr w:type="spellEnd"/>
            <w:r w:rsidRPr="007F1D3F">
              <w:rPr>
                <w:sz w:val="22"/>
                <w:szCs w:val="22"/>
              </w:rPr>
              <w:t xml:space="preserve"> </w:t>
            </w:r>
            <w:proofErr w:type="spellStart"/>
            <w:r w:rsidRPr="007F1D3F">
              <w:rPr>
                <w:sz w:val="22"/>
                <w:szCs w:val="22"/>
              </w:rPr>
              <w:t>sô</w:t>
            </w:r>
            <w:proofErr w:type="spellEnd"/>
            <w:r w:rsidRPr="007F1D3F">
              <w:rPr>
                <w:sz w:val="22"/>
                <w:szCs w:val="22"/>
              </w:rPr>
              <w:t xml:space="preserve">́ 1 </w:t>
            </w:r>
            <w:proofErr w:type="spellStart"/>
            <w:r w:rsidRPr="007F1D3F">
              <w:rPr>
                <w:sz w:val="22"/>
                <w:szCs w:val="22"/>
              </w:rPr>
              <w:t>thông</w:t>
            </w:r>
            <w:proofErr w:type="spellEnd"/>
            <w:r w:rsidRPr="007F1D3F">
              <w:rPr>
                <w:sz w:val="22"/>
                <w:szCs w:val="22"/>
              </w:rPr>
              <w:t xml:space="preserve"> </w:t>
            </w:r>
            <w:proofErr w:type="spellStart"/>
            <w:r w:rsidRPr="007F1D3F">
              <w:rPr>
                <w:sz w:val="22"/>
                <w:szCs w:val="22"/>
              </w:rPr>
              <w:t>tư</w:t>
            </w:r>
            <w:proofErr w:type="spellEnd"/>
            <w:r w:rsidRPr="007F1D3F">
              <w:rPr>
                <w:sz w:val="22"/>
                <w:szCs w:val="22"/>
              </w:rPr>
              <w:t xml:space="preserve"> 20/2019/TT-BXD </w:t>
            </w:r>
          </w:p>
        </w:tc>
        <w:tc>
          <w:tcPr>
            <w:tcW w:w="1340" w:type="dxa"/>
            <w:tcBorders>
              <w:top w:val="nil"/>
              <w:left w:val="nil"/>
              <w:bottom w:val="nil"/>
              <w:right w:val="nil"/>
            </w:tcBorders>
            <w:shd w:val="clear" w:color="auto" w:fill="auto"/>
            <w:noWrap/>
            <w:vAlign w:val="bottom"/>
            <w:hideMark/>
          </w:tcPr>
          <w:p w14:paraId="7906406F" w14:textId="77777777" w:rsidR="009927DF" w:rsidRPr="007F1D3F" w:rsidRDefault="009927DF">
            <w:pPr>
              <w:rPr>
                <w:sz w:val="22"/>
                <w:szCs w:val="22"/>
              </w:rPr>
            </w:pPr>
          </w:p>
        </w:tc>
        <w:tc>
          <w:tcPr>
            <w:tcW w:w="1440" w:type="dxa"/>
            <w:tcBorders>
              <w:top w:val="nil"/>
              <w:left w:val="nil"/>
              <w:bottom w:val="nil"/>
              <w:right w:val="nil"/>
            </w:tcBorders>
            <w:shd w:val="clear" w:color="auto" w:fill="auto"/>
            <w:noWrap/>
            <w:vAlign w:val="bottom"/>
            <w:hideMark/>
          </w:tcPr>
          <w:p w14:paraId="7FE2E080" w14:textId="77777777" w:rsidR="009927DF" w:rsidRPr="007F1D3F" w:rsidRDefault="009927DF">
            <w:pPr>
              <w:rPr>
                <w:sz w:val="20"/>
                <w:szCs w:val="20"/>
              </w:rPr>
            </w:pPr>
          </w:p>
        </w:tc>
      </w:tr>
      <w:tr w:rsidR="007F1D3F" w:rsidRPr="007F1D3F" w14:paraId="4E14B493" w14:textId="77777777" w:rsidTr="009927DF">
        <w:trPr>
          <w:trHeight w:val="420"/>
        </w:trPr>
        <w:tc>
          <w:tcPr>
            <w:tcW w:w="49" w:type="dxa"/>
            <w:tcBorders>
              <w:top w:val="nil"/>
              <w:left w:val="nil"/>
              <w:bottom w:val="nil"/>
              <w:right w:val="nil"/>
            </w:tcBorders>
            <w:shd w:val="clear" w:color="auto" w:fill="auto"/>
            <w:noWrap/>
            <w:vAlign w:val="bottom"/>
            <w:hideMark/>
          </w:tcPr>
          <w:p w14:paraId="4481E8E6" w14:textId="77777777" w:rsidR="009927DF" w:rsidRPr="007F1D3F" w:rsidRDefault="009927DF">
            <w:pPr>
              <w:rPr>
                <w:sz w:val="20"/>
                <w:szCs w:val="20"/>
              </w:rPr>
            </w:pPr>
          </w:p>
        </w:tc>
        <w:tc>
          <w:tcPr>
            <w:tcW w:w="4591" w:type="dxa"/>
            <w:gridSpan w:val="2"/>
            <w:tcBorders>
              <w:top w:val="nil"/>
              <w:left w:val="nil"/>
              <w:bottom w:val="nil"/>
              <w:right w:val="nil"/>
            </w:tcBorders>
            <w:shd w:val="clear" w:color="auto" w:fill="auto"/>
            <w:noWrap/>
            <w:vAlign w:val="bottom"/>
            <w:hideMark/>
          </w:tcPr>
          <w:p w14:paraId="46D08AA2" w14:textId="77777777" w:rsidR="009927DF" w:rsidRPr="007F1D3F" w:rsidRDefault="009927DF">
            <w:pPr>
              <w:rPr>
                <w:sz w:val="22"/>
                <w:szCs w:val="22"/>
              </w:rPr>
            </w:pPr>
            <w:r w:rsidRPr="007F1D3F">
              <w:rPr>
                <w:sz w:val="22"/>
                <w:szCs w:val="22"/>
              </w:rPr>
              <w:t xml:space="preserve">                          </w:t>
            </w:r>
            <w:proofErr w:type="gramStart"/>
            <w:r w:rsidRPr="007F1D3F">
              <w:rPr>
                <w:sz w:val="22"/>
                <w:szCs w:val="22"/>
              </w:rPr>
              <w:t>7.000  -</w:t>
            </w:r>
            <w:proofErr w:type="gramEnd"/>
            <w:r w:rsidRPr="007F1D3F">
              <w:rPr>
                <w:sz w:val="22"/>
                <w:szCs w:val="22"/>
              </w:rPr>
              <w:t xml:space="preserve"> 4.800  </w:t>
            </w:r>
          </w:p>
        </w:tc>
        <w:tc>
          <w:tcPr>
            <w:tcW w:w="700" w:type="dxa"/>
            <w:tcBorders>
              <w:top w:val="nil"/>
              <w:left w:val="nil"/>
              <w:bottom w:val="nil"/>
              <w:right w:val="nil"/>
            </w:tcBorders>
            <w:shd w:val="clear" w:color="auto" w:fill="auto"/>
            <w:noWrap/>
            <w:vAlign w:val="bottom"/>
            <w:hideMark/>
          </w:tcPr>
          <w:p w14:paraId="496342D7" w14:textId="77777777" w:rsidR="009927DF" w:rsidRPr="007F1D3F" w:rsidRDefault="009927DF">
            <w:pPr>
              <w:rPr>
                <w:sz w:val="22"/>
                <w:szCs w:val="22"/>
              </w:rPr>
            </w:pPr>
          </w:p>
        </w:tc>
        <w:tc>
          <w:tcPr>
            <w:tcW w:w="1440" w:type="dxa"/>
            <w:tcBorders>
              <w:top w:val="nil"/>
              <w:left w:val="nil"/>
              <w:bottom w:val="nil"/>
              <w:right w:val="nil"/>
            </w:tcBorders>
            <w:shd w:val="clear" w:color="auto" w:fill="auto"/>
            <w:noWrap/>
            <w:vAlign w:val="bottom"/>
            <w:hideMark/>
          </w:tcPr>
          <w:p w14:paraId="000811B8" w14:textId="77777777" w:rsidR="009927DF" w:rsidRPr="007F1D3F" w:rsidRDefault="009927DF">
            <w:pPr>
              <w:rPr>
                <w:sz w:val="20"/>
                <w:szCs w:val="20"/>
              </w:rPr>
            </w:pPr>
          </w:p>
        </w:tc>
        <w:tc>
          <w:tcPr>
            <w:tcW w:w="1340" w:type="dxa"/>
            <w:tcBorders>
              <w:top w:val="nil"/>
              <w:left w:val="nil"/>
              <w:bottom w:val="nil"/>
              <w:right w:val="nil"/>
            </w:tcBorders>
            <w:shd w:val="clear" w:color="auto" w:fill="auto"/>
            <w:noWrap/>
            <w:vAlign w:val="bottom"/>
            <w:hideMark/>
          </w:tcPr>
          <w:p w14:paraId="509C6AA1" w14:textId="77777777" w:rsidR="009927DF" w:rsidRPr="007F1D3F" w:rsidRDefault="009927DF">
            <w:pPr>
              <w:rPr>
                <w:sz w:val="20"/>
                <w:szCs w:val="20"/>
              </w:rPr>
            </w:pPr>
          </w:p>
        </w:tc>
        <w:tc>
          <w:tcPr>
            <w:tcW w:w="1440" w:type="dxa"/>
            <w:tcBorders>
              <w:top w:val="nil"/>
              <w:left w:val="nil"/>
              <w:bottom w:val="nil"/>
              <w:right w:val="nil"/>
            </w:tcBorders>
            <w:shd w:val="clear" w:color="auto" w:fill="auto"/>
            <w:noWrap/>
            <w:vAlign w:val="bottom"/>
            <w:hideMark/>
          </w:tcPr>
          <w:p w14:paraId="1BB37177" w14:textId="77777777" w:rsidR="009927DF" w:rsidRPr="007F1D3F" w:rsidRDefault="009927DF">
            <w:pPr>
              <w:rPr>
                <w:sz w:val="20"/>
                <w:szCs w:val="20"/>
              </w:rPr>
            </w:pPr>
          </w:p>
        </w:tc>
      </w:tr>
      <w:tr w:rsidR="007F1D3F" w:rsidRPr="007F1D3F" w14:paraId="2089A3AD" w14:textId="77777777" w:rsidTr="009927DF">
        <w:trPr>
          <w:trHeight w:val="375"/>
        </w:trPr>
        <w:tc>
          <w:tcPr>
            <w:tcW w:w="8120" w:type="dxa"/>
            <w:gridSpan w:val="6"/>
            <w:tcBorders>
              <w:top w:val="nil"/>
              <w:left w:val="nil"/>
              <w:bottom w:val="nil"/>
              <w:right w:val="nil"/>
            </w:tcBorders>
            <w:shd w:val="clear" w:color="auto" w:fill="auto"/>
            <w:noWrap/>
            <w:vAlign w:val="bottom"/>
            <w:hideMark/>
          </w:tcPr>
          <w:p w14:paraId="0B605D26" w14:textId="77777777" w:rsidR="009927DF" w:rsidRPr="007F1D3F" w:rsidRDefault="009927DF">
            <w:pPr>
              <w:rPr>
                <w:sz w:val="22"/>
                <w:szCs w:val="22"/>
              </w:rPr>
            </w:pPr>
            <w:r w:rsidRPr="007F1D3F">
              <w:rPr>
                <w:sz w:val="22"/>
                <w:szCs w:val="22"/>
              </w:rPr>
              <w:t xml:space="preserve"> Định </w:t>
            </w:r>
            <w:proofErr w:type="spellStart"/>
            <w:proofErr w:type="gramStart"/>
            <w:r w:rsidRPr="007F1D3F">
              <w:rPr>
                <w:sz w:val="22"/>
                <w:szCs w:val="22"/>
              </w:rPr>
              <w:t>mức</w:t>
            </w:r>
            <w:proofErr w:type="spellEnd"/>
            <w:r w:rsidRPr="007F1D3F">
              <w:rPr>
                <w:sz w:val="22"/>
                <w:szCs w:val="22"/>
              </w:rPr>
              <w:t xml:space="preserve">  =</w:t>
            </w:r>
            <w:proofErr w:type="gramEnd"/>
            <w:r w:rsidRPr="007F1D3F">
              <w:rPr>
                <w:sz w:val="22"/>
                <w:szCs w:val="22"/>
              </w:rPr>
              <w:t xml:space="preserve">  7.000 -  --------------------- x (50.000 - 42.084,37)  = 6.129.280.700 đ</w:t>
            </w:r>
          </w:p>
        </w:tc>
        <w:tc>
          <w:tcPr>
            <w:tcW w:w="1440" w:type="dxa"/>
            <w:tcBorders>
              <w:top w:val="nil"/>
              <w:left w:val="nil"/>
              <w:bottom w:val="nil"/>
              <w:right w:val="nil"/>
            </w:tcBorders>
            <w:shd w:val="clear" w:color="auto" w:fill="auto"/>
            <w:noWrap/>
            <w:vAlign w:val="bottom"/>
            <w:hideMark/>
          </w:tcPr>
          <w:p w14:paraId="0AE223F2" w14:textId="77777777" w:rsidR="009927DF" w:rsidRPr="007F1D3F" w:rsidRDefault="009927DF">
            <w:pPr>
              <w:rPr>
                <w:sz w:val="22"/>
                <w:szCs w:val="22"/>
              </w:rPr>
            </w:pPr>
          </w:p>
        </w:tc>
      </w:tr>
      <w:tr w:rsidR="007F1D3F" w:rsidRPr="007F1D3F" w14:paraId="4D970FCF" w14:textId="77777777" w:rsidTr="009927DF">
        <w:trPr>
          <w:trHeight w:val="330"/>
        </w:trPr>
        <w:tc>
          <w:tcPr>
            <w:tcW w:w="49" w:type="dxa"/>
            <w:tcBorders>
              <w:top w:val="nil"/>
              <w:left w:val="nil"/>
              <w:bottom w:val="nil"/>
              <w:right w:val="nil"/>
            </w:tcBorders>
            <w:shd w:val="clear" w:color="auto" w:fill="auto"/>
            <w:noWrap/>
            <w:vAlign w:val="bottom"/>
            <w:hideMark/>
          </w:tcPr>
          <w:p w14:paraId="5B58F67E" w14:textId="77777777" w:rsidR="009927DF" w:rsidRPr="007F1D3F" w:rsidRDefault="009927DF">
            <w:pPr>
              <w:rPr>
                <w:sz w:val="20"/>
                <w:szCs w:val="20"/>
              </w:rPr>
            </w:pPr>
          </w:p>
        </w:tc>
        <w:tc>
          <w:tcPr>
            <w:tcW w:w="4591" w:type="dxa"/>
            <w:gridSpan w:val="2"/>
            <w:tcBorders>
              <w:top w:val="nil"/>
              <w:left w:val="nil"/>
              <w:bottom w:val="nil"/>
              <w:right w:val="nil"/>
            </w:tcBorders>
            <w:shd w:val="clear" w:color="auto" w:fill="auto"/>
            <w:noWrap/>
            <w:vAlign w:val="bottom"/>
            <w:hideMark/>
          </w:tcPr>
          <w:p w14:paraId="7EF52705" w14:textId="77777777" w:rsidR="009927DF" w:rsidRPr="007F1D3F" w:rsidRDefault="009927DF">
            <w:pPr>
              <w:rPr>
                <w:sz w:val="22"/>
                <w:szCs w:val="22"/>
              </w:rPr>
            </w:pPr>
            <w:r w:rsidRPr="007F1D3F">
              <w:rPr>
                <w:sz w:val="22"/>
                <w:szCs w:val="22"/>
              </w:rPr>
              <w:t xml:space="preserve">                        </w:t>
            </w:r>
            <w:proofErr w:type="gramStart"/>
            <w:r w:rsidRPr="007F1D3F">
              <w:rPr>
                <w:sz w:val="22"/>
                <w:szCs w:val="22"/>
              </w:rPr>
              <w:t>50.000  -</w:t>
            </w:r>
            <w:proofErr w:type="gramEnd"/>
            <w:r w:rsidRPr="007F1D3F">
              <w:rPr>
                <w:sz w:val="22"/>
                <w:szCs w:val="22"/>
              </w:rPr>
              <w:t xml:space="preserve"> 30.000</w:t>
            </w:r>
          </w:p>
        </w:tc>
        <w:tc>
          <w:tcPr>
            <w:tcW w:w="700" w:type="dxa"/>
            <w:tcBorders>
              <w:top w:val="nil"/>
              <w:left w:val="nil"/>
              <w:bottom w:val="nil"/>
              <w:right w:val="nil"/>
            </w:tcBorders>
            <w:shd w:val="clear" w:color="auto" w:fill="auto"/>
            <w:noWrap/>
            <w:vAlign w:val="bottom"/>
            <w:hideMark/>
          </w:tcPr>
          <w:p w14:paraId="1DE6F68F" w14:textId="77777777" w:rsidR="009927DF" w:rsidRPr="007F1D3F" w:rsidRDefault="009927DF">
            <w:pPr>
              <w:rPr>
                <w:sz w:val="22"/>
                <w:szCs w:val="22"/>
              </w:rPr>
            </w:pPr>
          </w:p>
        </w:tc>
        <w:tc>
          <w:tcPr>
            <w:tcW w:w="1440" w:type="dxa"/>
            <w:tcBorders>
              <w:top w:val="nil"/>
              <w:left w:val="nil"/>
              <w:bottom w:val="nil"/>
              <w:right w:val="nil"/>
            </w:tcBorders>
            <w:shd w:val="clear" w:color="auto" w:fill="auto"/>
            <w:noWrap/>
            <w:vAlign w:val="bottom"/>
            <w:hideMark/>
          </w:tcPr>
          <w:p w14:paraId="408D9CA6" w14:textId="77777777" w:rsidR="009927DF" w:rsidRPr="007F1D3F" w:rsidRDefault="009927DF">
            <w:pPr>
              <w:rPr>
                <w:sz w:val="20"/>
                <w:szCs w:val="20"/>
              </w:rPr>
            </w:pPr>
          </w:p>
        </w:tc>
        <w:tc>
          <w:tcPr>
            <w:tcW w:w="1340" w:type="dxa"/>
            <w:tcBorders>
              <w:top w:val="nil"/>
              <w:left w:val="nil"/>
              <w:bottom w:val="nil"/>
              <w:right w:val="nil"/>
            </w:tcBorders>
            <w:shd w:val="clear" w:color="auto" w:fill="auto"/>
            <w:noWrap/>
            <w:vAlign w:val="bottom"/>
            <w:hideMark/>
          </w:tcPr>
          <w:p w14:paraId="13BF57D6" w14:textId="77777777" w:rsidR="009927DF" w:rsidRPr="007F1D3F" w:rsidRDefault="009927DF">
            <w:pPr>
              <w:rPr>
                <w:sz w:val="20"/>
                <w:szCs w:val="20"/>
              </w:rPr>
            </w:pPr>
          </w:p>
        </w:tc>
        <w:tc>
          <w:tcPr>
            <w:tcW w:w="1440" w:type="dxa"/>
            <w:tcBorders>
              <w:top w:val="nil"/>
              <w:left w:val="nil"/>
              <w:bottom w:val="nil"/>
              <w:right w:val="nil"/>
            </w:tcBorders>
            <w:shd w:val="clear" w:color="auto" w:fill="auto"/>
            <w:noWrap/>
            <w:vAlign w:val="bottom"/>
            <w:hideMark/>
          </w:tcPr>
          <w:p w14:paraId="2E9963D1" w14:textId="77777777" w:rsidR="009927DF" w:rsidRPr="007F1D3F" w:rsidRDefault="009927DF">
            <w:pPr>
              <w:rPr>
                <w:sz w:val="20"/>
                <w:szCs w:val="20"/>
              </w:rPr>
            </w:pPr>
          </w:p>
        </w:tc>
      </w:tr>
      <w:tr w:rsidR="007F1D3F" w:rsidRPr="007F1D3F" w14:paraId="1ECEE66E" w14:textId="77777777" w:rsidTr="009927DF">
        <w:trPr>
          <w:trHeight w:val="480"/>
        </w:trPr>
        <w:tc>
          <w:tcPr>
            <w:tcW w:w="9560" w:type="dxa"/>
            <w:gridSpan w:val="7"/>
            <w:tcBorders>
              <w:top w:val="nil"/>
              <w:left w:val="nil"/>
              <w:bottom w:val="nil"/>
              <w:right w:val="nil"/>
            </w:tcBorders>
            <w:shd w:val="clear" w:color="auto" w:fill="auto"/>
            <w:noWrap/>
            <w:vAlign w:val="bottom"/>
            <w:hideMark/>
          </w:tcPr>
          <w:p w14:paraId="37464B98" w14:textId="77777777" w:rsidR="009927DF" w:rsidRPr="007F1D3F" w:rsidRDefault="009927DF">
            <w:pPr>
              <w:rPr>
                <w:sz w:val="22"/>
                <w:szCs w:val="22"/>
              </w:rPr>
            </w:pPr>
            <w:r w:rsidRPr="007F1D3F">
              <w:rPr>
                <w:sz w:val="22"/>
                <w:szCs w:val="22"/>
              </w:rPr>
              <w:t xml:space="preserve">- </w:t>
            </w:r>
            <w:proofErr w:type="spellStart"/>
            <w:r w:rsidRPr="007F1D3F">
              <w:rPr>
                <w:sz w:val="22"/>
                <w:szCs w:val="22"/>
              </w:rPr>
              <w:t>Đô</w:t>
            </w:r>
            <w:proofErr w:type="spellEnd"/>
            <w:r w:rsidRPr="007F1D3F">
              <w:rPr>
                <w:sz w:val="22"/>
                <w:szCs w:val="22"/>
              </w:rPr>
              <w:t xml:space="preserve"> </w:t>
            </w:r>
            <w:proofErr w:type="spellStart"/>
            <w:r w:rsidRPr="007F1D3F">
              <w:rPr>
                <w:sz w:val="22"/>
                <w:szCs w:val="22"/>
              </w:rPr>
              <w:t>thị</w:t>
            </w:r>
            <w:proofErr w:type="spellEnd"/>
            <w:r w:rsidRPr="007F1D3F">
              <w:rPr>
                <w:sz w:val="22"/>
                <w:szCs w:val="22"/>
              </w:rPr>
              <w:t xml:space="preserve"> </w:t>
            </w:r>
            <w:proofErr w:type="spellStart"/>
            <w:r w:rsidRPr="007F1D3F">
              <w:rPr>
                <w:sz w:val="22"/>
                <w:szCs w:val="22"/>
              </w:rPr>
              <w:t>loại</w:t>
            </w:r>
            <w:proofErr w:type="spellEnd"/>
            <w:r w:rsidRPr="007F1D3F">
              <w:rPr>
                <w:sz w:val="22"/>
                <w:szCs w:val="22"/>
              </w:rPr>
              <w:t xml:space="preserve"> IV: K = 1,</w:t>
            </w:r>
            <w:proofErr w:type="gramStart"/>
            <w:r w:rsidRPr="007F1D3F">
              <w:rPr>
                <w:sz w:val="22"/>
                <w:szCs w:val="22"/>
              </w:rPr>
              <w:t xml:space="preserve">05;  </w:t>
            </w:r>
            <w:proofErr w:type="spellStart"/>
            <w:r w:rsidRPr="007F1D3F">
              <w:rPr>
                <w:sz w:val="22"/>
                <w:szCs w:val="22"/>
              </w:rPr>
              <w:t>Mật</w:t>
            </w:r>
            <w:proofErr w:type="spellEnd"/>
            <w:proofErr w:type="gramEnd"/>
            <w:r w:rsidRPr="007F1D3F">
              <w:rPr>
                <w:sz w:val="22"/>
                <w:szCs w:val="22"/>
              </w:rPr>
              <w:t xml:space="preserve"> </w:t>
            </w:r>
            <w:proofErr w:type="spellStart"/>
            <w:r w:rsidRPr="007F1D3F">
              <w:rPr>
                <w:sz w:val="22"/>
                <w:szCs w:val="22"/>
              </w:rPr>
              <w:t>độ</w:t>
            </w:r>
            <w:proofErr w:type="spellEnd"/>
            <w:r w:rsidRPr="007F1D3F">
              <w:rPr>
                <w:sz w:val="22"/>
                <w:szCs w:val="22"/>
              </w:rPr>
              <w:t xml:space="preserve"> </w:t>
            </w:r>
            <w:proofErr w:type="spellStart"/>
            <w:r w:rsidRPr="007F1D3F">
              <w:rPr>
                <w:sz w:val="22"/>
                <w:szCs w:val="22"/>
              </w:rPr>
              <w:t>dân</w:t>
            </w:r>
            <w:proofErr w:type="spellEnd"/>
            <w:r w:rsidRPr="007F1D3F">
              <w:rPr>
                <w:sz w:val="22"/>
                <w:szCs w:val="22"/>
              </w:rPr>
              <w:t xml:space="preserve"> </w:t>
            </w:r>
            <w:proofErr w:type="spellStart"/>
            <w:r w:rsidRPr="007F1D3F">
              <w:rPr>
                <w:sz w:val="22"/>
                <w:szCs w:val="22"/>
              </w:rPr>
              <w:t>số</w:t>
            </w:r>
            <w:proofErr w:type="spellEnd"/>
            <w:r w:rsidRPr="007F1D3F">
              <w:rPr>
                <w:sz w:val="22"/>
                <w:szCs w:val="22"/>
              </w:rPr>
              <w:t xml:space="preserve"> 889 ng/km2 : K = 1,12 </w:t>
            </w:r>
          </w:p>
        </w:tc>
      </w:tr>
      <w:tr w:rsidR="007F1D3F" w:rsidRPr="007F1D3F" w14:paraId="0745C86E" w14:textId="77777777" w:rsidTr="009927DF">
        <w:trPr>
          <w:trHeight w:val="480"/>
        </w:trPr>
        <w:tc>
          <w:tcPr>
            <w:tcW w:w="3360" w:type="dxa"/>
            <w:gridSpan w:val="2"/>
            <w:tcBorders>
              <w:top w:val="nil"/>
              <w:left w:val="nil"/>
              <w:bottom w:val="nil"/>
              <w:right w:val="nil"/>
            </w:tcBorders>
            <w:shd w:val="clear" w:color="auto" w:fill="auto"/>
            <w:noWrap/>
            <w:vAlign w:val="bottom"/>
            <w:hideMark/>
          </w:tcPr>
          <w:p w14:paraId="026AC622" w14:textId="77777777" w:rsidR="009927DF" w:rsidRPr="007F1D3F" w:rsidRDefault="009927DF">
            <w:pPr>
              <w:jc w:val="center"/>
              <w:rPr>
                <w:sz w:val="22"/>
                <w:szCs w:val="22"/>
              </w:rPr>
            </w:pPr>
            <w:r w:rsidRPr="007F1D3F">
              <w:rPr>
                <w:sz w:val="22"/>
                <w:szCs w:val="22"/>
              </w:rPr>
              <w:t xml:space="preserve">       6.129.280.700 </w:t>
            </w:r>
            <w:proofErr w:type="gramStart"/>
            <w:r w:rsidRPr="007F1D3F">
              <w:rPr>
                <w:sz w:val="22"/>
                <w:szCs w:val="22"/>
              </w:rPr>
              <w:t>đ  x</w:t>
            </w:r>
            <w:proofErr w:type="gramEnd"/>
            <w:r w:rsidRPr="007F1D3F">
              <w:rPr>
                <w:sz w:val="22"/>
                <w:szCs w:val="22"/>
              </w:rPr>
              <w:t xml:space="preserve"> 1,05 x 1,12  = </w:t>
            </w:r>
          </w:p>
        </w:tc>
        <w:tc>
          <w:tcPr>
            <w:tcW w:w="1280" w:type="dxa"/>
            <w:tcBorders>
              <w:top w:val="nil"/>
              <w:left w:val="nil"/>
              <w:bottom w:val="nil"/>
              <w:right w:val="nil"/>
            </w:tcBorders>
            <w:shd w:val="clear" w:color="auto" w:fill="auto"/>
            <w:noWrap/>
            <w:vAlign w:val="bottom"/>
            <w:hideMark/>
          </w:tcPr>
          <w:p w14:paraId="553FB45B" w14:textId="77777777" w:rsidR="009927DF" w:rsidRPr="007F1D3F" w:rsidRDefault="009927DF">
            <w:pPr>
              <w:jc w:val="right"/>
              <w:rPr>
                <w:sz w:val="20"/>
                <w:szCs w:val="20"/>
              </w:rPr>
            </w:pPr>
            <w:r w:rsidRPr="007F1D3F">
              <w:rPr>
                <w:sz w:val="20"/>
                <w:szCs w:val="20"/>
              </w:rPr>
              <w:t>7.208.034.103</w:t>
            </w:r>
          </w:p>
        </w:tc>
        <w:tc>
          <w:tcPr>
            <w:tcW w:w="700" w:type="dxa"/>
            <w:tcBorders>
              <w:top w:val="nil"/>
              <w:left w:val="nil"/>
              <w:bottom w:val="nil"/>
              <w:right w:val="nil"/>
            </w:tcBorders>
            <w:shd w:val="clear" w:color="auto" w:fill="auto"/>
            <w:noWrap/>
            <w:vAlign w:val="bottom"/>
            <w:hideMark/>
          </w:tcPr>
          <w:p w14:paraId="07F6F522" w14:textId="77777777" w:rsidR="009927DF" w:rsidRPr="007F1D3F" w:rsidRDefault="009927DF">
            <w:pPr>
              <w:rPr>
                <w:sz w:val="22"/>
                <w:szCs w:val="22"/>
              </w:rPr>
            </w:pPr>
            <w:r w:rsidRPr="007F1D3F">
              <w:rPr>
                <w:sz w:val="22"/>
                <w:szCs w:val="22"/>
              </w:rPr>
              <w:t>đ</w:t>
            </w:r>
          </w:p>
        </w:tc>
        <w:tc>
          <w:tcPr>
            <w:tcW w:w="1440" w:type="dxa"/>
            <w:tcBorders>
              <w:top w:val="nil"/>
              <w:left w:val="nil"/>
              <w:bottom w:val="nil"/>
              <w:right w:val="nil"/>
            </w:tcBorders>
            <w:shd w:val="clear" w:color="auto" w:fill="auto"/>
            <w:noWrap/>
            <w:vAlign w:val="bottom"/>
            <w:hideMark/>
          </w:tcPr>
          <w:p w14:paraId="2826DD50" w14:textId="77777777" w:rsidR="009927DF" w:rsidRPr="007F1D3F" w:rsidRDefault="009927DF">
            <w:pPr>
              <w:rPr>
                <w:sz w:val="22"/>
                <w:szCs w:val="22"/>
              </w:rPr>
            </w:pPr>
          </w:p>
        </w:tc>
        <w:tc>
          <w:tcPr>
            <w:tcW w:w="1340" w:type="dxa"/>
            <w:tcBorders>
              <w:top w:val="nil"/>
              <w:left w:val="nil"/>
              <w:bottom w:val="nil"/>
              <w:right w:val="nil"/>
            </w:tcBorders>
            <w:shd w:val="clear" w:color="auto" w:fill="auto"/>
            <w:noWrap/>
            <w:vAlign w:val="bottom"/>
            <w:hideMark/>
          </w:tcPr>
          <w:p w14:paraId="7605163C" w14:textId="77777777" w:rsidR="009927DF" w:rsidRPr="007F1D3F" w:rsidRDefault="009927DF">
            <w:pPr>
              <w:rPr>
                <w:sz w:val="20"/>
                <w:szCs w:val="20"/>
              </w:rPr>
            </w:pPr>
          </w:p>
        </w:tc>
        <w:tc>
          <w:tcPr>
            <w:tcW w:w="1440" w:type="dxa"/>
            <w:tcBorders>
              <w:top w:val="nil"/>
              <w:left w:val="nil"/>
              <w:bottom w:val="nil"/>
              <w:right w:val="nil"/>
            </w:tcBorders>
            <w:shd w:val="clear" w:color="auto" w:fill="auto"/>
            <w:noWrap/>
            <w:vAlign w:val="bottom"/>
            <w:hideMark/>
          </w:tcPr>
          <w:p w14:paraId="3C32E346" w14:textId="77777777" w:rsidR="009927DF" w:rsidRPr="007F1D3F" w:rsidRDefault="009927DF">
            <w:pPr>
              <w:rPr>
                <w:sz w:val="20"/>
                <w:szCs w:val="20"/>
              </w:rPr>
            </w:pPr>
          </w:p>
        </w:tc>
      </w:tr>
      <w:tr w:rsidR="007F1D3F" w:rsidRPr="007F1D3F" w14:paraId="414EBB22" w14:textId="77777777" w:rsidTr="009927DF">
        <w:trPr>
          <w:trHeight w:val="450"/>
        </w:trPr>
        <w:tc>
          <w:tcPr>
            <w:tcW w:w="8120" w:type="dxa"/>
            <w:gridSpan w:val="6"/>
            <w:tcBorders>
              <w:top w:val="nil"/>
              <w:left w:val="nil"/>
              <w:bottom w:val="nil"/>
              <w:right w:val="nil"/>
            </w:tcBorders>
            <w:shd w:val="clear" w:color="auto" w:fill="auto"/>
            <w:noWrap/>
            <w:vAlign w:val="bottom"/>
            <w:hideMark/>
          </w:tcPr>
          <w:p w14:paraId="1B26C8D4" w14:textId="77777777" w:rsidR="009927DF" w:rsidRPr="007F1D3F" w:rsidRDefault="009927DF">
            <w:pPr>
              <w:rPr>
                <w:sz w:val="22"/>
                <w:szCs w:val="22"/>
              </w:rPr>
            </w:pPr>
            <w:r w:rsidRPr="007F1D3F">
              <w:rPr>
                <w:sz w:val="22"/>
                <w:szCs w:val="22"/>
              </w:rPr>
              <w:t xml:space="preserve">- </w:t>
            </w:r>
            <w:proofErr w:type="spellStart"/>
            <w:r w:rsidRPr="007F1D3F">
              <w:rPr>
                <w:sz w:val="22"/>
                <w:szCs w:val="22"/>
              </w:rPr>
              <w:t>Lập</w:t>
            </w:r>
            <w:proofErr w:type="spellEnd"/>
            <w:r w:rsidRPr="007F1D3F">
              <w:rPr>
                <w:sz w:val="22"/>
                <w:szCs w:val="22"/>
              </w:rPr>
              <w:t xml:space="preserve"> </w:t>
            </w:r>
            <w:proofErr w:type="spellStart"/>
            <w:r w:rsidRPr="007F1D3F">
              <w:rPr>
                <w:sz w:val="22"/>
                <w:szCs w:val="22"/>
              </w:rPr>
              <w:t>nhiệm</w:t>
            </w:r>
            <w:proofErr w:type="spellEnd"/>
            <w:r w:rsidRPr="007F1D3F">
              <w:rPr>
                <w:sz w:val="22"/>
                <w:szCs w:val="22"/>
              </w:rPr>
              <w:t xml:space="preserve"> </w:t>
            </w:r>
            <w:proofErr w:type="gramStart"/>
            <w:r w:rsidRPr="007F1D3F">
              <w:rPr>
                <w:sz w:val="22"/>
                <w:szCs w:val="22"/>
              </w:rPr>
              <w:t>vụ :</w:t>
            </w:r>
            <w:proofErr w:type="gramEnd"/>
            <w:r w:rsidRPr="007F1D3F">
              <w:rPr>
                <w:sz w:val="22"/>
                <w:szCs w:val="22"/>
              </w:rPr>
              <w:t xml:space="preserve"> </w:t>
            </w:r>
            <w:proofErr w:type="spellStart"/>
            <w:r w:rsidRPr="007F1D3F">
              <w:rPr>
                <w:sz w:val="22"/>
                <w:szCs w:val="22"/>
              </w:rPr>
              <w:t>Áp</w:t>
            </w:r>
            <w:proofErr w:type="spellEnd"/>
            <w:r w:rsidRPr="007F1D3F">
              <w:rPr>
                <w:sz w:val="22"/>
                <w:szCs w:val="22"/>
              </w:rPr>
              <w:t xml:space="preserve"> </w:t>
            </w:r>
            <w:proofErr w:type="spellStart"/>
            <w:r w:rsidRPr="007F1D3F">
              <w:rPr>
                <w:sz w:val="22"/>
                <w:szCs w:val="22"/>
              </w:rPr>
              <w:t>dụng</w:t>
            </w:r>
            <w:proofErr w:type="spellEnd"/>
            <w:r w:rsidRPr="007F1D3F">
              <w:rPr>
                <w:sz w:val="22"/>
                <w:szCs w:val="22"/>
              </w:rPr>
              <w:t xml:space="preserve"> </w:t>
            </w:r>
            <w:proofErr w:type="spellStart"/>
            <w:r w:rsidRPr="007F1D3F">
              <w:rPr>
                <w:sz w:val="22"/>
                <w:szCs w:val="22"/>
              </w:rPr>
              <w:t>bảng</w:t>
            </w:r>
            <w:proofErr w:type="spellEnd"/>
            <w:r w:rsidRPr="007F1D3F">
              <w:rPr>
                <w:sz w:val="22"/>
                <w:szCs w:val="22"/>
              </w:rPr>
              <w:t xml:space="preserve"> 2; </w:t>
            </w:r>
            <w:proofErr w:type="spellStart"/>
            <w:r w:rsidRPr="007F1D3F">
              <w:rPr>
                <w:sz w:val="22"/>
                <w:szCs w:val="22"/>
              </w:rPr>
              <w:t>mục</w:t>
            </w:r>
            <w:proofErr w:type="spellEnd"/>
            <w:r w:rsidRPr="007F1D3F">
              <w:rPr>
                <w:sz w:val="22"/>
                <w:szCs w:val="22"/>
              </w:rPr>
              <w:t xml:space="preserve"> 2.1; </w:t>
            </w:r>
            <w:proofErr w:type="spellStart"/>
            <w:r w:rsidRPr="007F1D3F">
              <w:rPr>
                <w:sz w:val="22"/>
                <w:szCs w:val="22"/>
              </w:rPr>
              <w:t>Phụ</w:t>
            </w:r>
            <w:proofErr w:type="spellEnd"/>
            <w:r w:rsidRPr="007F1D3F">
              <w:rPr>
                <w:sz w:val="22"/>
                <w:szCs w:val="22"/>
              </w:rPr>
              <w:t xml:space="preserve"> </w:t>
            </w:r>
            <w:proofErr w:type="spellStart"/>
            <w:r w:rsidRPr="007F1D3F">
              <w:rPr>
                <w:sz w:val="22"/>
                <w:szCs w:val="22"/>
              </w:rPr>
              <w:t>lục</w:t>
            </w:r>
            <w:proofErr w:type="spellEnd"/>
            <w:r w:rsidRPr="007F1D3F">
              <w:rPr>
                <w:sz w:val="22"/>
                <w:szCs w:val="22"/>
              </w:rPr>
              <w:t xml:space="preserve"> </w:t>
            </w:r>
            <w:proofErr w:type="spellStart"/>
            <w:r w:rsidRPr="007F1D3F">
              <w:rPr>
                <w:sz w:val="22"/>
                <w:szCs w:val="22"/>
              </w:rPr>
              <w:t>sô</w:t>
            </w:r>
            <w:proofErr w:type="spellEnd"/>
            <w:r w:rsidRPr="007F1D3F">
              <w:rPr>
                <w:sz w:val="22"/>
                <w:szCs w:val="22"/>
              </w:rPr>
              <w:t xml:space="preserve">́ 1 </w:t>
            </w:r>
            <w:proofErr w:type="spellStart"/>
            <w:r w:rsidRPr="007F1D3F">
              <w:rPr>
                <w:sz w:val="22"/>
                <w:szCs w:val="22"/>
              </w:rPr>
              <w:t>thông</w:t>
            </w:r>
            <w:proofErr w:type="spellEnd"/>
            <w:r w:rsidRPr="007F1D3F">
              <w:rPr>
                <w:sz w:val="22"/>
                <w:szCs w:val="22"/>
              </w:rPr>
              <w:t xml:space="preserve"> </w:t>
            </w:r>
            <w:proofErr w:type="spellStart"/>
            <w:r w:rsidRPr="007F1D3F">
              <w:rPr>
                <w:sz w:val="22"/>
                <w:szCs w:val="22"/>
              </w:rPr>
              <w:t>tư</w:t>
            </w:r>
            <w:proofErr w:type="spellEnd"/>
            <w:r w:rsidRPr="007F1D3F">
              <w:rPr>
                <w:sz w:val="22"/>
                <w:szCs w:val="22"/>
              </w:rPr>
              <w:t xml:space="preserve"> 20/2019/TT-BXD </w:t>
            </w:r>
          </w:p>
        </w:tc>
        <w:tc>
          <w:tcPr>
            <w:tcW w:w="1440" w:type="dxa"/>
            <w:tcBorders>
              <w:top w:val="nil"/>
              <w:left w:val="nil"/>
              <w:bottom w:val="nil"/>
              <w:right w:val="nil"/>
            </w:tcBorders>
            <w:shd w:val="clear" w:color="auto" w:fill="auto"/>
            <w:noWrap/>
            <w:vAlign w:val="bottom"/>
            <w:hideMark/>
          </w:tcPr>
          <w:p w14:paraId="39F32E94" w14:textId="77777777" w:rsidR="009927DF" w:rsidRPr="007F1D3F" w:rsidRDefault="009927DF">
            <w:pPr>
              <w:rPr>
                <w:sz w:val="22"/>
                <w:szCs w:val="22"/>
              </w:rPr>
            </w:pPr>
          </w:p>
        </w:tc>
      </w:tr>
      <w:tr w:rsidR="007F1D3F" w:rsidRPr="007F1D3F" w14:paraId="2E6BB749" w14:textId="77777777" w:rsidTr="009927DF">
        <w:trPr>
          <w:trHeight w:val="435"/>
        </w:trPr>
        <w:tc>
          <w:tcPr>
            <w:tcW w:w="4640" w:type="dxa"/>
            <w:gridSpan w:val="3"/>
            <w:tcBorders>
              <w:top w:val="nil"/>
              <w:left w:val="nil"/>
              <w:bottom w:val="nil"/>
              <w:right w:val="nil"/>
            </w:tcBorders>
            <w:shd w:val="clear" w:color="auto" w:fill="auto"/>
            <w:noWrap/>
            <w:vAlign w:val="bottom"/>
            <w:hideMark/>
          </w:tcPr>
          <w:p w14:paraId="046DD941" w14:textId="77777777" w:rsidR="009927DF" w:rsidRPr="007F1D3F" w:rsidRDefault="009927DF">
            <w:pPr>
              <w:rPr>
                <w:sz w:val="22"/>
                <w:szCs w:val="22"/>
              </w:rPr>
            </w:pPr>
            <w:r w:rsidRPr="007F1D3F">
              <w:rPr>
                <w:sz w:val="22"/>
                <w:szCs w:val="22"/>
              </w:rPr>
              <w:t xml:space="preserve">+ Chi phí </w:t>
            </w:r>
            <w:proofErr w:type="spellStart"/>
            <w:r w:rsidRPr="007F1D3F">
              <w:rPr>
                <w:sz w:val="22"/>
                <w:szCs w:val="22"/>
              </w:rPr>
              <w:t>lập</w:t>
            </w:r>
            <w:proofErr w:type="spellEnd"/>
            <w:r w:rsidRPr="007F1D3F">
              <w:rPr>
                <w:sz w:val="22"/>
                <w:szCs w:val="22"/>
              </w:rPr>
              <w:t xml:space="preserve"> </w:t>
            </w:r>
            <w:proofErr w:type="spellStart"/>
            <w:r w:rsidRPr="007F1D3F">
              <w:rPr>
                <w:sz w:val="22"/>
                <w:szCs w:val="22"/>
              </w:rPr>
              <w:t>nhiệm</w:t>
            </w:r>
            <w:proofErr w:type="spellEnd"/>
            <w:r w:rsidRPr="007F1D3F">
              <w:rPr>
                <w:sz w:val="22"/>
                <w:szCs w:val="22"/>
              </w:rPr>
              <w:t xml:space="preserve"> vụ </w:t>
            </w:r>
            <w:proofErr w:type="spellStart"/>
            <w:r w:rsidRPr="007F1D3F">
              <w:rPr>
                <w:sz w:val="22"/>
                <w:szCs w:val="22"/>
              </w:rPr>
              <w:t>quy</w:t>
            </w:r>
            <w:proofErr w:type="spellEnd"/>
            <w:r w:rsidRPr="007F1D3F">
              <w:rPr>
                <w:sz w:val="22"/>
                <w:szCs w:val="22"/>
              </w:rPr>
              <w:t xml:space="preserve"> </w:t>
            </w:r>
            <w:proofErr w:type="spellStart"/>
            <w:r w:rsidRPr="007F1D3F">
              <w:rPr>
                <w:sz w:val="22"/>
                <w:szCs w:val="22"/>
              </w:rPr>
              <w:t>hoạch</w:t>
            </w:r>
            <w:proofErr w:type="spellEnd"/>
            <w:r w:rsidRPr="007F1D3F">
              <w:rPr>
                <w:sz w:val="22"/>
                <w:szCs w:val="22"/>
              </w:rPr>
              <w:t xml:space="preserve"> </w:t>
            </w:r>
            <w:proofErr w:type="spellStart"/>
            <w:r w:rsidRPr="007F1D3F">
              <w:rPr>
                <w:sz w:val="22"/>
                <w:szCs w:val="22"/>
              </w:rPr>
              <w:t>tính</w:t>
            </w:r>
            <w:proofErr w:type="spellEnd"/>
            <w:r w:rsidRPr="007F1D3F">
              <w:rPr>
                <w:sz w:val="22"/>
                <w:szCs w:val="22"/>
              </w:rPr>
              <w:t xml:space="preserve"> </w:t>
            </w:r>
            <w:proofErr w:type="spellStart"/>
            <w:r w:rsidRPr="007F1D3F">
              <w:rPr>
                <w:sz w:val="22"/>
                <w:szCs w:val="22"/>
              </w:rPr>
              <w:t>nội</w:t>
            </w:r>
            <w:proofErr w:type="spellEnd"/>
            <w:r w:rsidRPr="007F1D3F">
              <w:rPr>
                <w:sz w:val="22"/>
                <w:szCs w:val="22"/>
              </w:rPr>
              <w:t xml:space="preserve"> </w:t>
            </w:r>
            <w:proofErr w:type="spellStart"/>
            <w:r w:rsidRPr="007F1D3F">
              <w:rPr>
                <w:sz w:val="22"/>
                <w:szCs w:val="22"/>
              </w:rPr>
              <w:t>suy</w:t>
            </w:r>
            <w:proofErr w:type="spellEnd"/>
            <w:r w:rsidRPr="007F1D3F">
              <w:rPr>
                <w:sz w:val="22"/>
                <w:szCs w:val="22"/>
              </w:rPr>
              <w:t xml:space="preserve"> </w:t>
            </w:r>
          </w:p>
        </w:tc>
        <w:tc>
          <w:tcPr>
            <w:tcW w:w="700" w:type="dxa"/>
            <w:tcBorders>
              <w:top w:val="nil"/>
              <w:left w:val="nil"/>
              <w:bottom w:val="nil"/>
              <w:right w:val="nil"/>
            </w:tcBorders>
            <w:shd w:val="clear" w:color="auto" w:fill="auto"/>
            <w:noWrap/>
            <w:vAlign w:val="bottom"/>
            <w:hideMark/>
          </w:tcPr>
          <w:p w14:paraId="0534342F" w14:textId="77777777" w:rsidR="009927DF" w:rsidRPr="007F1D3F" w:rsidRDefault="009927DF">
            <w:pPr>
              <w:rPr>
                <w:sz w:val="22"/>
                <w:szCs w:val="22"/>
              </w:rPr>
            </w:pPr>
          </w:p>
        </w:tc>
        <w:tc>
          <w:tcPr>
            <w:tcW w:w="1440" w:type="dxa"/>
            <w:tcBorders>
              <w:top w:val="nil"/>
              <w:left w:val="nil"/>
              <w:bottom w:val="nil"/>
              <w:right w:val="nil"/>
            </w:tcBorders>
            <w:shd w:val="clear" w:color="auto" w:fill="auto"/>
            <w:noWrap/>
            <w:vAlign w:val="bottom"/>
            <w:hideMark/>
          </w:tcPr>
          <w:p w14:paraId="3EC2B0F0" w14:textId="77777777" w:rsidR="009927DF" w:rsidRPr="007F1D3F" w:rsidRDefault="009927DF">
            <w:pPr>
              <w:rPr>
                <w:sz w:val="20"/>
                <w:szCs w:val="20"/>
              </w:rPr>
            </w:pPr>
          </w:p>
        </w:tc>
        <w:tc>
          <w:tcPr>
            <w:tcW w:w="1340" w:type="dxa"/>
            <w:tcBorders>
              <w:top w:val="nil"/>
              <w:left w:val="nil"/>
              <w:bottom w:val="nil"/>
              <w:right w:val="nil"/>
            </w:tcBorders>
            <w:shd w:val="clear" w:color="auto" w:fill="auto"/>
            <w:noWrap/>
            <w:vAlign w:val="bottom"/>
            <w:hideMark/>
          </w:tcPr>
          <w:p w14:paraId="4E0AB410" w14:textId="77777777" w:rsidR="009927DF" w:rsidRPr="007F1D3F" w:rsidRDefault="009927DF">
            <w:pPr>
              <w:rPr>
                <w:sz w:val="20"/>
                <w:szCs w:val="20"/>
              </w:rPr>
            </w:pPr>
          </w:p>
        </w:tc>
        <w:tc>
          <w:tcPr>
            <w:tcW w:w="1440" w:type="dxa"/>
            <w:tcBorders>
              <w:top w:val="nil"/>
              <w:left w:val="nil"/>
              <w:bottom w:val="nil"/>
              <w:right w:val="nil"/>
            </w:tcBorders>
            <w:shd w:val="clear" w:color="auto" w:fill="auto"/>
            <w:noWrap/>
            <w:vAlign w:val="bottom"/>
            <w:hideMark/>
          </w:tcPr>
          <w:p w14:paraId="0BAAB197" w14:textId="77777777" w:rsidR="009927DF" w:rsidRPr="007F1D3F" w:rsidRDefault="009927DF">
            <w:pPr>
              <w:rPr>
                <w:sz w:val="20"/>
                <w:szCs w:val="20"/>
              </w:rPr>
            </w:pPr>
          </w:p>
        </w:tc>
      </w:tr>
      <w:tr w:rsidR="007F1D3F" w:rsidRPr="007F1D3F" w14:paraId="4B2852D4" w14:textId="77777777" w:rsidTr="009927DF">
        <w:trPr>
          <w:trHeight w:val="420"/>
        </w:trPr>
        <w:tc>
          <w:tcPr>
            <w:tcW w:w="49" w:type="dxa"/>
            <w:tcBorders>
              <w:top w:val="nil"/>
              <w:left w:val="nil"/>
              <w:bottom w:val="nil"/>
              <w:right w:val="nil"/>
            </w:tcBorders>
            <w:shd w:val="clear" w:color="auto" w:fill="auto"/>
            <w:noWrap/>
            <w:vAlign w:val="bottom"/>
            <w:hideMark/>
          </w:tcPr>
          <w:p w14:paraId="756345A8" w14:textId="77777777" w:rsidR="009927DF" w:rsidRPr="007F1D3F" w:rsidRDefault="009927DF">
            <w:pPr>
              <w:rPr>
                <w:sz w:val="20"/>
                <w:szCs w:val="20"/>
              </w:rPr>
            </w:pPr>
          </w:p>
        </w:tc>
        <w:tc>
          <w:tcPr>
            <w:tcW w:w="3311" w:type="dxa"/>
            <w:tcBorders>
              <w:top w:val="nil"/>
              <w:left w:val="nil"/>
              <w:bottom w:val="nil"/>
              <w:right w:val="nil"/>
            </w:tcBorders>
            <w:shd w:val="clear" w:color="auto" w:fill="auto"/>
            <w:noWrap/>
            <w:vAlign w:val="bottom"/>
            <w:hideMark/>
          </w:tcPr>
          <w:p w14:paraId="7C742B93" w14:textId="77777777" w:rsidR="009927DF" w:rsidRPr="007F1D3F" w:rsidRDefault="009927DF">
            <w:pPr>
              <w:rPr>
                <w:sz w:val="22"/>
                <w:szCs w:val="22"/>
              </w:rPr>
            </w:pPr>
            <w:r w:rsidRPr="007F1D3F">
              <w:rPr>
                <w:sz w:val="22"/>
                <w:szCs w:val="22"/>
              </w:rPr>
              <w:t xml:space="preserve">                             </w:t>
            </w:r>
            <w:proofErr w:type="gramStart"/>
            <w:r w:rsidRPr="007F1D3F">
              <w:rPr>
                <w:sz w:val="22"/>
                <w:szCs w:val="22"/>
              </w:rPr>
              <w:t>135  -</w:t>
            </w:r>
            <w:proofErr w:type="gramEnd"/>
            <w:r w:rsidRPr="007F1D3F">
              <w:rPr>
                <w:sz w:val="22"/>
                <w:szCs w:val="22"/>
              </w:rPr>
              <w:t xml:space="preserve"> 84  </w:t>
            </w:r>
          </w:p>
        </w:tc>
        <w:tc>
          <w:tcPr>
            <w:tcW w:w="1280" w:type="dxa"/>
            <w:tcBorders>
              <w:top w:val="nil"/>
              <w:left w:val="nil"/>
              <w:bottom w:val="nil"/>
              <w:right w:val="nil"/>
            </w:tcBorders>
            <w:shd w:val="clear" w:color="auto" w:fill="auto"/>
            <w:noWrap/>
            <w:vAlign w:val="bottom"/>
            <w:hideMark/>
          </w:tcPr>
          <w:p w14:paraId="0FB895D3" w14:textId="77777777" w:rsidR="009927DF" w:rsidRPr="007F1D3F" w:rsidRDefault="009927DF">
            <w:pPr>
              <w:rPr>
                <w:sz w:val="22"/>
                <w:szCs w:val="22"/>
              </w:rPr>
            </w:pPr>
          </w:p>
        </w:tc>
        <w:tc>
          <w:tcPr>
            <w:tcW w:w="700" w:type="dxa"/>
            <w:tcBorders>
              <w:top w:val="nil"/>
              <w:left w:val="nil"/>
              <w:bottom w:val="nil"/>
              <w:right w:val="nil"/>
            </w:tcBorders>
            <w:shd w:val="clear" w:color="auto" w:fill="auto"/>
            <w:noWrap/>
            <w:vAlign w:val="bottom"/>
            <w:hideMark/>
          </w:tcPr>
          <w:p w14:paraId="37587706" w14:textId="77777777" w:rsidR="009927DF" w:rsidRPr="007F1D3F" w:rsidRDefault="009927DF">
            <w:pPr>
              <w:rPr>
                <w:sz w:val="20"/>
                <w:szCs w:val="20"/>
              </w:rPr>
            </w:pPr>
          </w:p>
        </w:tc>
        <w:tc>
          <w:tcPr>
            <w:tcW w:w="1440" w:type="dxa"/>
            <w:tcBorders>
              <w:top w:val="nil"/>
              <w:left w:val="nil"/>
              <w:bottom w:val="nil"/>
              <w:right w:val="nil"/>
            </w:tcBorders>
            <w:shd w:val="clear" w:color="auto" w:fill="auto"/>
            <w:noWrap/>
            <w:vAlign w:val="bottom"/>
            <w:hideMark/>
          </w:tcPr>
          <w:p w14:paraId="57DB03EF" w14:textId="77777777" w:rsidR="009927DF" w:rsidRPr="007F1D3F" w:rsidRDefault="009927DF">
            <w:pPr>
              <w:rPr>
                <w:sz w:val="20"/>
                <w:szCs w:val="20"/>
              </w:rPr>
            </w:pPr>
          </w:p>
        </w:tc>
        <w:tc>
          <w:tcPr>
            <w:tcW w:w="1340" w:type="dxa"/>
            <w:tcBorders>
              <w:top w:val="nil"/>
              <w:left w:val="nil"/>
              <w:bottom w:val="nil"/>
              <w:right w:val="nil"/>
            </w:tcBorders>
            <w:shd w:val="clear" w:color="auto" w:fill="auto"/>
            <w:noWrap/>
            <w:vAlign w:val="bottom"/>
            <w:hideMark/>
          </w:tcPr>
          <w:p w14:paraId="0832D11A" w14:textId="77777777" w:rsidR="009927DF" w:rsidRPr="007F1D3F" w:rsidRDefault="009927DF">
            <w:pPr>
              <w:rPr>
                <w:sz w:val="20"/>
                <w:szCs w:val="20"/>
              </w:rPr>
            </w:pPr>
          </w:p>
        </w:tc>
        <w:tc>
          <w:tcPr>
            <w:tcW w:w="1440" w:type="dxa"/>
            <w:tcBorders>
              <w:top w:val="nil"/>
              <w:left w:val="nil"/>
              <w:bottom w:val="nil"/>
              <w:right w:val="nil"/>
            </w:tcBorders>
            <w:shd w:val="clear" w:color="auto" w:fill="auto"/>
            <w:noWrap/>
            <w:vAlign w:val="bottom"/>
            <w:hideMark/>
          </w:tcPr>
          <w:p w14:paraId="208C8DCA" w14:textId="77777777" w:rsidR="009927DF" w:rsidRPr="007F1D3F" w:rsidRDefault="009927DF">
            <w:pPr>
              <w:rPr>
                <w:sz w:val="20"/>
                <w:szCs w:val="20"/>
              </w:rPr>
            </w:pPr>
          </w:p>
        </w:tc>
      </w:tr>
      <w:tr w:rsidR="007F1D3F" w:rsidRPr="007F1D3F" w14:paraId="4867EE1D" w14:textId="77777777" w:rsidTr="009927DF">
        <w:trPr>
          <w:trHeight w:val="375"/>
        </w:trPr>
        <w:tc>
          <w:tcPr>
            <w:tcW w:w="8120" w:type="dxa"/>
            <w:gridSpan w:val="6"/>
            <w:tcBorders>
              <w:top w:val="nil"/>
              <w:left w:val="nil"/>
              <w:bottom w:val="nil"/>
              <w:right w:val="nil"/>
            </w:tcBorders>
            <w:shd w:val="clear" w:color="auto" w:fill="auto"/>
            <w:noWrap/>
            <w:vAlign w:val="bottom"/>
            <w:hideMark/>
          </w:tcPr>
          <w:p w14:paraId="64FE5DB0" w14:textId="77777777" w:rsidR="009927DF" w:rsidRPr="007F1D3F" w:rsidRDefault="009927DF">
            <w:pPr>
              <w:rPr>
                <w:sz w:val="22"/>
                <w:szCs w:val="22"/>
              </w:rPr>
            </w:pPr>
            <w:r w:rsidRPr="007F1D3F">
              <w:rPr>
                <w:sz w:val="22"/>
                <w:szCs w:val="22"/>
              </w:rPr>
              <w:t xml:space="preserve"> Định </w:t>
            </w:r>
            <w:proofErr w:type="spellStart"/>
            <w:proofErr w:type="gramStart"/>
            <w:r w:rsidRPr="007F1D3F">
              <w:rPr>
                <w:sz w:val="22"/>
                <w:szCs w:val="22"/>
              </w:rPr>
              <w:t>mức</w:t>
            </w:r>
            <w:proofErr w:type="spellEnd"/>
            <w:r w:rsidRPr="007F1D3F">
              <w:rPr>
                <w:sz w:val="22"/>
                <w:szCs w:val="22"/>
              </w:rPr>
              <w:t xml:space="preserve">  =</w:t>
            </w:r>
            <w:proofErr w:type="gramEnd"/>
            <w:r w:rsidRPr="007F1D3F">
              <w:rPr>
                <w:sz w:val="22"/>
                <w:szCs w:val="22"/>
              </w:rPr>
              <w:t xml:space="preserve"> 135  -  --------------------- x (50.000 - 42.084,37)  = 114.815.144 đ</w:t>
            </w:r>
          </w:p>
        </w:tc>
        <w:tc>
          <w:tcPr>
            <w:tcW w:w="1440" w:type="dxa"/>
            <w:tcBorders>
              <w:top w:val="nil"/>
              <w:left w:val="nil"/>
              <w:bottom w:val="nil"/>
              <w:right w:val="nil"/>
            </w:tcBorders>
            <w:shd w:val="clear" w:color="auto" w:fill="auto"/>
            <w:noWrap/>
            <w:vAlign w:val="bottom"/>
            <w:hideMark/>
          </w:tcPr>
          <w:p w14:paraId="0D5D1E81" w14:textId="77777777" w:rsidR="009927DF" w:rsidRPr="007F1D3F" w:rsidRDefault="009927DF">
            <w:pPr>
              <w:rPr>
                <w:sz w:val="22"/>
                <w:szCs w:val="22"/>
              </w:rPr>
            </w:pPr>
          </w:p>
        </w:tc>
      </w:tr>
      <w:tr w:rsidR="007F1D3F" w:rsidRPr="007F1D3F" w14:paraId="16548CED" w14:textId="77777777" w:rsidTr="009927DF">
        <w:trPr>
          <w:trHeight w:val="330"/>
        </w:trPr>
        <w:tc>
          <w:tcPr>
            <w:tcW w:w="49" w:type="dxa"/>
            <w:tcBorders>
              <w:top w:val="nil"/>
              <w:left w:val="nil"/>
              <w:bottom w:val="nil"/>
              <w:right w:val="nil"/>
            </w:tcBorders>
            <w:shd w:val="clear" w:color="auto" w:fill="auto"/>
            <w:noWrap/>
            <w:vAlign w:val="bottom"/>
            <w:hideMark/>
          </w:tcPr>
          <w:p w14:paraId="5626B1AA" w14:textId="77777777" w:rsidR="009927DF" w:rsidRPr="007F1D3F" w:rsidRDefault="009927DF">
            <w:pPr>
              <w:rPr>
                <w:sz w:val="20"/>
                <w:szCs w:val="20"/>
              </w:rPr>
            </w:pPr>
          </w:p>
        </w:tc>
        <w:tc>
          <w:tcPr>
            <w:tcW w:w="4591" w:type="dxa"/>
            <w:gridSpan w:val="2"/>
            <w:tcBorders>
              <w:top w:val="nil"/>
              <w:left w:val="nil"/>
              <w:bottom w:val="nil"/>
              <w:right w:val="nil"/>
            </w:tcBorders>
            <w:shd w:val="clear" w:color="auto" w:fill="auto"/>
            <w:noWrap/>
            <w:vAlign w:val="bottom"/>
            <w:hideMark/>
          </w:tcPr>
          <w:p w14:paraId="257AAC83" w14:textId="77777777" w:rsidR="009927DF" w:rsidRPr="007F1D3F" w:rsidRDefault="009927DF">
            <w:pPr>
              <w:rPr>
                <w:sz w:val="22"/>
                <w:szCs w:val="22"/>
              </w:rPr>
            </w:pPr>
            <w:r w:rsidRPr="007F1D3F">
              <w:rPr>
                <w:sz w:val="22"/>
                <w:szCs w:val="22"/>
              </w:rPr>
              <w:t xml:space="preserve">                        </w:t>
            </w:r>
            <w:proofErr w:type="gramStart"/>
            <w:r w:rsidRPr="007F1D3F">
              <w:rPr>
                <w:sz w:val="22"/>
                <w:szCs w:val="22"/>
              </w:rPr>
              <w:t>50.000  -</w:t>
            </w:r>
            <w:proofErr w:type="gramEnd"/>
            <w:r w:rsidRPr="007F1D3F">
              <w:rPr>
                <w:sz w:val="22"/>
                <w:szCs w:val="22"/>
              </w:rPr>
              <w:t xml:space="preserve"> 30.000</w:t>
            </w:r>
          </w:p>
        </w:tc>
        <w:tc>
          <w:tcPr>
            <w:tcW w:w="700" w:type="dxa"/>
            <w:tcBorders>
              <w:top w:val="nil"/>
              <w:left w:val="nil"/>
              <w:bottom w:val="nil"/>
              <w:right w:val="nil"/>
            </w:tcBorders>
            <w:shd w:val="clear" w:color="auto" w:fill="auto"/>
            <w:noWrap/>
            <w:vAlign w:val="bottom"/>
            <w:hideMark/>
          </w:tcPr>
          <w:p w14:paraId="6E38EAB0" w14:textId="77777777" w:rsidR="009927DF" w:rsidRPr="007F1D3F" w:rsidRDefault="009927DF">
            <w:pPr>
              <w:rPr>
                <w:sz w:val="22"/>
                <w:szCs w:val="22"/>
              </w:rPr>
            </w:pPr>
          </w:p>
        </w:tc>
        <w:tc>
          <w:tcPr>
            <w:tcW w:w="1440" w:type="dxa"/>
            <w:tcBorders>
              <w:top w:val="nil"/>
              <w:left w:val="nil"/>
              <w:bottom w:val="nil"/>
              <w:right w:val="nil"/>
            </w:tcBorders>
            <w:shd w:val="clear" w:color="auto" w:fill="auto"/>
            <w:noWrap/>
            <w:vAlign w:val="bottom"/>
            <w:hideMark/>
          </w:tcPr>
          <w:p w14:paraId="18905E9F" w14:textId="77777777" w:rsidR="009927DF" w:rsidRPr="007F1D3F" w:rsidRDefault="009927DF">
            <w:pPr>
              <w:rPr>
                <w:sz w:val="20"/>
                <w:szCs w:val="20"/>
              </w:rPr>
            </w:pPr>
          </w:p>
        </w:tc>
        <w:tc>
          <w:tcPr>
            <w:tcW w:w="1340" w:type="dxa"/>
            <w:tcBorders>
              <w:top w:val="nil"/>
              <w:left w:val="nil"/>
              <w:bottom w:val="nil"/>
              <w:right w:val="nil"/>
            </w:tcBorders>
            <w:shd w:val="clear" w:color="auto" w:fill="auto"/>
            <w:noWrap/>
            <w:vAlign w:val="bottom"/>
            <w:hideMark/>
          </w:tcPr>
          <w:p w14:paraId="758AB6D3" w14:textId="77777777" w:rsidR="009927DF" w:rsidRPr="007F1D3F" w:rsidRDefault="009927DF">
            <w:pPr>
              <w:rPr>
                <w:sz w:val="20"/>
                <w:szCs w:val="20"/>
              </w:rPr>
            </w:pPr>
          </w:p>
        </w:tc>
        <w:tc>
          <w:tcPr>
            <w:tcW w:w="1440" w:type="dxa"/>
            <w:tcBorders>
              <w:top w:val="nil"/>
              <w:left w:val="nil"/>
              <w:bottom w:val="nil"/>
              <w:right w:val="nil"/>
            </w:tcBorders>
            <w:shd w:val="clear" w:color="auto" w:fill="auto"/>
            <w:noWrap/>
            <w:vAlign w:val="bottom"/>
            <w:hideMark/>
          </w:tcPr>
          <w:p w14:paraId="6594BE47" w14:textId="77777777" w:rsidR="009927DF" w:rsidRPr="007F1D3F" w:rsidRDefault="009927DF">
            <w:pPr>
              <w:rPr>
                <w:sz w:val="20"/>
                <w:szCs w:val="20"/>
              </w:rPr>
            </w:pPr>
          </w:p>
        </w:tc>
      </w:tr>
      <w:tr w:rsidR="007F1D3F" w:rsidRPr="007F1D3F" w14:paraId="0D57CB84" w14:textId="77777777" w:rsidTr="009927DF">
        <w:trPr>
          <w:trHeight w:val="480"/>
        </w:trPr>
        <w:tc>
          <w:tcPr>
            <w:tcW w:w="9560" w:type="dxa"/>
            <w:gridSpan w:val="7"/>
            <w:tcBorders>
              <w:top w:val="nil"/>
              <w:left w:val="nil"/>
              <w:bottom w:val="nil"/>
              <w:right w:val="nil"/>
            </w:tcBorders>
            <w:shd w:val="clear" w:color="auto" w:fill="auto"/>
            <w:noWrap/>
            <w:vAlign w:val="bottom"/>
            <w:hideMark/>
          </w:tcPr>
          <w:p w14:paraId="44AF1F7D" w14:textId="77777777" w:rsidR="009927DF" w:rsidRPr="007F1D3F" w:rsidRDefault="009927DF">
            <w:pPr>
              <w:rPr>
                <w:sz w:val="22"/>
                <w:szCs w:val="22"/>
              </w:rPr>
            </w:pPr>
            <w:r w:rsidRPr="007F1D3F">
              <w:rPr>
                <w:sz w:val="22"/>
                <w:szCs w:val="22"/>
              </w:rPr>
              <w:t xml:space="preserve">- </w:t>
            </w:r>
            <w:proofErr w:type="spellStart"/>
            <w:r w:rsidRPr="007F1D3F">
              <w:rPr>
                <w:sz w:val="22"/>
                <w:szCs w:val="22"/>
              </w:rPr>
              <w:t>Đô</w:t>
            </w:r>
            <w:proofErr w:type="spellEnd"/>
            <w:r w:rsidRPr="007F1D3F">
              <w:rPr>
                <w:sz w:val="22"/>
                <w:szCs w:val="22"/>
              </w:rPr>
              <w:t xml:space="preserve"> </w:t>
            </w:r>
            <w:proofErr w:type="spellStart"/>
            <w:r w:rsidRPr="007F1D3F">
              <w:rPr>
                <w:sz w:val="22"/>
                <w:szCs w:val="22"/>
              </w:rPr>
              <w:t>thị</w:t>
            </w:r>
            <w:proofErr w:type="spellEnd"/>
            <w:r w:rsidRPr="007F1D3F">
              <w:rPr>
                <w:sz w:val="22"/>
                <w:szCs w:val="22"/>
              </w:rPr>
              <w:t xml:space="preserve"> </w:t>
            </w:r>
            <w:proofErr w:type="spellStart"/>
            <w:r w:rsidRPr="007F1D3F">
              <w:rPr>
                <w:sz w:val="22"/>
                <w:szCs w:val="22"/>
              </w:rPr>
              <w:t>loại</w:t>
            </w:r>
            <w:proofErr w:type="spellEnd"/>
            <w:r w:rsidRPr="007F1D3F">
              <w:rPr>
                <w:sz w:val="22"/>
                <w:szCs w:val="22"/>
              </w:rPr>
              <w:t xml:space="preserve"> IV: K = 1,</w:t>
            </w:r>
            <w:proofErr w:type="gramStart"/>
            <w:r w:rsidRPr="007F1D3F">
              <w:rPr>
                <w:sz w:val="22"/>
                <w:szCs w:val="22"/>
              </w:rPr>
              <w:t xml:space="preserve">05;  </w:t>
            </w:r>
            <w:proofErr w:type="spellStart"/>
            <w:r w:rsidRPr="007F1D3F">
              <w:rPr>
                <w:sz w:val="22"/>
                <w:szCs w:val="22"/>
              </w:rPr>
              <w:t>Mật</w:t>
            </w:r>
            <w:proofErr w:type="spellEnd"/>
            <w:proofErr w:type="gramEnd"/>
            <w:r w:rsidRPr="007F1D3F">
              <w:rPr>
                <w:sz w:val="22"/>
                <w:szCs w:val="22"/>
              </w:rPr>
              <w:t xml:space="preserve"> </w:t>
            </w:r>
            <w:proofErr w:type="spellStart"/>
            <w:r w:rsidRPr="007F1D3F">
              <w:rPr>
                <w:sz w:val="22"/>
                <w:szCs w:val="22"/>
              </w:rPr>
              <w:t>độ</w:t>
            </w:r>
            <w:proofErr w:type="spellEnd"/>
            <w:r w:rsidRPr="007F1D3F">
              <w:rPr>
                <w:sz w:val="22"/>
                <w:szCs w:val="22"/>
              </w:rPr>
              <w:t xml:space="preserve"> </w:t>
            </w:r>
            <w:proofErr w:type="spellStart"/>
            <w:r w:rsidRPr="007F1D3F">
              <w:rPr>
                <w:sz w:val="22"/>
                <w:szCs w:val="22"/>
              </w:rPr>
              <w:t>dân</w:t>
            </w:r>
            <w:proofErr w:type="spellEnd"/>
            <w:r w:rsidRPr="007F1D3F">
              <w:rPr>
                <w:sz w:val="22"/>
                <w:szCs w:val="22"/>
              </w:rPr>
              <w:t xml:space="preserve"> </w:t>
            </w:r>
            <w:proofErr w:type="spellStart"/>
            <w:r w:rsidRPr="007F1D3F">
              <w:rPr>
                <w:sz w:val="22"/>
                <w:szCs w:val="22"/>
              </w:rPr>
              <w:t>số</w:t>
            </w:r>
            <w:proofErr w:type="spellEnd"/>
            <w:r w:rsidRPr="007F1D3F">
              <w:rPr>
                <w:sz w:val="22"/>
                <w:szCs w:val="22"/>
              </w:rPr>
              <w:t xml:space="preserve"> 889 ng/km2 : K = 1,12 </w:t>
            </w:r>
          </w:p>
        </w:tc>
      </w:tr>
      <w:tr w:rsidR="007F1D3F" w:rsidRPr="007F1D3F" w14:paraId="1C18AD1A" w14:textId="77777777" w:rsidTr="009927DF">
        <w:trPr>
          <w:trHeight w:val="495"/>
        </w:trPr>
        <w:tc>
          <w:tcPr>
            <w:tcW w:w="3360" w:type="dxa"/>
            <w:gridSpan w:val="2"/>
            <w:tcBorders>
              <w:top w:val="nil"/>
              <w:left w:val="nil"/>
              <w:bottom w:val="nil"/>
              <w:right w:val="nil"/>
            </w:tcBorders>
            <w:shd w:val="clear" w:color="auto" w:fill="auto"/>
            <w:noWrap/>
            <w:vAlign w:val="bottom"/>
            <w:hideMark/>
          </w:tcPr>
          <w:p w14:paraId="7C2736E7" w14:textId="77777777" w:rsidR="009927DF" w:rsidRPr="007F1D3F" w:rsidRDefault="009927DF">
            <w:pPr>
              <w:jc w:val="right"/>
              <w:rPr>
                <w:sz w:val="22"/>
                <w:szCs w:val="22"/>
              </w:rPr>
            </w:pPr>
            <w:r w:rsidRPr="007F1D3F">
              <w:rPr>
                <w:sz w:val="22"/>
                <w:szCs w:val="22"/>
              </w:rPr>
              <w:t xml:space="preserve">114.815.144 </w:t>
            </w:r>
            <w:proofErr w:type="gramStart"/>
            <w:r w:rsidRPr="007F1D3F">
              <w:rPr>
                <w:sz w:val="22"/>
                <w:szCs w:val="22"/>
              </w:rPr>
              <w:t>đ  x</w:t>
            </w:r>
            <w:proofErr w:type="gramEnd"/>
            <w:r w:rsidRPr="007F1D3F">
              <w:rPr>
                <w:sz w:val="22"/>
                <w:szCs w:val="22"/>
              </w:rPr>
              <w:t xml:space="preserve"> 1,05 x 1,12   = </w:t>
            </w:r>
          </w:p>
        </w:tc>
        <w:tc>
          <w:tcPr>
            <w:tcW w:w="1280" w:type="dxa"/>
            <w:tcBorders>
              <w:top w:val="nil"/>
              <w:left w:val="nil"/>
              <w:bottom w:val="nil"/>
              <w:right w:val="nil"/>
            </w:tcBorders>
            <w:shd w:val="clear" w:color="auto" w:fill="auto"/>
            <w:noWrap/>
            <w:vAlign w:val="bottom"/>
            <w:hideMark/>
          </w:tcPr>
          <w:p w14:paraId="077245B7" w14:textId="77777777" w:rsidR="009927DF" w:rsidRPr="007F1D3F" w:rsidRDefault="009927DF">
            <w:pPr>
              <w:jc w:val="right"/>
              <w:rPr>
                <w:sz w:val="22"/>
                <w:szCs w:val="22"/>
              </w:rPr>
            </w:pPr>
            <w:r w:rsidRPr="007F1D3F">
              <w:rPr>
                <w:sz w:val="22"/>
                <w:szCs w:val="22"/>
              </w:rPr>
              <w:t>135.022.609</w:t>
            </w:r>
          </w:p>
        </w:tc>
        <w:tc>
          <w:tcPr>
            <w:tcW w:w="700" w:type="dxa"/>
            <w:tcBorders>
              <w:top w:val="nil"/>
              <w:left w:val="nil"/>
              <w:bottom w:val="nil"/>
              <w:right w:val="nil"/>
            </w:tcBorders>
            <w:shd w:val="clear" w:color="auto" w:fill="auto"/>
            <w:noWrap/>
            <w:vAlign w:val="bottom"/>
            <w:hideMark/>
          </w:tcPr>
          <w:p w14:paraId="45E93274" w14:textId="77777777" w:rsidR="009927DF" w:rsidRPr="007F1D3F" w:rsidRDefault="009927DF">
            <w:pPr>
              <w:rPr>
                <w:sz w:val="22"/>
                <w:szCs w:val="22"/>
              </w:rPr>
            </w:pPr>
            <w:r w:rsidRPr="007F1D3F">
              <w:rPr>
                <w:sz w:val="22"/>
                <w:szCs w:val="22"/>
              </w:rPr>
              <w:t>đ</w:t>
            </w:r>
          </w:p>
        </w:tc>
        <w:tc>
          <w:tcPr>
            <w:tcW w:w="1440" w:type="dxa"/>
            <w:tcBorders>
              <w:top w:val="nil"/>
              <w:left w:val="nil"/>
              <w:bottom w:val="nil"/>
              <w:right w:val="nil"/>
            </w:tcBorders>
            <w:shd w:val="clear" w:color="auto" w:fill="auto"/>
            <w:noWrap/>
            <w:vAlign w:val="bottom"/>
            <w:hideMark/>
          </w:tcPr>
          <w:p w14:paraId="1E417617" w14:textId="77777777" w:rsidR="009927DF" w:rsidRPr="007F1D3F" w:rsidRDefault="009927DF">
            <w:pPr>
              <w:rPr>
                <w:sz w:val="22"/>
                <w:szCs w:val="22"/>
              </w:rPr>
            </w:pPr>
          </w:p>
        </w:tc>
        <w:tc>
          <w:tcPr>
            <w:tcW w:w="1340" w:type="dxa"/>
            <w:tcBorders>
              <w:top w:val="nil"/>
              <w:left w:val="nil"/>
              <w:bottom w:val="nil"/>
              <w:right w:val="nil"/>
            </w:tcBorders>
            <w:shd w:val="clear" w:color="auto" w:fill="auto"/>
            <w:noWrap/>
            <w:vAlign w:val="bottom"/>
            <w:hideMark/>
          </w:tcPr>
          <w:p w14:paraId="505C240D" w14:textId="77777777" w:rsidR="009927DF" w:rsidRPr="007F1D3F" w:rsidRDefault="009927DF">
            <w:pPr>
              <w:rPr>
                <w:sz w:val="20"/>
                <w:szCs w:val="20"/>
              </w:rPr>
            </w:pPr>
          </w:p>
        </w:tc>
        <w:tc>
          <w:tcPr>
            <w:tcW w:w="1440" w:type="dxa"/>
            <w:tcBorders>
              <w:top w:val="nil"/>
              <w:left w:val="nil"/>
              <w:bottom w:val="nil"/>
              <w:right w:val="nil"/>
            </w:tcBorders>
            <w:shd w:val="clear" w:color="auto" w:fill="auto"/>
            <w:noWrap/>
            <w:vAlign w:val="bottom"/>
            <w:hideMark/>
          </w:tcPr>
          <w:p w14:paraId="79DFDC70" w14:textId="77777777" w:rsidR="009927DF" w:rsidRPr="007F1D3F" w:rsidRDefault="009927DF">
            <w:pPr>
              <w:rPr>
                <w:sz w:val="20"/>
                <w:szCs w:val="20"/>
              </w:rPr>
            </w:pPr>
          </w:p>
        </w:tc>
      </w:tr>
      <w:tr w:rsidR="007F1D3F" w:rsidRPr="007F1D3F" w14:paraId="0F2CB902" w14:textId="77777777" w:rsidTr="009927DF">
        <w:trPr>
          <w:trHeight w:val="570"/>
        </w:trPr>
        <w:tc>
          <w:tcPr>
            <w:tcW w:w="8120" w:type="dxa"/>
            <w:gridSpan w:val="6"/>
            <w:tcBorders>
              <w:top w:val="nil"/>
              <w:left w:val="nil"/>
              <w:bottom w:val="nil"/>
              <w:right w:val="nil"/>
            </w:tcBorders>
            <w:shd w:val="clear" w:color="auto" w:fill="auto"/>
            <w:noWrap/>
            <w:vAlign w:val="bottom"/>
            <w:hideMark/>
          </w:tcPr>
          <w:p w14:paraId="79B56E06" w14:textId="77777777" w:rsidR="009927DF" w:rsidRPr="007F1D3F" w:rsidRDefault="009927DF">
            <w:pPr>
              <w:rPr>
                <w:sz w:val="22"/>
                <w:szCs w:val="22"/>
              </w:rPr>
            </w:pPr>
            <w:r w:rsidRPr="007F1D3F">
              <w:rPr>
                <w:sz w:val="22"/>
                <w:szCs w:val="22"/>
              </w:rPr>
              <w:t xml:space="preserve">- </w:t>
            </w:r>
            <w:proofErr w:type="spellStart"/>
            <w:r w:rsidRPr="007F1D3F">
              <w:rPr>
                <w:sz w:val="22"/>
                <w:szCs w:val="22"/>
              </w:rPr>
              <w:t>Định</w:t>
            </w:r>
            <w:proofErr w:type="spellEnd"/>
            <w:r w:rsidRPr="007F1D3F">
              <w:rPr>
                <w:sz w:val="22"/>
                <w:szCs w:val="22"/>
              </w:rPr>
              <w:t xml:space="preserve"> </w:t>
            </w:r>
            <w:proofErr w:type="spellStart"/>
            <w:r w:rsidRPr="007F1D3F">
              <w:rPr>
                <w:sz w:val="22"/>
                <w:szCs w:val="22"/>
              </w:rPr>
              <w:t>mức</w:t>
            </w:r>
            <w:proofErr w:type="spellEnd"/>
            <w:r w:rsidRPr="007F1D3F">
              <w:rPr>
                <w:sz w:val="22"/>
                <w:szCs w:val="22"/>
              </w:rPr>
              <w:t xml:space="preserve"> chi phí </w:t>
            </w:r>
            <w:proofErr w:type="spellStart"/>
            <w:r w:rsidRPr="007F1D3F">
              <w:rPr>
                <w:sz w:val="22"/>
                <w:szCs w:val="22"/>
              </w:rPr>
              <w:t>cho</w:t>
            </w:r>
            <w:proofErr w:type="spellEnd"/>
            <w:r w:rsidRPr="007F1D3F">
              <w:rPr>
                <w:sz w:val="22"/>
                <w:szCs w:val="22"/>
              </w:rPr>
              <w:t xml:space="preserve"> </w:t>
            </w:r>
            <w:proofErr w:type="spellStart"/>
            <w:r w:rsidRPr="007F1D3F">
              <w:rPr>
                <w:sz w:val="22"/>
                <w:szCs w:val="22"/>
              </w:rPr>
              <w:t>một</w:t>
            </w:r>
            <w:proofErr w:type="spellEnd"/>
            <w:r w:rsidRPr="007F1D3F">
              <w:rPr>
                <w:sz w:val="22"/>
                <w:szCs w:val="22"/>
              </w:rPr>
              <w:t xml:space="preserve"> </w:t>
            </w:r>
            <w:proofErr w:type="spellStart"/>
            <w:r w:rsidRPr="007F1D3F">
              <w:rPr>
                <w:sz w:val="22"/>
                <w:szCs w:val="22"/>
              </w:rPr>
              <w:t>sô</w:t>
            </w:r>
            <w:proofErr w:type="spellEnd"/>
            <w:r w:rsidRPr="007F1D3F">
              <w:rPr>
                <w:sz w:val="22"/>
                <w:szCs w:val="22"/>
              </w:rPr>
              <w:t xml:space="preserve">́ </w:t>
            </w:r>
            <w:proofErr w:type="spellStart"/>
            <w:r w:rsidRPr="007F1D3F">
              <w:rPr>
                <w:sz w:val="22"/>
                <w:szCs w:val="22"/>
              </w:rPr>
              <w:t>công</w:t>
            </w:r>
            <w:proofErr w:type="spellEnd"/>
            <w:r w:rsidRPr="007F1D3F">
              <w:rPr>
                <w:sz w:val="22"/>
                <w:szCs w:val="22"/>
              </w:rPr>
              <w:t xml:space="preserve"> </w:t>
            </w:r>
            <w:proofErr w:type="spellStart"/>
            <w:r w:rsidRPr="007F1D3F">
              <w:rPr>
                <w:sz w:val="22"/>
                <w:szCs w:val="22"/>
              </w:rPr>
              <w:t>việc</w:t>
            </w:r>
            <w:proofErr w:type="spellEnd"/>
            <w:r w:rsidRPr="007F1D3F">
              <w:rPr>
                <w:sz w:val="22"/>
                <w:szCs w:val="22"/>
              </w:rPr>
              <w:t xml:space="preserve"> </w:t>
            </w:r>
            <w:proofErr w:type="spellStart"/>
            <w:r w:rsidRPr="007F1D3F">
              <w:rPr>
                <w:sz w:val="22"/>
                <w:szCs w:val="22"/>
              </w:rPr>
              <w:t>liên</w:t>
            </w:r>
            <w:proofErr w:type="spellEnd"/>
            <w:r w:rsidRPr="007F1D3F">
              <w:rPr>
                <w:sz w:val="22"/>
                <w:szCs w:val="22"/>
              </w:rPr>
              <w:t xml:space="preserve"> </w:t>
            </w:r>
            <w:proofErr w:type="spellStart"/>
            <w:r w:rsidRPr="007F1D3F">
              <w:rPr>
                <w:sz w:val="22"/>
                <w:szCs w:val="22"/>
              </w:rPr>
              <w:t>quan</w:t>
            </w:r>
            <w:proofErr w:type="spellEnd"/>
            <w:r w:rsidRPr="007F1D3F">
              <w:rPr>
                <w:sz w:val="22"/>
                <w:szCs w:val="22"/>
              </w:rPr>
              <w:t xml:space="preserve"> </w:t>
            </w:r>
            <w:proofErr w:type="spellStart"/>
            <w:r w:rsidRPr="007F1D3F">
              <w:rPr>
                <w:sz w:val="22"/>
                <w:szCs w:val="22"/>
              </w:rPr>
              <w:t>đến</w:t>
            </w:r>
            <w:proofErr w:type="spellEnd"/>
            <w:r w:rsidRPr="007F1D3F">
              <w:rPr>
                <w:sz w:val="22"/>
                <w:szCs w:val="22"/>
              </w:rPr>
              <w:t xml:space="preserve"> quá </w:t>
            </w:r>
            <w:proofErr w:type="spellStart"/>
            <w:r w:rsidRPr="007F1D3F">
              <w:rPr>
                <w:sz w:val="22"/>
                <w:szCs w:val="22"/>
              </w:rPr>
              <w:t>trình</w:t>
            </w:r>
            <w:proofErr w:type="spellEnd"/>
            <w:r w:rsidRPr="007F1D3F">
              <w:rPr>
                <w:sz w:val="22"/>
                <w:szCs w:val="22"/>
              </w:rPr>
              <w:t xml:space="preserve"> </w:t>
            </w:r>
            <w:proofErr w:type="spellStart"/>
            <w:r w:rsidRPr="007F1D3F">
              <w:rPr>
                <w:sz w:val="22"/>
                <w:szCs w:val="22"/>
              </w:rPr>
              <w:t>lập</w:t>
            </w:r>
            <w:proofErr w:type="spellEnd"/>
            <w:r w:rsidRPr="007F1D3F">
              <w:rPr>
                <w:sz w:val="22"/>
                <w:szCs w:val="22"/>
              </w:rPr>
              <w:t xml:space="preserve"> </w:t>
            </w:r>
            <w:proofErr w:type="spellStart"/>
            <w:r w:rsidRPr="007F1D3F">
              <w:rPr>
                <w:sz w:val="22"/>
                <w:szCs w:val="22"/>
              </w:rPr>
              <w:t>đô</w:t>
            </w:r>
            <w:proofErr w:type="spellEnd"/>
            <w:r w:rsidRPr="007F1D3F">
              <w:rPr>
                <w:sz w:val="22"/>
                <w:szCs w:val="22"/>
              </w:rPr>
              <w:t xml:space="preserve">̀ </w:t>
            </w:r>
            <w:proofErr w:type="spellStart"/>
            <w:r w:rsidRPr="007F1D3F">
              <w:rPr>
                <w:sz w:val="22"/>
                <w:szCs w:val="22"/>
              </w:rPr>
              <w:t>án</w:t>
            </w:r>
            <w:proofErr w:type="spellEnd"/>
            <w:r w:rsidRPr="007F1D3F">
              <w:rPr>
                <w:sz w:val="22"/>
                <w:szCs w:val="22"/>
              </w:rPr>
              <w:t xml:space="preserve"> </w:t>
            </w:r>
            <w:proofErr w:type="spellStart"/>
            <w:r w:rsidRPr="007F1D3F">
              <w:rPr>
                <w:sz w:val="22"/>
                <w:szCs w:val="22"/>
              </w:rPr>
              <w:t>quy</w:t>
            </w:r>
            <w:proofErr w:type="spellEnd"/>
            <w:r w:rsidRPr="007F1D3F">
              <w:rPr>
                <w:sz w:val="22"/>
                <w:szCs w:val="22"/>
              </w:rPr>
              <w:t xml:space="preserve"> </w:t>
            </w:r>
            <w:proofErr w:type="spellStart"/>
            <w:r w:rsidRPr="007F1D3F">
              <w:rPr>
                <w:sz w:val="22"/>
                <w:szCs w:val="22"/>
              </w:rPr>
              <w:t>hoạch</w:t>
            </w:r>
            <w:proofErr w:type="spellEnd"/>
            <w:r w:rsidRPr="007F1D3F">
              <w:rPr>
                <w:sz w:val="22"/>
                <w:szCs w:val="22"/>
              </w:rPr>
              <w:t xml:space="preserve">   </w:t>
            </w:r>
          </w:p>
        </w:tc>
        <w:tc>
          <w:tcPr>
            <w:tcW w:w="1440" w:type="dxa"/>
            <w:tcBorders>
              <w:top w:val="nil"/>
              <w:left w:val="nil"/>
              <w:bottom w:val="nil"/>
              <w:right w:val="nil"/>
            </w:tcBorders>
            <w:shd w:val="clear" w:color="auto" w:fill="auto"/>
            <w:noWrap/>
            <w:vAlign w:val="bottom"/>
            <w:hideMark/>
          </w:tcPr>
          <w:p w14:paraId="404AC322" w14:textId="77777777" w:rsidR="009927DF" w:rsidRPr="007F1D3F" w:rsidRDefault="009927DF">
            <w:pPr>
              <w:rPr>
                <w:sz w:val="22"/>
                <w:szCs w:val="22"/>
              </w:rPr>
            </w:pPr>
          </w:p>
        </w:tc>
      </w:tr>
      <w:tr w:rsidR="007F1D3F" w:rsidRPr="007F1D3F" w14:paraId="55AD58F6" w14:textId="77777777" w:rsidTr="009927DF">
        <w:trPr>
          <w:trHeight w:val="450"/>
        </w:trPr>
        <w:tc>
          <w:tcPr>
            <w:tcW w:w="9560" w:type="dxa"/>
            <w:gridSpan w:val="7"/>
            <w:tcBorders>
              <w:top w:val="nil"/>
              <w:left w:val="nil"/>
              <w:bottom w:val="nil"/>
              <w:right w:val="nil"/>
            </w:tcBorders>
            <w:shd w:val="clear" w:color="auto" w:fill="auto"/>
            <w:noWrap/>
            <w:vAlign w:val="bottom"/>
            <w:hideMark/>
          </w:tcPr>
          <w:p w14:paraId="41C24A68" w14:textId="77777777" w:rsidR="009927DF" w:rsidRPr="007F1D3F" w:rsidRDefault="009927DF">
            <w:pPr>
              <w:rPr>
                <w:sz w:val="22"/>
                <w:szCs w:val="22"/>
              </w:rPr>
            </w:pPr>
            <w:r w:rsidRPr="007F1D3F">
              <w:rPr>
                <w:sz w:val="22"/>
                <w:szCs w:val="22"/>
              </w:rPr>
              <w:t xml:space="preserve">+ Chi </w:t>
            </w:r>
            <w:proofErr w:type="spellStart"/>
            <w:r w:rsidRPr="007F1D3F">
              <w:rPr>
                <w:sz w:val="22"/>
                <w:szCs w:val="22"/>
              </w:rPr>
              <w:t>phí</w:t>
            </w:r>
            <w:proofErr w:type="spellEnd"/>
            <w:r w:rsidRPr="007F1D3F">
              <w:rPr>
                <w:sz w:val="22"/>
                <w:szCs w:val="22"/>
              </w:rPr>
              <w:t xml:space="preserve"> </w:t>
            </w:r>
            <w:proofErr w:type="spellStart"/>
            <w:r w:rsidRPr="007F1D3F">
              <w:rPr>
                <w:sz w:val="22"/>
                <w:szCs w:val="22"/>
              </w:rPr>
              <w:t>thẩm</w:t>
            </w:r>
            <w:proofErr w:type="spellEnd"/>
            <w:r w:rsidRPr="007F1D3F">
              <w:rPr>
                <w:sz w:val="22"/>
                <w:szCs w:val="22"/>
              </w:rPr>
              <w:t xml:space="preserve"> </w:t>
            </w:r>
            <w:proofErr w:type="spellStart"/>
            <w:r w:rsidRPr="007F1D3F">
              <w:rPr>
                <w:sz w:val="22"/>
                <w:szCs w:val="22"/>
              </w:rPr>
              <w:t>định</w:t>
            </w:r>
            <w:proofErr w:type="spellEnd"/>
            <w:r w:rsidRPr="007F1D3F">
              <w:rPr>
                <w:sz w:val="22"/>
                <w:szCs w:val="22"/>
              </w:rPr>
              <w:t xml:space="preserve"> </w:t>
            </w:r>
            <w:proofErr w:type="spellStart"/>
            <w:r w:rsidRPr="007F1D3F">
              <w:rPr>
                <w:sz w:val="22"/>
                <w:szCs w:val="22"/>
              </w:rPr>
              <w:t>đồ</w:t>
            </w:r>
            <w:proofErr w:type="spellEnd"/>
            <w:r w:rsidRPr="007F1D3F">
              <w:rPr>
                <w:sz w:val="22"/>
                <w:szCs w:val="22"/>
              </w:rPr>
              <w:t xml:space="preserve"> </w:t>
            </w:r>
            <w:proofErr w:type="spellStart"/>
            <w:r w:rsidRPr="007F1D3F">
              <w:rPr>
                <w:sz w:val="22"/>
                <w:szCs w:val="22"/>
              </w:rPr>
              <w:t>án</w:t>
            </w:r>
            <w:proofErr w:type="spellEnd"/>
            <w:r w:rsidRPr="007F1D3F">
              <w:rPr>
                <w:sz w:val="22"/>
                <w:szCs w:val="22"/>
              </w:rPr>
              <w:t xml:space="preserve"> </w:t>
            </w:r>
            <w:proofErr w:type="spellStart"/>
            <w:r w:rsidRPr="007F1D3F">
              <w:rPr>
                <w:sz w:val="22"/>
                <w:szCs w:val="22"/>
              </w:rPr>
              <w:t>quy</w:t>
            </w:r>
            <w:proofErr w:type="spellEnd"/>
            <w:r w:rsidRPr="007F1D3F">
              <w:rPr>
                <w:sz w:val="22"/>
                <w:szCs w:val="22"/>
              </w:rPr>
              <w:t xml:space="preserve"> </w:t>
            </w:r>
            <w:proofErr w:type="spellStart"/>
            <w:r w:rsidRPr="007F1D3F">
              <w:rPr>
                <w:sz w:val="22"/>
                <w:szCs w:val="22"/>
              </w:rPr>
              <w:t>hoạch</w:t>
            </w:r>
            <w:proofErr w:type="spellEnd"/>
            <w:r w:rsidRPr="007F1D3F">
              <w:rPr>
                <w:sz w:val="22"/>
                <w:szCs w:val="22"/>
              </w:rPr>
              <w:t xml:space="preserve">: </w:t>
            </w:r>
            <w:proofErr w:type="spellStart"/>
            <w:r w:rsidRPr="007F1D3F">
              <w:rPr>
                <w:sz w:val="22"/>
                <w:szCs w:val="22"/>
              </w:rPr>
              <w:t>Áp</w:t>
            </w:r>
            <w:proofErr w:type="spellEnd"/>
            <w:r w:rsidRPr="007F1D3F">
              <w:rPr>
                <w:sz w:val="22"/>
                <w:szCs w:val="22"/>
              </w:rPr>
              <w:t xml:space="preserve"> </w:t>
            </w:r>
            <w:proofErr w:type="spellStart"/>
            <w:r w:rsidRPr="007F1D3F">
              <w:rPr>
                <w:sz w:val="22"/>
                <w:szCs w:val="22"/>
              </w:rPr>
              <w:t>dụng</w:t>
            </w:r>
            <w:proofErr w:type="spellEnd"/>
            <w:r w:rsidRPr="007F1D3F">
              <w:rPr>
                <w:sz w:val="22"/>
                <w:szCs w:val="22"/>
              </w:rPr>
              <w:t xml:space="preserve"> </w:t>
            </w:r>
            <w:proofErr w:type="spellStart"/>
            <w:r w:rsidRPr="007F1D3F">
              <w:rPr>
                <w:sz w:val="22"/>
                <w:szCs w:val="22"/>
              </w:rPr>
              <w:t>bảng</w:t>
            </w:r>
            <w:proofErr w:type="spellEnd"/>
            <w:r w:rsidRPr="007F1D3F">
              <w:rPr>
                <w:sz w:val="22"/>
                <w:szCs w:val="22"/>
              </w:rPr>
              <w:t xml:space="preserve"> 11; </w:t>
            </w:r>
            <w:proofErr w:type="spellStart"/>
            <w:r w:rsidRPr="007F1D3F">
              <w:rPr>
                <w:sz w:val="22"/>
                <w:szCs w:val="22"/>
              </w:rPr>
              <w:t>mục</w:t>
            </w:r>
            <w:proofErr w:type="spellEnd"/>
            <w:r w:rsidRPr="007F1D3F">
              <w:rPr>
                <w:sz w:val="22"/>
                <w:szCs w:val="22"/>
              </w:rPr>
              <w:t xml:space="preserve"> 5; </w:t>
            </w:r>
            <w:proofErr w:type="spellStart"/>
            <w:r w:rsidRPr="007F1D3F">
              <w:rPr>
                <w:sz w:val="22"/>
                <w:szCs w:val="22"/>
              </w:rPr>
              <w:t>Phụ</w:t>
            </w:r>
            <w:proofErr w:type="spellEnd"/>
            <w:r w:rsidRPr="007F1D3F">
              <w:rPr>
                <w:sz w:val="22"/>
                <w:szCs w:val="22"/>
              </w:rPr>
              <w:t xml:space="preserve"> </w:t>
            </w:r>
            <w:proofErr w:type="spellStart"/>
            <w:r w:rsidRPr="007F1D3F">
              <w:rPr>
                <w:sz w:val="22"/>
                <w:szCs w:val="22"/>
              </w:rPr>
              <w:t>lục</w:t>
            </w:r>
            <w:proofErr w:type="spellEnd"/>
            <w:r w:rsidRPr="007F1D3F">
              <w:rPr>
                <w:sz w:val="22"/>
                <w:szCs w:val="22"/>
              </w:rPr>
              <w:t xml:space="preserve"> </w:t>
            </w:r>
            <w:proofErr w:type="spellStart"/>
            <w:r w:rsidRPr="007F1D3F">
              <w:rPr>
                <w:sz w:val="22"/>
                <w:szCs w:val="22"/>
              </w:rPr>
              <w:t>sô</w:t>
            </w:r>
            <w:proofErr w:type="spellEnd"/>
            <w:r w:rsidRPr="007F1D3F">
              <w:rPr>
                <w:sz w:val="22"/>
                <w:szCs w:val="22"/>
              </w:rPr>
              <w:t xml:space="preserve">́ 1 </w:t>
            </w:r>
            <w:proofErr w:type="spellStart"/>
            <w:r w:rsidRPr="007F1D3F">
              <w:rPr>
                <w:sz w:val="22"/>
                <w:szCs w:val="22"/>
              </w:rPr>
              <w:t>thông</w:t>
            </w:r>
            <w:proofErr w:type="spellEnd"/>
            <w:r w:rsidRPr="007F1D3F">
              <w:rPr>
                <w:sz w:val="22"/>
                <w:szCs w:val="22"/>
              </w:rPr>
              <w:t xml:space="preserve"> tư 20/2019/TT-BXD </w:t>
            </w:r>
          </w:p>
        </w:tc>
      </w:tr>
      <w:tr w:rsidR="007F1D3F" w:rsidRPr="007F1D3F" w14:paraId="4A267C84" w14:textId="77777777" w:rsidTr="009927DF">
        <w:trPr>
          <w:trHeight w:val="135"/>
        </w:trPr>
        <w:tc>
          <w:tcPr>
            <w:tcW w:w="49" w:type="dxa"/>
            <w:tcBorders>
              <w:top w:val="nil"/>
              <w:left w:val="nil"/>
              <w:bottom w:val="nil"/>
              <w:right w:val="nil"/>
            </w:tcBorders>
            <w:shd w:val="clear" w:color="auto" w:fill="auto"/>
            <w:noWrap/>
            <w:vAlign w:val="bottom"/>
            <w:hideMark/>
          </w:tcPr>
          <w:p w14:paraId="763AC5C2" w14:textId="77777777" w:rsidR="009927DF" w:rsidRPr="007F1D3F" w:rsidRDefault="009927DF">
            <w:pPr>
              <w:rPr>
                <w:sz w:val="22"/>
                <w:szCs w:val="22"/>
              </w:rPr>
            </w:pPr>
          </w:p>
        </w:tc>
        <w:tc>
          <w:tcPr>
            <w:tcW w:w="3311" w:type="dxa"/>
            <w:tcBorders>
              <w:top w:val="nil"/>
              <w:left w:val="nil"/>
              <w:bottom w:val="nil"/>
              <w:right w:val="nil"/>
            </w:tcBorders>
            <w:shd w:val="clear" w:color="auto" w:fill="auto"/>
            <w:noWrap/>
            <w:vAlign w:val="bottom"/>
            <w:hideMark/>
          </w:tcPr>
          <w:p w14:paraId="47C18F00" w14:textId="77777777" w:rsidR="009927DF" w:rsidRPr="007F1D3F" w:rsidRDefault="009927DF">
            <w:pPr>
              <w:rPr>
                <w:sz w:val="20"/>
                <w:szCs w:val="20"/>
              </w:rPr>
            </w:pPr>
          </w:p>
        </w:tc>
        <w:tc>
          <w:tcPr>
            <w:tcW w:w="1280" w:type="dxa"/>
            <w:tcBorders>
              <w:top w:val="nil"/>
              <w:left w:val="nil"/>
              <w:bottom w:val="nil"/>
              <w:right w:val="nil"/>
            </w:tcBorders>
            <w:shd w:val="clear" w:color="auto" w:fill="auto"/>
            <w:hideMark/>
          </w:tcPr>
          <w:p w14:paraId="6797BFA6" w14:textId="77777777" w:rsidR="009927DF" w:rsidRPr="007F1D3F" w:rsidRDefault="009927DF">
            <w:pPr>
              <w:rPr>
                <w:sz w:val="20"/>
                <w:szCs w:val="20"/>
              </w:rPr>
            </w:pPr>
          </w:p>
        </w:tc>
        <w:tc>
          <w:tcPr>
            <w:tcW w:w="700" w:type="dxa"/>
            <w:tcBorders>
              <w:top w:val="nil"/>
              <w:left w:val="nil"/>
              <w:bottom w:val="nil"/>
              <w:right w:val="nil"/>
            </w:tcBorders>
            <w:shd w:val="clear" w:color="auto" w:fill="auto"/>
            <w:hideMark/>
          </w:tcPr>
          <w:p w14:paraId="43A03C8A" w14:textId="77777777" w:rsidR="009927DF" w:rsidRPr="007F1D3F" w:rsidRDefault="009927DF">
            <w:pPr>
              <w:jc w:val="center"/>
              <w:rPr>
                <w:sz w:val="20"/>
                <w:szCs w:val="20"/>
              </w:rPr>
            </w:pPr>
          </w:p>
        </w:tc>
        <w:tc>
          <w:tcPr>
            <w:tcW w:w="1440" w:type="dxa"/>
            <w:tcBorders>
              <w:top w:val="nil"/>
              <w:left w:val="nil"/>
              <w:bottom w:val="nil"/>
              <w:right w:val="nil"/>
            </w:tcBorders>
            <w:shd w:val="clear" w:color="auto" w:fill="auto"/>
            <w:vAlign w:val="bottom"/>
            <w:hideMark/>
          </w:tcPr>
          <w:p w14:paraId="753F4FEC" w14:textId="77777777" w:rsidR="009927DF" w:rsidRPr="007F1D3F" w:rsidRDefault="009927DF">
            <w:pPr>
              <w:jc w:val="center"/>
              <w:rPr>
                <w:sz w:val="20"/>
                <w:szCs w:val="20"/>
              </w:rPr>
            </w:pPr>
          </w:p>
        </w:tc>
        <w:tc>
          <w:tcPr>
            <w:tcW w:w="1340" w:type="dxa"/>
            <w:tcBorders>
              <w:top w:val="nil"/>
              <w:left w:val="nil"/>
              <w:bottom w:val="nil"/>
              <w:right w:val="nil"/>
            </w:tcBorders>
            <w:shd w:val="clear" w:color="auto" w:fill="auto"/>
            <w:noWrap/>
            <w:vAlign w:val="bottom"/>
            <w:hideMark/>
          </w:tcPr>
          <w:p w14:paraId="18EA101D" w14:textId="77777777" w:rsidR="009927DF" w:rsidRPr="007F1D3F" w:rsidRDefault="009927DF">
            <w:pPr>
              <w:jc w:val="center"/>
              <w:rPr>
                <w:sz w:val="20"/>
                <w:szCs w:val="20"/>
              </w:rPr>
            </w:pPr>
          </w:p>
        </w:tc>
        <w:tc>
          <w:tcPr>
            <w:tcW w:w="1440" w:type="dxa"/>
            <w:tcBorders>
              <w:top w:val="nil"/>
              <w:left w:val="nil"/>
              <w:bottom w:val="nil"/>
              <w:right w:val="nil"/>
            </w:tcBorders>
            <w:shd w:val="clear" w:color="auto" w:fill="auto"/>
            <w:noWrap/>
            <w:vAlign w:val="bottom"/>
            <w:hideMark/>
          </w:tcPr>
          <w:p w14:paraId="6678FA48" w14:textId="77777777" w:rsidR="009927DF" w:rsidRPr="007F1D3F" w:rsidRDefault="009927DF">
            <w:pPr>
              <w:rPr>
                <w:sz w:val="20"/>
                <w:szCs w:val="20"/>
              </w:rPr>
            </w:pPr>
          </w:p>
        </w:tc>
      </w:tr>
      <w:tr w:rsidR="007F1D3F" w:rsidRPr="007F1D3F" w14:paraId="38A41194" w14:textId="77777777" w:rsidTr="009927DF">
        <w:trPr>
          <w:trHeight w:val="300"/>
        </w:trPr>
        <w:tc>
          <w:tcPr>
            <w:tcW w:w="49" w:type="dxa"/>
            <w:tcBorders>
              <w:top w:val="nil"/>
              <w:left w:val="nil"/>
              <w:bottom w:val="nil"/>
              <w:right w:val="nil"/>
            </w:tcBorders>
            <w:shd w:val="clear" w:color="auto" w:fill="auto"/>
            <w:noWrap/>
            <w:vAlign w:val="bottom"/>
            <w:hideMark/>
          </w:tcPr>
          <w:p w14:paraId="41839E0F" w14:textId="77777777" w:rsidR="009927DF" w:rsidRPr="007F1D3F" w:rsidRDefault="009927DF">
            <w:pPr>
              <w:rPr>
                <w:sz w:val="20"/>
                <w:szCs w:val="20"/>
              </w:rPr>
            </w:pPr>
          </w:p>
        </w:tc>
        <w:tc>
          <w:tcPr>
            <w:tcW w:w="3311" w:type="dxa"/>
            <w:tcBorders>
              <w:top w:val="nil"/>
              <w:left w:val="nil"/>
              <w:bottom w:val="nil"/>
              <w:right w:val="nil"/>
            </w:tcBorders>
            <w:shd w:val="clear" w:color="auto" w:fill="auto"/>
            <w:noWrap/>
            <w:vAlign w:val="bottom"/>
            <w:hideMark/>
          </w:tcPr>
          <w:p w14:paraId="71537193" w14:textId="77777777" w:rsidR="009927DF" w:rsidRPr="007F1D3F" w:rsidRDefault="009927DF">
            <w:pPr>
              <w:rPr>
                <w:sz w:val="22"/>
                <w:szCs w:val="22"/>
              </w:rPr>
            </w:pPr>
            <w:r w:rsidRPr="007F1D3F">
              <w:rPr>
                <w:sz w:val="22"/>
                <w:szCs w:val="22"/>
              </w:rPr>
              <w:t xml:space="preserve">             3,</w:t>
            </w:r>
            <w:proofErr w:type="gramStart"/>
            <w:r w:rsidRPr="007F1D3F">
              <w:rPr>
                <w:sz w:val="22"/>
                <w:szCs w:val="22"/>
              </w:rPr>
              <w:t>2  -</w:t>
            </w:r>
            <w:proofErr w:type="gramEnd"/>
            <w:r w:rsidRPr="007F1D3F">
              <w:rPr>
                <w:sz w:val="22"/>
                <w:szCs w:val="22"/>
              </w:rPr>
              <w:t xml:space="preserve"> 3,9</w:t>
            </w:r>
          </w:p>
        </w:tc>
        <w:tc>
          <w:tcPr>
            <w:tcW w:w="1280" w:type="dxa"/>
            <w:tcBorders>
              <w:top w:val="nil"/>
              <w:left w:val="nil"/>
              <w:bottom w:val="nil"/>
              <w:right w:val="nil"/>
            </w:tcBorders>
            <w:shd w:val="clear" w:color="auto" w:fill="auto"/>
            <w:noWrap/>
            <w:vAlign w:val="bottom"/>
            <w:hideMark/>
          </w:tcPr>
          <w:p w14:paraId="29390339" w14:textId="77777777" w:rsidR="009927DF" w:rsidRPr="007F1D3F" w:rsidRDefault="009927DF">
            <w:pPr>
              <w:rPr>
                <w:sz w:val="22"/>
                <w:szCs w:val="22"/>
              </w:rPr>
            </w:pPr>
          </w:p>
        </w:tc>
        <w:tc>
          <w:tcPr>
            <w:tcW w:w="700" w:type="dxa"/>
            <w:tcBorders>
              <w:top w:val="nil"/>
              <w:left w:val="nil"/>
              <w:bottom w:val="nil"/>
              <w:right w:val="nil"/>
            </w:tcBorders>
            <w:shd w:val="clear" w:color="auto" w:fill="auto"/>
            <w:noWrap/>
            <w:vAlign w:val="bottom"/>
            <w:hideMark/>
          </w:tcPr>
          <w:p w14:paraId="0B3D6E10" w14:textId="77777777" w:rsidR="009927DF" w:rsidRPr="007F1D3F" w:rsidRDefault="009927DF">
            <w:pPr>
              <w:rPr>
                <w:sz w:val="20"/>
                <w:szCs w:val="20"/>
              </w:rPr>
            </w:pPr>
          </w:p>
        </w:tc>
        <w:tc>
          <w:tcPr>
            <w:tcW w:w="1440" w:type="dxa"/>
            <w:tcBorders>
              <w:top w:val="nil"/>
              <w:left w:val="nil"/>
              <w:bottom w:val="nil"/>
              <w:right w:val="nil"/>
            </w:tcBorders>
            <w:shd w:val="clear" w:color="auto" w:fill="auto"/>
            <w:vAlign w:val="bottom"/>
            <w:hideMark/>
          </w:tcPr>
          <w:p w14:paraId="4EB412CF" w14:textId="77777777" w:rsidR="009927DF" w:rsidRPr="007F1D3F" w:rsidRDefault="009927DF">
            <w:pPr>
              <w:rPr>
                <w:sz w:val="20"/>
                <w:szCs w:val="20"/>
              </w:rPr>
            </w:pPr>
          </w:p>
        </w:tc>
        <w:tc>
          <w:tcPr>
            <w:tcW w:w="1340" w:type="dxa"/>
            <w:tcBorders>
              <w:top w:val="nil"/>
              <w:left w:val="nil"/>
              <w:bottom w:val="nil"/>
              <w:right w:val="nil"/>
            </w:tcBorders>
            <w:shd w:val="clear" w:color="auto" w:fill="auto"/>
            <w:noWrap/>
            <w:vAlign w:val="bottom"/>
            <w:hideMark/>
          </w:tcPr>
          <w:p w14:paraId="6D427579" w14:textId="77777777" w:rsidR="009927DF" w:rsidRPr="007F1D3F" w:rsidRDefault="009927DF">
            <w:pPr>
              <w:jc w:val="center"/>
              <w:rPr>
                <w:sz w:val="20"/>
                <w:szCs w:val="20"/>
              </w:rPr>
            </w:pPr>
          </w:p>
        </w:tc>
        <w:tc>
          <w:tcPr>
            <w:tcW w:w="1440" w:type="dxa"/>
            <w:tcBorders>
              <w:top w:val="nil"/>
              <w:left w:val="nil"/>
              <w:bottom w:val="nil"/>
              <w:right w:val="nil"/>
            </w:tcBorders>
            <w:shd w:val="clear" w:color="auto" w:fill="auto"/>
            <w:noWrap/>
            <w:vAlign w:val="bottom"/>
            <w:hideMark/>
          </w:tcPr>
          <w:p w14:paraId="29A1A0D7" w14:textId="77777777" w:rsidR="009927DF" w:rsidRPr="007F1D3F" w:rsidRDefault="009927DF">
            <w:pPr>
              <w:rPr>
                <w:sz w:val="20"/>
                <w:szCs w:val="20"/>
              </w:rPr>
            </w:pPr>
          </w:p>
        </w:tc>
      </w:tr>
      <w:tr w:rsidR="007F1D3F" w:rsidRPr="007F1D3F" w14:paraId="34264627" w14:textId="77777777" w:rsidTr="009927DF">
        <w:trPr>
          <w:trHeight w:val="405"/>
        </w:trPr>
        <w:tc>
          <w:tcPr>
            <w:tcW w:w="4640" w:type="dxa"/>
            <w:gridSpan w:val="3"/>
            <w:tcBorders>
              <w:top w:val="nil"/>
              <w:left w:val="nil"/>
              <w:bottom w:val="nil"/>
              <w:right w:val="nil"/>
            </w:tcBorders>
            <w:shd w:val="clear" w:color="auto" w:fill="auto"/>
            <w:noWrap/>
            <w:vAlign w:val="bottom"/>
            <w:hideMark/>
          </w:tcPr>
          <w:p w14:paraId="09431A75" w14:textId="77777777" w:rsidR="009927DF" w:rsidRPr="007F1D3F" w:rsidRDefault="009927DF">
            <w:pPr>
              <w:rPr>
                <w:sz w:val="22"/>
                <w:szCs w:val="22"/>
              </w:rPr>
            </w:pPr>
            <w:proofErr w:type="gramStart"/>
            <w:r w:rsidRPr="007F1D3F">
              <w:rPr>
                <w:sz w:val="22"/>
                <w:szCs w:val="22"/>
              </w:rPr>
              <w:lastRenderedPageBreak/>
              <w:t>K  =</w:t>
            </w:r>
            <w:proofErr w:type="gramEnd"/>
            <w:r w:rsidRPr="007F1D3F">
              <w:rPr>
                <w:sz w:val="22"/>
                <w:szCs w:val="22"/>
              </w:rPr>
              <w:t xml:space="preserve">  3,2  -  -------------- x (5.000 - 5.766,427283) = </w:t>
            </w:r>
          </w:p>
        </w:tc>
        <w:tc>
          <w:tcPr>
            <w:tcW w:w="700" w:type="dxa"/>
            <w:tcBorders>
              <w:top w:val="nil"/>
              <w:left w:val="nil"/>
              <w:bottom w:val="nil"/>
              <w:right w:val="nil"/>
            </w:tcBorders>
            <w:shd w:val="clear" w:color="auto" w:fill="auto"/>
            <w:noWrap/>
            <w:vAlign w:val="bottom"/>
            <w:hideMark/>
          </w:tcPr>
          <w:p w14:paraId="6E5ABD1D" w14:textId="77777777" w:rsidR="009927DF" w:rsidRPr="007F1D3F" w:rsidRDefault="009927DF">
            <w:pPr>
              <w:jc w:val="right"/>
              <w:rPr>
                <w:sz w:val="22"/>
                <w:szCs w:val="22"/>
              </w:rPr>
            </w:pPr>
            <w:r w:rsidRPr="007F1D3F">
              <w:rPr>
                <w:sz w:val="22"/>
                <w:szCs w:val="22"/>
              </w:rPr>
              <w:t>3,63</w:t>
            </w:r>
          </w:p>
        </w:tc>
        <w:tc>
          <w:tcPr>
            <w:tcW w:w="1440" w:type="dxa"/>
            <w:tcBorders>
              <w:top w:val="nil"/>
              <w:left w:val="nil"/>
              <w:bottom w:val="nil"/>
              <w:right w:val="nil"/>
            </w:tcBorders>
            <w:shd w:val="clear" w:color="auto" w:fill="auto"/>
            <w:vAlign w:val="bottom"/>
            <w:hideMark/>
          </w:tcPr>
          <w:p w14:paraId="2A15EDBC" w14:textId="77777777" w:rsidR="009927DF" w:rsidRPr="007F1D3F" w:rsidRDefault="009927DF">
            <w:pPr>
              <w:rPr>
                <w:sz w:val="22"/>
                <w:szCs w:val="22"/>
              </w:rPr>
            </w:pPr>
            <w:r w:rsidRPr="007F1D3F">
              <w:rPr>
                <w:sz w:val="22"/>
                <w:szCs w:val="22"/>
              </w:rPr>
              <w:t>%</w:t>
            </w:r>
          </w:p>
        </w:tc>
        <w:tc>
          <w:tcPr>
            <w:tcW w:w="1340" w:type="dxa"/>
            <w:tcBorders>
              <w:top w:val="nil"/>
              <w:left w:val="nil"/>
              <w:bottom w:val="nil"/>
              <w:right w:val="nil"/>
            </w:tcBorders>
            <w:shd w:val="clear" w:color="auto" w:fill="auto"/>
            <w:noWrap/>
            <w:vAlign w:val="bottom"/>
            <w:hideMark/>
          </w:tcPr>
          <w:p w14:paraId="264E03DD" w14:textId="77777777" w:rsidR="009927DF" w:rsidRPr="007F1D3F" w:rsidRDefault="009927DF">
            <w:pPr>
              <w:rPr>
                <w:sz w:val="22"/>
                <w:szCs w:val="22"/>
              </w:rPr>
            </w:pPr>
          </w:p>
        </w:tc>
        <w:tc>
          <w:tcPr>
            <w:tcW w:w="1440" w:type="dxa"/>
            <w:tcBorders>
              <w:top w:val="nil"/>
              <w:left w:val="nil"/>
              <w:bottom w:val="nil"/>
              <w:right w:val="nil"/>
            </w:tcBorders>
            <w:shd w:val="clear" w:color="auto" w:fill="auto"/>
            <w:noWrap/>
            <w:vAlign w:val="bottom"/>
            <w:hideMark/>
          </w:tcPr>
          <w:p w14:paraId="19F70277" w14:textId="77777777" w:rsidR="009927DF" w:rsidRPr="007F1D3F" w:rsidRDefault="009927DF">
            <w:pPr>
              <w:rPr>
                <w:sz w:val="20"/>
                <w:szCs w:val="20"/>
              </w:rPr>
            </w:pPr>
          </w:p>
        </w:tc>
      </w:tr>
      <w:tr w:rsidR="007F1D3F" w:rsidRPr="007F1D3F" w14:paraId="7F01BAF4" w14:textId="77777777" w:rsidTr="009927DF">
        <w:trPr>
          <w:trHeight w:val="345"/>
        </w:trPr>
        <w:tc>
          <w:tcPr>
            <w:tcW w:w="49" w:type="dxa"/>
            <w:tcBorders>
              <w:top w:val="nil"/>
              <w:left w:val="nil"/>
              <w:bottom w:val="nil"/>
              <w:right w:val="nil"/>
            </w:tcBorders>
            <w:shd w:val="clear" w:color="auto" w:fill="auto"/>
            <w:noWrap/>
            <w:vAlign w:val="bottom"/>
            <w:hideMark/>
          </w:tcPr>
          <w:p w14:paraId="3B5E257A" w14:textId="77777777" w:rsidR="009927DF" w:rsidRPr="007F1D3F" w:rsidRDefault="009927DF">
            <w:pPr>
              <w:rPr>
                <w:sz w:val="20"/>
                <w:szCs w:val="20"/>
              </w:rPr>
            </w:pPr>
          </w:p>
        </w:tc>
        <w:tc>
          <w:tcPr>
            <w:tcW w:w="3311" w:type="dxa"/>
            <w:tcBorders>
              <w:top w:val="nil"/>
              <w:left w:val="nil"/>
              <w:bottom w:val="nil"/>
              <w:right w:val="nil"/>
            </w:tcBorders>
            <w:shd w:val="clear" w:color="auto" w:fill="auto"/>
            <w:noWrap/>
            <w:vAlign w:val="bottom"/>
            <w:hideMark/>
          </w:tcPr>
          <w:p w14:paraId="25D094F6" w14:textId="77777777" w:rsidR="009927DF" w:rsidRPr="007F1D3F" w:rsidRDefault="009927DF">
            <w:pPr>
              <w:rPr>
                <w:sz w:val="22"/>
                <w:szCs w:val="22"/>
              </w:rPr>
            </w:pPr>
            <w:r w:rsidRPr="007F1D3F">
              <w:rPr>
                <w:sz w:val="22"/>
                <w:szCs w:val="22"/>
              </w:rPr>
              <w:t xml:space="preserve">        7.000 - 5.000</w:t>
            </w:r>
          </w:p>
        </w:tc>
        <w:tc>
          <w:tcPr>
            <w:tcW w:w="1280" w:type="dxa"/>
            <w:tcBorders>
              <w:top w:val="nil"/>
              <w:left w:val="nil"/>
              <w:bottom w:val="nil"/>
              <w:right w:val="nil"/>
            </w:tcBorders>
            <w:shd w:val="clear" w:color="auto" w:fill="auto"/>
            <w:noWrap/>
            <w:vAlign w:val="bottom"/>
            <w:hideMark/>
          </w:tcPr>
          <w:p w14:paraId="4DEF5A76" w14:textId="77777777" w:rsidR="009927DF" w:rsidRPr="007F1D3F" w:rsidRDefault="009927DF">
            <w:pPr>
              <w:rPr>
                <w:sz w:val="22"/>
                <w:szCs w:val="22"/>
              </w:rPr>
            </w:pPr>
          </w:p>
        </w:tc>
        <w:tc>
          <w:tcPr>
            <w:tcW w:w="700" w:type="dxa"/>
            <w:tcBorders>
              <w:top w:val="nil"/>
              <w:left w:val="nil"/>
              <w:bottom w:val="nil"/>
              <w:right w:val="nil"/>
            </w:tcBorders>
            <w:shd w:val="clear" w:color="auto" w:fill="auto"/>
            <w:noWrap/>
            <w:vAlign w:val="bottom"/>
            <w:hideMark/>
          </w:tcPr>
          <w:p w14:paraId="726E4A70" w14:textId="77777777" w:rsidR="009927DF" w:rsidRPr="007F1D3F" w:rsidRDefault="009927DF">
            <w:pPr>
              <w:rPr>
                <w:sz w:val="20"/>
                <w:szCs w:val="20"/>
              </w:rPr>
            </w:pPr>
          </w:p>
        </w:tc>
        <w:tc>
          <w:tcPr>
            <w:tcW w:w="1440" w:type="dxa"/>
            <w:tcBorders>
              <w:top w:val="nil"/>
              <w:left w:val="nil"/>
              <w:bottom w:val="nil"/>
              <w:right w:val="nil"/>
            </w:tcBorders>
            <w:shd w:val="clear" w:color="auto" w:fill="auto"/>
            <w:vAlign w:val="bottom"/>
            <w:hideMark/>
          </w:tcPr>
          <w:p w14:paraId="0C2AA845" w14:textId="77777777" w:rsidR="009927DF" w:rsidRPr="007F1D3F" w:rsidRDefault="009927DF">
            <w:pPr>
              <w:rPr>
                <w:sz w:val="20"/>
                <w:szCs w:val="20"/>
              </w:rPr>
            </w:pPr>
          </w:p>
        </w:tc>
        <w:tc>
          <w:tcPr>
            <w:tcW w:w="1340" w:type="dxa"/>
            <w:tcBorders>
              <w:top w:val="nil"/>
              <w:left w:val="nil"/>
              <w:bottom w:val="nil"/>
              <w:right w:val="nil"/>
            </w:tcBorders>
            <w:shd w:val="clear" w:color="auto" w:fill="auto"/>
            <w:noWrap/>
            <w:vAlign w:val="bottom"/>
            <w:hideMark/>
          </w:tcPr>
          <w:p w14:paraId="5B862306" w14:textId="77777777" w:rsidR="009927DF" w:rsidRPr="007F1D3F" w:rsidRDefault="009927DF">
            <w:pPr>
              <w:jc w:val="center"/>
              <w:rPr>
                <w:sz w:val="20"/>
                <w:szCs w:val="20"/>
              </w:rPr>
            </w:pPr>
          </w:p>
        </w:tc>
        <w:tc>
          <w:tcPr>
            <w:tcW w:w="1440" w:type="dxa"/>
            <w:tcBorders>
              <w:top w:val="nil"/>
              <w:left w:val="nil"/>
              <w:bottom w:val="nil"/>
              <w:right w:val="nil"/>
            </w:tcBorders>
            <w:shd w:val="clear" w:color="auto" w:fill="auto"/>
            <w:noWrap/>
            <w:vAlign w:val="bottom"/>
            <w:hideMark/>
          </w:tcPr>
          <w:p w14:paraId="43FA93B7" w14:textId="77777777" w:rsidR="009927DF" w:rsidRPr="007F1D3F" w:rsidRDefault="009927DF">
            <w:pPr>
              <w:rPr>
                <w:sz w:val="20"/>
                <w:szCs w:val="20"/>
              </w:rPr>
            </w:pPr>
          </w:p>
        </w:tc>
      </w:tr>
      <w:tr w:rsidR="007F1D3F" w:rsidRPr="007F1D3F" w14:paraId="1B58745C" w14:textId="77777777" w:rsidTr="009927DF">
        <w:trPr>
          <w:trHeight w:val="750"/>
        </w:trPr>
        <w:tc>
          <w:tcPr>
            <w:tcW w:w="9560" w:type="dxa"/>
            <w:gridSpan w:val="7"/>
            <w:tcBorders>
              <w:top w:val="nil"/>
              <w:left w:val="nil"/>
              <w:bottom w:val="nil"/>
              <w:right w:val="nil"/>
            </w:tcBorders>
            <w:shd w:val="clear" w:color="auto" w:fill="auto"/>
            <w:vAlign w:val="bottom"/>
            <w:hideMark/>
          </w:tcPr>
          <w:p w14:paraId="006E1CEE" w14:textId="77777777" w:rsidR="009927DF" w:rsidRPr="007F1D3F" w:rsidRDefault="009927DF">
            <w:pPr>
              <w:rPr>
                <w:sz w:val="22"/>
                <w:szCs w:val="22"/>
              </w:rPr>
            </w:pPr>
            <w:r w:rsidRPr="007F1D3F">
              <w:rPr>
                <w:sz w:val="22"/>
                <w:szCs w:val="22"/>
              </w:rPr>
              <w:t xml:space="preserve">+ Chi </w:t>
            </w:r>
            <w:proofErr w:type="spellStart"/>
            <w:r w:rsidRPr="007F1D3F">
              <w:rPr>
                <w:sz w:val="22"/>
                <w:szCs w:val="22"/>
              </w:rPr>
              <w:t>phí</w:t>
            </w:r>
            <w:proofErr w:type="spellEnd"/>
            <w:r w:rsidRPr="007F1D3F">
              <w:rPr>
                <w:sz w:val="22"/>
                <w:szCs w:val="22"/>
              </w:rPr>
              <w:t xml:space="preserve"> </w:t>
            </w:r>
            <w:proofErr w:type="spellStart"/>
            <w:r w:rsidRPr="007F1D3F">
              <w:rPr>
                <w:sz w:val="22"/>
                <w:szCs w:val="22"/>
              </w:rPr>
              <w:t>quản</w:t>
            </w:r>
            <w:proofErr w:type="spellEnd"/>
            <w:r w:rsidRPr="007F1D3F">
              <w:rPr>
                <w:sz w:val="22"/>
                <w:szCs w:val="22"/>
              </w:rPr>
              <w:t xml:space="preserve"> </w:t>
            </w:r>
            <w:proofErr w:type="spellStart"/>
            <w:r w:rsidRPr="007F1D3F">
              <w:rPr>
                <w:sz w:val="22"/>
                <w:szCs w:val="22"/>
              </w:rPr>
              <w:t>lý</w:t>
            </w:r>
            <w:proofErr w:type="spellEnd"/>
            <w:r w:rsidRPr="007F1D3F">
              <w:rPr>
                <w:sz w:val="22"/>
                <w:szCs w:val="22"/>
              </w:rPr>
              <w:t xml:space="preserve"> </w:t>
            </w:r>
            <w:proofErr w:type="spellStart"/>
            <w:r w:rsidRPr="007F1D3F">
              <w:rPr>
                <w:sz w:val="22"/>
                <w:szCs w:val="22"/>
              </w:rPr>
              <w:t>nghiệp</w:t>
            </w:r>
            <w:proofErr w:type="spellEnd"/>
            <w:r w:rsidRPr="007F1D3F">
              <w:rPr>
                <w:sz w:val="22"/>
                <w:szCs w:val="22"/>
              </w:rPr>
              <w:t xml:space="preserve"> </w:t>
            </w:r>
            <w:proofErr w:type="spellStart"/>
            <w:r w:rsidRPr="007F1D3F">
              <w:rPr>
                <w:sz w:val="22"/>
                <w:szCs w:val="22"/>
              </w:rPr>
              <w:t>vụ</w:t>
            </w:r>
            <w:proofErr w:type="spellEnd"/>
            <w:r w:rsidRPr="007F1D3F">
              <w:rPr>
                <w:sz w:val="22"/>
                <w:szCs w:val="22"/>
              </w:rPr>
              <w:t xml:space="preserve"> </w:t>
            </w:r>
            <w:proofErr w:type="spellStart"/>
            <w:r w:rsidRPr="007F1D3F">
              <w:rPr>
                <w:sz w:val="22"/>
                <w:szCs w:val="22"/>
              </w:rPr>
              <w:t>lập</w:t>
            </w:r>
            <w:proofErr w:type="spellEnd"/>
            <w:r w:rsidRPr="007F1D3F">
              <w:rPr>
                <w:sz w:val="22"/>
                <w:szCs w:val="22"/>
              </w:rPr>
              <w:t xml:space="preserve"> </w:t>
            </w:r>
            <w:proofErr w:type="spellStart"/>
            <w:r w:rsidRPr="007F1D3F">
              <w:rPr>
                <w:sz w:val="22"/>
                <w:szCs w:val="22"/>
              </w:rPr>
              <w:t>đồ</w:t>
            </w:r>
            <w:proofErr w:type="spellEnd"/>
            <w:r w:rsidRPr="007F1D3F">
              <w:rPr>
                <w:sz w:val="22"/>
                <w:szCs w:val="22"/>
              </w:rPr>
              <w:t xml:space="preserve"> </w:t>
            </w:r>
            <w:proofErr w:type="spellStart"/>
            <w:r w:rsidRPr="007F1D3F">
              <w:rPr>
                <w:sz w:val="22"/>
                <w:szCs w:val="22"/>
              </w:rPr>
              <w:t>án</w:t>
            </w:r>
            <w:proofErr w:type="spellEnd"/>
            <w:r w:rsidRPr="007F1D3F">
              <w:rPr>
                <w:sz w:val="22"/>
                <w:szCs w:val="22"/>
              </w:rPr>
              <w:t xml:space="preserve"> </w:t>
            </w:r>
            <w:proofErr w:type="spellStart"/>
            <w:r w:rsidRPr="007F1D3F">
              <w:rPr>
                <w:sz w:val="22"/>
                <w:szCs w:val="22"/>
              </w:rPr>
              <w:t>quy</w:t>
            </w:r>
            <w:proofErr w:type="spellEnd"/>
            <w:r w:rsidRPr="007F1D3F">
              <w:rPr>
                <w:sz w:val="22"/>
                <w:szCs w:val="22"/>
              </w:rPr>
              <w:t xml:space="preserve"> </w:t>
            </w:r>
            <w:proofErr w:type="spellStart"/>
            <w:proofErr w:type="gramStart"/>
            <w:r w:rsidRPr="007F1D3F">
              <w:rPr>
                <w:sz w:val="22"/>
                <w:szCs w:val="22"/>
              </w:rPr>
              <w:t>hoạch</w:t>
            </w:r>
            <w:proofErr w:type="spellEnd"/>
            <w:r w:rsidRPr="007F1D3F">
              <w:rPr>
                <w:sz w:val="22"/>
                <w:szCs w:val="22"/>
              </w:rPr>
              <w:t xml:space="preserve"> :</w:t>
            </w:r>
            <w:proofErr w:type="spellStart"/>
            <w:r w:rsidRPr="007F1D3F">
              <w:rPr>
                <w:sz w:val="22"/>
                <w:szCs w:val="22"/>
              </w:rPr>
              <w:t>Áp</w:t>
            </w:r>
            <w:proofErr w:type="spellEnd"/>
            <w:proofErr w:type="gramEnd"/>
            <w:r w:rsidRPr="007F1D3F">
              <w:rPr>
                <w:sz w:val="22"/>
                <w:szCs w:val="22"/>
              </w:rPr>
              <w:t xml:space="preserve"> </w:t>
            </w:r>
            <w:proofErr w:type="spellStart"/>
            <w:r w:rsidRPr="007F1D3F">
              <w:rPr>
                <w:sz w:val="22"/>
                <w:szCs w:val="22"/>
              </w:rPr>
              <w:t>dụng</w:t>
            </w:r>
            <w:proofErr w:type="spellEnd"/>
            <w:r w:rsidRPr="007F1D3F">
              <w:rPr>
                <w:sz w:val="22"/>
                <w:szCs w:val="22"/>
              </w:rPr>
              <w:t xml:space="preserve"> </w:t>
            </w:r>
            <w:proofErr w:type="spellStart"/>
            <w:r w:rsidRPr="007F1D3F">
              <w:rPr>
                <w:sz w:val="22"/>
                <w:szCs w:val="22"/>
              </w:rPr>
              <w:t>bảng</w:t>
            </w:r>
            <w:proofErr w:type="spellEnd"/>
            <w:r w:rsidRPr="007F1D3F">
              <w:rPr>
                <w:sz w:val="22"/>
                <w:szCs w:val="22"/>
              </w:rPr>
              <w:t xml:space="preserve"> 11; </w:t>
            </w:r>
            <w:proofErr w:type="spellStart"/>
            <w:r w:rsidRPr="007F1D3F">
              <w:rPr>
                <w:sz w:val="22"/>
                <w:szCs w:val="22"/>
              </w:rPr>
              <w:t>mục</w:t>
            </w:r>
            <w:proofErr w:type="spellEnd"/>
            <w:r w:rsidRPr="007F1D3F">
              <w:rPr>
                <w:sz w:val="22"/>
                <w:szCs w:val="22"/>
              </w:rPr>
              <w:t xml:space="preserve"> 5; </w:t>
            </w:r>
            <w:proofErr w:type="spellStart"/>
            <w:r w:rsidRPr="007F1D3F">
              <w:rPr>
                <w:sz w:val="22"/>
                <w:szCs w:val="22"/>
              </w:rPr>
              <w:t>Phụ</w:t>
            </w:r>
            <w:proofErr w:type="spellEnd"/>
            <w:r w:rsidRPr="007F1D3F">
              <w:rPr>
                <w:sz w:val="22"/>
                <w:szCs w:val="22"/>
              </w:rPr>
              <w:t xml:space="preserve"> </w:t>
            </w:r>
            <w:proofErr w:type="spellStart"/>
            <w:r w:rsidRPr="007F1D3F">
              <w:rPr>
                <w:sz w:val="22"/>
                <w:szCs w:val="22"/>
              </w:rPr>
              <w:t>lục</w:t>
            </w:r>
            <w:proofErr w:type="spellEnd"/>
            <w:r w:rsidRPr="007F1D3F">
              <w:rPr>
                <w:sz w:val="22"/>
                <w:szCs w:val="22"/>
              </w:rPr>
              <w:t xml:space="preserve"> </w:t>
            </w:r>
            <w:proofErr w:type="spellStart"/>
            <w:r w:rsidRPr="007F1D3F">
              <w:rPr>
                <w:sz w:val="22"/>
                <w:szCs w:val="22"/>
              </w:rPr>
              <w:t>sô</w:t>
            </w:r>
            <w:proofErr w:type="spellEnd"/>
            <w:r w:rsidRPr="007F1D3F">
              <w:rPr>
                <w:sz w:val="22"/>
                <w:szCs w:val="22"/>
              </w:rPr>
              <w:t xml:space="preserve">́ 1 </w:t>
            </w:r>
            <w:proofErr w:type="spellStart"/>
            <w:r w:rsidRPr="007F1D3F">
              <w:rPr>
                <w:sz w:val="22"/>
                <w:szCs w:val="22"/>
              </w:rPr>
              <w:t>thông</w:t>
            </w:r>
            <w:proofErr w:type="spellEnd"/>
            <w:r w:rsidRPr="007F1D3F">
              <w:rPr>
                <w:sz w:val="22"/>
                <w:szCs w:val="22"/>
              </w:rPr>
              <w:t xml:space="preserve"> tư 20/2019/TT-BXD </w:t>
            </w:r>
          </w:p>
        </w:tc>
      </w:tr>
      <w:tr w:rsidR="007F1D3F" w:rsidRPr="007F1D3F" w14:paraId="28F0B4A7" w14:textId="77777777" w:rsidTr="009927DF">
        <w:trPr>
          <w:trHeight w:val="240"/>
        </w:trPr>
        <w:tc>
          <w:tcPr>
            <w:tcW w:w="49" w:type="dxa"/>
            <w:tcBorders>
              <w:top w:val="nil"/>
              <w:left w:val="nil"/>
              <w:bottom w:val="nil"/>
              <w:right w:val="nil"/>
            </w:tcBorders>
            <w:shd w:val="clear" w:color="auto" w:fill="auto"/>
            <w:noWrap/>
            <w:vAlign w:val="bottom"/>
            <w:hideMark/>
          </w:tcPr>
          <w:p w14:paraId="2B74B31C" w14:textId="77777777" w:rsidR="009927DF" w:rsidRPr="007F1D3F" w:rsidRDefault="009927DF">
            <w:pPr>
              <w:rPr>
                <w:sz w:val="22"/>
                <w:szCs w:val="22"/>
              </w:rPr>
            </w:pPr>
          </w:p>
        </w:tc>
        <w:tc>
          <w:tcPr>
            <w:tcW w:w="3311" w:type="dxa"/>
            <w:tcBorders>
              <w:top w:val="nil"/>
              <w:left w:val="nil"/>
              <w:bottom w:val="nil"/>
              <w:right w:val="nil"/>
            </w:tcBorders>
            <w:shd w:val="clear" w:color="auto" w:fill="auto"/>
            <w:noWrap/>
            <w:vAlign w:val="bottom"/>
            <w:hideMark/>
          </w:tcPr>
          <w:p w14:paraId="3707F54D" w14:textId="77777777" w:rsidR="009927DF" w:rsidRPr="007F1D3F" w:rsidRDefault="009927DF">
            <w:pPr>
              <w:rPr>
                <w:sz w:val="20"/>
                <w:szCs w:val="20"/>
              </w:rPr>
            </w:pPr>
          </w:p>
        </w:tc>
        <w:tc>
          <w:tcPr>
            <w:tcW w:w="1280" w:type="dxa"/>
            <w:tcBorders>
              <w:top w:val="nil"/>
              <w:left w:val="nil"/>
              <w:bottom w:val="nil"/>
              <w:right w:val="nil"/>
            </w:tcBorders>
            <w:shd w:val="clear" w:color="auto" w:fill="auto"/>
            <w:hideMark/>
          </w:tcPr>
          <w:p w14:paraId="475A6F0A" w14:textId="77777777" w:rsidR="009927DF" w:rsidRPr="007F1D3F" w:rsidRDefault="009927DF">
            <w:pPr>
              <w:rPr>
                <w:sz w:val="20"/>
                <w:szCs w:val="20"/>
              </w:rPr>
            </w:pPr>
          </w:p>
        </w:tc>
        <w:tc>
          <w:tcPr>
            <w:tcW w:w="700" w:type="dxa"/>
            <w:tcBorders>
              <w:top w:val="nil"/>
              <w:left w:val="nil"/>
              <w:bottom w:val="nil"/>
              <w:right w:val="nil"/>
            </w:tcBorders>
            <w:shd w:val="clear" w:color="auto" w:fill="auto"/>
            <w:hideMark/>
          </w:tcPr>
          <w:p w14:paraId="7362AF8B" w14:textId="77777777" w:rsidR="009927DF" w:rsidRPr="007F1D3F" w:rsidRDefault="009927DF">
            <w:pPr>
              <w:jc w:val="center"/>
              <w:rPr>
                <w:sz w:val="20"/>
                <w:szCs w:val="20"/>
              </w:rPr>
            </w:pPr>
          </w:p>
        </w:tc>
        <w:tc>
          <w:tcPr>
            <w:tcW w:w="1440" w:type="dxa"/>
            <w:tcBorders>
              <w:top w:val="nil"/>
              <w:left w:val="nil"/>
              <w:bottom w:val="nil"/>
              <w:right w:val="nil"/>
            </w:tcBorders>
            <w:shd w:val="clear" w:color="auto" w:fill="auto"/>
            <w:vAlign w:val="bottom"/>
            <w:hideMark/>
          </w:tcPr>
          <w:p w14:paraId="2BF54A54" w14:textId="77777777" w:rsidR="009927DF" w:rsidRPr="007F1D3F" w:rsidRDefault="009927DF">
            <w:pPr>
              <w:jc w:val="center"/>
              <w:rPr>
                <w:sz w:val="20"/>
                <w:szCs w:val="20"/>
              </w:rPr>
            </w:pPr>
          </w:p>
        </w:tc>
        <w:tc>
          <w:tcPr>
            <w:tcW w:w="1340" w:type="dxa"/>
            <w:tcBorders>
              <w:top w:val="nil"/>
              <w:left w:val="nil"/>
              <w:bottom w:val="nil"/>
              <w:right w:val="nil"/>
            </w:tcBorders>
            <w:shd w:val="clear" w:color="auto" w:fill="auto"/>
            <w:noWrap/>
            <w:vAlign w:val="bottom"/>
            <w:hideMark/>
          </w:tcPr>
          <w:p w14:paraId="7C314277" w14:textId="77777777" w:rsidR="009927DF" w:rsidRPr="007F1D3F" w:rsidRDefault="009927DF">
            <w:pPr>
              <w:jc w:val="center"/>
              <w:rPr>
                <w:sz w:val="20"/>
                <w:szCs w:val="20"/>
              </w:rPr>
            </w:pPr>
          </w:p>
        </w:tc>
        <w:tc>
          <w:tcPr>
            <w:tcW w:w="1440" w:type="dxa"/>
            <w:tcBorders>
              <w:top w:val="nil"/>
              <w:left w:val="nil"/>
              <w:bottom w:val="nil"/>
              <w:right w:val="nil"/>
            </w:tcBorders>
            <w:shd w:val="clear" w:color="auto" w:fill="auto"/>
            <w:noWrap/>
            <w:vAlign w:val="bottom"/>
            <w:hideMark/>
          </w:tcPr>
          <w:p w14:paraId="08CFDA27" w14:textId="77777777" w:rsidR="009927DF" w:rsidRPr="007F1D3F" w:rsidRDefault="009927DF">
            <w:pPr>
              <w:rPr>
                <w:sz w:val="20"/>
                <w:szCs w:val="20"/>
              </w:rPr>
            </w:pPr>
          </w:p>
        </w:tc>
      </w:tr>
      <w:tr w:rsidR="007F1D3F" w:rsidRPr="007F1D3F" w14:paraId="4B468974" w14:textId="77777777" w:rsidTr="009927DF">
        <w:trPr>
          <w:trHeight w:val="300"/>
        </w:trPr>
        <w:tc>
          <w:tcPr>
            <w:tcW w:w="49" w:type="dxa"/>
            <w:tcBorders>
              <w:top w:val="nil"/>
              <w:left w:val="nil"/>
              <w:bottom w:val="nil"/>
              <w:right w:val="nil"/>
            </w:tcBorders>
            <w:shd w:val="clear" w:color="auto" w:fill="auto"/>
            <w:noWrap/>
            <w:vAlign w:val="bottom"/>
            <w:hideMark/>
          </w:tcPr>
          <w:p w14:paraId="354F4422" w14:textId="77777777" w:rsidR="009927DF" w:rsidRPr="007F1D3F" w:rsidRDefault="009927DF">
            <w:pPr>
              <w:rPr>
                <w:sz w:val="20"/>
                <w:szCs w:val="20"/>
              </w:rPr>
            </w:pPr>
          </w:p>
        </w:tc>
        <w:tc>
          <w:tcPr>
            <w:tcW w:w="3311" w:type="dxa"/>
            <w:tcBorders>
              <w:top w:val="nil"/>
              <w:left w:val="nil"/>
              <w:bottom w:val="nil"/>
              <w:right w:val="nil"/>
            </w:tcBorders>
            <w:shd w:val="clear" w:color="auto" w:fill="auto"/>
            <w:noWrap/>
            <w:vAlign w:val="bottom"/>
            <w:hideMark/>
          </w:tcPr>
          <w:p w14:paraId="3CF5A18C" w14:textId="77777777" w:rsidR="009927DF" w:rsidRPr="007F1D3F" w:rsidRDefault="009927DF">
            <w:pPr>
              <w:rPr>
                <w:sz w:val="22"/>
                <w:szCs w:val="22"/>
              </w:rPr>
            </w:pPr>
            <w:r w:rsidRPr="007F1D3F">
              <w:rPr>
                <w:sz w:val="22"/>
                <w:szCs w:val="22"/>
              </w:rPr>
              <w:t xml:space="preserve">             3,</w:t>
            </w:r>
            <w:proofErr w:type="gramStart"/>
            <w:r w:rsidRPr="007F1D3F">
              <w:rPr>
                <w:sz w:val="22"/>
                <w:szCs w:val="22"/>
              </w:rPr>
              <w:t>0  -</w:t>
            </w:r>
            <w:proofErr w:type="gramEnd"/>
            <w:r w:rsidRPr="007F1D3F">
              <w:rPr>
                <w:sz w:val="22"/>
                <w:szCs w:val="22"/>
              </w:rPr>
              <w:t xml:space="preserve"> 3,7</w:t>
            </w:r>
          </w:p>
        </w:tc>
        <w:tc>
          <w:tcPr>
            <w:tcW w:w="1280" w:type="dxa"/>
            <w:tcBorders>
              <w:top w:val="nil"/>
              <w:left w:val="nil"/>
              <w:bottom w:val="nil"/>
              <w:right w:val="nil"/>
            </w:tcBorders>
            <w:shd w:val="clear" w:color="auto" w:fill="auto"/>
            <w:noWrap/>
            <w:vAlign w:val="bottom"/>
            <w:hideMark/>
          </w:tcPr>
          <w:p w14:paraId="36433F7E" w14:textId="77777777" w:rsidR="009927DF" w:rsidRPr="007F1D3F" w:rsidRDefault="009927DF">
            <w:pPr>
              <w:rPr>
                <w:sz w:val="22"/>
                <w:szCs w:val="22"/>
              </w:rPr>
            </w:pPr>
          </w:p>
        </w:tc>
        <w:tc>
          <w:tcPr>
            <w:tcW w:w="700" w:type="dxa"/>
            <w:tcBorders>
              <w:top w:val="nil"/>
              <w:left w:val="nil"/>
              <w:bottom w:val="nil"/>
              <w:right w:val="nil"/>
            </w:tcBorders>
            <w:shd w:val="clear" w:color="auto" w:fill="auto"/>
            <w:noWrap/>
            <w:vAlign w:val="bottom"/>
            <w:hideMark/>
          </w:tcPr>
          <w:p w14:paraId="4CE79120" w14:textId="77777777" w:rsidR="009927DF" w:rsidRPr="007F1D3F" w:rsidRDefault="009927DF">
            <w:pPr>
              <w:rPr>
                <w:sz w:val="20"/>
                <w:szCs w:val="20"/>
              </w:rPr>
            </w:pPr>
          </w:p>
        </w:tc>
        <w:tc>
          <w:tcPr>
            <w:tcW w:w="1440" w:type="dxa"/>
            <w:tcBorders>
              <w:top w:val="nil"/>
              <w:left w:val="nil"/>
              <w:bottom w:val="nil"/>
              <w:right w:val="nil"/>
            </w:tcBorders>
            <w:shd w:val="clear" w:color="auto" w:fill="auto"/>
            <w:vAlign w:val="bottom"/>
            <w:hideMark/>
          </w:tcPr>
          <w:p w14:paraId="6AB755FC" w14:textId="77777777" w:rsidR="009927DF" w:rsidRPr="007F1D3F" w:rsidRDefault="009927DF">
            <w:pPr>
              <w:rPr>
                <w:sz w:val="20"/>
                <w:szCs w:val="20"/>
              </w:rPr>
            </w:pPr>
          </w:p>
        </w:tc>
        <w:tc>
          <w:tcPr>
            <w:tcW w:w="1340" w:type="dxa"/>
            <w:tcBorders>
              <w:top w:val="nil"/>
              <w:left w:val="nil"/>
              <w:bottom w:val="nil"/>
              <w:right w:val="nil"/>
            </w:tcBorders>
            <w:shd w:val="clear" w:color="auto" w:fill="auto"/>
            <w:noWrap/>
            <w:vAlign w:val="bottom"/>
            <w:hideMark/>
          </w:tcPr>
          <w:p w14:paraId="166A8AD4" w14:textId="77777777" w:rsidR="009927DF" w:rsidRPr="007F1D3F" w:rsidRDefault="009927DF">
            <w:pPr>
              <w:jc w:val="center"/>
              <w:rPr>
                <w:sz w:val="20"/>
                <w:szCs w:val="20"/>
              </w:rPr>
            </w:pPr>
          </w:p>
        </w:tc>
        <w:tc>
          <w:tcPr>
            <w:tcW w:w="1440" w:type="dxa"/>
            <w:tcBorders>
              <w:top w:val="nil"/>
              <w:left w:val="nil"/>
              <w:bottom w:val="nil"/>
              <w:right w:val="nil"/>
            </w:tcBorders>
            <w:shd w:val="clear" w:color="auto" w:fill="auto"/>
            <w:noWrap/>
            <w:vAlign w:val="bottom"/>
            <w:hideMark/>
          </w:tcPr>
          <w:p w14:paraId="105C982C" w14:textId="77777777" w:rsidR="009927DF" w:rsidRPr="007F1D3F" w:rsidRDefault="009927DF">
            <w:pPr>
              <w:rPr>
                <w:sz w:val="20"/>
                <w:szCs w:val="20"/>
              </w:rPr>
            </w:pPr>
          </w:p>
        </w:tc>
      </w:tr>
      <w:tr w:rsidR="007F1D3F" w:rsidRPr="007F1D3F" w14:paraId="1E9C1B55" w14:textId="77777777" w:rsidTr="009927DF">
        <w:trPr>
          <w:trHeight w:val="405"/>
        </w:trPr>
        <w:tc>
          <w:tcPr>
            <w:tcW w:w="4640" w:type="dxa"/>
            <w:gridSpan w:val="3"/>
            <w:tcBorders>
              <w:top w:val="nil"/>
              <w:left w:val="nil"/>
              <w:bottom w:val="nil"/>
              <w:right w:val="nil"/>
            </w:tcBorders>
            <w:shd w:val="clear" w:color="auto" w:fill="auto"/>
            <w:noWrap/>
            <w:vAlign w:val="bottom"/>
            <w:hideMark/>
          </w:tcPr>
          <w:p w14:paraId="6C140D31" w14:textId="77777777" w:rsidR="009927DF" w:rsidRPr="007F1D3F" w:rsidRDefault="009927DF">
            <w:pPr>
              <w:rPr>
                <w:sz w:val="22"/>
                <w:szCs w:val="22"/>
              </w:rPr>
            </w:pPr>
            <w:proofErr w:type="gramStart"/>
            <w:r w:rsidRPr="007F1D3F">
              <w:rPr>
                <w:sz w:val="22"/>
                <w:szCs w:val="22"/>
              </w:rPr>
              <w:t>K  =</w:t>
            </w:r>
            <w:proofErr w:type="gramEnd"/>
            <w:r w:rsidRPr="007F1D3F">
              <w:rPr>
                <w:sz w:val="22"/>
                <w:szCs w:val="22"/>
              </w:rPr>
              <w:t xml:space="preserve">  3,0  -  -------------- x (5.000 - 5.766,427283) = </w:t>
            </w:r>
          </w:p>
        </w:tc>
        <w:tc>
          <w:tcPr>
            <w:tcW w:w="700" w:type="dxa"/>
            <w:tcBorders>
              <w:top w:val="nil"/>
              <w:left w:val="nil"/>
              <w:bottom w:val="nil"/>
              <w:right w:val="nil"/>
            </w:tcBorders>
            <w:shd w:val="clear" w:color="auto" w:fill="auto"/>
            <w:noWrap/>
            <w:vAlign w:val="bottom"/>
            <w:hideMark/>
          </w:tcPr>
          <w:p w14:paraId="584AF9C6" w14:textId="77777777" w:rsidR="009927DF" w:rsidRPr="007F1D3F" w:rsidRDefault="009927DF">
            <w:pPr>
              <w:jc w:val="right"/>
              <w:rPr>
                <w:sz w:val="22"/>
                <w:szCs w:val="22"/>
              </w:rPr>
            </w:pPr>
            <w:r w:rsidRPr="007F1D3F">
              <w:rPr>
                <w:sz w:val="22"/>
                <w:szCs w:val="22"/>
              </w:rPr>
              <w:t>3,43</w:t>
            </w:r>
          </w:p>
        </w:tc>
        <w:tc>
          <w:tcPr>
            <w:tcW w:w="1440" w:type="dxa"/>
            <w:tcBorders>
              <w:top w:val="nil"/>
              <w:left w:val="nil"/>
              <w:bottom w:val="nil"/>
              <w:right w:val="nil"/>
            </w:tcBorders>
            <w:shd w:val="clear" w:color="auto" w:fill="auto"/>
            <w:vAlign w:val="bottom"/>
            <w:hideMark/>
          </w:tcPr>
          <w:p w14:paraId="4F5D0D33" w14:textId="77777777" w:rsidR="009927DF" w:rsidRPr="007F1D3F" w:rsidRDefault="009927DF">
            <w:pPr>
              <w:rPr>
                <w:sz w:val="22"/>
                <w:szCs w:val="22"/>
              </w:rPr>
            </w:pPr>
            <w:r w:rsidRPr="007F1D3F">
              <w:rPr>
                <w:sz w:val="22"/>
                <w:szCs w:val="22"/>
              </w:rPr>
              <w:t>%</w:t>
            </w:r>
          </w:p>
        </w:tc>
        <w:tc>
          <w:tcPr>
            <w:tcW w:w="1340" w:type="dxa"/>
            <w:tcBorders>
              <w:top w:val="nil"/>
              <w:left w:val="nil"/>
              <w:bottom w:val="nil"/>
              <w:right w:val="nil"/>
            </w:tcBorders>
            <w:shd w:val="clear" w:color="auto" w:fill="auto"/>
            <w:noWrap/>
            <w:vAlign w:val="bottom"/>
            <w:hideMark/>
          </w:tcPr>
          <w:p w14:paraId="3FD0496D" w14:textId="77777777" w:rsidR="009927DF" w:rsidRPr="007F1D3F" w:rsidRDefault="009927DF">
            <w:pPr>
              <w:rPr>
                <w:sz w:val="22"/>
                <w:szCs w:val="22"/>
              </w:rPr>
            </w:pPr>
          </w:p>
        </w:tc>
        <w:tc>
          <w:tcPr>
            <w:tcW w:w="1440" w:type="dxa"/>
            <w:tcBorders>
              <w:top w:val="nil"/>
              <w:left w:val="nil"/>
              <w:bottom w:val="nil"/>
              <w:right w:val="nil"/>
            </w:tcBorders>
            <w:shd w:val="clear" w:color="auto" w:fill="auto"/>
            <w:noWrap/>
            <w:vAlign w:val="bottom"/>
            <w:hideMark/>
          </w:tcPr>
          <w:p w14:paraId="349DA3A7" w14:textId="77777777" w:rsidR="009927DF" w:rsidRPr="007F1D3F" w:rsidRDefault="009927DF">
            <w:pPr>
              <w:rPr>
                <w:sz w:val="20"/>
                <w:szCs w:val="20"/>
              </w:rPr>
            </w:pPr>
          </w:p>
        </w:tc>
      </w:tr>
      <w:tr w:rsidR="007F1D3F" w:rsidRPr="007F1D3F" w14:paraId="6530014E" w14:textId="77777777" w:rsidTr="009927DF">
        <w:trPr>
          <w:trHeight w:val="345"/>
        </w:trPr>
        <w:tc>
          <w:tcPr>
            <w:tcW w:w="49" w:type="dxa"/>
            <w:tcBorders>
              <w:top w:val="nil"/>
              <w:left w:val="nil"/>
              <w:bottom w:val="nil"/>
              <w:right w:val="nil"/>
            </w:tcBorders>
            <w:shd w:val="clear" w:color="auto" w:fill="auto"/>
            <w:noWrap/>
            <w:vAlign w:val="bottom"/>
            <w:hideMark/>
          </w:tcPr>
          <w:p w14:paraId="65D1414D" w14:textId="77777777" w:rsidR="009927DF" w:rsidRPr="007F1D3F" w:rsidRDefault="009927DF">
            <w:pPr>
              <w:rPr>
                <w:sz w:val="20"/>
                <w:szCs w:val="20"/>
              </w:rPr>
            </w:pPr>
          </w:p>
        </w:tc>
        <w:tc>
          <w:tcPr>
            <w:tcW w:w="3311" w:type="dxa"/>
            <w:tcBorders>
              <w:top w:val="nil"/>
              <w:left w:val="nil"/>
              <w:bottom w:val="nil"/>
              <w:right w:val="nil"/>
            </w:tcBorders>
            <w:shd w:val="clear" w:color="auto" w:fill="auto"/>
            <w:noWrap/>
            <w:vAlign w:val="bottom"/>
            <w:hideMark/>
          </w:tcPr>
          <w:p w14:paraId="27C3145F" w14:textId="77777777" w:rsidR="009927DF" w:rsidRPr="007F1D3F" w:rsidRDefault="009927DF">
            <w:pPr>
              <w:rPr>
                <w:sz w:val="22"/>
                <w:szCs w:val="22"/>
              </w:rPr>
            </w:pPr>
            <w:r w:rsidRPr="007F1D3F">
              <w:rPr>
                <w:sz w:val="22"/>
                <w:szCs w:val="22"/>
              </w:rPr>
              <w:t xml:space="preserve">        7.000 - 5.000</w:t>
            </w:r>
          </w:p>
        </w:tc>
        <w:tc>
          <w:tcPr>
            <w:tcW w:w="1280" w:type="dxa"/>
            <w:tcBorders>
              <w:top w:val="nil"/>
              <w:left w:val="nil"/>
              <w:bottom w:val="nil"/>
              <w:right w:val="nil"/>
            </w:tcBorders>
            <w:shd w:val="clear" w:color="auto" w:fill="auto"/>
            <w:noWrap/>
            <w:vAlign w:val="bottom"/>
            <w:hideMark/>
          </w:tcPr>
          <w:p w14:paraId="01F13B7C" w14:textId="77777777" w:rsidR="009927DF" w:rsidRPr="007F1D3F" w:rsidRDefault="009927DF">
            <w:pPr>
              <w:rPr>
                <w:sz w:val="22"/>
                <w:szCs w:val="22"/>
              </w:rPr>
            </w:pPr>
          </w:p>
        </w:tc>
        <w:tc>
          <w:tcPr>
            <w:tcW w:w="700" w:type="dxa"/>
            <w:tcBorders>
              <w:top w:val="nil"/>
              <w:left w:val="nil"/>
              <w:bottom w:val="nil"/>
              <w:right w:val="nil"/>
            </w:tcBorders>
            <w:shd w:val="clear" w:color="auto" w:fill="auto"/>
            <w:noWrap/>
            <w:vAlign w:val="bottom"/>
            <w:hideMark/>
          </w:tcPr>
          <w:p w14:paraId="1E83B5A7" w14:textId="77777777" w:rsidR="009927DF" w:rsidRPr="007F1D3F" w:rsidRDefault="009927DF">
            <w:pPr>
              <w:rPr>
                <w:sz w:val="20"/>
                <w:szCs w:val="20"/>
              </w:rPr>
            </w:pPr>
          </w:p>
        </w:tc>
        <w:tc>
          <w:tcPr>
            <w:tcW w:w="1440" w:type="dxa"/>
            <w:tcBorders>
              <w:top w:val="nil"/>
              <w:left w:val="nil"/>
              <w:bottom w:val="nil"/>
              <w:right w:val="nil"/>
            </w:tcBorders>
            <w:shd w:val="clear" w:color="auto" w:fill="auto"/>
            <w:vAlign w:val="bottom"/>
            <w:hideMark/>
          </w:tcPr>
          <w:p w14:paraId="3DDC8496" w14:textId="77777777" w:rsidR="009927DF" w:rsidRPr="007F1D3F" w:rsidRDefault="009927DF">
            <w:pPr>
              <w:rPr>
                <w:sz w:val="20"/>
                <w:szCs w:val="20"/>
              </w:rPr>
            </w:pPr>
          </w:p>
        </w:tc>
        <w:tc>
          <w:tcPr>
            <w:tcW w:w="1340" w:type="dxa"/>
            <w:tcBorders>
              <w:top w:val="nil"/>
              <w:left w:val="nil"/>
              <w:bottom w:val="nil"/>
              <w:right w:val="nil"/>
            </w:tcBorders>
            <w:shd w:val="clear" w:color="auto" w:fill="auto"/>
            <w:noWrap/>
            <w:vAlign w:val="bottom"/>
            <w:hideMark/>
          </w:tcPr>
          <w:p w14:paraId="4FD752D2" w14:textId="77777777" w:rsidR="009927DF" w:rsidRPr="007F1D3F" w:rsidRDefault="009927DF">
            <w:pPr>
              <w:jc w:val="center"/>
              <w:rPr>
                <w:sz w:val="20"/>
                <w:szCs w:val="20"/>
              </w:rPr>
            </w:pPr>
          </w:p>
        </w:tc>
        <w:tc>
          <w:tcPr>
            <w:tcW w:w="1440" w:type="dxa"/>
            <w:tcBorders>
              <w:top w:val="nil"/>
              <w:left w:val="nil"/>
              <w:bottom w:val="nil"/>
              <w:right w:val="nil"/>
            </w:tcBorders>
            <w:shd w:val="clear" w:color="auto" w:fill="auto"/>
            <w:noWrap/>
            <w:vAlign w:val="bottom"/>
            <w:hideMark/>
          </w:tcPr>
          <w:p w14:paraId="12912473" w14:textId="77777777" w:rsidR="009927DF" w:rsidRPr="007F1D3F" w:rsidRDefault="009927DF">
            <w:pPr>
              <w:rPr>
                <w:sz w:val="20"/>
                <w:szCs w:val="20"/>
              </w:rPr>
            </w:pPr>
          </w:p>
        </w:tc>
      </w:tr>
      <w:tr w:rsidR="009927DF" w:rsidRPr="007F1D3F" w14:paraId="3A4656C1" w14:textId="77777777" w:rsidTr="009927DF">
        <w:trPr>
          <w:trHeight w:val="555"/>
        </w:trPr>
        <w:tc>
          <w:tcPr>
            <w:tcW w:w="9560" w:type="dxa"/>
            <w:gridSpan w:val="7"/>
            <w:tcBorders>
              <w:top w:val="nil"/>
              <w:left w:val="nil"/>
              <w:bottom w:val="nil"/>
              <w:right w:val="nil"/>
            </w:tcBorders>
            <w:shd w:val="clear" w:color="auto" w:fill="auto"/>
            <w:noWrap/>
            <w:vAlign w:val="bottom"/>
            <w:hideMark/>
          </w:tcPr>
          <w:p w14:paraId="7DAEE9A5" w14:textId="77777777" w:rsidR="009927DF" w:rsidRPr="007F1D3F" w:rsidRDefault="009927DF">
            <w:pPr>
              <w:rPr>
                <w:sz w:val="22"/>
                <w:szCs w:val="22"/>
              </w:rPr>
            </w:pPr>
            <w:r w:rsidRPr="007F1D3F">
              <w:rPr>
                <w:sz w:val="22"/>
                <w:szCs w:val="22"/>
              </w:rPr>
              <w:t xml:space="preserve">- Công </w:t>
            </w:r>
            <w:proofErr w:type="spellStart"/>
            <w:r w:rsidRPr="007F1D3F">
              <w:rPr>
                <w:sz w:val="22"/>
                <w:szCs w:val="22"/>
              </w:rPr>
              <w:t>bố</w:t>
            </w:r>
            <w:proofErr w:type="spellEnd"/>
            <w:r w:rsidRPr="007F1D3F">
              <w:rPr>
                <w:sz w:val="22"/>
                <w:szCs w:val="22"/>
              </w:rPr>
              <w:t xml:space="preserve"> </w:t>
            </w:r>
            <w:proofErr w:type="spellStart"/>
            <w:r w:rsidRPr="007F1D3F">
              <w:rPr>
                <w:sz w:val="22"/>
                <w:szCs w:val="22"/>
              </w:rPr>
              <w:t>quy</w:t>
            </w:r>
            <w:proofErr w:type="spellEnd"/>
            <w:r w:rsidRPr="007F1D3F">
              <w:rPr>
                <w:sz w:val="22"/>
                <w:szCs w:val="22"/>
              </w:rPr>
              <w:t xml:space="preserve"> </w:t>
            </w:r>
            <w:proofErr w:type="spellStart"/>
            <w:proofErr w:type="gramStart"/>
            <w:r w:rsidRPr="007F1D3F">
              <w:rPr>
                <w:sz w:val="22"/>
                <w:szCs w:val="22"/>
              </w:rPr>
              <w:t>hoạch</w:t>
            </w:r>
            <w:proofErr w:type="spellEnd"/>
            <w:r w:rsidRPr="007F1D3F">
              <w:rPr>
                <w:sz w:val="22"/>
                <w:szCs w:val="22"/>
              </w:rPr>
              <w:t xml:space="preserve"> :</w:t>
            </w:r>
            <w:proofErr w:type="gramEnd"/>
            <w:r w:rsidRPr="007F1D3F">
              <w:rPr>
                <w:sz w:val="22"/>
                <w:szCs w:val="22"/>
              </w:rPr>
              <w:t xml:space="preserve"> </w:t>
            </w:r>
            <w:proofErr w:type="spellStart"/>
            <w:r w:rsidRPr="007F1D3F">
              <w:rPr>
                <w:sz w:val="22"/>
                <w:szCs w:val="22"/>
              </w:rPr>
              <w:t>áp</w:t>
            </w:r>
            <w:proofErr w:type="spellEnd"/>
            <w:r w:rsidRPr="007F1D3F">
              <w:rPr>
                <w:sz w:val="22"/>
                <w:szCs w:val="22"/>
              </w:rPr>
              <w:t xml:space="preserve"> </w:t>
            </w:r>
            <w:proofErr w:type="spellStart"/>
            <w:r w:rsidRPr="007F1D3F">
              <w:rPr>
                <w:sz w:val="22"/>
                <w:szCs w:val="22"/>
              </w:rPr>
              <w:t>dụng</w:t>
            </w:r>
            <w:proofErr w:type="spellEnd"/>
            <w:r w:rsidRPr="007F1D3F">
              <w:rPr>
                <w:sz w:val="22"/>
                <w:szCs w:val="22"/>
              </w:rPr>
              <w:t xml:space="preserve"> </w:t>
            </w:r>
            <w:proofErr w:type="spellStart"/>
            <w:r w:rsidRPr="007F1D3F">
              <w:rPr>
                <w:sz w:val="22"/>
                <w:szCs w:val="22"/>
              </w:rPr>
              <w:t>mục</w:t>
            </w:r>
            <w:proofErr w:type="spellEnd"/>
            <w:r w:rsidRPr="007F1D3F">
              <w:rPr>
                <w:sz w:val="22"/>
                <w:szCs w:val="22"/>
              </w:rPr>
              <w:t xml:space="preserve"> 5, </w:t>
            </w:r>
            <w:proofErr w:type="spellStart"/>
            <w:r w:rsidRPr="007F1D3F">
              <w:rPr>
                <w:sz w:val="22"/>
                <w:szCs w:val="22"/>
              </w:rPr>
              <w:t>điều</w:t>
            </w:r>
            <w:proofErr w:type="spellEnd"/>
            <w:r w:rsidRPr="007F1D3F">
              <w:rPr>
                <w:sz w:val="22"/>
                <w:szCs w:val="22"/>
              </w:rPr>
              <w:t xml:space="preserve"> 7, </w:t>
            </w:r>
            <w:proofErr w:type="spellStart"/>
            <w:r w:rsidRPr="007F1D3F">
              <w:rPr>
                <w:sz w:val="22"/>
                <w:szCs w:val="22"/>
              </w:rPr>
              <w:t>chương</w:t>
            </w:r>
            <w:proofErr w:type="spellEnd"/>
            <w:r w:rsidRPr="007F1D3F">
              <w:rPr>
                <w:sz w:val="22"/>
                <w:szCs w:val="22"/>
              </w:rPr>
              <w:t xml:space="preserve"> II;  </w:t>
            </w:r>
            <w:proofErr w:type="spellStart"/>
            <w:r w:rsidRPr="007F1D3F">
              <w:rPr>
                <w:sz w:val="22"/>
                <w:szCs w:val="22"/>
              </w:rPr>
              <w:t>hệ</w:t>
            </w:r>
            <w:proofErr w:type="spellEnd"/>
            <w:r w:rsidRPr="007F1D3F">
              <w:rPr>
                <w:sz w:val="22"/>
                <w:szCs w:val="22"/>
              </w:rPr>
              <w:t xml:space="preserve"> </w:t>
            </w:r>
            <w:proofErr w:type="spellStart"/>
            <w:r w:rsidRPr="007F1D3F">
              <w:rPr>
                <w:sz w:val="22"/>
                <w:szCs w:val="22"/>
              </w:rPr>
              <w:t>số</w:t>
            </w:r>
            <w:proofErr w:type="spellEnd"/>
            <w:r w:rsidRPr="007F1D3F">
              <w:rPr>
                <w:sz w:val="22"/>
                <w:szCs w:val="22"/>
              </w:rPr>
              <w:t xml:space="preserve"> K = 3%,  </w:t>
            </w:r>
            <w:proofErr w:type="spellStart"/>
            <w:r w:rsidRPr="007F1D3F">
              <w:rPr>
                <w:sz w:val="22"/>
                <w:szCs w:val="22"/>
              </w:rPr>
              <w:t>thông</w:t>
            </w:r>
            <w:proofErr w:type="spellEnd"/>
            <w:r w:rsidRPr="007F1D3F">
              <w:rPr>
                <w:sz w:val="22"/>
                <w:szCs w:val="22"/>
              </w:rPr>
              <w:t xml:space="preserve"> tư  20/2019/TT-BXD </w:t>
            </w:r>
          </w:p>
        </w:tc>
      </w:tr>
    </w:tbl>
    <w:p w14:paraId="13340C11" w14:textId="4EC6A49A" w:rsidR="00485EB6" w:rsidRPr="007F1D3F" w:rsidRDefault="00485EB6" w:rsidP="0082712D">
      <w:pPr>
        <w:pStyle w:val="BodyText"/>
        <w:spacing w:before="120" w:after="120"/>
        <w:ind w:right="-420"/>
        <w:rPr>
          <w:rFonts w:ascii="Times New Roman" w:hAnsi="Times New Roman"/>
          <w:sz w:val="26"/>
          <w:szCs w:val="26"/>
          <w:lang w:val="nl-NL"/>
        </w:rPr>
      </w:pPr>
    </w:p>
    <w:p w14:paraId="6CF44E8A" w14:textId="77777777" w:rsidR="00CE02BF" w:rsidRPr="007F1D3F" w:rsidRDefault="00CE02BF" w:rsidP="0082712D">
      <w:pPr>
        <w:pStyle w:val="BodyText"/>
        <w:spacing w:before="120" w:after="120"/>
        <w:ind w:right="-420"/>
        <w:rPr>
          <w:rFonts w:ascii="Times New Roman" w:hAnsi="Times New Roman"/>
          <w:sz w:val="26"/>
          <w:szCs w:val="26"/>
          <w:lang w:val="nl-NL"/>
        </w:rPr>
      </w:pPr>
    </w:p>
    <w:p w14:paraId="6A8F6F2D" w14:textId="77777777" w:rsidR="00CE02BF" w:rsidRPr="007F1D3F" w:rsidRDefault="00CE02BF" w:rsidP="00CE02BF">
      <w:pPr>
        <w:pStyle w:val="BodyText"/>
        <w:spacing w:before="120" w:after="120"/>
        <w:ind w:right="-420"/>
        <w:jc w:val="center"/>
        <w:rPr>
          <w:rFonts w:ascii="Times New Roman" w:hAnsi="Times New Roman"/>
          <w:b/>
          <w:bCs/>
          <w:sz w:val="26"/>
          <w:szCs w:val="26"/>
          <w:lang w:val="nl-NL"/>
        </w:rPr>
      </w:pPr>
    </w:p>
    <w:p w14:paraId="40581CCA" w14:textId="77777777" w:rsidR="00CE02BF" w:rsidRPr="007F1D3F" w:rsidRDefault="00CE02BF" w:rsidP="00CE02BF">
      <w:pPr>
        <w:pStyle w:val="BodyText"/>
        <w:spacing w:before="120" w:after="120"/>
        <w:ind w:right="-420"/>
        <w:jc w:val="center"/>
        <w:rPr>
          <w:rFonts w:ascii="Times New Roman" w:hAnsi="Times New Roman"/>
          <w:b/>
          <w:bCs/>
          <w:sz w:val="26"/>
          <w:szCs w:val="26"/>
          <w:lang w:val="nl-NL"/>
        </w:rPr>
      </w:pPr>
    </w:p>
    <w:p w14:paraId="588F4038" w14:textId="77777777" w:rsidR="00CE02BF" w:rsidRPr="007F1D3F" w:rsidRDefault="00CE02BF" w:rsidP="00CE02BF">
      <w:pPr>
        <w:pStyle w:val="BodyText"/>
        <w:spacing w:before="120" w:after="120"/>
        <w:ind w:right="-420"/>
        <w:jc w:val="center"/>
        <w:rPr>
          <w:rFonts w:ascii="Times New Roman" w:hAnsi="Times New Roman"/>
          <w:b/>
          <w:bCs/>
          <w:sz w:val="26"/>
          <w:szCs w:val="26"/>
          <w:lang w:val="nl-NL"/>
        </w:rPr>
      </w:pPr>
    </w:p>
    <w:p w14:paraId="2631064C" w14:textId="77777777" w:rsidR="00CE02BF" w:rsidRPr="007F1D3F" w:rsidRDefault="00CE02BF" w:rsidP="00CE02BF">
      <w:pPr>
        <w:pStyle w:val="BodyText"/>
        <w:spacing w:before="120" w:after="120"/>
        <w:ind w:right="-420"/>
        <w:jc w:val="center"/>
        <w:rPr>
          <w:rFonts w:ascii="Times New Roman" w:hAnsi="Times New Roman"/>
          <w:b/>
          <w:bCs/>
          <w:sz w:val="26"/>
          <w:szCs w:val="26"/>
          <w:lang w:val="nl-NL"/>
        </w:rPr>
      </w:pPr>
    </w:p>
    <w:p w14:paraId="30315721" w14:textId="77777777" w:rsidR="00CE02BF" w:rsidRPr="007F1D3F" w:rsidRDefault="00CE02BF" w:rsidP="00CE02BF">
      <w:pPr>
        <w:pStyle w:val="BodyText"/>
        <w:spacing w:before="120" w:after="120"/>
        <w:ind w:right="-420"/>
        <w:jc w:val="center"/>
        <w:rPr>
          <w:rFonts w:ascii="Times New Roman" w:hAnsi="Times New Roman"/>
          <w:b/>
          <w:bCs/>
          <w:sz w:val="26"/>
          <w:szCs w:val="26"/>
          <w:lang w:val="nl-NL"/>
        </w:rPr>
      </w:pPr>
    </w:p>
    <w:p w14:paraId="3E81C9EF" w14:textId="77777777" w:rsidR="00CE02BF" w:rsidRPr="007F1D3F" w:rsidRDefault="00CE02BF" w:rsidP="00CE02BF">
      <w:pPr>
        <w:pStyle w:val="BodyText"/>
        <w:spacing w:before="120" w:after="120"/>
        <w:ind w:right="-420"/>
        <w:jc w:val="center"/>
        <w:rPr>
          <w:rFonts w:ascii="Times New Roman" w:hAnsi="Times New Roman"/>
          <w:b/>
          <w:bCs/>
          <w:sz w:val="26"/>
          <w:szCs w:val="26"/>
          <w:lang w:val="nl-NL"/>
        </w:rPr>
      </w:pPr>
    </w:p>
    <w:p w14:paraId="10F46317" w14:textId="77777777" w:rsidR="00CE02BF" w:rsidRPr="007F1D3F" w:rsidRDefault="00CE02BF" w:rsidP="00CE02BF">
      <w:pPr>
        <w:pStyle w:val="BodyText"/>
        <w:spacing w:before="120" w:after="120"/>
        <w:ind w:right="-420"/>
        <w:jc w:val="center"/>
        <w:rPr>
          <w:rFonts w:ascii="Times New Roman" w:hAnsi="Times New Roman"/>
          <w:b/>
          <w:bCs/>
          <w:sz w:val="26"/>
          <w:szCs w:val="26"/>
          <w:lang w:val="nl-NL"/>
        </w:rPr>
      </w:pPr>
    </w:p>
    <w:p w14:paraId="6EAC329E" w14:textId="77777777" w:rsidR="00CE02BF" w:rsidRPr="007F1D3F" w:rsidRDefault="00CE02BF" w:rsidP="00CE02BF">
      <w:pPr>
        <w:pStyle w:val="BodyText"/>
        <w:spacing w:before="120" w:after="120"/>
        <w:ind w:right="-420"/>
        <w:jc w:val="center"/>
        <w:rPr>
          <w:rFonts w:ascii="Times New Roman" w:hAnsi="Times New Roman"/>
          <w:b/>
          <w:bCs/>
          <w:sz w:val="26"/>
          <w:szCs w:val="26"/>
          <w:lang w:val="nl-NL"/>
        </w:rPr>
      </w:pPr>
    </w:p>
    <w:p w14:paraId="3CE604D5" w14:textId="77777777" w:rsidR="00CE02BF" w:rsidRPr="007F1D3F" w:rsidRDefault="00CE02BF" w:rsidP="00CE02BF">
      <w:pPr>
        <w:pStyle w:val="BodyText"/>
        <w:spacing w:before="120" w:after="120"/>
        <w:ind w:right="-420"/>
        <w:jc w:val="center"/>
        <w:rPr>
          <w:rFonts w:ascii="Times New Roman" w:hAnsi="Times New Roman"/>
          <w:b/>
          <w:bCs/>
          <w:sz w:val="26"/>
          <w:szCs w:val="26"/>
          <w:lang w:val="nl-NL"/>
        </w:rPr>
      </w:pPr>
    </w:p>
    <w:p w14:paraId="3AE22503" w14:textId="77777777" w:rsidR="00CE02BF" w:rsidRPr="007F1D3F" w:rsidRDefault="00CE02BF" w:rsidP="00CE02BF">
      <w:pPr>
        <w:pStyle w:val="BodyText"/>
        <w:spacing w:before="120" w:after="120"/>
        <w:ind w:right="-420"/>
        <w:jc w:val="center"/>
        <w:rPr>
          <w:rFonts w:ascii="Times New Roman" w:hAnsi="Times New Roman"/>
          <w:b/>
          <w:bCs/>
          <w:sz w:val="26"/>
          <w:szCs w:val="26"/>
          <w:lang w:val="nl-NL"/>
        </w:rPr>
      </w:pPr>
    </w:p>
    <w:p w14:paraId="31C320F0" w14:textId="77777777" w:rsidR="00CE02BF" w:rsidRPr="007F1D3F" w:rsidRDefault="00CE02BF" w:rsidP="00CE02BF">
      <w:pPr>
        <w:pStyle w:val="BodyText"/>
        <w:spacing w:before="120" w:after="120"/>
        <w:ind w:right="-420"/>
        <w:jc w:val="center"/>
        <w:rPr>
          <w:rFonts w:ascii="Times New Roman" w:hAnsi="Times New Roman"/>
          <w:b/>
          <w:bCs/>
          <w:sz w:val="26"/>
          <w:szCs w:val="26"/>
          <w:lang w:val="nl-NL"/>
        </w:rPr>
      </w:pPr>
    </w:p>
    <w:p w14:paraId="3C1F85A8" w14:textId="77777777" w:rsidR="00CE02BF" w:rsidRPr="007F1D3F" w:rsidRDefault="00CE02BF" w:rsidP="00CE02BF">
      <w:pPr>
        <w:pStyle w:val="BodyText"/>
        <w:spacing w:before="120" w:after="120"/>
        <w:ind w:right="-420"/>
        <w:jc w:val="center"/>
        <w:rPr>
          <w:rFonts w:ascii="Times New Roman" w:hAnsi="Times New Roman"/>
          <w:b/>
          <w:bCs/>
          <w:sz w:val="26"/>
          <w:szCs w:val="26"/>
          <w:lang w:val="nl-NL"/>
        </w:rPr>
      </w:pPr>
    </w:p>
    <w:p w14:paraId="4E326175" w14:textId="77777777" w:rsidR="00CE02BF" w:rsidRPr="007F1D3F" w:rsidRDefault="00CE02BF" w:rsidP="00CE02BF">
      <w:pPr>
        <w:pStyle w:val="BodyText"/>
        <w:spacing w:before="120" w:after="120"/>
        <w:ind w:right="-420"/>
        <w:jc w:val="center"/>
        <w:rPr>
          <w:rFonts w:ascii="Times New Roman" w:hAnsi="Times New Roman"/>
          <w:b/>
          <w:bCs/>
          <w:sz w:val="26"/>
          <w:szCs w:val="26"/>
          <w:lang w:val="nl-NL"/>
        </w:rPr>
      </w:pPr>
    </w:p>
    <w:p w14:paraId="6C0BF976" w14:textId="77777777" w:rsidR="00CE02BF" w:rsidRPr="007F1D3F" w:rsidRDefault="00CE02BF" w:rsidP="00CE02BF">
      <w:pPr>
        <w:pStyle w:val="BodyText"/>
        <w:spacing w:before="120" w:after="120"/>
        <w:ind w:right="-420"/>
        <w:jc w:val="center"/>
        <w:rPr>
          <w:rFonts w:ascii="Times New Roman" w:hAnsi="Times New Roman"/>
          <w:b/>
          <w:bCs/>
          <w:sz w:val="26"/>
          <w:szCs w:val="26"/>
          <w:lang w:val="nl-NL"/>
        </w:rPr>
      </w:pPr>
    </w:p>
    <w:p w14:paraId="724E879E" w14:textId="77777777" w:rsidR="00CE02BF" w:rsidRPr="007F1D3F" w:rsidRDefault="00CE02BF" w:rsidP="00CE02BF">
      <w:pPr>
        <w:pStyle w:val="BodyText"/>
        <w:spacing w:before="120" w:after="120"/>
        <w:ind w:right="-420"/>
        <w:jc w:val="center"/>
        <w:rPr>
          <w:rFonts w:ascii="Times New Roman" w:hAnsi="Times New Roman"/>
          <w:b/>
          <w:bCs/>
          <w:sz w:val="26"/>
          <w:szCs w:val="26"/>
          <w:lang w:val="nl-NL"/>
        </w:rPr>
      </w:pPr>
    </w:p>
    <w:p w14:paraId="5883BFA1" w14:textId="77777777" w:rsidR="00CE02BF" w:rsidRPr="007F1D3F" w:rsidRDefault="00CE02BF" w:rsidP="00CE02BF">
      <w:pPr>
        <w:pStyle w:val="BodyText"/>
        <w:spacing w:before="120" w:after="120"/>
        <w:ind w:right="-420"/>
        <w:jc w:val="center"/>
        <w:rPr>
          <w:rFonts w:ascii="Times New Roman" w:hAnsi="Times New Roman"/>
          <w:b/>
          <w:bCs/>
          <w:sz w:val="26"/>
          <w:szCs w:val="26"/>
          <w:lang w:val="nl-NL"/>
        </w:rPr>
      </w:pPr>
    </w:p>
    <w:p w14:paraId="3A79C148" w14:textId="77777777" w:rsidR="00CE02BF" w:rsidRPr="007F1D3F" w:rsidRDefault="00CE02BF" w:rsidP="00CE02BF">
      <w:pPr>
        <w:pStyle w:val="BodyText"/>
        <w:spacing w:before="120" w:after="120"/>
        <w:ind w:right="-420"/>
        <w:jc w:val="center"/>
        <w:rPr>
          <w:rFonts w:ascii="Times New Roman" w:hAnsi="Times New Roman"/>
          <w:b/>
          <w:bCs/>
          <w:sz w:val="26"/>
          <w:szCs w:val="26"/>
          <w:lang w:val="nl-NL"/>
        </w:rPr>
      </w:pPr>
    </w:p>
    <w:p w14:paraId="3FC6372E" w14:textId="77777777" w:rsidR="00CE02BF" w:rsidRPr="007F1D3F" w:rsidRDefault="00CE02BF" w:rsidP="00CE02BF">
      <w:pPr>
        <w:pStyle w:val="BodyText"/>
        <w:spacing w:before="120" w:after="120"/>
        <w:ind w:right="-420"/>
        <w:jc w:val="center"/>
        <w:rPr>
          <w:rFonts w:ascii="Times New Roman" w:hAnsi="Times New Roman"/>
          <w:b/>
          <w:bCs/>
          <w:sz w:val="26"/>
          <w:szCs w:val="26"/>
          <w:lang w:val="nl-NL"/>
        </w:rPr>
      </w:pPr>
    </w:p>
    <w:p w14:paraId="53B81122" w14:textId="77777777" w:rsidR="00CE02BF" w:rsidRPr="007F1D3F" w:rsidRDefault="00CE02BF" w:rsidP="00CE02BF">
      <w:pPr>
        <w:pStyle w:val="BodyText"/>
        <w:spacing w:before="120" w:after="120"/>
        <w:ind w:right="-420"/>
        <w:jc w:val="center"/>
        <w:rPr>
          <w:rFonts w:ascii="Times New Roman" w:hAnsi="Times New Roman"/>
          <w:b/>
          <w:bCs/>
          <w:sz w:val="26"/>
          <w:szCs w:val="26"/>
          <w:lang w:val="nl-NL"/>
        </w:rPr>
      </w:pPr>
    </w:p>
    <w:p w14:paraId="6A10270A" w14:textId="77777777" w:rsidR="00CE02BF" w:rsidRPr="007F1D3F" w:rsidRDefault="00CE02BF" w:rsidP="00CE02BF">
      <w:pPr>
        <w:pStyle w:val="BodyText"/>
        <w:spacing w:before="120" w:after="120"/>
        <w:ind w:right="-420"/>
        <w:jc w:val="center"/>
        <w:rPr>
          <w:rFonts w:ascii="Times New Roman" w:hAnsi="Times New Roman"/>
          <w:b/>
          <w:bCs/>
          <w:sz w:val="26"/>
          <w:szCs w:val="26"/>
          <w:lang w:val="nl-NL"/>
        </w:rPr>
      </w:pPr>
    </w:p>
    <w:p w14:paraId="5FC24812" w14:textId="77777777" w:rsidR="00CE02BF" w:rsidRPr="007F1D3F" w:rsidRDefault="00CE02BF" w:rsidP="00CE02BF">
      <w:pPr>
        <w:pStyle w:val="BodyText"/>
        <w:spacing w:before="120" w:after="120"/>
        <w:ind w:right="-420"/>
        <w:jc w:val="center"/>
        <w:rPr>
          <w:rFonts w:ascii="Times New Roman" w:hAnsi="Times New Roman"/>
          <w:b/>
          <w:bCs/>
          <w:sz w:val="26"/>
          <w:szCs w:val="26"/>
          <w:lang w:val="nl-NL"/>
        </w:rPr>
      </w:pPr>
    </w:p>
    <w:p w14:paraId="19B3CB71" w14:textId="77777777" w:rsidR="00CE02BF" w:rsidRPr="007F1D3F" w:rsidRDefault="00CE02BF" w:rsidP="00CE02BF">
      <w:pPr>
        <w:pStyle w:val="BodyText"/>
        <w:spacing w:before="120" w:after="120"/>
        <w:ind w:right="-420"/>
        <w:jc w:val="center"/>
        <w:rPr>
          <w:rFonts w:ascii="Times New Roman" w:hAnsi="Times New Roman"/>
          <w:b/>
          <w:bCs/>
          <w:sz w:val="26"/>
          <w:szCs w:val="26"/>
          <w:lang w:val="nl-NL"/>
        </w:rPr>
      </w:pPr>
    </w:p>
    <w:p w14:paraId="3C533A32" w14:textId="77777777" w:rsidR="00CE02BF" w:rsidRPr="007F1D3F" w:rsidRDefault="00CE02BF" w:rsidP="00CE02BF">
      <w:pPr>
        <w:pStyle w:val="BodyText"/>
        <w:spacing w:before="120" w:after="120"/>
        <w:ind w:right="-420"/>
        <w:jc w:val="center"/>
        <w:rPr>
          <w:rFonts w:ascii="Times New Roman" w:hAnsi="Times New Roman"/>
          <w:b/>
          <w:bCs/>
          <w:sz w:val="26"/>
          <w:szCs w:val="26"/>
          <w:lang w:val="nl-NL"/>
        </w:rPr>
      </w:pPr>
    </w:p>
    <w:p w14:paraId="0C3B3393" w14:textId="77777777" w:rsidR="00CE02BF" w:rsidRPr="007F1D3F" w:rsidRDefault="00CE02BF" w:rsidP="00CE02BF">
      <w:pPr>
        <w:pStyle w:val="BodyText"/>
        <w:spacing w:before="120" w:after="120"/>
        <w:ind w:right="-420"/>
        <w:jc w:val="center"/>
        <w:rPr>
          <w:rFonts w:ascii="Times New Roman" w:hAnsi="Times New Roman"/>
          <w:b/>
          <w:bCs/>
          <w:sz w:val="26"/>
          <w:szCs w:val="26"/>
          <w:lang w:val="nl-NL"/>
        </w:rPr>
      </w:pPr>
    </w:p>
    <w:p w14:paraId="7856BFC1" w14:textId="77777777" w:rsidR="00CE02BF" w:rsidRPr="007F1D3F" w:rsidRDefault="00CE02BF" w:rsidP="00CE02BF">
      <w:pPr>
        <w:pStyle w:val="BodyText"/>
        <w:spacing w:before="120" w:after="120"/>
        <w:ind w:right="-420"/>
        <w:jc w:val="center"/>
        <w:rPr>
          <w:rFonts w:ascii="Times New Roman" w:hAnsi="Times New Roman"/>
          <w:b/>
          <w:bCs/>
          <w:sz w:val="26"/>
          <w:szCs w:val="26"/>
          <w:lang w:val="nl-NL"/>
        </w:rPr>
      </w:pPr>
    </w:p>
    <w:p w14:paraId="3AB9E554" w14:textId="77777777" w:rsidR="00CE02BF" w:rsidRPr="007F1D3F" w:rsidRDefault="00CE02BF" w:rsidP="00CE02BF">
      <w:pPr>
        <w:pStyle w:val="BodyText"/>
        <w:spacing w:before="120" w:after="120"/>
        <w:ind w:right="-420"/>
        <w:jc w:val="center"/>
        <w:rPr>
          <w:rFonts w:ascii="Times New Roman" w:hAnsi="Times New Roman"/>
          <w:b/>
          <w:bCs/>
          <w:sz w:val="26"/>
          <w:szCs w:val="26"/>
          <w:lang w:val="nl-NL"/>
        </w:rPr>
      </w:pPr>
    </w:p>
    <w:p w14:paraId="6DE15E88" w14:textId="77777777" w:rsidR="00CE02BF" w:rsidRPr="007F1D3F" w:rsidRDefault="00CE02BF" w:rsidP="00CE02BF">
      <w:pPr>
        <w:pStyle w:val="BodyText"/>
        <w:spacing w:before="120" w:after="120"/>
        <w:ind w:right="-420"/>
        <w:jc w:val="center"/>
        <w:rPr>
          <w:rFonts w:ascii="Times New Roman" w:hAnsi="Times New Roman"/>
          <w:b/>
          <w:bCs/>
          <w:sz w:val="26"/>
          <w:szCs w:val="26"/>
          <w:lang w:val="nl-NL"/>
        </w:rPr>
      </w:pPr>
    </w:p>
    <w:p w14:paraId="11D34618" w14:textId="089F99F1" w:rsidR="00CE02BF" w:rsidRPr="007F1D3F" w:rsidRDefault="00CE02BF" w:rsidP="00CE02BF">
      <w:pPr>
        <w:pStyle w:val="BodyText"/>
        <w:spacing w:before="120" w:after="120"/>
        <w:ind w:right="-420"/>
        <w:jc w:val="center"/>
        <w:rPr>
          <w:rFonts w:ascii="Times New Roman" w:hAnsi="Times New Roman"/>
          <w:b/>
          <w:bCs/>
          <w:sz w:val="26"/>
          <w:szCs w:val="26"/>
          <w:lang w:val="nl-NL"/>
        </w:rPr>
      </w:pPr>
      <w:r w:rsidRPr="007F1D3F">
        <w:rPr>
          <w:rFonts w:ascii="Times New Roman" w:hAnsi="Times New Roman"/>
          <w:b/>
          <w:bCs/>
          <w:sz w:val="26"/>
          <w:szCs w:val="26"/>
          <w:lang w:val="nl-NL"/>
        </w:rPr>
        <w:t>PHỤ LỤC 3</w:t>
      </w:r>
    </w:p>
    <w:tbl>
      <w:tblPr>
        <w:tblW w:w="10233" w:type="dxa"/>
        <w:tblInd w:w="-567" w:type="dxa"/>
        <w:tblLook w:val="04A0" w:firstRow="1" w:lastRow="0" w:firstColumn="1" w:lastColumn="0" w:noHBand="0" w:noVBand="1"/>
      </w:tblPr>
      <w:tblGrid>
        <w:gridCol w:w="537"/>
        <w:gridCol w:w="2840"/>
        <w:gridCol w:w="1600"/>
        <w:gridCol w:w="1300"/>
        <w:gridCol w:w="1420"/>
        <w:gridCol w:w="1240"/>
        <w:gridCol w:w="1296"/>
      </w:tblGrid>
      <w:tr w:rsidR="007F1D3F" w:rsidRPr="007F1D3F" w14:paraId="71A67618" w14:textId="77777777" w:rsidTr="00CE02BF">
        <w:trPr>
          <w:trHeight w:val="660"/>
        </w:trPr>
        <w:tc>
          <w:tcPr>
            <w:tcW w:w="10233" w:type="dxa"/>
            <w:gridSpan w:val="7"/>
            <w:tcBorders>
              <w:top w:val="nil"/>
              <w:left w:val="nil"/>
              <w:bottom w:val="nil"/>
              <w:right w:val="nil"/>
            </w:tcBorders>
            <w:shd w:val="clear" w:color="auto" w:fill="auto"/>
            <w:noWrap/>
            <w:vAlign w:val="bottom"/>
            <w:hideMark/>
          </w:tcPr>
          <w:p w14:paraId="01DC0B34" w14:textId="77777777" w:rsidR="00CE02BF" w:rsidRPr="007F1D3F" w:rsidRDefault="00CE02BF">
            <w:pPr>
              <w:jc w:val="center"/>
              <w:rPr>
                <w:b/>
                <w:bCs/>
                <w:sz w:val="28"/>
                <w:szCs w:val="28"/>
              </w:rPr>
            </w:pPr>
            <w:r w:rsidRPr="007F1D3F">
              <w:rPr>
                <w:b/>
                <w:bCs/>
                <w:sz w:val="28"/>
                <w:szCs w:val="28"/>
              </w:rPr>
              <w:t xml:space="preserve">Chi phí </w:t>
            </w:r>
            <w:proofErr w:type="spellStart"/>
            <w:r w:rsidRPr="007F1D3F">
              <w:rPr>
                <w:b/>
                <w:bCs/>
                <w:sz w:val="28"/>
                <w:szCs w:val="28"/>
              </w:rPr>
              <w:t>thực</w:t>
            </w:r>
            <w:proofErr w:type="spellEnd"/>
            <w:r w:rsidRPr="007F1D3F">
              <w:rPr>
                <w:b/>
                <w:bCs/>
                <w:sz w:val="28"/>
                <w:szCs w:val="28"/>
              </w:rPr>
              <w:t xml:space="preserve"> </w:t>
            </w:r>
            <w:proofErr w:type="spellStart"/>
            <w:r w:rsidRPr="007F1D3F">
              <w:rPr>
                <w:b/>
                <w:bCs/>
                <w:sz w:val="28"/>
                <w:szCs w:val="28"/>
              </w:rPr>
              <w:t>hiện</w:t>
            </w:r>
            <w:proofErr w:type="spellEnd"/>
            <w:r w:rsidRPr="007F1D3F">
              <w:rPr>
                <w:b/>
                <w:bCs/>
                <w:sz w:val="28"/>
                <w:szCs w:val="28"/>
              </w:rPr>
              <w:t xml:space="preserve"> </w:t>
            </w:r>
            <w:proofErr w:type="spellStart"/>
            <w:r w:rsidRPr="007F1D3F">
              <w:rPr>
                <w:b/>
                <w:bCs/>
                <w:sz w:val="28"/>
                <w:szCs w:val="28"/>
              </w:rPr>
              <w:t>công</w:t>
            </w:r>
            <w:proofErr w:type="spellEnd"/>
            <w:r w:rsidRPr="007F1D3F">
              <w:rPr>
                <w:b/>
                <w:bCs/>
                <w:sz w:val="28"/>
                <w:szCs w:val="28"/>
              </w:rPr>
              <w:t xml:space="preserve"> </w:t>
            </w:r>
            <w:proofErr w:type="spellStart"/>
            <w:r w:rsidRPr="007F1D3F">
              <w:rPr>
                <w:b/>
                <w:bCs/>
                <w:sz w:val="28"/>
                <w:szCs w:val="28"/>
              </w:rPr>
              <w:t>tác</w:t>
            </w:r>
            <w:proofErr w:type="spellEnd"/>
            <w:r w:rsidRPr="007F1D3F">
              <w:rPr>
                <w:b/>
                <w:bCs/>
                <w:sz w:val="28"/>
                <w:szCs w:val="28"/>
              </w:rPr>
              <w:t xml:space="preserve"> </w:t>
            </w:r>
            <w:proofErr w:type="spellStart"/>
            <w:r w:rsidRPr="007F1D3F">
              <w:rPr>
                <w:b/>
                <w:bCs/>
                <w:sz w:val="28"/>
                <w:szCs w:val="28"/>
              </w:rPr>
              <w:t>đấu</w:t>
            </w:r>
            <w:proofErr w:type="spellEnd"/>
            <w:r w:rsidRPr="007F1D3F">
              <w:rPr>
                <w:b/>
                <w:bCs/>
                <w:sz w:val="28"/>
                <w:szCs w:val="28"/>
              </w:rPr>
              <w:t xml:space="preserve"> </w:t>
            </w:r>
            <w:proofErr w:type="spellStart"/>
            <w:r w:rsidRPr="007F1D3F">
              <w:rPr>
                <w:b/>
                <w:bCs/>
                <w:sz w:val="28"/>
                <w:szCs w:val="28"/>
              </w:rPr>
              <w:t>thầu</w:t>
            </w:r>
            <w:proofErr w:type="spellEnd"/>
            <w:r w:rsidRPr="007F1D3F">
              <w:rPr>
                <w:b/>
                <w:bCs/>
                <w:sz w:val="28"/>
                <w:szCs w:val="28"/>
              </w:rPr>
              <w:t xml:space="preserve"> Quy </w:t>
            </w:r>
            <w:proofErr w:type="spellStart"/>
            <w:r w:rsidRPr="007F1D3F">
              <w:rPr>
                <w:b/>
                <w:bCs/>
                <w:sz w:val="28"/>
                <w:szCs w:val="28"/>
              </w:rPr>
              <w:t>hoạch</w:t>
            </w:r>
            <w:proofErr w:type="spellEnd"/>
            <w:r w:rsidRPr="007F1D3F">
              <w:rPr>
                <w:b/>
                <w:bCs/>
                <w:sz w:val="28"/>
                <w:szCs w:val="28"/>
              </w:rPr>
              <w:t xml:space="preserve"> + GIS </w:t>
            </w:r>
          </w:p>
        </w:tc>
      </w:tr>
      <w:tr w:rsidR="007F1D3F" w:rsidRPr="007F1D3F" w14:paraId="128F594A" w14:textId="77777777" w:rsidTr="00CE02BF">
        <w:trPr>
          <w:trHeight w:val="420"/>
        </w:trPr>
        <w:tc>
          <w:tcPr>
            <w:tcW w:w="10233" w:type="dxa"/>
            <w:gridSpan w:val="7"/>
            <w:tcBorders>
              <w:top w:val="nil"/>
              <w:left w:val="nil"/>
              <w:bottom w:val="nil"/>
              <w:right w:val="nil"/>
            </w:tcBorders>
            <w:shd w:val="clear" w:color="auto" w:fill="auto"/>
            <w:noWrap/>
            <w:vAlign w:val="bottom"/>
            <w:hideMark/>
          </w:tcPr>
          <w:p w14:paraId="1A0D7D5F" w14:textId="77777777" w:rsidR="00CE02BF" w:rsidRPr="007F1D3F" w:rsidRDefault="00CE02BF">
            <w:pPr>
              <w:jc w:val="center"/>
              <w:rPr>
                <w:b/>
                <w:bCs/>
              </w:rPr>
            </w:pPr>
            <w:r w:rsidRPr="007F1D3F">
              <w:rPr>
                <w:b/>
                <w:bCs/>
              </w:rPr>
              <w:t xml:space="preserve">1. </w:t>
            </w:r>
            <w:proofErr w:type="spellStart"/>
            <w:r w:rsidRPr="007F1D3F">
              <w:rPr>
                <w:b/>
                <w:bCs/>
              </w:rPr>
              <w:t>Tên</w:t>
            </w:r>
            <w:proofErr w:type="spellEnd"/>
            <w:r w:rsidRPr="007F1D3F">
              <w:rPr>
                <w:b/>
                <w:bCs/>
              </w:rPr>
              <w:t xml:space="preserve"> </w:t>
            </w:r>
            <w:proofErr w:type="spellStart"/>
            <w:r w:rsidRPr="007F1D3F">
              <w:rPr>
                <w:b/>
                <w:bCs/>
              </w:rPr>
              <w:t>dự</w:t>
            </w:r>
            <w:proofErr w:type="spellEnd"/>
            <w:r w:rsidRPr="007F1D3F">
              <w:rPr>
                <w:b/>
                <w:bCs/>
              </w:rPr>
              <w:t xml:space="preserve"> </w:t>
            </w:r>
            <w:proofErr w:type="spellStart"/>
            <w:proofErr w:type="gramStart"/>
            <w:r w:rsidRPr="007F1D3F">
              <w:rPr>
                <w:b/>
                <w:bCs/>
              </w:rPr>
              <w:t>án</w:t>
            </w:r>
            <w:proofErr w:type="spellEnd"/>
            <w:r w:rsidRPr="007F1D3F">
              <w:rPr>
                <w:b/>
                <w:bCs/>
              </w:rPr>
              <w:t xml:space="preserve"> :</w:t>
            </w:r>
            <w:proofErr w:type="gramEnd"/>
            <w:r w:rsidRPr="007F1D3F">
              <w:rPr>
                <w:b/>
                <w:bCs/>
              </w:rPr>
              <w:t xml:space="preserve">  </w:t>
            </w:r>
            <w:proofErr w:type="spellStart"/>
            <w:r w:rsidRPr="007F1D3F">
              <w:rPr>
                <w:b/>
                <w:bCs/>
              </w:rPr>
              <w:t>Điều</w:t>
            </w:r>
            <w:proofErr w:type="spellEnd"/>
            <w:r w:rsidRPr="007F1D3F">
              <w:rPr>
                <w:b/>
                <w:bCs/>
              </w:rPr>
              <w:t xml:space="preserve"> </w:t>
            </w:r>
            <w:proofErr w:type="spellStart"/>
            <w:r w:rsidRPr="007F1D3F">
              <w:rPr>
                <w:b/>
                <w:bCs/>
              </w:rPr>
              <w:t>chỉnh</w:t>
            </w:r>
            <w:proofErr w:type="spellEnd"/>
            <w:r w:rsidRPr="007F1D3F">
              <w:rPr>
                <w:b/>
                <w:bCs/>
              </w:rPr>
              <w:t xml:space="preserve"> Quy </w:t>
            </w:r>
            <w:proofErr w:type="spellStart"/>
            <w:r w:rsidRPr="007F1D3F">
              <w:rPr>
                <w:b/>
                <w:bCs/>
              </w:rPr>
              <w:t>hoạch</w:t>
            </w:r>
            <w:proofErr w:type="spellEnd"/>
            <w:r w:rsidRPr="007F1D3F">
              <w:rPr>
                <w:b/>
                <w:bCs/>
              </w:rPr>
              <w:t xml:space="preserve"> </w:t>
            </w:r>
            <w:proofErr w:type="spellStart"/>
            <w:r w:rsidRPr="007F1D3F">
              <w:rPr>
                <w:b/>
                <w:bCs/>
              </w:rPr>
              <w:t>chung</w:t>
            </w:r>
            <w:proofErr w:type="spellEnd"/>
            <w:r w:rsidRPr="007F1D3F">
              <w:rPr>
                <w:b/>
                <w:bCs/>
              </w:rPr>
              <w:t xml:space="preserve"> </w:t>
            </w:r>
            <w:proofErr w:type="spellStart"/>
            <w:r w:rsidRPr="007F1D3F">
              <w:rPr>
                <w:b/>
                <w:bCs/>
              </w:rPr>
              <w:t>đô</w:t>
            </w:r>
            <w:proofErr w:type="spellEnd"/>
            <w:r w:rsidRPr="007F1D3F">
              <w:rPr>
                <w:b/>
                <w:bCs/>
              </w:rPr>
              <w:t xml:space="preserve"> </w:t>
            </w:r>
            <w:proofErr w:type="spellStart"/>
            <w:r w:rsidRPr="007F1D3F">
              <w:rPr>
                <w:b/>
                <w:bCs/>
              </w:rPr>
              <w:t>thị</w:t>
            </w:r>
            <w:proofErr w:type="spellEnd"/>
            <w:r w:rsidRPr="007F1D3F">
              <w:rPr>
                <w:b/>
                <w:bCs/>
              </w:rPr>
              <w:t xml:space="preserve">  Hoài </w:t>
            </w:r>
            <w:proofErr w:type="spellStart"/>
            <w:r w:rsidRPr="007F1D3F">
              <w:rPr>
                <w:b/>
                <w:bCs/>
              </w:rPr>
              <w:t>Nhơn</w:t>
            </w:r>
            <w:proofErr w:type="spellEnd"/>
            <w:r w:rsidRPr="007F1D3F">
              <w:rPr>
                <w:b/>
                <w:bCs/>
              </w:rPr>
              <w:t xml:space="preserve">, </w:t>
            </w:r>
            <w:proofErr w:type="spellStart"/>
            <w:r w:rsidRPr="007F1D3F">
              <w:rPr>
                <w:b/>
                <w:bCs/>
              </w:rPr>
              <w:t>tỉnh</w:t>
            </w:r>
            <w:proofErr w:type="spellEnd"/>
            <w:r w:rsidRPr="007F1D3F">
              <w:rPr>
                <w:b/>
                <w:bCs/>
              </w:rPr>
              <w:t xml:space="preserve"> Bình Định </w:t>
            </w:r>
            <w:proofErr w:type="spellStart"/>
            <w:r w:rsidRPr="007F1D3F">
              <w:rPr>
                <w:b/>
                <w:bCs/>
              </w:rPr>
              <w:t>đến</w:t>
            </w:r>
            <w:proofErr w:type="spellEnd"/>
            <w:r w:rsidRPr="007F1D3F">
              <w:rPr>
                <w:b/>
                <w:bCs/>
              </w:rPr>
              <w:t xml:space="preserve"> năm 2045 </w:t>
            </w:r>
          </w:p>
        </w:tc>
      </w:tr>
      <w:tr w:rsidR="007F1D3F" w:rsidRPr="007F1D3F" w14:paraId="04FC1AF0" w14:textId="77777777" w:rsidTr="00CE02BF">
        <w:trPr>
          <w:trHeight w:val="420"/>
        </w:trPr>
        <w:tc>
          <w:tcPr>
            <w:tcW w:w="537" w:type="dxa"/>
            <w:tcBorders>
              <w:top w:val="nil"/>
              <w:left w:val="nil"/>
              <w:bottom w:val="nil"/>
              <w:right w:val="nil"/>
            </w:tcBorders>
            <w:shd w:val="clear" w:color="auto" w:fill="auto"/>
            <w:noWrap/>
            <w:vAlign w:val="bottom"/>
            <w:hideMark/>
          </w:tcPr>
          <w:p w14:paraId="20613311" w14:textId="77777777" w:rsidR="00CE02BF" w:rsidRPr="007F1D3F" w:rsidRDefault="00CE02BF">
            <w:pPr>
              <w:jc w:val="center"/>
              <w:rPr>
                <w:b/>
                <w:bCs/>
              </w:rPr>
            </w:pPr>
          </w:p>
        </w:tc>
        <w:tc>
          <w:tcPr>
            <w:tcW w:w="2840" w:type="dxa"/>
            <w:tcBorders>
              <w:top w:val="nil"/>
              <w:left w:val="nil"/>
              <w:bottom w:val="nil"/>
              <w:right w:val="nil"/>
            </w:tcBorders>
            <w:shd w:val="clear" w:color="auto" w:fill="auto"/>
            <w:noWrap/>
            <w:vAlign w:val="bottom"/>
            <w:hideMark/>
          </w:tcPr>
          <w:p w14:paraId="4BF0DC15" w14:textId="77777777" w:rsidR="00CE02BF" w:rsidRPr="007F1D3F" w:rsidRDefault="00CE02BF">
            <w:pPr>
              <w:rPr>
                <w:sz w:val="20"/>
                <w:szCs w:val="20"/>
              </w:rPr>
            </w:pPr>
          </w:p>
        </w:tc>
        <w:tc>
          <w:tcPr>
            <w:tcW w:w="1600" w:type="dxa"/>
            <w:tcBorders>
              <w:top w:val="nil"/>
              <w:left w:val="nil"/>
              <w:bottom w:val="nil"/>
              <w:right w:val="nil"/>
            </w:tcBorders>
            <w:shd w:val="clear" w:color="auto" w:fill="auto"/>
            <w:noWrap/>
            <w:vAlign w:val="bottom"/>
            <w:hideMark/>
          </w:tcPr>
          <w:p w14:paraId="7237E15A" w14:textId="77777777" w:rsidR="00CE02BF" w:rsidRPr="007F1D3F" w:rsidRDefault="00CE02BF">
            <w:pPr>
              <w:rPr>
                <w:sz w:val="20"/>
                <w:szCs w:val="20"/>
              </w:rPr>
            </w:pPr>
          </w:p>
        </w:tc>
        <w:tc>
          <w:tcPr>
            <w:tcW w:w="1300" w:type="dxa"/>
            <w:tcBorders>
              <w:top w:val="nil"/>
              <w:left w:val="nil"/>
              <w:bottom w:val="nil"/>
              <w:right w:val="nil"/>
            </w:tcBorders>
            <w:shd w:val="clear" w:color="auto" w:fill="auto"/>
            <w:noWrap/>
            <w:vAlign w:val="bottom"/>
            <w:hideMark/>
          </w:tcPr>
          <w:p w14:paraId="64CD1DB9" w14:textId="77777777" w:rsidR="00CE02BF" w:rsidRPr="007F1D3F" w:rsidRDefault="00CE02BF">
            <w:pPr>
              <w:rPr>
                <w:sz w:val="20"/>
                <w:szCs w:val="20"/>
              </w:rPr>
            </w:pPr>
          </w:p>
        </w:tc>
        <w:tc>
          <w:tcPr>
            <w:tcW w:w="1420" w:type="dxa"/>
            <w:tcBorders>
              <w:top w:val="nil"/>
              <w:left w:val="nil"/>
              <w:bottom w:val="nil"/>
              <w:right w:val="nil"/>
            </w:tcBorders>
            <w:shd w:val="clear" w:color="auto" w:fill="auto"/>
            <w:noWrap/>
            <w:vAlign w:val="bottom"/>
            <w:hideMark/>
          </w:tcPr>
          <w:p w14:paraId="2BFA2EEE" w14:textId="77777777" w:rsidR="00CE02BF" w:rsidRPr="007F1D3F" w:rsidRDefault="00CE02BF">
            <w:pPr>
              <w:rPr>
                <w:sz w:val="20"/>
                <w:szCs w:val="20"/>
              </w:rPr>
            </w:pPr>
          </w:p>
        </w:tc>
        <w:tc>
          <w:tcPr>
            <w:tcW w:w="1240" w:type="dxa"/>
            <w:tcBorders>
              <w:top w:val="nil"/>
              <w:left w:val="nil"/>
              <w:bottom w:val="nil"/>
              <w:right w:val="nil"/>
            </w:tcBorders>
            <w:shd w:val="clear" w:color="auto" w:fill="auto"/>
            <w:noWrap/>
            <w:vAlign w:val="bottom"/>
            <w:hideMark/>
          </w:tcPr>
          <w:p w14:paraId="37E72971" w14:textId="77777777" w:rsidR="00CE02BF" w:rsidRPr="007F1D3F" w:rsidRDefault="00CE02BF">
            <w:pPr>
              <w:rPr>
                <w:sz w:val="20"/>
                <w:szCs w:val="20"/>
              </w:rPr>
            </w:pPr>
          </w:p>
        </w:tc>
        <w:tc>
          <w:tcPr>
            <w:tcW w:w="1296" w:type="dxa"/>
            <w:tcBorders>
              <w:top w:val="nil"/>
              <w:left w:val="nil"/>
              <w:bottom w:val="nil"/>
              <w:right w:val="nil"/>
            </w:tcBorders>
            <w:shd w:val="clear" w:color="auto" w:fill="auto"/>
            <w:noWrap/>
            <w:vAlign w:val="bottom"/>
            <w:hideMark/>
          </w:tcPr>
          <w:p w14:paraId="3A2DAABE" w14:textId="77777777" w:rsidR="00CE02BF" w:rsidRPr="007F1D3F" w:rsidRDefault="00CE02BF">
            <w:pPr>
              <w:rPr>
                <w:sz w:val="20"/>
                <w:szCs w:val="20"/>
              </w:rPr>
            </w:pPr>
          </w:p>
        </w:tc>
      </w:tr>
      <w:tr w:rsidR="007F1D3F" w:rsidRPr="007F1D3F" w14:paraId="798A6702" w14:textId="77777777" w:rsidTr="00CE02BF">
        <w:trPr>
          <w:trHeight w:val="210"/>
        </w:trPr>
        <w:tc>
          <w:tcPr>
            <w:tcW w:w="7697" w:type="dxa"/>
            <w:gridSpan w:val="5"/>
            <w:tcBorders>
              <w:top w:val="nil"/>
              <w:left w:val="nil"/>
              <w:bottom w:val="nil"/>
              <w:right w:val="nil"/>
            </w:tcBorders>
            <w:shd w:val="clear" w:color="auto" w:fill="auto"/>
            <w:noWrap/>
            <w:vAlign w:val="bottom"/>
            <w:hideMark/>
          </w:tcPr>
          <w:p w14:paraId="56A2097B" w14:textId="77777777" w:rsidR="00CE02BF" w:rsidRPr="007F1D3F" w:rsidRDefault="00CE02BF">
            <w:pPr>
              <w:rPr>
                <w:sz w:val="20"/>
                <w:szCs w:val="20"/>
              </w:rPr>
            </w:pPr>
          </w:p>
        </w:tc>
        <w:tc>
          <w:tcPr>
            <w:tcW w:w="1240" w:type="dxa"/>
            <w:tcBorders>
              <w:top w:val="nil"/>
              <w:left w:val="nil"/>
              <w:bottom w:val="nil"/>
              <w:right w:val="nil"/>
            </w:tcBorders>
            <w:shd w:val="clear" w:color="auto" w:fill="auto"/>
            <w:noWrap/>
            <w:vAlign w:val="bottom"/>
            <w:hideMark/>
          </w:tcPr>
          <w:p w14:paraId="2152988A" w14:textId="77777777" w:rsidR="00CE02BF" w:rsidRPr="007F1D3F" w:rsidRDefault="00CE02BF">
            <w:pPr>
              <w:jc w:val="center"/>
              <w:rPr>
                <w:sz w:val="20"/>
                <w:szCs w:val="20"/>
              </w:rPr>
            </w:pPr>
          </w:p>
        </w:tc>
        <w:tc>
          <w:tcPr>
            <w:tcW w:w="1296" w:type="dxa"/>
            <w:tcBorders>
              <w:top w:val="nil"/>
              <w:left w:val="nil"/>
              <w:bottom w:val="nil"/>
              <w:right w:val="nil"/>
            </w:tcBorders>
            <w:shd w:val="clear" w:color="auto" w:fill="auto"/>
            <w:noWrap/>
            <w:vAlign w:val="bottom"/>
            <w:hideMark/>
          </w:tcPr>
          <w:p w14:paraId="78B2AC56" w14:textId="77777777" w:rsidR="00CE02BF" w:rsidRPr="007F1D3F" w:rsidRDefault="00CE02BF">
            <w:pPr>
              <w:rPr>
                <w:sz w:val="20"/>
                <w:szCs w:val="20"/>
              </w:rPr>
            </w:pPr>
          </w:p>
        </w:tc>
      </w:tr>
      <w:tr w:rsidR="007F1D3F" w:rsidRPr="007F1D3F" w14:paraId="5DC66E69" w14:textId="77777777" w:rsidTr="00CE02BF">
        <w:trPr>
          <w:trHeight w:val="855"/>
        </w:trPr>
        <w:tc>
          <w:tcPr>
            <w:tcW w:w="10233" w:type="dxa"/>
            <w:gridSpan w:val="7"/>
            <w:tcBorders>
              <w:top w:val="nil"/>
              <w:left w:val="nil"/>
              <w:bottom w:val="nil"/>
              <w:right w:val="nil"/>
            </w:tcBorders>
            <w:shd w:val="clear" w:color="auto" w:fill="auto"/>
            <w:vAlign w:val="bottom"/>
            <w:hideMark/>
          </w:tcPr>
          <w:p w14:paraId="4D9EBD06" w14:textId="77777777" w:rsidR="00CE02BF" w:rsidRPr="007F1D3F" w:rsidRDefault="00CE02BF">
            <w:r w:rsidRPr="007F1D3F">
              <w:t xml:space="preserve">- </w:t>
            </w:r>
            <w:proofErr w:type="spellStart"/>
            <w:r w:rsidRPr="007F1D3F">
              <w:t>Nghị</w:t>
            </w:r>
            <w:proofErr w:type="spellEnd"/>
            <w:r w:rsidRPr="007F1D3F">
              <w:t xml:space="preserve"> </w:t>
            </w:r>
            <w:proofErr w:type="spellStart"/>
            <w:r w:rsidRPr="007F1D3F">
              <w:t>định</w:t>
            </w:r>
            <w:proofErr w:type="spellEnd"/>
            <w:r w:rsidRPr="007F1D3F">
              <w:t xml:space="preserve"> </w:t>
            </w:r>
            <w:proofErr w:type="spellStart"/>
            <w:r w:rsidRPr="007F1D3F">
              <w:t>số</w:t>
            </w:r>
            <w:proofErr w:type="spellEnd"/>
            <w:r w:rsidRPr="007F1D3F">
              <w:t xml:space="preserve"> 24/2024/NĐ-CP </w:t>
            </w:r>
            <w:proofErr w:type="spellStart"/>
            <w:r w:rsidRPr="007F1D3F">
              <w:t>ngày</w:t>
            </w:r>
            <w:proofErr w:type="spellEnd"/>
            <w:r w:rsidRPr="007F1D3F">
              <w:t xml:space="preserve"> 27/02/2024 </w:t>
            </w:r>
            <w:proofErr w:type="spellStart"/>
            <w:r w:rsidRPr="007F1D3F">
              <w:t>của</w:t>
            </w:r>
            <w:proofErr w:type="spellEnd"/>
            <w:r w:rsidRPr="007F1D3F">
              <w:t xml:space="preserve"> </w:t>
            </w:r>
            <w:proofErr w:type="spellStart"/>
            <w:r w:rsidRPr="007F1D3F">
              <w:t>Chính</w:t>
            </w:r>
            <w:proofErr w:type="spellEnd"/>
            <w:r w:rsidRPr="007F1D3F">
              <w:t xml:space="preserve"> </w:t>
            </w:r>
            <w:proofErr w:type="spellStart"/>
            <w:r w:rsidRPr="007F1D3F">
              <w:t>phủ</w:t>
            </w:r>
            <w:proofErr w:type="spellEnd"/>
            <w:r w:rsidRPr="007F1D3F">
              <w:t xml:space="preserve"> </w:t>
            </w:r>
            <w:proofErr w:type="spellStart"/>
            <w:r w:rsidRPr="007F1D3F">
              <w:t>quy</w:t>
            </w:r>
            <w:proofErr w:type="spellEnd"/>
            <w:r w:rsidRPr="007F1D3F">
              <w:t xml:space="preserve"> </w:t>
            </w:r>
            <w:proofErr w:type="spellStart"/>
            <w:r w:rsidRPr="007F1D3F">
              <w:t>định</w:t>
            </w:r>
            <w:proofErr w:type="spellEnd"/>
            <w:r w:rsidRPr="007F1D3F">
              <w:t xml:space="preserve"> chi </w:t>
            </w:r>
            <w:proofErr w:type="spellStart"/>
            <w:r w:rsidRPr="007F1D3F">
              <w:t>tiết</w:t>
            </w:r>
            <w:proofErr w:type="spellEnd"/>
            <w:r w:rsidRPr="007F1D3F">
              <w:t xml:space="preserve"> </w:t>
            </w:r>
            <w:proofErr w:type="spellStart"/>
            <w:r w:rsidRPr="007F1D3F">
              <w:t>một</w:t>
            </w:r>
            <w:proofErr w:type="spellEnd"/>
            <w:r w:rsidRPr="007F1D3F">
              <w:t xml:space="preserve"> </w:t>
            </w:r>
            <w:proofErr w:type="spellStart"/>
            <w:r w:rsidRPr="007F1D3F">
              <w:t>số</w:t>
            </w:r>
            <w:proofErr w:type="spellEnd"/>
            <w:r w:rsidRPr="007F1D3F">
              <w:t xml:space="preserve"> </w:t>
            </w:r>
            <w:proofErr w:type="spellStart"/>
            <w:r w:rsidRPr="007F1D3F">
              <w:t>điều</w:t>
            </w:r>
            <w:proofErr w:type="spellEnd"/>
            <w:r w:rsidRPr="007F1D3F">
              <w:t xml:space="preserve"> </w:t>
            </w:r>
            <w:proofErr w:type="spellStart"/>
            <w:r w:rsidRPr="007F1D3F">
              <w:t>và</w:t>
            </w:r>
            <w:proofErr w:type="spellEnd"/>
            <w:r w:rsidRPr="007F1D3F">
              <w:t xml:space="preserve"> </w:t>
            </w:r>
            <w:proofErr w:type="spellStart"/>
            <w:r w:rsidRPr="007F1D3F">
              <w:t>biện</w:t>
            </w:r>
            <w:proofErr w:type="spellEnd"/>
            <w:r w:rsidRPr="007F1D3F">
              <w:t xml:space="preserve"> </w:t>
            </w:r>
            <w:proofErr w:type="spellStart"/>
            <w:r w:rsidRPr="007F1D3F">
              <w:t>pháp</w:t>
            </w:r>
            <w:proofErr w:type="spellEnd"/>
            <w:r w:rsidRPr="007F1D3F">
              <w:t xml:space="preserve"> </w:t>
            </w:r>
            <w:proofErr w:type="spellStart"/>
            <w:r w:rsidRPr="007F1D3F">
              <w:t>thi</w:t>
            </w:r>
            <w:proofErr w:type="spellEnd"/>
            <w:r w:rsidRPr="007F1D3F">
              <w:t xml:space="preserve"> </w:t>
            </w:r>
            <w:proofErr w:type="spellStart"/>
            <w:r w:rsidRPr="007F1D3F">
              <w:t>hành</w:t>
            </w:r>
            <w:proofErr w:type="spellEnd"/>
            <w:r w:rsidRPr="007F1D3F">
              <w:t xml:space="preserve"> </w:t>
            </w:r>
            <w:proofErr w:type="spellStart"/>
            <w:r w:rsidRPr="007F1D3F">
              <w:t>Luật</w:t>
            </w:r>
            <w:proofErr w:type="spellEnd"/>
            <w:r w:rsidRPr="007F1D3F">
              <w:t xml:space="preserve"> </w:t>
            </w:r>
            <w:proofErr w:type="spellStart"/>
            <w:r w:rsidRPr="007F1D3F">
              <w:t>Đấu</w:t>
            </w:r>
            <w:proofErr w:type="spellEnd"/>
            <w:r w:rsidRPr="007F1D3F">
              <w:t xml:space="preserve"> </w:t>
            </w:r>
            <w:proofErr w:type="spellStart"/>
            <w:r w:rsidRPr="007F1D3F">
              <w:t>thầu</w:t>
            </w:r>
            <w:proofErr w:type="spellEnd"/>
            <w:r w:rsidRPr="007F1D3F">
              <w:t xml:space="preserve"> </w:t>
            </w:r>
            <w:proofErr w:type="spellStart"/>
            <w:r w:rsidRPr="007F1D3F">
              <w:t>về</w:t>
            </w:r>
            <w:proofErr w:type="spellEnd"/>
            <w:r w:rsidRPr="007F1D3F">
              <w:t xml:space="preserve"> </w:t>
            </w:r>
            <w:proofErr w:type="spellStart"/>
            <w:r w:rsidRPr="007F1D3F">
              <w:t>lựa</w:t>
            </w:r>
            <w:proofErr w:type="spellEnd"/>
            <w:r w:rsidRPr="007F1D3F">
              <w:t xml:space="preserve"> </w:t>
            </w:r>
            <w:proofErr w:type="spellStart"/>
            <w:r w:rsidRPr="007F1D3F">
              <w:t>chọn</w:t>
            </w:r>
            <w:proofErr w:type="spellEnd"/>
            <w:r w:rsidRPr="007F1D3F">
              <w:t xml:space="preserve"> </w:t>
            </w:r>
            <w:proofErr w:type="spellStart"/>
            <w:r w:rsidRPr="007F1D3F">
              <w:t>nhà</w:t>
            </w:r>
            <w:proofErr w:type="spellEnd"/>
            <w:r w:rsidRPr="007F1D3F">
              <w:t xml:space="preserve"> </w:t>
            </w:r>
            <w:proofErr w:type="spellStart"/>
            <w:r w:rsidRPr="007F1D3F">
              <w:t>thầu</w:t>
            </w:r>
            <w:proofErr w:type="spellEnd"/>
            <w:r w:rsidRPr="007F1D3F">
              <w:t>;</w:t>
            </w:r>
          </w:p>
        </w:tc>
      </w:tr>
      <w:tr w:rsidR="007F1D3F" w:rsidRPr="007F1D3F" w14:paraId="69AE7AED" w14:textId="77777777" w:rsidTr="00CE02BF">
        <w:trPr>
          <w:trHeight w:val="885"/>
        </w:trPr>
        <w:tc>
          <w:tcPr>
            <w:tcW w:w="10233" w:type="dxa"/>
            <w:gridSpan w:val="7"/>
            <w:tcBorders>
              <w:top w:val="nil"/>
              <w:left w:val="nil"/>
              <w:bottom w:val="nil"/>
              <w:right w:val="nil"/>
            </w:tcBorders>
            <w:shd w:val="clear" w:color="auto" w:fill="auto"/>
            <w:vAlign w:val="bottom"/>
            <w:hideMark/>
          </w:tcPr>
          <w:p w14:paraId="2086AD2E" w14:textId="77777777" w:rsidR="00CE02BF" w:rsidRPr="007F1D3F" w:rsidRDefault="00CE02BF">
            <w:proofErr w:type="spellStart"/>
            <w:r w:rsidRPr="007F1D3F">
              <w:t>Căn</w:t>
            </w:r>
            <w:proofErr w:type="spellEnd"/>
            <w:r w:rsidRPr="007F1D3F">
              <w:t xml:space="preserve"> </w:t>
            </w:r>
            <w:proofErr w:type="spellStart"/>
            <w:r w:rsidRPr="007F1D3F">
              <w:t>cứ</w:t>
            </w:r>
            <w:proofErr w:type="spellEnd"/>
            <w:r w:rsidRPr="007F1D3F">
              <w:t xml:space="preserve"> Thông </w:t>
            </w:r>
            <w:proofErr w:type="spellStart"/>
            <w:r w:rsidRPr="007F1D3F">
              <w:t>tư</w:t>
            </w:r>
            <w:proofErr w:type="spellEnd"/>
            <w:r w:rsidRPr="007F1D3F">
              <w:t xml:space="preserve"> </w:t>
            </w:r>
            <w:proofErr w:type="spellStart"/>
            <w:r w:rsidRPr="007F1D3F">
              <w:t>sô</w:t>
            </w:r>
            <w:proofErr w:type="spellEnd"/>
            <w:r w:rsidRPr="007F1D3F">
              <w:t xml:space="preserve">́ 12/2021/TT-BXD </w:t>
            </w:r>
            <w:proofErr w:type="spellStart"/>
            <w:r w:rsidRPr="007F1D3F">
              <w:t>ngày</w:t>
            </w:r>
            <w:proofErr w:type="spellEnd"/>
            <w:r w:rsidRPr="007F1D3F">
              <w:t xml:space="preserve"> </w:t>
            </w:r>
            <w:proofErr w:type="spellStart"/>
            <w:r w:rsidRPr="007F1D3F">
              <w:t>ngày</w:t>
            </w:r>
            <w:proofErr w:type="spellEnd"/>
            <w:r w:rsidRPr="007F1D3F">
              <w:t xml:space="preserve"> 31/8/2021 </w:t>
            </w:r>
            <w:proofErr w:type="spellStart"/>
            <w:r w:rsidRPr="007F1D3F">
              <w:t>của</w:t>
            </w:r>
            <w:proofErr w:type="spellEnd"/>
            <w:r w:rsidRPr="007F1D3F">
              <w:t xml:space="preserve"> </w:t>
            </w:r>
            <w:proofErr w:type="spellStart"/>
            <w:r w:rsidRPr="007F1D3F">
              <w:t>Bô</w:t>
            </w:r>
            <w:proofErr w:type="spellEnd"/>
            <w:r w:rsidRPr="007F1D3F">
              <w:t xml:space="preserve">̣ </w:t>
            </w:r>
            <w:proofErr w:type="spellStart"/>
            <w:r w:rsidRPr="007F1D3F">
              <w:t>Xây</w:t>
            </w:r>
            <w:proofErr w:type="spellEnd"/>
            <w:r w:rsidRPr="007F1D3F">
              <w:t xml:space="preserve"> </w:t>
            </w:r>
            <w:proofErr w:type="spellStart"/>
            <w:r w:rsidRPr="007F1D3F">
              <w:t>dựng</w:t>
            </w:r>
            <w:proofErr w:type="spellEnd"/>
            <w:r w:rsidRPr="007F1D3F">
              <w:t xml:space="preserve"> </w:t>
            </w:r>
            <w:proofErr w:type="spellStart"/>
            <w:r w:rsidRPr="007F1D3F">
              <w:t>vê</w:t>
            </w:r>
            <w:proofErr w:type="spellEnd"/>
            <w:r w:rsidRPr="007F1D3F">
              <w:t xml:space="preserve">̀ </w:t>
            </w:r>
            <w:proofErr w:type="spellStart"/>
            <w:r w:rsidRPr="007F1D3F">
              <w:t>việc</w:t>
            </w:r>
            <w:proofErr w:type="spellEnd"/>
            <w:r w:rsidRPr="007F1D3F">
              <w:t xml:space="preserve"> ban </w:t>
            </w:r>
            <w:proofErr w:type="spellStart"/>
            <w:r w:rsidRPr="007F1D3F">
              <w:t>hành</w:t>
            </w:r>
            <w:proofErr w:type="spellEnd"/>
            <w:r w:rsidRPr="007F1D3F">
              <w:t xml:space="preserve"> </w:t>
            </w:r>
            <w:proofErr w:type="spellStart"/>
            <w:r w:rsidRPr="007F1D3F">
              <w:t>định</w:t>
            </w:r>
            <w:proofErr w:type="spellEnd"/>
            <w:r w:rsidRPr="007F1D3F">
              <w:t xml:space="preserve"> </w:t>
            </w:r>
            <w:proofErr w:type="spellStart"/>
            <w:r w:rsidRPr="007F1D3F">
              <w:t>mức</w:t>
            </w:r>
            <w:proofErr w:type="spellEnd"/>
            <w:r w:rsidRPr="007F1D3F">
              <w:t xml:space="preserve"> </w:t>
            </w:r>
            <w:proofErr w:type="spellStart"/>
            <w:r w:rsidRPr="007F1D3F">
              <w:t>xây</w:t>
            </w:r>
            <w:proofErr w:type="spellEnd"/>
            <w:r w:rsidRPr="007F1D3F">
              <w:t xml:space="preserve"> </w:t>
            </w:r>
            <w:proofErr w:type="spellStart"/>
            <w:r w:rsidRPr="007F1D3F">
              <w:t>dựng</w:t>
            </w:r>
            <w:proofErr w:type="spellEnd"/>
            <w:r w:rsidRPr="007F1D3F">
              <w:t xml:space="preserve"> </w:t>
            </w:r>
          </w:p>
        </w:tc>
      </w:tr>
      <w:tr w:rsidR="007F1D3F" w:rsidRPr="007F1D3F" w14:paraId="46BBB6C1" w14:textId="77777777" w:rsidTr="00CE02BF">
        <w:trPr>
          <w:trHeight w:val="540"/>
        </w:trPr>
        <w:tc>
          <w:tcPr>
            <w:tcW w:w="537" w:type="dxa"/>
            <w:tcBorders>
              <w:top w:val="nil"/>
              <w:left w:val="nil"/>
              <w:bottom w:val="nil"/>
              <w:right w:val="nil"/>
            </w:tcBorders>
            <w:shd w:val="clear" w:color="auto" w:fill="auto"/>
            <w:hideMark/>
          </w:tcPr>
          <w:p w14:paraId="65AEBF4C" w14:textId="77777777" w:rsidR="00CE02BF" w:rsidRPr="007F1D3F" w:rsidRDefault="00CE02BF"/>
        </w:tc>
        <w:tc>
          <w:tcPr>
            <w:tcW w:w="2840" w:type="dxa"/>
            <w:tcBorders>
              <w:top w:val="nil"/>
              <w:left w:val="nil"/>
              <w:bottom w:val="nil"/>
              <w:right w:val="nil"/>
            </w:tcBorders>
            <w:shd w:val="clear" w:color="auto" w:fill="auto"/>
            <w:hideMark/>
          </w:tcPr>
          <w:p w14:paraId="7BEDA158" w14:textId="77777777" w:rsidR="00CE02BF" w:rsidRPr="007F1D3F" w:rsidRDefault="00CE02BF">
            <w:pPr>
              <w:rPr>
                <w:sz w:val="20"/>
                <w:szCs w:val="20"/>
              </w:rPr>
            </w:pPr>
          </w:p>
        </w:tc>
        <w:tc>
          <w:tcPr>
            <w:tcW w:w="1600" w:type="dxa"/>
            <w:tcBorders>
              <w:top w:val="nil"/>
              <w:left w:val="nil"/>
              <w:bottom w:val="nil"/>
              <w:right w:val="nil"/>
            </w:tcBorders>
            <w:shd w:val="clear" w:color="auto" w:fill="auto"/>
            <w:hideMark/>
          </w:tcPr>
          <w:p w14:paraId="6653ABE5" w14:textId="77777777" w:rsidR="00CE02BF" w:rsidRPr="007F1D3F" w:rsidRDefault="00CE02BF">
            <w:pPr>
              <w:rPr>
                <w:sz w:val="20"/>
                <w:szCs w:val="20"/>
              </w:rPr>
            </w:pPr>
          </w:p>
        </w:tc>
        <w:tc>
          <w:tcPr>
            <w:tcW w:w="1300" w:type="dxa"/>
            <w:tcBorders>
              <w:top w:val="nil"/>
              <w:left w:val="nil"/>
              <w:bottom w:val="nil"/>
              <w:right w:val="nil"/>
            </w:tcBorders>
            <w:shd w:val="clear" w:color="auto" w:fill="auto"/>
            <w:hideMark/>
          </w:tcPr>
          <w:p w14:paraId="32F66501" w14:textId="77777777" w:rsidR="00CE02BF" w:rsidRPr="007F1D3F" w:rsidRDefault="00CE02BF">
            <w:pPr>
              <w:rPr>
                <w:sz w:val="20"/>
                <w:szCs w:val="20"/>
              </w:rPr>
            </w:pPr>
          </w:p>
        </w:tc>
        <w:tc>
          <w:tcPr>
            <w:tcW w:w="1420" w:type="dxa"/>
            <w:tcBorders>
              <w:top w:val="nil"/>
              <w:left w:val="nil"/>
              <w:bottom w:val="nil"/>
              <w:right w:val="nil"/>
            </w:tcBorders>
            <w:shd w:val="clear" w:color="auto" w:fill="auto"/>
            <w:hideMark/>
          </w:tcPr>
          <w:p w14:paraId="318DB806" w14:textId="77777777" w:rsidR="00CE02BF" w:rsidRPr="007F1D3F" w:rsidRDefault="00CE02BF">
            <w:pPr>
              <w:rPr>
                <w:sz w:val="20"/>
                <w:szCs w:val="20"/>
              </w:rPr>
            </w:pPr>
          </w:p>
        </w:tc>
        <w:tc>
          <w:tcPr>
            <w:tcW w:w="2536" w:type="dxa"/>
            <w:gridSpan w:val="2"/>
            <w:tcBorders>
              <w:top w:val="nil"/>
              <w:left w:val="nil"/>
              <w:bottom w:val="nil"/>
              <w:right w:val="nil"/>
            </w:tcBorders>
            <w:shd w:val="clear" w:color="auto" w:fill="auto"/>
            <w:vAlign w:val="bottom"/>
            <w:hideMark/>
          </w:tcPr>
          <w:p w14:paraId="24D97DCC" w14:textId="77777777" w:rsidR="00CE02BF" w:rsidRPr="007F1D3F" w:rsidRDefault="00CE02BF">
            <w:pPr>
              <w:jc w:val="center"/>
              <w:rPr>
                <w:i/>
                <w:iCs/>
              </w:rPr>
            </w:pPr>
            <w:proofErr w:type="spellStart"/>
            <w:r w:rsidRPr="007F1D3F">
              <w:rPr>
                <w:i/>
                <w:iCs/>
              </w:rPr>
              <w:t>Đơn</w:t>
            </w:r>
            <w:proofErr w:type="spellEnd"/>
            <w:r w:rsidRPr="007F1D3F">
              <w:rPr>
                <w:i/>
                <w:iCs/>
              </w:rPr>
              <w:t xml:space="preserve"> vị: </w:t>
            </w:r>
            <w:proofErr w:type="spellStart"/>
            <w:r w:rsidRPr="007F1D3F">
              <w:rPr>
                <w:i/>
                <w:iCs/>
              </w:rPr>
              <w:t>đồng</w:t>
            </w:r>
            <w:proofErr w:type="spellEnd"/>
            <w:r w:rsidRPr="007F1D3F">
              <w:rPr>
                <w:i/>
                <w:iCs/>
              </w:rPr>
              <w:t xml:space="preserve"> </w:t>
            </w:r>
          </w:p>
        </w:tc>
      </w:tr>
      <w:tr w:rsidR="007F1D3F" w:rsidRPr="007F1D3F" w14:paraId="0115F8BA" w14:textId="77777777" w:rsidTr="00F457A1">
        <w:trPr>
          <w:trHeight w:val="1080"/>
        </w:trPr>
        <w:tc>
          <w:tcPr>
            <w:tcW w:w="53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A5ED412" w14:textId="77777777" w:rsidR="00CE02BF" w:rsidRPr="007F1D3F" w:rsidRDefault="00CE02BF">
            <w:pPr>
              <w:jc w:val="center"/>
              <w:rPr>
                <w:b/>
                <w:bCs/>
              </w:rPr>
            </w:pPr>
            <w:r w:rsidRPr="007F1D3F">
              <w:rPr>
                <w:b/>
                <w:bCs/>
              </w:rPr>
              <w:t>TT</w:t>
            </w:r>
          </w:p>
        </w:tc>
        <w:tc>
          <w:tcPr>
            <w:tcW w:w="2840" w:type="dxa"/>
            <w:tcBorders>
              <w:top w:val="single" w:sz="4" w:space="0" w:color="auto"/>
              <w:left w:val="nil"/>
              <w:bottom w:val="single" w:sz="4" w:space="0" w:color="auto"/>
              <w:right w:val="single" w:sz="4" w:space="0" w:color="auto"/>
            </w:tcBorders>
            <w:shd w:val="clear" w:color="auto" w:fill="auto"/>
            <w:vAlign w:val="center"/>
            <w:hideMark/>
          </w:tcPr>
          <w:p w14:paraId="12FA74BC" w14:textId="77777777" w:rsidR="00CE02BF" w:rsidRPr="007F1D3F" w:rsidRDefault="00CE02BF">
            <w:pPr>
              <w:jc w:val="center"/>
              <w:rPr>
                <w:b/>
                <w:bCs/>
              </w:rPr>
            </w:pPr>
            <w:proofErr w:type="spellStart"/>
            <w:r w:rsidRPr="007F1D3F">
              <w:rPr>
                <w:b/>
                <w:bCs/>
              </w:rPr>
              <w:t>Nội</w:t>
            </w:r>
            <w:proofErr w:type="spellEnd"/>
            <w:r w:rsidRPr="007F1D3F">
              <w:rPr>
                <w:b/>
                <w:bCs/>
              </w:rPr>
              <w:t xml:space="preserve"> dung</w:t>
            </w:r>
          </w:p>
        </w:tc>
        <w:tc>
          <w:tcPr>
            <w:tcW w:w="1600" w:type="dxa"/>
            <w:tcBorders>
              <w:top w:val="single" w:sz="4" w:space="0" w:color="auto"/>
              <w:left w:val="nil"/>
              <w:bottom w:val="single" w:sz="4" w:space="0" w:color="auto"/>
              <w:right w:val="single" w:sz="4" w:space="0" w:color="auto"/>
            </w:tcBorders>
            <w:shd w:val="clear" w:color="auto" w:fill="auto"/>
            <w:vAlign w:val="center"/>
            <w:hideMark/>
          </w:tcPr>
          <w:p w14:paraId="2D5CFAA2" w14:textId="77777777" w:rsidR="00CE02BF" w:rsidRPr="007F1D3F" w:rsidRDefault="00CE02BF">
            <w:pPr>
              <w:jc w:val="center"/>
              <w:rPr>
                <w:b/>
                <w:bCs/>
              </w:rPr>
            </w:pPr>
            <w:proofErr w:type="spellStart"/>
            <w:r w:rsidRPr="007F1D3F">
              <w:rPr>
                <w:b/>
                <w:bCs/>
              </w:rPr>
              <w:t>Đơn</w:t>
            </w:r>
            <w:proofErr w:type="spellEnd"/>
            <w:r w:rsidRPr="007F1D3F">
              <w:rPr>
                <w:b/>
                <w:bCs/>
              </w:rPr>
              <w:t xml:space="preserve"> </w:t>
            </w:r>
            <w:proofErr w:type="spellStart"/>
            <w:r w:rsidRPr="007F1D3F">
              <w:rPr>
                <w:b/>
                <w:bCs/>
              </w:rPr>
              <w:t>gia</w:t>
            </w:r>
            <w:proofErr w:type="spellEnd"/>
            <w:r w:rsidRPr="007F1D3F">
              <w:rPr>
                <w:b/>
                <w:bCs/>
              </w:rPr>
              <w:t xml:space="preserve">́ </w:t>
            </w:r>
          </w:p>
        </w:tc>
        <w:tc>
          <w:tcPr>
            <w:tcW w:w="1300" w:type="dxa"/>
            <w:tcBorders>
              <w:top w:val="single" w:sz="4" w:space="0" w:color="auto"/>
              <w:left w:val="nil"/>
              <w:bottom w:val="single" w:sz="4" w:space="0" w:color="auto"/>
              <w:right w:val="single" w:sz="4" w:space="0" w:color="auto"/>
            </w:tcBorders>
            <w:shd w:val="clear" w:color="auto" w:fill="auto"/>
            <w:vAlign w:val="center"/>
            <w:hideMark/>
          </w:tcPr>
          <w:p w14:paraId="6307E461" w14:textId="77777777" w:rsidR="00CE02BF" w:rsidRPr="007F1D3F" w:rsidRDefault="00CE02BF">
            <w:pPr>
              <w:jc w:val="center"/>
              <w:rPr>
                <w:b/>
                <w:bCs/>
              </w:rPr>
            </w:pPr>
            <w:r w:rsidRPr="007F1D3F">
              <w:rPr>
                <w:b/>
                <w:bCs/>
              </w:rPr>
              <w:t xml:space="preserve">Tỷ </w:t>
            </w:r>
            <w:proofErr w:type="spellStart"/>
            <w:r w:rsidRPr="007F1D3F">
              <w:rPr>
                <w:b/>
                <w:bCs/>
              </w:rPr>
              <w:t>lê</w:t>
            </w:r>
            <w:proofErr w:type="spellEnd"/>
            <w:r w:rsidRPr="007F1D3F">
              <w:rPr>
                <w:b/>
                <w:bCs/>
              </w:rPr>
              <w:t xml:space="preserve">̣ </w:t>
            </w:r>
          </w:p>
        </w:tc>
        <w:tc>
          <w:tcPr>
            <w:tcW w:w="1420" w:type="dxa"/>
            <w:tcBorders>
              <w:top w:val="single" w:sz="4" w:space="0" w:color="auto"/>
              <w:left w:val="nil"/>
              <w:bottom w:val="single" w:sz="4" w:space="0" w:color="auto"/>
              <w:right w:val="single" w:sz="4" w:space="0" w:color="auto"/>
            </w:tcBorders>
            <w:shd w:val="clear" w:color="auto" w:fill="auto"/>
            <w:vAlign w:val="center"/>
            <w:hideMark/>
          </w:tcPr>
          <w:p w14:paraId="40D13AAD" w14:textId="77777777" w:rsidR="00CE02BF" w:rsidRPr="007F1D3F" w:rsidRDefault="00CE02BF">
            <w:pPr>
              <w:jc w:val="center"/>
              <w:rPr>
                <w:b/>
                <w:bCs/>
              </w:rPr>
            </w:pPr>
            <w:proofErr w:type="spellStart"/>
            <w:r w:rsidRPr="007F1D3F">
              <w:rPr>
                <w:b/>
                <w:bCs/>
              </w:rPr>
              <w:t>Giá</w:t>
            </w:r>
            <w:proofErr w:type="spellEnd"/>
            <w:r w:rsidRPr="007F1D3F">
              <w:rPr>
                <w:b/>
                <w:bCs/>
              </w:rPr>
              <w:t xml:space="preserve"> </w:t>
            </w:r>
            <w:proofErr w:type="spellStart"/>
            <w:r w:rsidRPr="007F1D3F">
              <w:rPr>
                <w:b/>
                <w:bCs/>
              </w:rPr>
              <w:t>trước</w:t>
            </w:r>
            <w:proofErr w:type="spellEnd"/>
            <w:r w:rsidRPr="007F1D3F">
              <w:rPr>
                <w:b/>
                <w:bCs/>
              </w:rPr>
              <w:t xml:space="preserve"> </w:t>
            </w:r>
            <w:proofErr w:type="spellStart"/>
            <w:r w:rsidRPr="007F1D3F">
              <w:rPr>
                <w:b/>
                <w:bCs/>
              </w:rPr>
              <w:t>thuế</w:t>
            </w:r>
            <w:proofErr w:type="spellEnd"/>
            <w:r w:rsidRPr="007F1D3F">
              <w:rPr>
                <w:b/>
                <w:bCs/>
              </w:rPr>
              <w:t xml:space="preserve"> </w:t>
            </w:r>
          </w:p>
        </w:tc>
        <w:tc>
          <w:tcPr>
            <w:tcW w:w="1240" w:type="dxa"/>
            <w:tcBorders>
              <w:top w:val="single" w:sz="4" w:space="0" w:color="auto"/>
              <w:left w:val="nil"/>
              <w:bottom w:val="single" w:sz="4" w:space="0" w:color="auto"/>
              <w:right w:val="single" w:sz="4" w:space="0" w:color="auto"/>
            </w:tcBorders>
            <w:shd w:val="clear" w:color="auto" w:fill="auto"/>
            <w:vAlign w:val="center"/>
            <w:hideMark/>
          </w:tcPr>
          <w:p w14:paraId="35C4C5BB" w14:textId="77777777" w:rsidR="00CE02BF" w:rsidRPr="007F1D3F" w:rsidRDefault="00CE02BF">
            <w:pPr>
              <w:jc w:val="center"/>
              <w:rPr>
                <w:b/>
                <w:bCs/>
              </w:rPr>
            </w:pPr>
            <w:proofErr w:type="spellStart"/>
            <w:r w:rsidRPr="007F1D3F">
              <w:rPr>
                <w:b/>
                <w:bCs/>
              </w:rPr>
              <w:t>Thuế</w:t>
            </w:r>
            <w:proofErr w:type="spellEnd"/>
            <w:r w:rsidRPr="007F1D3F">
              <w:rPr>
                <w:b/>
                <w:bCs/>
              </w:rPr>
              <w:t xml:space="preserve"> VAT (10%)</w:t>
            </w:r>
          </w:p>
        </w:tc>
        <w:tc>
          <w:tcPr>
            <w:tcW w:w="1296" w:type="dxa"/>
            <w:tcBorders>
              <w:top w:val="single" w:sz="4" w:space="0" w:color="auto"/>
              <w:left w:val="nil"/>
              <w:bottom w:val="single" w:sz="4" w:space="0" w:color="auto"/>
              <w:right w:val="single" w:sz="4" w:space="0" w:color="auto"/>
            </w:tcBorders>
            <w:shd w:val="clear" w:color="auto" w:fill="auto"/>
            <w:vAlign w:val="center"/>
            <w:hideMark/>
          </w:tcPr>
          <w:p w14:paraId="58E26A54" w14:textId="77777777" w:rsidR="00CE02BF" w:rsidRPr="007F1D3F" w:rsidRDefault="00CE02BF">
            <w:pPr>
              <w:jc w:val="center"/>
              <w:rPr>
                <w:b/>
                <w:bCs/>
              </w:rPr>
            </w:pPr>
            <w:proofErr w:type="spellStart"/>
            <w:r w:rsidRPr="007F1D3F">
              <w:rPr>
                <w:b/>
                <w:bCs/>
              </w:rPr>
              <w:t>Giá</w:t>
            </w:r>
            <w:proofErr w:type="spellEnd"/>
            <w:r w:rsidRPr="007F1D3F">
              <w:rPr>
                <w:b/>
                <w:bCs/>
              </w:rPr>
              <w:t xml:space="preserve"> </w:t>
            </w:r>
            <w:proofErr w:type="spellStart"/>
            <w:r w:rsidRPr="007F1D3F">
              <w:rPr>
                <w:b/>
                <w:bCs/>
              </w:rPr>
              <w:t>sau</w:t>
            </w:r>
            <w:proofErr w:type="spellEnd"/>
            <w:r w:rsidRPr="007F1D3F">
              <w:rPr>
                <w:b/>
                <w:bCs/>
              </w:rPr>
              <w:t xml:space="preserve"> </w:t>
            </w:r>
            <w:proofErr w:type="spellStart"/>
            <w:r w:rsidRPr="007F1D3F">
              <w:rPr>
                <w:b/>
                <w:bCs/>
              </w:rPr>
              <w:t>thuế</w:t>
            </w:r>
            <w:proofErr w:type="spellEnd"/>
            <w:r w:rsidRPr="007F1D3F">
              <w:rPr>
                <w:b/>
                <w:bCs/>
              </w:rPr>
              <w:t xml:space="preserve"> </w:t>
            </w:r>
          </w:p>
        </w:tc>
      </w:tr>
      <w:tr w:rsidR="007F1D3F" w:rsidRPr="007F1D3F" w14:paraId="43EE4128" w14:textId="77777777" w:rsidTr="00F457A1">
        <w:trPr>
          <w:trHeight w:val="900"/>
        </w:trPr>
        <w:tc>
          <w:tcPr>
            <w:tcW w:w="537" w:type="dxa"/>
            <w:tcBorders>
              <w:top w:val="nil"/>
              <w:left w:val="single" w:sz="4" w:space="0" w:color="auto"/>
              <w:bottom w:val="single" w:sz="4" w:space="0" w:color="auto"/>
              <w:right w:val="single" w:sz="4" w:space="0" w:color="auto"/>
            </w:tcBorders>
            <w:shd w:val="clear" w:color="auto" w:fill="auto"/>
            <w:vAlign w:val="center"/>
            <w:hideMark/>
          </w:tcPr>
          <w:p w14:paraId="42F3B3BD" w14:textId="77777777" w:rsidR="00CE02BF" w:rsidRPr="007F1D3F" w:rsidRDefault="00CE02BF">
            <w:pPr>
              <w:jc w:val="center"/>
              <w:rPr>
                <w:b/>
                <w:bCs/>
              </w:rPr>
            </w:pPr>
            <w:r w:rsidRPr="007F1D3F">
              <w:rPr>
                <w:b/>
                <w:bCs/>
              </w:rPr>
              <w:t> </w:t>
            </w:r>
          </w:p>
        </w:tc>
        <w:tc>
          <w:tcPr>
            <w:tcW w:w="2840" w:type="dxa"/>
            <w:tcBorders>
              <w:top w:val="nil"/>
              <w:left w:val="nil"/>
              <w:bottom w:val="single" w:sz="4" w:space="0" w:color="auto"/>
              <w:right w:val="single" w:sz="4" w:space="0" w:color="auto"/>
            </w:tcBorders>
            <w:shd w:val="clear" w:color="auto" w:fill="auto"/>
            <w:vAlign w:val="center"/>
            <w:hideMark/>
          </w:tcPr>
          <w:p w14:paraId="1A432E09" w14:textId="77777777" w:rsidR="00CE02BF" w:rsidRPr="007F1D3F" w:rsidRDefault="00CE02BF">
            <w:pPr>
              <w:rPr>
                <w:b/>
                <w:bCs/>
              </w:rPr>
            </w:pPr>
            <w:r w:rsidRPr="007F1D3F">
              <w:rPr>
                <w:b/>
                <w:bCs/>
              </w:rPr>
              <w:t xml:space="preserve">Quy </w:t>
            </w:r>
            <w:proofErr w:type="spellStart"/>
            <w:r w:rsidRPr="007F1D3F">
              <w:rPr>
                <w:b/>
                <w:bCs/>
              </w:rPr>
              <w:t>hoạch</w:t>
            </w:r>
            <w:proofErr w:type="spellEnd"/>
            <w:r w:rsidRPr="007F1D3F">
              <w:rPr>
                <w:b/>
                <w:bCs/>
              </w:rPr>
              <w:t xml:space="preserve"> +GIS</w:t>
            </w:r>
          </w:p>
        </w:tc>
        <w:tc>
          <w:tcPr>
            <w:tcW w:w="1600" w:type="dxa"/>
            <w:tcBorders>
              <w:top w:val="nil"/>
              <w:left w:val="nil"/>
              <w:bottom w:val="single" w:sz="4" w:space="0" w:color="auto"/>
              <w:right w:val="single" w:sz="4" w:space="0" w:color="auto"/>
            </w:tcBorders>
            <w:shd w:val="clear" w:color="auto" w:fill="auto"/>
            <w:vAlign w:val="center"/>
            <w:hideMark/>
          </w:tcPr>
          <w:p w14:paraId="1E49BC14" w14:textId="77777777" w:rsidR="00CE02BF" w:rsidRPr="007F1D3F" w:rsidRDefault="00CE02BF">
            <w:pPr>
              <w:jc w:val="right"/>
            </w:pPr>
            <w:r w:rsidRPr="007F1D3F">
              <w:t>6.343.070.011</w:t>
            </w:r>
          </w:p>
        </w:tc>
        <w:tc>
          <w:tcPr>
            <w:tcW w:w="1300" w:type="dxa"/>
            <w:tcBorders>
              <w:top w:val="nil"/>
              <w:left w:val="nil"/>
              <w:bottom w:val="single" w:sz="4" w:space="0" w:color="auto"/>
              <w:right w:val="single" w:sz="4" w:space="0" w:color="auto"/>
            </w:tcBorders>
            <w:shd w:val="clear" w:color="auto" w:fill="auto"/>
            <w:vAlign w:val="center"/>
            <w:hideMark/>
          </w:tcPr>
          <w:p w14:paraId="0DC11692" w14:textId="77777777" w:rsidR="00CE02BF" w:rsidRPr="007F1D3F" w:rsidRDefault="00CE02BF">
            <w:pPr>
              <w:jc w:val="center"/>
            </w:pPr>
            <w:r w:rsidRPr="007F1D3F">
              <w:t>0,6612%</w:t>
            </w:r>
          </w:p>
        </w:tc>
        <w:tc>
          <w:tcPr>
            <w:tcW w:w="1420" w:type="dxa"/>
            <w:tcBorders>
              <w:top w:val="nil"/>
              <w:left w:val="nil"/>
              <w:bottom w:val="single" w:sz="4" w:space="0" w:color="auto"/>
              <w:right w:val="single" w:sz="4" w:space="0" w:color="auto"/>
            </w:tcBorders>
            <w:shd w:val="clear" w:color="auto" w:fill="auto"/>
            <w:vAlign w:val="center"/>
            <w:hideMark/>
          </w:tcPr>
          <w:p w14:paraId="438BA792" w14:textId="77777777" w:rsidR="00CE02BF" w:rsidRPr="007F1D3F" w:rsidRDefault="00CE02BF">
            <w:pPr>
              <w:jc w:val="right"/>
            </w:pPr>
            <w:r w:rsidRPr="007F1D3F">
              <w:t>41.940.379</w:t>
            </w:r>
          </w:p>
        </w:tc>
        <w:tc>
          <w:tcPr>
            <w:tcW w:w="1240" w:type="dxa"/>
            <w:tcBorders>
              <w:top w:val="nil"/>
              <w:left w:val="nil"/>
              <w:bottom w:val="single" w:sz="4" w:space="0" w:color="auto"/>
              <w:right w:val="single" w:sz="4" w:space="0" w:color="auto"/>
            </w:tcBorders>
            <w:shd w:val="clear" w:color="auto" w:fill="auto"/>
            <w:vAlign w:val="center"/>
            <w:hideMark/>
          </w:tcPr>
          <w:p w14:paraId="5FA85F48" w14:textId="77777777" w:rsidR="00CE02BF" w:rsidRPr="007F1D3F" w:rsidRDefault="00CE02BF">
            <w:pPr>
              <w:jc w:val="right"/>
            </w:pPr>
            <w:r w:rsidRPr="007F1D3F">
              <w:t> </w:t>
            </w:r>
          </w:p>
        </w:tc>
        <w:tc>
          <w:tcPr>
            <w:tcW w:w="1296" w:type="dxa"/>
            <w:tcBorders>
              <w:top w:val="nil"/>
              <w:left w:val="nil"/>
              <w:bottom w:val="single" w:sz="4" w:space="0" w:color="auto"/>
              <w:right w:val="single" w:sz="4" w:space="0" w:color="auto"/>
            </w:tcBorders>
            <w:shd w:val="clear" w:color="auto" w:fill="auto"/>
            <w:vAlign w:val="center"/>
            <w:hideMark/>
          </w:tcPr>
          <w:p w14:paraId="595C45CA" w14:textId="77777777" w:rsidR="00CE02BF" w:rsidRPr="007F1D3F" w:rsidRDefault="00CE02BF">
            <w:pPr>
              <w:jc w:val="right"/>
            </w:pPr>
            <w:r w:rsidRPr="007F1D3F">
              <w:t> </w:t>
            </w:r>
          </w:p>
        </w:tc>
      </w:tr>
      <w:tr w:rsidR="007F1D3F" w:rsidRPr="007F1D3F" w14:paraId="599CBD51" w14:textId="77777777" w:rsidTr="00F457A1">
        <w:trPr>
          <w:trHeight w:val="855"/>
        </w:trPr>
        <w:tc>
          <w:tcPr>
            <w:tcW w:w="537" w:type="dxa"/>
            <w:tcBorders>
              <w:top w:val="nil"/>
              <w:left w:val="single" w:sz="4" w:space="0" w:color="auto"/>
              <w:bottom w:val="single" w:sz="4" w:space="0" w:color="auto"/>
              <w:right w:val="single" w:sz="4" w:space="0" w:color="auto"/>
            </w:tcBorders>
            <w:shd w:val="clear" w:color="auto" w:fill="auto"/>
            <w:vAlign w:val="center"/>
            <w:hideMark/>
          </w:tcPr>
          <w:p w14:paraId="26466F27" w14:textId="77777777" w:rsidR="00CE02BF" w:rsidRPr="007F1D3F" w:rsidRDefault="00CE02BF">
            <w:pPr>
              <w:jc w:val="center"/>
            </w:pPr>
            <w:r w:rsidRPr="007F1D3F">
              <w:t>1</w:t>
            </w:r>
          </w:p>
        </w:tc>
        <w:tc>
          <w:tcPr>
            <w:tcW w:w="2840" w:type="dxa"/>
            <w:tcBorders>
              <w:top w:val="nil"/>
              <w:left w:val="nil"/>
              <w:bottom w:val="single" w:sz="4" w:space="0" w:color="auto"/>
              <w:right w:val="single" w:sz="4" w:space="0" w:color="auto"/>
            </w:tcBorders>
            <w:shd w:val="clear" w:color="auto" w:fill="auto"/>
            <w:vAlign w:val="center"/>
            <w:hideMark/>
          </w:tcPr>
          <w:p w14:paraId="7722F9EA" w14:textId="77777777" w:rsidR="00CE02BF" w:rsidRPr="007F1D3F" w:rsidRDefault="00CE02BF">
            <w:r w:rsidRPr="007F1D3F">
              <w:t xml:space="preserve">Chi </w:t>
            </w:r>
            <w:proofErr w:type="spellStart"/>
            <w:r w:rsidRPr="007F1D3F">
              <w:t>phí</w:t>
            </w:r>
            <w:proofErr w:type="spellEnd"/>
            <w:r w:rsidRPr="007F1D3F">
              <w:t xml:space="preserve"> </w:t>
            </w:r>
            <w:proofErr w:type="spellStart"/>
            <w:r w:rsidRPr="007F1D3F">
              <w:t>lập</w:t>
            </w:r>
            <w:proofErr w:type="spellEnd"/>
            <w:r w:rsidRPr="007F1D3F">
              <w:t xml:space="preserve"> </w:t>
            </w:r>
            <w:proofErr w:type="spellStart"/>
            <w:r w:rsidRPr="007F1D3F">
              <w:t>hô</w:t>
            </w:r>
            <w:proofErr w:type="spellEnd"/>
            <w:r w:rsidRPr="007F1D3F">
              <w:t xml:space="preserve">̀ </w:t>
            </w:r>
            <w:proofErr w:type="spellStart"/>
            <w:r w:rsidRPr="007F1D3F">
              <w:t>sơ</w:t>
            </w:r>
            <w:proofErr w:type="spellEnd"/>
            <w:r w:rsidRPr="007F1D3F">
              <w:t xml:space="preserve"> </w:t>
            </w:r>
            <w:proofErr w:type="spellStart"/>
            <w:r w:rsidRPr="007F1D3F">
              <w:t>mời</w:t>
            </w:r>
            <w:proofErr w:type="spellEnd"/>
            <w:r w:rsidRPr="007F1D3F">
              <w:t xml:space="preserve"> </w:t>
            </w:r>
            <w:proofErr w:type="spellStart"/>
            <w:r w:rsidRPr="007F1D3F">
              <w:t>thầu</w:t>
            </w:r>
            <w:proofErr w:type="spellEnd"/>
            <w:r w:rsidRPr="007F1D3F">
              <w:t xml:space="preserve"> </w:t>
            </w:r>
          </w:p>
        </w:tc>
        <w:tc>
          <w:tcPr>
            <w:tcW w:w="1600" w:type="dxa"/>
            <w:tcBorders>
              <w:top w:val="nil"/>
              <w:left w:val="nil"/>
              <w:bottom w:val="single" w:sz="4" w:space="0" w:color="auto"/>
              <w:right w:val="single" w:sz="4" w:space="0" w:color="auto"/>
            </w:tcBorders>
            <w:shd w:val="clear" w:color="auto" w:fill="auto"/>
            <w:vAlign w:val="center"/>
            <w:hideMark/>
          </w:tcPr>
          <w:p w14:paraId="13DA828B" w14:textId="77777777" w:rsidR="00CE02BF" w:rsidRPr="007F1D3F" w:rsidRDefault="00CE02BF">
            <w:pPr>
              <w:jc w:val="right"/>
            </w:pPr>
            <w:r w:rsidRPr="007F1D3F">
              <w:t>41.940.379</w:t>
            </w:r>
          </w:p>
        </w:tc>
        <w:tc>
          <w:tcPr>
            <w:tcW w:w="1300" w:type="dxa"/>
            <w:tcBorders>
              <w:top w:val="nil"/>
              <w:left w:val="nil"/>
              <w:bottom w:val="single" w:sz="4" w:space="0" w:color="auto"/>
              <w:right w:val="single" w:sz="4" w:space="0" w:color="auto"/>
            </w:tcBorders>
            <w:shd w:val="clear" w:color="auto" w:fill="auto"/>
            <w:vAlign w:val="center"/>
            <w:hideMark/>
          </w:tcPr>
          <w:p w14:paraId="40CEBDC7" w14:textId="77777777" w:rsidR="00CE02BF" w:rsidRPr="007F1D3F" w:rsidRDefault="00CE02BF">
            <w:pPr>
              <w:jc w:val="center"/>
            </w:pPr>
            <w:r w:rsidRPr="007F1D3F">
              <w:t>45%</w:t>
            </w:r>
          </w:p>
        </w:tc>
        <w:tc>
          <w:tcPr>
            <w:tcW w:w="1420" w:type="dxa"/>
            <w:tcBorders>
              <w:top w:val="nil"/>
              <w:left w:val="nil"/>
              <w:bottom w:val="single" w:sz="4" w:space="0" w:color="auto"/>
              <w:right w:val="single" w:sz="4" w:space="0" w:color="auto"/>
            </w:tcBorders>
            <w:shd w:val="clear" w:color="auto" w:fill="auto"/>
            <w:vAlign w:val="center"/>
            <w:hideMark/>
          </w:tcPr>
          <w:p w14:paraId="5653465F" w14:textId="77777777" w:rsidR="00CE02BF" w:rsidRPr="007F1D3F" w:rsidRDefault="00CE02BF">
            <w:pPr>
              <w:jc w:val="right"/>
            </w:pPr>
            <w:r w:rsidRPr="007F1D3F">
              <w:t>18.873.171</w:t>
            </w:r>
          </w:p>
        </w:tc>
        <w:tc>
          <w:tcPr>
            <w:tcW w:w="1240" w:type="dxa"/>
            <w:tcBorders>
              <w:top w:val="nil"/>
              <w:left w:val="nil"/>
              <w:bottom w:val="single" w:sz="4" w:space="0" w:color="auto"/>
              <w:right w:val="single" w:sz="4" w:space="0" w:color="auto"/>
            </w:tcBorders>
            <w:shd w:val="clear" w:color="auto" w:fill="auto"/>
            <w:vAlign w:val="center"/>
            <w:hideMark/>
          </w:tcPr>
          <w:p w14:paraId="53BF8480" w14:textId="77777777" w:rsidR="00CE02BF" w:rsidRPr="007F1D3F" w:rsidRDefault="00CE02BF">
            <w:pPr>
              <w:jc w:val="right"/>
            </w:pPr>
            <w:r w:rsidRPr="007F1D3F">
              <w:t>1.887.317</w:t>
            </w:r>
          </w:p>
        </w:tc>
        <w:tc>
          <w:tcPr>
            <w:tcW w:w="1296" w:type="dxa"/>
            <w:tcBorders>
              <w:top w:val="nil"/>
              <w:left w:val="nil"/>
              <w:bottom w:val="single" w:sz="4" w:space="0" w:color="auto"/>
              <w:right w:val="single" w:sz="4" w:space="0" w:color="auto"/>
            </w:tcBorders>
            <w:shd w:val="clear" w:color="auto" w:fill="auto"/>
            <w:vAlign w:val="center"/>
            <w:hideMark/>
          </w:tcPr>
          <w:p w14:paraId="754B021B" w14:textId="77777777" w:rsidR="00CE02BF" w:rsidRPr="007F1D3F" w:rsidRDefault="00CE02BF">
            <w:pPr>
              <w:jc w:val="right"/>
            </w:pPr>
            <w:r w:rsidRPr="007F1D3F">
              <w:t>20.760.488</w:t>
            </w:r>
          </w:p>
        </w:tc>
      </w:tr>
      <w:tr w:rsidR="007F1D3F" w:rsidRPr="007F1D3F" w14:paraId="1684E680" w14:textId="77777777" w:rsidTr="00F457A1">
        <w:trPr>
          <w:trHeight w:val="735"/>
        </w:trPr>
        <w:tc>
          <w:tcPr>
            <w:tcW w:w="537" w:type="dxa"/>
            <w:tcBorders>
              <w:top w:val="nil"/>
              <w:left w:val="single" w:sz="4" w:space="0" w:color="auto"/>
              <w:bottom w:val="single" w:sz="4" w:space="0" w:color="auto"/>
              <w:right w:val="single" w:sz="4" w:space="0" w:color="auto"/>
            </w:tcBorders>
            <w:shd w:val="clear" w:color="auto" w:fill="auto"/>
            <w:vAlign w:val="center"/>
            <w:hideMark/>
          </w:tcPr>
          <w:p w14:paraId="6D17C1D6" w14:textId="77777777" w:rsidR="00CE02BF" w:rsidRPr="007F1D3F" w:rsidRDefault="00CE02BF">
            <w:pPr>
              <w:jc w:val="center"/>
            </w:pPr>
            <w:r w:rsidRPr="007F1D3F">
              <w:t>2</w:t>
            </w:r>
          </w:p>
        </w:tc>
        <w:tc>
          <w:tcPr>
            <w:tcW w:w="2840" w:type="dxa"/>
            <w:tcBorders>
              <w:top w:val="nil"/>
              <w:left w:val="nil"/>
              <w:bottom w:val="single" w:sz="4" w:space="0" w:color="auto"/>
              <w:right w:val="single" w:sz="4" w:space="0" w:color="auto"/>
            </w:tcBorders>
            <w:shd w:val="clear" w:color="auto" w:fill="auto"/>
            <w:vAlign w:val="center"/>
            <w:hideMark/>
          </w:tcPr>
          <w:p w14:paraId="437420C8" w14:textId="77777777" w:rsidR="00CE02BF" w:rsidRPr="007F1D3F" w:rsidRDefault="00CE02BF">
            <w:r w:rsidRPr="007F1D3F">
              <w:t xml:space="preserve">Chi </w:t>
            </w:r>
            <w:proofErr w:type="spellStart"/>
            <w:r w:rsidRPr="007F1D3F">
              <w:t>phí</w:t>
            </w:r>
            <w:proofErr w:type="spellEnd"/>
            <w:r w:rsidRPr="007F1D3F">
              <w:t xml:space="preserve"> </w:t>
            </w:r>
            <w:proofErr w:type="spellStart"/>
            <w:r w:rsidRPr="007F1D3F">
              <w:t>đánh</w:t>
            </w:r>
            <w:proofErr w:type="spellEnd"/>
            <w:r w:rsidRPr="007F1D3F">
              <w:t xml:space="preserve"> </w:t>
            </w:r>
            <w:proofErr w:type="spellStart"/>
            <w:r w:rsidRPr="007F1D3F">
              <w:t>gia</w:t>
            </w:r>
            <w:proofErr w:type="spellEnd"/>
            <w:r w:rsidRPr="007F1D3F">
              <w:t xml:space="preserve">́ </w:t>
            </w:r>
            <w:proofErr w:type="spellStart"/>
            <w:r w:rsidRPr="007F1D3F">
              <w:t>hô</w:t>
            </w:r>
            <w:proofErr w:type="spellEnd"/>
            <w:r w:rsidRPr="007F1D3F">
              <w:t xml:space="preserve">̀ </w:t>
            </w:r>
            <w:proofErr w:type="spellStart"/>
            <w:r w:rsidRPr="007F1D3F">
              <w:t>sơ</w:t>
            </w:r>
            <w:proofErr w:type="spellEnd"/>
            <w:r w:rsidRPr="007F1D3F">
              <w:t xml:space="preserve"> </w:t>
            </w:r>
            <w:proofErr w:type="spellStart"/>
            <w:r w:rsidRPr="007F1D3F">
              <w:t>dư</w:t>
            </w:r>
            <w:proofErr w:type="spellEnd"/>
            <w:r w:rsidRPr="007F1D3F">
              <w:t xml:space="preserve">̣ </w:t>
            </w:r>
            <w:proofErr w:type="spellStart"/>
            <w:r w:rsidRPr="007F1D3F">
              <w:t>thầu</w:t>
            </w:r>
            <w:proofErr w:type="spellEnd"/>
            <w:r w:rsidRPr="007F1D3F">
              <w:t xml:space="preserve"> </w:t>
            </w:r>
          </w:p>
        </w:tc>
        <w:tc>
          <w:tcPr>
            <w:tcW w:w="1600" w:type="dxa"/>
            <w:tcBorders>
              <w:top w:val="nil"/>
              <w:left w:val="nil"/>
              <w:bottom w:val="single" w:sz="4" w:space="0" w:color="auto"/>
              <w:right w:val="single" w:sz="4" w:space="0" w:color="auto"/>
            </w:tcBorders>
            <w:shd w:val="clear" w:color="auto" w:fill="auto"/>
            <w:vAlign w:val="center"/>
            <w:hideMark/>
          </w:tcPr>
          <w:p w14:paraId="591A842D" w14:textId="77777777" w:rsidR="00CE02BF" w:rsidRPr="007F1D3F" w:rsidRDefault="00CE02BF">
            <w:pPr>
              <w:jc w:val="right"/>
            </w:pPr>
            <w:r w:rsidRPr="007F1D3F">
              <w:t>41.940.379</w:t>
            </w:r>
          </w:p>
        </w:tc>
        <w:tc>
          <w:tcPr>
            <w:tcW w:w="1300" w:type="dxa"/>
            <w:tcBorders>
              <w:top w:val="nil"/>
              <w:left w:val="nil"/>
              <w:bottom w:val="single" w:sz="4" w:space="0" w:color="auto"/>
              <w:right w:val="single" w:sz="4" w:space="0" w:color="auto"/>
            </w:tcBorders>
            <w:shd w:val="clear" w:color="auto" w:fill="auto"/>
            <w:vAlign w:val="center"/>
            <w:hideMark/>
          </w:tcPr>
          <w:p w14:paraId="694DA549" w14:textId="77777777" w:rsidR="00CE02BF" w:rsidRPr="007F1D3F" w:rsidRDefault="00CE02BF">
            <w:pPr>
              <w:jc w:val="center"/>
            </w:pPr>
            <w:r w:rsidRPr="007F1D3F">
              <w:t>55%</w:t>
            </w:r>
          </w:p>
        </w:tc>
        <w:tc>
          <w:tcPr>
            <w:tcW w:w="1420" w:type="dxa"/>
            <w:tcBorders>
              <w:top w:val="nil"/>
              <w:left w:val="nil"/>
              <w:bottom w:val="single" w:sz="4" w:space="0" w:color="auto"/>
              <w:right w:val="single" w:sz="4" w:space="0" w:color="auto"/>
            </w:tcBorders>
            <w:shd w:val="clear" w:color="auto" w:fill="auto"/>
            <w:vAlign w:val="center"/>
            <w:hideMark/>
          </w:tcPr>
          <w:p w14:paraId="62CAD3C9" w14:textId="77777777" w:rsidR="00CE02BF" w:rsidRPr="007F1D3F" w:rsidRDefault="00CE02BF">
            <w:pPr>
              <w:jc w:val="right"/>
            </w:pPr>
            <w:r w:rsidRPr="007F1D3F">
              <w:t>23.067.208</w:t>
            </w:r>
          </w:p>
        </w:tc>
        <w:tc>
          <w:tcPr>
            <w:tcW w:w="1240" w:type="dxa"/>
            <w:tcBorders>
              <w:top w:val="nil"/>
              <w:left w:val="nil"/>
              <w:bottom w:val="single" w:sz="4" w:space="0" w:color="auto"/>
              <w:right w:val="single" w:sz="4" w:space="0" w:color="auto"/>
            </w:tcBorders>
            <w:shd w:val="clear" w:color="auto" w:fill="auto"/>
            <w:vAlign w:val="center"/>
            <w:hideMark/>
          </w:tcPr>
          <w:p w14:paraId="1A2B9FF0" w14:textId="77777777" w:rsidR="00CE02BF" w:rsidRPr="007F1D3F" w:rsidRDefault="00CE02BF">
            <w:pPr>
              <w:jc w:val="right"/>
            </w:pPr>
            <w:r w:rsidRPr="007F1D3F">
              <w:t>2.306.721</w:t>
            </w:r>
          </w:p>
        </w:tc>
        <w:tc>
          <w:tcPr>
            <w:tcW w:w="1296" w:type="dxa"/>
            <w:tcBorders>
              <w:top w:val="nil"/>
              <w:left w:val="nil"/>
              <w:bottom w:val="single" w:sz="4" w:space="0" w:color="auto"/>
              <w:right w:val="single" w:sz="4" w:space="0" w:color="auto"/>
            </w:tcBorders>
            <w:shd w:val="clear" w:color="auto" w:fill="auto"/>
            <w:vAlign w:val="center"/>
            <w:hideMark/>
          </w:tcPr>
          <w:p w14:paraId="16A36C78" w14:textId="77777777" w:rsidR="00CE02BF" w:rsidRPr="007F1D3F" w:rsidRDefault="00CE02BF">
            <w:pPr>
              <w:jc w:val="right"/>
            </w:pPr>
            <w:r w:rsidRPr="007F1D3F">
              <w:t>25.373.929</w:t>
            </w:r>
          </w:p>
        </w:tc>
      </w:tr>
      <w:tr w:rsidR="007F1D3F" w:rsidRPr="007F1D3F" w14:paraId="5DB7693A" w14:textId="77777777" w:rsidTr="00F457A1">
        <w:trPr>
          <w:trHeight w:val="735"/>
        </w:trPr>
        <w:tc>
          <w:tcPr>
            <w:tcW w:w="537" w:type="dxa"/>
            <w:tcBorders>
              <w:top w:val="nil"/>
              <w:left w:val="single" w:sz="4" w:space="0" w:color="auto"/>
              <w:bottom w:val="single" w:sz="4" w:space="0" w:color="auto"/>
              <w:right w:val="single" w:sz="4" w:space="0" w:color="auto"/>
            </w:tcBorders>
            <w:shd w:val="clear" w:color="auto" w:fill="auto"/>
            <w:vAlign w:val="center"/>
            <w:hideMark/>
          </w:tcPr>
          <w:p w14:paraId="038B8B1B" w14:textId="77777777" w:rsidR="00CE02BF" w:rsidRPr="007F1D3F" w:rsidRDefault="00CE02BF">
            <w:pPr>
              <w:jc w:val="center"/>
            </w:pPr>
            <w:r w:rsidRPr="007F1D3F">
              <w:t>3</w:t>
            </w:r>
          </w:p>
        </w:tc>
        <w:tc>
          <w:tcPr>
            <w:tcW w:w="2840" w:type="dxa"/>
            <w:tcBorders>
              <w:top w:val="nil"/>
              <w:left w:val="nil"/>
              <w:bottom w:val="single" w:sz="4" w:space="0" w:color="auto"/>
              <w:right w:val="single" w:sz="4" w:space="0" w:color="auto"/>
            </w:tcBorders>
            <w:shd w:val="clear" w:color="auto" w:fill="auto"/>
            <w:vAlign w:val="center"/>
            <w:hideMark/>
          </w:tcPr>
          <w:p w14:paraId="1B642CAE" w14:textId="77777777" w:rsidR="00CE02BF" w:rsidRPr="007F1D3F" w:rsidRDefault="00CE02BF">
            <w:r w:rsidRPr="007F1D3F">
              <w:t xml:space="preserve">Chi </w:t>
            </w:r>
            <w:proofErr w:type="spellStart"/>
            <w:r w:rsidRPr="007F1D3F">
              <w:t>phí</w:t>
            </w:r>
            <w:proofErr w:type="spellEnd"/>
            <w:r w:rsidRPr="007F1D3F">
              <w:t xml:space="preserve"> </w:t>
            </w:r>
            <w:proofErr w:type="spellStart"/>
            <w:r w:rsidRPr="007F1D3F">
              <w:t>lập</w:t>
            </w:r>
            <w:proofErr w:type="spellEnd"/>
            <w:r w:rsidRPr="007F1D3F">
              <w:t xml:space="preserve"> </w:t>
            </w:r>
            <w:proofErr w:type="spellStart"/>
            <w:r w:rsidRPr="007F1D3F">
              <w:t>hs</w:t>
            </w:r>
            <w:proofErr w:type="spellEnd"/>
            <w:r w:rsidRPr="007F1D3F">
              <w:t xml:space="preserve"> </w:t>
            </w:r>
            <w:proofErr w:type="spellStart"/>
            <w:r w:rsidRPr="007F1D3F">
              <w:t>mời</w:t>
            </w:r>
            <w:proofErr w:type="spellEnd"/>
            <w:r w:rsidRPr="007F1D3F">
              <w:t xml:space="preserve"> </w:t>
            </w:r>
            <w:proofErr w:type="spellStart"/>
            <w:r w:rsidRPr="007F1D3F">
              <w:t>quan</w:t>
            </w:r>
            <w:proofErr w:type="spellEnd"/>
            <w:r w:rsidRPr="007F1D3F">
              <w:t xml:space="preserve"> </w:t>
            </w:r>
            <w:proofErr w:type="spellStart"/>
            <w:r w:rsidRPr="007F1D3F">
              <w:t>tâm</w:t>
            </w:r>
            <w:proofErr w:type="spellEnd"/>
            <w:r w:rsidRPr="007F1D3F">
              <w:t xml:space="preserve">, </w:t>
            </w:r>
            <w:proofErr w:type="spellStart"/>
            <w:r w:rsidRPr="007F1D3F">
              <w:t>mời</w:t>
            </w:r>
            <w:proofErr w:type="spellEnd"/>
            <w:r w:rsidRPr="007F1D3F">
              <w:t xml:space="preserve"> </w:t>
            </w:r>
            <w:proofErr w:type="spellStart"/>
            <w:r w:rsidRPr="007F1D3F">
              <w:t>sơ</w:t>
            </w:r>
            <w:proofErr w:type="spellEnd"/>
            <w:r w:rsidRPr="007F1D3F">
              <w:t xml:space="preserve"> </w:t>
            </w:r>
            <w:proofErr w:type="spellStart"/>
            <w:r w:rsidRPr="007F1D3F">
              <w:t>tuyển</w:t>
            </w:r>
            <w:proofErr w:type="spellEnd"/>
          </w:p>
        </w:tc>
        <w:tc>
          <w:tcPr>
            <w:tcW w:w="1600" w:type="dxa"/>
            <w:tcBorders>
              <w:top w:val="nil"/>
              <w:left w:val="nil"/>
              <w:bottom w:val="single" w:sz="4" w:space="0" w:color="auto"/>
              <w:right w:val="single" w:sz="4" w:space="0" w:color="auto"/>
            </w:tcBorders>
            <w:shd w:val="clear" w:color="auto" w:fill="auto"/>
            <w:vAlign w:val="center"/>
            <w:hideMark/>
          </w:tcPr>
          <w:p w14:paraId="6D12C695" w14:textId="77777777" w:rsidR="00CE02BF" w:rsidRPr="007F1D3F" w:rsidRDefault="00CE02BF">
            <w:pPr>
              <w:jc w:val="right"/>
            </w:pPr>
            <w:r w:rsidRPr="007F1D3F">
              <w:t>6.343.070.011</w:t>
            </w:r>
          </w:p>
        </w:tc>
        <w:tc>
          <w:tcPr>
            <w:tcW w:w="1300" w:type="dxa"/>
            <w:tcBorders>
              <w:top w:val="nil"/>
              <w:left w:val="nil"/>
              <w:bottom w:val="single" w:sz="4" w:space="0" w:color="auto"/>
              <w:right w:val="single" w:sz="4" w:space="0" w:color="auto"/>
            </w:tcBorders>
            <w:shd w:val="clear" w:color="auto" w:fill="auto"/>
            <w:vAlign w:val="center"/>
            <w:hideMark/>
          </w:tcPr>
          <w:p w14:paraId="045924E3" w14:textId="77777777" w:rsidR="00CE02BF" w:rsidRPr="007F1D3F" w:rsidRDefault="00CE02BF">
            <w:pPr>
              <w:jc w:val="center"/>
            </w:pPr>
            <w:r w:rsidRPr="007F1D3F">
              <w:t>0,1%</w:t>
            </w:r>
          </w:p>
        </w:tc>
        <w:tc>
          <w:tcPr>
            <w:tcW w:w="1420" w:type="dxa"/>
            <w:tcBorders>
              <w:top w:val="nil"/>
              <w:left w:val="nil"/>
              <w:bottom w:val="single" w:sz="4" w:space="0" w:color="auto"/>
              <w:right w:val="single" w:sz="4" w:space="0" w:color="auto"/>
            </w:tcBorders>
            <w:shd w:val="clear" w:color="auto" w:fill="auto"/>
            <w:noWrap/>
            <w:vAlign w:val="center"/>
            <w:hideMark/>
          </w:tcPr>
          <w:p w14:paraId="6AE8DB86" w14:textId="77777777" w:rsidR="00CE02BF" w:rsidRPr="007F1D3F" w:rsidRDefault="00CE02BF">
            <w:pPr>
              <w:jc w:val="right"/>
            </w:pPr>
            <w:r w:rsidRPr="007F1D3F">
              <w:t>6.343.070</w:t>
            </w:r>
          </w:p>
        </w:tc>
        <w:tc>
          <w:tcPr>
            <w:tcW w:w="1240" w:type="dxa"/>
            <w:tcBorders>
              <w:top w:val="nil"/>
              <w:left w:val="nil"/>
              <w:bottom w:val="single" w:sz="4" w:space="0" w:color="auto"/>
              <w:right w:val="single" w:sz="4" w:space="0" w:color="auto"/>
            </w:tcBorders>
            <w:shd w:val="clear" w:color="auto" w:fill="auto"/>
            <w:noWrap/>
            <w:vAlign w:val="center"/>
            <w:hideMark/>
          </w:tcPr>
          <w:p w14:paraId="023A9354" w14:textId="77777777" w:rsidR="00CE02BF" w:rsidRPr="007F1D3F" w:rsidRDefault="00CE02BF">
            <w:pPr>
              <w:jc w:val="right"/>
            </w:pPr>
            <w:r w:rsidRPr="007F1D3F">
              <w:t>634.307</w:t>
            </w:r>
          </w:p>
        </w:tc>
        <w:tc>
          <w:tcPr>
            <w:tcW w:w="1296" w:type="dxa"/>
            <w:tcBorders>
              <w:top w:val="nil"/>
              <w:left w:val="nil"/>
              <w:bottom w:val="single" w:sz="4" w:space="0" w:color="auto"/>
              <w:right w:val="single" w:sz="4" w:space="0" w:color="auto"/>
            </w:tcBorders>
            <w:shd w:val="clear" w:color="auto" w:fill="auto"/>
            <w:noWrap/>
            <w:vAlign w:val="center"/>
            <w:hideMark/>
          </w:tcPr>
          <w:p w14:paraId="1C32A382" w14:textId="77777777" w:rsidR="00CE02BF" w:rsidRPr="007F1D3F" w:rsidRDefault="00CE02BF">
            <w:pPr>
              <w:jc w:val="right"/>
            </w:pPr>
            <w:r w:rsidRPr="007F1D3F">
              <w:t>6.977.377</w:t>
            </w:r>
          </w:p>
        </w:tc>
      </w:tr>
      <w:tr w:rsidR="007F1D3F" w:rsidRPr="007F1D3F" w14:paraId="4DE1D941" w14:textId="77777777" w:rsidTr="00F457A1">
        <w:trPr>
          <w:trHeight w:val="735"/>
        </w:trPr>
        <w:tc>
          <w:tcPr>
            <w:tcW w:w="537" w:type="dxa"/>
            <w:tcBorders>
              <w:top w:val="nil"/>
              <w:left w:val="single" w:sz="4" w:space="0" w:color="auto"/>
              <w:bottom w:val="single" w:sz="4" w:space="0" w:color="auto"/>
              <w:right w:val="single" w:sz="4" w:space="0" w:color="auto"/>
            </w:tcBorders>
            <w:shd w:val="clear" w:color="auto" w:fill="auto"/>
            <w:vAlign w:val="center"/>
            <w:hideMark/>
          </w:tcPr>
          <w:p w14:paraId="604CACFC" w14:textId="77777777" w:rsidR="00CE02BF" w:rsidRPr="007F1D3F" w:rsidRDefault="00CE02BF">
            <w:pPr>
              <w:jc w:val="center"/>
            </w:pPr>
            <w:r w:rsidRPr="007F1D3F">
              <w:t>4</w:t>
            </w:r>
          </w:p>
        </w:tc>
        <w:tc>
          <w:tcPr>
            <w:tcW w:w="2840" w:type="dxa"/>
            <w:tcBorders>
              <w:top w:val="nil"/>
              <w:left w:val="nil"/>
              <w:bottom w:val="single" w:sz="4" w:space="0" w:color="auto"/>
              <w:right w:val="single" w:sz="4" w:space="0" w:color="auto"/>
            </w:tcBorders>
            <w:shd w:val="clear" w:color="auto" w:fill="auto"/>
            <w:vAlign w:val="center"/>
            <w:hideMark/>
          </w:tcPr>
          <w:p w14:paraId="7895345B" w14:textId="77777777" w:rsidR="00CE02BF" w:rsidRPr="007F1D3F" w:rsidRDefault="00CE02BF">
            <w:r w:rsidRPr="007F1D3F">
              <w:t xml:space="preserve">Chi </w:t>
            </w:r>
            <w:proofErr w:type="spellStart"/>
            <w:r w:rsidRPr="007F1D3F">
              <w:t>phí</w:t>
            </w:r>
            <w:proofErr w:type="spellEnd"/>
            <w:r w:rsidRPr="007F1D3F">
              <w:t xml:space="preserve"> </w:t>
            </w:r>
            <w:proofErr w:type="spellStart"/>
            <w:r w:rsidRPr="007F1D3F">
              <w:t>thẩm</w:t>
            </w:r>
            <w:proofErr w:type="spellEnd"/>
            <w:r w:rsidRPr="007F1D3F">
              <w:t xml:space="preserve"> </w:t>
            </w:r>
            <w:proofErr w:type="spellStart"/>
            <w:r w:rsidRPr="007F1D3F">
              <w:t>định</w:t>
            </w:r>
            <w:proofErr w:type="spellEnd"/>
            <w:r w:rsidRPr="007F1D3F">
              <w:t xml:space="preserve"> </w:t>
            </w:r>
            <w:proofErr w:type="spellStart"/>
            <w:r w:rsidRPr="007F1D3F">
              <w:t>hs</w:t>
            </w:r>
            <w:proofErr w:type="spellEnd"/>
            <w:r w:rsidRPr="007F1D3F">
              <w:t xml:space="preserve"> </w:t>
            </w:r>
            <w:proofErr w:type="spellStart"/>
            <w:r w:rsidRPr="007F1D3F">
              <w:t>mời</w:t>
            </w:r>
            <w:proofErr w:type="spellEnd"/>
            <w:r w:rsidRPr="007F1D3F">
              <w:t xml:space="preserve"> </w:t>
            </w:r>
            <w:proofErr w:type="spellStart"/>
            <w:r w:rsidRPr="007F1D3F">
              <w:t>quan</w:t>
            </w:r>
            <w:proofErr w:type="spellEnd"/>
            <w:r w:rsidRPr="007F1D3F">
              <w:t xml:space="preserve"> </w:t>
            </w:r>
            <w:proofErr w:type="spellStart"/>
            <w:r w:rsidRPr="007F1D3F">
              <w:t>tâm</w:t>
            </w:r>
            <w:proofErr w:type="spellEnd"/>
            <w:r w:rsidRPr="007F1D3F">
              <w:t xml:space="preserve">, </w:t>
            </w:r>
            <w:proofErr w:type="spellStart"/>
            <w:r w:rsidRPr="007F1D3F">
              <w:t>hs</w:t>
            </w:r>
            <w:proofErr w:type="spellEnd"/>
            <w:r w:rsidRPr="007F1D3F">
              <w:t xml:space="preserve"> </w:t>
            </w:r>
            <w:proofErr w:type="spellStart"/>
            <w:r w:rsidRPr="007F1D3F">
              <w:t>mời</w:t>
            </w:r>
            <w:proofErr w:type="spellEnd"/>
            <w:r w:rsidRPr="007F1D3F">
              <w:t xml:space="preserve"> </w:t>
            </w:r>
            <w:proofErr w:type="spellStart"/>
            <w:r w:rsidRPr="007F1D3F">
              <w:t>sơ</w:t>
            </w:r>
            <w:proofErr w:type="spellEnd"/>
            <w:r w:rsidRPr="007F1D3F">
              <w:t xml:space="preserve"> </w:t>
            </w:r>
            <w:proofErr w:type="spellStart"/>
            <w:r w:rsidRPr="007F1D3F">
              <w:t>tuyển</w:t>
            </w:r>
            <w:proofErr w:type="spellEnd"/>
            <w:r w:rsidRPr="007F1D3F">
              <w:t xml:space="preserve"> </w:t>
            </w:r>
          </w:p>
        </w:tc>
        <w:tc>
          <w:tcPr>
            <w:tcW w:w="1600" w:type="dxa"/>
            <w:tcBorders>
              <w:top w:val="nil"/>
              <w:left w:val="nil"/>
              <w:bottom w:val="single" w:sz="4" w:space="0" w:color="auto"/>
              <w:right w:val="single" w:sz="4" w:space="0" w:color="auto"/>
            </w:tcBorders>
            <w:shd w:val="clear" w:color="auto" w:fill="auto"/>
            <w:vAlign w:val="center"/>
            <w:hideMark/>
          </w:tcPr>
          <w:p w14:paraId="0F068E15" w14:textId="77777777" w:rsidR="00CE02BF" w:rsidRPr="007F1D3F" w:rsidRDefault="00CE02BF">
            <w:pPr>
              <w:jc w:val="right"/>
            </w:pPr>
            <w:r w:rsidRPr="007F1D3F">
              <w:t>6.343.070.011</w:t>
            </w:r>
          </w:p>
        </w:tc>
        <w:tc>
          <w:tcPr>
            <w:tcW w:w="1300" w:type="dxa"/>
            <w:tcBorders>
              <w:top w:val="nil"/>
              <w:left w:val="nil"/>
              <w:bottom w:val="single" w:sz="4" w:space="0" w:color="auto"/>
              <w:right w:val="single" w:sz="4" w:space="0" w:color="auto"/>
            </w:tcBorders>
            <w:shd w:val="clear" w:color="auto" w:fill="auto"/>
            <w:vAlign w:val="center"/>
            <w:hideMark/>
          </w:tcPr>
          <w:p w14:paraId="09857B66" w14:textId="77777777" w:rsidR="00CE02BF" w:rsidRPr="007F1D3F" w:rsidRDefault="00CE02BF">
            <w:pPr>
              <w:jc w:val="center"/>
            </w:pPr>
            <w:r w:rsidRPr="007F1D3F">
              <w:t>0,060%</w:t>
            </w:r>
          </w:p>
        </w:tc>
        <w:tc>
          <w:tcPr>
            <w:tcW w:w="1420" w:type="dxa"/>
            <w:tcBorders>
              <w:top w:val="nil"/>
              <w:left w:val="nil"/>
              <w:bottom w:val="single" w:sz="4" w:space="0" w:color="auto"/>
              <w:right w:val="single" w:sz="4" w:space="0" w:color="auto"/>
            </w:tcBorders>
            <w:shd w:val="clear" w:color="auto" w:fill="auto"/>
            <w:noWrap/>
            <w:vAlign w:val="center"/>
            <w:hideMark/>
          </w:tcPr>
          <w:p w14:paraId="60DB9B45" w14:textId="77777777" w:rsidR="00CE02BF" w:rsidRPr="007F1D3F" w:rsidRDefault="00CE02BF">
            <w:pPr>
              <w:jc w:val="right"/>
            </w:pPr>
            <w:r w:rsidRPr="007F1D3F">
              <w:t>3.805.842</w:t>
            </w:r>
          </w:p>
        </w:tc>
        <w:tc>
          <w:tcPr>
            <w:tcW w:w="1240" w:type="dxa"/>
            <w:tcBorders>
              <w:top w:val="nil"/>
              <w:left w:val="nil"/>
              <w:bottom w:val="single" w:sz="4" w:space="0" w:color="auto"/>
              <w:right w:val="single" w:sz="4" w:space="0" w:color="auto"/>
            </w:tcBorders>
            <w:shd w:val="clear" w:color="auto" w:fill="auto"/>
            <w:noWrap/>
            <w:vAlign w:val="center"/>
            <w:hideMark/>
          </w:tcPr>
          <w:p w14:paraId="63E08E24" w14:textId="77777777" w:rsidR="00CE02BF" w:rsidRPr="007F1D3F" w:rsidRDefault="00CE02BF">
            <w:pPr>
              <w:jc w:val="right"/>
            </w:pPr>
            <w:r w:rsidRPr="007F1D3F">
              <w:t>380.584</w:t>
            </w:r>
          </w:p>
        </w:tc>
        <w:tc>
          <w:tcPr>
            <w:tcW w:w="1296" w:type="dxa"/>
            <w:tcBorders>
              <w:top w:val="nil"/>
              <w:left w:val="nil"/>
              <w:bottom w:val="single" w:sz="4" w:space="0" w:color="auto"/>
              <w:right w:val="single" w:sz="4" w:space="0" w:color="auto"/>
            </w:tcBorders>
            <w:shd w:val="clear" w:color="auto" w:fill="auto"/>
            <w:noWrap/>
            <w:vAlign w:val="center"/>
            <w:hideMark/>
          </w:tcPr>
          <w:p w14:paraId="38B9E062" w14:textId="77777777" w:rsidR="00CE02BF" w:rsidRPr="007F1D3F" w:rsidRDefault="00CE02BF">
            <w:pPr>
              <w:jc w:val="right"/>
            </w:pPr>
            <w:r w:rsidRPr="007F1D3F">
              <w:t>4.186.426</w:t>
            </w:r>
          </w:p>
        </w:tc>
      </w:tr>
      <w:tr w:rsidR="007F1D3F" w:rsidRPr="007F1D3F" w14:paraId="191C8741" w14:textId="77777777" w:rsidTr="00F457A1">
        <w:trPr>
          <w:trHeight w:val="735"/>
        </w:trPr>
        <w:tc>
          <w:tcPr>
            <w:tcW w:w="537" w:type="dxa"/>
            <w:tcBorders>
              <w:top w:val="nil"/>
              <w:left w:val="single" w:sz="4" w:space="0" w:color="auto"/>
              <w:bottom w:val="single" w:sz="4" w:space="0" w:color="auto"/>
              <w:right w:val="single" w:sz="4" w:space="0" w:color="auto"/>
            </w:tcBorders>
            <w:shd w:val="clear" w:color="auto" w:fill="auto"/>
            <w:vAlign w:val="center"/>
            <w:hideMark/>
          </w:tcPr>
          <w:p w14:paraId="6C5881A8" w14:textId="77777777" w:rsidR="00CE02BF" w:rsidRPr="007F1D3F" w:rsidRDefault="00CE02BF">
            <w:pPr>
              <w:jc w:val="center"/>
            </w:pPr>
            <w:r w:rsidRPr="007F1D3F">
              <w:t>5</w:t>
            </w:r>
          </w:p>
        </w:tc>
        <w:tc>
          <w:tcPr>
            <w:tcW w:w="2840" w:type="dxa"/>
            <w:tcBorders>
              <w:top w:val="nil"/>
              <w:left w:val="nil"/>
              <w:bottom w:val="single" w:sz="4" w:space="0" w:color="auto"/>
              <w:right w:val="single" w:sz="4" w:space="0" w:color="auto"/>
            </w:tcBorders>
            <w:shd w:val="clear" w:color="auto" w:fill="auto"/>
            <w:vAlign w:val="center"/>
            <w:hideMark/>
          </w:tcPr>
          <w:p w14:paraId="1A72EB37" w14:textId="77777777" w:rsidR="00CE02BF" w:rsidRPr="007F1D3F" w:rsidRDefault="00CE02BF">
            <w:r w:rsidRPr="007F1D3F">
              <w:t xml:space="preserve">Chi </w:t>
            </w:r>
            <w:proofErr w:type="spellStart"/>
            <w:r w:rsidRPr="007F1D3F">
              <w:t>phí</w:t>
            </w:r>
            <w:proofErr w:type="spellEnd"/>
            <w:r w:rsidRPr="007F1D3F">
              <w:t xml:space="preserve"> </w:t>
            </w:r>
            <w:proofErr w:type="spellStart"/>
            <w:r w:rsidRPr="007F1D3F">
              <w:t>đánh</w:t>
            </w:r>
            <w:proofErr w:type="spellEnd"/>
            <w:r w:rsidRPr="007F1D3F">
              <w:t xml:space="preserve"> </w:t>
            </w:r>
            <w:proofErr w:type="spellStart"/>
            <w:r w:rsidRPr="007F1D3F">
              <w:t>giá</w:t>
            </w:r>
            <w:proofErr w:type="spellEnd"/>
            <w:r w:rsidRPr="007F1D3F">
              <w:t xml:space="preserve"> </w:t>
            </w:r>
            <w:proofErr w:type="spellStart"/>
            <w:r w:rsidRPr="007F1D3F">
              <w:t>hs</w:t>
            </w:r>
            <w:proofErr w:type="spellEnd"/>
            <w:r w:rsidRPr="007F1D3F">
              <w:t xml:space="preserve"> </w:t>
            </w:r>
            <w:proofErr w:type="spellStart"/>
            <w:r w:rsidRPr="007F1D3F">
              <w:t>quan</w:t>
            </w:r>
            <w:proofErr w:type="spellEnd"/>
            <w:r w:rsidRPr="007F1D3F">
              <w:t xml:space="preserve"> </w:t>
            </w:r>
            <w:proofErr w:type="spellStart"/>
            <w:r w:rsidRPr="007F1D3F">
              <w:t>tâm</w:t>
            </w:r>
            <w:proofErr w:type="spellEnd"/>
            <w:r w:rsidRPr="007F1D3F">
              <w:t xml:space="preserve">, </w:t>
            </w:r>
            <w:proofErr w:type="spellStart"/>
            <w:r w:rsidRPr="007F1D3F">
              <w:t>hs</w:t>
            </w:r>
            <w:proofErr w:type="spellEnd"/>
            <w:r w:rsidRPr="007F1D3F">
              <w:t xml:space="preserve"> </w:t>
            </w:r>
            <w:proofErr w:type="spellStart"/>
            <w:r w:rsidRPr="007F1D3F">
              <w:t>sơ</w:t>
            </w:r>
            <w:proofErr w:type="spellEnd"/>
            <w:r w:rsidRPr="007F1D3F">
              <w:t xml:space="preserve"> </w:t>
            </w:r>
            <w:proofErr w:type="spellStart"/>
            <w:r w:rsidRPr="007F1D3F">
              <w:t>tuyển</w:t>
            </w:r>
            <w:proofErr w:type="spellEnd"/>
            <w:r w:rsidRPr="007F1D3F">
              <w:t xml:space="preserve"> </w:t>
            </w:r>
          </w:p>
        </w:tc>
        <w:tc>
          <w:tcPr>
            <w:tcW w:w="1600" w:type="dxa"/>
            <w:tcBorders>
              <w:top w:val="nil"/>
              <w:left w:val="nil"/>
              <w:bottom w:val="single" w:sz="4" w:space="0" w:color="auto"/>
              <w:right w:val="single" w:sz="4" w:space="0" w:color="auto"/>
            </w:tcBorders>
            <w:shd w:val="clear" w:color="auto" w:fill="auto"/>
            <w:vAlign w:val="center"/>
            <w:hideMark/>
          </w:tcPr>
          <w:p w14:paraId="45B66716" w14:textId="77777777" w:rsidR="00CE02BF" w:rsidRPr="007F1D3F" w:rsidRDefault="00CE02BF">
            <w:pPr>
              <w:jc w:val="right"/>
            </w:pPr>
            <w:r w:rsidRPr="007F1D3F">
              <w:t>6.343.070.011</w:t>
            </w:r>
          </w:p>
        </w:tc>
        <w:tc>
          <w:tcPr>
            <w:tcW w:w="1300" w:type="dxa"/>
            <w:tcBorders>
              <w:top w:val="nil"/>
              <w:left w:val="nil"/>
              <w:bottom w:val="single" w:sz="4" w:space="0" w:color="auto"/>
              <w:right w:val="single" w:sz="4" w:space="0" w:color="auto"/>
            </w:tcBorders>
            <w:shd w:val="clear" w:color="auto" w:fill="auto"/>
            <w:vAlign w:val="center"/>
            <w:hideMark/>
          </w:tcPr>
          <w:p w14:paraId="019D8320" w14:textId="77777777" w:rsidR="00CE02BF" w:rsidRPr="007F1D3F" w:rsidRDefault="00CE02BF">
            <w:pPr>
              <w:jc w:val="center"/>
            </w:pPr>
            <w:r w:rsidRPr="007F1D3F">
              <w:t>0,1%</w:t>
            </w:r>
          </w:p>
        </w:tc>
        <w:tc>
          <w:tcPr>
            <w:tcW w:w="1420" w:type="dxa"/>
            <w:tcBorders>
              <w:top w:val="nil"/>
              <w:left w:val="nil"/>
              <w:bottom w:val="single" w:sz="4" w:space="0" w:color="auto"/>
              <w:right w:val="single" w:sz="4" w:space="0" w:color="auto"/>
            </w:tcBorders>
            <w:shd w:val="clear" w:color="auto" w:fill="auto"/>
            <w:noWrap/>
            <w:vAlign w:val="center"/>
            <w:hideMark/>
          </w:tcPr>
          <w:p w14:paraId="12BC04B8" w14:textId="77777777" w:rsidR="00CE02BF" w:rsidRPr="007F1D3F" w:rsidRDefault="00CE02BF">
            <w:pPr>
              <w:jc w:val="right"/>
            </w:pPr>
            <w:r w:rsidRPr="007F1D3F">
              <w:t>6.343.070</w:t>
            </w:r>
          </w:p>
        </w:tc>
        <w:tc>
          <w:tcPr>
            <w:tcW w:w="1240" w:type="dxa"/>
            <w:tcBorders>
              <w:top w:val="nil"/>
              <w:left w:val="nil"/>
              <w:bottom w:val="single" w:sz="4" w:space="0" w:color="auto"/>
              <w:right w:val="single" w:sz="4" w:space="0" w:color="auto"/>
            </w:tcBorders>
            <w:shd w:val="clear" w:color="auto" w:fill="auto"/>
            <w:noWrap/>
            <w:vAlign w:val="center"/>
            <w:hideMark/>
          </w:tcPr>
          <w:p w14:paraId="520DD31F" w14:textId="77777777" w:rsidR="00CE02BF" w:rsidRPr="007F1D3F" w:rsidRDefault="00CE02BF">
            <w:pPr>
              <w:jc w:val="right"/>
            </w:pPr>
            <w:r w:rsidRPr="007F1D3F">
              <w:t>634.307</w:t>
            </w:r>
          </w:p>
        </w:tc>
        <w:tc>
          <w:tcPr>
            <w:tcW w:w="1296" w:type="dxa"/>
            <w:tcBorders>
              <w:top w:val="nil"/>
              <w:left w:val="nil"/>
              <w:bottom w:val="single" w:sz="4" w:space="0" w:color="auto"/>
              <w:right w:val="single" w:sz="4" w:space="0" w:color="auto"/>
            </w:tcBorders>
            <w:shd w:val="clear" w:color="auto" w:fill="auto"/>
            <w:noWrap/>
            <w:vAlign w:val="center"/>
            <w:hideMark/>
          </w:tcPr>
          <w:p w14:paraId="77692E27" w14:textId="77777777" w:rsidR="00CE02BF" w:rsidRPr="007F1D3F" w:rsidRDefault="00CE02BF">
            <w:pPr>
              <w:jc w:val="right"/>
            </w:pPr>
            <w:r w:rsidRPr="007F1D3F">
              <w:t>6.977.377</w:t>
            </w:r>
          </w:p>
        </w:tc>
      </w:tr>
      <w:tr w:rsidR="007F1D3F" w:rsidRPr="007F1D3F" w14:paraId="577AB530" w14:textId="77777777" w:rsidTr="00F457A1">
        <w:trPr>
          <w:trHeight w:val="735"/>
        </w:trPr>
        <w:tc>
          <w:tcPr>
            <w:tcW w:w="537" w:type="dxa"/>
            <w:tcBorders>
              <w:top w:val="nil"/>
              <w:left w:val="single" w:sz="4" w:space="0" w:color="auto"/>
              <w:bottom w:val="single" w:sz="4" w:space="0" w:color="auto"/>
              <w:right w:val="single" w:sz="4" w:space="0" w:color="auto"/>
            </w:tcBorders>
            <w:shd w:val="clear" w:color="auto" w:fill="auto"/>
            <w:noWrap/>
            <w:vAlign w:val="center"/>
            <w:hideMark/>
          </w:tcPr>
          <w:p w14:paraId="767D9077" w14:textId="77777777" w:rsidR="00CE02BF" w:rsidRPr="007F1D3F" w:rsidRDefault="00CE02BF">
            <w:pPr>
              <w:jc w:val="center"/>
            </w:pPr>
            <w:r w:rsidRPr="007F1D3F">
              <w:lastRenderedPageBreak/>
              <w:t>6</w:t>
            </w:r>
          </w:p>
        </w:tc>
        <w:tc>
          <w:tcPr>
            <w:tcW w:w="2840" w:type="dxa"/>
            <w:tcBorders>
              <w:top w:val="nil"/>
              <w:left w:val="nil"/>
              <w:bottom w:val="single" w:sz="4" w:space="0" w:color="auto"/>
              <w:right w:val="single" w:sz="4" w:space="0" w:color="auto"/>
            </w:tcBorders>
            <w:shd w:val="clear" w:color="auto" w:fill="auto"/>
            <w:vAlign w:val="center"/>
            <w:hideMark/>
          </w:tcPr>
          <w:p w14:paraId="4A1C2CDA" w14:textId="77777777" w:rsidR="00CE02BF" w:rsidRPr="007F1D3F" w:rsidRDefault="00CE02BF">
            <w:r w:rsidRPr="007F1D3F">
              <w:t xml:space="preserve">Chi </w:t>
            </w:r>
            <w:proofErr w:type="spellStart"/>
            <w:r w:rsidRPr="007F1D3F">
              <w:t>phí</w:t>
            </w:r>
            <w:proofErr w:type="spellEnd"/>
            <w:r w:rsidRPr="007F1D3F">
              <w:t xml:space="preserve"> </w:t>
            </w:r>
            <w:proofErr w:type="spellStart"/>
            <w:r w:rsidRPr="007F1D3F">
              <w:t>thẩm</w:t>
            </w:r>
            <w:proofErr w:type="spellEnd"/>
            <w:r w:rsidRPr="007F1D3F">
              <w:t xml:space="preserve"> </w:t>
            </w:r>
            <w:proofErr w:type="spellStart"/>
            <w:r w:rsidRPr="007F1D3F">
              <w:t>định</w:t>
            </w:r>
            <w:proofErr w:type="spellEnd"/>
            <w:r w:rsidRPr="007F1D3F">
              <w:t xml:space="preserve"> HSMT, HSYC </w:t>
            </w:r>
          </w:p>
        </w:tc>
        <w:tc>
          <w:tcPr>
            <w:tcW w:w="1600" w:type="dxa"/>
            <w:tcBorders>
              <w:top w:val="nil"/>
              <w:left w:val="nil"/>
              <w:bottom w:val="single" w:sz="4" w:space="0" w:color="auto"/>
              <w:right w:val="single" w:sz="4" w:space="0" w:color="auto"/>
            </w:tcBorders>
            <w:shd w:val="clear" w:color="auto" w:fill="auto"/>
            <w:noWrap/>
            <w:vAlign w:val="center"/>
            <w:hideMark/>
          </w:tcPr>
          <w:p w14:paraId="35F17858" w14:textId="77777777" w:rsidR="00CE02BF" w:rsidRPr="007F1D3F" w:rsidRDefault="00CE02BF">
            <w:pPr>
              <w:jc w:val="right"/>
            </w:pPr>
            <w:r w:rsidRPr="007F1D3F">
              <w:t>6.343.070.011</w:t>
            </w:r>
          </w:p>
        </w:tc>
        <w:tc>
          <w:tcPr>
            <w:tcW w:w="1300" w:type="dxa"/>
            <w:tcBorders>
              <w:top w:val="nil"/>
              <w:left w:val="nil"/>
              <w:bottom w:val="single" w:sz="4" w:space="0" w:color="auto"/>
              <w:right w:val="single" w:sz="4" w:space="0" w:color="auto"/>
            </w:tcBorders>
            <w:shd w:val="clear" w:color="auto" w:fill="auto"/>
            <w:noWrap/>
            <w:vAlign w:val="center"/>
            <w:hideMark/>
          </w:tcPr>
          <w:p w14:paraId="0BA296F2" w14:textId="77777777" w:rsidR="00CE02BF" w:rsidRPr="007F1D3F" w:rsidRDefault="00CE02BF">
            <w:pPr>
              <w:jc w:val="center"/>
            </w:pPr>
            <w:r w:rsidRPr="007F1D3F">
              <w:t>0,10%</w:t>
            </w:r>
          </w:p>
        </w:tc>
        <w:tc>
          <w:tcPr>
            <w:tcW w:w="1420" w:type="dxa"/>
            <w:tcBorders>
              <w:top w:val="nil"/>
              <w:left w:val="nil"/>
              <w:bottom w:val="single" w:sz="4" w:space="0" w:color="auto"/>
              <w:right w:val="single" w:sz="4" w:space="0" w:color="auto"/>
            </w:tcBorders>
            <w:shd w:val="clear" w:color="auto" w:fill="auto"/>
            <w:noWrap/>
            <w:vAlign w:val="center"/>
            <w:hideMark/>
          </w:tcPr>
          <w:p w14:paraId="7785869F" w14:textId="77777777" w:rsidR="00CE02BF" w:rsidRPr="007F1D3F" w:rsidRDefault="00CE02BF">
            <w:pPr>
              <w:jc w:val="right"/>
            </w:pPr>
            <w:r w:rsidRPr="007F1D3F">
              <w:t>6.343.070</w:t>
            </w:r>
          </w:p>
        </w:tc>
        <w:tc>
          <w:tcPr>
            <w:tcW w:w="1240" w:type="dxa"/>
            <w:tcBorders>
              <w:top w:val="nil"/>
              <w:left w:val="nil"/>
              <w:bottom w:val="single" w:sz="4" w:space="0" w:color="auto"/>
              <w:right w:val="single" w:sz="4" w:space="0" w:color="auto"/>
            </w:tcBorders>
            <w:shd w:val="clear" w:color="auto" w:fill="auto"/>
            <w:noWrap/>
            <w:vAlign w:val="center"/>
            <w:hideMark/>
          </w:tcPr>
          <w:p w14:paraId="588A7141" w14:textId="77777777" w:rsidR="00CE02BF" w:rsidRPr="007F1D3F" w:rsidRDefault="00CE02BF">
            <w:pPr>
              <w:jc w:val="right"/>
            </w:pPr>
            <w:r w:rsidRPr="007F1D3F">
              <w:t>634.307</w:t>
            </w:r>
          </w:p>
        </w:tc>
        <w:tc>
          <w:tcPr>
            <w:tcW w:w="1296" w:type="dxa"/>
            <w:tcBorders>
              <w:top w:val="nil"/>
              <w:left w:val="nil"/>
              <w:bottom w:val="single" w:sz="4" w:space="0" w:color="auto"/>
              <w:right w:val="single" w:sz="4" w:space="0" w:color="auto"/>
            </w:tcBorders>
            <w:shd w:val="clear" w:color="auto" w:fill="auto"/>
            <w:noWrap/>
            <w:vAlign w:val="center"/>
            <w:hideMark/>
          </w:tcPr>
          <w:p w14:paraId="5227AF3E" w14:textId="77777777" w:rsidR="00CE02BF" w:rsidRPr="007F1D3F" w:rsidRDefault="00CE02BF">
            <w:pPr>
              <w:jc w:val="right"/>
            </w:pPr>
            <w:r w:rsidRPr="007F1D3F">
              <w:t>6.977.377</w:t>
            </w:r>
          </w:p>
        </w:tc>
      </w:tr>
      <w:tr w:rsidR="007F1D3F" w:rsidRPr="007F1D3F" w14:paraId="2B0406AC" w14:textId="77777777" w:rsidTr="00F457A1">
        <w:trPr>
          <w:trHeight w:val="810"/>
        </w:trPr>
        <w:tc>
          <w:tcPr>
            <w:tcW w:w="537" w:type="dxa"/>
            <w:tcBorders>
              <w:top w:val="nil"/>
              <w:left w:val="single" w:sz="4" w:space="0" w:color="auto"/>
              <w:bottom w:val="single" w:sz="4" w:space="0" w:color="auto"/>
              <w:right w:val="single" w:sz="4" w:space="0" w:color="auto"/>
            </w:tcBorders>
            <w:shd w:val="clear" w:color="auto" w:fill="auto"/>
            <w:noWrap/>
            <w:vAlign w:val="center"/>
            <w:hideMark/>
          </w:tcPr>
          <w:p w14:paraId="1985E036" w14:textId="77777777" w:rsidR="00CE02BF" w:rsidRPr="007F1D3F" w:rsidRDefault="00CE02BF">
            <w:pPr>
              <w:jc w:val="center"/>
            </w:pPr>
            <w:r w:rsidRPr="007F1D3F">
              <w:t>7</w:t>
            </w:r>
          </w:p>
        </w:tc>
        <w:tc>
          <w:tcPr>
            <w:tcW w:w="2840" w:type="dxa"/>
            <w:tcBorders>
              <w:top w:val="nil"/>
              <w:left w:val="nil"/>
              <w:bottom w:val="single" w:sz="4" w:space="0" w:color="auto"/>
              <w:right w:val="single" w:sz="4" w:space="0" w:color="auto"/>
            </w:tcBorders>
            <w:shd w:val="clear" w:color="auto" w:fill="auto"/>
            <w:vAlign w:val="center"/>
            <w:hideMark/>
          </w:tcPr>
          <w:p w14:paraId="3FF72F11" w14:textId="77777777" w:rsidR="00CE02BF" w:rsidRPr="007F1D3F" w:rsidRDefault="00CE02BF">
            <w:r w:rsidRPr="007F1D3F">
              <w:t xml:space="preserve">Chi </w:t>
            </w:r>
            <w:proofErr w:type="spellStart"/>
            <w:r w:rsidRPr="007F1D3F">
              <w:t>phí</w:t>
            </w:r>
            <w:proofErr w:type="spellEnd"/>
            <w:r w:rsidRPr="007F1D3F">
              <w:t xml:space="preserve"> </w:t>
            </w:r>
            <w:proofErr w:type="spellStart"/>
            <w:r w:rsidRPr="007F1D3F">
              <w:t>thẩm</w:t>
            </w:r>
            <w:proofErr w:type="spellEnd"/>
            <w:r w:rsidRPr="007F1D3F">
              <w:t xml:space="preserve"> </w:t>
            </w:r>
            <w:proofErr w:type="spellStart"/>
            <w:r w:rsidRPr="007F1D3F">
              <w:t>định</w:t>
            </w:r>
            <w:proofErr w:type="spellEnd"/>
            <w:r w:rsidRPr="007F1D3F">
              <w:t xml:space="preserve"> </w:t>
            </w:r>
            <w:proofErr w:type="spellStart"/>
            <w:r w:rsidRPr="007F1D3F">
              <w:t>kết</w:t>
            </w:r>
            <w:proofErr w:type="spellEnd"/>
            <w:r w:rsidRPr="007F1D3F">
              <w:t xml:space="preserve"> </w:t>
            </w:r>
            <w:proofErr w:type="spellStart"/>
            <w:r w:rsidRPr="007F1D3F">
              <w:t>quả</w:t>
            </w:r>
            <w:proofErr w:type="spellEnd"/>
            <w:r w:rsidRPr="007F1D3F">
              <w:t xml:space="preserve"> </w:t>
            </w:r>
            <w:proofErr w:type="spellStart"/>
            <w:r w:rsidRPr="007F1D3F">
              <w:t>lựa</w:t>
            </w:r>
            <w:proofErr w:type="spellEnd"/>
            <w:r w:rsidRPr="007F1D3F">
              <w:t xml:space="preserve"> </w:t>
            </w:r>
            <w:proofErr w:type="spellStart"/>
            <w:r w:rsidRPr="007F1D3F">
              <w:t>chọn</w:t>
            </w:r>
            <w:proofErr w:type="spellEnd"/>
            <w:r w:rsidRPr="007F1D3F">
              <w:t xml:space="preserve"> </w:t>
            </w:r>
            <w:proofErr w:type="spellStart"/>
            <w:r w:rsidRPr="007F1D3F">
              <w:t>nhà</w:t>
            </w:r>
            <w:proofErr w:type="spellEnd"/>
            <w:r w:rsidRPr="007F1D3F">
              <w:t xml:space="preserve"> </w:t>
            </w:r>
            <w:proofErr w:type="spellStart"/>
            <w:r w:rsidRPr="007F1D3F">
              <w:t>thầu</w:t>
            </w:r>
            <w:proofErr w:type="spellEnd"/>
            <w:r w:rsidRPr="007F1D3F">
              <w:t xml:space="preserve"> </w:t>
            </w:r>
          </w:p>
        </w:tc>
        <w:tc>
          <w:tcPr>
            <w:tcW w:w="1600" w:type="dxa"/>
            <w:tcBorders>
              <w:top w:val="nil"/>
              <w:left w:val="nil"/>
              <w:bottom w:val="single" w:sz="4" w:space="0" w:color="auto"/>
              <w:right w:val="single" w:sz="4" w:space="0" w:color="auto"/>
            </w:tcBorders>
            <w:shd w:val="clear" w:color="auto" w:fill="auto"/>
            <w:noWrap/>
            <w:vAlign w:val="center"/>
            <w:hideMark/>
          </w:tcPr>
          <w:p w14:paraId="08D5628A" w14:textId="77777777" w:rsidR="00CE02BF" w:rsidRPr="007F1D3F" w:rsidRDefault="00CE02BF">
            <w:pPr>
              <w:jc w:val="right"/>
            </w:pPr>
            <w:r w:rsidRPr="007F1D3F">
              <w:t>6.343.070.011</w:t>
            </w:r>
          </w:p>
        </w:tc>
        <w:tc>
          <w:tcPr>
            <w:tcW w:w="1300" w:type="dxa"/>
            <w:tcBorders>
              <w:top w:val="nil"/>
              <w:left w:val="nil"/>
              <w:bottom w:val="single" w:sz="4" w:space="0" w:color="auto"/>
              <w:right w:val="single" w:sz="4" w:space="0" w:color="auto"/>
            </w:tcBorders>
            <w:shd w:val="clear" w:color="auto" w:fill="auto"/>
            <w:noWrap/>
            <w:vAlign w:val="center"/>
            <w:hideMark/>
          </w:tcPr>
          <w:p w14:paraId="7D3206EB" w14:textId="77777777" w:rsidR="00CE02BF" w:rsidRPr="007F1D3F" w:rsidRDefault="00CE02BF">
            <w:pPr>
              <w:jc w:val="center"/>
            </w:pPr>
            <w:r w:rsidRPr="007F1D3F">
              <w:t>0,10%</w:t>
            </w:r>
          </w:p>
        </w:tc>
        <w:tc>
          <w:tcPr>
            <w:tcW w:w="1420" w:type="dxa"/>
            <w:tcBorders>
              <w:top w:val="nil"/>
              <w:left w:val="nil"/>
              <w:bottom w:val="single" w:sz="4" w:space="0" w:color="auto"/>
              <w:right w:val="single" w:sz="4" w:space="0" w:color="auto"/>
            </w:tcBorders>
            <w:shd w:val="clear" w:color="auto" w:fill="auto"/>
            <w:noWrap/>
            <w:vAlign w:val="center"/>
            <w:hideMark/>
          </w:tcPr>
          <w:p w14:paraId="03406DD2" w14:textId="77777777" w:rsidR="00CE02BF" w:rsidRPr="007F1D3F" w:rsidRDefault="00CE02BF">
            <w:pPr>
              <w:jc w:val="right"/>
            </w:pPr>
            <w:r w:rsidRPr="007F1D3F">
              <w:t>6.343.070</w:t>
            </w:r>
          </w:p>
        </w:tc>
        <w:tc>
          <w:tcPr>
            <w:tcW w:w="1240" w:type="dxa"/>
            <w:tcBorders>
              <w:top w:val="nil"/>
              <w:left w:val="nil"/>
              <w:bottom w:val="single" w:sz="4" w:space="0" w:color="auto"/>
              <w:right w:val="single" w:sz="4" w:space="0" w:color="auto"/>
            </w:tcBorders>
            <w:shd w:val="clear" w:color="auto" w:fill="auto"/>
            <w:noWrap/>
            <w:vAlign w:val="center"/>
            <w:hideMark/>
          </w:tcPr>
          <w:p w14:paraId="59C1BBEC" w14:textId="77777777" w:rsidR="00CE02BF" w:rsidRPr="007F1D3F" w:rsidRDefault="00CE02BF">
            <w:pPr>
              <w:jc w:val="right"/>
            </w:pPr>
            <w:r w:rsidRPr="007F1D3F">
              <w:t>634.307</w:t>
            </w:r>
          </w:p>
        </w:tc>
        <w:tc>
          <w:tcPr>
            <w:tcW w:w="1296" w:type="dxa"/>
            <w:tcBorders>
              <w:top w:val="nil"/>
              <w:left w:val="nil"/>
              <w:bottom w:val="single" w:sz="4" w:space="0" w:color="auto"/>
              <w:right w:val="single" w:sz="4" w:space="0" w:color="auto"/>
            </w:tcBorders>
            <w:shd w:val="clear" w:color="auto" w:fill="auto"/>
            <w:noWrap/>
            <w:vAlign w:val="center"/>
            <w:hideMark/>
          </w:tcPr>
          <w:p w14:paraId="78533422" w14:textId="77777777" w:rsidR="00CE02BF" w:rsidRPr="007F1D3F" w:rsidRDefault="00CE02BF">
            <w:pPr>
              <w:jc w:val="right"/>
            </w:pPr>
            <w:r w:rsidRPr="007F1D3F">
              <w:t>6.977.377</w:t>
            </w:r>
          </w:p>
        </w:tc>
      </w:tr>
      <w:tr w:rsidR="007F1D3F" w:rsidRPr="007F1D3F" w14:paraId="471EF25B" w14:textId="77777777" w:rsidTr="00F457A1">
        <w:trPr>
          <w:trHeight w:val="735"/>
        </w:trPr>
        <w:tc>
          <w:tcPr>
            <w:tcW w:w="537" w:type="dxa"/>
            <w:tcBorders>
              <w:top w:val="nil"/>
              <w:left w:val="single" w:sz="4" w:space="0" w:color="auto"/>
              <w:bottom w:val="single" w:sz="4" w:space="0" w:color="auto"/>
              <w:right w:val="single" w:sz="4" w:space="0" w:color="auto"/>
            </w:tcBorders>
            <w:shd w:val="clear" w:color="auto" w:fill="auto"/>
            <w:noWrap/>
            <w:vAlign w:val="center"/>
            <w:hideMark/>
          </w:tcPr>
          <w:p w14:paraId="5480B3F3" w14:textId="77777777" w:rsidR="00CE02BF" w:rsidRPr="007F1D3F" w:rsidRDefault="00CE02BF">
            <w:pPr>
              <w:jc w:val="center"/>
            </w:pPr>
            <w:r w:rsidRPr="007F1D3F">
              <w:t>8</w:t>
            </w:r>
          </w:p>
        </w:tc>
        <w:tc>
          <w:tcPr>
            <w:tcW w:w="2840" w:type="dxa"/>
            <w:tcBorders>
              <w:top w:val="nil"/>
              <w:left w:val="nil"/>
              <w:bottom w:val="single" w:sz="4" w:space="0" w:color="auto"/>
              <w:right w:val="single" w:sz="4" w:space="0" w:color="auto"/>
            </w:tcBorders>
            <w:shd w:val="clear" w:color="auto" w:fill="auto"/>
            <w:vAlign w:val="center"/>
            <w:hideMark/>
          </w:tcPr>
          <w:p w14:paraId="68844558" w14:textId="77777777" w:rsidR="00CE02BF" w:rsidRPr="007F1D3F" w:rsidRDefault="00CE02BF">
            <w:r w:rsidRPr="007F1D3F">
              <w:t xml:space="preserve">Chi </w:t>
            </w:r>
            <w:proofErr w:type="spellStart"/>
            <w:r w:rsidRPr="007F1D3F">
              <w:t>phí</w:t>
            </w:r>
            <w:proofErr w:type="spellEnd"/>
            <w:r w:rsidRPr="007F1D3F">
              <w:t xml:space="preserve"> </w:t>
            </w:r>
            <w:proofErr w:type="spellStart"/>
            <w:r w:rsidRPr="007F1D3F">
              <w:t>đăng</w:t>
            </w:r>
            <w:proofErr w:type="spellEnd"/>
            <w:r w:rsidRPr="007F1D3F">
              <w:t xml:space="preserve"> </w:t>
            </w:r>
            <w:proofErr w:type="spellStart"/>
            <w:r w:rsidRPr="007F1D3F">
              <w:t>tải</w:t>
            </w:r>
            <w:proofErr w:type="spellEnd"/>
            <w:r w:rsidRPr="007F1D3F">
              <w:t xml:space="preserve"> </w:t>
            </w:r>
            <w:proofErr w:type="spellStart"/>
            <w:r w:rsidRPr="007F1D3F">
              <w:t>hồ</w:t>
            </w:r>
            <w:proofErr w:type="spellEnd"/>
            <w:r w:rsidRPr="007F1D3F">
              <w:t xml:space="preserve"> </w:t>
            </w:r>
            <w:proofErr w:type="spellStart"/>
            <w:r w:rsidRPr="007F1D3F">
              <w:t>sơ</w:t>
            </w:r>
            <w:proofErr w:type="spellEnd"/>
            <w:r w:rsidRPr="007F1D3F">
              <w:t xml:space="preserve"> </w:t>
            </w:r>
            <w:proofErr w:type="spellStart"/>
            <w:r w:rsidRPr="007F1D3F">
              <w:t>mời</w:t>
            </w:r>
            <w:proofErr w:type="spellEnd"/>
            <w:r w:rsidRPr="007F1D3F">
              <w:t xml:space="preserve"> </w:t>
            </w:r>
            <w:proofErr w:type="spellStart"/>
            <w:r w:rsidRPr="007F1D3F">
              <w:t>thầu</w:t>
            </w:r>
            <w:proofErr w:type="spellEnd"/>
            <w:r w:rsidRPr="007F1D3F">
              <w:t xml:space="preserve"> </w:t>
            </w:r>
          </w:p>
        </w:tc>
        <w:tc>
          <w:tcPr>
            <w:tcW w:w="1600" w:type="dxa"/>
            <w:tcBorders>
              <w:top w:val="nil"/>
              <w:left w:val="nil"/>
              <w:bottom w:val="single" w:sz="4" w:space="0" w:color="auto"/>
              <w:right w:val="single" w:sz="4" w:space="0" w:color="auto"/>
            </w:tcBorders>
            <w:shd w:val="clear" w:color="auto" w:fill="auto"/>
            <w:noWrap/>
            <w:vAlign w:val="center"/>
            <w:hideMark/>
          </w:tcPr>
          <w:p w14:paraId="35653988" w14:textId="77777777" w:rsidR="00CE02BF" w:rsidRPr="007F1D3F" w:rsidRDefault="00CE02BF">
            <w:r w:rsidRPr="007F1D3F">
              <w:t> </w:t>
            </w:r>
          </w:p>
        </w:tc>
        <w:tc>
          <w:tcPr>
            <w:tcW w:w="1300" w:type="dxa"/>
            <w:tcBorders>
              <w:top w:val="nil"/>
              <w:left w:val="nil"/>
              <w:bottom w:val="single" w:sz="4" w:space="0" w:color="auto"/>
              <w:right w:val="single" w:sz="4" w:space="0" w:color="auto"/>
            </w:tcBorders>
            <w:shd w:val="clear" w:color="auto" w:fill="auto"/>
            <w:noWrap/>
            <w:vAlign w:val="center"/>
            <w:hideMark/>
          </w:tcPr>
          <w:p w14:paraId="075CD3DA" w14:textId="77777777" w:rsidR="00CE02BF" w:rsidRPr="007F1D3F" w:rsidRDefault="00CE02BF">
            <w:r w:rsidRPr="007F1D3F">
              <w:t> </w:t>
            </w:r>
          </w:p>
        </w:tc>
        <w:tc>
          <w:tcPr>
            <w:tcW w:w="1420" w:type="dxa"/>
            <w:tcBorders>
              <w:top w:val="nil"/>
              <w:left w:val="nil"/>
              <w:bottom w:val="single" w:sz="4" w:space="0" w:color="auto"/>
              <w:right w:val="single" w:sz="4" w:space="0" w:color="auto"/>
            </w:tcBorders>
            <w:shd w:val="clear" w:color="auto" w:fill="auto"/>
            <w:noWrap/>
            <w:vAlign w:val="center"/>
            <w:hideMark/>
          </w:tcPr>
          <w:p w14:paraId="0F380394" w14:textId="77777777" w:rsidR="00CE02BF" w:rsidRPr="007F1D3F" w:rsidRDefault="00CE02BF">
            <w:pPr>
              <w:jc w:val="right"/>
            </w:pPr>
            <w:r w:rsidRPr="007F1D3F">
              <w:t>300.000</w:t>
            </w:r>
          </w:p>
        </w:tc>
        <w:tc>
          <w:tcPr>
            <w:tcW w:w="1240" w:type="dxa"/>
            <w:tcBorders>
              <w:top w:val="nil"/>
              <w:left w:val="nil"/>
              <w:bottom w:val="single" w:sz="4" w:space="0" w:color="auto"/>
              <w:right w:val="single" w:sz="4" w:space="0" w:color="auto"/>
            </w:tcBorders>
            <w:shd w:val="clear" w:color="auto" w:fill="auto"/>
            <w:noWrap/>
            <w:vAlign w:val="center"/>
            <w:hideMark/>
          </w:tcPr>
          <w:p w14:paraId="72EDECC6" w14:textId="77777777" w:rsidR="00CE02BF" w:rsidRPr="007F1D3F" w:rsidRDefault="00CE02BF">
            <w:pPr>
              <w:jc w:val="right"/>
            </w:pPr>
            <w:r w:rsidRPr="007F1D3F">
              <w:t>30.000</w:t>
            </w:r>
          </w:p>
        </w:tc>
        <w:tc>
          <w:tcPr>
            <w:tcW w:w="1296" w:type="dxa"/>
            <w:tcBorders>
              <w:top w:val="nil"/>
              <w:left w:val="nil"/>
              <w:bottom w:val="single" w:sz="4" w:space="0" w:color="auto"/>
              <w:right w:val="single" w:sz="4" w:space="0" w:color="auto"/>
            </w:tcBorders>
            <w:shd w:val="clear" w:color="auto" w:fill="auto"/>
            <w:noWrap/>
            <w:vAlign w:val="center"/>
            <w:hideMark/>
          </w:tcPr>
          <w:p w14:paraId="2CA167FC" w14:textId="77777777" w:rsidR="00CE02BF" w:rsidRPr="007F1D3F" w:rsidRDefault="00CE02BF">
            <w:pPr>
              <w:jc w:val="right"/>
            </w:pPr>
            <w:r w:rsidRPr="007F1D3F">
              <w:t>330.000</w:t>
            </w:r>
          </w:p>
        </w:tc>
      </w:tr>
      <w:tr w:rsidR="007F1D3F" w:rsidRPr="007F1D3F" w14:paraId="445DAA20" w14:textId="77777777" w:rsidTr="00F457A1">
        <w:trPr>
          <w:trHeight w:val="735"/>
        </w:trPr>
        <w:tc>
          <w:tcPr>
            <w:tcW w:w="537" w:type="dxa"/>
            <w:tcBorders>
              <w:top w:val="nil"/>
              <w:left w:val="single" w:sz="4" w:space="0" w:color="auto"/>
              <w:bottom w:val="single" w:sz="4" w:space="0" w:color="auto"/>
              <w:right w:val="single" w:sz="4" w:space="0" w:color="auto"/>
            </w:tcBorders>
            <w:shd w:val="clear" w:color="auto" w:fill="auto"/>
            <w:noWrap/>
            <w:vAlign w:val="center"/>
            <w:hideMark/>
          </w:tcPr>
          <w:p w14:paraId="094475AA" w14:textId="77777777" w:rsidR="00CE02BF" w:rsidRPr="007F1D3F" w:rsidRDefault="00CE02BF">
            <w:pPr>
              <w:jc w:val="center"/>
            </w:pPr>
            <w:r w:rsidRPr="007F1D3F">
              <w:t> </w:t>
            </w:r>
          </w:p>
        </w:tc>
        <w:tc>
          <w:tcPr>
            <w:tcW w:w="2840" w:type="dxa"/>
            <w:tcBorders>
              <w:top w:val="nil"/>
              <w:left w:val="nil"/>
              <w:bottom w:val="single" w:sz="4" w:space="0" w:color="auto"/>
              <w:right w:val="single" w:sz="4" w:space="0" w:color="auto"/>
            </w:tcBorders>
            <w:shd w:val="clear" w:color="auto" w:fill="auto"/>
            <w:noWrap/>
            <w:vAlign w:val="center"/>
            <w:hideMark/>
          </w:tcPr>
          <w:p w14:paraId="22629DC0" w14:textId="77777777" w:rsidR="00CE02BF" w:rsidRPr="007F1D3F" w:rsidRDefault="00CE02BF">
            <w:pPr>
              <w:rPr>
                <w:b/>
                <w:bCs/>
              </w:rPr>
            </w:pPr>
            <w:proofErr w:type="spellStart"/>
            <w:r w:rsidRPr="007F1D3F">
              <w:rPr>
                <w:b/>
                <w:bCs/>
              </w:rPr>
              <w:t>Tổng</w:t>
            </w:r>
            <w:proofErr w:type="spellEnd"/>
            <w:r w:rsidRPr="007F1D3F">
              <w:rPr>
                <w:b/>
                <w:bCs/>
              </w:rPr>
              <w:t xml:space="preserve"> </w:t>
            </w:r>
            <w:proofErr w:type="spellStart"/>
            <w:r w:rsidRPr="007F1D3F">
              <w:rPr>
                <w:b/>
                <w:bCs/>
              </w:rPr>
              <w:t>cộng</w:t>
            </w:r>
            <w:proofErr w:type="spellEnd"/>
            <w:r w:rsidRPr="007F1D3F">
              <w:rPr>
                <w:b/>
                <w:bCs/>
              </w:rPr>
              <w:t xml:space="preserve"> (1-5)</w:t>
            </w:r>
          </w:p>
        </w:tc>
        <w:tc>
          <w:tcPr>
            <w:tcW w:w="1600" w:type="dxa"/>
            <w:tcBorders>
              <w:top w:val="nil"/>
              <w:left w:val="nil"/>
              <w:bottom w:val="single" w:sz="4" w:space="0" w:color="auto"/>
              <w:right w:val="single" w:sz="4" w:space="0" w:color="auto"/>
            </w:tcBorders>
            <w:shd w:val="clear" w:color="auto" w:fill="auto"/>
            <w:noWrap/>
            <w:vAlign w:val="center"/>
            <w:hideMark/>
          </w:tcPr>
          <w:p w14:paraId="3C4AA1EC" w14:textId="77777777" w:rsidR="00CE02BF" w:rsidRPr="007F1D3F" w:rsidRDefault="00CE02BF">
            <w:r w:rsidRPr="007F1D3F">
              <w:t> </w:t>
            </w:r>
          </w:p>
        </w:tc>
        <w:tc>
          <w:tcPr>
            <w:tcW w:w="1300" w:type="dxa"/>
            <w:tcBorders>
              <w:top w:val="nil"/>
              <w:left w:val="nil"/>
              <w:bottom w:val="single" w:sz="4" w:space="0" w:color="auto"/>
              <w:right w:val="single" w:sz="4" w:space="0" w:color="auto"/>
            </w:tcBorders>
            <w:shd w:val="clear" w:color="auto" w:fill="auto"/>
            <w:noWrap/>
            <w:vAlign w:val="center"/>
            <w:hideMark/>
          </w:tcPr>
          <w:p w14:paraId="1632A60A" w14:textId="77777777" w:rsidR="00CE02BF" w:rsidRPr="007F1D3F" w:rsidRDefault="00CE02BF">
            <w:r w:rsidRPr="007F1D3F">
              <w:t> </w:t>
            </w:r>
          </w:p>
        </w:tc>
        <w:tc>
          <w:tcPr>
            <w:tcW w:w="1420" w:type="dxa"/>
            <w:tcBorders>
              <w:top w:val="nil"/>
              <w:left w:val="nil"/>
              <w:bottom w:val="single" w:sz="4" w:space="0" w:color="auto"/>
              <w:right w:val="single" w:sz="4" w:space="0" w:color="auto"/>
            </w:tcBorders>
            <w:shd w:val="clear" w:color="auto" w:fill="auto"/>
            <w:noWrap/>
            <w:vAlign w:val="center"/>
            <w:hideMark/>
          </w:tcPr>
          <w:p w14:paraId="3018962A" w14:textId="77777777" w:rsidR="00CE02BF" w:rsidRPr="007F1D3F" w:rsidRDefault="00CE02BF">
            <w:pPr>
              <w:jc w:val="right"/>
              <w:rPr>
                <w:i/>
                <w:iCs/>
              </w:rPr>
            </w:pPr>
            <w:r w:rsidRPr="007F1D3F">
              <w:rPr>
                <w:i/>
                <w:iCs/>
              </w:rPr>
              <w:t>71.418.501</w:t>
            </w:r>
          </w:p>
        </w:tc>
        <w:tc>
          <w:tcPr>
            <w:tcW w:w="1240" w:type="dxa"/>
            <w:tcBorders>
              <w:top w:val="nil"/>
              <w:left w:val="nil"/>
              <w:bottom w:val="single" w:sz="4" w:space="0" w:color="auto"/>
              <w:right w:val="single" w:sz="4" w:space="0" w:color="auto"/>
            </w:tcBorders>
            <w:shd w:val="clear" w:color="auto" w:fill="auto"/>
            <w:noWrap/>
            <w:vAlign w:val="center"/>
            <w:hideMark/>
          </w:tcPr>
          <w:p w14:paraId="3A459C81" w14:textId="77777777" w:rsidR="00CE02BF" w:rsidRPr="007F1D3F" w:rsidRDefault="00CE02BF">
            <w:pPr>
              <w:jc w:val="right"/>
              <w:rPr>
                <w:i/>
                <w:iCs/>
              </w:rPr>
            </w:pPr>
            <w:r w:rsidRPr="007F1D3F">
              <w:rPr>
                <w:i/>
                <w:iCs/>
              </w:rPr>
              <w:t>7.141.850</w:t>
            </w:r>
          </w:p>
        </w:tc>
        <w:tc>
          <w:tcPr>
            <w:tcW w:w="1296" w:type="dxa"/>
            <w:tcBorders>
              <w:top w:val="nil"/>
              <w:left w:val="nil"/>
              <w:bottom w:val="single" w:sz="4" w:space="0" w:color="auto"/>
              <w:right w:val="single" w:sz="4" w:space="0" w:color="auto"/>
            </w:tcBorders>
            <w:shd w:val="clear" w:color="auto" w:fill="auto"/>
            <w:noWrap/>
            <w:vAlign w:val="center"/>
            <w:hideMark/>
          </w:tcPr>
          <w:p w14:paraId="1B91D323" w14:textId="77777777" w:rsidR="00CE02BF" w:rsidRPr="007F1D3F" w:rsidRDefault="00CE02BF">
            <w:pPr>
              <w:jc w:val="right"/>
              <w:rPr>
                <w:b/>
                <w:bCs/>
              </w:rPr>
            </w:pPr>
            <w:r w:rsidRPr="007F1D3F">
              <w:rPr>
                <w:b/>
                <w:bCs/>
              </w:rPr>
              <w:t>78.560.351</w:t>
            </w:r>
          </w:p>
        </w:tc>
      </w:tr>
    </w:tbl>
    <w:p w14:paraId="439BC0BA" w14:textId="77777777" w:rsidR="00CE02BF" w:rsidRPr="007F1D3F" w:rsidRDefault="00CE02BF" w:rsidP="0082712D">
      <w:pPr>
        <w:pStyle w:val="BodyText"/>
        <w:spacing w:before="120" w:after="120"/>
        <w:ind w:right="-420"/>
        <w:rPr>
          <w:rFonts w:ascii="Times New Roman" w:hAnsi="Times New Roman"/>
          <w:sz w:val="26"/>
          <w:szCs w:val="26"/>
          <w:lang w:val="nl-NL"/>
        </w:rPr>
      </w:pPr>
    </w:p>
    <w:sectPr w:rsidR="00CE02BF" w:rsidRPr="007F1D3F" w:rsidSect="00D5780F">
      <w:footerReference w:type="default" r:id="rId12"/>
      <w:pgSz w:w="11907" w:h="16840"/>
      <w:pgMar w:top="1310" w:right="1134" w:bottom="1138" w:left="1728" w:header="734" w:footer="562" w:gutter="0"/>
      <w:pgNumType w:start="1" w:chapStyle="1"/>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979BCCC" w14:textId="77777777" w:rsidR="0093405C" w:rsidRDefault="0093405C">
      <w:r>
        <w:separator/>
      </w:r>
    </w:p>
  </w:endnote>
  <w:endnote w:type="continuationSeparator" w:id="0">
    <w:p w14:paraId="0D45B8F7" w14:textId="77777777" w:rsidR="0093405C" w:rsidRDefault="0093405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Noto Sans Symbols">
    <w:altName w:val="Calibri"/>
    <w:charset w:val="00"/>
    <w:family w:val="auto"/>
    <w:pitch w:val="default"/>
  </w:font>
  <w:font w:name="Arial">
    <w:panose1 w:val="020B0604020202020204"/>
    <w:charset w:val="00"/>
    <w:family w:val="swiss"/>
    <w:pitch w:val="variable"/>
    <w:sig w:usb0="E0002EFF" w:usb1="C000785B" w:usb2="00000009" w:usb3="00000000" w:csb0="000001FF" w:csb1="00000000"/>
  </w:font>
  <w:font w:name=".VnPresent">
    <w:panose1 w:val="020B7200000000000000"/>
    <w:charset w:val="00"/>
    <w:family w:val="swiss"/>
    <w:pitch w:val="variable"/>
    <w:sig w:usb0="00000003" w:usb1="00000000" w:usb2="00000000" w:usb3="00000000" w:csb0="00000001" w:csb1="00000000"/>
  </w:font>
  <w:font w:name=".VnTime">
    <w:panose1 w:val="020B7200000000000000"/>
    <w:charset w:val="00"/>
    <w:family w:val="swiss"/>
    <w:pitch w:val="variable"/>
    <w:sig w:usb0="00000003" w:usb1="00000000" w:usb2="00000000" w:usb3="00000000" w:csb0="00000001" w:csb1="00000000"/>
  </w:font>
  <w:font w:name=".VnTimeH">
    <w:panose1 w:val="020B7200000000000000"/>
    <w:charset w:val="00"/>
    <w:family w:val="swiss"/>
    <w:pitch w:val="variable"/>
    <w:sig w:usb0="00000007" w:usb1="00000000" w:usb2="00000000" w:usb3="00000000" w:csb0="00000013" w:csb1="00000000"/>
  </w:font>
  <w:font w:name="Tahoma">
    <w:panose1 w:val="020B0604030504040204"/>
    <w:charset w:val="00"/>
    <w:family w:val="swiss"/>
    <w:pitch w:val="variable"/>
    <w:sig w:usb0="E1002EFF" w:usb1="C000605B" w:usb2="00000029" w:usb3="00000000" w:csb0="000101FF" w:csb1="00000000"/>
  </w:font>
  <w:font w:name="VNtimes new roman">
    <w:charset w:val="00"/>
    <w:family w:val="swiss"/>
    <w:pitch w:val="variable"/>
    <w:sig w:usb0="00000003" w:usb1="00000000" w:usb2="00000000" w:usb3="00000000" w:csb0="00000001" w:csb1="00000000"/>
  </w:font>
  <w:font w:name=".VnBook-Antiqua">
    <w:panose1 w:val="020B7200000000000000"/>
    <w:charset w:val="00"/>
    <w:family w:val="swiss"/>
    <w:pitch w:val="variable"/>
    <w:sig w:usb0="00000003" w:usb1="00000000" w:usb2="00000000" w:usb3="00000000" w:csb0="00000001" w:csb1="00000000"/>
  </w:font>
  <w:font w:name="VNI-Times">
    <w:panose1 w:val="00000000000000000000"/>
    <w:charset w:val="00"/>
    <w:family w:val="auto"/>
    <w:pitch w:val="variable"/>
    <w:sig w:usb0="00000007" w:usb1="00000000" w:usb2="00000000" w:usb3="00000000" w:csb0="00000013" w:csb1="00000000"/>
  </w:font>
  <w:font w:name="MS Mincho">
    <w:altName w:val="ＭＳ 明朝"/>
    <w:panose1 w:val="02020609040205080304"/>
    <w:charset w:val="80"/>
    <w:family w:val="modern"/>
    <w:pitch w:val="fixed"/>
    <w:sig w:usb0="E00002FF" w:usb1="6AC7FDFB" w:usb2="08000012" w:usb3="00000000" w:csb0="0002009F" w:csb1="00000000"/>
  </w:font>
  <w:font w:name="PMingLiU">
    <w:altName w:val="新細明體"/>
    <w:panose1 w:val="02010601000101010101"/>
    <w:charset w:val="88"/>
    <w:family w:val="roman"/>
    <w:pitch w:val="variable"/>
    <w:sig w:usb0="A00002FF" w:usb1="28CFFCFA" w:usb2="00000016" w:usb3="00000000" w:csb0="00100001" w:csb1="00000000"/>
  </w:font>
  <w:font w:name="Malgun Gothic">
    <w:panose1 w:val="020B0503020000020004"/>
    <w:charset w:val="81"/>
    <w:family w:val="swiss"/>
    <w:pitch w:val="variable"/>
    <w:sig w:usb0="9000002F" w:usb1="29D77CFB" w:usb2="00000012" w:usb3="00000000" w:csb0="00080001" w:csb1="00000000"/>
  </w:font>
  <w:font w:name="Batang">
    <w:altName w:val="바탕"/>
    <w:panose1 w:val="02030600000101010101"/>
    <w:charset w:val="81"/>
    <w:family w:val="roman"/>
    <w:pitch w:val="variable"/>
    <w:sig w:usb0="B00002AF" w:usb1="69D77CFB" w:usb2="00000030" w:usb3="00000000" w:csb0="0008009F" w:csb1="00000000"/>
  </w:font>
  <w:font w:name="Calibri">
    <w:panose1 w:val="020F0502020204030204"/>
    <w:charset w:val="00"/>
    <w:family w:val="swiss"/>
    <w:pitch w:val="variable"/>
    <w:sig w:usb0="E4002EFF" w:usb1="C000247B" w:usb2="00000009" w:usb3="00000000" w:csb0="000001FF" w:csb1="00000000"/>
  </w:font>
  <w:font w:name="Vrinda">
    <w:panose1 w:val="00000400000000000000"/>
    <w:charset w:val="00"/>
    <w:family w:val="swiss"/>
    <w:pitch w:val="variable"/>
    <w:sig w:usb0="0001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061935136"/>
      <w:docPartObj>
        <w:docPartGallery w:val="Page Numbers (Bottom of Page)"/>
        <w:docPartUnique/>
      </w:docPartObj>
    </w:sdtPr>
    <w:sdtEndPr>
      <w:rPr>
        <w:noProof/>
      </w:rPr>
    </w:sdtEndPr>
    <w:sdtContent>
      <w:p w14:paraId="2CCDB725" w14:textId="3CD15785" w:rsidR="003E6726" w:rsidRDefault="003E6726">
        <w:pPr>
          <w:pStyle w:val="Footer"/>
          <w:jc w:val="right"/>
        </w:pPr>
        <w:r>
          <w:fldChar w:fldCharType="begin"/>
        </w:r>
        <w:r>
          <w:instrText xml:space="preserve"> PAGE   \* MERGEFORMAT </w:instrText>
        </w:r>
        <w:r>
          <w:fldChar w:fldCharType="separate"/>
        </w:r>
        <w:r w:rsidR="004671C8">
          <w:rPr>
            <w:noProof/>
          </w:rPr>
          <w:t>3</w:t>
        </w:r>
        <w:r>
          <w:rPr>
            <w:noProof/>
          </w:rPr>
          <w:fldChar w:fldCharType="end"/>
        </w:r>
      </w:p>
    </w:sdtContent>
  </w:sdt>
  <w:p w14:paraId="7A445710" w14:textId="77777777" w:rsidR="003E6726" w:rsidRDefault="003E6726">
    <w:pPr>
      <w:pStyle w:val="Footer"/>
    </w:pPr>
  </w:p>
  <w:p w14:paraId="0CB437B8" w14:textId="77777777" w:rsidR="00B3490C" w:rsidRDefault="00B3490C"/>
  <w:p w14:paraId="1B56FE13" w14:textId="77777777" w:rsidR="00B3490C" w:rsidRDefault="00B3490C"/>
  <w:p w14:paraId="507B97DA" w14:textId="77777777" w:rsidR="00752C5D" w:rsidRDefault="00752C5D"/>
  <w:p w14:paraId="132011F6" w14:textId="77777777" w:rsidR="00752C5D" w:rsidRDefault="00752C5D"/>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C237A6A" w14:textId="77777777" w:rsidR="0093405C" w:rsidRDefault="0093405C">
      <w:r>
        <w:separator/>
      </w:r>
    </w:p>
  </w:footnote>
  <w:footnote w:type="continuationSeparator" w:id="0">
    <w:p w14:paraId="493988AA" w14:textId="77777777" w:rsidR="0093405C" w:rsidRDefault="0093405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1AE14C5"/>
    <w:multiLevelType w:val="hybridMultilevel"/>
    <w:tmpl w:val="011C0AF4"/>
    <w:lvl w:ilvl="0" w:tplc="F9E20810">
      <w:start w:val="1"/>
      <w:numFmt w:val="bullet"/>
      <w:lvlText w:val="-"/>
      <w:lvlJc w:val="left"/>
      <w:pPr>
        <w:ind w:left="720" w:hanging="360"/>
      </w:pPr>
      <w:rPr>
        <w:rFonts w:ascii="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1D32C1B"/>
    <w:multiLevelType w:val="hybridMultilevel"/>
    <w:tmpl w:val="A7D626CE"/>
    <w:lvl w:ilvl="0" w:tplc="005E8452">
      <w:numFmt w:val="bullet"/>
      <w:lvlText w:val=""/>
      <w:lvlJc w:val="left"/>
      <w:pPr>
        <w:ind w:left="460" w:hanging="704"/>
      </w:pPr>
      <w:rPr>
        <w:rFonts w:ascii="Symbol" w:eastAsia="Symbol" w:hAnsi="Symbol" w:cs="Symbol" w:hint="default"/>
        <w:w w:val="100"/>
        <w:sz w:val="28"/>
        <w:szCs w:val="28"/>
        <w:lang w:val="vi" w:eastAsia="en-US" w:bidi="ar-SA"/>
      </w:rPr>
    </w:lvl>
    <w:lvl w:ilvl="1" w:tplc="C2AE3628">
      <w:numFmt w:val="bullet"/>
      <w:lvlText w:val="•"/>
      <w:lvlJc w:val="left"/>
      <w:pPr>
        <w:ind w:left="1378" w:hanging="704"/>
      </w:pPr>
      <w:rPr>
        <w:rFonts w:hint="default"/>
        <w:lang w:val="vi" w:eastAsia="en-US" w:bidi="ar-SA"/>
      </w:rPr>
    </w:lvl>
    <w:lvl w:ilvl="2" w:tplc="06400A5A">
      <w:numFmt w:val="bullet"/>
      <w:lvlText w:val="•"/>
      <w:lvlJc w:val="left"/>
      <w:pPr>
        <w:ind w:left="2297" w:hanging="704"/>
      </w:pPr>
      <w:rPr>
        <w:rFonts w:hint="default"/>
        <w:lang w:val="vi" w:eastAsia="en-US" w:bidi="ar-SA"/>
      </w:rPr>
    </w:lvl>
    <w:lvl w:ilvl="3" w:tplc="84B0E9E4">
      <w:numFmt w:val="bullet"/>
      <w:lvlText w:val="•"/>
      <w:lvlJc w:val="left"/>
      <w:pPr>
        <w:ind w:left="3215" w:hanging="704"/>
      </w:pPr>
      <w:rPr>
        <w:rFonts w:hint="default"/>
        <w:lang w:val="vi" w:eastAsia="en-US" w:bidi="ar-SA"/>
      </w:rPr>
    </w:lvl>
    <w:lvl w:ilvl="4" w:tplc="4E707260">
      <w:numFmt w:val="bullet"/>
      <w:lvlText w:val="•"/>
      <w:lvlJc w:val="left"/>
      <w:pPr>
        <w:ind w:left="4134" w:hanging="704"/>
      </w:pPr>
      <w:rPr>
        <w:rFonts w:hint="default"/>
        <w:lang w:val="vi" w:eastAsia="en-US" w:bidi="ar-SA"/>
      </w:rPr>
    </w:lvl>
    <w:lvl w:ilvl="5" w:tplc="582847AA">
      <w:numFmt w:val="bullet"/>
      <w:lvlText w:val="•"/>
      <w:lvlJc w:val="left"/>
      <w:pPr>
        <w:ind w:left="5053" w:hanging="704"/>
      </w:pPr>
      <w:rPr>
        <w:rFonts w:hint="default"/>
        <w:lang w:val="vi" w:eastAsia="en-US" w:bidi="ar-SA"/>
      </w:rPr>
    </w:lvl>
    <w:lvl w:ilvl="6" w:tplc="CF743F8C">
      <w:numFmt w:val="bullet"/>
      <w:lvlText w:val="•"/>
      <w:lvlJc w:val="left"/>
      <w:pPr>
        <w:ind w:left="5971" w:hanging="704"/>
      </w:pPr>
      <w:rPr>
        <w:rFonts w:hint="default"/>
        <w:lang w:val="vi" w:eastAsia="en-US" w:bidi="ar-SA"/>
      </w:rPr>
    </w:lvl>
    <w:lvl w:ilvl="7" w:tplc="2A881032">
      <w:numFmt w:val="bullet"/>
      <w:lvlText w:val="•"/>
      <w:lvlJc w:val="left"/>
      <w:pPr>
        <w:ind w:left="6890" w:hanging="704"/>
      </w:pPr>
      <w:rPr>
        <w:rFonts w:hint="default"/>
        <w:lang w:val="vi" w:eastAsia="en-US" w:bidi="ar-SA"/>
      </w:rPr>
    </w:lvl>
    <w:lvl w:ilvl="8" w:tplc="8C7CDDAA">
      <w:numFmt w:val="bullet"/>
      <w:lvlText w:val="•"/>
      <w:lvlJc w:val="left"/>
      <w:pPr>
        <w:ind w:left="7809" w:hanging="704"/>
      </w:pPr>
      <w:rPr>
        <w:rFonts w:hint="default"/>
        <w:lang w:val="vi" w:eastAsia="en-US" w:bidi="ar-SA"/>
      </w:rPr>
    </w:lvl>
  </w:abstractNum>
  <w:abstractNum w:abstractNumId="2" w15:restartNumberingAfterBreak="0">
    <w:nsid w:val="02786D47"/>
    <w:multiLevelType w:val="hybridMultilevel"/>
    <w:tmpl w:val="F6D2901A"/>
    <w:lvl w:ilvl="0" w:tplc="7C16CBBE">
      <w:start w:val="1"/>
      <w:numFmt w:val="bullet"/>
      <w:lvlText w:val="-"/>
      <w:lvlJc w:val="left"/>
      <w:pPr>
        <w:ind w:left="720" w:hanging="360"/>
      </w:pPr>
      <w:rPr>
        <w:rFonts w:ascii="Courier New" w:hAnsi="Courier New"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5327996"/>
    <w:multiLevelType w:val="multilevel"/>
    <w:tmpl w:val="705A9DBA"/>
    <w:lvl w:ilvl="0">
      <w:start w:val="3"/>
      <w:numFmt w:val="decimal"/>
      <w:lvlText w:val="%1."/>
      <w:lvlJc w:val="left"/>
      <w:pPr>
        <w:ind w:left="390" w:hanging="39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05855D2E"/>
    <w:multiLevelType w:val="multilevel"/>
    <w:tmpl w:val="D0724D1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5" w15:restartNumberingAfterBreak="0">
    <w:nsid w:val="05DC6CDD"/>
    <w:multiLevelType w:val="hybridMultilevel"/>
    <w:tmpl w:val="2D64C670"/>
    <w:lvl w:ilvl="0" w:tplc="3CF4EF5C">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6" w15:restartNumberingAfterBreak="0">
    <w:nsid w:val="15424866"/>
    <w:multiLevelType w:val="hybridMultilevel"/>
    <w:tmpl w:val="380C75FC"/>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8164857"/>
    <w:multiLevelType w:val="hybridMultilevel"/>
    <w:tmpl w:val="724AF1E4"/>
    <w:lvl w:ilvl="0" w:tplc="A94EB3AC">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8" w15:restartNumberingAfterBreak="0">
    <w:nsid w:val="19BB589E"/>
    <w:multiLevelType w:val="hybridMultilevel"/>
    <w:tmpl w:val="38CE87E6"/>
    <w:lvl w:ilvl="0" w:tplc="74AEABE0">
      <w:start w:val="1"/>
      <w:numFmt w:val="bullet"/>
      <w:suff w:val="space"/>
      <w:lvlText w:val="-"/>
      <w:lvlJc w:val="left"/>
      <w:pPr>
        <w:ind w:left="0" w:firstLine="567"/>
      </w:pPr>
      <w:rPr>
        <w:rFonts w:ascii="Times New Roman" w:hAnsi="Times New Roman" w:cs="Times New Roman" w:hint="default"/>
        <w:color w:val="auto"/>
      </w:rPr>
    </w:lvl>
    <w:lvl w:ilvl="1" w:tplc="E36AFC64">
      <w:start w:val="1"/>
      <w:numFmt w:val="bullet"/>
      <w:suff w:val="space"/>
      <w:lvlText w:val="+"/>
      <w:lvlJc w:val="left"/>
      <w:pPr>
        <w:ind w:left="0" w:firstLine="737"/>
      </w:pPr>
      <w:rPr>
        <w:rFonts w:ascii="Times New Roman" w:hAnsi="Times New Roman" w:cs="Times New Roman"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9" w15:restartNumberingAfterBreak="0">
    <w:nsid w:val="19ED49EB"/>
    <w:multiLevelType w:val="hybridMultilevel"/>
    <w:tmpl w:val="68727DE4"/>
    <w:lvl w:ilvl="0" w:tplc="FF202274">
      <w:start w:val="1"/>
      <w:numFmt w:val="bullet"/>
      <w:pStyle w:val="Body2"/>
      <w:lvlText w:val="+"/>
      <w:lvlJc w:val="left"/>
      <w:pPr>
        <w:ind w:left="1287" w:hanging="360"/>
      </w:pPr>
      <w:rPr>
        <w:rFonts w:ascii="Courier New" w:hAnsi="Courier New" w:hint="default"/>
        <w:color w:val="auto"/>
        <w:sz w:val="26"/>
        <w:szCs w:val="26"/>
      </w:rPr>
    </w:lvl>
    <w:lvl w:ilvl="1" w:tplc="042A0003">
      <w:start w:val="1"/>
      <w:numFmt w:val="bullet"/>
      <w:lvlText w:val="o"/>
      <w:lvlJc w:val="left"/>
      <w:pPr>
        <w:ind w:left="2007" w:hanging="360"/>
      </w:pPr>
      <w:rPr>
        <w:rFonts w:ascii="Courier New" w:hAnsi="Courier New" w:cs="Courier New" w:hint="default"/>
      </w:rPr>
    </w:lvl>
    <w:lvl w:ilvl="2" w:tplc="042A0005" w:tentative="1">
      <w:start w:val="1"/>
      <w:numFmt w:val="bullet"/>
      <w:lvlText w:val=""/>
      <w:lvlJc w:val="left"/>
      <w:pPr>
        <w:ind w:left="2727" w:hanging="360"/>
      </w:pPr>
      <w:rPr>
        <w:rFonts w:ascii="Wingdings" w:hAnsi="Wingdings" w:hint="default"/>
      </w:rPr>
    </w:lvl>
    <w:lvl w:ilvl="3" w:tplc="042A0001" w:tentative="1">
      <w:start w:val="1"/>
      <w:numFmt w:val="bullet"/>
      <w:lvlText w:val=""/>
      <w:lvlJc w:val="left"/>
      <w:pPr>
        <w:ind w:left="3447" w:hanging="360"/>
      </w:pPr>
      <w:rPr>
        <w:rFonts w:ascii="Symbol" w:hAnsi="Symbol" w:hint="default"/>
      </w:rPr>
    </w:lvl>
    <w:lvl w:ilvl="4" w:tplc="042A0003" w:tentative="1">
      <w:start w:val="1"/>
      <w:numFmt w:val="bullet"/>
      <w:lvlText w:val="o"/>
      <w:lvlJc w:val="left"/>
      <w:pPr>
        <w:ind w:left="4167" w:hanging="360"/>
      </w:pPr>
      <w:rPr>
        <w:rFonts w:ascii="Courier New" w:hAnsi="Courier New" w:cs="Courier New" w:hint="default"/>
      </w:rPr>
    </w:lvl>
    <w:lvl w:ilvl="5" w:tplc="042A0005" w:tentative="1">
      <w:start w:val="1"/>
      <w:numFmt w:val="bullet"/>
      <w:lvlText w:val=""/>
      <w:lvlJc w:val="left"/>
      <w:pPr>
        <w:ind w:left="4887" w:hanging="360"/>
      </w:pPr>
      <w:rPr>
        <w:rFonts w:ascii="Wingdings" w:hAnsi="Wingdings" w:hint="default"/>
      </w:rPr>
    </w:lvl>
    <w:lvl w:ilvl="6" w:tplc="042A0001" w:tentative="1">
      <w:start w:val="1"/>
      <w:numFmt w:val="bullet"/>
      <w:lvlText w:val=""/>
      <w:lvlJc w:val="left"/>
      <w:pPr>
        <w:ind w:left="5607" w:hanging="360"/>
      </w:pPr>
      <w:rPr>
        <w:rFonts w:ascii="Symbol" w:hAnsi="Symbol" w:hint="default"/>
      </w:rPr>
    </w:lvl>
    <w:lvl w:ilvl="7" w:tplc="042A0003" w:tentative="1">
      <w:start w:val="1"/>
      <w:numFmt w:val="bullet"/>
      <w:lvlText w:val="o"/>
      <w:lvlJc w:val="left"/>
      <w:pPr>
        <w:ind w:left="6327" w:hanging="360"/>
      </w:pPr>
      <w:rPr>
        <w:rFonts w:ascii="Courier New" w:hAnsi="Courier New" w:cs="Courier New" w:hint="default"/>
      </w:rPr>
    </w:lvl>
    <w:lvl w:ilvl="8" w:tplc="042A0005" w:tentative="1">
      <w:start w:val="1"/>
      <w:numFmt w:val="bullet"/>
      <w:lvlText w:val=""/>
      <w:lvlJc w:val="left"/>
      <w:pPr>
        <w:ind w:left="7047" w:hanging="360"/>
      </w:pPr>
      <w:rPr>
        <w:rFonts w:ascii="Wingdings" w:hAnsi="Wingdings" w:hint="default"/>
      </w:rPr>
    </w:lvl>
  </w:abstractNum>
  <w:abstractNum w:abstractNumId="10" w15:restartNumberingAfterBreak="0">
    <w:nsid w:val="245579CD"/>
    <w:multiLevelType w:val="multilevel"/>
    <w:tmpl w:val="DD52202A"/>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24F053A4"/>
    <w:multiLevelType w:val="hybridMultilevel"/>
    <w:tmpl w:val="7DB2AF8E"/>
    <w:lvl w:ilvl="0" w:tplc="F7A4DC94">
      <w:start w:val="1"/>
      <w:numFmt w:val="bullet"/>
      <w:suff w:val="space"/>
      <w:lvlText w:val="-"/>
      <w:lvlJc w:val="left"/>
      <w:pPr>
        <w:ind w:left="0" w:firstLine="567"/>
      </w:pPr>
      <w:rPr>
        <w:rFonts w:ascii="Times New Roman" w:hAnsi="Times New Roman" w:cs="Times New Roman" w:hint="default"/>
      </w:rPr>
    </w:lvl>
    <w:lvl w:ilvl="1" w:tplc="3BBCF29E">
      <w:start w:val="1"/>
      <w:numFmt w:val="bullet"/>
      <w:suff w:val="space"/>
      <w:lvlText w:val="+"/>
      <w:lvlJc w:val="left"/>
      <w:pPr>
        <w:ind w:left="0" w:firstLine="737"/>
      </w:pPr>
      <w:rPr>
        <w:rFonts w:ascii="Times New Roman" w:hAnsi="Times New Roman" w:cs="Times New Roman"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12" w15:restartNumberingAfterBreak="0">
    <w:nsid w:val="29141F76"/>
    <w:multiLevelType w:val="hybridMultilevel"/>
    <w:tmpl w:val="6C44D560"/>
    <w:lvl w:ilvl="0" w:tplc="A30CAF3C">
      <w:start w:val="1"/>
      <w:numFmt w:val="bullet"/>
      <w:lvlText w:val=""/>
      <w:lvlJc w:val="left"/>
      <w:pPr>
        <w:ind w:left="720" w:hanging="360"/>
      </w:pPr>
      <w:rPr>
        <w:rFonts w:ascii="Symbol" w:hAnsi="Symbol" w:hint="default"/>
        <w:color w:val="auto"/>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3" w15:restartNumberingAfterBreak="0">
    <w:nsid w:val="29C75FAA"/>
    <w:multiLevelType w:val="hybridMultilevel"/>
    <w:tmpl w:val="91C8161A"/>
    <w:lvl w:ilvl="0" w:tplc="5678D04C">
      <w:numFmt w:val="bullet"/>
      <w:lvlText w:val="–"/>
      <w:lvlJc w:val="left"/>
      <w:pPr>
        <w:ind w:left="572" w:hanging="224"/>
      </w:pPr>
      <w:rPr>
        <w:rFonts w:ascii="Times New Roman" w:eastAsia="Times New Roman" w:hAnsi="Times New Roman" w:cs="Times New Roman" w:hint="default"/>
        <w:w w:val="100"/>
        <w:sz w:val="28"/>
        <w:szCs w:val="28"/>
        <w:lang w:val="vi" w:eastAsia="en-US" w:bidi="ar-SA"/>
      </w:rPr>
    </w:lvl>
    <w:lvl w:ilvl="1" w:tplc="9D069F00">
      <w:numFmt w:val="bullet"/>
      <w:lvlText w:val="-"/>
      <w:lvlJc w:val="left"/>
      <w:pPr>
        <w:ind w:left="572" w:hanging="360"/>
      </w:pPr>
      <w:rPr>
        <w:rFonts w:ascii="Arial" w:eastAsia="Arial" w:hAnsi="Arial" w:cs="Arial" w:hint="default"/>
        <w:w w:val="100"/>
        <w:sz w:val="28"/>
        <w:szCs w:val="28"/>
        <w:lang w:val="vi" w:eastAsia="en-US" w:bidi="ar-SA"/>
      </w:rPr>
    </w:lvl>
    <w:lvl w:ilvl="2" w:tplc="5D82A822">
      <w:numFmt w:val="bullet"/>
      <w:lvlText w:val="•"/>
      <w:lvlJc w:val="left"/>
      <w:pPr>
        <w:ind w:left="2589" w:hanging="360"/>
      </w:pPr>
      <w:rPr>
        <w:rFonts w:hint="default"/>
        <w:lang w:val="vi" w:eastAsia="en-US" w:bidi="ar-SA"/>
      </w:rPr>
    </w:lvl>
    <w:lvl w:ilvl="3" w:tplc="A086D8F0">
      <w:numFmt w:val="bullet"/>
      <w:lvlText w:val="•"/>
      <w:lvlJc w:val="left"/>
      <w:pPr>
        <w:ind w:left="3593" w:hanging="360"/>
      </w:pPr>
      <w:rPr>
        <w:rFonts w:hint="default"/>
        <w:lang w:val="vi" w:eastAsia="en-US" w:bidi="ar-SA"/>
      </w:rPr>
    </w:lvl>
    <w:lvl w:ilvl="4" w:tplc="1FE4F614">
      <w:numFmt w:val="bullet"/>
      <w:lvlText w:val="•"/>
      <w:lvlJc w:val="left"/>
      <w:pPr>
        <w:ind w:left="4598" w:hanging="360"/>
      </w:pPr>
      <w:rPr>
        <w:rFonts w:hint="default"/>
        <w:lang w:val="vi" w:eastAsia="en-US" w:bidi="ar-SA"/>
      </w:rPr>
    </w:lvl>
    <w:lvl w:ilvl="5" w:tplc="E7648770">
      <w:numFmt w:val="bullet"/>
      <w:lvlText w:val="•"/>
      <w:lvlJc w:val="left"/>
      <w:pPr>
        <w:ind w:left="5603" w:hanging="360"/>
      </w:pPr>
      <w:rPr>
        <w:rFonts w:hint="default"/>
        <w:lang w:val="vi" w:eastAsia="en-US" w:bidi="ar-SA"/>
      </w:rPr>
    </w:lvl>
    <w:lvl w:ilvl="6" w:tplc="6B8693F4">
      <w:numFmt w:val="bullet"/>
      <w:lvlText w:val="•"/>
      <w:lvlJc w:val="left"/>
      <w:pPr>
        <w:ind w:left="6607" w:hanging="360"/>
      </w:pPr>
      <w:rPr>
        <w:rFonts w:hint="default"/>
        <w:lang w:val="vi" w:eastAsia="en-US" w:bidi="ar-SA"/>
      </w:rPr>
    </w:lvl>
    <w:lvl w:ilvl="7" w:tplc="A2947DC8">
      <w:numFmt w:val="bullet"/>
      <w:lvlText w:val="•"/>
      <w:lvlJc w:val="left"/>
      <w:pPr>
        <w:ind w:left="7612" w:hanging="360"/>
      </w:pPr>
      <w:rPr>
        <w:rFonts w:hint="default"/>
        <w:lang w:val="vi" w:eastAsia="en-US" w:bidi="ar-SA"/>
      </w:rPr>
    </w:lvl>
    <w:lvl w:ilvl="8" w:tplc="F1223094">
      <w:numFmt w:val="bullet"/>
      <w:lvlText w:val="•"/>
      <w:lvlJc w:val="left"/>
      <w:pPr>
        <w:ind w:left="8617" w:hanging="360"/>
      </w:pPr>
      <w:rPr>
        <w:rFonts w:hint="default"/>
        <w:lang w:val="vi" w:eastAsia="en-US" w:bidi="ar-SA"/>
      </w:rPr>
    </w:lvl>
  </w:abstractNum>
  <w:abstractNum w:abstractNumId="14" w15:restartNumberingAfterBreak="0">
    <w:nsid w:val="2F9D6912"/>
    <w:multiLevelType w:val="multilevel"/>
    <w:tmpl w:val="37668AD8"/>
    <w:lvl w:ilvl="0">
      <w:start w:val="225"/>
      <w:numFmt w:val="decimal"/>
      <w:lvlText w:val="%1"/>
      <w:lvlJc w:val="left"/>
      <w:pPr>
        <w:ind w:left="1635" w:hanging="983"/>
      </w:pPr>
      <w:rPr>
        <w:rFonts w:hint="default"/>
        <w:lang w:val="vi" w:eastAsia="en-US" w:bidi="ar-SA"/>
      </w:rPr>
    </w:lvl>
    <w:lvl w:ilvl="1">
      <w:numFmt w:val="decimalZero"/>
      <w:lvlText w:val="%1.%2"/>
      <w:lvlJc w:val="left"/>
      <w:pPr>
        <w:ind w:left="1635" w:hanging="983"/>
      </w:pPr>
      <w:rPr>
        <w:rFonts w:ascii="Times New Roman" w:eastAsia="Times New Roman" w:hAnsi="Times New Roman" w:cs="Times New Roman" w:hint="default"/>
        <w:spacing w:val="-2"/>
        <w:w w:val="100"/>
        <w:sz w:val="28"/>
        <w:szCs w:val="28"/>
        <w:lang w:val="vi" w:eastAsia="en-US" w:bidi="ar-SA"/>
      </w:rPr>
    </w:lvl>
    <w:lvl w:ilvl="2">
      <w:numFmt w:val="bullet"/>
      <w:lvlText w:val="-"/>
      <w:lvlJc w:val="left"/>
      <w:pPr>
        <w:ind w:left="652" w:hanging="360"/>
      </w:pPr>
      <w:rPr>
        <w:rFonts w:ascii="Arial" w:eastAsia="Arial" w:hAnsi="Arial" w:cs="Arial" w:hint="default"/>
        <w:w w:val="100"/>
        <w:sz w:val="28"/>
        <w:szCs w:val="28"/>
        <w:lang w:val="vi" w:eastAsia="en-US" w:bidi="ar-SA"/>
      </w:rPr>
    </w:lvl>
    <w:lvl w:ilvl="3">
      <w:numFmt w:val="bullet"/>
      <w:lvlText w:val=""/>
      <w:lvlJc w:val="left"/>
      <w:pPr>
        <w:ind w:left="1222" w:hanging="533"/>
      </w:pPr>
      <w:rPr>
        <w:rFonts w:ascii="Symbol" w:eastAsia="Symbol" w:hAnsi="Symbol" w:cs="Symbol" w:hint="default"/>
        <w:w w:val="100"/>
        <w:sz w:val="28"/>
        <w:szCs w:val="28"/>
        <w:lang w:val="vi" w:eastAsia="en-US" w:bidi="ar-SA"/>
      </w:rPr>
    </w:lvl>
    <w:lvl w:ilvl="4">
      <w:numFmt w:val="bullet"/>
      <w:lvlText w:val="•"/>
      <w:lvlJc w:val="left"/>
      <w:pPr>
        <w:ind w:left="4061" w:hanging="533"/>
      </w:pPr>
      <w:rPr>
        <w:rFonts w:hint="default"/>
        <w:lang w:val="vi" w:eastAsia="en-US" w:bidi="ar-SA"/>
      </w:rPr>
    </w:lvl>
    <w:lvl w:ilvl="5">
      <w:numFmt w:val="bullet"/>
      <w:lvlText w:val="•"/>
      <w:lvlJc w:val="left"/>
      <w:pPr>
        <w:ind w:left="5272" w:hanging="533"/>
      </w:pPr>
      <w:rPr>
        <w:rFonts w:hint="default"/>
        <w:lang w:val="vi" w:eastAsia="en-US" w:bidi="ar-SA"/>
      </w:rPr>
    </w:lvl>
    <w:lvl w:ilvl="6">
      <w:numFmt w:val="bullet"/>
      <w:lvlText w:val="•"/>
      <w:lvlJc w:val="left"/>
      <w:pPr>
        <w:ind w:left="6483" w:hanging="533"/>
      </w:pPr>
      <w:rPr>
        <w:rFonts w:hint="default"/>
        <w:lang w:val="vi" w:eastAsia="en-US" w:bidi="ar-SA"/>
      </w:rPr>
    </w:lvl>
    <w:lvl w:ilvl="7">
      <w:numFmt w:val="bullet"/>
      <w:lvlText w:val="•"/>
      <w:lvlJc w:val="left"/>
      <w:pPr>
        <w:ind w:left="7694" w:hanging="533"/>
      </w:pPr>
      <w:rPr>
        <w:rFonts w:hint="default"/>
        <w:lang w:val="vi" w:eastAsia="en-US" w:bidi="ar-SA"/>
      </w:rPr>
    </w:lvl>
    <w:lvl w:ilvl="8">
      <w:numFmt w:val="bullet"/>
      <w:lvlText w:val="•"/>
      <w:lvlJc w:val="left"/>
      <w:pPr>
        <w:ind w:left="8904" w:hanging="533"/>
      </w:pPr>
      <w:rPr>
        <w:rFonts w:hint="default"/>
        <w:lang w:val="vi" w:eastAsia="en-US" w:bidi="ar-SA"/>
      </w:rPr>
    </w:lvl>
  </w:abstractNum>
  <w:abstractNum w:abstractNumId="15" w15:restartNumberingAfterBreak="0">
    <w:nsid w:val="30B1456E"/>
    <w:multiLevelType w:val="singleLevel"/>
    <w:tmpl w:val="8F866FCA"/>
    <w:lvl w:ilvl="0">
      <w:numFmt w:val="bullet"/>
      <w:pStyle w:val="Cutrc2"/>
      <w:lvlText w:val="-"/>
      <w:lvlJc w:val="left"/>
      <w:pPr>
        <w:tabs>
          <w:tab w:val="num" w:pos="578"/>
        </w:tabs>
        <w:ind w:left="578" w:hanging="578"/>
      </w:pPr>
      <w:rPr>
        <w:rFonts w:ascii=".VnPresent" w:hAnsi=".VnPresent" w:hint="default"/>
        <w:b/>
        <w:i w:val="0"/>
        <w:sz w:val="26"/>
      </w:rPr>
    </w:lvl>
  </w:abstractNum>
  <w:abstractNum w:abstractNumId="16" w15:restartNumberingAfterBreak="0">
    <w:nsid w:val="311E0E59"/>
    <w:multiLevelType w:val="hybridMultilevel"/>
    <w:tmpl w:val="FE76B6E6"/>
    <w:lvl w:ilvl="0" w:tplc="83E8DB7C">
      <w:start w:val="1"/>
      <w:numFmt w:val="decimal"/>
      <w:pStyle w:val="Chuso"/>
      <w:lvlText w:val="%1."/>
      <w:lvlJc w:val="left"/>
      <w:pPr>
        <w:tabs>
          <w:tab w:val="num" w:pos="1361"/>
        </w:tabs>
        <w:ind w:left="1361" w:hanging="397"/>
      </w:pPr>
      <w:rPr>
        <w:rFonts w:cs="Times New Roman" w:hint="default"/>
        <w:b w:val="0"/>
        <w:i w:val="0"/>
      </w:rPr>
    </w:lvl>
    <w:lvl w:ilvl="1" w:tplc="C66475C2" w:tentative="1">
      <w:start w:val="1"/>
      <w:numFmt w:val="lowerLetter"/>
      <w:lvlText w:val="%2."/>
      <w:lvlJc w:val="left"/>
      <w:pPr>
        <w:tabs>
          <w:tab w:val="num" w:pos="1440"/>
        </w:tabs>
        <w:ind w:left="1440" w:hanging="360"/>
      </w:pPr>
      <w:rPr>
        <w:rFonts w:cs="Times New Roman"/>
      </w:rPr>
    </w:lvl>
    <w:lvl w:ilvl="2" w:tplc="FBBAC44E" w:tentative="1">
      <w:start w:val="1"/>
      <w:numFmt w:val="lowerRoman"/>
      <w:lvlText w:val="%3."/>
      <w:lvlJc w:val="right"/>
      <w:pPr>
        <w:tabs>
          <w:tab w:val="num" w:pos="2160"/>
        </w:tabs>
        <w:ind w:left="2160" w:hanging="180"/>
      </w:pPr>
      <w:rPr>
        <w:rFonts w:cs="Times New Roman"/>
      </w:rPr>
    </w:lvl>
    <w:lvl w:ilvl="3" w:tplc="9D0EBEEE">
      <w:start w:val="1"/>
      <w:numFmt w:val="decimal"/>
      <w:lvlText w:val="%4."/>
      <w:lvlJc w:val="left"/>
      <w:pPr>
        <w:tabs>
          <w:tab w:val="num" w:pos="2880"/>
        </w:tabs>
        <w:ind w:left="2880" w:hanging="360"/>
      </w:pPr>
      <w:rPr>
        <w:rFonts w:cs="Times New Roman"/>
      </w:rPr>
    </w:lvl>
    <w:lvl w:ilvl="4" w:tplc="3DB47C06" w:tentative="1">
      <w:start w:val="1"/>
      <w:numFmt w:val="lowerLetter"/>
      <w:lvlText w:val="%5."/>
      <w:lvlJc w:val="left"/>
      <w:pPr>
        <w:tabs>
          <w:tab w:val="num" w:pos="3600"/>
        </w:tabs>
        <w:ind w:left="3600" w:hanging="360"/>
      </w:pPr>
      <w:rPr>
        <w:rFonts w:cs="Times New Roman"/>
      </w:rPr>
    </w:lvl>
    <w:lvl w:ilvl="5" w:tplc="53600838" w:tentative="1">
      <w:start w:val="1"/>
      <w:numFmt w:val="lowerRoman"/>
      <w:lvlText w:val="%6."/>
      <w:lvlJc w:val="right"/>
      <w:pPr>
        <w:tabs>
          <w:tab w:val="num" w:pos="4320"/>
        </w:tabs>
        <w:ind w:left="4320" w:hanging="180"/>
      </w:pPr>
      <w:rPr>
        <w:rFonts w:cs="Times New Roman"/>
      </w:rPr>
    </w:lvl>
    <w:lvl w:ilvl="6" w:tplc="B41E6CC0" w:tentative="1">
      <w:start w:val="1"/>
      <w:numFmt w:val="decimal"/>
      <w:lvlText w:val="%7."/>
      <w:lvlJc w:val="left"/>
      <w:pPr>
        <w:tabs>
          <w:tab w:val="num" w:pos="5040"/>
        </w:tabs>
        <w:ind w:left="5040" w:hanging="360"/>
      </w:pPr>
      <w:rPr>
        <w:rFonts w:cs="Times New Roman"/>
      </w:rPr>
    </w:lvl>
    <w:lvl w:ilvl="7" w:tplc="791A64F2" w:tentative="1">
      <w:start w:val="1"/>
      <w:numFmt w:val="lowerLetter"/>
      <w:lvlText w:val="%8."/>
      <w:lvlJc w:val="left"/>
      <w:pPr>
        <w:tabs>
          <w:tab w:val="num" w:pos="5760"/>
        </w:tabs>
        <w:ind w:left="5760" w:hanging="360"/>
      </w:pPr>
      <w:rPr>
        <w:rFonts w:cs="Times New Roman"/>
      </w:rPr>
    </w:lvl>
    <w:lvl w:ilvl="8" w:tplc="1700B136" w:tentative="1">
      <w:start w:val="1"/>
      <w:numFmt w:val="lowerRoman"/>
      <w:lvlText w:val="%9."/>
      <w:lvlJc w:val="right"/>
      <w:pPr>
        <w:tabs>
          <w:tab w:val="num" w:pos="6480"/>
        </w:tabs>
        <w:ind w:left="6480" w:hanging="180"/>
      </w:pPr>
      <w:rPr>
        <w:rFonts w:cs="Times New Roman"/>
      </w:rPr>
    </w:lvl>
  </w:abstractNum>
  <w:abstractNum w:abstractNumId="17" w15:restartNumberingAfterBreak="0">
    <w:nsid w:val="319722B7"/>
    <w:multiLevelType w:val="hybridMultilevel"/>
    <w:tmpl w:val="C5E6BC60"/>
    <w:lvl w:ilvl="0" w:tplc="9FC0F1B8">
      <w:start w:val="1"/>
      <w:numFmt w:val="lowerLetter"/>
      <w:suff w:val="space"/>
      <w:lvlText w:val="%1."/>
      <w:lvlJc w:val="left"/>
      <w:pPr>
        <w:ind w:left="0" w:firstLine="567"/>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8" w15:restartNumberingAfterBreak="0">
    <w:nsid w:val="323566AD"/>
    <w:multiLevelType w:val="multilevel"/>
    <w:tmpl w:val="7BD65B84"/>
    <w:lvl w:ilvl="0">
      <w:start w:val="2"/>
      <w:numFmt w:val="decimal"/>
      <w:lvlText w:val="%1"/>
      <w:lvlJc w:val="left"/>
      <w:pPr>
        <w:ind w:left="1390" w:hanging="738"/>
        <w:jc w:val="left"/>
      </w:pPr>
      <w:rPr>
        <w:rFonts w:hint="default"/>
        <w:lang w:val="vi" w:eastAsia="en-US" w:bidi="ar-SA"/>
      </w:rPr>
    </w:lvl>
    <w:lvl w:ilvl="1">
      <w:start w:val="1"/>
      <w:numFmt w:val="decimal"/>
      <w:lvlText w:val="%1.%2."/>
      <w:lvlJc w:val="left"/>
      <w:pPr>
        <w:ind w:left="1390" w:hanging="738"/>
        <w:jc w:val="right"/>
      </w:pPr>
      <w:rPr>
        <w:rFonts w:ascii="Times New Roman" w:eastAsia="Times New Roman" w:hAnsi="Times New Roman" w:cs="Times New Roman" w:hint="default"/>
        <w:b/>
        <w:bCs/>
        <w:i/>
        <w:w w:val="100"/>
        <w:sz w:val="28"/>
        <w:szCs w:val="28"/>
        <w:lang w:val="vi" w:eastAsia="en-US" w:bidi="ar-SA"/>
      </w:rPr>
    </w:lvl>
    <w:lvl w:ilvl="2">
      <w:start w:val="1"/>
      <w:numFmt w:val="decimal"/>
      <w:lvlText w:val="%1.%2.%3."/>
      <w:lvlJc w:val="left"/>
      <w:pPr>
        <w:ind w:left="1361" w:hanging="738"/>
        <w:jc w:val="right"/>
      </w:pPr>
      <w:rPr>
        <w:rFonts w:ascii="Times New Roman" w:eastAsia="Times New Roman" w:hAnsi="Times New Roman" w:cs="Times New Roman" w:hint="default"/>
        <w:i/>
        <w:spacing w:val="-3"/>
        <w:w w:val="100"/>
        <w:sz w:val="28"/>
        <w:szCs w:val="28"/>
        <w:lang w:val="vi" w:eastAsia="en-US" w:bidi="ar-SA"/>
      </w:rPr>
    </w:lvl>
    <w:lvl w:ilvl="3">
      <w:numFmt w:val="bullet"/>
      <w:lvlText w:val="-"/>
      <w:lvlJc w:val="left"/>
      <w:pPr>
        <w:ind w:left="1373" w:hanging="360"/>
      </w:pPr>
      <w:rPr>
        <w:rFonts w:ascii="Arial" w:eastAsia="Arial" w:hAnsi="Arial" w:cs="Arial" w:hint="default"/>
        <w:w w:val="100"/>
        <w:sz w:val="28"/>
        <w:szCs w:val="28"/>
        <w:lang w:val="vi" w:eastAsia="en-US" w:bidi="ar-SA"/>
      </w:rPr>
    </w:lvl>
    <w:lvl w:ilvl="4">
      <w:numFmt w:val="bullet"/>
      <w:lvlText w:val=""/>
      <w:lvlJc w:val="left"/>
      <w:pPr>
        <w:ind w:left="652" w:hanging="533"/>
      </w:pPr>
      <w:rPr>
        <w:rFonts w:ascii="Symbol" w:eastAsia="Symbol" w:hAnsi="Symbol" w:cs="Symbol" w:hint="default"/>
        <w:w w:val="100"/>
        <w:sz w:val="28"/>
        <w:szCs w:val="28"/>
        <w:lang w:val="vi" w:eastAsia="en-US" w:bidi="ar-SA"/>
      </w:rPr>
    </w:lvl>
    <w:lvl w:ilvl="5">
      <w:numFmt w:val="bullet"/>
      <w:lvlText w:val=""/>
      <w:lvlJc w:val="left"/>
      <w:pPr>
        <w:ind w:left="1222" w:hanging="533"/>
      </w:pPr>
      <w:rPr>
        <w:rFonts w:ascii="Symbol" w:eastAsia="Symbol" w:hAnsi="Symbol" w:cs="Symbol" w:hint="default"/>
        <w:w w:val="100"/>
        <w:sz w:val="28"/>
        <w:szCs w:val="28"/>
        <w:lang w:val="vi" w:eastAsia="en-US" w:bidi="ar-SA"/>
      </w:rPr>
    </w:lvl>
    <w:lvl w:ilvl="6">
      <w:numFmt w:val="bullet"/>
      <w:lvlText w:val="•"/>
      <w:lvlJc w:val="left"/>
      <w:pPr>
        <w:ind w:left="1940" w:hanging="533"/>
      </w:pPr>
      <w:rPr>
        <w:rFonts w:hint="default"/>
        <w:lang w:val="vi" w:eastAsia="en-US" w:bidi="ar-SA"/>
      </w:rPr>
    </w:lvl>
    <w:lvl w:ilvl="7">
      <w:numFmt w:val="bullet"/>
      <w:lvlText w:val="•"/>
      <w:lvlJc w:val="left"/>
      <w:pPr>
        <w:ind w:left="2020" w:hanging="533"/>
      </w:pPr>
      <w:rPr>
        <w:rFonts w:hint="default"/>
        <w:lang w:val="vi" w:eastAsia="en-US" w:bidi="ar-SA"/>
      </w:rPr>
    </w:lvl>
    <w:lvl w:ilvl="8">
      <w:numFmt w:val="bullet"/>
      <w:lvlText w:val="•"/>
      <w:lvlJc w:val="left"/>
      <w:pPr>
        <w:ind w:left="2100" w:hanging="533"/>
      </w:pPr>
      <w:rPr>
        <w:rFonts w:hint="default"/>
        <w:lang w:val="vi" w:eastAsia="en-US" w:bidi="ar-SA"/>
      </w:rPr>
    </w:lvl>
  </w:abstractNum>
  <w:abstractNum w:abstractNumId="19" w15:restartNumberingAfterBreak="0">
    <w:nsid w:val="46155EFC"/>
    <w:multiLevelType w:val="hybridMultilevel"/>
    <w:tmpl w:val="67023832"/>
    <w:lvl w:ilvl="0" w:tplc="2DE06BD6">
      <w:numFmt w:val="bullet"/>
      <w:lvlText w:val=""/>
      <w:lvlJc w:val="left"/>
      <w:pPr>
        <w:ind w:left="1540" w:hanging="704"/>
      </w:pPr>
      <w:rPr>
        <w:rFonts w:ascii="Symbol" w:eastAsia="Symbol" w:hAnsi="Symbol" w:cs="Symbol" w:hint="default"/>
        <w:w w:val="100"/>
        <w:sz w:val="28"/>
        <w:szCs w:val="28"/>
        <w:lang w:val="vi" w:eastAsia="en-US" w:bidi="ar-SA"/>
      </w:rPr>
    </w:lvl>
    <w:lvl w:ilvl="1" w:tplc="5B72AF2E">
      <w:numFmt w:val="bullet"/>
      <w:lvlText w:val="•"/>
      <w:lvlJc w:val="left"/>
      <w:pPr>
        <w:ind w:left="2350" w:hanging="704"/>
      </w:pPr>
      <w:rPr>
        <w:rFonts w:hint="default"/>
        <w:lang w:val="vi" w:eastAsia="en-US" w:bidi="ar-SA"/>
      </w:rPr>
    </w:lvl>
    <w:lvl w:ilvl="2" w:tplc="13FCE6A4">
      <w:numFmt w:val="bullet"/>
      <w:lvlText w:val="•"/>
      <w:lvlJc w:val="left"/>
      <w:pPr>
        <w:ind w:left="3161" w:hanging="704"/>
      </w:pPr>
      <w:rPr>
        <w:rFonts w:hint="default"/>
        <w:lang w:val="vi" w:eastAsia="en-US" w:bidi="ar-SA"/>
      </w:rPr>
    </w:lvl>
    <w:lvl w:ilvl="3" w:tplc="C3F0749A">
      <w:numFmt w:val="bullet"/>
      <w:lvlText w:val="•"/>
      <w:lvlJc w:val="left"/>
      <w:pPr>
        <w:ind w:left="3971" w:hanging="704"/>
      </w:pPr>
      <w:rPr>
        <w:rFonts w:hint="default"/>
        <w:lang w:val="vi" w:eastAsia="en-US" w:bidi="ar-SA"/>
      </w:rPr>
    </w:lvl>
    <w:lvl w:ilvl="4" w:tplc="CB9823DE">
      <w:numFmt w:val="bullet"/>
      <w:lvlText w:val="•"/>
      <w:lvlJc w:val="left"/>
      <w:pPr>
        <w:ind w:left="4782" w:hanging="704"/>
      </w:pPr>
      <w:rPr>
        <w:rFonts w:hint="default"/>
        <w:lang w:val="vi" w:eastAsia="en-US" w:bidi="ar-SA"/>
      </w:rPr>
    </w:lvl>
    <w:lvl w:ilvl="5" w:tplc="5F0E0BDC">
      <w:numFmt w:val="bullet"/>
      <w:lvlText w:val="•"/>
      <w:lvlJc w:val="left"/>
      <w:pPr>
        <w:ind w:left="5593" w:hanging="704"/>
      </w:pPr>
      <w:rPr>
        <w:rFonts w:hint="default"/>
        <w:lang w:val="vi" w:eastAsia="en-US" w:bidi="ar-SA"/>
      </w:rPr>
    </w:lvl>
    <w:lvl w:ilvl="6" w:tplc="4B381D6C">
      <w:numFmt w:val="bullet"/>
      <w:lvlText w:val="•"/>
      <w:lvlJc w:val="left"/>
      <w:pPr>
        <w:ind w:left="6403" w:hanging="704"/>
      </w:pPr>
      <w:rPr>
        <w:rFonts w:hint="default"/>
        <w:lang w:val="vi" w:eastAsia="en-US" w:bidi="ar-SA"/>
      </w:rPr>
    </w:lvl>
    <w:lvl w:ilvl="7" w:tplc="3A08C99E">
      <w:numFmt w:val="bullet"/>
      <w:lvlText w:val="•"/>
      <w:lvlJc w:val="left"/>
      <w:pPr>
        <w:ind w:left="7214" w:hanging="704"/>
      </w:pPr>
      <w:rPr>
        <w:rFonts w:hint="default"/>
        <w:lang w:val="vi" w:eastAsia="en-US" w:bidi="ar-SA"/>
      </w:rPr>
    </w:lvl>
    <w:lvl w:ilvl="8" w:tplc="4C4A4172">
      <w:numFmt w:val="bullet"/>
      <w:lvlText w:val="•"/>
      <w:lvlJc w:val="left"/>
      <w:pPr>
        <w:ind w:left="8025" w:hanging="704"/>
      </w:pPr>
      <w:rPr>
        <w:rFonts w:hint="default"/>
        <w:lang w:val="vi" w:eastAsia="en-US" w:bidi="ar-SA"/>
      </w:rPr>
    </w:lvl>
  </w:abstractNum>
  <w:abstractNum w:abstractNumId="20" w15:restartNumberingAfterBreak="0">
    <w:nsid w:val="482C0207"/>
    <w:multiLevelType w:val="hybridMultilevel"/>
    <w:tmpl w:val="E2821038"/>
    <w:lvl w:ilvl="0" w:tplc="94786D0E">
      <w:numFmt w:val="bullet"/>
      <w:lvlText w:val=""/>
      <w:lvlJc w:val="left"/>
      <w:pPr>
        <w:ind w:left="100" w:hanging="704"/>
      </w:pPr>
      <w:rPr>
        <w:rFonts w:ascii="Symbol" w:eastAsia="Symbol" w:hAnsi="Symbol" w:cs="Symbol" w:hint="default"/>
        <w:w w:val="100"/>
        <w:sz w:val="28"/>
        <w:szCs w:val="28"/>
        <w:lang w:val="vi" w:eastAsia="en-US" w:bidi="ar-SA"/>
      </w:rPr>
    </w:lvl>
    <w:lvl w:ilvl="1" w:tplc="38A801CE">
      <w:numFmt w:val="bullet"/>
      <w:lvlText w:val="•"/>
      <w:lvlJc w:val="left"/>
      <w:pPr>
        <w:ind w:left="1054" w:hanging="704"/>
      </w:pPr>
      <w:rPr>
        <w:rFonts w:hint="default"/>
        <w:lang w:val="vi" w:eastAsia="en-US" w:bidi="ar-SA"/>
      </w:rPr>
    </w:lvl>
    <w:lvl w:ilvl="2" w:tplc="86BEC9C2">
      <w:numFmt w:val="bullet"/>
      <w:lvlText w:val="•"/>
      <w:lvlJc w:val="left"/>
      <w:pPr>
        <w:ind w:left="2009" w:hanging="704"/>
      </w:pPr>
      <w:rPr>
        <w:rFonts w:hint="default"/>
        <w:lang w:val="vi" w:eastAsia="en-US" w:bidi="ar-SA"/>
      </w:rPr>
    </w:lvl>
    <w:lvl w:ilvl="3" w:tplc="C7D25E7C">
      <w:numFmt w:val="bullet"/>
      <w:lvlText w:val="•"/>
      <w:lvlJc w:val="left"/>
      <w:pPr>
        <w:ind w:left="2963" w:hanging="704"/>
      </w:pPr>
      <w:rPr>
        <w:rFonts w:hint="default"/>
        <w:lang w:val="vi" w:eastAsia="en-US" w:bidi="ar-SA"/>
      </w:rPr>
    </w:lvl>
    <w:lvl w:ilvl="4" w:tplc="42D8D346">
      <w:numFmt w:val="bullet"/>
      <w:lvlText w:val="•"/>
      <w:lvlJc w:val="left"/>
      <w:pPr>
        <w:ind w:left="3918" w:hanging="704"/>
      </w:pPr>
      <w:rPr>
        <w:rFonts w:hint="default"/>
        <w:lang w:val="vi" w:eastAsia="en-US" w:bidi="ar-SA"/>
      </w:rPr>
    </w:lvl>
    <w:lvl w:ilvl="5" w:tplc="CA7A28AA">
      <w:numFmt w:val="bullet"/>
      <w:lvlText w:val="•"/>
      <w:lvlJc w:val="left"/>
      <w:pPr>
        <w:ind w:left="4873" w:hanging="704"/>
      </w:pPr>
      <w:rPr>
        <w:rFonts w:hint="default"/>
        <w:lang w:val="vi" w:eastAsia="en-US" w:bidi="ar-SA"/>
      </w:rPr>
    </w:lvl>
    <w:lvl w:ilvl="6" w:tplc="8A627910">
      <w:numFmt w:val="bullet"/>
      <w:lvlText w:val="•"/>
      <w:lvlJc w:val="left"/>
      <w:pPr>
        <w:ind w:left="5827" w:hanging="704"/>
      </w:pPr>
      <w:rPr>
        <w:rFonts w:hint="default"/>
        <w:lang w:val="vi" w:eastAsia="en-US" w:bidi="ar-SA"/>
      </w:rPr>
    </w:lvl>
    <w:lvl w:ilvl="7" w:tplc="DD908262">
      <w:numFmt w:val="bullet"/>
      <w:lvlText w:val="•"/>
      <w:lvlJc w:val="left"/>
      <w:pPr>
        <w:ind w:left="6782" w:hanging="704"/>
      </w:pPr>
      <w:rPr>
        <w:rFonts w:hint="default"/>
        <w:lang w:val="vi" w:eastAsia="en-US" w:bidi="ar-SA"/>
      </w:rPr>
    </w:lvl>
    <w:lvl w:ilvl="8" w:tplc="595A438A">
      <w:numFmt w:val="bullet"/>
      <w:lvlText w:val="•"/>
      <w:lvlJc w:val="left"/>
      <w:pPr>
        <w:ind w:left="7737" w:hanging="704"/>
      </w:pPr>
      <w:rPr>
        <w:rFonts w:hint="default"/>
        <w:lang w:val="vi" w:eastAsia="en-US" w:bidi="ar-SA"/>
      </w:rPr>
    </w:lvl>
  </w:abstractNum>
  <w:abstractNum w:abstractNumId="21" w15:restartNumberingAfterBreak="0">
    <w:nsid w:val="4B623974"/>
    <w:multiLevelType w:val="hybridMultilevel"/>
    <w:tmpl w:val="51F46ABE"/>
    <w:lvl w:ilvl="0" w:tplc="F210F554">
      <w:start w:val="2"/>
      <w:numFmt w:val="lowerLetter"/>
      <w:lvlText w:val="(%1)"/>
      <w:lvlJc w:val="left"/>
      <w:pPr>
        <w:ind w:left="942" w:hanging="375"/>
      </w:pPr>
      <w:rPr>
        <w:rFonts w:hint="default"/>
        <w:b w:val="0"/>
        <w:i/>
      </w:rPr>
    </w:lvl>
    <w:lvl w:ilvl="1" w:tplc="042A0019" w:tentative="1">
      <w:start w:val="1"/>
      <w:numFmt w:val="lowerLetter"/>
      <w:lvlText w:val="%2."/>
      <w:lvlJc w:val="left"/>
      <w:pPr>
        <w:ind w:left="1647" w:hanging="360"/>
      </w:pPr>
    </w:lvl>
    <w:lvl w:ilvl="2" w:tplc="042A001B" w:tentative="1">
      <w:start w:val="1"/>
      <w:numFmt w:val="lowerRoman"/>
      <w:lvlText w:val="%3."/>
      <w:lvlJc w:val="right"/>
      <w:pPr>
        <w:ind w:left="2367" w:hanging="180"/>
      </w:pPr>
    </w:lvl>
    <w:lvl w:ilvl="3" w:tplc="042A000F" w:tentative="1">
      <w:start w:val="1"/>
      <w:numFmt w:val="decimal"/>
      <w:lvlText w:val="%4."/>
      <w:lvlJc w:val="left"/>
      <w:pPr>
        <w:ind w:left="3087" w:hanging="360"/>
      </w:pPr>
    </w:lvl>
    <w:lvl w:ilvl="4" w:tplc="042A0019" w:tentative="1">
      <w:start w:val="1"/>
      <w:numFmt w:val="lowerLetter"/>
      <w:lvlText w:val="%5."/>
      <w:lvlJc w:val="left"/>
      <w:pPr>
        <w:ind w:left="3807" w:hanging="360"/>
      </w:pPr>
    </w:lvl>
    <w:lvl w:ilvl="5" w:tplc="042A001B" w:tentative="1">
      <w:start w:val="1"/>
      <w:numFmt w:val="lowerRoman"/>
      <w:lvlText w:val="%6."/>
      <w:lvlJc w:val="right"/>
      <w:pPr>
        <w:ind w:left="4527" w:hanging="180"/>
      </w:pPr>
    </w:lvl>
    <w:lvl w:ilvl="6" w:tplc="042A000F" w:tentative="1">
      <w:start w:val="1"/>
      <w:numFmt w:val="decimal"/>
      <w:lvlText w:val="%7."/>
      <w:lvlJc w:val="left"/>
      <w:pPr>
        <w:ind w:left="5247" w:hanging="360"/>
      </w:pPr>
    </w:lvl>
    <w:lvl w:ilvl="7" w:tplc="042A0019" w:tentative="1">
      <w:start w:val="1"/>
      <w:numFmt w:val="lowerLetter"/>
      <w:lvlText w:val="%8."/>
      <w:lvlJc w:val="left"/>
      <w:pPr>
        <w:ind w:left="5967" w:hanging="360"/>
      </w:pPr>
    </w:lvl>
    <w:lvl w:ilvl="8" w:tplc="042A001B" w:tentative="1">
      <w:start w:val="1"/>
      <w:numFmt w:val="lowerRoman"/>
      <w:lvlText w:val="%9."/>
      <w:lvlJc w:val="right"/>
      <w:pPr>
        <w:ind w:left="6687" w:hanging="180"/>
      </w:pPr>
    </w:lvl>
  </w:abstractNum>
  <w:abstractNum w:abstractNumId="22" w15:restartNumberingAfterBreak="0">
    <w:nsid w:val="4D197B11"/>
    <w:multiLevelType w:val="hybridMultilevel"/>
    <w:tmpl w:val="33F0EB20"/>
    <w:lvl w:ilvl="0" w:tplc="6D061CEC">
      <w:start w:val="1"/>
      <w:numFmt w:val="bullet"/>
      <w:lvlText w:val=""/>
      <w:lvlJc w:val="left"/>
      <w:pPr>
        <w:tabs>
          <w:tab w:val="num" w:pos="1761"/>
        </w:tabs>
        <w:ind w:left="1761" w:hanging="360"/>
      </w:pPr>
      <w:rPr>
        <w:rFonts w:ascii="Symbol" w:hAnsi="Symbol" w:hint="default"/>
        <w:color w:val="auto"/>
      </w:rPr>
    </w:lvl>
    <w:lvl w:ilvl="1" w:tplc="04090003">
      <w:start w:val="1"/>
      <w:numFmt w:val="bullet"/>
      <w:lvlText w:val="o"/>
      <w:lvlJc w:val="left"/>
      <w:pPr>
        <w:tabs>
          <w:tab w:val="num" w:pos="2481"/>
        </w:tabs>
        <w:ind w:left="2481" w:hanging="360"/>
      </w:pPr>
      <w:rPr>
        <w:rFonts w:ascii="Courier New" w:hAnsi="Courier New" w:cs="Courier New" w:hint="default"/>
      </w:rPr>
    </w:lvl>
    <w:lvl w:ilvl="2" w:tplc="04090005" w:tentative="1">
      <w:start w:val="1"/>
      <w:numFmt w:val="bullet"/>
      <w:lvlText w:val=""/>
      <w:lvlJc w:val="left"/>
      <w:pPr>
        <w:tabs>
          <w:tab w:val="num" w:pos="3201"/>
        </w:tabs>
        <w:ind w:left="3201" w:hanging="360"/>
      </w:pPr>
      <w:rPr>
        <w:rFonts w:ascii="Wingdings" w:hAnsi="Wingdings" w:hint="default"/>
      </w:rPr>
    </w:lvl>
    <w:lvl w:ilvl="3" w:tplc="04090001" w:tentative="1">
      <w:start w:val="1"/>
      <w:numFmt w:val="bullet"/>
      <w:lvlText w:val=""/>
      <w:lvlJc w:val="left"/>
      <w:pPr>
        <w:tabs>
          <w:tab w:val="num" w:pos="3921"/>
        </w:tabs>
        <w:ind w:left="3921" w:hanging="360"/>
      </w:pPr>
      <w:rPr>
        <w:rFonts w:ascii="Symbol" w:hAnsi="Symbol" w:hint="default"/>
      </w:rPr>
    </w:lvl>
    <w:lvl w:ilvl="4" w:tplc="04090003" w:tentative="1">
      <w:start w:val="1"/>
      <w:numFmt w:val="bullet"/>
      <w:lvlText w:val="o"/>
      <w:lvlJc w:val="left"/>
      <w:pPr>
        <w:tabs>
          <w:tab w:val="num" w:pos="4641"/>
        </w:tabs>
        <w:ind w:left="4641" w:hanging="360"/>
      </w:pPr>
      <w:rPr>
        <w:rFonts w:ascii="Courier New" w:hAnsi="Courier New" w:cs="Courier New" w:hint="default"/>
      </w:rPr>
    </w:lvl>
    <w:lvl w:ilvl="5" w:tplc="04090005" w:tentative="1">
      <w:start w:val="1"/>
      <w:numFmt w:val="bullet"/>
      <w:lvlText w:val=""/>
      <w:lvlJc w:val="left"/>
      <w:pPr>
        <w:tabs>
          <w:tab w:val="num" w:pos="5361"/>
        </w:tabs>
        <w:ind w:left="5361" w:hanging="360"/>
      </w:pPr>
      <w:rPr>
        <w:rFonts w:ascii="Wingdings" w:hAnsi="Wingdings" w:hint="default"/>
      </w:rPr>
    </w:lvl>
    <w:lvl w:ilvl="6" w:tplc="04090001" w:tentative="1">
      <w:start w:val="1"/>
      <w:numFmt w:val="bullet"/>
      <w:lvlText w:val=""/>
      <w:lvlJc w:val="left"/>
      <w:pPr>
        <w:tabs>
          <w:tab w:val="num" w:pos="6081"/>
        </w:tabs>
        <w:ind w:left="6081" w:hanging="360"/>
      </w:pPr>
      <w:rPr>
        <w:rFonts w:ascii="Symbol" w:hAnsi="Symbol" w:hint="default"/>
      </w:rPr>
    </w:lvl>
    <w:lvl w:ilvl="7" w:tplc="04090003" w:tentative="1">
      <w:start w:val="1"/>
      <w:numFmt w:val="bullet"/>
      <w:lvlText w:val="o"/>
      <w:lvlJc w:val="left"/>
      <w:pPr>
        <w:tabs>
          <w:tab w:val="num" w:pos="6801"/>
        </w:tabs>
        <w:ind w:left="6801" w:hanging="360"/>
      </w:pPr>
      <w:rPr>
        <w:rFonts w:ascii="Courier New" w:hAnsi="Courier New" w:cs="Courier New" w:hint="default"/>
      </w:rPr>
    </w:lvl>
    <w:lvl w:ilvl="8" w:tplc="04090005" w:tentative="1">
      <w:start w:val="1"/>
      <w:numFmt w:val="bullet"/>
      <w:lvlText w:val=""/>
      <w:lvlJc w:val="left"/>
      <w:pPr>
        <w:tabs>
          <w:tab w:val="num" w:pos="7521"/>
        </w:tabs>
        <w:ind w:left="7521" w:hanging="360"/>
      </w:pPr>
      <w:rPr>
        <w:rFonts w:ascii="Wingdings" w:hAnsi="Wingdings" w:hint="default"/>
      </w:rPr>
    </w:lvl>
  </w:abstractNum>
  <w:abstractNum w:abstractNumId="23" w15:restartNumberingAfterBreak="0">
    <w:nsid w:val="53A060D9"/>
    <w:multiLevelType w:val="hybridMultilevel"/>
    <w:tmpl w:val="3A346B88"/>
    <w:lvl w:ilvl="0" w:tplc="DA52F7E4">
      <w:numFmt w:val="bullet"/>
      <w:lvlText w:val="-"/>
      <w:lvlJc w:val="left"/>
      <w:pPr>
        <w:ind w:left="752" w:hanging="164"/>
      </w:pPr>
      <w:rPr>
        <w:rFonts w:ascii="Times New Roman" w:eastAsia="Times New Roman" w:hAnsi="Times New Roman" w:cs="Times New Roman" w:hint="default"/>
        <w:w w:val="100"/>
        <w:sz w:val="28"/>
        <w:szCs w:val="28"/>
        <w:lang w:val="vi" w:eastAsia="en-US" w:bidi="ar-SA"/>
      </w:rPr>
    </w:lvl>
    <w:lvl w:ilvl="1" w:tplc="9670C4D6">
      <w:numFmt w:val="bullet"/>
      <w:lvlText w:val="•"/>
      <w:lvlJc w:val="left"/>
      <w:pPr>
        <w:ind w:left="1800" w:hanging="164"/>
      </w:pPr>
      <w:rPr>
        <w:rFonts w:hint="default"/>
        <w:lang w:val="vi" w:eastAsia="en-US" w:bidi="ar-SA"/>
      </w:rPr>
    </w:lvl>
    <w:lvl w:ilvl="2" w:tplc="D4D0D766">
      <w:numFmt w:val="bullet"/>
      <w:lvlText w:val="•"/>
      <w:lvlJc w:val="left"/>
      <w:pPr>
        <w:ind w:left="2841" w:hanging="164"/>
      </w:pPr>
      <w:rPr>
        <w:rFonts w:hint="default"/>
        <w:lang w:val="vi" w:eastAsia="en-US" w:bidi="ar-SA"/>
      </w:rPr>
    </w:lvl>
    <w:lvl w:ilvl="3" w:tplc="EA4AC39E">
      <w:numFmt w:val="bullet"/>
      <w:lvlText w:val="•"/>
      <w:lvlJc w:val="left"/>
      <w:pPr>
        <w:ind w:left="3881" w:hanging="164"/>
      </w:pPr>
      <w:rPr>
        <w:rFonts w:hint="default"/>
        <w:lang w:val="vi" w:eastAsia="en-US" w:bidi="ar-SA"/>
      </w:rPr>
    </w:lvl>
    <w:lvl w:ilvl="4" w:tplc="FA2E5046">
      <w:numFmt w:val="bullet"/>
      <w:lvlText w:val="•"/>
      <w:lvlJc w:val="left"/>
      <w:pPr>
        <w:ind w:left="4922" w:hanging="164"/>
      </w:pPr>
      <w:rPr>
        <w:rFonts w:hint="default"/>
        <w:lang w:val="vi" w:eastAsia="en-US" w:bidi="ar-SA"/>
      </w:rPr>
    </w:lvl>
    <w:lvl w:ilvl="5" w:tplc="FFF27B9A">
      <w:numFmt w:val="bullet"/>
      <w:lvlText w:val="•"/>
      <w:lvlJc w:val="left"/>
      <w:pPr>
        <w:ind w:left="5963" w:hanging="164"/>
      </w:pPr>
      <w:rPr>
        <w:rFonts w:hint="default"/>
        <w:lang w:val="vi" w:eastAsia="en-US" w:bidi="ar-SA"/>
      </w:rPr>
    </w:lvl>
    <w:lvl w:ilvl="6" w:tplc="3B465258">
      <w:numFmt w:val="bullet"/>
      <w:lvlText w:val="•"/>
      <w:lvlJc w:val="left"/>
      <w:pPr>
        <w:ind w:left="7003" w:hanging="164"/>
      </w:pPr>
      <w:rPr>
        <w:rFonts w:hint="default"/>
        <w:lang w:val="vi" w:eastAsia="en-US" w:bidi="ar-SA"/>
      </w:rPr>
    </w:lvl>
    <w:lvl w:ilvl="7" w:tplc="91E0BD12">
      <w:numFmt w:val="bullet"/>
      <w:lvlText w:val="•"/>
      <w:lvlJc w:val="left"/>
      <w:pPr>
        <w:ind w:left="8044" w:hanging="164"/>
      </w:pPr>
      <w:rPr>
        <w:rFonts w:hint="default"/>
        <w:lang w:val="vi" w:eastAsia="en-US" w:bidi="ar-SA"/>
      </w:rPr>
    </w:lvl>
    <w:lvl w:ilvl="8" w:tplc="DDEC425A">
      <w:numFmt w:val="bullet"/>
      <w:lvlText w:val="•"/>
      <w:lvlJc w:val="left"/>
      <w:pPr>
        <w:ind w:left="9085" w:hanging="164"/>
      </w:pPr>
      <w:rPr>
        <w:rFonts w:hint="default"/>
        <w:lang w:val="vi" w:eastAsia="en-US" w:bidi="ar-SA"/>
      </w:rPr>
    </w:lvl>
  </w:abstractNum>
  <w:abstractNum w:abstractNumId="24" w15:restartNumberingAfterBreak="0">
    <w:nsid w:val="5901428D"/>
    <w:multiLevelType w:val="hybridMultilevel"/>
    <w:tmpl w:val="9DCC0982"/>
    <w:lvl w:ilvl="0" w:tplc="204AF83A">
      <w:numFmt w:val="bullet"/>
      <w:lvlText w:val=""/>
      <w:lvlJc w:val="left"/>
      <w:pPr>
        <w:ind w:left="1900" w:hanging="704"/>
      </w:pPr>
      <w:rPr>
        <w:rFonts w:ascii="Symbol" w:eastAsia="Symbol" w:hAnsi="Symbol" w:cs="Symbol" w:hint="default"/>
        <w:w w:val="100"/>
        <w:sz w:val="28"/>
        <w:szCs w:val="28"/>
        <w:lang w:val="vi" w:eastAsia="en-US" w:bidi="ar-SA"/>
      </w:rPr>
    </w:lvl>
    <w:lvl w:ilvl="1" w:tplc="7ED4FD3E">
      <w:numFmt w:val="bullet"/>
      <w:lvlText w:val="•"/>
      <w:lvlJc w:val="left"/>
      <w:pPr>
        <w:ind w:left="2674" w:hanging="704"/>
      </w:pPr>
      <w:rPr>
        <w:rFonts w:hint="default"/>
        <w:lang w:val="vi" w:eastAsia="en-US" w:bidi="ar-SA"/>
      </w:rPr>
    </w:lvl>
    <w:lvl w:ilvl="2" w:tplc="F9363F36">
      <w:numFmt w:val="bullet"/>
      <w:lvlText w:val="•"/>
      <w:lvlJc w:val="left"/>
      <w:pPr>
        <w:ind w:left="3449" w:hanging="704"/>
      </w:pPr>
      <w:rPr>
        <w:rFonts w:hint="default"/>
        <w:lang w:val="vi" w:eastAsia="en-US" w:bidi="ar-SA"/>
      </w:rPr>
    </w:lvl>
    <w:lvl w:ilvl="3" w:tplc="7374C8D6">
      <w:numFmt w:val="bullet"/>
      <w:lvlText w:val="•"/>
      <w:lvlJc w:val="left"/>
      <w:pPr>
        <w:ind w:left="4223" w:hanging="704"/>
      </w:pPr>
      <w:rPr>
        <w:rFonts w:hint="default"/>
        <w:lang w:val="vi" w:eastAsia="en-US" w:bidi="ar-SA"/>
      </w:rPr>
    </w:lvl>
    <w:lvl w:ilvl="4" w:tplc="5274AC6A">
      <w:numFmt w:val="bullet"/>
      <w:lvlText w:val="•"/>
      <w:lvlJc w:val="left"/>
      <w:pPr>
        <w:ind w:left="4998" w:hanging="704"/>
      </w:pPr>
      <w:rPr>
        <w:rFonts w:hint="default"/>
        <w:lang w:val="vi" w:eastAsia="en-US" w:bidi="ar-SA"/>
      </w:rPr>
    </w:lvl>
    <w:lvl w:ilvl="5" w:tplc="C8E0F2D8">
      <w:numFmt w:val="bullet"/>
      <w:lvlText w:val="•"/>
      <w:lvlJc w:val="left"/>
      <w:pPr>
        <w:ind w:left="5773" w:hanging="704"/>
      </w:pPr>
      <w:rPr>
        <w:rFonts w:hint="default"/>
        <w:lang w:val="vi" w:eastAsia="en-US" w:bidi="ar-SA"/>
      </w:rPr>
    </w:lvl>
    <w:lvl w:ilvl="6" w:tplc="04BE51CA">
      <w:numFmt w:val="bullet"/>
      <w:lvlText w:val="•"/>
      <w:lvlJc w:val="left"/>
      <w:pPr>
        <w:ind w:left="6547" w:hanging="704"/>
      </w:pPr>
      <w:rPr>
        <w:rFonts w:hint="default"/>
        <w:lang w:val="vi" w:eastAsia="en-US" w:bidi="ar-SA"/>
      </w:rPr>
    </w:lvl>
    <w:lvl w:ilvl="7" w:tplc="3A8EC14A">
      <w:numFmt w:val="bullet"/>
      <w:lvlText w:val="•"/>
      <w:lvlJc w:val="left"/>
      <w:pPr>
        <w:ind w:left="7322" w:hanging="704"/>
      </w:pPr>
      <w:rPr>
        <w:rFonts w:hint="default"/>
        <w:lang w:val="vi" w:eastAsia="en-US" w:bidi="ar-SA"/>
      </w:rPr>
    </w:lvl>
    <w:lvl w:ilvl="8" w:tplc="AD92597C">
      <w:numFmt w:val="bullet"/>
      <w:lvlText w:val="•"/>
      <w:lvlJc w:val="left"/>
      <w:pPr>
        <w:ind w:left="8097" w:hanging="704"/>
      </w:pPr>
      <w:rPr>
        <w:rFonts w:hint="default"/>
        <w:lang w:val="vi" w:eastAsia="en-US" w:bidi="ar-SA"/>
      </w:rPr>
    </w:lvl>
  </w:abstractNum>
  <w:abstractNum w:abstractNumId="25" w15:restartNumberingAfterBreak="0">
    <w:nsid w:val="596306E6"/>
    <w:multiLevelType w:val="hybridMultilevel"/>
    <w:tmpl w:val="B860D7BE"/>
    <w:lvl w:ilvl="0" w:tplc="374CDADE">
      <w:start w:val="1"/>
      <w:numFmt w:val="upperRoman"/>
      <w:lvlText w:val="%1."/>
      <w:lvlJc w:val="left"/>
      <w:pPr>
        <w:ind w:left="820" w:hanging="720"/>
        <w:jc w:val="right"/>
      </w:pPr>
      <w:rPr>
        <w:rFonts w:ascii="Times New Roman" w:eastAsia="Times New Roman" w:hAnsi="Times New Roman" w:cs="Times New Roman" w:hint="default"/>
        <w:b/>
        <w:bCs/>
        <w:spacing w:val="-1"/>
        <w:w w:val="99"/>
        <w:sz w:val="26"/>
        <w:szCs w:val="26"/>
        <w:lang w:val="vi" w:eastAsia="en-US" w:bidi="ar-SA"/>
      </w:rPr>
    </w:lvl>
    <w:lvl w:ilvl="1" w:tplc="0144D8CC">
      <w:numFmt w:val="bullet"/>
      <w:lvlText w:val=""/>
      <w:lvlJc w:val="left"/>
      <w:pPr>
        <w:ind w:left="460" w:hanging="704"/>
      </w:pPr>
      <w:rPr>
        <w:rFonts w:ascii="Symbol" w:eastAsia="Symbol" w:hAnsi="Symbol" w:cs="Symbol" w:hint="default"/>
        <w:w w:val="100"/>
        <w:sz w:val="28"/>
        <w:szCs w:val="28"/>
        <w:lang w:val="vi" w:eastAsia="en-US" w:bidi="ar-SA"/>
      </w:rPr>
    </w:lvl>
    <w:lvl w:ilvl="2" w:tplc="890032CC">
      <w:numFmt w:val="bullet"/>
      <w:lvlText w:val=""/>
      <w:lvlJc w:val="left"/>
      <w:pPr>
        <w:ind w:left="460" w:hanging="704"/>
      </w:pPr>
      <w:rPr>
        <w:rFonts w:ascii="Symbol" w:eastAsia="Symbol" w:hAnsi="Symbol" w:cs="Symbol" w:hint="default"/>
        <w:w w:val="100"/>
        <w:sz w:val="28"/>
        <w:szCs w:val="28"/>
        <w:lang w:val="vi" w:eastAsia="en-US" w:bidi="ar-SA"/>
      </w:rPr>
    </w:lvl>
    <w:lvl w:ilvl="3" w:tplc="1354C694">
      <w:numFmt w:val="bullet"/>
      <w:lvlText w:val="•"/>
      <w:lvlJc w:val="left"/>
      <w:pPr>
        <w:ind w:left="1540" w:hanging="704"/>
      </w:pPr>
      <w:rPr>
        <w:rFonts w:hint="default"/>
        <w:lang w:val="vi" w:eastAsia="en-US" w:bidi="ar-SA"/>
      </w:rPr>
    </w:lvl>
    <w:lvl w:ilvl="4" w:tplc="B6E86CB6">
      <w:numFmt w:val="bullet"/>
      <w:lvlText w:val="•"/>
      <w:lvlJc w:val="left"/>
      <w:pPr>
        <w:ind w:left="1900" w:hanging="704"/>
      </w:pPr>
      <w:rPr>
        <w:rFonts w:hint="default"/>
        <w:lang w:val="vi" w:eastAsia="en-US" w:bidi="ar-SA"/>
      </w:rPr>
    </w:lvl>
    <w:lvl w:ilvl="5" w:tplc="F5149DF4">
      <w:numFmt w:val="bullet"/>
      <w:lvlText w:val="•"/>
      <w:lvlJc w:val="left"/>
      <w:pPr>
        <w:ind w:left="3191" w:hanging="704"/>
      </w:pPr>
      <w:rPr>
        <w:rFonts w:hint="default"/>
        <w:lang w:val="vi" w:eastAsia="en-US" w:bidi="ar-SA"/>
      </w:rPr>
    </w:lvl>
    <w:lvl w:ilvl="6" w:tplc="151AD5EE">
      <w:numFmt w:val="bullet"/>
      <w:lvlText w:val="•"/>
      <w:lvlJc w:val="left"/>
      <w:pPr>
        <w:ind w:left="4482" w:hanging="704"/>
      </w:pPr>
      <w:rPr>
        <w:rFonts w:hint="default"/>
        <w:lang w:val="vi" w:eastAsia="en-US" w:bidi="ar-SA"/>
      </w:rPr>
    </w:lvl>
    <w:lvl w:ilvl="7" w:tplc="AD60AFA2">
      <w:numFmt w:val="bullet"/>
      <w:lvlText w:val="•"/>
      <w:lvlJc w:val="left"/>
      <w:pPr>
        <w:ind w:left="5773" w:hanging="704"/>
      </w:pPr>
      <w:rPr>
        <w:rFonts w:hint="default"/>
        <w:lang w:val="vi" w:eastAsia="en-US" w:bidi="ar-SA"/>
      </w:rPr>
    </w:lvl>
    <w:lvl w:ilvl="8" w:tplc="5BF43D2A">
      <w:numFmt w:val="bullet"/>
      <w:lvlText w:val="•"/>
      <w:lvlJc w:val="left"/>
      <w:pPr>
        <w:ind w:left="7064" w:hanging="704"/>
      </w:pPr>
      <w:rPr>
        <w:rFonts w:hint="default"/>
        <w:lang w:val="vi" w:eastAsia="en-US" w:bidi="ar-SA"/>
      </w:rPr>
    </w:lvl>
  </w:abstractNum>
  <w:abstractNum w:abstractNumId="26" w15:restartNumberingAfterBreak="0">
    <w:nsid w:val="5F2426DC"/>
    <w:multiLevelType w:val="hybridMultilevel"/>
    <w:tmpl w:val="E786A8A8"/>
    <w:lvl w:ilvl="0" w:tplc="07AA4208">
      <w:start w:val="1"/>
      <w:numFmt w:val="bullet"/>
      <w:pStyle w:val="bac-bullet01"/>
      <w:lvlText w:val=""/>
      <w:lvlJc w:val="left"/>
      <w:pPr>
        <w:tabs>
          <w:tab w:val="num" w:pos="502"/>
        </w:tabs>
        <w:ind w:left="502" w:hanging="360"/>
      </w:pPr>
      <w:rPr>
        <w:rFonts w:ascii="Wingdings" w:hAnsi="Wingdings" w:hint="default"/>
      </w:rPr>
    </w:lvl>
    <w:lvl w:ilvl="1" w:tplc="04090005">
      <w:start w:val="1"/>
      <w:numFmt w:val="bullet"/>
      <w:lvlText w:val=""/>
      <w:lvlJc w:val="left"/>
      <w:pPr>
        <w:tabs>
          <w:tab w:val="num" w:pos="1440"/>
        </w:tabs>
        <w:ind w:left="1440" w:hanging="360"/>
      </w:pPr>
      <w:rPr>
        <w:rFonts w:ascii="Wingdings" w:hAnsi="Wingdings"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5F923ECD"/>
    <w:multiLevelType w:val="hybridMultilevel"/>
    <w:tmpl w:val="226268DE"/>
    <w:lvl w:ilvl="0" w:tplc="7C16CBBE">
      <w:start w:val="1"/>
      <w:numFmt w:val="bullet"/>
      <w:lvlText w:val="-"/>
      <w:lvlJc w:val="left"/>
      <w:pPr>
        <w:tabs>
          <w:tab w:val="num" w:pos="360"/>
        </w:tabs>
        <w:ind w:left="360" w:hanging="360"/>
      </w:pPr>
      <w:rPr>
        <w:rFonts w:ascii="Courier New" w:hAnsi="Courier New" w:hint="default"/>
        <w:color w:val="auto"/>
      </w:rPr>
    </w:lvl>
    <w:lvl w:ilvl="1" w:tplc="04090003">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28" w15:restartNumberingAfterBreak="0">
    <w:nsid w:val="60572E10"/>
    <w:multiLevelType w:val="hybridMultilevel"/>
    <w:tmpl w:val="AF4473A2"/>
    <w:lvl w:ilvl="0" w:tplc="9A10EE2A">
      <w:start w:val="1"/>
      <w:numFmt w:val="upperRoman"/>
      <w:lvlText w:val="%1."/>
      <w:lvlJc w:val="left"/>
      <w:pPr>
        <w:ind w:left="820" w:hanging="720"/>
        <w:jc w:val="right"/>
      </w:pPr>
      <w:rPr>
        <w:rFonts w:ascii="Times New Roman" w:eastAsia="Times New Roman" w:hAnsi="Times New Roman" w:cs="Times New Roman" w:hint="default"/>
        <w:b/>
        <w:bCs/>
        <w:spacing w:val="-1"/>
        <w:w w:val="99"/>
        <w:sz w:val="26"/>
        <w:szCs w:val="26"/>
        <w:lang w:val="vi" w:eastAsia="en-US" w:bidi="ar-SA"/>
      </w:rPr>
    </w:lvl>
    <w:lvl w:ilvl="1" w:tplc="894A3D8A">
      <w:start w:val="1"/>
      <w:numFmt w:val="decimal"/>
      <w:lvlText w:val="%2."/>
      <w:lvlJc w:val="left"/>
      <w:pPr>
        <w:ind w:left="820" w:hanging="720"/>
        <w:jc w:val="right"/>
      </w:pPr>
      <w:rPr>
        <w:rFonts w:ascii="Times New Roman" w:eastAsia="Times New Roman" w:hAnsi="Times New Roman" w:cs="Times New Roman" w:hint="default"/>
        <w:b/>
        <w:bCs/>
        <w:w w:val="99"/>
        <w:sz w:val="26"/>
        <w:szCs w:val="26"/>
        <w:lang w:val="vi" w:eastAsia="en-US" w:bidi="ar-SA"/>
      </w:rPr>
    </w:lvl>
    <w:lvl w:ilvl="2" w:tplc="51AC9B66">
      <w:start w:val="1"/>
      <w:numFmt w:val="lowerLetter"/>
      <w:lvlText w:val="%3)"/>
      <w:lvlJc w:val="left"/>
      <w:pPr>
        <w:ind w:left="1125" w:hanging="289"/>
        <w:jc w:val="right"/>
      </w:pPr>
      <w:rPr>
        <w:rFonts w:hint="default"/>
        <w:w w:val="100"/>
        <w:lang w:val="vi" w:eastAsia="en-US" w:bidi="ar-SA"/>
      </w:rPr>
    </w:lvl>
    <w:lvl w:ilvl="3" w:tplc="396C6754">
      <w:numFmt w:val="bullet"/>
      <w:lvlText w:val="•"/>
      <w:lvlJc w:val="left"/>
      <w:pPr>
        <w:ind w:left="1480" w:hanging="289"/>
      </w:pPr>
      <w:rPr>
        <w:rFonts w:hint="default"/>
        <w:lang w:val="vi" w:eastAsia="en-US" w:bidi="ar-SA"/>
      </w:rPr>
    </w:lvl>
    <w:lvl w:ilvl="4" w:tplc="9E6C20FA">
      <w:numFmt w:val="bullet"/>
      <w:lvlText w:val="•"/>
      <w:lvlJc w:val="left"/>
      <w:pPr>
        <w:ind w:left="1540" w:hanging="289"/>
      </w:pPr>
      <w:rPr>
        <w:rFonts w:hint="default"/>
        <w:lang w:val="vi" w:eastAsia="en-US" w:bidi="ar-SA"/>
      </w:rPr>
    </w:lvl>
    <w:lvl w:ilvl="5" w:tplc="6E982C72">
      <w:numFmt w:val="bullet"/>
      <w:lvlText w:val="•"/>
      <w:lvlJc w:val="left"/>
      <w:pPr>
        <w:ind w:left="1900" w:hanging="289"/>
      </w:pPr>
      <w:rPr>
        <w:rFonts w:hint="default"/>
        <w:lang w:val="vi" w:eastAsia="en-US" w:bidi="ar-SA"/>
      </w:rPr>
    </w:lvl>
    <w:lvl w:ilvl="6" w:tplc="A0BA8C38">
      <w:numFmt w:val="bullet"/>
      <w:lvlText w:val="•"/>
      <w:lvlJc w:val="left"/>
      <w:pPr>
        <w:ind w:left="3449" w:hanging="289"/>
      </w:pPr>
      <w:rPr>
        <w:rFonts w:hint="default"/>
        <w:lang w:val="vi" w:eastAsia="en-US" w:bidi="ar-SA"/>
      </w:rPr>
    </w:lvl>
    <w:lvl w:ilvl="7" w:tplc="CEB0F63E">
      <w:numFmt w:val="bullet"/>
      <w:lvlText w:val="•"/>
      <w:lvlJc w:val="left"/>
      <w:pPr>
        <w:ind w:left="4998" w:hanging="289"/>
      </w:pPr>
      <w:rPr>
        <w:rFonts w:hint="default"/>
        <w:lang w:val="vi" w:eastAsia="en-US" w:bidi="ar-SA"/>
      </w:rPr>
    </w:lvl>
    <w:lvl w:ilvl="8" w:tplc="65C6F044">
      <w:numFmt w:val="bullet"/>
      <w:lvlText w:val="•"/>
      <w:lvlJc w:val="left"/>
      <w:pPr>
        <w:ind w:left="6547" w:hanging="289"/>
      </w:pPr>
      <w:rPr>
        <w:rFonts w:hint="default"/>
        <w:lang w:val="vi" w:eastAsia="en-US" w:bidi="ar-SA"/>
      </w:rPr>
    </w:lvl>
  </w:abstractNum>
  <w:abstractNum w:abstractNumId="29" w15:restartNumberingAfterBreak="0">
    <w:nsid w:val="6A0D3212"/>
    <w:multiLevelType w:val="hybridMultilevel"/>
    <w:tmpl w:val="2E9688EE"/>
    <w:lvl w:ilvl="0" w:tplc="84F88E14">
      <w:numFmt w:val="bullet"/>
      <w:lvlText w:val="-"/>
      <w:lvlJc w:val="left"/>
      <w:pPr>
        <w:ind w:left="1222" w:hanging="360"/>
      </w:pPr>
      <w:rPr>
        <w:rFonts w:ascii="Arial" w:eastAsia="Arial" w:hAnsi="Arial" w:cs="Arial" w:hint="default"/>
        <w:w w:val="100"/>
        <w:sz w:val="28"/>
        <w:szCs w:val="28"/>
        <w:lang w:val="vi" w:eastAsia="en-US" w:bidi="ar-SA"/>
      </w:rPr>
    </w:lvl>
    <w:lvl w:ilvl="1" w:tplc="07F80612">
      <w:numFmt w:val="bullet"/>
      <w:lvlText w:val=""/>
      <w:lvlJc w:val="left"/>
      <w:pPr>
        <w:ind w:left="1222" w:hanging="533"/>
      </w:pPr>
      <w:rPr>
        <w:rFonts w:ascii="Symbol" w:eastAsia="Symbol" w:hAnsi="Symbol" w:cs="Symbol" w:hint="default"/>
        <w:w w:val="100"/>
        <w:sz w:val="28"/>
        <w:szCs w:val="28"/>
        <w:lang w:val="vi" w:eastAsia="en-US" w:bidi="ar-SA"/>
      </w:rPr>
    </w:lvl>
    <w:lvl w:ilvl="2" w:tplc="1D5CC4F4">
      <w:numFmt w:val="bullet"/>
      <w:lvlText w:val="•"/>
      <w:lvlJc w:val="left"/>
      <w:pPr>
        <w:ind w:left="3241" w:hanging="533"/>
      </w:pPr>
      <w:rPr>
        <w:rFonts w:hint="default"/>
        <w:lang w:val="vi" w:eastAsia="en-US" w:bidi="ar-SA"/>
      </w:rPr>
    </w:lvl>
    <w:lvl w:ilvl="3" w:tplc="5C5C8CBC">
      <w:numFmt w:val="bullet"/>
      <w:lvlText w:val="•"/>
      <w:lvlJc w:val="left"/>
      <w:pPr>
        <w:ind w:left="4251" w:hanging="533"/>
      </w:pPr>
      <w:rPr>
        <w:rFonts w:hint="default"/>
        <w:lang w:val="vi" w:eastAsia="en-US" w:bidi="ar-SA"/>
      </w:rPr>
    </w:lvl>
    <w:lvl w:ilvl="4" w:tplc="A2729AF8">
      <w:numFmt w:val="bullet"/>
      <w:lvlText w:val="•"/>
      <w:lvlJc w:val="left"/>
      <w:pPr>
        <w:ind w:left="5262" w:hanging="533"/>
      </w:pPr>
      <w:rPr>
        <w:rFonts w:hint="default"/>
        <w:lang w:val="vi" w:eastAsia="en-US" w:bidi="ar-SA"/>
      </w:rPr>
    </w:lvl>
    <w:lvl w:ilvl="5" w:tplc="BBA63F18">
      <w:numFmt w:val="bullet"/>
      <w:lvlText w:val="•"/>
      <w:lvlJc w:val="left"/>
      <w:pPr>
        <w:ind w:left="6273" w:hanging="533"/>
      </w:pPr>
      <w:rPr>
        <w:rFonts w:hint="default"/>
        <w:lang w:val="vi" w:eastAsia="en-US" w:bidi="ar-SA"/>
      </w:rPr>
    </w:lvl>
    <w:lvl w:ilvl="6" w:tplc="04B299D2">
      <w:numFmt w:val="bullet"/>
      <w:lvlText w:val="•"/>
      <w:lvlJc w:val="left"/>
      <w:pPr>
        <w:ind w:left="7283" w:hanging="533"/>
      </w:pPr>
      <w:rPr>
        <w:rFonts w:hint="default"/>
        <w:lang w:val="vi" w:eastAsia="en-US" w:bidi="ar-SA"/>
      </w:rPr>
    </w:lvl>
    <w:lvl w:ilvl="7" w:tplc="7CA0746C">
      <w:numFmt w:val="bullet"/>
      <w:lvlText w:val="•"/>
      <w:lvlJc w:val="left"/>
      <w:pPr>
        <w:ind w:left="8294" w:hanging="533"/>
      </w:pPr>
      <w:rPr>
        <w:rFonts w:hint="default"/>
        <w:lang w:val="vi" w:eastAsia="en-US" w:bidi="ar-SA"/>
      </w:rPr>
    </w:lvl>
    <w:lvl w:ilvl="8" w:tplc="B34880D8">
      <w:numFmt w:val="bullet"/>
      <w:lvlText w:val="•"/>
      <w:lvlJc w:val="left"/>
      <w:pPr>
        <w:ind w:left="9305" w:hanging="533"/>
      </w:pPr>
      <w:rPr>
        <w:rFonts w:hint="default"/>
        <w:lang w:val="vi" w:eastAsia="en-US" w:bidi="ar-SA"/>
      </w:rPr>
    </w:lvl>
  </w:abstractNum>
  <w:abstractNum w:abstractNumId="30" w15:restartNumberingAfterBreak="0">
    <w:nsid w:val="6A114BE2"/>
    <w:multiLevelType w:val="multilevel"/>
    <w:tmpl w:val="E5FA4C0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1" w15:restartNumberingAfterBreak="0">
    <w:nsid w:val="6DF23305"/>
    <w:multiLevelType w:val="multilevel"/>
    <w:tmpl w:val="08BC5ACC"/>
    <w:lvl w:ilvl="0">
      <w:start w:val="2"/>
      <w:numFmt w:val="decimal"/>
      <w:lvlText w:val="%1"/>
      <w:lvlJc w:val="left"/>
      <w:pPr>
        <w:ind w:left="1490" w:hanging="738"/>
      </w:pPr>
      <w:rPr>
        <w:rFonts w:hint="default"/>
        <w:lang w:val="vi" w:eastAsia="en-US" w:bidi="ar-SA"/>
      </w:rPr>
    </w:lvl>
    <w:lvl w:ilvl="1">
      <w:start w:val="1"/>
      <w:numFmt w:val="decimal"/>
      <w:lvlText w:val="%1.%2."/>
      <w:lvlJc w:val="left"/>
      <w:pPr>
        <w:ind w:left="1490" w:hanging="738"/>
      </w:pPr>
      <w:rPr>
        <w:rFonts w:ascii="Times New Roman" w:eastAsia="Times New Roman" w:hAnsi="Times New Roman" w:cs="Times New Roman" w:hint="default"/>
        <w:b/>
        <w:bCs/>
        <w:i/>
        <w:w w:val="100"/>
        <w:sz w:val="28"/>
        <w:szCs w:val="28"/>
        <w:lang w:val="vi" w:eastAsia="en-US" w:bidi="ar-SA"/>
      </w:rPr>
    </w:lvl>
    <w:lvl w:ilvl="2">
      <w:start w:val="1"/>
      <w:numFmt w:val="decimal"/>
      <w:lvlText w:val="%1.%2.%3."/>
      <w:lvlJc w:val="left"/>
      <w:pPr>
        <w:ind w:left="1473" w:hanging="721"/>
        <w:jc w:val="right"/>
      </w:pPr>
      <w:rPr>
        <w:rFonts w:ascii="Times New Roman" w:eastAsia="Times New Roman" w:hAnsi="Times New Roman" w:cs="Times New Roman" w:hint="default"/>
        <w:i/>
        <w:spacing w:val="-3"/>
        <w:w w:val="100"/>
        <w:sz w:val="28"/>
        <w:szCs w:val="28"/>
        <w:lang w:val="vi" w:eastAsia="en-US" w:bidi="ar-SA"/>
      </w:rPr>
    </w:lvl>
    <w:lvl w:ilvl="3">
      <w:numFmt w:val="bullet"/>
      <w:lvlText w:val="-"/>
      <w:lvlJc w:val="left"/>
      <w:pPr>
        <w:ind w:left="752" w:hanging="154"/>
      </w:pPr>
      <w:rPr>
        <w:rFonts w:ascii="Times New Roman" w:eastAsia="Times New Roman" w:hAnsi="Times New Roman" w:cs="Times New Roman" w:hint="default"/>
        <w:w w:val="100"/>
        <w:sz w:val="28"/>
        <w:szCs w:val="28"/>
        <w:lang w:val="vi" w:eastAsia="en-US" w:bidi="ar-SA"/>
      </w:rPr>
    </w:lvl>
    <w:lvl w:ilvl="4">
      <w:numFmt w:val="bullet"/>
      <w:lvlText w:val="-"/>
      <w:lvlJc w:val="left"/>
      <w:pPr>
        <w:ind w:left="1322" w:hanging="188"/>
      </w:pPr>
      <w:rPr>
        <w:rFonts w:ascii="Times New Roman" w:eastAsia="Times New Roman" w:hAnsi="Times New Roman" w:cs="Times New Roman" w:hint="default"/>
        <w:w w:val="100"/>
        <w:sz w:val="28"/>
        <w:szCs w:val="28"/>
        <w:lang w:val="vi" w:eastAsia="en-US" w:bidi="ar-SA"/>
      </w:rPr>
    </w:lvl>
    <w:lvl w:ilvl="5">
      <w:numFmt w:val="bullet"/>
      <w:lvlText w:val="•"/>
      <w:lvlJc w:val="left"/>
      <w:pPr>
        <w:ind w:left="2300" w:hanging="188"/>
      </w:pPr>
      <w:rPr>
        <w:rFonts w:hint="default"/>
        <w:lang w:val="vi" w:eastAsia="en-US" w:bidi="ar-SA"/>
      </w:rPr>
    </w:lvl>
    <w:lvl w:ilvl="6">
      <w:numFmt w:val="bullet"/>
      <w:lvlText w:val="•"/>
      <w:lvlJc w:val="left"/>
      <w:pPr>
        <w:ind w:left="4073" w:hanging="188"/>
      </w:pPr>
      <w:rPr>
        <w:rFonts w:hint="default"/>
        <w:lang w:val="vi" w:eastAsia="en-US" w:bidi="ar-SA"/>
      </w:rPr>
    </w:lvl>
    <w:lvl w:ilvl="7">
      <w:numFmt w:val="bullet"/>
      <w:lvlText w:val="•"/>
      <w:lvlJc w:val="left"/>
      <w:pPr>
        <w:ind w:left="5846" w:hanging="188"/>
      </w:pPr>
      <w:rPr>
        <w:rFonts w:hint="default"/>
        <w:lang w:val="vi" w:eastAsia="en-US" w:bidi="ar-SA"/>
      </w:rPr>
    </w:lvl>
    <w:lvl w:ilvl="8">
      <w:numFmt w:val="bullet"/>
      <w:lvlText w:val="•"/>
      <w:lvlJc w:val="left"/>
      <w:pPr>
        <w:ind w:left="7619" w:hanging="188"/>
      </w:pPr>
      <w:rPr>
        <w:rFonts w:hint="default"/>
        <w:lang w:val="vi" w:eastAsia="en-US" w:bidi="ar-SA"/>
      </w:rPr>
    </w:lvl>
  </w:abstractNum>
  <w:abstractNum w:abstractNumId="32" w15:restartNumberingAfterBreak="0">
    <w:nsid w:val="70BC3A17"/>
    <w:multiLevelType w:val="multilevel"/>
    <w:tmpl w:val="5DF036C2"/>
    <w:lvl w:ilvl="0">
      <w:start w:val="1"/>
      <w:numFmt w:val="decimal"/>
      <w:lvlText w:val="%1"/>
      <w:lvlJc w:val="left"/>
      <w:pPr>
        <w:ind w:left="360" w:hanging="360"/>
      </w:pPr>
      <w:rPr>
        <w:rFonts w:hint="default"/>
      </w:rPr>
    </w:lvl>
    <w:lvl w:ilvl="1">
      <w:start w:val="1"/>
      <w:numFmt w:val="upperRoman"/>
      <w:lvlText w:val="%2."/>
      <w:lvlJc w:val="left"/>
      <w:pPr>
        <w:ind w:left="360" w:hanging="360"/>
      </w:pPr>
      <w:rPr>
        <w:rFonts w:ascii="Times New Roman" w:eastAsia="Times New Roman" w:hAnsi="Times New Roman" w:cs="Times New Roman"/>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3" w15:restartNumberingAfterBreak="0">
    <w:nsid w:val="74041FE4"/>
    <w:multiLevelType w:val="singleLevel"/>
    <w:tmpl w:val="06BA81D2"/>
    <w:lvl w:ilvl="0">
      <w:numFmt w:val="bullet"/>
      <w:pStyle w:val="bullet"/>
      <w:lvlText w:val="-"/>
      <w:lvlJc w:val="left"/>
      <w:pPr>
        <w:tabs>
          <w:tab w:val="num" w:pos="1080"/>
        </w:tabs>
        <w:ind w:left="0" w:firstLine="720"/>
      </w:pPr>
      <w:rPr>
        <w:rFonts w:hint="default"/>
      </w:rPr>
    </w:lvl>
  </w:abstractNum>
  <w:abstractNum w:abstractNumId="34" w15:restartNumberingAfterBreak="0">
    <w:nsid w:val="74BB6902"/>
    <w:multiLevelType w:val="hybridMultilevel"/>
    <w:tmpl w:val="91B2F216"/>
    <w:lvl w:ilvl="0" w:tplc="A30CAF3C">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5" w15:restartNumberingAfterBreak="0">
    <w:nsid w:val="7E5F5518"/>
    <w:multiLevelType w:val="hybridMultilevel"/>
    <w:tmpl w:val="E6A613F2"/>
    <w:lvl w:ilvl="0" w:tplc="74AEABE0">
      <w:start w:val="1"/>
      <w:numFmt w:val="bullet"/>
      <w:pStyle w:val="muc"/>
      <w:lvlText w:val="-"/>
      <w:lvlJc w:val="left"/>
      <w:pPr>
        <w:ind w:left="360" w:hanging="360"/>
      </w:pPr>
      <w:rPr>
        <w:rFonts w:ascii="Times New Roman" w:hAnsi="Times New Roman" w:cs="Times New Roman" w:hint="default"/>
        <w:b w:val="0"/>
        <w:bCs w:val="0"/>
        <w:i w:val="0"/>
        <w:iCs w:val="0"/>
        <w:caps w:val="0"/>
        <w:smallCaps w:val="0"/>
        <w:strike w:val="0"/>
        <w:dstrike w:val="0"/>
        <w:noProof w:val="0"/>
        <w:vanish w:val="0"/>
        <w:color w:val="auto"/>
        <w:spacing w:val="0"/>
        <w:kern w:val="0"/>
        <w:position w:val="0"/>
        <w:u w:val="none"/>
        <w:vertAlign w:val="baseline"/>
        <w:em w:val="none"/>
      </w:rPr>
    </w:lvl>
    <w:lvl w:ilvl="1" w:tplc="04090003">
      <w:start w:val="1"/>
      <w:numFmt w:val="bullet"/>
      <w:lvlText w:val="o"/>
      <w:lvlJc w:val="left"/>
      <w:pPr>
        <w:ind w:left="2149" w:hanging="360"/>
      </w:pPr>
      <w:rPr>
        <w:rFonts w:ascii="Courier New" w:hAnsi="Courier New" w:cs="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cs="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cs="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36" w15:restartNumberingAfterBreak="0">
    <w:nsid w:val="7F3A358B"/>
    <w:multiLevelType w:val="hybridMultilevel"/>
    <w:tmpl w:val="8250C340"/>
    <w:lvl w:ilvl="0" w:tplc="2A289BDE">
      <w:numFmt w:val="bullet"/>
      <w:lvlText w:val=""/>
      <w:lvlJc w:val="left"/>
      <w:pPr>
        <w:ind w:left="100" w:hanging="704"/>
      </w:pPr>
      <w:rPr>
        <w:rFonts w:ascii="Symbol" w:eastAsia="Symbol" w:hAnsi="Symbol" w:cs="Symbol" w:hint="default"/>
        <w:w w:val="100"/>
        <w:sz w:val="28"/>
        <w:szCs w:val="28"/>
        <w:lang w:val="vi" w:eastAsia="en-US" w:bidi="ar-SA"/>
      </w:rPr>
    </w:lvl>
    <w:lvl w:ilvl="1" w:tplc="356A7DD4">
      <w:numFmt w:val="bullet"/>
      <w:lvlText w:val="•"/>
      <w:lvlJc w:val="left"/>
      <w:pPr>
        <w:ind w:left="1054" w:hanging="704"/>
      </w:pPr>
      <w:rPr>
        <w:rFonts w:hint="default"/>
        <w:lang w:val="vi" w:eastAsia="en-US" w:bidi="ar-SA"/>
      </w:rPr>
    </w:lvl>
    <w:lvl w:ilvl="2" w:tplc="CC2EB7E2">
      <w:numFmt w:val="bullet"/>
      <w:lvlText w:val="•"/>
      <w:lvlJc w:val="left"/>
      <w:pPr>
        <w:ind w:left="2009" w:hanging="704"/>
      </w:pPr>
      <w:rPr>
        <w:rFonts w:hint="default"/>
        <w:lang w:val="vi" w:eastAsia="en-US" w:bidi="ar-SA"/>
      </w:rPr>
    </w:lvl>
    <w:lvl w:ilvl="3" w:tplc="11C04632">
      <w:numFmt w:val="bullet"/>
      <w:lvlText w:val="•"/>
      <w:lvlJc w:val="left"/>
      <w:pPr>
        <w:ind w:left="2963" w:hanging="704"/>
      </w:pPr>
      <w:rPr>
        <w:rFonts w:hint="default"/>
        <w:lang w:val="vi" w:eastAsia="en-US" w:bidi="ar-SA"/>
      </w:rPr>
    </w:lvl>
    <w:lvl w:ilvl="4" w:tplc="4E125E66">
      <w:numFmt w:val="bullet"/>
      <w:lvlText w:val="•"/>
      <w:lvlJc w:val="left"/>
      <w:pPr>
        <w:ind w:left="3918" w:hanging="704"/>
      </w:pPr>
      <w:rPr>
        <w:rFonts w:hint="default"/>
        <w:lang w:val="vi" w:eastAsia="en-US" w:bidi="ar-SA"/>
      </w:rPr>
    </w:lvl>
    <w:lvl w:ilvl="5" w:tplc="F14EC81E">
      <w:numFmt w:val="bullet"/>
      <w:lvlText w:val="•"/>
      <w:lvlJc w:val="left"/>
      <w:pPr>
        <w:ind w:left="4873" w:hanging="704"/>
      </w:pPr>
      <w:rPr>
        <w:rFonts w:hint="default"/>
        <w:lang w:val="vi" w:eastAsia="en-US" w:bidi="ar-SA"/>
      </w:rPr>
    </w:lvl>
    <w:lvl w:ilvl="6" w:tplc="A476CADE">
      <w:numFmt w:val="bullet"/>
      <w:lvlText w:val="•"/>
      <w:lvlJc w:val="left"/>
      <w:pPr>
        <w:ind w:left="5827" w:hanging="704"/>
      </w:pPr>
      <w:rPr>
        <w:rFonts w:hint="default"/>
        <w:lang w:val="vi" w:eastAsia="en-US" w:bidi="ar-SA"/>
      </w:rPr>
    </w:lvl>
    <w:lvl w:ilvl="7" w:tplc="3078DAE4">
      <w:numFmt w:val="bullet"/>
      <w:lvlText w:val="•"/>
      <w:lvlJc w:val="left"/>
      <w:pPr>
        <w:ind w:left="6782" w:hanging="704"/>
      </w:pPr>
      <w:rPr>
        <w:rFonts w:hint="default"/>
        <w:lang w:val="vi" w:eastAsia="en-US" w:bidi="ar-SA"/>
      </w:rPr>
    </w:lvl>
    <w:lvl w:ilvl="8" w:tplc="F7728A12">
      <w:numFmt w:val="bullet"/>
      <w:lvlText w:val="•"/>
      <w:lvlJc w:val="left"/>
      <w:pPr>
        <w:ind w:left="7737" w:hanging="704"/>
      </w:pPr>
      <w:rPr>
        <w:rFonts w:hint="default"/>
        <w:lang w:val="vi" w:eastAsia="en-US" w:bidi="ar-SA"/>
      </w:rPr>
    </w:lvl>
  </w:abstractNum>
  <w:num w:numId="1" w16cid:durableId="1702199231">
    <w:abstractNumId w:val="33"/>
  </w:num>
  <w:num w:numId="2" w16cid:durableId="1811897796">
    <w:abstractNumId w:val="27"/>
  </w:num>
  <w:num w:numId="3" w16cid:durableId="1485466986">
    <w:abstractNumId w:val="22"/>
  </w:num>
  <w:num w:numId="4" w16cid:durableId="191380778">
    <w:abstractNumId w:val="26"/>
  </w:num>
  <w:num w:numId="5" w16cid:durableId="1814251174">
    <w:abstractNumId w:val="16"/>
  </w:num>
  <w:num w:numId="6" w16cid:durableId="602806101">
    <w:abstractNumId w:val="35"/>
  </w:num>
  <w:num w:numId="7" w16cid:durableId="699545957">
    <w:abstractNumId w:val="11"/>
  </w:num>
  <w:num w:numId="8" w16cid:durableId="1058166281">
    <w:abstractNumId w:val="8"/>
  </w:num>
  <w:num w:numId="9" w16cid:durableId="1544170559">
    <w:abstractNumId w:val="17"/>
  </w:num>
  <w:num w:numId="10" w16cid:durableId="261837413">
    <w:abstractNumId w:val="15"/>
  </w:num>
  <w:num w:numId="11" w16cid:durableId="1857770107">
    <w:abstractNumId w:val="32"/>
  </w:num>
  <w:num w:numId="12" w16cid:durableId="1378973861">
    <w:abstractNumId w:val="10"/>
  </w:num>
  <w:num w:numId="13" w16cid:durableId="120463469">
    <w:abstractNumId w:val="2"/>
  </w:num>
  <w:num w:numId="14" w16cid:durableId="2034726703">
    <w:abstractNumId w:val="3"/>
  </w:num>
  <w:num w:numId="15" w16cid:durableId="1043019018">
    <w:abstractNumId w:val="4"/>
  </w:num>
  <w:num w:numId="16" w16cid:durableId="21170218">
    <w:abstractNumId w:val="9"/>
  </w:num>
  <w:num w:numId="17" w16cid:durableId="1897357115">
    <w:abstractNumId w:val="5"/>
  </w:num>
  <w:num w:numId="18" w16cid:durableId="1204056635">
    <w:abstractNumId w:val="26"/>
  </w:num>
  <w:num w:numId="19" w16cid:durableId="2076782585">
    <w:abstractNumId w:val="36"/>
  </w:num>
  <w:num w:numId="20" w16cid:durableId="481427877">
    <w:abstractNumId w:val="28"/>
  </w:num>
  <w:num w:numId="21" w16cid:durableId="1829244578">
    <w:abstractNumId w:val="26"/>
  </w:num>
  <w:num w:numId="22" w16cid:durableId="1245728940">
    <w:abstractNumId w:val="1"/>
  </w:num>
  <w:num w:numId="23" w16cid:durableId="655232462">
    <w:abstractNumId w:val="24"/>
  </w:num>
  <w:num w:numId="24" w16cid:durableId="1597179205">
    <w:abstractNumId w:val="20"/>
  </w:num>
  <w:num w:numId="25" w16cid:durableId="853034826">
    <w:abstractNumId w:val="19"/>
  </w:num>
  <w:num w:numId="26" w16cid:durableId="1554661821">
    <w:abstractNumId w:val="26"/>
  </w:num>
  <w:num w:numId="27" w16cid:durableId="705984853">
    <w:abstractNumId w:val="0"/>
  </w:num>
  <w:num w:numId="28" w16cid:durableId="840658600">
    <w:abstractNumId w:val="13"/>
  </w:num>
  <w:num w:numId="29" w16cid:durableId="1262648018">
    <w:abstractNumId w:val="26"/>
  </w:num>
  <w:num w:numId="30" w16cid:durableId="1944721557">
    <w:abstractNumId w:val="26"/>
  </w:num>
  <w:num w:numId="31" w16cid:durableId="1351223974">
    <w:abstractNumId w:val="26"/>
  </w:num>
  <w:num w:numId="32" w16cid:durableId="241070107">
    <w:abstractNumId w:val="21"/>
  </w:num>
  <w:num w:numId="33" w16cid:durableId="19740559">
    <w:abstractNumId w:val="31"/>
  </w:num>
  <w:num w:numId="34" w16cid:durableId="379939128">
    <w:abstractNumId w:val="23"/>
  </w:num>
  <w:num w:numId="35" w16cid:durableId="1616060053">
    <w:abstractNumId w:val="30"/>
  </w:num>
  <w:num w:numId="36" w16cid:durableId="801120737">
    <w:abstractNumId w:val="7"/>
  </w:num>
  <w:num w:numId="37" w16cid:durableId="475610562">
    <w:abstractNumId w:val="6"/>
  </w:num>
  <w:num w:numId="38" w16cid:durableId="147745932">
    <w:abstractNumId w:val="14"/>
  </w:num>
  <w:num w:numId="39" w16cid:durableId="861819330">
    <w:abstractNumId w:val="29"/>
  </w:num>
  <w:num w:numId="40" w16cid:durableId="1523669370">
    <w:abstractNumId w:val="18"/>
  </w:num>
  <w:num w:numId="41" w16cid:durableId="388960724">
    <w:abstractNumId w:val="12"/>
  </w:num>
  <w:num w:numId="42" w16cid:durableId="1197742050">
    <w:abstractNumId w:val="34"/>
  </w:num>
  <w:num w:numId="43" w16cid:durableId="996422264">
    <w:abstractNumId w:val="25"/>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embedSystemFonts/>
  <w:hideSpelling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57"/>
  <w:drawingGridVerticalSpacing w:val="39"/>
  <w:displayHorizontalDrawingGridEvery w:val="0"/>
  <w:displayVerticalDrawingGridEvery w:val="2"/>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F4EFB"/>
    <w:rsid w:val="0000026F"/>
    <w:rsid w:val="000010D8"/>
    <w:rsid w:val="000011EF"/>
    <w:rsid w:val="0000171A"/>
    <w:rsid w:val="0000187B"/>
    <w:rsid w:val="00002105"/>
    <w:rsid w:val="00002391"/>
    <w:rsid w:val="000025BC"/>
    <w:rsid w:val="00002A2E"/>
    <w:rsid w:val="00002A7D"/>
    <w:rsid w:val="0000356A"/>
    <w:rsid w:val="00003A0E"/>
    <w:rsid w:val="00004F26"/>
    <w:rsid w:val="000060D9"/>
    <w:rsid w:val="000069D7"/>
    <w:rsid w:val="00006C34"/>
    <w:rsid w:val="00007CB1"/>
    <w:rsid w:val="00007D86"/>
    <w:rsid w:val="00010780"/>
    <w:rsid w:val="0001191A"/>
    <w:rsid w:val="00011A32"/>
    <w:rsid w:val="00013532"/>
    <w:rsid w:val="000143CA"/>
    <w:rsid w:val="00014ABF"/>
    <w:rsid w:val="0001505F"/>
    <w:rsid w:val="00015440"/>
    <w:rsid w:val="0001629D"/>
    <w:rsid w:val="00016367"/>
    <w:rsid w:val="00016A8C"/>
    <w:rsid w:val="00016AC1"/>
    <w:rsid w:val="00016DB4"/>
    <w:rsid w:val="00017648"/>
    <w:rsid w:val="00020F79"/>
    <w:rsid w:val="00021B8E"/>
    <w:rsid w:val="00021EDC"/>
    <w:rsid w:val="00022000"/>
    <w:rsid w:val="000237A1"/>
    <w:rsid w:val="00023E5B"/>
    <w:rsid w:val="0002419F"/>
    <w:rsid w:val="000243FE"/>
    <w:rsid w:val="00024550"/>
    <w:rsid w:val="00024C16"/>
    <w:rsid w:val="000259AE"/>
    <w:rsid w:val="00025DC6"/>
    <w:rsid w:val="00026E0B"/>
    <w:rsid w:val="00027DA4"/>
    <w:rsid w:val="00027F40"/>
    <w:rsid w:val="00031073"/>
    <w:rsid w:val="0003134D"/>
    <w:rsid w:val="00031DA1"/>
    <w:rsid w:val="00031FA0"/>
    <w:rsid w:val="0003293F"/>
    <w:rsid w:val="00032EDB"/>
    <w:rsid w:val="00033052"/>
    <w:rsid w:val="00033F6D"/>
    <w:rsid w:val="00034637"/>
    <w:rsid w:val="00034D96"/>
    <w:rsid w:val="00036398"/>
    <w:rsid w:val="000373D3"/>
    <w:rsid w:val="00037D99"/>
    <w:rsid w:val="000403C0"/>
    <w:rsid w:val="000408EA"/>
    <w:rsid w:val="00041894"/>
    <w:rsid w:val="000430A2"/>
    <w:rsid w:val="00043D13"/>
    <w:rsid w:val="00044B9F"/>
    <w:rsid w:val="00044F99"/>
    <w:rsid w:val="00045481"/>
    <w:rsid w:val="00045C2E"/>
    <w:rsid w:val="00046334"/>
    <w:rsid w:val="00046540"/>
    <w:rsid w:val="00047109"/>
    <w:rsid w:val="00047919"/>
    <w:rsid w:val="0005064E"/>
    <w:rsid w:val="00050B5F"/>
    <w:rsid w:val="0005102B"/>
    <w:rsid w:val="000522F8"/>
    <w:rsid w:val="00053897"/>
    <w:rsid w:val="00054637"/>
    <w:rsid w:val="00054824"/>
    <w:rsid w:val="0005543A"/>
    <w:rsid w:val="00055D35"/>
    <w:rsid w:val="000564CC"/>
    <w:rsid w:val="0005720F"/>
    <w:rsid w:val="00057FB5"/>
    <w:rsid w:val="00061009"/>
    <w:rsid w:val="00061E45"/>
    <w:rsid w:val="0006284C"/>
    <w:rsid w:val="00062A7C"/>
    <w:rsid w:val="00062EF6"/>
    <w:rsid w:val="00063E8E"/>
    <w:rsid w:val="00063F95"/>
    <w:rsid w:val="0006434D"/>
    <w:rsid w:val="00064533"/>
    <w:rsid w:val="000645D1"/>
    <w:rsid w:val="000657C4"/>
    <w:rsid w:val="00066350"/>
    <w:rsid w:val="0006711F"/>
    <w:rsid w:val="000675EE"/>
    <w:rsid w:val="0006776F"/>
    <w:rsid w:val="00070BF0"/>
    <w:rsid w:val="00071D87"/>
    <w:rsid w:val="000720BB"/>
    <w:rsid w:val="000731FB"/>
    <w:rsid w:val="000736F3"/>
    <w:rsid w:val="0007374C"/>
    <w:rsid w:val="00073826"/>
    <w:rsid w:val="00074385"/>
    <w:rsid w:val="00074473"/>
    <w:rsid w:val="00074D83"/>
    <w:rsid w:val="00074EFF"/>
    <w:rsid w:val="000755A8"/>
    <w:rsid w:val="00076290"/>
    <w:rsid w:val="000763C0"/>
    <w:rsid w:val="000807DF"/>
    <w:rsid w:val="00080D4D"/>
    <w:rsid w:val="00082364"/>
    <w:rsid w:val="00083511"/>
    <w:rsid w:val="0008357E"/>
    <w:rsid w:val="000852B6"/>
    <w:rsid w:val="000858B8"/>
    <w:rsid w:val="00087313"/>
    <w:rsid w:val="00091150"/>
    <w:rsid w:val="00091F67"/>
    <w:rsid w:val="00093260"/>
    <w:rsid w:val="000936F2"/>
    <w:rsid w:val="00093D83"/>
    <w:rsid w:val="00094214"/>
    <w:rsid w:val="0009522D"/>
    <w:rsid w:val="00095B1F"/>
    <w:rsid w:val="00095FBA"/>
    <w:rsid w:val="000961E8"/>
    <w:rsid w:val="00096B56"/>
    <w:rsid w:val="00096B8A"/>
    <w:rsid w:val="000A13E1"/>
    <w:rsid w:val="000A1669"/>
    <w:rsid w:val="000A1BB8"/>
    <w:rsid w:val="000A3002"/>
    <w:rsid w:val="000A40F2"/>
    <w:rsid w:val="000A45E7"/>
    <w:rsid w:val="000A4A68"/>
    <w:rsid w:val="000A551C"/>
    <w:rsid w:val="000A5CA7"/>
    <w:rsid w:val="000A5EE6"/>
    <w:rsid w:val="000A61BF"/>
    <w:rsid w:val="000A674E"/>
    <w:rsid w:val="000B0050"/>
    <w:rsid w:val="000B0708"/>
    <w:rsid w:val="000B0DC4"/>
    <w:rsid w:val="000B2DED"/>
    <w:rsid w:val="000B31FB"/>
    <w:rsid w:val="000B3297"/>
    <w:rsid w:val="000B37CB"/>
    <w:rsid w:val="000B429A"/>
    <w:rsid w:val="000B476F"/>
    <w:rsid w:val="000B4F71"/>
    <w:rsid w:val="000B6292"/>
    <w:rsid w:val="000B650F"/>
    <w:rsid w:val="000B7597"/>
    <w:rsid w:val="000B7757"/>
    <w:rsid w:val="000B79BB"/>
    <w:rsid w:val="000B7B67"/>
    <w:rsid w:val="000C0177"/>
    <w:rsid w:val="000C0194"/>
    <w:rsid w:val="000C152C"/>
    <w:rsid w:val="000C1749"/>
    <w:rsid w:val="000C24C3"/>
    <w:rsid w:val="000C2AE5"/>
    <w:rsid w:val="000C2AF3"/>
    <w:rsid w:val="000C2CBA"/>
    <w:rsid w:val="000C4D96"/>
    <w:rsid w:val="000C4F67"/>
    <w:rsid w:val="000C5488"/>
    <w:rsid w:val="000C6638"/>
    <w:rsid w:val="000C734C"/>
    <w:rsid w:val="000C7876"/>
    <w:rsid w:val="000C7E7A"/>
    <w:rsid w:val="000D036B"/>
    <w:rsid w:val="000D1F70"/>
    <w:rsid w:val="000D35B4"/>
    <w:rsid w:val="000D4ABF"/>
    <w:rsid w:val="000D5FDA"/>
    <w:rsid w:val="000D77AD"/>
    <w:rsid w:val="000D7D1B"/>
    <w:rsid w:val="000E07E9"/>
    <w:rsid w:val="000E18AD"/>
    <w:rsid w:val="000E1950"/>
    <w:rsid w:val="000E1CE5"/>
    <w:rsid w:val="000E23C4"/>
    <w:rsid w:val="000E3396"/>
    <w:rsid w:val="000E35FC"/>
    <w:rsid w:val="000E3B2F"/>
    <w:rsid w:val="000E493A"/>
    <w:rsid w:val="000E49D9"/>
    <w:rsid w:val="000E4EE7"/>
    <w:rsid w:val="000E5B23"/>
    <w:rsid w:val="000F0849"/>
    <w:rsid w:val="000F11CA"/>
    <w:rsid w:val="000F1B96"/>
    <w:rsid w:val="000F3091"/>
    <w:rsid w:val="000F4EB2"/>
    <w:rsid w:val="000F5327"/>
    <w:rsid w:val="000F6E26"/>
    <w:rsid w:val="000F702A"/>
    <w:rsid w:val="000F77A6"/>
    <w:rsid w:val="00100735"/>
    <w:rsid w:val="00101011"/>
    <w:rsid w:val="0010489B"/>
    <w:rsid w:val="00104AF8"/>
    <w:rsid w:val="0010522F"/>
    <w:rsid w:val="00105600"/>
    <w:rsid w:val="0010571C"/>
    <w:rsid w:val="00105800"/>
    <w:rsid w:val="0010594E"/>
    <w:rsid w:val="001061EB"/>
    <w:rsid w:val="001068F3"/>
    <w:rsid w:val="001075D4"/>
    <w:rsid w:val="0011076A"/>
    <w:rsid w:val="00110F48"/>
    <w:rsid w:val="00111377"/>
    <w:rsid w:val="0011147E"/>
    <w:rsid w:val="00112859"/>
    <w:rsid w:val="001131C7"/>
    <w:rsid w:val="00113719"/>
    <w:rsid w:val="0011433E"/>
    <w:rsid w:val="00115134"/>
    <w:rsid w:val="00115287"/>
    <w:rsid w:val="00115658"/>
    <w:rsid w:val="00115C63"/>
    <w:rsid w:val="00116BED"/>
    <w:rsid w:val="0011798D"/>
    <w:rsid w:val="00117A08"/>
    <w:rsid w:val="0012038D"/>
    <w:rsid w:val="00120867"/>
    <w:rsid w:val="00120F5B"/>
    <w:rsid w:val="00121BEC"/>
    <w:rsid w:val="0012292B"/>
    <w:rsid w:val="00123632"/>
    <w:rsid w:val="001239E2"/>
    <w:rsid w:val="00123CB9"/>
    <w:rsid w:val="00124181"/>
    <w:rsid w:val="00125534"/>
    <w:rsid w:val="00126225"/>
    <w:rsid w:val="0012622C"/>
    <w:rsid w:val="001269FC"/>
    <w:rsid w:val="00126B4E"/>
    <w:rsid w:val="00126E73"/>
    <w:rsid w:val="001275EE"/>
    <w:rsid w:val="0013051A"/>
    <w:rsid w:val="00130D97"/>
    <w:rsid w:val="00131803"/>
    <w:rsid w:val="0013214F"/>
    <w:rsid w:val="00132C8A"/>
    <w:rsid w:val="00134B50"/>
    <w:rsid w:val="00134EC6"/>
    <w:rsid w:val="00135B95"/>
    <w:rsid w:val="00135C3F"/>
    <w:rsid w:val="00136183"/>
    <w:rsid w:val="001361A2"/>
    <w:rsid w:val="00136885"/>
    <w:rsid w:val="001371DD"/>
    <w:rsid w:val="001434EE"/>
    <w:rsid w:val="00144CBB"/>
    <w:rsid w:val="00144ED6"/>
    <w:rsid w:val="001456AF"/>
    <w:rsid w:val="0014694B"/>
    <w:rsid w:val="00147C54"/>
    <w:rsid w:val="0015171F"/>
    <w:rsid w:val="00151A02"/>
    <w:rsid w:val="001529CD"/>
    <w:rsid w:val="001532F2"/>
    <w:rsid w:val="00153576"/>
    <w:rsid w:val="0015363B"/>
    <w:rsid w:val="00153A47"/>
    <w:rsid w:val="00153EC0"/>
    <w:rsid w:val="001542C1"/>
    <w:rsid w:val="0015574D"/>
    <w:rsid w:val="001559A9"/>
    <w:rsid w:val="00155A9C"/>
    <w:rsid w:val="00155D9E"/>
    <w:rsid w:val="001564D1"/>
    <w:rsid w:val="00156E1C"/>
    <w:rsid w:val="00157F6B"/>
    <w:rsid w:val="00162444"/>
    <w:rsid w:val="00163620"/>
    <w:rsid w:val="00164933"/>
    <w:rsid w:val="00164D68"/>
    <w:rsid w:val="001652F6"/>
    <w:rsid w:val="00165416"/>
    <w:rsid w:val="00166AB8"/>
    <w:rsid w:val="00167A5B"/>
    <w:rsid w:val="0017003D"/>
    <w:rsid w:val="00170511"/>
    <w:rsid w:val="00171F64"/>
    <w:rsid w:val="001724EE"/>
    <w:rsid w:val="0017259C"/>
    <w:rsid w:val="00173DCA"/>
    <w:rsid w:val="00174F8B"/>
    <w:rsid w:val="001750AF"/>
    <w:rsid w:val="00175313"/>
    <w:rsid w:val="001757FE"/>
    <w:rsid w:val="001763CF"/>
    <w:rsid w:val="00176B5D"/>
    <w:rsid w:val="00180208"/>
    <w:rsid w:val="0018062C"/>
    <w:rsid w:val="00180734"/>
    <w:rsid w:val="00181466"/>
    <w:rsid w:val="0018191B"/>
    <w:rsid w:val="00181ECF"/>
    <w:rsid w:val="00182206"/>
    <w:rsid w:val="00182C87"/>
    <w:rsid w:val="00183AED"/>
    <w:rsid w:val="00183FC7"/>
    <w:rsid w:val="00184FD7"/>
    <w:rsid w:val="00185DA9"/>
    <w:rsid w:val="00185DDA"/>
    <w:rsid w:val="00186985"/>
    <w:rsid w:val="00187535"/>
    <w:rsid w:val="00187A83"/>
    <w:rsid w:val="001900D8"/>
    <w:rsid w:val="00192368"/>
    <w:rsid w:val="00192618"/>
    <w:rsid w:val="00193180"/>
    <w:rsid w:val="00194D6B"/>
    <w:rsid w:val="00195301"/>
    <w:rsid w:val="00195C94"/>
    <w:rsid w:val="00196820"/>
    <w:rsid w:val="00196DB0"/>
    <w:rsid w:val="00197CAD"/>
    <w:rsid w:val="001A03BF"/>
    <w:rsid w:val="001A1AFC"/>
    <w:rsid w:val="001A2E50"/>
    <w:rsid w:val="001A44DC"/>
    <w:rsid w:val="001A4C4E"/>
    <w:rsid w:val="001A5417"/>
    <w:rsid w:val="001A68C0"/>
    <w:rsid w:val="001B0F55"/>
    <w:rsid w:val="001B1CB1"/>
    <w:rsid w:val="001B2F2B"/>
    <w:rsid w:val="001B3883"/>
    <w:rsid w:val="001B3DDA"/>
    <w:rsid w:val="001B4BB8"/>
    <w:rsid w:val="001B4D14"/>
    <w:rsid w:val="001B4ED1"/>
    <w:rsid w:val="001B5655"/>
    <w:rsid w:val="001B6C9D"/>
    <w:rsid w:val="001B777E"/>
    <w:rsid w:val="001C1DA8"/>
    <w:rsid w:val="001C2923"/>
    <w:rsid w:val="001C5274"/>
    <w:rsid w:val="001C669B"/>
    <w:rsid w:val="001C69DD"/>
    <w:rsid w:val="001C6C57"/>
    <w:rsid w:val="001C6F80"/>
    <w:rsid w:val="001C7668"/>
    <w:rsid w:val="001D088A"/>
    <w:rsid w:val="001D0A10"/>
    <w:rsid w:val="001D0C49"/>
    <w:rsid w:val="001D120D"/>
    <w:rsid w:val="001D1C1D"/>
    <w:rsid w:val="001D1E54"/>
    <w:rsid w:val="001D1F41"/>
    <w:rsid w:val="001D2664"/>
    <w:rsid w:val="001D287B"/>
    <w:rsid w:val="001D524B"/>
    <w:rsid w:val="001D5CF8"/>
    <w:rsid w:val="001D63A0"/>
    <w:rsid w:val="001D6578"/>
    <w:rsid w:val="001D67C6"/>
    <w:rsid w:val="001D76F8"/>
    <w:rsid w:val="001D7D16"/>
    <w:rsid w:val="001E0A0F"/>
    <w:rsid w:val="001E0AE9"/>
    <w:rsid w:val="001E0C34"/>
    <w:rsid w:val="001E0D5F"/>
    <w:rsid w:val="001E110F"/>
    <w:rsid w:val="001E2E80"/>
    <w:rsid w:val="001E3F25"/>
    <w:rsid w:val="001E7650"/>
    <w:rsid w:val="001F0C3F"/>
    <w:rsid w:val="001F17F4"/>
    <w:rsid w:val="001F19DD"/>
    <w:rsid w:val="001F217A"/>
    <w:rsid w:val="001F3188"/>
    <w:rsid w:val="001F340F"/>
    <w:rsid w:val="001F399D"/>
    <w:rsid w:val="001F4966"/>
    <w:rsid w:val="001F4F95"/>
    <w:rsid w:val="001F552A"/>
    <w:rsid w:val="001F5613"/>
    <w:rsid w:val="001F569B"/>
    <w:rsid w:val="001F56B0"/>
    <w:rsid w:val="001F5837"/>
    <w:rsid w:val="001F5C8D"/>
    <w:rsid w:val="001F5DE6"/>
    <w:rsid w:val="001F762A"/>
    <w:rsid w:val="001F781D"/>
    <w:rsid w:val="001F792C"/>
    <w:rsid w:val="001F7A2F"/>
    <w:rsid w:val="001F7DE4"/>
    <w:rsid w:val="00200429"/>
    <w:rsid w:val="00200AAF"/>
    <w:rsid w:val="00200CD4"/>
    <w:rsid w:val="00201639"/>
    <w:rsid w:val="00201CDB"/>
    <w:rsid w:val="0020216C"/>
    <w:rsid w:val="00204DBD"/>
    <w:rsid w:val="00206BDE"/>
    <w:rsid w:val="00206DFE"/>
    <w:rsid w:val="002070D0"/>
    <w:rsid w:val="002077DE"/>
    <w:rsid w:val="00210472"/>
    <w:rsid w:val="0021263A"/>
    <w:rsid w:val="0021280A"/>
    <w:rsid w:val="0021324F"/>
    <w:rsid w:val="002139DB"/>
    <w:rsid w:val="00215BC0"/>
    <w:rsid w:val="00215F0C"/>
    <w:rsid w:val="00217E64"/>
    <w:rsid w:val="00221412"/>
    <w:rsid w:val="0022186A"/>
    <w:rsid w:val="00222384"/>
    <w:rsid w:val="00222CBA"/>
    <w:rsid w:val="0022330D"/>
    <w:rsid w:val="002243C0"/>
    <w:rsid w:val="0022544B"/>
    <w:rsid w:val="0022571D"/>
    <w:rsid w:val="002262FA"/>
    <w:rsid w:val="0022766F"/>
    <w:rsid w:val="00227C6E"/>
    <w:rsid w:val="00227C73"/>
    <w:rsid w:val="00230257"/>
    <w:rsid w:val="002327F5"/>
    <w:rsid w:val="002332E0"/>
    <w:rsid w:val="00233912"/>
    <w:rsid w:val="00233A0A"/>
    <w:rsid w:val="0023540E"/>
    <w:rsid w:val="002369C2"/>
    <w:rsid w:val="00236F97"/>
    <w:rsid w:val="002375D7"/>
    <w:rsid w:val="00237621"/>
    <w:rsid w:val="00240799"/>
    <w:rsid w:val="00241107"/>
    <w:rsid w:val="00241251"/>
    <w:rsid w:val="00242E80"/>
    <w:rsid w:val="002449DF"/>
    <w:rsid w:val="00245637"/>
    <w:rsid w:val="0024705C"/>
    <w:rsid w:val="00247E3F"/>
    <w:rsid w:val="002503BA"/>
    <w:rsid w:val="0025067E"/>
    <w:rsid w:val="00250B2F"/>
    <w:rsid w:val="00250B9F"/>
    <w:rsid w:val="002510BD"/>
    <w:rsid w:val="0025110F"/>
    <w:rsid w:val="0025153D"/>
    <w:rsid w:val="00251A16"/>
    <w:rsid w:val="00252E8E"/>
    <w:rsid w:val="00254FDD"/>
    <w:rsid w:val="00254FFF"/>
    <w:rsid w:val="002562D3"/>
    <w:rsid w:val="002565C6"/>
    <w:rsid w:val="0025694C"/>
    <w:rsid w:val="00257830"/>
    <w:rsid w:val="002611FF"/>
    <w:rsid w:val="002613CB"/>
    <w:rsid w:val="002618B9"/>
    <w:rsid w:val="00262E80"/>
    <w:rsid w:val="002635D2"/>
    <w:rsid w:val="002647A7"/>
    <w:rsid w:val="002657E8"/>
    <w:rsid w:val="00265DA6"/>
    <w:rsid w:val="00265EFA"/>
    <w:rsid w:val="00266B11"/>
    <w:rsid w:val="0026732E"/>
    <w:rsid w:val="00267351"/>
    <w:rsid w:val="00267737"/>
    <w:rsid w:val="002704E7"/>
    <w:rsid w:val="00270651"/>
    <w:rsid w:val="00270BA0"/>
    <w:rsid w:val="002710B9"/>
    <w:rsid w:val="00271F0D"/>
    <w:rsid w:val="0027211D"/>
    <w:rsid w:val="00272594"/>
    <w:rsid w:val="00272621"/>
    <w:rsid w:val="00272BA5"/>
    <w:rsid w:val="00272C1C"/>
    <w:rsid w:val="00272F71"/>
    <w:rsid w:val="00273D9F"/>
    <w:rsid w:val="0027439F"/>
    <w:rsid w:val="002749A8"/>
    <w:rsid w:val="002763C8"/>
    <w:rsid w:val="00277B8E"/>
    <w:rsid w:val="00277E44"/>
    <w:rsid w:val="00280080"/>
    <w:rsid w:val="00280217"/>
    <w:rsid w:val="00280C70"/>
    <w:rsid w:val="0028111C"/>
    <w:rsid w:val="00281422"/>
    <w:rsid w:val="00284610"/>
    <w:rsid w:val="002853F7"/>
    <w:rsid w:val="002861D9"/>
    <w:rsid w:val="00287717"/>
    <w:rsid w:val="002916F4"/>
    <w:rsid w:val="00292B75"/>
    <w:rsid w:val="00293D99"/>
    <w:rsid w:val="00294FD5"/>
    <w:rsid w:val="00295EDE"/>
    <w:rsid w:val="00296244"/>
    <w:rsid w:val="00296323"/>
    <w:rsid w:val="002A22F3"/>
    <w:rsid w:val="002A27AE"/>
    <w:rsid w:val="002A2A42"/>
    <w:rsid w:val="002A304F"/>
    <w:rsid w:val="002A435D"/>
    <w:rsid w:val="002A4982"/>
    <w:rsid w:val="002A6848"/>
    <w:rsid w:val="002A7CA8"/>
    <w:rsid w:val="002A7E17"/>
    <w:rsid w:val="002B03B6"/>
    <w:rsid w:val="002B070D"/>
    <w:rsid w:val="002B15A5"/>
    <w:rsid w:val="002B1A9A"/>
    <w:rsid w:val="002B200B"/>
    <w:rsid w:val="002B21DE"/>
    <w:rsid w:val="002B2915"/>
    <w:rsid w:val="002B3C6F"/>
    <w:rsid w:val="002B4391"/>
    <w:rsid w:val="002B4DC8"/>
    <w:rsid w:val="002B5038"/>
    <w:rsid w:val="002B7064"/>
    <w:rsid w:val="002B7ED5"/>
    <w:rsid w:val="002C09BB"/>
    <w:rsid w:val="002C1E4F"/>
    <w:rsid w:val="002C1F7E"/>
    <w:rsid w:val="002C213A"/>
    <w:rsid w:val="002C2377"/>
    <w:rsid w:val="002C2BC7"/>
    <w:rsid w:val="002C2F93"/>
    <w:rsid w:val="002C5156"/>
    <w:rsid w:val="002C524E"/>
    <w:rsid w:val="002C5487"/>
    <w:rsid w:val="002C6607"/>
    <w:rsid w:val="002C6A0E"/>
    <w:rsid w:val="002C6E1F"/>
    <w:rsid w:val="002C7B0E"/>
    <w:rsid w:val="002C7EBC"/>
    <w:rsid w:val="002D05F1"/>
    <w:rsid w:val="002D0EE2"/>
    <w:rsid w:val="002D16E3"/>
    <w:rsid w:val="002D1DF2"/>
    <w:rsid w:val="002D2891"/>
    <w:rsid w:val="002D2EE5"/>
    <w:rsid w:val="002D38CB"/>
    <w:rsid w:val="002D48C0"/>
    <w:rsid w:val="002D4C6D"/>
    <w:rsid w:val="002D5752"/>
    <w:rsid w:val="002D576E"/>
    <w:rsid w:val="002D5EE1"/>
    <w:rsid w:val="002D6ACD"/>
    <w:rsid w:val="002D6BD0"/>
    <w:rsid w:val="002D7052"/>
    <w:rsid w:val="002D74E7"/>
    <w:rsid w:val="002E0139"/>
    <w:rsid w:val="002E115E"/>
    <w:rsid w:val="002E13EC"/>
    <w:rsid w:val="002E1922"/>
    <w:rsid w:val="002E2776"/>
    <w:rsid w:val="002E2F4C"/>
    <w:rsid w:val="002E37D6"/>
    <w:rsid w:val="002E38D3"/>
    <w:rsid w:val="002E3B8D"/>
    <w:rsid w:val="002E4044"/>
    <w:rsid w:val="002E480F"/>
    <w:rsid w:val="002E512C"/>
    <w:rsid w:val="002E6A74"/>
    <w:rsid w:val="002E71EC"/>
    <w:rsid w:val="002E7DCF"/>
    <w:rsid w:val="002F0CD2"/>
    <w:rsid w:val="002F278E"/>
    <w:rsid w:val="002F4432"/>
    <w:rsid w:val="002F692F"/>
    <w:rsid w:val="002F6E07"/>
    <w:rsid w:val="002F6F02"/>
    <w:rsid w:val="002F754A"/>
    <w:rsid w:val="002F796B"/>
    <w:rsid w:val="002F799D"/>
    <w:rsid w:val="00300AA0"/>
    <w:rsid w:val="00301A06"/>
    <w:rsid w:val="00302984"/>
    <w:rsid w:val="00303F58"/>
    <w:rsid w:val="00304881"/>
    <w:rsid w:val="00304CD3"/>
    <w:rsid w:val="0030521B"/>
    <w:rsid w:val="00306454"/>
    <w:rsid w:val="00307661"/>
    <w:rsid w:val="00310E6D"/>
    <w:rsid w:val="00311264"/>
    <w:rsid w:val="00311CB8"/>
    <w:rsid w:val="0031326B"/>
    <w:rsid w:val="00313941"/>
    <w:rsid w:val="00313E70"/>
    <w:rsid w:val="00314090"/>
    <w:rsid w:val="003143B4"/>
    <w:rsid w:val="0031612C"/>
    <w:rsid w:val="00316DA2"/>
    <w:rsid w:val="00316F6A"/>
    <w:rsid w:val="00317016"/>
    <w:rsid w:val="003173FF"/>
    <w:rsid w:val="00317FA8"/>
    <w:rsid w:val="003221D4"/>
    <w:rsid w:val="00322899"/>
    <w:rsid w:val="00323046"/>
    <w:rsid w:val="00323603"/>
    <w:rsid w:val="00323C2D"/>
    <w:rsid w:val="00323EA1"/>
    <w:rsid w:val="003240F0"/>
    <w:rsid w:val="00324912"/>
    <w:rsid w:val="00325C08"/>
    <w:rsid w:val="00325D9B"/>
    <w:rsid w:val="00332324"/>
    <w:rsid w:val="00332D3F"/>
    <w:rsid w:val="003331BA"/>
    <w:rsid w:val="00333A60"/>
    <w:rsid w:val="0033422F"/>
    <w:rsid w:val="003355DD"/>
    <w:rsid w:val="00336110"/>
    <w:rsid w:val="00336B2E"/>
    <w:rsid w:val="00336B65"/>
    <w:rsid w:val="00336CBF"/>
    <w:rsid w:val="00336ED8"/>
    <w:rsid w:val="0033734B"/>
    <w:rsid w:val="00337503"/>
    <w:rsid w:val="00337A10"/>
    <w:rsid w:val="0034031F"/>
    <w:rsid w:val="0034094C"/>
    <w:rsid w:val="003417E6"/>
    <w:rsid w:val="00341C04"/>
    <w:rsid w:val="00342813"/>
    <w:rsid w:val="00342E95"/>
    <w:rsid w:val="00343755"/>
    <w:rsid w:val="00343B3C"/>
    <w:rsid w:val="00345FC3"/>
    <w:rsid w:val="00346672"/>
    <w:rsid w:val="00347194"/>
    <w:rsid w:val="0034765B"/>
    <w:rsid w:val="00351A1E"/>
    <w:rsid w:val="00351BFE"/>
    <w:rsid w:val="00352078"/>
    <w:rsid w:val="00352A33"/>
    <w:rsid w:val="00352EDC"/>
    <w:rsid w:val="003531C7"/>
    <w:rsid w:val="003532CE"/>
    <w:rsid w:val="00353648"/>
    <w:rsid w:val="00353B02"/>
    <w:rsid w:val="00353B65"/>
    <w:rsid w:val="00353E3C"/>
    <w:rsid w:val="003547DB"/>
    <w:rsid w:val="003548A9"/>
    <w:rsid w:val="003548FA"/>
    <w:rsid w:val="00354FD2"/>
    <w:rsid w:val="00355147"/>
    <w:rsid w:val="003551C2"/>
    <w:rsid w:val="00355613"/>
    <w:rsid w:val="00355785"/>
    <w:rsid w:val="00355D2B"/>
    <w:rsid w:val="003560CA"/>
    <w:rsid w:val="00357A9E"/>
    <w:rsid w:val="00360A90"/>
    <w:rsid w:val="00360FD4"/>
    <w:rsid w:val="00361550"/>
    <w:rsid w:val="00361DA4"/>
    <w:rsid w:val="003620BD"/>
    <w:rsid w:val="00362698"/>
    <w:rsid w:val="00362FB3"/>
    <w:rsid w:val="00363D1C"/>
    <w:rsid w:val="003642D4"/>
    <w:rsid w:val="003644B1"/>
    <w:rsid w:val="003647D3"/>
    <w:rsid w:val="0036564B"/>
    <w:rsid w:val="00365763"/>
    <w:rsid w:val="00365A40"/>
    <w:rsid w:val="003663ED"/>
    <w:rsid w:val="00367592"/>
    <w:rsid w:val="00371034"/>
    <w:rsid w:val="00372ADA"/>
    <w:rsid w:val="00373E9A"/>
    <w:rsid w:val="0037475D"/>
    <w:rsid w:val="00374A9B"/>
    <w:rsid w:val="00374E0E"/>
    <w:rsid w:val="0037534D"/>
    <w:rsid w:val="003753D4"/>
    <w:rsid w:val="00380221"/>
    <w:rsid w:val="00381281"/>
    <w:rsid w:val="0038196D"/>
    <w:rsid w:val="00381E6E"/>
    <w:rsid w:val="0038257E"/>
    <w:rsid w:val="00382689"/>
    <w:rsid w:val="003833D4"/>
    <w:rsid w:val="00383E07"/>
    <w:rsid w:val="00383F47"/>
    <w:rsid w:val="003864FE"/>
    <w:rsid w:val="0038724E"/>
    <w:rsid w:val="0038782B"/>
    <w:rsid w:val="00387D8B"/>
    <w:rsid w:val="00390844"/>
    <w:rsid w:val="00390D2C"/>
    <w:rsid w:val="00390E6A"/>
    <w:rsid w:val="00391F2A"/>
    <w:rsid w:val="00392047"/>
    <w:rsid w:val="00392139"/>
    <w:rsid w:val="00392196"/>
    <w:rsid w:val="00392780"/>
    <w:rsid w:val="00392FD7"/>
    <w:rsid w:val="00393355"/>
    <w:rsid w:val="003949E2"/>
    <w:rsid w:val="0039547B"/>
    <w:rsid w:val="003966D9"/>
    <w:rsid w:val="003978C8"/>
    <w:rsid w:val="00397ACB"/>
    <w:rsid w:val="00397D74"/>
    <w:rsid w:val="003A17E7"/>
    <w:rsid w:val="003A1CAD"/>
    <w:rsid w:val="003A2C0B"/>
    <w:rsid w:val="003A4FEE"/>
    <w:rsid w:val="003A50C4"/>
    <w:rsid w:val="003A5126"/>
    <w:rsid w:val="003A6F05"/>
    <w:rsid w:val="003A7DDC"/>
    <w:rsid w:val="003B0358"/>
    <w:rsid w:val="003B08FE"/>
    <w:rsid w:val="003B1A6B"/>
    <w:rsid w:val="003B1DB5"/>
    <w:rsid w:val="003B33A6"/>
    <w:rsid w:val="003B5529"/>
    <w:rsid w:val="003B612A"/>
    <w:rsid w:val="003B69E4"/>
    <w:rsid w:val="003C157C"/>
    <w:rsid w:val="003C16B7"/>
    <w:rsid w:val="003C170E"/>
    <w:rsid w:val="003C23D3"/>
    <w:rsid w:val="003C4708"/>
    <w:rsid w:val="003C4757"/>
    <w:rsid w:val="003C51D8"/>
    <w:rsid w:val="003C5440"/>
    <w:rsid w:val="003C6A62"/>
    <w:rsid w:val="003C6E7D"/>
    <w:rsid w:val="003D0533"/>
    <w:rsid w:val="003D0C2C"/>
    <w:rsid w:val="003D0E05"/>
    <w:rsid w:val="003D10DF"/>
    <w:rsid w:val="003D1D2B"/>
    <w:rsid w:val="003D1FFA"/>
    <w:rsid w:val="003D26C3"/>
    <w:rsid w:val="003D476F"/>
    <w:rsid w:val="003D5C03"/>
    <w:rsid w:val="003D7AA6"/>
    <w:rsid w:val="003E02DC"/>
    <w:rsid w:val="003E0643"/>
    <w:rsid w:val="003E352E"/>
    <w:rsid w:val="003E5FBC"/>
    <w:rsid w:val="003E6726"/>
    <w:rsid w:val="003F0550"/>
    <w:rsid w:val="003F1B8E"/>
    <w:rsid w:val="003F1F91"/>
    <w:rsid w:val="003F2868"/>
    <w:rsid w:val="003F2B29"/>
    <w:rsid w:val="003F3311"/>
    <w:rsid w:val="003F3350"/>
    <w:rsid w:val="003F346D"/>
    <w:rsid w:val="003F3561"/>
    <w:rsid w:val="003F5FEF"/>
    <w:rsid w:val="003F605B"/>
    <w:rsid w:val="003F7157"/>
    <w:rsid w:val="003F73BB"/>
    <w:rsid w:val="003F753F"/>
    <w:rsid w:val="0040001E"/>
    <w:rsid w:val="004010FD"/>
    <w:rsid w:val="004013CE"/>
    <w:rsid w:val="00401F85"/>
    <w:rsid w:val="00402E7A"/>
    <w:rsid w:val="004030C0"/>
    <w:rsid w:val="004033A1"/>
    <w:rsid w:val="004042D9"/>
    <w:rsid w:val="00405AF4"/>
    <w:rsid w:val="00407409"/>
    <w:rsid w:val="00410688"/>
    <w:rsid w:val="0041196B"/>
    <w:rsid w:val="00411EA2"/>
    <w:rsid w:val="0041294E"/>
    <w:rsid w:val="0041328C"/>
    <w:rsid w:val="00413C82"/>
    <w:rsid w:val="00414AE8"/>
    <w:rsid w:val="0041500A"/>
    <w:rsid w:val="0041556F"/>
    <w:rsid w:val="004165DB"/>
    <w:rsid w:val="0041680B"/>
    <w:rsid w:val="004168A1"/>
    <w:rsid w:val="00416CD6"/>
    <w:rsid w:val="0042011E"/>
    <w:rsid w:val="00420382"/>
    <w:rsid w:val="004204ED"/>
    <w:rsid w:val="00420566"/>
    <w:rsid w:val="00420780"/>
    <w:rsid w:val="00421847"/>
    <w:rsid w:val="00422278"/>
    <w:rsid w:val="00422B99"/>
    <w:rsid w:val="00422D81"/>
    <w:rsid w:val="00423778"/>
    <w:rsid w:val="00423D44"/>
    <w:rsid w:val="004242AB"/>
    <w:rsid w:val="004242B9"/>
    <w:rsid w:val="00424722"/>
    <w:rsid w:val="004251B6"/>
    <w:rsid w:val="004254C3"/>
    <w:rsid w:val="00425512"/>
    <w:rsid w:val="00425B77"/>
    <w:rsid w:val="00427AD4"/>
    <w:rsid w:val="004301B4"/>
    <w:rsid w:val="004317A3"/>
    <w:rsid w:val="00431A8E"/>
    <w:rsid w:val="00431FB4"/>
    <w:rsid w:val="0043269C"/>
    <w:rsid w:val="00433643"/>
    <w:rsid w:val="0043373A"/>
    <w:rsid w:val="00434CD7"/>
    <w:rsid w:val="00435706"/>
    <w:rsid w:val="00436DC5"/>
    <w:rsid w:val="00436E07"/>
    <w:rsid w:val="00437557"/>
    <w:rsid w:val="00437E05"/>
    <w:rsid w:val="00437F7F"/>
    <w:rsid w:val="00440603"/>
    <w:rsid w:val="00440A82"/>
    <w:rsid w:val="004411D7"/>
    <w:rsid w:val="00442902"/>
    <w:rsid w:val="00442B6D"/>
    <w:rsid w:val="00442DD1"/>
    <w:rsid w:val="00444A1E"/>
    <w:rsid w:val="00445CB9"/>
    <w:rsid w:val="00445E91"/>
    <w:rsid w:val="004471D6"/>
    <w:rsid w:val="00450318"/>
    <w:rsid w:val="0045041A"/>
    <w:rsid w:val="00452055"/>
    <w:rsid w:val="004544A5"/>
    <w:rsid w:val="0045550B"/>
    <w:rsid w:val="00455CD9"/>
    <w:rsid w:val="00455DA3"/>
    <w:rsid w:val="00455E51"/>
    <w:rsid w:val="00456934"/>
    <w:rsid w:val="00457589"/>
    <w:rsid w:val="004604CB"/>
    <w:rsid w:val="00461A44"/>
    <w:rsid w:val="00461F6C"/>
    <w:rsid w:val="00462648"/>
    <w:rsid w:val="00462C66"/>
    <w:rsid w:val="00462F3B"/>
    <w:rsid w:val="004630CB"/>
    <w:rsid w:val="00463EE1"/>
    <w:rsid w:val="00464752"/>
    <w:rsid w:val="00464B3D"/>
    <w:rsid w:val="0046600D"/>
    <w:rsid w:val="00466834"/>
    <w:rsid w:val="00466C75"/>
    <w:rsid w:val="004671C8"/>
    <w:rsid w:val="00467CED"/>
    <w:rsid w:val="004701BD"/>
    <w:rsid w:val="00470A7C"/>
    <w:rsid w:val="00472703"/>
    <w:rsid w:val="00473E5A"/>
    <w:rsid w:val="00474D13"/>
    <w:rsid w:val="00476D02"/>
    <w:rsid w:val="00477671"/>
    <w:rsid w:val="0048343F"/>
    <w:rsid w:val="004836A1"/>
    <w:rsid w:val="004837BF"/>
    <w:rsid w:val="00483FBE"/>
    <w:rsid w:val="00485712"/>
    <w:rsid w:val="00485EB6"/>
    <w:rsid w:val="0048601B"/>
    <w:rsid w:val="00486995"/>
    <w:rsid w:val="00486D81"/>
    <w:rsid w:val="00487E79"/>
    <w:rsid w:val="00490B71"/>
    <w:rsid w:val="00490C12"/>
    <w:rsid w:val="00490D95"/>
    <w:rsid w:val="00491647"/>
    <w:rsid w:val="00491D32"/>
    <w:rsid w:val="00493B96"/>
    <w:rsid w:val="00493F2D"/>
    <w:rsid w:val="004951EA"/>
    <w:rsid w:val="00495B95"/>
    <w:rsid w:val="004971AD"/>
    <w:rsid w:val="00497883"/>
    <w:rsid w:val="00497B40"/>
    <w:rsid w:val="004A0390"/>
    <w:rsid w:val="004A05AC"/>
    <w:rsid w:val="004A0B11"/>
    <w:rsid w:val="004A3060"/>
    <w:rsid w:val="004A3C00"/>
    <w:rsid w:val="004A42A5"/>
    <w:rsid w:val="004A5BF1"/>
    <w:rsid w:val="004A5E51"/>
    <w:rsid w:val="004A6FAE"/>
    <w:rsid w:val="004A757A"/>
    <w:rsid w:val="004B0B1C"/>
    <w:rsid w:val="004B0B23"/>
    <w:rsid w:val="004B1F27"/>
    <w:rsid w:val="004B1FCC"/>
    <w:rsid w:val="004B1FE4"/>
    <w:rsid w:val="004B2A39"/>
    <w:rsid w:val="004B2FB5"/>
    <w:rsid w:val="004B30A7"/>
    <w:rsid w:val="004B35D3"/>
    <w:rsid w:val="004B391F"/>
    <w:rsid w:val="004B5853"/>
    <w:rsid w:val="004B6705"/>
    <w:rsid w:val="004B6C9C"/>
    <w:rsid w:val="004B6E83"/>
    <w:rsid w:val="004B722C"/>
    <w:rsid w:val="004C01D3"/>
    <w:rsid w:val="004C02C9"/>
    <w:rsid w:val="004C0AE1"/>
    <w:rsid w:val="004C131F"/>
    <w:rsid w:val="004C2786"/>
    <w:rsid w:val="004C3589"/>
    <w:rsid w:val="004C43F5"/>
    <w:rsid w:val="004C4A9E"/>
    <w:rsid w:val="004C55F9"/>
    <w:rsid w:val="004C65C4"/>
    <w:rsid w:val="004C7ED9"/>
    <w:rsid w:val="004C7F32"/>
    <w:rsid w:val="004D06E7"/>
    <w:rsid w:val="004D209A"/>
    <w:rsid w:val="004D371D"/>
    <w:rsid w:val="004D3D40"/>
    <w:rsid w:val="004D41FA"/>
    <w:rsid w:val="004D5606"/>
    <w:rsid w:val="004D6A4D"/>
    <w:rsid w:val="004D6DB9"/>
    <w:rsid w:val="004D75FF"/>
    <w:rsid w:val="004E0204"/>
    <w:rsid w:val="004E05E2"/>
    <w:rsid w:val="004E19A9"/>
    <w:rsid w:val="004E1E86"/>
    <w:rsid w:val="004E3006"/>
    <w:rsid w:val="004E442A"/>
    <w:rsid w:val="004E4B0D"/>
    <w:rsid w:val="004E4F17"/>
    <w:rsid w:val="004E57E9"/>
    <w:rsid w:val="004E6711"/>
    <w:rsid w:val="004E7D36"/>
    <w:rsid w:val="004F2D50"/>
    <w:rsid w:val="004F4CD5"/>
    <w:rsid w:val="004F778F"/>
    <w:rsid w:val="0050020D"/>
    <w:rsid w:val="00500AE4"/>
    <w:rsid w:val="0050116C"/>
    <w:rsid w:val="0050180F"/>
    <w:rsid w:val="00501ACA"/>
    <w:rsid w:val="0050221C"/>
    <w:rsid w:val="005038A8"/>
    <w:rsid w:val="00503E0C"/>
    <w:rsid w:val="00505358"/>
    <w:rsid w:val="00505AD6"/>
    <w:rsid w:val="00506126"/>
    <w:rsid w:val="005068A1"/>
    <w:rsid w:val="005069E7"/>
    <w:rsid w:val="00506CD9"/>
    <w:rsid w:val="00506F14"/>
    <w:rsid w:val="00506F1B"/>
    <w:rsid w:val="005076B7"/>
    <w:rsid w:val="00507F70"/>
    <w:rsid w:val="00510AC5"/>
    <w:rsid w:val="0051184B"/>
    <w:rsid w:val="0051233C"/>
    <w:rsid w:val="00513C2A"/>
    <w:rsid w:val="00516B9C"/>
    <w:rsid w:val="00517CAE"/>
    <w:rsid w:val="0052075B"/>
    <w:rsid w:val="00520859"/>
    <w:rsid w:val="00523417"/>
    <w:rsid w:val="0052483C"/>
    <w:rsid w:val="00525E40"/>
    <w:rsid w:val="0052621C"/>
    <w:rsid w:val="00526A03"/>
    <w:rsid w:val="00526D60"/>
    <w:rsid w:val="0052754F"/>
    <w:rsid w:val="00527B37"/>
    <w:rsid w:val="00527EC2"/>
    <w:rsid w:val="00530E7C"/>
    <w:rsid w:val="0053129C"/>
    <w:rsid w:val="005317B3"/>
    <w:rsid w:val="00531FDE"/>
    <w:rsid w:val="005323AF"/>
    <w:rsid w:val="0053315F"/>
    <w:rsid w:val="00534CDD"/>
    <w:rsid w:val="00535B30"/>
    <w:rsid w:val="00536046"/>
    <w:rsid w:val="005378B5"/>
    <w:rsid w:val="0054050E"/>
    <w:rsid w:val="00541B30"/>
    <w:rsid w:val="00541FEE"/>
    <w:rsid w:val="00542736"/>
    <w:rsid w:val="00542955"/>
    <w:rsid w:val="00542A02"/>
    <w:rsid w:val="00543CC9"/>
    <w:rsid w:val="00543EE1"/>
    <w:rsid w:val="005450D6"/>
    <w:rsid w:val="005454D5"/>
    <w:rsid w:val="005500E3"/>
    <w:rsid w:val="00550284"/>
    <w:rsid w:val="00550DA6"/>
    <w:rsid w:val="00550ED6"/>
    <w:rsid w:val="005510B7"/>
    <w:rsid w:val="00551305"/>
    <w:rsid w:val="00552470"/>
    <w:rsid w:val="00553086"/>
    <w:rsid w:val="00553D7B"/>
    <w:rsid w:val="00553E68"/>
    <w:rsid w:val="00555C3A"/>
    <w:rsid w:val="00556D51"/>
    <w:rsid w:val="00556EAF"/>
    <w:rsid w:val="0055736D"/>
    <w:rsid w:val="005608CB"/>
    <w:rsid w:val="005637EB"/>
    <w:rsid w:val="005641FE"/>
    <w:rsid w:val="005651B5"/>
    <w:rsid w:val="005660E7"/>
    <w:rsid w:val="00567D06"/>
    <w:rsid w:val="00567E76"/>
    <w:rsid w:val="00570615"/>
    <w:rsid w:val="00570F24"/>
    <w:rsid w:val="0057205F"/>
    <w:rsid w:val="00572DED"/>
    <w:rsid w:val="005749FC"/>
    <w:rsid w:val="00574DDD"/>
    <w:rsid w:val="00575572"/>
    <w:rsid w:val="005758BE"/>
    <w:rsid w:val="00576F93"/>
    <w:rsid w:val="00580240"/>
    <w:rsid w:val="00581304"/>
    <w:rsid w:val="005813DB"/>
    <w:rsid w:val="005819CD"/>
    <w:rsid w:val="00582556"/>
    <w:rsid w:val="005829A6"/>
    <w:rsid w:val="0058367D"/>
    <w:rsid w:val="00583F80"/>
    <w:rsid w:val="00583FC0"/>
    <w:rsid w:val="00584CE9"/>
    <w:rsid w:val="0058699E"/>
    <w:rsid w:val="00590AA1"/>
    <w:rsid w:val="00590D17"/>
    <w:rsid w:val="005919E8"/>
    <w:rsid w:val="00592A7B"/>
    <w:rsid w:val="00593632"/>
    <w:rsid w:val="00593C2E"/>
    <w:rsid w:val="005964EA"/>
    <w:rsid w:val="0059691D"/>
    <w:rsid w:val="00596F39"/>
    <w:rsid w:val="0059738A"/>
    <w:rsid w:val="005976A7"/>
    <w:rsid w:val="005A0021"/>
    <w:rsid w:val="005A025E"/>
    <w:rsid w:val="005A0FAE"/>
    <w:rsid w:val="005A1500"/>
    <w:rsid w:val="005A16B6"/>
    <w:rsid w:val="005A19E6"/>
    <w:rsid w:val="005A26BA"/>
    <w:rsid w:val="005A2B3C"/>
    <w:rsid w:val="005A40A6"/>
    <w:rsid w:val="005A4548"/>
    <w:rsid w:val="005A5845"/>
    <w:rsid w:val="005A586E"/>
    <w:rsid w:val="005A6478"/>
    <w:rsid w:val="005B11D8"/>
    <w:rsid w:val="005B127F"/>
    <w:rsid w:val="005B13BF"/>
    <w:rsid w:val="005B1E70"/>
    <w:rsid w:val="005B24D9"/>
    <w:rsid w:val="005B2A6B"/>
    <w:rsid w:val="005B2AEF"/>
    <w:rsid w:val="005B3279"/>
    <w:rsid w:val="005B3637"/>
    <w:rsid w:val="005B3923"/>
    <w:rsid w:val="005B456A"/>
    <w:rsid w:val="005B4925"/>
    <w:rsid w:val="005B4C88"/>
    <w:rsid w:val="005B5286"/>
    <w:rsid w:val="005B54A2"/>
    <w:rsid w:val="005B568D"/>
    <w:rsid w:val="005B5FCF"/>
    <w:rsid w:val="005B6531"/>
    <w:rsid w:val="005B7A57"/>
    <w:rsid w:val="005B7F6E"/>
    <w:rsid w:val="005C0234"/>
    <w:rsid w:val="005C1E59"/>
    <w:rsid w:val="005C1F30"/>
    <w:rsid w:val="005C2E69"/>
    <w:rsid w:val="005C32D0"/>
    <w:rsid w:val="005C3799"/>
    <w:rsid w:val="005C3E41"/>
    <w:rsid w:val="005C4E6D"/>
    <w:rsid w:val="005C5387"/>
    <w:rsid w:val="005C5649"/>
    <w:rsid w:val="005C5735"/>
    <w:rsid w:val="005C6EA2"/>
    <w:rsid w:val="005C704E"/>
    <w:rsid w:val="005C70EE"/>
    <w:rsid w:val="005C7601"/>
    <w:rsid w:val="005D147D"/>
    <w:rsid w:val="005D2148"/>
    <w:rsid w:val="005D2464"/>
    <w:rsid w:val="005D3545"/>
    <w:rsid w:val="005D3E4E"/>
    <w:rsid w:val="005D4560"/>
    <w:rsid w:val="005D565D"/>
    <w:rsid w:val="005D57A9"/>
    <w:rsid w:val="005D62AE"/>
    <w:rsid w:val="005D74E5"/>
    <w:rsid w:val="005D77CB"/>
    <w:rsid w:val="005D7D43"/>
    <w:rsid w:val="005E0AD0"/>
    <w:rsid w:val="005E0BB0"/>
    <w:rsid w:val="005E1155"/>
    <w:rsid w:val="005E1DAD"/>
    <w:rsid w:val="005E1F69"/>
    <w:rsid w:val="005E2C7C"/>
    <w:rsid w:val="005E30F3"/>
    <w:rsid w:val="005E3243"/>
    <w:rsid w:val="005E34EB"/>
    <w:rsid w:val="005E49FD"/>
    <w:rsid w:val="005E500A"/>
    <w:rsid w:val="005E5036"/>
    <w:rsid w:val="005E743B"/>
    <w:rsid w:val="005F07D1"/>
    <w:rsid w:val="005F105C"/>
    <w:rsid w:val="005F11C9"/>
    <w:rsid w:val="005F207A"/>
    <w:rsid w:val="005F2BDD"/>
    <w:rsid w:val="005F30A1"/>
    <w:rsid w:val="005F38D5"/>
    <w:rsid w:val="005F5810"/>
    <w:rsid w:val="005F59A0"/>
    <w:rsid w:val="005F78DE"/>
    <w:rsid w:val="00601769"/>
    <w:rsid w:val="0060210C"/>
    <w:rsid w:val="00602548"/>
    <w:rsid w:val="0060321C"/>
    <w:rsid w:val="006034E3"/>
    <w:rsid w:val="00604FF1"/>
    <w:rsid w:val="0060573A"/>
    <w:rsid w:val="0060614D"/>
    <w:rsid w:val="0060652F"/>
    <w:rsid w:val="006068E3"/>
    <w:rsid w:val="00610B8B"/>
    <w:rsid w:val="00611720"/>
    <w:rsid w:val="00611BD2"/>
    <w:rsid w:val="00611C2A"/>
    <w:rsid w:val="00612D06"/>
    <w:rsid w:val="006133DE"/>
    <w:rsid w:val="00613F64"/>
    <w:rsid w:val="00614CC9"/>
    <w:rsid w:val="006152A9"/>
    <w:rsid w:val="00616C48"/>
    <w:rsid w:val="006203EB"/>
    <w:rsid w:val="00620D88"/>
    <w:rsid w:val="00621900"/>
    <w:rsid w:val="00622F8C"/>
    <w:rsid w:val="0062422D"/>
    <w:rsid w:val="006258ED"/>
    <w:rsid w:val="00625C12"/>
    <w:rsid w:val="00626E07"/>
    <w:rsid w:val="0062757E"/>
    <w:rsid w:val="00627C43"/>
    <w:rsid w:val="00631418"/>
    <w:rsid w:val="006324B8"/>
    <w:rsid w:val="00632727"/>
    <w:rsid w:val="00632AD8"/>
    <w:rsid w:val="00632C87"/>
    <w:rsid w:val="00632D8C"/>
    <w:rsid w:val="006330D6"/>
    <w:rsid w:val="00633279"/>
    <w:rsid w:val="00635B6E"/>
    <w:rsid w:val="00635DB4"/>
    <w:rsid w:val="006362D2"/>
    <w:rsid w:val="00636AA5"/>
    <w:rsid w:val="0064003F"/>
    <w:rsid w:val="00640349"/>
    <w:rsid w:val="00641287"/>
    <w:rsid w:val="006419B5"/>
    <w:rsid w:val="00642558"/>
    <w:rsid w:val="00642D19"/>
    <w:rsid w:val="00642F3F"/>
    <w:rsid w:val="00644542"/>
    <w:rsid w:val="00644DD9"/>
    <w:rsid w:val="00644F53"/>
    <w:rsid w:val="0064666E"/>
    <w:rsid w:val="00646FDB"/>
    <w:rsid w:val="00650B36"/>
    <w:rsid w:val="00651D07"/>
    <w:rsid w:val="00651F06"/>
    <w:rsid w:val="00653D0E"/>
    <w:rsid w:val="00655172"/>
    <w:rsid w:val="006553DE"/>
    <w:rsid w:val="00655ED8"/>
    <w:rsid w:val="00655FE7"/>
    <w:rsid w:val="0065671D"/>
    <w:rsid w:val="0065690C"/>
    <w:rsid w:val="00656B69"/>
    <w:rsid w:val="00657234"/>
    <w:rsid w:val="006572F0"/>
    <w:rsid w:val="006573DD"/>
    <w:rsid w:val="0066019D"/>
    <w:rsid w:val="0066033A"/>
    <w:rsid w:val="006629C9"/>
    <w:rsid w:val="006634B3"/>
    <w:rsid w:val="006638F3"/>
    <w:rsid w:val="00665365"/>
    <w:rsid w:val="00665A59"/>
    <w:rsid w:val="00665A92"/>
    <w:rsid w:val="00666C38"/>
    <w:rsid w:val="00666DD8"/>
    <w:rsid w:val="006673E6"/>
    <w:rsid w:val="006679BD"/>
    <w:rsid w:val="00667D61"/>
    <w:rsid w:val="0067033D"/>
    <w:rsid w:val="00671F7D"/>
    <w:rsid w:val="00672AEE"/>
    <w:rsid w:val="00672E43"/>
    <w:rsid w:val="00672E8D"/>
    <w:rsid w:val="0067301D"/>
    <w:rsid w:val="00674C74"/>
    <w:rsid w:val="00674D6A"/>
    <w:rsid w:val="00674EA7"/>
    <w:rsid w:val="00675162"/>
    <w:rsid w:val="00677552"/>
    <w:rsid w:val="00680466"/>
    <w:rsid w:val="006810DA"/>
    <w:rsid w:val="00683375"/>
    <w:rsid w:val="0068358E"/>
    <w:rsid w:val="00683F25"/>
    <w:rsid w:val="0068512B"/>
    <w:rsid w:val="00685440"/>
    <w:rsid w:val="006860D7"/>
    <w:rsid w:val="00687F6F"/>
    <w:rsid w:val="00690C71"/>
    <w:rsid w:val="00691FFE"/>
    <w:rsid w:val="00692424"/>
    <w:rsid w:val="00692D4E"/>
    <w:rsid w:val="0069527E"/>
    <w:rsid w:val="006963B4"/>
    <w:rsid w:val="00696E67"/>
    <w:rsid w:val="006A16B6"/>
    <w:rsid w:val="006A1816"/>
    <w:rsid w:val="006A1B7F"/>
    <w:rsid w:val="006A4178"/>
    <w:rsid w:val="006A4F7B"/>
    <w:rsid w:val="006B133D"/>
    <w:rsid w:val="006B19C8"/>
    <w:rsid w:val="006B3BAC"/>
    <w:rsid w:val="006B433D"/>
    <w:rsid w:val="006B48EC"/>
    <w:rsid w:val="006B4B59"/>
    <w:rsid w:val="006B5CBC"/>
    <w:rsid w:val="006C03F6"/>
    <w:rsid w:val="006C0783"/>
    <w:rsid w:val="006C0D1A"/>
    <w:rsid w:val="006C1A4B"/>
    <w:rsid w:val="006C2B21"/>
    <w:rsid w:val="006C2F9F"/>
    <w:rsid w:val="006C3B40"/>
    <w:rsid w:val="006C53AD"/>
    <w:rsid w:val="006C5453"/>
    <w:rsid w:val="006C5802"/>
    <w:rsid w:val="006C5A16"/>
    <w:rsid w:val="006C697F"/>
    <w:rsid w:val="006C7020"/>
    <w:rsid w:val="006C7177"/>
    <w:rsid w:val="006C780D"/>
    <w:rsid w:val="006D08C7"/>
    <w:rsid w:val="006D0ABE"/>
    <w:rsid w:val="006D1037"/>
    <w:rsid w:val="006D196B"/>
    <w:rsid w:val="006D2EA9"/>
    <w:rsid w:val="006D38A5"/>
    <w:rsid w:val="006D41B0"/>
    <w:rsid w:val="006D45E8"/>
    <w:rsid w:val="006D48EF"/>
    <w:rsid w:val="006D794C"/>
    <w:rsid w:val="006E09AE"/>
    <w:rsid w:val="006E10BB"/>
    <w:rsid w:val="006E123D"/>
    <w:rsid w:val="006E252B"/>
    <w:rsid w:val="006E25D6"/>
    <w:rsid w:val="006E25E0"/>
    <w:rsid w:val="006E2AFB"/>
    <w:rsid w:val="006E2B9F"/>
    <w:rsid w:val="006E4BE0"/>
    <w:rsid w:val="006E5566"/>
    <w:rsid w:val="006E5AC4"/>
    <w:rsid w:val="006E6153"/>
    <w:rsid w:val="006E67CA"/>
    <w:rsid w:val="006E6992"/>
    <w:rsid w:val="006E6EC7"/>
    <w:rsid w:val="006E7780"/>
    <w:rsid w:val="006E798A"/>
    <w:rsid w:val="006F086E"/>
    <w:rsid w:val="006F120D"/>
    <w:rsid w:val="006F1A6C"/>
    <w:rsid w:val="006F1CCF"/>
    <w:rsid w:val="006F20A6"/>
    <w:rsid w:val="006F21E7"/>
    <w:rsid w:val="006F2DA8"/>
    <w:rsid w:val="006F43D5"/>
    <w:rsid w:val="006F4DC6"/>
    <w:rsid w:val="006F6D92"/>
    <w:rsid w:val="006F709B"/>
    <w:rsid w:val="006F7718"/>
    <w:rsid w:val="006F782D"/>
    <w:rsid w:val="006F7A98"/>
    <w:rsid w:val="00700706"/>
    <w:rsid w:val="007015E0"/>
    <w:rsid w:val="00702EA9"/>
    <w:rsid w:val="00702F62"/>
    <w:rsid w:val="00703650"/>
    <w:rsid w:val="00703CBC"/>
    <w:rsid w:val="00703EBA"/>
    <w:rsid w:val="00704ADD"/>
    <w:rsid w:val="00705783"/>
    <w:rsid w:val="00705C76"/>
    <w:rsid w:val="00707DDA"/>
    <w:rsid w:val="007109C9"/>
    <w:rsid w:val="00711A88"/>
    <w:rsid w:val="0071277F"/>
    <w:rsid w:val="00713ACC"/>
    <w:rsid w:val="00714437"/>
    <w:rsid w:val="007165BC"/>
    <w:rsid w:val="007165FC"/>
    <w:rsid w:val="00717804"/>
    <w:rsid w:val="00717D0A"/>
    <w:rsid w:val="00720D39"/>
    <w:rsid w:val="00721299"/>
    <w:rsid w:val="007254D2"/>
    <w:rsid w:val="007259A4"/>
    <w:rsid w:val="00725BDB"/>
    <w:rsid w:val="00725D7B"/>
    <w:rsid w:val="00726970"/>
    <w:rsid w:val="0073008E"/>
    <w:rsid w:val="00730258"/>
    <w:rsid w:val="00730606"/>
    <w:rsid w:val="00730ACC"/>
    <w:rsid w:val="00730EEB"/>
    <w:rsid w:val="00731FBD"/>
    <w:rsid w:val="00732365"/>
    <w:rsid w:val="00733395"/>
    <w:rsid w:val="00735293"/>
    <w:rsid w:val="007353AA"/>
    <w:rsid w:val="007364A9"/>
    <w:rsid w:val="00736999"/>
    <w:rsid w:val="00736E14"/>
    <w:rsid w:val="00740A8C"/>
    <w:rsid w:val="00741D8B"/>
    <w:rsid w:val="00742841"/>
    <w:rsid w:val="007428DA"/>
    <w:rsid w:val="00742A2D"/>
    <w:rsid w:val="007430F2"/>
    <w:rsid w:val="00744A3E"/>
    <w:rsid w:val="0074514D"/>
    <w:rsid w:val="00745228"/>
    <w:rsid w:val="007455A1"/>
    <w:rsid w:val="007468F5"/>
    <w:rsid w:val="00746A18"/>
    <w:rsid w:val="00746B6B"/>
    <w:rsid w:val="00747FFC"/>
    <w:rsid w:val="00750690"/>
    <w:rsid w:val="007506A5"/>
    <w:rsid w:val="00751302"/>
    <w:rsid w:val="007522F4"/>
    <w:rsid w:val="0075258C"/>
    <w:rsid w:val="00752B52"/>
    <w:rsid w:val="00752C5D"/>
    <w:rsid w:val="00752D59"/>
    <w:rsid w:val="00754417"/>
    <w:rsid w:val="00754566"/>
    <w:rsid w:val="00755019"/>
    <w:rsid w:val="00756667"/>
    <w:rsid w:val="00756689"/>
    <w:rsid w:val="007566BA"/>
    <w:rsid w:val="00757A12"/>
    <w:rsid w:val="007605B1"/>
    <w:rsid w:val="00760F32"/>
    <w:rsid w:val="007618B9"/>
    <w:rsid w:val="0076379E"/>
    <w:rsid w:val="00763CDC"/>
    <w:rsid w:val="00764A7D"/>
    <w:rsid w:val="0076584E"/>
    <w:rsid w:val="00765ABB"/>
    <w:rsid w:val="00765B0D"/>
    <w:rsid w:val="007665D2"/>
    <w:rsid w:val="00766A54"/>
    <w:rsid w:val="00767D4C"/>
    <w:rsid w:val="00770C47"/>
    <w:rsid w:val="00771B98"/>
    <w:rsid w:val="0077214D"/>
    <w:rsid w:val="00772842"/>
    <w:rsid w:val="00772A38"/>
    <w:rsid w:val="007734CE"/>
    <w:rsid w:val="00774FA9"/>
    <w:rsid w:val="007760A6"/>
    <w:rsid w:val="0077619C"/>
    <w:rsid w:val="007761DA"/>
    <w:rsid w:val="00777D82"/>
    <w:rsid w:val="00777D8E"/>
    <w:rsid w:val="00781093"/>
    <w:rsid w:val="00781D26"/>
    <w:rsid w:val="0078253C"/>
    <w:rsid w:val="00782A39"/>
    <w:rsid w:val="0078439B"/>
    <w:rsid w:val="0078494E"/>
    <w:rsid w:val="0078545B"/>
    <w:rsid w:val="007866EA"/>
    <w:rsid w:val="00786BB9"/>
    <w:rsid w:val="007876EC"/>
    <w:rsid w:val="00790EB4"/>
    <w:rsid w:val="007921DD"/>
    <w:rsid w:val="0079270F"/>
    <w:rsid w:val="00793759"/>
    <w:rsid w:val="00795B3A"/>
    <w:rsid w:val="0079740E"/>
    <w:rsid w:val="0079748F"/>
    <w:rsid w:val="00797C90"/>
    <w:rsid w:val="00797EAB"/>
    <w:rsid w:val="007A07DC"/>
    <w:rsid w:val="007A0B95"/>
    <w:rsid w:val="007A1F79"/>
    <w:rsid w:val="007A240D"/>
    <w:rsid w:val="007A3CDC"/>
    <w:rsid w:val="007A4C30"/>
    <w:rsid w:val="007A4D5E"/>
    <w:rsid w:val="007A54FC"/>
    <w:rsid w:val="007A5DFD"/>
    <w:rsid w:val="007A690D"/>
    <w:rsid w:val="007A7D24"/>
    <w:rsid w:val="007B0038"/>
    <w:rsid w:val="007B065C"/>
    <w:rsid w:val="007B22A7"/>
    <w:rsid w:val="007B35A0"/>
    <w:rsid w:val="007B3CED"/>
    <w:rsid w:val="007B4507"/>
    <w:rsid w:val="007B4A24"/>
    <w:rsid w:val="007B56AA"/>
    <w:rsid w:val="007B76C4"/>
    <w:rsid w:val="007B7C9A"/>
    <w:rsid w:val="007B7D3C"/>
    <w:rsid w:val="007C0213"/>
    <w:rsid w:val="007C0531"/>
    <w:rsid w:val="007C0A87"/>
    <w:rsid w:val="007C11E7"/>
    <w:rsid w:val="007C1242"/>
    <w:rsid w:val="007C12CE"/>
    <w:rsid w:val="007C19D8"/>
    <w:rsid w:val="007C2937"/>
    <w:rsid w:val="007C390A"/>
    <w:rsid w:val="007C42FA"/>
    <w:rsid w:val="007C5183"/>
    <w:rsid w:val="007C51C7"/>
    <w:rsid w:val="007C6A73"/>
    <w:rsid w:val="007D095C"/>
    <w:rsid w:val="007D1435"/>
    <w:rsid w:val="007D165E"/>
    <w:rsid w:val="007D16F6"/>
    <w:rsid w:val="007D1871"/>
    <w:rsid w:val="007D252F"/>
    <w:rsid w:val="007D298C"/>
    <w:rsid w:val="007D29F7"/>
    <w:rsid w:val="007D35E6"/>
    <w:rsid w:val="007D398D"/>
    <w:rsid w:val="007D4632"/>
    <w:rsid w:val="007D4E7F"/>
    <w:rsid w:val="007D6520"/>
    <w:rsid w:val="007D6EF3"/>
    <w:rsid w:val="007D704D"/>
    <w:rsid w:val="007D7051"/>
    <w:rsid w:val="007E0448"/>
    <w:rsid w:val="007E124F"/>
    <w:rsid w:val="007E1528"/>
    <w:rsid w:val="007E15B5"/>
    <w:rsid w:val="007E1F1E"/>
    <w:rsid w:val="007E4170"/>
    <w:rsid w:val="007E44BC"/>
    <w:rsid w:val="007E44C4"/>
    <w:rsid w:val="007E5473"/>
    <w:rsid w:val="007E5F53"/>
    <w:rsid w:val="007E628D"/>
    <w:rsid w:val="007E709A"/>
    <w:rsid w:val="007E75A9"/>
    <w:rsid w:val="007F02AA"/>
    <w:rsid w:val="007F17A7"/>
    <w:rsid w:val="007F1D3F"/>
    <w:rsid w:val="007F283F"/>
    <w:rsid w:val="007F2B2E"/>
    <w:rsid w:val="007F2BE9"/>
    <w:rsid w:val="007F4904"/>
    <w:rsid w:val="007F57AC"/>
    <w:rsid w:val="007F5FC1"/>
    <w:rsid w:val="007F6AEB"/>
    <w:rsid w:val="007F7D30"/>
    <w:rsid w:val="00800020"/>
    <w:rsid w:val="0080070F"/>
    <w:rsid w:val="00801091"/>
    <w:rsid w:val="00801839"/>
    <w:rsid w:val="00801C9F"/>
    <w:rsid w:val="0080203B"/>
    <w:rsid w:val="00802E4A"/>
    <w:rsid w:val="00803ED4"/>
    <w:rsid w:val="00803EED"/>
    <w:rsid w:val="00804AC1"/>
    <w:rsid w:val="0080730B"/>
    <w:rsid w:val="00810F57"/>
    <w:rsid w:val="0081139E"/>
    <w:rsid w:val="00812D5F"/>
    <w:rsid w:val="008137DE"/>
    <w:rsid w:val="00813806"/>
    <w:rsid w:val="00813E14"/>
    <w:rsid w:val="00813FB6"/>
    <w:rsid w:val="0081405C"/>
    <w:rsid w:val="008141DF"/>
    <w:rsid w:val="008147D5"/>
    <w:rsid w:val="00814906"/>
    <w:rsid w:val="00816F59"/>
    <w:rsid w:val="00817909"/>
    <w:rsid w:val="00820174"/>
    <w:rsid w:val="008202D4"/>
    <w:rsid w:val="008218C9"/>
    <w:rsid w:val="00821C92"/>
    <w:rsid w:val="008224CE"/>
    <w:rsid w:val="0082251A"/>
    <w:rsid w:val="008226CA"/>
    <w:rsid w:val="00822767"/>
    <w:rsid w:val="00822FC5"/>
    <w:rsid w:val="008230E1"/>
    <w:rsid w:val="00824FE1"/>
    <w:rsid w:val="008250FA"/>
    <w:rsid w:val="00825481"/>
    <w:rsid w:val="0082680F"/>
    <w:rsid w:val="0082712D"/>
    <w:rsid w:val="0083018B"/>
    <w:rsid w:val="0083087F"/>
    <w:rsid w:val="008308F7"/>
    <w:rsid w:val="00830CA2"/>
    <w:rsid w:val="00831C59"/>
    <w:rsid w:val="008322B7"/>
    <w:rsid w:val="008327D3"/>
    <w:rsid w:val="0083333A"/>
    <w:rsid w:val="00833D7C"/>
    <w:rsid w:val="00833F01"/>
    <w:rsid w:val="00835EE0"/>
    <w:rsid w:val="0083641B"/>
    <w:rsid w:val="008369CB"/>
    <w:rsid w:val="00837001"/>
    <w:rsid w:val="00840267"/>
    <w:rsid w:val="008417F5"/>
    <w:rsid w:val="0084218F"/>
    <w:rsid w:val="00842737"/>
    <w:rsid w:val="00843352"/>
    <w:rsid w:val="008440E2"/>
    <w:rsid w:val="00845507"/>
    <w:rsid w:val="0084574E"/>
    <w:rsid w:val="008477BF"/>
    <w:rsid w:val="00847D83"/>
    <w:rsid w:val="00851360"/>
    <w:rsid w:val="00851835"/>
    <w:rsid w:val="0085237A"/>
    <w:rsid w:val="00852915"/>
    <w:rsid w:val="00852E40"/>
    <w:rsid w:val="00853D6D"/>
    <w:rsid w:val="008545D0"/>
    <w:rsid w:val="0085479D"/>
    <w:rsid w:val="00855701"/>
    <w:rsid w:val="0085667A"/>
    <w:rsid w:val="00856A19"/>
    <w:rsid w:val="00856F71"/>
    <w:rsid w:val="0086123A"/>
    <w:rsid w:val="0086142A"/>
    <w:rsid w:val="00862084"/>
    <w:rsid w:val="008630C1"/>
    <w:rsid w:val="008631EB"/>
    <w:rsid w:val="00863678"/>
    <w:rsid w:val="008648EE"/>
    <w:rsid w:val="00864DD7"/>
    <w:rsid w:val="00866E64"/>
    <w:rsid w:val="00866E8D"/>
    <w:rsid w:val="00870992"/>
    <w:rsid w:val="00871027"/>
    <w:rsid w:val="00871043"/>
    <w:rsid w:val="00871A75"/>
    <w:rsid w:val="008729F5"/>
    <w:rsid w:val="00872DD5"/>
    <w:rsid w:val="0087308C"/>
    <w:rsid w:val="008732EE"/>
    <w:rsid w:val="008738A1"/>
    <w:rsid w:val="008739E3"/>
    <w:rsid w:val="008743A2"/>
    <w:rsid w:val="00875116"/>
    <w:rsid w:val="008751E2"/>
    <w:rsid w:val="00876342"/>
    <w:rsid w:val="008771F9"/>
    <w:rsid w:val="00877493"/>
    <w:rsid w:val="008777B4"/>
    <w:rsid w:val="008801E9"/>
    <w:rsid w:val="0088024C"/>
    <w:rsid w:val="00880A30"/>
    <w:rsid w:val="0088280B"/>
    <w:rsid w:val="00884883"/>
    <w:rsid w:val="0088518F"/>
    <w:rsid w:val="008856B2"/>
    <w:rsid w:val="00885861"/>
    <w:rsid w:val="00885DB3"/>
    <w:rsid w:val="0088601A"/>
    <w:rsid w:val="00886784"/>
    <w:rsid w:val="00890010"/>
    <w:rsid w:val="00891A00"/>
    <w:rsid w:val="0089211C"/>
    <w:rsid w:val="00892880"/>
    <w:rsid w:val="00893D37"/>
    <w:rsid w:val="00894DEF"/>
    <w:rsid w:val="00895B04"/>
    <w:rsid w:val="008A082E"/>
    <w:rsid w:val="008A0879"/>
    <w:rsid w:val="008A0FD7"/>
    <w:rsid w:val="008A111E"/>
    <w:rsid w:val="008A12C7"/>
    <w:rsid w:val="008A38C1"/>
    <w:rsid w:val="008A39A3"/>
    <w:rsid w:val="008A492B"/>
    <w:rsid w:val="008A4CCE"/>
    <w:rsid w:val="008A53D1"/>
    <w:rsid w:val="008A5AB8"/>
    <w:rsid w:val="008A6033"/>
    <w:rsid w:val="008A6706"/>
    <w:rsid w:val="008A6C70"/>
    <w:rsid w:val="008A6E3C"/>
    <w:rsid w:val="008A73E0"/>
    <w:rsid w:val="008B030B"/>
    <w:rsid w:val="008B0F71"/>
    <w:rsid w:val="008B1009"/>
    <w:rsid w:val="008B1997"/>
    <w:rsid w:val="008B3BB3"/>
    <w:rsid w:val="008B4025"/>
    <w:rsid w:val="008B4998"/>
    <w:rsid w:val="008B55B7"/>
    <w:rsid w:val="008B6779"/>
    <w:rsid w:val="008C065B"/>
    <w:rsid w:val="008C0718"/>
    <w:rsid w:val="008C2B65"/>
    <w:rsid w:val="008C423C"/>
    <w:rsid w:val="008C5E73"/>
    <w:rsid w:val="008C6561"/>
    <w:rsid w:val="008C66D5"/>
    <w:rsid w:val="008C68A9"/>
    <w:rsid w:val="008C703D"/>
    <w:rsid w:val="008C714E"/>
    <w:rsid w:val="008C7326"/>
    <w:rsid w:val="008D0509"/>
    <w:rsid w:val="008D122F"/>
    <w:rsid w:val="008D198A"/>
    <w:rsid w:val="008D1D3B"/>
    <w:rsid w:val="008D2F55"/>
    <w:rsid w:val="008D3295"/>
    <w:rsid w:val="008D3C07"/>
    <w:rsid w:val="008D4C3A"/>
    <w:rsid w:val="008D4CD0"/>
    <w:rsid w:val="008D4DDB"/>
    <w:rsid w:val="008D5538"/>
    <w:rsid w:val="008D59C6"/>
    <w:rsid w:val="008D7E92"/>
    <w:rsid w:val="008E0057"/>
    <w:rsid w:val="008E03DC"/>
    <w:rsid w:val="008E04C5"/>
    <w:rsid w:val="008E05F5"/>
    <w:rsid w:val="008E0811"/>
    <w:rsid w:val="008E09E6"/>
    <w:rsid w:val="008E0A58"/>
    <w:rsid w:val="008E1886"/>
    <w:rsid w:val="008E197E"/>
    <w:rsid w:val="008E370B"/>
    <w:rsid w:val="008E587B"/>
    <w:rsid w:val="008E58C9"/>
    <w:rsid w:val="008E6325"/>
    <w:rsid w:val="008E6B04"/>
    <w:rsid w:val="008E7138"/>
    <w:rsid w:val="008F4DE8"/>
    <w:rsid w:val="008F5736"/>
    <w:rsid w:val="008F6D4B"/>
    <w:rsid w:val="008F778F"/>
    <w:rsid w:val="00900621"/>
    <w:rsid w:val="00900A35"/>
    <w:rsid w:val="00900C76"/>
    <w:rsid w:val="009010B6"/>
    <w:rsid w:val="00902C62"/>
    <w:rsid w:val="009036DB"/>
    <w:rsid w:val="00904653"/>
    <w:rsid w:val="00904EC6"/>
    <w:rsid w:val="00906234"/>
    <w:rsid w:val="00906932"/>
    <w:rsid w:val="00906F88"/>
    <w:rsid w:val="009077F4"/>
    <w:rsid w:val="00910093"/>
    <w:rsid w:val="00910815"/>
    <w:rsid w:val="00910A2F"/>
    <w:rsid w:val="00910BFA"/>
    <w:rsid w:val="009111DB"/>
    <w:rsid w:val="00912506"/>
    <w:rsid w:val="009137E1"/>
    <w:rsid w:val="00913C19"/>
    <w:rsid w:val="00914082"/>
    <w:rsid w:val="00914999"/>
    <w:rsid w:val="00914C9E"/>
    <w:rsid w:val="00914E49"/>
    <w:rsid w:val="00915BC9"/>
    <w:rsid w:val="00916ABD"/>
    <w:rsid w:val="00917D41"/>
    <w:rsid w:val="009206FF"/>
    <w:rsid w:val="0092090F"/>
    <w:rsid w:val="00921B37"/>
    <w:rsid w:val="00921BE2"/>
    <w:rsid w:val="00921F19"/>
    <w:rsid w:val="009220B4"/>
    <w:rsid w:val="0092237C"/>
    <w:rsid w:val="009223B7"/>
    <w:rsid w:val="009228AF"/>
    <w:rsid w:val="00922DCC"/>
    <w:rsid w:val="00923292"/>
    <w:rsid w:val="009240E9"/>
    <w:rsid w:val="0092484C"/>
    <w:rsid w:val="00925910"/>
    <w:rsid w:val="0092685F"/>
    <w:rsid w:val="00926E9D"/>
    <w:rsid w:val="0092738F"/>
    <w:rsid w:val="00930E55"/>
    <w:rsid w:val="009336EA"/>
    <w:rsid w:val="00933C40"/>
    <w:rsid w:val="00933DC6"/>
    <w:rsid w:val="0093405C"/>
    <w:rsid w:val="00934965"/>
    <w:rsid w:val="00934FA7"/>
    <w:rsid w:val="0093508D"/>
    <w:rsid w:val="0093602A"/>
    <w:rsid w:val="009372C8"/>
    <w:rsid w:val="00937BDD"/>
    <w:rsid w:val="00942196"/>
    <w:rsid w:val="00942304"/>
    <w:rsid w:val="0094269A"/>
    <w:rsid w:val="00942900"/>
    <w:rsid w:val="00942B8A"/>
    <w:rsid w:val="009439DF"/>
    <w:rsid w:val="00943BA4"/>
    <w:rsid w:val="00943F67"/>
    <w:rsid w:val="0094479B"/>
    <w:rsid w:val="00945E6A"/>
    <w:rsid w:val="009470D2"/>
    <w:rsid w:val="00947675"/>
    <w:rsid w:val="00947AE6"/>
    <w:rsid w:val="00950AB8"/>
    <w:rsid w:val="009511F3"/>
    <w:rsid w:val="00951E1C"/>
    <w:rsid w:val="00951F6E"/>
    <w:rsid w:val="00953CFC"/>
    <w:rsid w:val="009541E7"/>
    <w:rsid w:val="0095423B"/>
    <w:rsid w:val="009543FA"/>
    <w:rsid w:val="0095508F"/>
    <w:rsid w:val="00955C81"/>
    <w:rsid w:val="009568FF"/>
    <w:rsid w:val="009569A5"/>
    <w:rsid w:val="00956BBB"/>
    <w:rsid w:val="009601BF"/>
    <w:rsid w:val="0096351F"/>
    <w:rsid w:val="009638A0"/>
    <w:rsid w:val="00965421"/>
    <w:rsid w:val="00965A8E"/>
    <w:rsid w:val="0096693B"/>
    <w:rsid w:val="00967C7A"/>
    <w:rsid w:val="00967FB8"/>
    <w:rsid w:val="0097042E"/>
    <w:rsid w:val="00972E06"/>
    <w:rsid w:val="0097342B"/>
    <w:rsid w:val="00974393"/>
    <w:rsid w:val="009749A8"/>
    <w:rsid w:val="00975C9D"/>
    <w:rsid w:val="009764D6"/>
    <w:rsid w:val="00976C4D"/>
    <w:rsid w:val="00976CB9"/>
    <w:rsid w:val="00977671"/>
    <w:rsid w:val="009809A7"/>
    <w:rsid w:val="009814E3"/>
    <w:rsid w:val="00981631"/>
    <w:rsid w:val="00981AAB"/>
    <w:rsid w:val="00981FF3"/>
    <w:rsid w:val="00982B9C"/>
    <w:rsid w:val="00985499"/>
    <w:rsid w:val="0098655F"/>
    <w:rsid w:val="00990075"/>
    <w:rsid w:val="0099057C"/>
    <w:rsid w:val="00990889"/>
    <w:rsid w:val="0099088A"/>
    <w:rsid w:val="009908B6"/>
    <w:rsid w:val="00990FE9"/>
    <w:rsid w:val="00991309"/>
    <w:rsid w:val="009915E7"/>
    <w:rsid w:val="009927DF"/>
    <w:rsid w:val="00993D0A"/>
    <w:rsid w:val="00995AD7"/>
    <w:rsid w:val="0099722D"/>
    <w:rsid w:val="009A18CC"/>
    <w:rsid w:val="009A1E52"/>
    <w:rsid w:val="009A407A"/>
    <w:rsid w:val="009A414E"/>
    <w:rsid w:val="009A4465"/>
    <w:rsid w:val="009A5298"/>
    <w:rsid w:val="009A5927"/>
    <w:rsid w:val="009A6AD3"/>
    <w:rsid w:val="009A7ECD"/>
    <w:rsid w:val="009B0A95"/>
    <w:rsid w:val="009B1CD8"/>
    <w:rsid w:val="009B20AB"/>
    <w:rsid w:val="009B228B"/>
    <w:rsid w:val="009B2F6E"/>
    <w:rsid w:val="009B38E8"/>
    <w:rsid w:val="009B445A"/>
    <w:rsid w:val="009B470B"/>
    <w:rsid w:val="009B4C5B"/>
    <w:rsid w:val="009B7223"/>
    <w:rsid w:val="009B77C8"/>
    <w:rsid w:val="009B7847"/>
    <w:rsid w:val="009C0915"/>
    <w:rsid w:val="009C0F93"/>
    <w:rsid w:val="009C22EF"/>
    <w:rsid w:val="009C24AB"/>
    <w:rsid w:val="009C418E"/>
    <w:rsid w:val="009C475D"/>
    <w:rsid w:val="009C4867"/>
    <w:rsid w:val="009C4BD5"/>
    <w:rsid w:val="009C4DBA"/>
    <w:rsid w:val="009C5F02"/>
    <w:rsid w:val="009C5FB8"/>
    <w:rsid w:val="009C6629"/>
    <w:rsid w:val="009C6821"/>
    <w:rsid w:val="009C77E5"/>
    <w:rsid w:val="009D11A0"/>
    <w:rsid w:val="009D16EB"/>
    <w:rsid w:val="009D2612"/>
    <w:rsid w:val="009D3798"/>
    <w:rsid w:val="009D37DF"/>
    <w:rsid w:val="009D5374"/>
    <w:rsid w:val="009D706D"/>
    <w:rsid w:val="009D7536"/>
    <w:rsid w:val="009D7739"/>
    <w:rsid w:val="009D7B94"/>
    <w:rsid w:val="009E0AC1"/>
    <w:rsid w:val="009E1341"/>
    <w:rsid w:val="009E13B2"/>
    <w:rsid w:val="009E1E7E"/>
    <w:rsid w:val="009E20B3"/>
    <w:rsid w:val="009E2A37"/>
    <w:rsid w:val="009E2CF2"/>
    <w:rsid w:val="009E3A7B"/>
    <w:rsid w:val="009E3E76"/>
    <w:rsid w:val="009E46DC"/>
    <w:rsid w:val="009E4CBF"/>
    <w:rsid w:val="009E5D37"/>
    <w:rsid w:val="009E6143"/>
    <w:rsid w:val="009E6753"/>
    <w:rsid w:val="009E699A"/>
    <w:rsid w:val="009E7589"/>
    <w:rsid w:val="009F10C7"/>
    <w:rsid w:val="009F22ED"/>
    <w:rsid w:val="009F2E60"/>
    <w:rsid w:val="009F30E0"/>
    <w:rsid w:val="009F4CB4"/>
    <w:rsid w:val="009F4EFB"/>
    <w:rsid w:val="009F5157"/>
    <w:rsid w:val="009F6537"/>
    <w:rsid w:val="009F6C8C"/>
    <w:rsid w:val="009F7848"/>
    <w:rsid w:val="009F7D6C"/>
    <w:rsid w:val="00A009B8"/>
    <w:rsid w:val="00A00A56"/>
    <w:rsid w:val="00A01548"/>
    <w:rsid w:val="00A01886"/>
    <w:rsid w:val="00A01F8E"/>
    <w:rsid w:val="00A02221"/>
    <w:rsid w:val="00A039A0"/>
    <w:rsid w:val="00A03EBB"/>
    <w:rsid w:val="00A041EF"/>
    <w:rsid w:val="00A048E9"/>
    <w:rsid w:val="00A04E83"/>
    <w:rsid w:val="00A05D2A"/>
    <w:rsid w:val="00A06112"/>
    <w:rsid w:val="00A06958"/>
    <w:rsid w:val="00A10B92"/>
    <w:rsid w:val="00A10E19"/>
    <w:rsid w:val="00A10F46"/>
    <w:rsid w:val="00A1273A"/>
    <w:rsid w:val="00A13FCB"/>
    <w:rsid w:val="00A141BA"/>
    <w:rsid w:val="00A14834"/>
    <w:rsid w:val="00A14D48"/>
    <w:rsid w:val="00A1500C"/>
    <w:rsid w:val="00A15E25"/>
    <w:rsid w:val="00A16114"/>
    <w:rsid w:val="00A170C1"/>
    <w:rsid w:val="00A17968"/>
    <w:rsid w:val="00A20021"/>
    <w:rsid w:val="00A2014F"/>
    <w:rsid w:val="00A203A5"/>
    <w:rsid w:val="00A21599"/>
    <w:rsid w:val="00A21727"/>
    <w:rsid w:val="00A228D8"/>
    <w:rsid w:val="00A2464C"/>
    <w:rsid w:val="00A25CAB"/>
    <w:rsid w:val="00A25EA3"/>
    <w:rsid w:val="00A2670B"/>
    <w:rsid w:val="00A26F1C"/>
    <w:rsid w:val="00A273E4"/>
    <w:rsid w:val="00A27D51"/>
    <w:rsid w:val="00A27D6E"/>
    <w:rsid w:val="00A30092"/>
    <w:rsid w:val="00A30754"/>
    <w:rsid w:val="00A30872"/>
    <w:rsid w:val="00A30EA5"/>
    <w:rsid w:val="00A30F99"/>
    <w:rsid w:val="00A33717"/>
    <w:rsid w:val="00A34568"/>
    <w:rsid w:val="00A34A6E"/>
    <w:rsid w:val="00A34EDC"/>
    <w:rsid w:val="00A36CB0"/>
    <w:rsid w:val="00A377D4"/>
    <w:rsid w:val="00A37D58"/>
    <w:rsid w:val="00A40041"/>
    <w:rsid w:val="00A4044D"/>
    <w:rsid w:val="00A4056A"/>
    <w:rsid w:val="00A434BC"/>
    <w:rsid w:val="00A43F02"/>
    <w:rsid w:val="00A440E9"/>
    <w:rsid w:val="00A45388"/>
    <w:rsid w:val="00A459D2"/>
    <w:rsid w:val="00A45BD1"/>
    <w:rsid w:val="00A45DF6"/>
    <w:rsid w:val="00A46746"/>
    <w:rsid w:val="00A46A36"/>
    <w:rsid w:val="00A46D3E"/>
    <w:rsid w:val="00A47589"/>
    <w:rsid w:val="00A50151"/>
    <w:rsid w:val="00A5237B"/>
    <w:rsid w:val="00A524FA"/>
    <w:rsid w:val="00A52989"/>
    <w:rsid w:val="00A540B3"/>
    <w:rsid w:val="00A5450E"/>
    <w:rsid w:val="00A54CC4"/>
    <w:rsid w:val="00A553F3"/>
    <w:rsid w:val="00A55941"/>
    <w:rsid w:val="00A55B08"/>
    <w:rsid w:val="00A55B2E"/>
    <w:rsid w:val="00A55EBB"/>
    <w:rsid w:val="00A5648C"/>
    <w:rsid w:val="00A61ED4"/>
    <w:rsid w:val="00A62F0A"/>
    <w:rsid w:val="00A66128"/>
    <w:rsid w:val="00A67307"/>
    <w:rsid w:val="00A67462"/>
    <w:rsid w:val="00A67A7C"/>
    <w:rsid w:val="00A67DD4"/>
    <w:rsid w:val="00A700E8"/>
    <w:rsid w:val="00A7064A"/>
    <w:rsid w:val="00A71F64"/>
    <w:rsid w:val="00A73CC4"/>
    <w:rsid w:val="00A74B93"/>
    <w:rsid w:val="00A74D12"/>
    <w:rsid w:val="00A7505C"/>
    <w:rsid w:val="00A7592D"/>
    <w:rsid w:val="00A75C24"/>
    <w:rsid w:val="00A7607C"/>
    <w:rsid w:val="00A8137F"/>
    <w:rsid w:val="00A83A82"/>
    <w:rsid w:val="00A84000"/>
    <w:rsid w:val="00A84320"/>
    <w:rsid w:val="00A84324"/>
    <w:rsid w:val="00A84426"/>
    <w:rsid w:val="00A86C5F"/>
    <w:rsid w:val="00A876D3"/>
    <w:rsid w:val="00A9247E"/>
    <w:rsid w:val="00A92480"/>
    <w:rsid w:val="00A93793"/>
    <w:rsid w:val="00A94563"/>
    <w:rsid w:val="00A95088"/>
    <w:rsid w:val="00A95FE1"/>
    <w:rsid w:val="00A965AE"/>
    <w:rsid w:val="00A9669B"/>
    <w:rsid w:val="00A96EF4"/>
    <w:rsid w:val="00AA0E4A"/>
    <w:rsid w:val="00AA3238"/>
    <w:rsid w:val="00AA3973"/>
    <w:rsid w:val="00AA3B9C"/>
    <w:rsid w:val="00AA42DF"/>
    <w:rsid w:val="00AA558C"/>
    <w:rsid w:val="00AA67E4"/>
    <w:rsid w:val="00AA6FD7"/>
    <w:rsid w:val="00AA7875"/>
    <w:rsid w:val="00AA7B06"/>
    <w:rsid w:val="00AB0051"/>
    <w:rsid w:val="00AB0A2E"/>
    <w:rsid w:val="00AB1FA8"/>
    <w:rsid w:val="00AB2424"/>
    <w:rsid w:val="00AB2CE6"/>
    <w:rsid w:val="00AB3186"/>
    <w:rsid w:val="00AB31CF"/>
    <w:rsid w:val="00AB367F"/>
    <w:rsid w:val="00AB4586"/>
    <w:rsid w:val="00AB4A42"/>
    <w:rsid w:val="00AB5174"/>
    <w:rsid w:val="00AB5BB5"/>
    <w:rsid w:val="00AB5C27"/>
    <w:rsid w:val="00AB625B"/>
    <w:rsid w:val="00AB7058"/>
    <w:rsid w:val="00AC06AC"/>
    <w:rsid w:val="00AC0B9C"/>
    <w:rsid w:val="00AC1619"/>
    <w:rsid w:val="00AC28D8"/>
    <w:rsid w:val="00AC2FFF"/>
    <w:rsid w:val="00AC4214"/>
    <w:rsid w:val="00AC5D39"/>
    <w:rsid w:val="00AC5ED2"/>
    <w:rsid w:val="00AC66EE"/>
    <w:rsid w:val="00AC6AFE"/>
    <w:rsid w:val="00AC7277"/>
    <w:rsid w:val="00AC7707"/>
    <w:rsid w:val="00AD0599"/>
    <w:rsid w:val="00AD13D6"/>
    <w:rsid w:val="00AD17B5"/>
    <w:rsid w:val="00AD1DAA"/>
    <w:rsid w:val="00AD1F7B"/>
    <w:rsid w:val="00AD2032"/>
    <w:rsid w:val="00AD2475"/>
    <w:rsid w:val="00AD32B1"/>
    <w:rsid w:val="00AD33A4"/>
    <w:rsid w:val="00AD358E"/>
    <w:rsid w:val="00AD5181"/>
    <w:rsid w:val="00AD5E5C"/>
    <w:rsid w:val="00AD784E"/>
    <w:rsid w:val="00AE0801"/>
    <w:rsid w:val="00AE0A36"/>
    <w:rsid w:val="00AE0C4C"/>
    <w:rsid w:val="00AE0D38"/>
    <w:rsid w:val="00AE1947"/>
    <w:rsid w:val="00AE1AD3"/>
    <w:rsid w:val="00AE2050"/>
    <w:rsid w:val="00AE2E8F"/>
    <w:rsid w:val="00AE3BAE"/>
    <w:rsid w:val="00AE3D10"/>
    <w:rsid w:val="00AE3D39"/>
    <w:rsid w:val="00AE3EFA"/>
    <w:rsid w:val="00AE3F7F"/>
    <w:rsid w:val="00AE49E4"/>
    <w:rsid w:val="00AE5D8D"/>
    <w:rsid w:val="00AE6075"/>
    <w:rsid w:val="00AE6341"/>
    <w:rsid w:val="00AE642B"/>
    <w:rsid w:val="00AE7A2D"/>
    <w:rsid w:val="00AF0A66"/>
    <w:rsid w:val="00AF1437"/>
    <w:rsid w:val="00AF1758"/>
    <w:rsid w:val="00AF20F1"/>
    <w:rsid w:val="00AF24CF"/>
    <w:rsid w:val="00AF36AF"/>
    <w:rsid w:val="00AF42CB"/>
    <w:rsid w:val="00AF42E4"/>
    <w:rsid w:val="00AF4492"/>
    <w:rsid w:val="00AF507C"/>
    <w:rsid w:val="00AF7A4B"/>
    <w:rsid w:val="00AF7E4A"/>
    <w:rsid w:val="00B01412"/>
    <w:rsid w:val="00B01BD2"/>
    <w:rsid w:val="00B022CB"/>
    <w:rsid w:val="00B02334"/>
    <w:rsid w:val="00B0279D"/>
    <w:rsid w:val="00B030A1"/>
    <w:rsid w:val="00B03D6E"/>
    <w:rsid w:val="00B03E70"/>
    <w:rsid w:val="00B044EA"/>
    <w:rsid w:val="00B07A65"/>
    <w:rsid w:val="00B07B47"/>
    <w:rsid w:val="00B07E61"/>
    <w:rsid w:val="00B07F5E"/>
    <w:rsid w:val="00B102D1"/>
    <w:rsid w:val="00B10FB6"/>
    <w:rsid w:val="00B1118B"/>
    <w:rsid w:val="00B12E31"/>
    <w:rsid w:val="00B13931"/>
    <w:rsid w:val="00B1506C"/>
    <w:rsid w:val="00B159C7"/>
    <w:rsid w:val="00B16003"/>
    <w:rsid w:val="00B174D3"/>
    <w:rsid w:val="00B20104"/>
    <w:rsid w:val="00B2125F"/>
    <w:rsid w:val="00B214E6"/>
    <w:rsid w:val="00B21C02"/>
    <w:rsid w:val="00B2245B"/>
    <w:rsid w:val="00B22BF1"/>
    <w:rsid w:val="00B237B5"/>
    <w:rsid w:val="00B244F6"/>
    <w:rsid w:val="00B246AD"/>
    <w:rsid w:val="00B248AF"/>
    <w:rsid w:val="00B26C92"/>
    <w:rsid w:val="00B27466"/>
    <w:rsid w:val="00B27C91"/>
    <w:rsid w:val="00B27EE0"/>
    <w:rsid w:val="00B30222"/>
    <w:rsid w:val="00B31BED"/>
    <w:rsid w:val="00B32558"/>
    <w:rsid w:val="00B32713"/>
    <w:rsid w:val="00B32DE9"/>
    <w:rsid w:val="00B33040"/>
    <w:rsid w:val="00B3306E"/>
    <w:rsid w:val="00B3490C"/>
    <w:rsid w:val="00B35ABE"/>
    <w:rsid w:val="00B366D6"/>
    <w:rsid w:val="00B36759"/>
    <w:rsid w:val="00B36B12"/>
    <w:rsid w:val="00B375B0"/>
    <w:rsid w:val="00B40BE6"/>
    <w:rsid w:val="00B41351"/>
    <w:rsid w:val="00B42FB1"/>
    <w:rsid w:val="00B44680"/>
    <w:rsid w:val="00B44AD2"/>
    <w:rsid w:val="00B45C78"/>
    <w:rsid w:val="00B46729"/>
    <w:rsid w:val="00B46A94"/>
    <w:rsid w:val="00B46BC9"/>
    <w:rsid w:val="00B46BDE"/>
    <w:rsid w:val="00B47B9F"/>
    <w:rsid w:val="00B47EF7"/>
    <w:rsid w:val="00B51705"/>
    <w:rsid w:val="00B51927"/>
    <w:rsid w:val="00B52AC7"/>
    <w:rsid w:val="00B52BB5"/>
    <w:rsid w:val="00B54E44"/>
    <w:rsid w:val="00B556EE"/>
    <w:rsid w:val="00B56324"/>
    <w:rsid w:val="00B57116"/>
    <w:rsid w:val="00B5776C"/>
    <w:rsid w:val="00B5793D"/>
    <w:rsid w:val="00B60282"/>
    <w:rsid w:val="00B60286"/>
    <w:rsid w:val="00B60553"/>
    <w:rsid w:val="00B62290"/>
    <w:rsid w:val="00B6470E"/>
    <w:rsid w:val="00B670FA"/>
    <w:rsid w:val="00B6765A"/>
    <w:rsid w:val="00B7163E"/>
    <w:rsid w:val="00B716F8"/>
    <w:rsid w:val="00B71C97"/>
    <w:rsid w:val="00B72EA7"/>
    <w:rsid w:val="00B73946"/>
    <w:rsid w:val="00B745E0"/>
    <w:rsid w:val="00B7620C"/>
    <w:rsid w:val="00B7658A"/>
    <w:rsid w:val="00B774C3"/>
    <w:rsid w:val="00B77723"/>
    <w:rsid w:val="00B77794"/>
    <w:rsid w:val="00B80100"/>
    <w:rsid w:val="00B80DD8"/>
    <w:rsid w:val="00B8146C"/>
    <w:rsid w:val="00B818B2"/>
    <w:rsid w:val="00B81D6F"/>
    <w:rsid w:val="00B82A9D"/>
    <w:rsid w:val="00B86116"/>
    <w:rsid w:val="00B86896"/>
    <w:rsid w:val="00B86C1F"/>
    <w:rsid w:val="00B87D59"/>
    <w:rsid w:val="00B903F0"/>
    <w:rsid w:val="00B90C3A"/>
    <w:rsid w:val="00B918EC"/>
    <w:rsid w:val="00B9236C"/>
    <w:rsid w:val="00B9316F"/>
    <w:rsid w:val="00B9392F"/>
    <w:rsid w:val="00B940A7"/>
    <w:rsid w:val="00B94EC5"/>
    <w:rsid w:val="00B96D95"/>
    <w:rsid w:val="00B97D60"/>
    <w:rsid w:val="00BA0425"/>
    <w:rsid w:val="00BA0DF7"/>
    <w:rsid w:val="00BA136A"/>
    <w:rsid w:val="00BA139E"/>
    <w:rsid w:val="00BA1EA8"/>
    <w:rsid w:val="00BA2E2C"/>
    <w:rsid w:val="00BA38F1"/>
    <w:rsid w:val="00BA5227"/>
    <w:rsid w:val="00BA6D80"/>
    <w:rsid w:val="00BA7B86"/>
    <w:rsid w:val="00BA7D1C"/>
    <w:rsid w:val="00BB0205"/>
    <w:rsid w:val="00BB05AE"/>
    <w:rsid w:val="00BB0956"/>
    <w:rsid w:val="00BB1AE7"/>
    <w:rsid w:val="00BB322F"/>
    <w:rsid w:val="00BB3A21"/>
    <w:rsid w:val="00BB4FDD"/>
    <w:rsid w:val="00BB597B"/>
    <w:rsid w:val="00BB61A4"/>
    <w:rsid w:val="00BB75F5"/>
    <w:rsid w:val="00BB7D78"/>
    <w:rsid w:val="00BB7E88"/>
    <w:rsid w:val="00BC1247"/>
    <w:rsid w:val="00BC1B69"/>
    <w:rsid w:val="00BC45D7"/>
    <w:rsid w:val="00BC4879"/>
    <w:rsid w:val="00BC4C64"/>
    <w:rsid w:val="00BC50A2"/>
    <w:rsid w:val="00BC54B4"/>
    <w:rsid w:val="00BC62E0"/>
    <w:rsid w:val="00BC765A"/>
    <w:rsid w:val="00BC7A2F"/>
    <w:rsid w:val="00BD078E"/>
    <w:rsid w:val="00BD29D0"/>
    <w:rsid w:val="00BD2A00"/>
    <w:rsid w:val="00BD2DEE"/>
    <w:rsid w:val="00BD2F19"/>
    <w:rsid w:val="00BD3F4D"/>
    <w:rsid w:val="00BD4464"/>
    <w:rsid w:val="00BD5BDD"/>
    <w:rsid w:val="00BD6059"/>
    <w:rsid w:val="00BD6719"/>
    <w:rsid w:val="00BD681A"/>
    <w:rsid w:val="00BD7DB3"/>
    <w:rsid w:val="00BE1357"/>
    <w:rsid w:val="00BE16F6"/>
    <w:rsid w:val="00BE2956"/>
    <w:rsid w:val="00BE38C8"/>
    <w:rsid w:val="00BE4244"/>
    <w:rsid w:val="00BE4B59"/>
    <w:rsid w:val="00BE4D30"/>
    <w:rsid w:val="00BE54BB"/>
    <w:rsid w:val="00BE58B2"/>
    <w:rsid w:val="00BE5DD1"/>
    <w:rsid w:val="00BE6EAB"/>
    <w:rsid w:val="00BF2BB7"/>
    <w:rsid w:val="00BF34D6"/>
    <w:rsid w:val="00BF36CF"/>
    <w:rsid w:val="00BF3AF8"/>
    <w:rsid w:val="00BF477D"/>
    <w:rsid w:val="00BF4950"/>
    <w:rsid w:val="00BF4BEE"/>
    <w:rsid w:val="00BF5617"/>
    <w:rsid w:val="00BF7236"/>
    <w:rsid w:val="00BF7F94"/>
    <w:rsid w:val="00C0038B"/>
    <w:rsid w:val="00C00EF3"/>
    <w:rsid w:val="00C01352"/>
    <w:rsid w:val="00C01A5B"/>
    <w:rsid w:val="00C02354"/>
    <w:rsid w:val="00C02815"/>
    <w:rsid w:val="00C028E1"/>
    <w:rsid w:val="00C058E9"/>
    <w:rsid w:val="00C06A51"/>
    <w:rsid w:val="00C06B70"/>
    <w:rsid w:val="00C06F10"/>
    <w:rsid w:val="00C0715E"/>
    <w:rsid w:val="00C07209"/>
    <w:rsid w:val="00C11A9A"/>
    <w:rsid w:val="00C148E9"/>
    <w:rsid w:val="00C14B9E"/>
    <w:rsid w:val="00C14C6F"/>
    <w:rsid w:val="00C15099"/>
    <w:rsid w:val="00C15535"/>
    <w:rsid w:val="00C20576"/>
    <w:rsid w:val="00C2079F"/>
    <w:rsid w:val="00C20BD5"/>
    <w:rsid w:val="00C21918"/>
    <w:rsid w:val="00C22BF5"/>
    <w:rsid w:val="00C2362B"/>
    <w:rsid w:val="00C23959"/>
    <w:rsid w:val="00C23B8B"/>
    <w:rsid w:val="00C24080"/>
    <w:rsid w:val="00C24E2D"/>
    <w:rsid w:val="00C2536D"/>
    <w:rsid w:val="00C25E00"/>
    <w:rsid w:val="00C260E2"/>
    <w:rsid w:val="00C26C88"/>
    <w:rsid w:val="00C273F5"/>
    <w:rsid w:val="00C279D9"/>
    <w:rsid w:val="00C31CFE"/>
    <w:rsid w:val="00C31F77"/>
    <w:rsid w:val="00C32A8D"/>
    <w:rsid w:val="00C33231"/>
    <w:rsid w:val="00C3358A"/>
    <w:rsid w:val="00C337E0"/>
    <w:rsid w:val="00C33B30"/>
    <w:rsid w:val="00C33E81"/>
    <w:rsid w:val="00C3528C"/>
    <w:rsid w:val="00C35BC9"/>
    <w:rsid w:val="00C35F07"/>
    <w:rsid w:val="00C36907"/>
    <w:rsid w:val="00C36B67"/>
    <w:rsid w:val="00C36D35"/>
    <w:rsid w:val="00C37823"/>
    <w:rsid w:val="00C423B9"/>
    <w:rsid w:val="00C4262A"/>
    <w:rsid w:val="00C427C4"/>
    <w:rsid w:val="00C43A1C"/>
    <w:rsid w:val="00C43DF1"/>
    <w:rsid w:val="00C47598"/>
    <w:rsid w:val="00C475BC"/>
    <w:rsid w:val="00C5065F"/>
    <w:rsid w:val="00C50A6C"/>
    <w:rsid w:val="00C516F0"/>
    <w:rsid w:val="00C51F0C"/>
    <w:rsid w:val="00C5326F"/>
    <w:rsid w:val="00C53C15"/>
    <w:rsid w:val="00C5653F"/>
    <w:rsid w:val="00C56CDE"/>
    <w:rsid w:val="00C57385"/>
    <w:rsid w:val="00C57690"/>
    <w:rsid w:val="00C57C9D"/>
    <w:rsid w:val="00C57CC2"/>
    <w:rsid w:val="00C60117"/>
    <w:rsid w:val="00C60CBB"/>
    <w:rsid w:val="00C613B6"/>
    <w:rsid w:val="00C6173A"/>
    <w:rsid w:val="00C61965"/>
    <w:rsid w:val="00C63174"/>
    <w:rsid w:val="00C6344B"/>
    <w:rsid w:val="00C646B1"/>
    <w:rsid w:val="00C652F3"/>
    <w:rsid w:val="00C65747"/>
    <w:rsid w:val="00C663C7"/>
    <w:rsid w:val="00C711A5"/>
    <w:rsid w:val="00C7307B"/>
    <w:rsid w:val="00C73081"/>
    <w:rsid w:val="00C73799"/>
    <w:rsid w:val="00C74052"/>
    <w:rsid w:val="00C75277"/>
    <w:rsid w:val="00C75693"/>
    <w:rsid w:val="00C76703"/>
    <w:rsid w:val="00C76DF7"/>
    <w:rsid w:val="00C76F20"/>
    <w:rsid w:val="00C770E5"/>
    <w:rsid w:val="00C77B7E"/>
    <w:rsid w:val="00C77BB1"/>
    <w:rsid w:val="00C805F5"/>
    <w:rsid w:val="00C8094E"/>
    <w:rsid w:val="00C83BFD"/>
    <w:rsid w:val="00C84B2C"/>
    <w:rsid w:val="00C86FFA"/>
    <w:rsid w:val="00C90DB4"/>
    <w:rsid w:val="00C91146"/>
    <w:rsid w:val="00C91D42"/>
    <w:rsid w:val="00C91F3D"/>
    <w:rsid w:val="00C921BF"/>
    <w:rsid w:val="00C92740"/>
    <w:rsid w:val="00C92A40"/>
    <w:rsid w:val="00C92B3A"/>
    <w:rsid w:val="00C9310A"/>
    <w:rsid w:val="00C9475D"/>
    <w:rsid w:val="00C94A07"/>
    <w:rsid w:val="00C96A91"/>
    <w:rsid w:val="00CA0E9E"/>
    <w:rsid w:val="00CA2EB5"/>
    <w:rsid w:val="00CA42E6"/>
    <w:rsid w:val="00CA51F6"/>
    <w:rsid w:val="00CA585A"/>
    <w:rsid w:val="00CA59E6"/>
    <w:rsid w:val="00CA7A13"/>
    <w:rsid w:val="00CB003D"/>
    <w:rsid w:val="00CB0DE2"/>
    <w:rsid w:val="00CB120D"/>
    <w:rsid w:val="00CB3C7F"/>
    <w:rsid w:val="00CB3EC6"/>
    <w:rsid w:val="00CB49ED"/>
    <w:rsid w:val="00CB61EF"/>
    <w:rsid w:val="00CB628D"/>
    <w:rsid w:val="00CB6298"/>
    <w:rsid w:val="00CC0122"/>
    <w:rsid w:val="00CC0FD9"/>
    <w:rsid w:val="00CC1761"/>
    <w:rsid w:val="00CC1B15"/>
    <w:rsid w:val="00CC2BCA"/>
    <w:rsid w:val="00CC2EAE"/>
    <w:rsid w:val="00CC306E"/>
    <w:rsid w:val="00CC3D51"/>
    <w:rsid w:val="00CC4131"/>
    <w:rsid w:val="00CC5880"/>
    <w:rsid w:val="00CC678C"/>
    <w:rsid w:val="00CC7813"/>
    <w:rsid w:val="00CC7CE0"/>
    <w:rsid w:val="00CD0377"/>
    <w:rsid w:val="00CD0590"/>
    <w:rsid w:val="00CD0BEC"/>
    <w:rsid w:val="00CD1022"/>
    <w:rsid w:val="00CD2713"/>
    <w:rsid w:val="00CD2E26"/>
    <w:rsid w:val="00CD3303"/>
    <w:rsid w:val="00CD45B3"/>
    <w:rsid w:val="00CD5596"/>
    <w:rsid w:val="00CD6720"/>
    <w:rsid w:val="00CD67DC"/>
    <w:rsid w:val="00CD7C57"/>
    <w:rsid w:val="00CE02BF"/>
    <w:rsid w:val="00CE254A"/>
    <w:rsid w:val="00CE2A64"/>
    <w:rsid w:val="00CE37EE"/>
    <w:rsid w:val="00CE3951"/>
    <w:rsid w:val="00CE429E"/>
    <w:rsid w:val="00CE51A0"/>
    <w:rsid w:val="00CE6AEB"/>
    <w:rsid w:val="00CE7951"/>
    <w:rsid w:val="00CF05CE"/>
    <w:rsid w:val="00CF174A"/>
    <w:rsid w:val="00CF1F6F"/>
    <w:rsid w:val="00CF21E3"/>
    <w:rsid w:val="00CF34B0"/>
    <w:rsid w:val="00CF34C2"/>
    <w:rsid w:val="00CF36EA"/>
    <w:rsid w:val="00CF3869"/>
    <w:rsid w:val="00CF43DD"/>
    <w:rsid w:val="00CF4537"/>
    <w:rsid w:val="00CF5113"/>
    <w:rsid w:val="00CF5941"/>
    <w:rsid w:val="00CF6A81"/>
    <w:rsid w:val="00CF6B1A"/>
    <w:rsid w:val="00CF7AE6"/>
    <w:rsid w:val="00CF7DF1"/>
    <w:rsid w:val="00CF7EA4"/>
    <w:rsid w:val="00D00255"/>
    <w:rsid w:val="00D010F9"/>
    <w:rsid w:val="00D01C2E"/>
    <w:rsid w:val="00D01F7F"/>
    <w:rsid w:val="00D02065"/>
    <w:rsid w:val="00D0245D"/>
    <w:rsid w:val="00D035BE"/>
    <w:rsid w:val="00D03DD2"/>
    <w:rsid w:val="00D04103"/>
    <w:rsid w:val="00D04B4B"/>
    <w:rsid w:val="00D04F92"/>
    <w:rsid w:val="00D04FA3"/>
    <w:rsid w:val="00D04FEE"/>
    <w:rsid w:val="00D0557C"/>
    <w:rsid w:val="00D05635"/>
    <w:rsid w:val="00D057FE"/>
    <w:rsid w:val="00D05F10"/>
    <w:rsid w:val="00D0736C"/>
    <w:rsid w:val="00D07DEB"/>
    <w:rsid w:val="00D10304"/>
    <w:rsid w:val="00D10811"/>
    <w:rsid w:val="00D124C9"/>
    <w:rsid w:val="00D13765"/>
    <w:rsid w:val="00D144BC"/>
    <w:rsid w:val="00D15ADA"/>
    <w:rsid w:val="00D161B9"/>
    <w:rsid w:val="00D17A08"/>
    <w:rsid w:val="00D210BC"/>
    <w:rsid w:val="00D22C7D"/>
    <w:rsid w:val="00D239D0"/>
    <w:rsid w:val="00D24478"/>
    <w:rsid w:val="00D256A2"/>
    <w:rsid w:val="00D25C28"/>
    <w:rsid w:val="00D26525"/>
    <w:rsid w:val="00D26B39"/>
    <w:rsid w:val="00D27FA6"/>
    <w:rsid w:val="00D30077"/>
    <w:rsid w:val="00D305B2"/>
    <w:rsid w:val="00D307D1"/>
    <w:rsid w:val="00D30D33"/>
    <w:rsid w:val="00D31C8C"/>
    <w:rsid w:val="00D33DF6"/>
    <w:rsid w:val="00D35226"/>
    <w:rsid w:val="00D3533E"/>
    <w:rsid w:val="00D35662"/>
    <w:rsid w:val="00D3568F"/>
    <w:rsid w:val="00D36017"/>
    <w:rsid w:val="00D3611F"/>
    <w:rsid w:val="00D362D4"/>
    <w:rsid w:val="00D36387"/>
    <w:rsid w:val="00D3651A"/>
    <w:rsid w:val="00D367F6"/>
    <w:rsid w:val="00D36BD7"/>
    <w:rsid w:val="00D370A3"/>
    <w:rsid w:val="00D3738C"/>
    <w:rsid w:val="00D37F5A"/>
    <w:rsid w:val="00D40218"/>
    <w:rsid w:val="00D40298"/>
    <w:rsid w:val="00D4060B"/>
    <w:rsid w:val="00D42110"/>
    <w:rsid w:val="00D4389B"/>
    <w:rsid w:val="00D43FE5"/>
    <w:rsid w:val="00D446DF"/>
    <w:rsid w:val="00D45A31"/>
    <w:rsid w:val="00D462D8"/>
    <w:rsid w:val="00D47A3E"/>
    <w:rsid w:val="00D47C3B"/>
    <w:rsid w:val="00D503E7"/>
    <w:rsid w:val="00D50BDB"/>
    <w:rsid w:val="00D512B8"/>
    <w:rsid w:val="00D51F7B"/>
    <w:rsid w:val="00D521FE"/>
    <w:rsid w:val="00D52D9A"/>
    <w:rsid w:val="00D5333F"/>
    <w:rsid w:val="00D5419F"/>
    <w:rsid w:val="00D55757"/>
    <w:rsid w:val="00D558A9"/>
    <w:rsid w:val="00D572B9"/>
    <w:rsid w:val="00D5780F"/>
    <w:rsid w:val="00D623D2"/>
    <w:rsid w:val="00D62555"/>
    <w:rsid w:val="00D6326D"/>
    <w:rsid w:val="00D64A80"/>
    <w:rsid w:val="00D64EFD"/>
    <w:rsid w:val="00D650F8"/>
    <w:rsid w:val="00D671DF"/>
    <w:rsid w:val="00D67683"/>
    <w:rsid w:val="00D7045E"/>
    <w:rsid w:val="00D70619"/>
    <w:rsid w:val="00D720DC"/>
    <w:rsid w:val="00D72D21"/>
    <w:rsid w:val="00D73CFF"/>
    <w:rsid w:val="00D73D5E"/>
    <w:rsid w:val="00D73F6C"/>
    <w:rsid w:val="00D75AD2"/>
    <w:rsid w:val="00D7603F"/>
    <w:rsid w:val="00D777D2"/>
    <w:rsid w:val="00D77D89"/>
    <w:rsid w:val="00D8009D"/>
    <w:rsid w:val="00D8035F"/>
    <w:rsid w:val="00D83A5D"/>
    <w:rsid w:val="00D84186"/>
    <w:rsid w:val="00D84230"/>
    <w:rsid w:val="00D847CD"/>
    <w:rsid w:val="00D8492D"/>
    <w:rsid w:val="00D8504F"/>
    <w:rsid w:val="00D87937"/>
    <w:rsid w:val="00D87B3F"/>
    <w:rsid w:val="00D90175"/>
    <w:rsid w:val="00D9075B"/>
    <w:rsid w:val="00D910AF"/>
    <w:rsid w:val="00D913E7"/>
    <w:rsid w:val="00D91CED"/>
    <w:rsid w:val="00D91D1E"/>
    <w:rsid w:val="00D927A6"/>
    <w:rsid w:val="00D92919"/>
    <w:rsid w:val="00D93299"/>
    <w:rsid w:val="00D934F5"/>
    <w:rsid w:val="00D93706"/>
    <w:rsid w:val="00D93780"/>
    <w:rsid w:val="00D940B7"/>
    <w:rsid w:val="00D940EA"/>
    <w:rsid w:val="00D946AB"/>
    <w:rsid w:val="00D94F3C"/>
    <w:rsid w:val="00D94FD4"/>
    <w:rsid w:val="00D95976"/>
    <w:rsid w:val="00D95B70"/>
    <w:rsid w:val="00DA02C3"/>
    <w:rsid w:val="00DA0D25"/>
    <w:rsid w:val="00DA0D70"/>
    <w:rsid w:val="00DA1690"/>
    <w:rsid w:val="00DA2D79"/>
    <w:rsid w:val="00DA321A"/>
    <w:rsid w:val="00DA365C"/>
    <w:rsid w:val="00DA3B2C"/>
    <w:rsid w:val="00DA3E06"/>
    <w:rsid w:val="00DA407F"/>
    <w:rsid w:val="00DA50E7"/>
    <w:rsid w:val="00DA5318"/>
    <w:rsid w:val="00DA5C87"/>
    <w:rsid w:val="00DA623D"/>
    <w:rsid w:val="00DA6FDA"/>
    <w:rsid w:val="00DA7173"/>
    <w:rsid w:val="00DB13DC"/>
    <w:rsid w:val="00DB228C"/>
    <w:rsid w:val="00DB23DC"/>
    <w:rsid w:val="00DB28B6"/>
    <w:rsid w:val="00DB3217"/>
    <w:rsid w:val="00DB3F70"/>
    <w:rsid w:val="00DB4099"/>
    <w:rsid w:val="00DB525E"/>
    <w:rsid w:val="00DB7263"/>
    <w:rsid w:val="00DB743E"/>
    <w:rsid w:val="00DB77BB"/>
    <w:rsid w:val="00DC0026"/>
    <w:rsid w:val="00DC191A"/>
    <w:rsid w:val="00DC3C8E"/>
    <w:rsid w:val="00DC4122"/>
    <w:rsid w:val="00DC695E"/>
    <w:rsid w:val="00DC7875"/>
    <w:rsid w:val="00DC790C"/>
    <w:rsid w:val="00DC7E39"/>
    <w:rsid w:val="00DD1090"/>
    <w:rsid w:val="00DD2112"/>
    <w:rsid w:val="00DD22B4"/>
    <w:rsid w:val="00DD249E"/>
    <w:rsid w:val="00DD3051"/>
    <w:rsid w:val="00DD329B"/>
    <w:rsid w:val="00DD33CA"/>
    <w:rsid w:val="00DD5EA7"/>
    <w:rsid w:val="00DD5F4F"/>
    <w:rsid w:val="00DD6687"/>
    <w:rsid w:val="00DE0E38"/>
    <w:rsid w:val="00DE0EA9"/>
    <w:rsid w:val="00DE3D2C"/>
    <w:rsid w:val="00DE4461"/>
    <w:rsid w:val="00DE6134"/>
    <w:rsid w:val="00DE6583"/>
    <w:rsid w:val="00DE6E68"/>
    <w:rsid w:val="00DF0712"/>
    <w:rsid w:val="00DF12D2"/>
    <w:rsid w:val="00DF31D1"/>
    <w:rsid w:val="00DF3912"/>
    <w:rsid w:val="00DF4D86"/>
    <w:rsid w:val="00DF5366"/>
    <w:rsid w:val="00DF5429"/>
    <w:rsid w:val="00DF56C8"/>
    <w:rsid w:val="00DF5CB6"/>
    <w:rsid w:val="00DF61CA"/>
    <w:rsid w:val="00E005C7"/>
    <w:rsid w:val="00E01E1E"/>
    <w:rsid w:val="00E01F65"/>
    <w:rsid w:val="00E02524"/>
    <w:rsid w:val="00E026CB"/>
    <w:rsid w:val="00E02CB7"/>
    <w:rsid w:val="00E03A43"/>
    <w:rsid w:val="00E040B4"/>
    <w:rsid w:val="00E04895"/>
    <w:rsid w:val="00E049EB"/>
    <w:rsid w:val="00E05270"/>
    <w:rsid w:val="00E05F73"/>
    <w:rsid w:val="00E068C2"/>
    <w:rsid w:val="00E06E39"/>
    <w:rsid w:val="00E075E5"/>
    <w:rsid w:val="00E078FD"/>
    <w:rsid w:val="00E10DB0"/>
    <w:rsid w:val="00E118B7"/>
    <w:rsid w:val="00E1210D"/>
    <w:rsid w:val="00E124EF"/>
    <w:rsid w:val="00E12E0D"/>
    <w:rsid w:val="00E15923"/>
    <w:rsid w:val="00E1615C"/>
    <w:rsid w:val="00E17353"/>
    <w:rsid w:val="00E1762B"/>
    <w:rsid w:val="00E208F9"/>
    <w:rsid w:val="00E20A9C"/>
    <w:rsid w:val="00E20C5F"/>
    <w:rsid w:val="00E21725"/>
    <w:rsid w:val="00E22D87"/>
    <w:rsid w:val="00E23E8F"/>
    <w:rsid w:val="00E24056"/>
    <w:rsid w:val="00E24332"/>
    <w:rsid w:val="00E24961"/>
    <w:rsid w:val="00E26987"/>
    <w:rsid w:val="00E26C1D"/>
    <w:rsid w:val="00E27D08"/>
    <w:rsid w:val="00E304E3"/>
    <w:rsid w:val="00E30792"/>
    <w:rsid w:val="00E31969"/>
    <w:rsid w:val="00E31EDF"/>
    <w:rsid w:val="00E3307E"/>
    <w:rsid w:val="00E334F6"/>
    <w:rsid w:val="00E33C5D"/>
    <w:rsid w:val="00E33FF3"/>
    <w:rsid w:val="00E3683E"/>
    <w:rsid w:val="00E36D29"/>
    <w:rsid w:val="00E36DDB"/>
    <w:rsid w:val="00E37CD5"/>
    <w:rsid w:val="00E37FA7"/>
    <w:rsid w:val="00E400B9"/>
    <w:rsid w:val="00E40297"/>
    <w:rsid w:val="00E40459"/>
    <w:rsid w:val="00E40EEF"/>
    <w:rsid w:val="00E412FE"/>
    <w:rsid w:val="00E4147B"/>
    <w:rsid w:val="00E41EC2"/>
    <w:rsid w:val="00E42271"/>
    <w:rsid w:val="00E43D97"/>
    <w:rsid w:val="00E44041"/>
    <w:rsid w:val="00E44BD8"/>
    <w:rsid w:val="00E455BD"/>
    <w:rsid w:val="00E45847"/>
    <w:rsid w:val="00E467E7"/>
    <w:rsid w:val="00E50F70"/>
    <w:rsid w:val="00E51AFF"/>
    <w:rsid w:val="00E51B42"/>
    <w:rsid w:val="00E52BB5"/>
    <w:rsid w:val="00E53FB8"/>
    <w:rsid w:val="00E5419D"/>
    <w:rsid w:val="00E5461A"/>
    <w:rsid w:val="00E548DF"/>
    <w:rsid w:val="00E55728"/>
    <w:rsid w:val="00E56E2F"/>
    <w:rsid w:val="00E576CC"/>
    <w:rsid w:val="00E578DB"/>
    <w:rsid w:val="00E57A49"/>
    <w:rsid w:val="00E60600"/>
    <w:rsid w:val="00E60B18"/>
    <w:rsid w:val="00E62393"/>
    <w:rsid w:val="00E625BF"/>
    <w:rsid w:val="00E63E70"/>
    <w:rsid w:val="00E6512F"/>
    <w:rsid w:val="00E663AD"/>
    <w:rsid w:val="00E663D8"/>
    <w:rsid w:val="00E716B9"/>
    <w:rsid w:val="00E7222C"/>
    <w:rsid w:val="00E72C16"/>
    <w:rsid w:val="00E73305"/>
    <w:rsid w:val="00E73D15"/>
    <w:rsid w:val="00E744F8"/>
    <w:rsid w:val="00E746D8"/>
    <w:rsid w:val="00E747ED"/>
    <w:rsid w:val="00E75535"/>
    <w:rsid w:val="00E756EE"/>
    <w:rsid w:val="00E76352"/>
    <w:rsid w:val="00E76F17"/>
    <w:rsid w:val="00E774D4"/>
    <w:rsid w:val="00E7763D"/>
    <w:rsid w:val="00E776D6"/>
    <w:rsid w:val="00E77A62"/>
    <w:rsid w:val="00E8044E"/>
    <w:rsid w:val="00E80AF8"/>
    <w:rsid w:val="00E80ECC"/>
    <w:rsid w:val="00E810A7"/>
    <w:rsid w:val="00E810B1"/>
    <w:rsid w:val="00E8171D"/>
    <w:rsid w:val="00E827F6"/>
    <w:rsid w:val="00E82A42"/>
    <w:rsid w:val="00E8336B"/>
    <w:rsid w:val="00E84875"/>
    <w:rsid w:val="00E85D5B"/>
    <w:rsid w:val="00E86D84"/>
    <w:rsid w:val="00E90C5C"/>
    <w:rsid w:val="00E91A15"/>
    <w:rsid w:val="00E91AB2"/>
    <w:rsid w:val="00E91E73"/>
    <w:rsid w:val="00E92120"/>
    <w:rsid w:val="00E921C0"/>
    <w:rsid w:val="00E928A8"/>
    <w:rsid w:val="00E92EDB"/>
    <w:rsid w:val="00E937D2"/>
    <w:rsid w:val="00E939AC"/>
    <w:rsid w:val="00E93A0C"/>
    <w:rsid w:val="00E93A83"/>
    <w:rsid w:val="00E93B01"/>
    <w:rsid w:val="00E947B9"/>
    <w:rsid w:val="00E94A4B"/>
    <w:rsid w:val="00E95056"/>
    <w:rsid w:val="00E95AF8"/>
    <w:rsid w:val="00E95B81"/>
    <w:rsid w:val="00E962C5"/>
    <w:rsid w:val="00E96C14"/>
    <w:rsid w:val="00E96CB5"/>
    <w:rsid w:val="00E96E82"/>
    <w:rsid w:val="00EA0305"/>
    <w:rsid w:val="00EA0964"/>
    <w:rsid w:val="00EA0F2F"/>
    <w:rsid w:val="00EA2D6A"/>
    <w:rsid w:val="00EA3962"/>
    <w:rsid w:val="00EA39C9"/>
    <w:rsid w:val="00EA3D07"/>
    <w:rsid w:val="00EA439F"/>
    <w:rsid w:val="00EA4AAC"/>
    <w:rsid w:val="00EA573C"/>
    <w:rsid w:val="00EA6F8B"/>
    <w:rsid w:val="00EA7CCF"/>
    <w:rsid w:val="00EA7E3F"/>
    <w:rsid w:val="00EB1AEA"/>
    <w:rsid w:val="00EB3A9E"/>
    <w:rsid w:val="00EB4178"/>
    <w:rsid w:val="00EB4490"/>
    <w:rsid w:val="00EB5210"/>
    <w:rsid w:val="00EB5363"/>
    <w:rsid w:val="00EB6015"/>
    <w:rsid w:val="00EB608C"/>
    <w:rsid w:val="00EB62B7"/>
    <w:rsid w:val="00EB63A4"/>
    <w:rsid w:val="00EB78FF"/>
    <w:rsid w:val="00EC08EF"/>
    <w:rsid w:val="00EC3174"/>
    <w:rsid w:val="00EC362C"/>
    <w:rsid w:val="00EC51F2"/>
    <w:rsid w:val="00EC5431"/>
    <w:rsid w:val="00EC5DBC"/>
    <w:rsid w:val="00EC6CE8"/>
    <w:rsid w:val="00ED0224"/>
    <w:rsid w:val="00ED0417"/>
    <w:rsid w:val="00ED464D"/>
    <w:rsid w:val="00ED60F9"/>
    <w:rsid w:val="00ED683C"/>
    <w:rsid w:val="00ED7545"/>
    <w:rsid w:val="00EE0094"/>
    <w:rsid w:val="00EE0521"/>
    <w:rsid w:val="00EE0522"/>
    <w:rsid w:val="00EE0B60"/>
    <w:rsid w:val="00EE0E98"/>
    <w:rsid w:val="00EE0F39"/>
    <w:rsid w:val="00EE13B1"/>
    <w:rsid w:val="00EE13CA"/>
    <w:rsid w:val="00EE16FA"/>
    <w:rsid w:val="00EE1974"/>
    <w:rsid w:val="00EE1B43"/>
    <w:rsid w:val="00EE2054"/>
    <w:rsid w:val="00EE43F0"/>
    <w:rsid w:val="00EE56A4"/>
    <w:rsid w:val="00EE5FDA"/>
    <w:rsid w:val="00EF022E"/>
    <w:rsid w:val="00EF0991"/>
    <w:rsid w:val="00EF0FEE"/>
    <w:rsid w:val="00EF1744"/>
    <w:rsid w:val="00EF1B8D"/>
    <w:rsid w:val="00EF231C"/>
    <w:rsid w:val="00EF2710"/>
    <w:rsid w:val="00EF2C28"/>
    <w:rsid w:val="00EF3A54"/>
    <w:rsid w:val="00EF4AB3"/>
    <w:rsid w:val="00EF5D6A"/>
    <w:rsid w:val="00EF62B7"/>
    <w:rsid w:val="00EF6884"/>
    <w:rsid w:val="00F00253"/>
    <w:rsid w:val="00F0039E"/>
    <w:rsid w:val="00F018DF"/>
    <w:rsid w:val="00F01BA2"/>
    <w:rsid w:val="00F026C4"/>
    <w:rsid w:val="00F029A2"/>
    <w:rsid w:val="00F07E46"/>
    <w:rsid w:val="00F10590"/>
    <w:rsid w:val="00F12762"/>
    <w:rsid w:val="00F14424"/>
    <w:rsid w:val="00F1493B"/>
    <w:rsid w:val="00F1612D"/>
    <w:rsid w:val="00F16466"/>
    <w:rsid w:val="00F16DCB"/>
    <w:rsid w:val="00F16DED"/>
    <w:rsid w:val="00F17D4B"/>
    <w:rsid w:val="00F2015D"/>
    <w:rsid w:val="00F21100"/>
    <w:rsid w:val="00F221CA"/>
    <w:rsid w:val="00F226A1"/>
    <w:rsid w:val="00F248F6"/>
    <w:rsid w:val="00F249B4"/>
    <w:rsid w:val="00F2598F"/>
    <w:rsid w:val="00F25ABB"/>
    <w:rsid w:val="00F26CED"/>
    <w:rsid w:val="00F27C27"/>
    <w:rsid w:val="00F310BD"/>
    <w:rsid w:val="00F31AD0"/>
    <w:rsid w:val="00F31C97"/>
    <w:rsid w:val="00F321FE"/>
    <w:rsid w:val="00F32964"/>
    <w:rsid w:val="00F329F8"/>
    <w:rsid w:val="00F33293"/>
    <w:rsid w:val="00F33948"/>
    <w:rsid w:val="00F34012"/>
    <w:rsid w:val="00F34B1B"/>
    <w:rsid w:val="00F34D43"/>
    <w:rsid w:val="00F3510E"/>
    <w:rsid w:val="00F36371"/>
    <w:rsid w:val="00F37434"/>
    <w:rsid w:val="00F37A44"/>
    <w:rsid w:val="00F37C1B"/>
    <w:rsid w:val="00F40E4F"/>
    <w:rsid w:val="00F41D38"/>
    <w:rsid w:val="00F4309A"/>
    <w:rsid w:val="00F43594"/>
    <w:rsid w:val="00F439DA"/>
    <w:rsid w:val="00F43C38"/>
    <w:rsid w:val="00F43EFD"/>
    <w:rsid w:val="00F43F74"/>
    <w:rsid w:val="00F45236"/>
    <w:rsid w:val="00F457A1"/>
    <w:rsid w:val="00F4796C"/>
    <w:rsid w:val="00F47ABD"/>
    <w:rsid w:val="00F47F35"/>
    <w:rsid w:val="00F50AAF"/>
    <w:rsid w:val="00F50DBB"/>
    <w:rsid w:val="00F525D1"/>
    <w:rsid w:val="00F52D5B"/>
    <w:rsid w:val="00F52EF2"/>
    <w:rsid w:val="00F54EDD"/>
    <w:rsid w:val="00F54FE6"/>
    <w:rsid w:val="00F55DE2"/>
    <w:rsid w:val="00F55FD7"/>
    <w:rsid w:val="00F561B7"/>
    <w:rsid w:val="00F57197"/>
    <w:rsid w:val="00F60480"/>
    <w:rsid w:val="00F629C2"/>
    <w:rsid w:val="00F62D06"/>
    <w:rsid w:val="00F62FBF"/>
    <w:rsid w:val="00F63497"/>
    <w:rsid w:val="00F639A9"/>
    <w:rsid w:val="00F63DAF"/>
    <w:rsid w:val="00F64202"/>
    <w:rsid w:val="00F6584D"/>
    <w:rsid w:val="00F6600B"/>
    <w:rsid w:val="00F66A64"/>
    <w:rsid w:val="00F66F3F"/>
    <w:rsid w:val="00F67ED2"/>
    <w:rsid w:val="00F7017F"/>
    <w:rsid w:val="00F704F3"/>
    <w:rsid w:val="00F70DE6"/>
    <w:rsid w:val="00F71354"/>
    <w:rsid w:val="00F71C6E"/>
    <w:rsid w:val="00F7226C"/>
    <w:rsid w:val="00F733F2"/>
    <w:rsid w:val="00F7366E"/>
    <w:rsid w:val="00F73AFD"/>
    <w:rsid w:val="00F76B74"/>
    <w:rsid w:val="00F77397"/>
    <w:rsid w:val="00F7776F"/>
    <w:rsid w:val="00F80DB7"/>
    <w:rsid w:val="00F81E43"/>
    <w:rsid w:val="00F82B24"/>
    <w:rsid w:val="00F84654"/>
    <w:rsid w:val="00F84705"/>
    <w:rsid w:val="00F84D88"/>
    <w:rsid w:val="00F865C5"/>
    <w:rsid w:val="00F870D0"/>
    <w:rsid w:val="00F8731F"/>
    <w:rsid w:val="00F87370"/>
    <w:rsid w:val="00F87847"/>
    <w:rsid w:val="00F90468"/>
    <w:rsid w:val="00F90FCF"/>
    <w:rsid w:val="00F91534"/>
    <w:rsid w:val="00F91D42"/>
    <w:rsid w:val="00F920FB"/>
    <w:rsid w:val="00F9213E"/>
    <w:rsid w:val="00F92388"/>
    <w:rsid w:val="00F92920"/>
    <w:rsid w:val="00F93224"/>
    <w:rsid w:val="00F9371C"/>
    <w:rsid w:val="00F94336"/>
    <w:rsid w:val="00F94D55"/>
    <w:rsid w:val="00F95991"/>
    <w:rsid w:val="00F95B8A"/>
    <w:rsid w:val="00F9655D"/>
    <w:rsid w:val="00F9746D"/>
    <w:rsid w:val="00FA0072"/>
    <w:rsid w:val="00FA074C"/>
    <w:rsid w:val="00FA0B27"/>
    <w:rsid w:val="00FA125D"/>
    <w:rsid w:val="00FA133B"/>
    <w:rsid w:val="00FA1ED9"/>
    <w:rsid w:val="00FA2121"/>
    <w:rsid w:val="00FA2F80"/>
    <w:rsid w:val="00FA5CE1"/>
    <w:rsid w:val="00FA6B4B"/>
    <w:rsid w:val="00FA7C35"/>
    <w:rsid w:val="00FB04FB"/>
    <w:rsid w:val="00FB0A9B"/>
    <w:rsid w:val="00FB136A"/>
    <w:rsid w:val="00FB3CB3"/>
    <w:rsid w:val="00FB49F3"/>
    <w:rsid w:val="00FB4D4B"/>
    <w:rsid w:val="00FB7A34"/>
    <w:rsid w:val="00FC1060"/>
    <w:rsid w:val="00FC13F9"/>
    <w:rsid w:val="00FC1C0B"/>
    <w:rsid w:val="00FC1E2D"/>
    <w:rsid w:val="00FC1E8E"/>
    <w:rsid w:val="00FC26E4"/>
    <w:rsid w:val="00FC3500"/>
    <w:rsid w:val="00FC39E1"/>
    <w:rsid w:val="00FC4677"/>
    <w:rsid w:val="00FC5B51"/>
    <w:rsid w:val="00FC6288"/>
    <w:rsid w:val="00FC63D1"/>
    <w:rsid w:val="00FD0D00"/>
    <w:rsid w:val="00FD2531"/>
    <w:rsid w:val="00FD29E0"/>
    <w:rsid w:val="00FD3540"/>
    <w:rsid w:val="00FD370E"/>
    <w:rsid w:val="00FD62DA"/>
    <w:rsid w:val="00FD66CB"/>
    <w:rsid w:val="00FD7EAB"/>
    <w:rsid w:val="00FE151D"/>
    <w:rsid w:val="00FE1F5F"/>
    <w:rsid w:val="00FE2C71"/>
    <w:rsid w:val="00FE3616"/>
    <w:rsid w:val="00FE40CE"/>
    <w:rsid w:val="00FE531B"/>
    <w:rsid w:val="00FE531F"/>
    <w:rsid w:val="00FE5D0B"/>
    <w:rsid w:val="00FE5D26"/>
    <w:rsid w:val="00FE5DD6"/>
    <w:rsid w:val="00FE7502"/>
    <w:rsid w:val="00FE7571"/>
    <w:rsid w:val="00FE75B0"/>
    <w:rsid w:val="00FE7B56"/>
    <w:rsid w:val="00FE7FDC"/>
    <w:rsid w:val="00FF066E"/>
    <w:rsid w:val="00FF2B49"/>
    <w:rsid w:val="00FF51BF"/>
    <w:rsid w:val="00FF631A"/>
    <w:rsid w:val="00FF6EBA"/>
    <w:rsid w:val="00FF79D0"/>
    <w:rsid w:val="00FF7ED4"/>
    <w:rsid w:val="257FAB97"/>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239BC33"/>
  <w15:docId w15:val="{BAD412FC-7FA1-4887-B413-87F416E2D8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uiPriority="9"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6634B3"/>
    <w:rPr>
      <w:sz w:val="24"/>
      <w:szCs w:val="24"/>
    </w:rPr>
  </w:style>
  <w:style w:type="paragraph" w:styleId="Heading1">
    <w:name w:val="heading 1"/>
    <w:basedOn w:val="Normal"/>
    <w:next w:val="Normal"/>
    <w:link w:val="Heading1Char"/>
    <w:uiPriority w:val="9"/>
    <w:qFormat/>
    <w:rsid w:val="0014694B"/>
    <w:pPr>
      <w:keepNext/>
      <w:spacing w:before="240" w:after="60"/>
      <w:outlineLvl w:val="0"/>
    </w:pPr>
    <w:rPr>
      <w:rFonts w:ascii="Arial" w:hAnsi="Arial"/>
      <w:b/>
      <w:bCs/>
      <w:kern w:val="32"/>
      <w:sz w:val="32"/>
      <w:szCs w:val="32"/>
    </w:rPr>
  </w:style>
  <w:style w:type="paragraph" w:styleId="Heading2">
    <w:name w:val="heading 2"/>
    <w:basedOn w:val="Normal"/>
    <w:next w:val="Normal"/>
    <w:link w:val="Heading2Char"/>
    <w:qFormat/>
    <w:rsid w:val="0014694B"/>
    <w:pPr>
      <w:keepNext/>
      <w:widowControl w:val="0"/>
      <w:jc w:val="center"/>
      <w:outlineLvl w:val="1"/>
    </w:pPr>
    <w:rPr>
      <w:rFonts w:ascii=".VnTime" w:hAnsi=".VnTime"/>
      <w:b/>
      <w:sz w:val="28"/>
      <w:szCs w:val="20"/>
    </w:rPr>
  </w:style>
  <w:style w:type="paragraph" w:styleId="Heading3">
    <w:name w:val="heading 3"/>
    <w:basedOn w:val="Normal"/>
    <w:next w:val="Normal"/>
    <w:qFormat/>
    <w:rsid w:val="0014694B"/>
    <w:pPr>
      <w:keepNext/>
      <w:spacing w:before="240" w:after="60"/>
      <w:outlineLvl w:val="2"/>
    </w:pPr>
    <w:rPr>
      <w:rFonts w:ascii="Arial" w:hAnsi="Arial" w:cs="Arial"/>
      <w:b/>
      <w:bCs/>
      <w:sz w:val="26"/>
      <w:szCs w:val="26"/>
    </w:rPr>
  </w:style>
  <w:style w:type="paragraph" w:styleId="Heading4">
    <w:name w:val="heading 4"/>
    <w:basedOn w:val="Normal"/>
    <w:next w:val="Normal"/>
    <w:qFormat/>
    <w:rsid w:val="0014694B"/>
    <w:pPr>
      <w:keepNext/>
      <w:jc w:val="center"/>
      <w:outlineLvl w:val="3"/>
    </w:pPr>
    <w:rPr>
      <w:rFonts w:ascii=".VnTimeH" w:hAnsi=".VnTimeH"/>
      <w:b/>
      <w:color w:val="0000FF"/>
      <w:szCs w:val="20"/>
    </w:rPr>
  </w:style>
  <w:style w:type="paragraph" w:styleId="Heading5">
    <w:name w:val="heading 5"/>
    <w:basedOn w:val="Normal"/>
    <w:next w:val="Normal"/>
    <w:qFormat/>
    <w:rsid w:val="0014694B"/>
    <w:pPr>
      <w:keepNext/>
      <w:jc w:val="center"/>
      <w:outlineLvl w:val="4"/>
    </w:pPr>
    <w:rPr>
      <w:rFonts w:ascii=".VnTimeH" w:hAnsi=".VnTimeH"/>
      <w:b/>
      <w:color w:val="0000FF"/>
      <w:sz w:val="52"/>
      <w:szCs w:val="20"/>
    </w:rPr>
  </w:style>
  <w:style w:type="paragraph" w:styleId="Heading6">
    <w:name w:val="heading 6"/>
    <w:basedOn w:val="Normal"/>
    <w:next w:val="Normal"/>
    <w:qFormat/>
    <w:rsid w:val="0014694B"/>
    <w:pPr>
      <w:keepNext/>
      <w:jc w:val="center"/>
      <w:outlineLvl w:val="5"/>
    </w:pPr>
    <w:rPr>
      <w:rFonts w:ascii=".VnTimeH" w:hAnsi=".VnTimeH"/>
      <w:b/>
      <w:color w:val="0000FF"/>
      <w:sz w:val="32"/>
      <w:szCs w:val="20"/>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Gachdong">
    <w:name w:val="Gachdong"/>
    <w:link w:val="GachdongCharChar"/>
    <w:autoRedefine/>
    <w:rsid w:val="00C14C6F"/>
    <w:pPr>
      <w:spacing w:before="60" w:after="60"/>
      <w:jc w:val="both"/>
    </w:pPr>
    <w:rPr>
      <w:rFonts w:ascii=".VnTime" w:hAnsi=".VnTime" w:cs="Arial"/>
      <w:bCs/>
      <w:kern w:val="28"/>
      <w:sz w:val="26"/>
      <w:szCs w:val="28"/>
    </w:rPr>
  </w:style>
  <w:style w:type="character" w:customStyle="1" w:styleId="GachdongCharChar">
    <w:name w:val="Gachdong Char Char"/>
    <w:link w:val="Gachdong"/>
    <w:rsid w:val="00C14C6F"/>
    <w:rPr>
      <w:rFonts w:ascii=".VnTime" w:hAnsi=".VnTime" w:cs="Arial"/>
      <w:bCs/>
      <w:kern w:val="28"/>
      <w:sz w:val="26"/>
      <w:szCs w:val="28"/>
      <w:lang w:val="en-US" w:eastAsia="en-US" w:bidi="ar-SA"/>
    </w:rPr>
  </w:style>
  <w:style w:type="paragraph" w:styleId="BodyTextIndent2">
    <w:name w:val="Body Text Indent 2"/>
    <w:basedOn w:val="Normal"/>
    <w:rsid w:val="0014694B"/>
    <w:pPr>
      <w:ind w:left="284"/>
      <w:jc w:val="both"/>
    </w:pPr>
    <w:rPr>
      <w:rFonts w:ascii=".VnTime" w:hAnsi=".VnTime"/>
      <w:sz w:val="28"/>
      <w:szCs w:val="20"/>
    </w:rPr>
  </w:style>
  <w:style w:type="paragraph" w:styleId="BodyTextIndent3">
    <w:name w:val="Body Text Indent 3"/>
    <w:basedOn w:val="Normal"/>
    <w:link w:val="BodyTextIndent3Char"/>
    <w:rsid w:val="0014694B"/>
    <w:pPr>
      <w:spacing w:after="120"/>
      <w:ind w:left="360"/>
    </w:pPr>
    <w:rPr>
      <w:sz w:val="16"/>
      <w:szCs w:val="16"/>
    </w:rPr>
  </w:style>
  <w:style w:type="paragraph" w:styleId="BodyTextIndent">
    <w:name w:val="Body Text Indent"/>
    <w:basedOn w:val="Normal"/>
    <w:rsid w:val="0014694B"/>
    <w:pPr>
      <w:spacing w:after="120"/>
      <w:ind w:left="360"/>
    </w:pPr>
  </w:style>
  <w:style w:type="paragraph" w:styleId="Header">
    <w:name w:val="header"/>
    <w:basedOn w:val="Normal"/>
    <w:rsid w:val="0014694B"/>
    <w:pPr>
      <w:tabs>
        <w:tab w:val="center" w:pos="4320"/>
        <w:tab w:val="right" w:pos="8640"/>
      </w:tabs>
    </w:pPr>
  </w:style>
  <w:style w:type="character" w:styleId="PageNumber">
    <w:name w:val="page number"/>
    <w:basedOn w:val="DefaultParagraphFont"/>
    <w:rsid w:val="0014694B"/>
  </w:style>
  <w:style w:type="paragraph" w:styleId="Footer">
    <w:name w:val="footer"/>
    <w:basedOn w:val="Normal"/>
    <w:link w:val="FooterChar"/>
    <w:uiPriority w:val="99"/>
    <w:rsid w:val="0014694B"/>
    <w:pPr>
      <w:tabs>
        <w:tab w:val="center" w:pos="4320"/>
        <w:tab w:val="right" w:pos="8640"/>
      </w:tabs>
    </w:pPr>
  </w:style>
  <w:style w:type="paragraph" w:styleId="BalloonText">
    <w:name w:val="Balloon Text"/>
    <w:basedOn w:val="Normal"/>
    <w:semiHidden/>
    <w:rsid w:val="0014694B"/>
    <w:rPr>
      <w:rFonts w:ascii="Tahoma" w:hAnsi="Tahoma" w:cs="Tahoma"/>
      <w:sz w:val="16"/>
      <w:szCs w:val="16"/>
    </w:rPr>
  </w:style>
  <w:style w:type="paragraph" w:styleId="BodyText">
    <w:name w:val="Body Text"/>
    <w:basedOn w:val="Normal"/>
    <w:link w:val="BodyTextChar"/>
    <w:rsid w:val="0014694B"/>
    <w:pPr>
      <w:jc w:val="both"/>
    </w:pPr>
    <w:rPr>
      <w:rFonts w:ascii="VNtimes new roman" w:hAnsi="VNtimes new roman"/>
      <w:sz w:val="28"/>
      <w:szCs w:val="20"/>
    </w:rPr>
  </w:style>
  <w:style w:type="paragraph" w:styleId="BodyText2">
    <w:name w:val="Body Text 2"/>
    <w:basedOn w:val="Normal"/>
    <w:link w:val="BodyText2Char"/>
    <w:rsid w:val="0014694B"/>
    <w:pPr>
      <w:spacing w:after="120" w:line="480" w:lineRule="auto"/>
    </w:pPr>
  </w:style>
  <w:style w:type="paragraph" w:customStyle="1" w:styleId="bullet">
    <w:name w:val="bullet"/>
    <w:basedOn w:val="BodyText"/>
    <w:rsid w:val="005C70EE"/>
    <w:pPr>
      <w:numPr>
        <w:numId w:val="1"/>
      </w:numPr>
      <w:tabs>
        <w:tab w:val="left" w:pos="900"/>
      </w:tabs>
      <w:outlineLvl w:val="0"/>
    </w:pPr>
    <w:rPr>
      <w:rFonts w:ascii=".VnBook-Antiqua" w:hAnsi=".VnBook-Antiqua"/>
      <w:sz w:val="24"/>
    </w:rPr>
  </w:style>
  <w:style w:type="table" w:styleId="TableGrid">
    <w:name w:val="Table Grid"/>
    <w:basedOn w:val="TableNormal"/>
    <w:uiPriority w:val="39"/>
    <w:rsid w:val="000E49D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bc">
    <w:name w:val="abc"/>
    <w:basedOn w:val="Normal"/>
    <w:rsid w:val="00E810A7"/>
    <w:pPr>
      <w:widowControl w:val="0"/>
      <w:spacing w:before="120"/>
      <w:ind w:firstLine="720"/>
      <w:jc w:val="both"/>
    </w:pPr>
    <w:rPr>
      <w:rFonts w:ascii=".VnTime" w:hAnsi=".VnTime"/>
      <w:snapToGrid w:val="0"/>
      <w:sz w:val="28"/>
      <w:szCs w:val="20"/>
    </w:rPr>
  </w:style>
  <w:style w:type="character" w:customStyle="1" w:styleId="Heading1Char">
    <w:name w:val="Heading 1 Char"/>
    <w:link w:val="Heading1"/>
    <w:locked/>
    <w:rsid w:val="00D3611F"/>
    <w:rPr>
      <w:rFonts w:ascii="Arial" w:hAnsi="Arial" w:cs="Arial"/>
      <w:b/>
      <w:bCs/>
      <w:kern w:val="32"/>
      <w:sz w:val="32"/>
      <w:szCs w:val="32"/>
      <w:lang w:val="en-US" w:eastAsia="en-US"/>
    </w:rPr>
  </w:style>
  <w:style w:type="character" w:customStyle="1" w:styleId="Heading2Char">
    <w:name w:val="Heading 2 Char"/>
    <w:link w:val="Heading2"/>
    <w:locked/>
    <w:rsid w:val="00D3611F"/>
    <w:rPr>
      <w:rFonts w:ascii=".VnTime" w:hAnsi=".VnTime"/>
      <w:b/>
      <w:sz w:val="28"/>
      <w:lang w:val="en-US" w:eastAsia="en-US"/>
    </w:rPr>
  </w:style>
  <w:style w:type="character" w:customStyle="1" w:styleId="FooterChar">
    <w:name w:val="Footer Char"/>
    <w:link w:val="Footer"/>
    <w:uiPriority w:val="99"/>
    <w:locked/>
    <w:rsid w:val="00D3611F"/>
    <w:rPr>
      <w:sz w:val="24"/>
      <w:szCs w:val="24"/>
      <w:lang w:val="en-US" w:eastAsia="en-US"/>
    </w:rPr>
  </w:style>
  <w:style w:type="paragraph" w:styleId="ListParagraph">
    <w:name w:val="List Paragraph"/>
    <w:aliases w:val="Gach -,Gach-,ANNEX,List Paragraph1,List Paragraph2,List Paragraph12,Bullet List,1LU2,CAP 2,hình,List Paragraph (numbered (a)),List Paragraph 1,List A,Cấp1,Bullet L1,bullet 1,lp1,Cham dau dong,Num Bullet 1,Bullet Number,FooterText"/>
    <w:basedOn w:val="Normal"/>
    <w:link w:val="ListParagraphChar"/>
    <w:uiPriority w:val="1"/>
    <w:qFormat/>
    <w:rsid w:val="00A30F99"/>
    <w:pPr>
      <w:ind w:left="720"/>
      <w:contextualSpacing/>
    </w:pPr>
  </w:style>
  <w:style w:type="paragraph" w:styleId="NormalWeb">
    <w:name w:val="Normal (Web)"/>
    <w:basedOn w:val="Normal"/>
    <w:link w:val="NormalWebChar"/>
    <w:uiPriority w:val="99"/>
    <w:rsid w:val="00E24056"/>
    <w:pPr>
      <w:spacing w:before="100" w:beforeAutospacing="1" w:after="100" w:afterAutospacing="1"/>
    </w:pPr>
  </w:style>
  <w:style w:type="paragraph" w:styleId="Title">
    <w:name w:val="Title"/>
    <w:aliases w:val=" Char Char, Char Char Char Char Char,Char Char,Char Char Char Char Char"/>
    <w:basedOn w:val="Normal"/>
    <w:link w:val="TitleChar"/>
    <w:qFormat/>
    <w:rsid w:val="00C36907"/>
    <w:pPr>
      <w:tabs>
        <w:tab w:val="center" w:pos="1620"/>
        <w:tab w:val="center" w:pos="5220"/>
      </w:tabs>
      <w:jc w:val="center"/>
    </w:pPr>
    <w:rPr>
      <w:rFonts w:ascii=".VnTime" w:hAnsi=".VnTime"/>
      <w:b/>
      <w:szCs w:val="20"/>
    </w:rPr>
  </w:style>
  <w:style w:type="character" w:customStyle="1" w:styleId="TitleChar">
    <w:name w:val="Title Char"/>
    <w:aliases w:val=" Char Char Char, Char Char Char Char Char Char,Char Char Char,Char Char Char Char Char Char"/>
    <w:basedOn w:val="DefaultParagraphFont"/>
    <w:link w:val="Title"/>
    <w:qFormat/>
    <w:rsid w:val="00C36907"/>
    <w:rPr>
      <w:rFonts w:ascii=".VnTime" w:hAnsi=".VnTime"/>
      <w:b/>
      <w:sz w:val="24"/>
    </w:rPr>
  </w:style>
  <w:style w:type="paragraph" w:customStyle="1" w:styleId="3">
    <w:name w:val="3"/>
    <w:basedOn w:val="Title"/>
    <w:rsid w:val="00C36907"/>
    <w:pPr>
      <w:tabs>
        <w:tab w:val="clear" w:pos="1620"/>
        <w:tab w:val="left" w:pos="851"/>
      </w:tabs>
      <w:spacing w:before="100"/>
      <w:jc w:val="both"/>
    </w:pPr>
    <w:rPr>
      <w:rFonts w:ascii="VNI-Times" w:hAnsi="VNI-Times"/>
      <w:sz w:val="26"/>
    </w:rPr>
  </w:style>
  <w:style w:type="paragraph" w:customStyle="1" w:styleId="bac-bullet01">
    <w:name w:val="bac-bullet01"/>
    <w:basedOn w:val="Normal"/>
    <w:link w:val="bac-bullet01CharChar"/>
    <w:rsid w:val="00C36907"/>
    <w:pPr>
      <w:numPr>
        <w:numId w:val="4"/>
      </w:numPr>
      <w:spacing w:before="120"/>
    </w:pPr>
    <w:rPr>
      <w:rFonts w:ascii="Arial" w:eastAsia="MS Mincho" w:hAnsi="Arial" w:cs="Arial"/>
      <w:lang w:val="vi-VN" w:eastAsia="ja-JP"/>
    </w:rPr>
  </w:style>
  <w:style w:type="character" w:customStyle="1" w:styleId="bac-bullet01CharChar">
    <w:name w:val="bac-bullet01 Char Char"/>
    <w:basedOn w:val="DefaultParagraphFont"/>
    <w:link w:val="bac-bullet01"/>
    <w:rsid w:val="00C36907"/>
    <w:rPr>
      <w:rFonts w:ascii="Arial" w:eastAsia="MS Mincho" w:hAnsi="Arial" w:cs="Arial"/>
      <w:sz w:val="24"/>
      <w:szCs w:val="24"/>
      <w:lang w:val="vi-VN" w:eastAsia="ja-JP"/>
    </w:rPr>
  </w:style>
  <w:style w:type="paragraph" w:customStyle="1" w:styleId="BodyText21">
    <w:name w:val="Body Text 21"/>
    <w:basedOn w:val="Normal"/>
    <w:rsid w:val="00C36907"/>
    <w:pPr>
      <w:widowControl w:val="0"/>
      <w:spacing w:before="120" w:after="120"/>
      <w:jc w:val="both"/>
    </w:pPr>
    <w:rPr>
      <w:rFonts w:ascii=".VnTime" w:hAnsi=".VnTime"/>
      <w:sz w:val="26"/>
      <w:szCs w:val="20"/>
    </w:rPr>
  </w:style>
  <w:style w:type="paragraph" w:customStyle="1" w:styleId="Char1CharCharCharCharCharCharCharCharCharCharCharChar">
    <w:name w:val="Char1 Char Char Char Char Char Char Char Char Char Char Char Char"/>
    <w:basedOn w:val="Normal"/>
    <w:rsid w:val="00111377"/>
    <w:pPr>
      <w:spacing w:after="160" w:line="240" w:lineRule="exact"/>
    </w:pPr>
    <w:rPr>
      <w:rFonts w:ascii="Tahoma" w:eastAsia="PMingLiU" w:hAnsi="Tahoma"/>
      <w:sz w:val="20"/>
      <w:szCs w:val="20"/>
    </w:rPr>
  </w:style>
  <w:style w:type="character" w:styleId="FootnoteReference">
    <w:name w:val="footnote reference"/>
    <w:aliases w:val="Footnote,Footnote text,ftref,BearingPoint,16 Point,Superscript 6 Point,fr,Footnote Text1,Ref,de nota al pie,Footnote + Arial,10 pt,Black,Footnote Text11,f,(NECG) Footnote Reference,BVI fnr,footnote ref, BVI fnr,10 p,4_,de nota al p"/>
    <w:link w:val="f1"/>
    <w:qFormat/>
    <w:rsid w:val="00011A32"/>
    <w:rPr>
      <w:vertAlign w:val="superscript"/>
    </w:rPr>
  </w:style>
  <w:style w:type="character" w:styleId="Strong">
    <w:name w:val="Strong"/>
    <w:basedOn w:val="DefaultParagraphFont"/>
    <w:uiPriority w:val="22"/>
    <w:qFormat/>
    <w:rsid w:val="005F5810"/>
    <w:rPr>
      <w:b/>
      <w:bCs/>
    </w:rPr>
  </w:style>
  <w:style w:type="paragraph" w:customStyle="1" w:styleId="4">
    <w:name w:val="제목4"/>
    <w:basedOn w:val="Title"/>
    <w:link w:val="4Char"/>
    <w:qFormat/>
    <w:rsid w:val="0062422D"/>
    <w:pPr>
      <w:tabs>
        <w:tab w:val="clear" w:pos="1620"/>
        <w:tab w:val="clear" w:pos="5220"/>
      </w:tabs>
      <w:spacing w:before="120"/>
      <w:jc w:val="left"/>
      <w:outlineLvl w:val="0"/>
    </w:pPr>
    <w:rPr>
      <w:rFonts w:ascii="Times New Roman" w:eastAsia="Malgun Gothic" w:hAnsi="Times New Roman"/>
      <w:kern w:val="28"/>
      <w:lang w:val="en-GB"/>
    </w:rPr>
  </w:style>
  <w:style w:type="character" w:customStyle="1" w:styleId="4Char">
    <w:name w:val="제목4 Char"/>
    <w:link w:val="4"/>
    <w:rsid w:val="0062422D"/>
    <w:rPr>
      <w:rFonts w:eastAsia="Malgun Gothic"/>
      <w:b/>
      <w:kern w:val="28"/>
      <w:sz w:val="24"/>
      <w:lang w:val="en-GB"/>
    </w:rPr>
  </w:style>
  <w:style w:type="paragraph" w:customStyle="1" w:styleId="a">
    <w:name w:val="표제"/>
    <w:basedOn w:val="Normal"/>
    <w:link w:val="Char"/>
    <w:qFormat/>
    <w:rsid w:val="0062422D"/>
    <w:pPr>
      <w:widowControl w:val="0"/>
      <w:wordWrap w:val="0"/>
      <w:autoSpaceDE w:val="0"/>
      <w:autoSpaceDN w:val="0"/>
      <w:spacing w:before="120"/>
      <w:jc w:val="center"/>
    </w:pPr>
    <w:rPr>
      <w:rFonts w:eastAsia="Malgun Gothic"/>
      <w:kern w:val="2"/>
      <w:sz w:val="20"/>
      <w:szCs w:val="20"/>
      <w:lang w:eastAsia="ko-KR"/>
    </w:rPr>
  </w:style>
  <w:style w:type="character" w:customStyle="1" w:styleId="Char">
    <w:name w:val="표제 Char"/>
    <w:basedOn w:val="DefaultParagraphFont"/>
    <w:link w:val="a"/>
    <w:rsid w:val="0062422D"/>
    <w:rPr>
      <w:rFonts w:eastAsia="Malgun Gothic"/>
      <w:kern w:val="2"/>
      <w:lang w:eastAsia="ko-KR"/>
    </w:rPr>
  </w:style>
  <w:style w:type="paragraph" w:customStyle="1" w:styleId="ListParagraph3">
    <w:name w:val="List Paragraph3"/>
    <w:basedOn w:val="Normal"/>
    <w:qFormat/>
    <w:rsid w:val="00CC7813"/>
    <w:pPr>
      <w:ind w:leftChars="400" w:left="800"/>
    </w:pPr>
    <w:rPr>
      <w:rFonts w:eastAsia="Batang"/>
      <w:lang w:eastAsia="ko-KR"/>
    </w:rPr>
  </w:style>
  <w:style w:type="paragraph" w:customStyle="1" w:styleId="Chuso">
    <w:name w:val="Chuso"/>
    <w:link w:val="ChusoCharChar"/>
    <w:rsid w:val="00074385"/>
    <w:pPr>
      <w:numPr>
        <w:numId w:val="5"/>
      </w:numPr>
      <w:spacing w:after="120"/>
      <w:jc w:val="both"/>
    </w:pPr>
    <w:rPr>
      <w:rFonts w:ascii="Calibri" w:eastAsia="Calibri" w:hAnsi="Calibri"/>
      <w:kern w:val="28"/>
      <w:sz w:val="26"/>
      <w:szCs w:val="28"/>
    </w:rPr>
  </w:style>
  <w:style w:type="character" w:customStyle="1" w:styleId="ChusoCharChar">
    <w:name w:val="Chuso Char Char"/>
    <w:link w:val="Chuso"/>
    <w:locked/>
    <w:rsid w:val="00074385"/>
    <w:rPr>
      <w:rFonts w:ascii="Calibri" w:eastAsia="Calibri" w:hAnsi="Calibri"/>
      <w:kern w:val="28"/>
      <w:sz w:val="26"/>
      <w:szCs w:val="28"/>
    </w:rPr>
  </w:style>
  <w:style w:type="paragraph" w:customStyle="1" w:styleId="muc">
    <w:name w:val="muc +"/>
    <w:basedOn w:val="Normal"/>
    <w:qFormat/>
    <w:rsid w:val="00074385"/>
    <w:pPr>
      <w:numPr>
        <w:numId w:val="6"/>
      </w:numPr>
      <w:tabs>
        <w:tab w:val="left" w:pos="0"/>
        <w:tab w:val="left" w:pos="450"/>
        <w:tab w:val="left" w:pos="567"/>
        <w:tab w:val="left" w:pos="630"/>
        <w:tab w:val="left" w:pos="990"/>
      </w:tabs>
      <w:spacing w:before="60" w:after="60" w:line="288" w:lineRule="auto"/>
      <w:ind w:right="-28"/>
      <w:jc w:val="both"/>
    </w:pPr>
    <w:rPr>
      <w:rFonts w:ascii="Arial" w:hAnsi="Arial"/>
      <w:sz w:val="22"/>
      <w:lang w:eastAsia="vi-VN"/>
    </w:rPr>
  </w:style>
  <w:style w:type="paragraph" w:customStyle="1" w:styleId="1Text">
    <w:name w:val="1.Text"/>
    <w:basedOn w:val="Normal"/>
    <w:qFormat/>
    <w:rsid w:val="00D62555"/>
    <w:pPr>
      <w:spacing w:before="120" w:line="288" w:lineRule="auto"/>
      <w:ind w:firstLine="567"/>
      <w:jc w:val="both"/>
    </w:pPr>
    <w:rPr>
      <w:sz w:val="28"/>
      <w:szCs w:val="28"/>
      <w:lang w:val="vi-VN"/>
    </w:rPr>
  </w:style>
  <w:style w:type="character" w:customStyle="1" w:styleId="ListParagraphChar">
    <w:name w:val="List Paragraph Char"/>
    <w:aliases w:val="Gach - Char,Gach- Char,ANNEX Char,List Paragraph1 Char,List Paragraph2 Char,List Paragraph12 Char,Bullet List Char,1LU2 Char,CAP 2 Char,hình Char,List Paragraph (numbered (a)) Char,List Paragraph 1 Char,List A Char,Cấp1 Char,lp1 Char"/>
    <w:link w:val="ListParagraph"/>
    <w:uiPriority w:val="1"/>
    <w:qFormat/>
    <w:locked/>
    <w:rsid w:val="001F5613"/>
    <w:rPr>
      <w:sz w:val="24"/>
      <w:szCs w:val="24"/>
    </w:rPr>
  </w:style>
  <w:style w:type="paragraph" w:styleId="Caption">
    <w:name w:val="caption"/>
    <w:aliases w:val="Caption1,Caption Char Char Char Char1,Caption Char Char Char Char Char Char1,Caption Char Char Char Char Char Char Char Char1,Caption Char Char Char Char,Caption Char Char Char Char Char Char,Caption Char Char Char,Exhibit, Char1,Hình"/>
    <w:basedOn w:val="Normal"/>
    <w:next w:val="Normal"/>
    <w:unhideWhenUsed/>
    <w:qFormat/>
    <w:rsid w:val="00E31969"/>
    <w:pPr>
      <w:spacing w:after="200"/>
    </w:pPr>
    <w:rPr>
      <w:rFonts w:eastAsiaTheme="minorHAnsi" w:cstheme="minorBidi"/>
      <w:i/>
      <w:iCs/>
      <w:color w:val="44546A" w:themeColor="text2"/>
      <w:kern w:val="2"/>
      <w:sz w:val="18"/>
      <w:szCs w:val="18"/>
      <w14:ligatures w14:val="standardContextual"/>
    </w:rPr>
  </w:style>
  <w:style w:type="character" w:customStyle="1" w:styleId="BodyTextChar">
    <w:name w:val="Body Text Char"/>
    <w:basedOn w:val="DefaultParagraphFont"/>
    <w:link w:val="BodyText"/>
    <w:rsid w:val="00355785"/>
    <w:rPr>
      <w:rFonts w:ascii="VNtimes new roman" w:hAnsi="VNtimes new roman"/>
      <w:sz w:val="28"/>
    </w:rPr>
  </w:style>
  <w:style w:type="paragraph" w:customStyle="1" w:styleId="paragraph">
    <w:name w:val="paragraph"/>
    <w:basedOn w:val="Normal"/>
    <w:rsid w:val="00F55FD7"/>
    <w:pPr>
      <w:spacing w:before="100" w:beforeAutospacing="1" w:after="100" w:afterAutospacing="1"/>
    </w:pPr>
  </w:style>
  <w:style w:type="character" w:customStyle="1" w:styleId="normaltextrun">
    <w:name w:val="normaltextrun"/>
    <w:basedOn w:val="DefaultParagraphFont"/>
    <w:rsid w:val="00F55FD7"/>
  </w:style>
  <w:style w:type="character" w:customStyle="1" w:styleId="eop">
    <w:name w:val="eop"/>
    <w:basedOn w:val="DefaultParagraphFont"/>
    <w:rsid w:val="00F55FD7"/>
  </w:style>
  <w:style w:type="character" w:customStyle="1" w:styleId="tabchar">
    <w:name w:val="tabchar"/>
    <w:basedOn w:val="DefaultParagraphFont"/>
    <w:rsid w:val="00F55FD7"/>
  </w:style>
  <w:style w:type="paragraph" w:customStyle="1" w:styleId="Cutrc2">
    <w:name w:val="CÊu tróc2"/>
    <w:basedOn w:val="Normal"/>
    <w:rsid w:val="00D94F3C"/>
    <w:pPr>
      <w:numPr>
        <w:numId w:val="10"/>
      </w:numPr>
      <w:spacing w:before="240" w:line="360" w:lineRule="atLeast"/>
      <w:jc w:val="both"/>
    </w:pPr>
    <w:rPr>
      <w:rFonts w:ascii=".VnTime" w:hAnsi=".VnTime"/>
      <w:sz w:val="26"/>
      <w:szCs w:val="20"/>
    </w:rPr>
  </w:style>
  <w:style w:type="character" w:customStyle="1" w:styleId="NormalWebChar">
    <w:name w:val="Normal (Web) Char"/>
    <w:link w:val="NormalWeb"/>
    <w:uiPriority w:val="99"/>
    <w:rsid w:val="00D94F3C"/>
    <w:rPr>
      <w:sz w:val="24"/>
      <w:szCs w:val="24"/>
    </w:rPr>
  </w:style>
  <w:style w:type="character" w:customStyle="1" w:styleId="Bodytext0">
    <w:name w:val="Body text_"/>
    <w:link w:val="Bodytext1"/>
    <w:rsid w:val="00D94F3C"/>
    <w:rPr>
      <w:rFonts w:cs="Vrinda"/>
      <w:sz w:val="25"/>
      <w:szCs w:val="25"/>
      <w:shd w:val="clear" w:color="auto" w:fill="FFFFFF"/>
    </w:rPr>
  </w:style>
  <w:style w:type="paragraph" w:customStyle="1" w:styleId="Bodytext1">
    <w:name w:val="Body text1"/>
    <w:basedOn w:val="Normal"/>
    <w:link w:val="Bodytext0"/>
    <w:rsid w:val="00D94F3C"/>
    <w:pPr>
      <w:widowControl w:val="0"/>
      <w:shd w:val="clear" w:color="auto" w:fill="FFFFFF"/>
      <w:spacing w:before="420" w:after="60" w:line="298" w:lineRule="exact"/>
      <w:jc w:val="both"/>
    </w:pPr>
    <w:rPr>
      <w:rFonts w:cs="Vrinda"/>
      <w:sz w:val="25"/>
      <w:szCs w:val="25"/>
    </w:rPr>
  </w:style>
  <w:style w:type="character" w:customStyle="1" w:styleId="Bodytext6">
    <w:name w:val="Body text (6)_"/>
    <w:link w:val="Bodytext60"/>
    <w:rsid w:val="00D94F3C"/>
    <w:rPr>
      <w:rFonts w:cs="Vrinda"/>
      <w:i/>
      <w:iCs/>
      <w:sz w:val="16"/>
      <w:szCs w:val="16"/>
      <w:shd w:val="clear" w:color="auto" w:fill="FFFFFF"/>
    </w:rPr>
  </w:style>
  <w:style w:type="paragraph" w:customStyle="1" w:styleId="Bodytext60">
    <w:name w:val="Body text (6)"/>
    <w:basedOn w:val="Normal"/>
    <w:link w:val="Bodytext6"/>
    <w:rsid w:val="00D94F3C"/>
    <w:pPr>
      <w:widowControl w:val="0"/>
      <w:shd w:val="clear" w:color="auto" w:fill="FFFFFF"/>
      <w:spacing w:line="302" w:lineRule="exact"/>
      <w:jc w:val="both"/>
    </w:pPr>
    <w:rPr>
      <w:rFonts w:cs="Vrinda"/>
      <w:i/>
      <w:iCs/>
      <w:sz w:val="16"/>
      <w:szCs w:val="16"/>
    </w:rPr>
  </w:style>
  <w:style w:type="character" w:customStyle="1" w:styleId="15">
    <w:name w:val="15"/>
    <w:rsid w:val="00D94F3C"/>
    <w:rPr>
      <w:rFonts w:ascii="Times New Roman" w:hAnsi="Times New Roman" w:cs="Times New Roman" w:hint="default"/>
      <w:b w:val="0"/>
      <w:bCs w:val="0"/>
      <w:i/>
      <w:iCs/>
      <w:color w:val="000000"/>
      <w:sz w:val="28"/>
      <w:szCs w:val="28"/>
    </w:rPr>
  </w:style>
  <w:style w:type="character" w:customStyle="1" w:styleId="17">
    <w:name w:val="17"/>
    <w:rsid w:val="00D94F3C"/>
    <w:rPr>
      <w:rFonts w:ascii="Times New Roman" w:hAnsi="Times New Roman" w:cs="Times New Roman" w:hint="default"/>
      <w:b w:val="0"/>
      <w:bCs w:val="0"/>
      <w:i/>
      <w:iCs/>
      <w:color w:val="000000"/>
      <w:sz w:val="28"/>
      <w:szCs w:val="28"/>
    </w:rPr>
  </w:style>
  <w:style w:type="paragraph" w:styleId="TOCHeading">
    <w:name w:val="TOC Heading"/>
    <w:basedOn w:val="Heading1"/>
    <w:next w:val="Normal"/>
    <w:uiPriority w:val="39"/>
    <w:unhideWhenUsed/>
    <w:qFormat/>
    <w:rsid w:val="00C84B2C"/>
    <w:pPr>
      <w:keepLines/>
      <w:spacing w:after="0" w:line="259" w:lineRule="auto"/>
      <w:outlineLvl w:val="9"/>
    </w:pPr>
    <w:rPr>
      <w:rFonts w:asciiTheme="majorHAnsi" w:eastAsiaTheme="majorEastAsia" w:hAnsiTheme="majorHAnsi" w:cstheme="majorBidi"/>
      <w:b w:val="0"/>
      <w:bCs w:val="0"/>
      <w:color w:val="2E74B5" w:themeColor="accent1" w:themeShade="BF"/>
      <w:kern w:val="0"/>
    </w:rPr>
  </w:style>
  <w:style w:type="paragraph" w:styleId="TOC2">
    <w:name w:val="toc 2"/>
    <w:basedOn w:val="Normal"/>
    <w:next w:val="Normal"/>
    <w:autoRedefine/>
    <w:uiPriority w:val="39"/>
    <w:unhideWhenUsed/>
    <w:rsid w:val="00B07F5E"/>
    <w:pPr>
      <w:tabs>
        <w:tab w:val="left" w:pos="1200"/>
        <w:tab w:val="right" w:leader="dot" w:pos="8972"/>
      </w:tabs>
      <w:spacing w:after="100"/>
      <w:ind w:left="240"/>
    </w:pPr>
    <w:rPr>
      <w:b/>
      <w:noProof/>
      <w:sz w:val="26"/>
      <w:szCs w:val="26"/>
      <w:lang w:val="vi-VN"/>
    </w:rPr>
  </w:style>
  <w:style w:type="paragraph" w:styleId="TOC3">
    <w:name w:val="toc 3"/>
    <w:basedOn w:val="Normal"/>
    <w:next w:val="Normal"/>
    <w:autoRedefine/>
    <w:uiPriority w:val="39"/>
    <w:unhideWhenUsed/>
    <w:rsid w:val="00C84B2C"/>
    <w:pPr>
      <w:spacing w:after="100"/>
      <w:ind w:left="480"/>
    </w:pPr>
  </w:style>
  <w:style w:type="character" w:styleId="Hyperlink">
    <w:name w:val="Hyperlink"/>
    <w:basedOn w:val="DefaultParagraphFont"/>
    <w:uiPriority w:val="99"/>
    <w:unhideWhenUsed/>
    <w:rsid w:val="00C84B2C"/>
    <w:rPr>
      <w:color w:val="0563C1" w:themeColor="hyperlink"/>
      <w:u w:val="single"/>
    </w:rPr>
  </w:style>
  <w:style w:type="character" w:styleId="Emphasis">
    <w:name w:val="Emphasis"/>
    <w:basedOn w:val="DefaultParagraphFont"/>
    <w:qFormat/>
    <w:rsid w:val="005F2BDD"/>
    <w:rPr>
      <w:i/>
      <w:iCs/>
    </w:rPr>
  </w:style>
  <w:style w:type="paragraph" w:customStyle="1" w:styleId="maintext10">
    <w:name w:val="maintext_10"/>
    <w:basedOn w:val="Normal"/>
    <w:rsid w:val="00902C62"/>
    <w:pPr>
      <w:spacing w:before="100" w:beforeAutospacing="1" w:after="100" w:afterAutospacing="1"/>
    </w:pPr>
  </w:style>
  <w:style w:type="character" w:customStyle="1" w:styleId="BodyTextIndent3Char">
    <w:name w:val="Body Text Indent 3 Char"/>
    <w:basedOn w:val="DefaultParagraphFont"/>
    <w:link w:val="BodyTextIndent3"/>
    <w:rsid w:val="00A1500C"/>
    <w:rPr>
      <w:sz w:val="16"/>
      <w:szCs w:val="16"/>
    </w:rPr>
  </w:style>
  <w:style w:type="character" w:customStyle="1" w:styleId="BodyText2Char">
    <w:name w:val="Body Text 2 Char"/>
    <w:basedOn w:val="DefaultParagraphFont"/>
    <w:link w:val="BodyText2"/>
    <w:rsid w:val="00A1500C"/>
    <w:rPr>
      <w:sz w:val="24"/>
      <w:szCs w:val="24"/>
    </w:rPr>
  </w:style>
  <w:style w:type="paragraph" w:styleId="FootnoteText">
    <w:name w:val="footnote text"/>
    <w:aliases w:val="Footnote Text Char Tegn Char,Footnote Text Char Char Char Char Char,Footnote Text Char Char Char Char Char Char Ch,Footnote Text Char Char Char Char Char Char Ch Char Char Char,ft,Cha,Footnote Text Char Char Char Char Char Char Ch Char Cha"/>
    <w:basedOn w:val="Normal"/>
    <w:link w:val="FootnoteTextChar"/>
    <w:unhideWhenUsed/>
    <w:qFormat/>
    <w:rsid w:val="006203EB"/>
    <w:rPr>
      <w:sz w:val="20"/>
      <w:szCs w:val="20"/>
    </w:rPr>
  </w:style>
  <w:style w:type="character" w:customStyle="1" w:styleId="FootnoteTextChar">
    <w:name w:val="Footnote Text Char"/>
    <w:aliases w:val="Footnote Text Char Tegn Char Char,Footnote Text Char Char Char Char Char Char,Footnote Text Char Char Char Char Char Char Ch Char,Footnote Text Char Char Char Char Char Char Ch Char Char Char Char,ft Char,Cha Char"/>
    <w:basedOn w:val="DefaultParagraphFont"/>
    <w:link w:val="FootnoteText"/>
    <w:rsid w:val="006203EB"/>
  </w:style>
  <w:style w:type="paragraph" w:customStyle="1" w:styleId="TableParagraph">
    <w:name w:val="Table Paragraph"/>
    <w:basedOn w:val="Normal"/>
    <w:uiPriority w:val="1"/>
    <w:qFormat/>
    <w:rsid w:val="00680466"/>
    <w:pPr>
      <w:widowControl w:val="0"/>
      <w:autoSpaceDE w:val="0"/>
      <w:autoSpaceDN w:val="0"/>
    </w:pPr>
    <w:rPr>
      <w:sz w:val="22"/>
      <w:szCs w:val="22"/>
    </w:rPr>
  </w:style>
  <w:style w:type="paragraph" w:customStyle="1" w:styleId="Body2">
    <w:name w:val="Body 2"/>
    <w:basedOn w:val="Normal"/>
    <w:link w:val="Body2Char"/>
    <w:qFormat/>
    <w:rsid w:val="006A16B6"/>
    <w:pPr>
      <w:numPr>
        <w:numId w:val="16"/>
      </w:numPr>
      <w:tabs>
        <w:tab w:val="right" w:pos="7088"/>
      </w:tabs>
      <w:spacing w:before="120"/>
      <w:jc w:val="both"/>
    </w:pPr>
    <w:rPr>
      <w:sz w:val="26"/>
      <w:szCs w:val="26"/>
      <w:lang w:val="vi-VN"/>
    </w:rPr>
  </w:style>
  <w:style w:type="character" w:customStyle="1" w:styleId="Body2Char">
    <w:name w:val="Body 2 Char"/>
    <w:link w:val="Body2"/>
    <w:rsid w:val="006A16B6"/>
    <w:rPr>
      <w:sz w:val="26"/>
      <w:szCs w:val="26"/>
      <w:lang w:val="vi-VN"/>
    </w:rPr>
  </w:style>
  <w:style w:type="paragraph" w:customStyle="1" w:styleId="nomal">
    <w:name w:val="nomal"/>
    <w:basedOn w:val="BodyTextIndent"/>
    <w:rsid w:val="003E6726"/>
    <w:pPr>
      <w:spacing w:line="288" w:lineRule="auto"/>
      <w:ind w:left="0"/>
      <w:jc w:val="both"/>
    </w:pPr>
    <w:rPr>
      <w:rFonts w:ascii=".VnTime" w:hAnsi=".VnTime"/>
      <w:snapToGrid w:val="0"/>
      <w:sz w:val="26"/>
      <w:szCs w:val="20"/>
      <w:lang w:val="en-GB" w:eastAsia="x-none"/>
    </w:rPr>
  </w:style>
  <w:style w:type="paragraph" w:customStyle="1" w:styleId="f1">
    <w:name w:val="f1"/>
    <w:aliases w:val="R"/>
    <w:basedOn w:val="Normal"/>
    <w:link w:val="FootnoteReference"/>
    <w:qFormat/>
    <w:rsid w:val="00A43F02"/>
    <w:pPr>
      <w:spacing w:before="100" w:line="240" w:lineRule="exact"/>
    </w:pPr>
    <w:rPr>
      <w:sz w:val="20"/>
      <w:szCs w:val="20"/>
      <w:vertAlign w:val="superscript"/>
    </w:rPr>
  </w:style>
  <w:style w:type="character" w:customStyle="1" w:styleId="fontstyle01">
    <w:name w:val="fontstyle01"/>
    <w:basedOn w:val="DefaultParagraphFont"/>
    <w:rsid w:val="00D934F5"/>
    <w:rPr>
      <w:rFonts w:ascii="Times New Roman" w:hAnsi="Times New Roman" w:cs="Times New Roman" w:hint="default"/>
      <w:b w:val="0"/>
      <w:bCs w:val="0"/>
      <w:i w:val="0"/>
      <w:iCs w:val="0"/>
      <w:color w:val="000000"/>
      <w:sz w:val="28"/>
      <w:szCs w:val="28"/>
    </w:rPr>
  </w:style>
  <w:style w:type="character" w:customStyle="1" w:styleId="fontstyle11">
    <w:name w:val="fontstyle11"/>
    <w:basedOn w:val="DefaultParagraphFont"/>
    <w:rsid w:val="00D934F5"/>
    <w:rPr>
      <w:rFonts w:ascii="Times New Roman" w:hAnsi="Times New Roman" w:cs="Times New Roman" w:hint="default"/>
      <w:b w:val="0"/>
      <w:bCs w:val="0"/>
      <w:i w:val="0"/>
      <w:iCs w:val="0"/>
      <w:color w:val="000000"/>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9691483">
      <w:bodyDiv w:val="1"/>
      <w:marLeft w:val="0"/>
      <w:marRight w:val="0"/>
      <w:marTop w:val="0"/>
      <w:marBottom w:val="0"/>
      <w:divBdr>
        <w:top w:val="none" w:sz="0" w:space="0" w:color="auto"/>
        <w:left w:val="none" w:sz="0" w:space="0" w:color="auto"/>
        <w:bottom w:val="none" w:sz="0" w:space="0" w:color="auto"/>
        <w:right w:val="none" w:sz="0" w:space="0" w:color="auto"/>
      </w:divBdr>
    </w:div>
    <w:div w:id="79565714">
      <w:bodyDiv w:val="1"/>
      <w:marLeft w:val="0"/>
      <w:marRight w:val="0"/>
      <w:marTop w:val="0"/>
      <w:marBottom w:val="0"/>
      <w:divBdr>
        <w:top w:val="none" w:sz="0" w:space="0" w:color="auto"/>
        <w:left w:val="none" w:sz="0" w:space="0" w:color="auto"/>
        <w:bottom w:val="none" w:sz="0" w:space="0" w:color="auto"/>
        <w:right w:val="none" w:sz="0" w:space="0" w:color="auto"/>
      </w:divBdr>
    </w:div>
    <w:div w:id="104816484">
      <w:bodyDiv w:val="1"/>
      <w:marLeft w:val="0"/>
      <w:marRight w:val="0"/>
      <w:marTop w:val="0"/>
      <w:marBottom w:val="0"/>
      <w:divBdr>
        <w:top w:val="none" w:sz="0" w:space="0" w:color="auto"/>
        <w:left w:val="none" w:sz="0" w:space="0" w:color="auto"/>
        <w:bottom w:val="none" w:sz="0" w:space="0" w:color="auto"/>
        <w:right w:val="none" w:sz="0" w:space="0" w:color="auto"/>
      </w:divBdr>
    </w:div>
    <w:div w:id="123037314">
      <w:bodyDiv w:val="1"/>
      <w:marLeft w:val="0"/>
      <w:marRight w:val="0"/>
      <w:marTop w:val="0"/>
      <w:marBottom w:val="0"/>
      <w:divBdr>
        <w:top w:val="none" w:sz="0" w:space="0" w:color="auto"/>
        <w:left w:val="none" w:sz="0" w:space="0" w:color="auto"/>
        <w:bottom w:val="none" w:sz="0" w:space="0" w:color="auto"/>
        <w:right w:val="none" w:sz="0" w:space="0" w:color="auto"/>
      </w:divBdr>
    </w:div>
    <w:div w:id="125508698">
      <w:bodyDiv w:val="1"/>
      <w:marLeft w:val="0"/>
      <w:marRight w:val="0"/>
      <w:marTop w:val="0"/>
      <w:marBottom w:val="0"/>
      <w:divBdr>
        <w:top w:val="none" w:sz="0" w:space="0" w:color="auto"/>
        <w:left w:val="none" w:sz="0" w:space="0" w:color="auto"/>
        <w:bottom w:val="none" w:sz="0" w:space="0" w:color="auto"/>
        <w:right w:val="none" w:sz="0" w:space="0" w:color="auto"/>
      </w:divBdr>
    </w:div>
    <w:div w:id="156581033">
      <w:bodyDiv w:val="1"/>
      <w:marLeft w:val="0"/>
      <w:marRight w:val="0"/>
      <w:marTop w:val="0"/>
      <w:marBottom w:val="0"/>
      <w:divBdr>
        <w:top w:val="none" w:sz="0" w:space="0" w:color="auto"/>
        <w:left w:val="none" w:sz="0" w:space="0" w:color="auto"/>
        <w:bottom w:val="none" w:sz="0" w:space="0" w:color="auto"/>
        <w:right w:val="none" w:sz="0" w:space="0" w:color="auto"/>
      </w:divBdr>
    </w:div>
    <w:div w:id="178007085">
      <w:bodyDiv w:val="1"/>
      <w:marLeft w:val="0"/>
      <w:marRight w:val="0"/>
      <w:marTop w:val="0"/>
      <w:marBottom w:val="0"/>
      <w:divBdr>
        <w:top w:val="none" w:sz="0" w:space="0" w:color="auto"/>
        <w:left w:val="none" w:sz="0" w:space="0" w:color="auto"/>
        <w:bottom w:val="none" w:sz="0" w:space="0" w:color="auto"/>
        <w:right w:val="none" w:sz="0" w:space="0" w:color="auto"/>
      </w:divBdr>
    </w:div>
    <w:div w:id="227109314">
      <w:bodyDiv w:val="1"/>
      <w:marLeft w:val="0"/>
      <w:marRight w:val="0"/>
      <w:marTop w:val="0"/>
      <w:marBottom w:val="0"/>
      <w:divBdr>
        <w:top w:val="none" w:sz="0" w:space="0" w:color="auto"/>
        <w:left w:val="none" w:sz="0" w:space="0" w:color="auto"/>
        <w:bottom w:val="none" w:sz="0" w:space="0" w:color="auto"/>
        <w:right w:val="none" w:sz="0" w:space="0" w:color="auto"/>
      </w:divBdr>
    </w:div>
    <w:div w:id="274598488">
      <w:bodyDiv w:val="1"/>
      <w:marLeft w:val="0"/>
      <w:marRight w:val="0"/>
      <w:marTop w:val="0"/>
      <w:marBottom w:val="0"/>
      <w:divBdr>
        <w:top w:val="none" w:sz="0" w:space="0" w:color="auto"/>
        <w:left w:val="none" w:sz="0" w:space="0" w:color="auto"/>
        <w:bottom w:val="none" w:sz="0" w:space="0" w:color="auto"/>
        <w:right w:val="none" w:sz="0" w:space="0" w:color="auto"/>
      </w:divBdr>
    </w:div>
    <w:div w:id="349379760">
      <w:bodyDiv w:val="1"/>
      <w:marLeft w:val="0"/>
      <w:marRight w:val="0"/>
      <w:marTop w:val="0"/>
      <w:marBottom w:val="0"/>
      <w:divBdr>
        <w:top w:val="none" w:sz="0" w:space="0" w:color="auto"/>
        <w:left w:val="none" w:sz="0" w:space="0" w:color="auto"/>
        <w:bottom w:val="none" w:sz="0" w:space="0" w:color="auto"/>
        <w:right w:val="none" w:sz="0" w:space="0" w:color="auto"/>
      </w:divBdr>
    </w:div>
    <w:div w:id="406074433">
      <w:bodyDiv w:val="1"/>
      <w:marLeft w:val="0"/>
      <w:marRight w:val="0"/>
      <w:marTop w:val="0"/>
      <w:marBottom w:val="0"/>
      <w:divBdr>
        <w:top w:val="none" w:sz="0" w:space="0" w:color="auto"/>
        <w:left w:val="none" w:sz="0" w:space="0" w:color="auto"/>
        <w:bottom w:val="none" w:sz="0" w:space="0" w:color="auto"/>
        <w:right w:val="none" w:sz="0" w:space="0" w:color="auto"/>
      </w:divBdr>
    </w:div>
    <w:div w:id="480541527">
      <w:bodyDiv w:val="1"/>
      <w:marLeft w:val="0"/>
      <w:marRight w:val="0"/>
      <w:marTop w:val="0"/>
      <w:marBottom w:val="0"/>
      <w:divBdr>
        <w:top w:val="none" w:sz="0" w:space="0" w:color="auto"/>
        <w:left w:val="none" w:sz="0" w:space="0" w:color="auto"/>
        <w:bottom w:val="none" w:sz="0" w:space="0" w:color="auto"/>
        <w:right w:val="none" w:sz="0" w:space="0" w:color="auto"/>
      </w:divBdr>
    </w:div>
    <w:div w:id="651524408">
      <w:bodyDiv w:val="1"/>
      <w:marLeft w:val="0"/>
      <w:marRight w:val="0"/>
      <w:marTop w:val="0"/>
      <w:marBottom w:val="0"/>
      <w:divBdr>
        <w:top w:val="none" w:sz="0" w:space="0" w:color="auto"/>
        <w:left w:val="none" w:sz="0" w:space="0" w:color="auto"/>
        <w:bottom w:val="none" w:sz="0" w:space="0" w:color="auto"/>
        <w:right w:val="none" w:sz="0" w:space="0" w:color="auto"/>
      </w:divBdr>
    </w:div>
    <w:div w:id="715542689">
      <w:bodyDiv w:val="1"/>
      <w:marLeft w:val="0"/>
      <w:marRight w:val="0"/>
      <w:marTop w:val="0"/>
      <w:marBottom w:val="0"/>
      <w:divBdr>
        <w:top w:val="none" w:sz="0" w:space="0" w:color="auto"/>
        <w:left w:val="none" w:sz="0" w:space="0" w:color="auto"/>
        <w:bottom w:val="none" w:sz="0" w:space="0" w:color="auto"/>
        <w:right w:val="none" w:sz="0" w:space="0" w:color="auto"/>
      </w:divBdr>
    </w:div>
    <w:div w:id="741834018">
      <w:bodyDiv w:val="1"/>
      <w:marLeft w:val="0"/>
      <w:marRight w:val="0"/>
      <w:marTop w:val="0"/>
      <w:marBottom w:val="0"/>
      <w:divBdr>
        <w:top w:val="none" w:sz="0" w:space="0" w:color="auto"/>
        <w:left w:val="none" w:sz="0" w:space="0" w:color="auto"/>
        <w:bottom w:val="none" w:sz="0" w:space="0" w:color="auto"/>
        <w:right w:val="none" w:sz="0" w:space="0" w:color="auto"/>
      </w:divBdr>
    </w:div>
    <w:div w:id="748962227">
      <w:bodyDiv w:val="1"/>
      <w:marLeft w:val="0"/>
      <w:marRight w:val="0"/>
      <w:marTop w:val="0"/>
      <w:marBottom w:val="0"/>
      <w:divBdr>
        <w:top w:val="none" w:sz="0" w:space="0" w:color="auto"/>
        <w:left w:val="none" w:sz="0" w:space="0" w:color="auto"/>
        <w:bottom w:val="none" w:sz="0" w:space="0" w:color="auto"/>
        <w:right w:val="none" w:sz="0" w:space="0" w:color="auto"/>
      </w:divBdr>
    </w:div>
    <w:div w:id="753941065">
      <w:bodyDiv w:val="1"/>
      <w:marLeft w:val="0"/>
      <w:marRight w:val="0"/>
      <w:marTop w:val="0"/>
      <w:marBottom w:val="0"/>
      <w:divBdr>
        <w:top w:val="none" w:sz="0" w:space="0" w:color="auto"/>
        <w:left w:val="none" w:sz="0" w:space="0" w:color="auto"/>
        <w:bottom w:val="none" w:sz="0" w:space="0" w:color="auto"/>
        <w:right w:val="none" w:sz="0" w:space="0" w:color="auto"/>
      </w:divBdr>
    </w:div>
    <w:div w:id="756485677">
      <w:bodyDiv w:val="1"/>
      <w:marLeft w:val="0"/>
      <w:marRight w:val="0"/>
      <w:marTop w:val="0"/>
      <w:marBottom w:val="0"/>
      <w:divBdr>
        <w:top w:val="none" w:sz="0" w:space="0" w:color="auto"/>
        <w:left w:val="none" w:sz="0" w:space="0" w:color="auto"/>
        <w:bottom w:val="none" w:sz="0" w:space="0" w:color="auto"/>
        <w:right w:val="none" w:sz="0" w:space="0" w:color="auto"/>
      </w:divBdr>
    </w:div>
    <w:div w:id="790589081">
      <w:bodyDiv w:val="1"/>
      <w:marLeft w:val="0"/>
      <w:marRight w:val="0"/>
      <w:marTop w:val="0"/>
      <w:marBottom w:val="0"/>
      <w:divBdr>
        <w:top w:val="none" w:sz="0" w:space="0" w:color="auto"/>
        <w:left w:val="none" w:sz="0" w:space="0" w:color="auto"/>
        <w:bottom w:val="none" w:sz="0" w:space="0" w:color="auto"/>
        <w:right w:val="none" w:sz="0" w:space="0" w:color="auto"/>
      </w:divBdr>
    </w:div>
    <w:div w:id="867835385">
      <w:bodyDiv w:val="1"/>
      <w:marLeft w:val="0"/>
      <w:marRight w:val="0"/>
      <w:marTop w:val="0"/>
      <w:marBottom w:val="0"/>
      <w:divBdr>
        <w:top w:val="none" w:sz="0" w:space="0" w:color="auto"/>
        <w:left w:val="none" w:sz="0" w:space="0" w:color="auto"/>
        <w:bottom w:val="none" w:sz="0" w:space="0" w:color="auto"/>
        <w:right w:val="none" w:sz="0" w:space="0" w:color="auto"/>
      </w:divBdr>
    </w:div>
    <w:div w:id="882837725">
      <w:bodyDiv w:val="1"/>
      <w:marLeft w:val="0"/>
      <w:marRight w:val="0"/>
      <w:marTop w:val="0"/>
      <w:marBottom w:val="0"/>
      <w:divBdr>
        <w:top w:val="none" w:sz="0" w:space="0" w:color="auto"/>
        <w:left w:val="none" w:sz="0" w:space="0" w:color="auto"/>
        <w:bottom w:val="none" w:sz="0" w:space="0" w:color="auto"/>
        <w:right w:val="none" w:sz="0" w:space="0" w:color="auto"/>
      </w:divBdr>
    </w:div>
    <w:div w:id="890271276">
      <w:bodyDiv w:val="1"/>
      <w:marLeft w:val="0"/>
      <w:marRight w:val="0"/>
      <w:marTop w:val="0"/>
      <w:marBottom w:val="0"/>
      <w:divBdr>
        <w:top w:val="none" w:sz="0" w:space="0" w:color="auto"/>
        <w:left w:val="none" w:sz="0" w:space="0" w:color="auto"/>
        <w:bottom w:val="none" w:sz="0" w:space="0" w:color="auto"/>
        <w:right w:val="none" w:sz="0" w:space="0" w:color="auto"/>
      </w:divBdr>
    </w:div>
    <w:div w:id="901137982">
      <w:bodyDiv w:val="1"/>
      <w:marLeft w:val="0"/>
      <w:marRight w:val="0"/>
      <w:marTop w:val="0"/>
      <w:marBottom w:val="0"/>
      <w:divBdr>
        <w:top w:val="none" w:sz="0" w:space="0" w:color="auto"/>
        <w:left w:val="none" w:sz="0" w:space="0" w:color="auto"/>
        <w:bottom w:val="none" w:sz="0" w:space="0" w:color="auto"/>
        <w:right w:val="none" w:sz="0" w:space="0" w:color="auto"/>
      </w:divBdr>
    </w:div>
    <w:div w:id="927275248">
      <w:bodyDiv w:val="1"/>
      <w:marLeft w:val="0"/>
      <w:marRight w:val="0"/>
      <w:marTop w:val="0"/>
      <w:marBottom w:val="0"/>
      <w:divBdr>
        <w:top w:val="none" w:sz="0" w:space="0" w:color="auto"/>
        <w:left w:val="none" w:sz="0" w:space="0" w:color="auto"/>
        <w:bottom w:val="none" w:sz="0" w:space="0" w:color="auto"/>
        <w:right w:val="none" w:sz="0" w:space="0" w:color="auto"/>
      </w:divBdr>
    </w:div>
    <w:div w:id="936595822">
      <w:bodyDiv w:val="1"/>
      <w:marLeft w:val="0"/>
      <w:marRight w:val="0"/>
      <w:marTop w:val="0"/>
      <w:marBottom w:val="0"/>
      <w:divBdr>
        <w:top w:val="none" w:sz="0" w:space="0" w:color="auto"/>
        <w:left w:val="none" w:sz="0" w:space="0" w:color="auto"/>
        <w:bottom w:val="none" w:sz="0" w:space="0" w:color="auto"/>
        <w:right w:val="none" w:sz="0" w:space="0" w:color="auto"/>
      </w:divBdr>
    </w:div>
    <w:div w:id="971249602">
      <w:bodyDiv w:val="1"/>
      <w:marLeft w:val="0"/>
      <w:marRight w:val="0"/>
      <w:marTop w:val="0"/>
      <w:marBottom w:val="0"/>
      <w:divBdr>
        <w:top w:val="none" w:sz="0" w:space="0" w:color="auto"/>
        <w:left w:val="none" w:sz="0" w:space="0" w:color="auto"/>
        <w:bottom w:val="none" w:sz="0" w:space="0" w:color="auto"/>
        <w:right w:val="none" w:sz="0" w:space="0" w:color="auto"/>
      </w:divBdr>
    </w:div>
    <w:div w:id="976373281">
      <w:bodyDiv w:val="1"/>
      <w:marLeft w:val="0"/>
      <w:marRight w:val="0"/>
      <w:marTop w:val="0"/>
      <w:marBottom w:val="0"/>
      <w:divBdr>
        <w:top w:val="none" w:sz="0" w:space="0" w:color="auto"/>
        <w:left w:val="none" w:sz="0" w:space="0" w:color="auto"/>
        <w:bottom w:val="none" w:sz="0" w:space="0" w:color="auto"/>
        <w:right w:val="none" w:sz="0" w:space="0" w:color="auto"/>
      </w:divBdr>
    </w:div>
    <w:div w:id="1021855382">
      <w:bodyDiv w:val="1"/>
      <w:marLeft w:val="0"/>
      <w:marRight w:val="0"/>
      <w:marTop w:val="0"/>
      <w:marBottom w:val="0"/>
      <w:divBdr>
        <w:top w:val="none" w:sz="0" w:space="0" w:color="auto"/>
        <w:left w:val="none" w:sz="0" w:space="0" w:color="auto"/>
        <w:bottom w:val="none" w:sz="0" w:space="0" w:color="auto"/>
        <w:right w:val="none" w:sz="0" w:space="0" w:color="auto"/>
      </w:divBdr>
    </w:div>
    <w:div w:id="1030450456">
      <w:bodyDiv w:val="1"/>
      <w:marLeft w:val="0"/>
      <w:marRight w:val="0"/>
      <w:marTop w:val="0"/>
      <w:marBottom w:val="0"/>
      <w:divBdr>
        <w:top w:val="none" w:sz="0" w:space="0" w:color="auto"/>
        <w:left w:val="none" w:sz="0" w:space="0" w:color="auto"/>
        <w:bottom w:val="none" w:sz="0" w:space="0" w:color="auto"/>
        <w:right w:val="none" w:sz="0" w:space="0" w:color="auto"/>
      </w:divBdr>
    </w:div>
    <w:div w:id="1054082047">
      <w:bodyDiv w:val="1"/>
      <w:marLeft w:val="0"/>
      <w:marRight w:val="0"/>
      <w:marTop w:val="0"/>
      <w:marBottom w:val="0"/>
      <w:divBdr>
        <w:top w:val="none" w:sz="0" w:space="0" w:color="auto"/>
        <w:left w:val="none" w:sz="0" w:space="0" w:color="auto"/>
        <w:bottom w:val="none" w:sz="0" w:space="0" w:color="auto"/>
        <w:right w:val="none" w:sz="0" w:space="0" w:color="auto"/>
      </w:divBdr>
    </w:div>
    <w:div w:id="1087264159">
      <w:bodyDiv w:val="1"/>
      <w:marLeft w:val="0"/>
      <w:marRight w:val="0"/>
      <w:marTop w:val="0"/>
      <w:marBottom w:val="0"/>
      <w:divBdr>
        <w:top w:val="none" w:sz="0" w:space="0" w:color="auto"/>
        <w:left w:val="none" w:sz="0" w:space="0" w:color="auto"/>
        <w:bottom w:val="none" w:sz="0" w:space="0" w:color="auto"/>
        <w:right w:val="none" w:sz="0" w:space="0" w:color="auto"/>
      </w:divBdr>
    </w:div>
    <w:div w:id="1124084226">
      <w:bodyDiv w:val="1"/>
      <w:marLeft w:val="0"/>
      <w:marRight w:val="0"/>
      <w:marTop w:val="0"/>
      <w:marBottom w:val="0"/>
      <w:divBdr>
        <w:top w:val="none" w:sz="0" w:space="0" w:color="auto"/>
        <w:left w:val="none" w:sz="0" w:space="0" w:color="auto"/>
        <w:bottom w:val="none" w:sz="0" w:space="0" w:color="auto"/>
        <w:right w:val="none" w:sz="0" w:space="0" w:color="auto"/>
      </w:divBdr>
    </w:div>
    <w:div w:id="1150245325">
      <w:bodyDiv w:val="1"/>
      <w:marLeft w:val="0"/>
      <w:marRight w:val="0"/>
      <w:marTop w:val="0"/>
      <w:marBottom w:val="0"/>
      <w:divBdr>
        <w:top w:val="none" w:sz="0" w:space="0" w:color="auto"/>
        <w:left w:val="none" w:sz="0" w:space="0" w:color="auto"/>
        <w:bottom w:val="none" w:sz="0" w:space="0" w:color="auto"/>
        <w:right w:val="none" w:sz="0" w:space="0" w:color="auto"/>
      </w:divBdr>
    </w:div>
    <w:div w:id="1175919635">
      <w:bodyDiv w:val="1"/>
      <w:marLeft w:val="0"/>
      <w:marRight w:val="0"/>
      <w:marTop w:val="0"/>
      <w:marBottom w:val="0"/>
      <w:divBdr>
        <w:top w:val="none" w:sz="0" w:space="0" w:color="auto"/>
        <w:left w:val="none" w:sz="0" w:space="0" w:color="auto"/>
        <w:bottom w:val="none" w:sz="0" w:space="0" w:color="auto"/>
        <w:right w:val="none" w:sz="0" w:space="0" w:color="auto"/>
      </w:divBdr>
    </w:div>
    <w:div w:id="1180043157">
      <w:bodyDiv w:val="1"/>
      <w:marLeft w:val="0"/>
      <w:marRight w:val="0"/>
      <w:marTop w:val="0"/>
      <w:marBottom w:val="0"/>
      <w:divBdr>
        <w:top w:val="none" w:sz="0" w:space="0" w:color="auto"/>
        <w:left w:val="none" w:sz="0" w:space="0" w:color="auto"/>
        <w:bottom w:val="none" w:sz="0" w:space="0" w:color="auto"/>
        <w:right w:val="none" w:sz="0" w:space="0" w:color="auto"/>
      </w:divBdr>
    </w:div>
    <w:div w:id="1261641775">
      <w:bodyDiv w:val="1"/>
      <w:marLeft w:val="0"/>
      <w:marRight w:val="0"/>
      <w:marTop w:val="0"/>
      <w:marBottom w:val="0"/>
      <w:divBdr>
        <w:top w:val="none" w:sz="0" w:space="0" w:color="auto"/>
        <w:left w:val="none" w:sz="0" w:space="0" w:color="auto"/>
        <w:bottom w:val="none" w:sz="0" w:space="0" w:color="auto"/>
        <w:right w:val="none" w:sz="0" w:space="0" w:color="auto"/>
      </w:divBdr>
    </w:div>
    <w:div w:id="1302730219">
      <w:bodyDiv w:val="1"/>
      <w:marLeft w:val="0"/>
      <w:marRight w:val="0"/>
      <w:marTop w:val="0"/>
      <w:marBottom w:val="0"/>
      <w:divBdr>
        <w:top w:val="none" w:sz="0" w:space="0" w:color="auto"/>
        <w:left w:val="none" w:sz="0" w:space="0" w:color="auto"/>
        <w:bottom w:val="none" w:sz="0" w:space="0" w:color="auto"/>
        <w:right w:val="none" w:sz="0" w:space="0" w:color="auto"/>
      </w:divBdr>
    </w:div>
    <w:div w:id="1318799530">
      <w:bodyDiv w:val="1"/>
      <w:marLeft w:val="0"/>
      <w:marRight w:val="0"/>
      <w:marTop w:val="0"/>
      <w:marBottom w:val="0"/>
      <w:divBdr>
        <w:top w:val="none" w:sz="0" w:space="0" w:color="auto"/>
        <w:left w:val="none" w:sz="0" w:space="0" w:color="auto"/>
        <w:bottom w:val="none" w:sz="0" w:space="0" w:color="auto"/>
        <w:right w:val="none" w:sz="0" w:space="0" w:color="auto"/>
      </w:divBdr>
    </w:div>
    <w:div w:id="1330519828">
      <w:bodyDiv w:val="1"/>
      <w:marLeft w:val="0"/>
      <w:marRight w:val="0"/>
      <w:marTop w:val="0"/>
      <w:marBottom w:val="0"/>
      <w:divBdr>
        <w:top w:val="none" w:sz="0" w:space="0" w:color="auto"/>
        <w:left w:val="none" w:sz="0" w:space="0" w:color="auto"/>
        <w:bottom w:val="none" w:sz="0" w:space="0" w:color="auto"/>
        <w:right w:val="none" w:sz="0" w:space="0" w:color="auto"/>
      </w:divBdr>
      <w:divsChild>
        <w:div w:id="974719453">
          <w:marLeft w:val="0"/>
          <w:marRight w:val="0"/>
          <w:marTop w:val="0"/>
          <w:marBottom w:val="0"/>
          <w:divBdr>
            <w:top w:val="none" w:sz="0" w:space="0" w:color="auto"/>
            <w:left w:val="none" w:sz="0" w:space="0" w:color="auto"/>
            <w:bottom w:val="none" w:sz="0" w:space="0" w:color="auto"/>
            <w:right w:val="none" w:sz="0" w:space="0" w:color="auto"/>
          </w:divBdr>
          <w:divsChild>
            <w:div w:id="673921160">
              <w:marLeft w:val="0"/>
              <w:marRight w:val="0"/>
              <w:marTop w:val="0"/>
              <w:marBottom w:val="0"/>
              <w:divBdr>
                <w:top w:val="none" w:sz="0" w:space="0" w:color="auto"/>
                <w:left w:val="none" w:sz="0" w:space="0" w:color="auto"/>
                <w:bottom w:val="none" w:sz="0" w:space="0" w:color="auto"/>
                <w:right w:val="none" w:sz="0" w:space="0" w:color="auto"/>
              </w:divBdr>
            </w:div>
            <w:div w:id="1728603855">
              <w:marLeft w:val="0"/>
              <w:marRight w:val="0"/>
              <w:marTop w:val="0"/>
              <w:marBottom w:val="0"/>
              <w:divBdr>
                <w:top w:val="none" w:sz="0" w:space="0" w:color="auto"/>
                <w:left w:val="none" w:sz="0" w:space="0" w:color="auto"/>
                <w:bottom w:val="none" w:sz="0" w:space="0" w:color="auto"/>
                <w:right w:val="none" w:sz="0" w:space="0" w:color="auto"/>
              </w:divBdr>
            </w:div>
            <w:div w:id="659622095">
              <w:marLeft w:val="0"/>
              <w:marRight w:val="0"/>
              <w:marTop w:val="0"/>
              <w:marBottom w:val="0"/>
              <w:divBdr>
                <w:top w:val="none" w:sz="0" w:space="0" w:color="auto"/>
                <w:left w:val="none" w:sz="0" w:space="0" w:color="auto"/>
                <w:bottom w:val="none" w:sz="0" w:space="0" w:color="auto"/>
                <w:right w:val="none" w:sz="0" w:space="0" w:color="auto"/>
              </w:divBdr>
            </w:div>
            <w:div w:id="2025130887">
              <w:marLeft w:val="0"/>
              <w:marRight w:val="0"/>
              <w:marTop w:val="0"/>
              <w:marBottom w:val="0"/>
              <w:divBdr>
                <w:top w:val="none" w:sz="0" w:space="0" w:color="auto"/>
                <w:left w:val="none" w:sz="0" w:space="0" w:color="auto"/>
                <w:bottom w:val="none" w:sz="0" w:space="0" w:color="auto"/>
                <w:right w:val="none" w:sz="0" w:space="0" w:color="auto"/>
              </w:divBdr>
            </w:div>
          </w:divsChild>
        </w:div>
        <w:div w:id="1880702227">
          <w:marLeft w:val="0"/>
          <w:marRight w:val="0"/>
          <w:marTop w:val="0"/>
          <w:marBottom w:val="0"/>
          <w:divBdr>
            <w:top w:val="none" w:sz="0" w:space="0" w:color="auto"/>
            <w:left w:val="none" w:sz="0" w:space="0" w:color="auto"/>
            <w:bottom w:val="none" w:sz="0" w:space="0" w:color="auto"/>
            <w:right w:val="none" w:sz="0" w:space="0" w:color="auto"/>
          </w:divBdr>
        </w:div>
        <w:div w:id="694189747">
          <w:marLeft w:val="0"/>
          <w:marRight w:val="0"/>
          <w:marTop w:val="0"/>
          <w:marBottom w:val="0"/>
          <w:divBdr>
            <w:top w:val="none" w:sz="0" w:space="0" w:color="auto"/>
            <w:left w:val="none" w:sz="0" w:space="0" w:color="auto"/>
            <w:bottom w:val="none" w:sz="0" w:space="0" w:color="auto"/>
            <w:right w:val="none" w:sz="0" w:space="0" w:color="auto"/>
          </w:divBdr>
        </w:div>
        <w:div w:id="1001272088">
          <w:marLeft w:val="0"/>
          <w:marRight w:val="0"/>
          <w:marTop w:val="0"/>
          <w:marBottom w:val="0"/>
          <w:divBdr>
            <w:top w:val="none" w:sz="0" w:space="0" w:color="auto"/>
            <w:left w:val="none" w:sz="0" w:space="0" w:color="auto"/>
            <w:bottom w:val="none" w:sz="0" w:space="0" w:color="auto"/>
            <w:right w:val="none" w:sz="0" w:space="0" w:color="auto"/>
          </w:divBdr>
        </w:div>
        <w:div w:id="1046485871">
          <w:marLeft w:val="0"/>
          <w:marRight w:val="0"/>
          <w:marTop w:val="0"/>
          <w:marBottom w:val="0"/>
          <w:divBdr>
            <w:top w:val="none" w:sz="0" w:space="0" w:color="auto"/>
            <w:left w:val="none" w:sz="0" w:space="0" w:color="auto"/>
            <w:bottom w:val="none" w:sz="0" w:space="0" w:color="auto"/>
            <w:right w:val="none" w:sz="0" w:space="0" w:color="auto"/>
          </w:divBdr>
        </w:div>
        <w:div w:id="102457979">
          <w:marLeft w:val="0"/>
          <w:marRight w:val="0"/>
          <w:marTop w:val="0"/>
          <w:marBottom w:val="0"/>
          <w:divBdr>
            <w:top w:val="none" w:sz="0" w:space="0" w:color="auto"/>
            <w:left w:val="none" w:sz="0" w:space="0" w:color="auto"/>
            <w:bottom w:val="none" w:sz="0" w:space="0" w:color="auto"/>
            <w:right w:val="none" w:sz="0" w:space="0" w:color="auto"/>
          </w:divBdr>
        </w:div>
        <w:div w:id="823159139">
          <w:marLeft w:val="0"/>
          <w:marRight w:val="0"/>
          <w:marTop w:val="0"/>
          <w:marBottom w:val="0"/>
          <w:divBdr>
            <w:top w:val="none" w:sz="0" w:space="0" w:color="auto"/>
            <w:left w:val="none" w:sz="0" w:space="0" w:color="auto"/>
            <w:bottom w:val="none" w:sz="0" w:space="0" w:color="auto"/>
            <w:right w:val="none" w:sz="0" w:space="0" w:color="auto"/>
          </w:divBdr>
        </w:div>
        <w:div w:id="468135361">
          <w:marLeft w:val="0"/>
          <w:marRight w:val="0"/>
          <w:marTop w:val="0"/>
          <w:marBottom w:val="0"/>
          <w:divBdr>
            <w:top w:val="none" w:sz="0" w:space="0" w:color="auto"/>
            <w:left w:val="none" w:sz="0" w:space="0" w:color="auto"/>
            <w:bottom w:val="none" w:sz="0" w:space="0" w:color="auto"/>
            <w:right w:val="none" w:sz="0" w:space="0" w:color="auto"/>
          </w:divBdr>
        </w:div>
        <w:div w:id="1267731107">
          <w:marLeft w:val="0"/>
          <w:marRight w:val="0"/>
          <w:marTop w:val="0"/>
          <w:marBottom w:val="0"/>
          <w:divBdr>
            <w:top w:val="none" w:sz="0" w:space="0" w:color="auto"/>
            <w:left w:val="none" w:sz="0" w:space="0" w:color="auto"/>
            <w:bottom w:val="none" w:sz="0" w:space="0" w:color="auto"/>
            <w:right w:val="none" w:sz="0" w:space="0" w:color="auto"/>
          </w:divBdr>
        </w:div>
        <w:div w:id="461389771">
          <w:marLeft w:val="0"/>
          <w:marRight w:val="0"/>
          <w:marTop w:val="0"/>
          <w:marBottom w:val="0"/>
          <w:divBdr>
            <w:top w:val="none" w:sz="0" w:space="0" w:color="auto"/>
            <w:left w:val="none" w:sz="0" w:space="0" w:color="auto"/>
            <w:bottom w:val="none" w:sz="0" w:space="0" w:color="auto"/>
            <w:right w:val="none" w:sz="0" w:space="0" w:color="auto"/>
          </w:divBdr>
        </w:div>
        <w:div w:id="1925913432">
          <w:marLeft w:val="0"/>
          <w:marRight w:val="0"/>
          <w:marTop w:val="0"/>
          <w:marBottom w:val="0"/>
          <w:divBdr>
            <w:top w:val="none" w:sz="0" w:space="0" w:color="auto"/>
            <w:left w:val="none" w:sz="0" w:space="0" w:color="auto"/>
            <w:bottom w:val="none" w:sz="0" w:space="0" w:color="auto"/>
            <w:right w:val="none" w:sz="0" w:space="0" w:color="auto"/>
          </w:divBdr>
        </w:div>
        <w:div w:id="183252892">
          <w:marLeft w:val="0"/>
          <w:marRight w:val="0"/>
          <w:marTop w:val="0"/>
          <w:marBottom w:val="0"/>
          <w:divBdr>
            <w:top w:val="none" w:sz="0" w:space="0" w:color="auto"/>
            <w:left w:val="none" w:sz="0" w:space="0" w:color="auto"/>
            <w:bottom w:val="none" w:sz="0" w:space="0" w:color="auto"/>
            <w:right w:val="none" w:sz="0" w:space="0" w:color="auto"/>
          </w:divBdr>
        </w:div>
        <w:div w:id="1855336783">
          <w:marLeft w:val="0"/>
          <w:marRight w:val="0"/>
          <w:marTop w:val="0"/>
          <w:marBottom w:val="0"/>
          <w:divBdr>
            <w:top w:val="none" w:sz="0" w:space="0" w:color="auto"/>
            <w:left w:val="none" w:sz="0" w:space="0" w:color="auto"/>
            <w:bottom w:val="none" w:sz="0" w:space="0" w:color="auto"/>
            <w:right w:val="none" w:sz="0" w:space="0" w:color="auto"/>
          </w:divBdr>
        </w:div>
        <w:div w:id="674379638">
          <w:marLeft w:val="0"/>
          <w:marRight w:val="0"/>
          <w:marTop w:val="0"/>
          <w:marBottom w:val="0"/>
          <w:divBdr>
            <w:top w:val="none" w:sz="0" w:space="0" w:color="auto"/>
            <w:left w:val="none" w:sz="0" w:space="0" w:color="auto"/>
            <w:bottom w:val="none" w:sz="0" w:space="0" w:color="auto"/>
            <w:right w:val="none" w:sz="0" w:space="0" w:color="auto"/>
          </w:divBdr>
        </w:div>
        <w:div w:id="840269688">
          <w:marLeft w:val="0"/>
          <w:marRight w:val="0"/>
          <w:marTop w:val="0"/>
          <w:marBottom w:val="0"/>
          <w:divBdr>
            <w:top w:val="none" w:sz="0" w:space="0" w:color="auto"/>
            <w:left w:val="none" w:sz="0" w:space="0" w:color="auto"/>
            <w:bottom w:val="none" w:sz="0" w:space="0" w:color="auto"/>
            <w:right w:val="none" w:sz="0" w:space="0" w:color="auto"/>
          </w:divBdr>
        </w:div>
        <w:div w:id="1080982245">
          <w:marLeft w:val="0"/>
          <w:marRight w:val="0"/>
          <w:marTop w:val="0"/>
          <w:marBottom w:val="0"/>
          <w:divBdr>
            <w:top w:val="none" w:sz="0" w:space="0" w:color="auto"/>
            <w:left w:val="none" w:sz="0" w:space="0" w:color="auto"/>
            <w:bottom w:val="none" w:sz="0" w:space="0" w:color="auto"/>
            <w:right w:val="none" w:sz="0" w:space="0" w:color="auto"/>
          </w:divBdr>
        </w:div>
      </w:divsChild>
    </w:div>
    <w:div w:id="1366324545">
      <w:bodyDiv w:val="1"/>
      <w:marLeft w:val="0"/>
      <w:marRight w:val="0"/>
      <w:marTop w:val="0"/>
      <w:marBottom w:val="0"/>
      <w:divBdr>
        <w:top w:val="none" w:sz="0" w:space="0" w:color="auto"/>
        <w:left w:val="none" w:sz="0" w:space="0" w:color="auto"/>
        <w:bottom w:val="none" w:sz="0" w:space="0" w:color="auto"/>
        <w:right w:val="none" w:sz="0" w:space="0" w:color="auto"/>
      </w:divBdr>
    </w:div>
    <w:div w:id="1437365581">
      <w:bodyDiv w:val="1"/>
      <w:marLeft w:val="0"/>
      <w:marRight w:val="0"/>
      <w:marTop w:val="0"/>
      <w:marBottom w:val="0"/>
      <w:divBdr>
        <w:top w:val="none" w:sz="0" w:space="0" w:color="auto"/>
        <w:left w:val="none" w:sz="0" w:space="0" w:color="auto"/>
        <w:bottom w:val="none" w:sz="0" w:space="0" w:color="auto"/>
        <w:right w:val="none" w:sz="0" w:space="0" w:color="auto"/>
      </w:divBdr>
    </w:div>
    <w:div w:id="1551334960">
      <w:bodyDiv w:val="1"/>
      <w:marLeft w:val="0"/>
      <w:marRight w:val="0"/>
      <w:marTop w:val="0"/>
      <w:marBottom w:val="0"/>
      <w:divBdr>
        <w:top w:val="none" w:sz="0" w:space="0" w:color="auto"/>
        <w:left w:val="none" w:sz="0" w:space="0" w:color="auto"/>
        <w:bottom w:val="none" w:sz="0" w:space="0" w:color="auto"/>
        <w:right w:val="none" w:sz="0" w:space="0" w:color="auto"/>
      </w:divBdr>
    </w:div>
    <w:div w:id="1637103857">
      <w:bodyDiv w:val="1"/>
      <w:marLeft w:val="0"/>
      <w:marRight w:val="0"/>
      <w:marTop w:val="0"/>
      <w:marBottom w:val="0"/>
      <w:divBdr>
        <w:top w:val="none" w:sz="0" w:space="0" w:color="auto"/>
        <w:left w:val="none" w:sz="0" w:space="0" w:color="auto"/>
        <w:bottom w:val="none" w:sz="0" w:space="0" w:color="auto"/>
        <w:right w:val="none" w:sz="0" w:space="0" w:color="auto"/>
      </w:divBdr>
    </w:div>
    <w:div w:id="1658656493">
      <w:bodyDiv w:val="1"/>
      <w:marLeft w:val="0"/>
      <w:marRight w:val="0"/>
      <w:marTop w:val="0"/>
      <w:marBottom w:val="0"/>
      <w:divBdr>
        <w:top w:val="none" w:sz="0" w:space="0" w:color="auto"/>
        <w:left w:val="none" w:sz="0" w:space="0" w:color="auto"/>
        <w:bottom w:val="none" w:sz="0" w:space="0" w:color="auto"/>
        <w:right w:val="none" w:sz="0" w:space="0" w:color="auto"/>
      </w:divBdr>
    </w:div>
    <w:div w:id="1717899106">
      <w:bodyDiv w:val="1"/>
      <w:marLeft w:val="0"/>
      <w:marRight w:val="0"/>
      <w:marTop w:val="0"/>
      <w:marBottom w:val="0"/>
      <w:divBdr>
        <w:top w:val="none" w:sz="0" w:space="0" w:color="auto"/>
        <w:left w:val="none" w:sz="0" w:space="0" w:color="auto"/>
        <w:bottom w:val="none" w:sz="0" w:space="0" w:color="auto"/>
        <w:right w:val="none" w:sz="0" w:space="0" w:color="auto"/>
      </w:divBdr>
    </w:div>
    <w:div w:id="1823349025">
      <w:bodyDiv w:val="1"/>
      <w:marLeft w:val="0"/>
      <w:marRight w:val="0"/>
      <w:marTop w:val="0"/>
      <w:marBottom w:val="0"/>
      <w:divBdr>
        <w:top w:val="none" w:sz="0" w:space="0" w:color="auto"/>
        <w:left w:val="none" w:sz="0" w:space="0" w:color="auto"/>
        <w:bottom w:val="none" w:sz="0" w:space="0" w:color="auto"/>
        <w:right w:val="none" w:sz="0" w:space="0" w:color="auto"/>
      </w:divBdr>
    </w:div>
    <w:div w:id="1836064585">
      <w:bodyDiv w:val="1"/>
      <w:marLeft w:val="0"/>
      <w:marRight w:val="0"/>
      <w:marTop w:val="0"/>
      <w:marBottom w:val="0"/>
      <w:divBdr>
        <w:top w:val="none" w:sz="0" w:space="0" w:color="auto"/>
        <w:left w:val="none" w:sz="0" w:space="0" w:color="auto"/>
        <w:bottom w:val="none" w:sz="0" w:space="0" w:color="auto"/>
        <w:right w:val="none" w:sz="0" w:space="0" w:color="auto"/>
      </w:divBdr>
    </w:div>
    <w:div w:id="1838768135">
      <w:bodyDiv w:val="1"/>
      <w:marLeft w:val="0"/>
      <w:marRight w:val="0"/>
      <w:marTop w:val="0"/>
      <w:marBottom w:val="0"/>
      <w:divBdr>
        <w:top w:val="none" w:sz="0" w:space="0" w:color="auto"/>
        <w:left w:val="none" w:sz="0" w:space="0" w:color="auto"/>
        <w:bottom w:val="none" w:sz="0" w:space="0" w:color="auto"/>
        <w:right w:val="none" w:sz="0" w:space="0" w:color="auto"/>
      </w:divBdr>
    </w:div>
    <w:div w:id="1860073215">
      <w:bodyDiv w:val="1"/>
      <w:marLeft w:val="0"/>
      <w:marRight w:val="0"/>
      <w:marTop w:val="0"/>
      <w:marBottom w:val="0"/>
      <w:divBdr>
        <w:top w:val="none" w:sz="0" w:space="0" w:color="auto"/>
        <w:left w:val="none" w:sz="0" w:space="0" w:color="auto"/>
        <w:bottom w:val="none" w:sz="0" w:space="0" w:color="auto"/>
        <w:right w:val="none" w:sz="0" w:space="0" w:color="auto"/>
      </w:divBdr>
    </w:div>
    <w:div w:id="1869247914">
      <w:bodyDiv w:val="1"/>
      <w:marLeft w:val="0"/>
      <w:marRight w:val="0"/>
      <w:marTop w:val="0"/>
      <w:marBottom w:val="0"/>
      <w:divBdr>
        <w:top w:val="none" w:sz="0" w:space="0" w:color="auto"/>
        <w:left w:val="none" w:sz="0" w:space="0" w:color="auto"/>
        <w:bottom w:val="none" w:sz="0" w:space="0" w:color="auto"/>
        <w:right w:val="none" w:sz="0" w:space="0" w:color="auto"/>
      </w:divBdr>
    </w:div>
    <w:div w:id="1884559347">
      <w:bodyDiv w:val="1"/>
      <w:marLeft w:val="0"/>
      <w:marRight w:val="0"/>
      <w:marTop w:val="0"/>
      <w:marBottom w:val="0"/>
      <w:divBdr>
        <w:top w:val="none" w:sz="0" w:space="0" w:color="auto"/>
        <w:left w:val="none" w:sz="0" w:space="0" w:color="auto"/>
        <w:bottom w:val="none" w:sz="0" w:space="0" w:color="auto"/>
        <w:right w:val="none" w:sz="0" w:space="0" w:color="auto"/>
      </w:divBdr>
    </w:div>
    <w:div w:id="1889560545">
      <w:bodyDiv w:val="1"/>
      <w:marLeft w:val="0"/>
      <w:marRight w:val="0"/>
      <w:marTop w:val="0"/>
      <w:marBottom w:val="0"/>
      <w:divBdr>
        <w:top w:val="none" w:sz="0" w:space="0" w:color="auto"/>
        <w:left w:val="none" w:sz="0" w:space="0" w:color="auto"/>
        <w:bottom w:val="none" w:sz="0" w:space="0" w:color="auto"/>
        <w:right w:val="none" w:sz="0" w:space="0" w:color="auto"/>
      </w:divBdr>
    </w:div>
    <w:div w:id="1933539952">
      <w:bodyDiv w:val="1"/>
      <w:marLeft w:val="0"/>
      <w:marRight w:val="0"/>
      <w:marTop w:val="0"/>
      <w:marBottom w:val="0"/>
      <w:divBdr>
        <w:top w:val="none" w:sz="0" w:space="0" w:color="auto"/>
        <w:left w:val="none" w:sz="0" w:space="0" w:color="auto"/>
        <w:bottom w:val="none" w:sz="0" w:space="0" w:color="auto"/>
        <w:right w:val="none" w:sz="0" w:space="0" w:color="auto"/>
      </w:divBdr>
    </w:div>
    <w:div w:id="1968929231">
      <w:bodyDiv w:val="1"/>
      <w:marLeft w:val="0"/>
      <w:marRight w:val="0"/>
      <w:marTop w:val="0"/>
      <w:marBottom w:val="0"/>
      <w:divBdr>
        <w:top w:val="none" w:sz="0" w:space="0" w:color="auto"/>
        <w:left w:val="none" w:sz="0" w:space="0" w:color="auto"/>
        <w:bottom w:val="none" w:sz="0" w:space="0" w:color="auto"/>
        <w:right w:val="none" w:sz="0" w:space="0" w:color="auto"/>
      </w:divBdr>
    </w:div>
    <w:div w:id="2012562724">
      <w:bodyDiv w:val="1"/>
      <w:marLeft w:val="0"/>
      <w:marRight w:val="0"/>
      <w:marTop w:val="0"/>
      <w:marBottom w:val="0"/>
      <w:divBdr>
        <w:top w:val="none" w:sz="0" w:space="0" w:color="auto"/>
        <w:left w:val="none" w:sz="0" w:space="0" w:color="auto"/>
        <w:bottom w:val="none" w:sz="0" w:space="0" w:color="auto"/>
        <w:right w:val="none" w:sz="0" w:space="0" w:color="auto"/>
      </w:divBdr>
    </w:div>
    <w:div w:id="2067799639">
      <w:bodyDiv w:val="1"/>
      <w:marLeft w:val="0"/>
      <w:marRight w:val="0"/>
      <w:marTop w:val="0"/>
      <w:marBottom w:val="0"/>
      <w:divBdr>
        <w:top w:val="none" w:sz="0" w:space="0" w:color="auto"/>
        <w:left w:val="none" w:sz="0" w:space="0" w:color="auto"/>
        <w:bottom w:val="none" w:sz="0" w:space="0" w:color="auto"/>
        <w:right w:val="none" w:sz="0" w:space="0" w:color="auto"/>
      </w:divBdr>
    </w:div>
    <w:div w:id="20921156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5" Type="http://schemas.openxmlformats.org/officeDocument/2006/relationships/webSettings" Target="webSettings.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jpg"/><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C914518-8EF3-4CF9-A3FC-649F1E8DA87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1745</TotalTime>
  <Pages>56</Pages>
  <Words>16851</Words>
  <Characters>96052</Characters>
  <Application>Microsoft Office Word</Application>
  <DocSecurity>0</DocSecurity>
  <Lines>800</Lines>
  <Paragraphs>225</Paragraphs>
  <ScaleCrop>false</ScaleCrop>
  <HeadingPairs>
    <vt:vector size="4" baseType="variant">
      <vt:variant>
        <vt:lpstr>Title</vt:lpstr>
      </vt:variant>
      <vt:variant>
        <vt:i4>1</vt:i4>
      </vt:variant>
      <vt:variant>
        <vt:lpstr>Tiêu đề</vt:lpstr>
      </vt:variant>
      <vt:variant>
        <vt:i4>1</vt:i4>
      </vt:variant>
    </vt:vector>
  </HeadingPairs>
  <TitlesOfParts>
    <vt:vector size="2" baseType="lpstr">
      <vt:lpstr>PhÇn bn vÏ</vt:lpstr>
      <vt:lpstr>PhÇn bn vÏ</vt:lpstr>
    </vt:vector>
  </TitlesOfParts>
  <Company>UBNDHL</Company>
  <LinksUpToDate>false</LinksUpToDate>
  <CharactersWithSpaces>112678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PhÇn bn vÏ</dc:title>
  <dc:creator>Phong QLDT</dc:creator>
  <cp:lastModifiedBy>Thu Hương Võ</cp:lastModifiedBy>
  <cp:revision>516</cp:revision>
  <cp:lastPrinted>2024-02-16T06:38:00Z</cp:lastPrinted>
  <dcterms:created xsi:type="dcterms:W3CDTF">2024-06-13T03:59:00Z</dcterms:created>
  <dcterms:modified xsi:type="dcterms:W3CDTF">2024-08-20T07:37:00Z</dcterms:modified>
</cp:coreProperties>
</file>